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F36" w14:textId="77777777" w:rsidR="00190C10" w:rsidRDefault="00190C10" w:rsidP="00190C10">
      <w:pPr>
        <w:jc w:val="center"/>
        <w:rPr>
          <w:b/>
          <w:bCs/>
        </w:rPr>
      </w:pPr>
    </w:p>
    <w:p w14:paraId="30826E95" w14:textId="77777777" w:rsidR="00190C10" w:rsidRDefault="00190C10" w:rsidP="00190C10">
      <w:pPr>
        <w:jc w:val="center"/>
        <w:rPr>
          <w:b/>
          <w:bCs/>
        </w:rPr>
      </w:pPr>
    </w:p>
    <w:p w14:paraId="2317B4D6" w14:textId="77777777" w:rsidR="00190C10" w:rsidRDefault="00190C10" w:rsidP="00190C10">
      <w:pPr>
        <w:jc w:val="center"/>
        <w:rPr>
          <w:b/>
          <w:bCs/>
        </w:rPr>
      </w:pPr>
    </w:p>
    <w:p w14:paraId="7D27AC32" w14:textId="77777777" w:rsidR="00190C10" w:rsidRDefault="00190C10" w:rsidP="00190C10">
      <w:pPr>
        <w:jc w:val="center"/>
        <w:rPr>
          <w:b/>
          <w:bCs/>
        </w:rPr>
      </w:pPr>
    </w:p>
    <w:p w14:paraId="5EF8332B" w14:textId="77777777" w:rsidR="00190C10" w:rsidRDefault="00190C10" w:rsidP="00190C10">
      <w:pPr>
        <w:jc w:val="center"/>
        <w:rPr>
          <w:b/>
          <w:bCs/>
        </w:rPr>
      </w:pPr>
    </w:p>
    <w:p w14:paraId="2D2823BE" w14:textId="77777777" w:rsidR="00190C10" w:rsidRDefault="00190C10" w:rsidP="00190C10">
      <w:pPr>
        <w:jc w:val="center"/>
        <w:rPr>
          <w:b/>
          <w:bCs/>
        </w:rPr>
      </w:pPr>
    </w:p>
    <w:p w14:paraId="4D5E447A" w14:textId="77777777" w:rsidR="00190C10" w:rsidRDefault="00190C10" w:rsidP="00190C10">
      <w:pPr>
        <w:jc w:val="center"/>
        <w:rPr>
          <w:b/>
          <w:bCs/>
        </w:rPr>
      </w:pPr>
    </w:p>
    <w:p w14:paraId="26F93C54" w14:textId="77777777" w:rsidR="00190C10" w:rsidRDefault="00190C10" w:rsidP="00190C10">
      <w:pPr>
        <w:jc w:val="center"/>
        <w:rPr>
          <w:b/>
          <w:bCs/>
        </w:rPr>
      </w:pPr>
    </w:p>
    <w:p w14:paraId="789FA692" w14:textId="77777777" w:rsidR="00190C10" w:rsidRDefault="00190C10" w:rsidP="00190C10">
      <w:pPr>
        <w:jc w:val="center"/>
        <w:rPr>
          <w:b/>
          <w:bCs/>
        </w:rPr>
      </w:pPr>
    </w:p>
    <w:p w14:paraId="3B694A83" w14:textId="1A0C49A5" w:rsidR="00190C10" w:rsidRDefault="00190C10" w:rsidP="00190C10">
      <w:pPr>
        <w:jc w:val="center"/>
        <w:rPr>
          <w:b/>
          <w:bCs/>
        </w:rPr>
      </w:pPr>
      <w:r w:rsidRPr="0058397C">
        <w:rPr>
          <w:b/>
          <w:bCs/>
        </w:rPr>
        <w:t>UIDE</w:t>
      </w:r>
      <w:r w:rsidRPr="0058397C">
        <w:rPr>
          <w:b/>
          <w:bCs/>
        </w:rPr>
        <w:br/>
        <w:t>LÓGICA DE PROGRAMACIÓN</w:t>
      </w:r>
      <w:r w:rsidRPr="0058397C">
        <w:rPr>
          <w:b/>
          <w:bCs/>
        </w:rPr>
        <w:br/>
      </w:r>
      <w:r w:rsidRPr="00190C10">
        <w:rPr>
          <w:b/>
          <w:bCs/>
        </w:rPr>
        <w:t>Deber_</w:t>
      </w:r>
      <w:r w:rsidR="00A27285">
        <w:rPr>
          <w:b/>
          <w:bCs/>
        </w:rPr>
        <w:t>7</w:t>
      </w:r>
      <w:r w:rsidRPr="00190C10">
        <w:rPr>
          <w:b/>
          <w:bCs/>
        </w:rPr>
        <w:t xml:space="preserve">-P3 </w:t>
      </w:r>
      <w:proofErr w:type="spellStart"/>
      <w:r w:rsidRPr="00190C10">
        <w:rPr>
          <w:b/>
          <w:bCs/>
        </w:rPr>
        <w:t>codigo</w:t>
      </w:r>
      <w:proofErr w:type="spellEnd"/>
      <w:r w:rsidRPr="00190C10">
        <w:rPr>
          <w:b/>
          <w:bCs/>
        </w:rPr>
        <w:t xml:space="preserve"> del Taller 10</w:t>
      </w:r>
    </w:p>
    <w:p w14:paraId="5A6CDCA2" w14:textId="34D923F1" w:rsidR="00190C10" w:rsidRDefault="00190C10" w:rsidP="00190C10">
      <w:pPr>
        <w:jc w:val="center"/>
        <w:rPr>
          <w:b/>
          <w:bCs/>
        </w:rPr>
      </w:pPr>
      <w:r w:rsidRPr="0058397C">
        <w:rPr>
          <w:b/>
          <w:bCs/>
        </w:rPr>
        <w:br/>
      </w:r>
      <w:r>
        <w:rPr>
          <w:b/>
          <w:bCs/>
        </w:rPr>
        <w:t>Autor:</w:t>
      </w:r>
    </w:p>
    <w:p w14:paraId="6D214142" w14:textId="434ABDF3" w:rsidR="00190C10" w:rsidRPr="0058397C" w:rsidRDefault="00190C10" w:rsidP="00190C10">
      <w:pPr>
        <w:jc w:val="center"/>
        <w:rPr>
          <w:b/>
          <w:bCs/>
        </w:rPr>
      </w:pPr>
      <w:r w:rsidRPr="00190C10">
        <w:rPr>
          <w:b/>
          <w:bCs/>
        </w:rPr>
        <w:t>VILLA ROJAS SAMUEL</w:t>
      </w:r>
      <w:r>
        <w:rPr>
          <w:b/>
          <w:bCs/>
        </w:rPr>
        <w:t xml:space="preserve"> </w:t>
      </w:r>
      <w:r w:rsidRPr="0058397C">
        <w:rPr>
          <w:b/>
          <w:bCs/>
        </w:rPr>
        <w:t xml:space="preserve"> </w:t>
      </w:r>
      <w:r w:rsidRPr="0058397C">
        <w:rPr>
          <w:b/>
          <w:bCs/>
        </w:rPr>
        <w:br/>
      </w:r>
      <w:proofErr w:type="spellStart"/>
      <w:r w:rsidRPr="0058397C">
        <w:rPr>
          <w:b/>
          <w:bCs/>
        </w:rPr>
        <w:t>Fecha</w:t>
      </w:r>
      <w:proofErr w:type="spellEnd"/>
      <w:r w:rsidRPr="0058397C">
        <w:rPr>
          <w:b/>
          <w:bCs/>
        </w:rPr>
        <w:t>: </w:t>
      </w:r>
      <w:r>
        <w:rPr>
          <w:b/>
          <w:bCs/>
        </w:rPr>
        <w:t>11/08/2026</w:t>
      </w:r>
    </w:p>
    <w:p w14:paraId="7D87FDD8" w14:textId="77777777" w:rsidR="00190C10" w:rsidRDefault="00190C10" w:rsidP="00190C10">
      <w:pPr>
        <w:rPr>
          <w:b/>
          <w:sz w:val="32"/>
        </w:rPr>
      </w:pPr>
    </w:p>
    <w:p w14:paraId="7085F365" w14:textId="77777777" w:rsidR="00190C10" w:rsidRDefault="00190C10">
      <w:pPr>
        <w:rPr>
          <w:b/>
          <w:sz w:val="32"/>
        </w:rPr>
      </w:pPr>
      <w:r>
        <w:rPr>
          <w:b/>
          <w:sz w:val="32"/>
        </w:rPr>
        <w:br w:type="page"/>
      </w:r>
    </w:p>
    <w:p w14:paraId="19D3D31F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lastRenderedPageBreak/>
        <w:t>DOCUMENTACIÓN DEL TALLER 10</w:t>
      </w:r>
    </w:p>
    <w:p w14:paraId="6E57037B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SISTEMA DE EVALUACIÓN DOCENTE CON INTELIGENCIA ARTIFICIAL</w:t>
      </w:r>
    </w:p>
    <w:p w14:paraId="1B2D80DE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Introducción</w:t>
      </w:r>
    </w:p>
    <w:p w14:paraId="3BB58FCD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presente proyecto consiste en el desarrollo de un sistema de evaluación docente utilizando Python e inteligencia artificial mediante Ollama.</w:t>
      </w:r>
    </w:p>
    <w:p w14:paraId="3F5A8C6E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aplicación permite registrar el nombre del docente, la materia y una cantidad determinada de actividades realizadas durante el proceso de enseñanza. Posteriormente, la información ingresada es enviada a un modelo de inteligencia artificial para realizar un análisis pedagógico.</w:t>
      </w:r>
    </w:p>
    <w:p w14:paraId="0FCA3374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no solamente asigna una calificación, sino que también genera una opinión profesional sobre las actividades registradas, identifica fortalezas, problemas y aspectos por mejorar.</w:t>
      </w:r>
    </w:p>
    <w:p w14:paraId="5B24944C" w14:textId="424182EE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55A196D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Objetivo</w:t>
      </w:r>
    </w:p>
    <w:p w14:paraId="0C8E411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Desarrollar una aplicación en Python capaz de analizar actividades docentes mediante inteligencia artificial, proporcionando una evaluación estructurada que permita identificar el nivel alcanzado y generar recomendaciones para mejorar el proceso de enseñanza-aprendizaje.</w:t>
      </w:r>
    </w:p>
    <w:p w14:paraId="4862F42E" w14:textId="747AE5AC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73E5BBC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Tecnologías utilizadas</w:t>
      </w:r>
    </w:p>
    <w:p w14:paraId="4E51F8A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el desarrollo del proyecto se utilizaron las siguientes tecnologías:</w:t>
      </w:r>
    </w:p>
    <w:p w14:paraId="39BD6288" w14:textId="77777777" w:rsidR="00A27285" w:rsidRPr="00A27285" w:rsidRDefault="00A27285" w:rsidP="00A27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Python: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lenguaje principal utilizado para desarrollar la aplicación. </w:t>
      </w:r>
    </w:p>
    <w:p w14:paraId="3179CDE7" w14:textId="77777777" w:rsidR="00A27285" w:rsidRPr="00A27285" w:rsidRDefault="00A27285" w:rsidP="00A27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Ollama: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herramienta utilizada para ejecutar el modelo de inteligencia artificial de manera local. </w:t>
      </w:r>
    </w:p>
    <w:p w14:paraId="28DCF03C" w14:textId="77777777" w:rsidR="00A27285" w:rsidRPr="00A27285" w:rsidRDefault="00A27285" w:rsidP="00A27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Llama 3.2: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modelo de lenguaje utilizado para realizar el análisis. </w:t>
      </w:r>
    </w:p>
    <w:p w14:paraId="3EF8F50E" w14:textId="77777777" w:rsidR="00A27285" w:rsidRPr="00A27285" w:rsidRDefault="00A27285" w:rsidP="00A27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JSON: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formato utilizado para almacenar los resultados. </w:t>
      </w:r>
    </w:p>
    <w:p w14:paraId="2F654DF9" w14:textId="71F8E520" w:rsidR="00A27285" w:rsidRPr="00A27285" w:rsidRDefault="00A27285" w:rsidP="00A27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TXT: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formato utilizado para generar reportes de texto. </w:t>
      </w:r>
    </w:p>
    <w:p w14:paraId="5C6D0792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Funcionamiento del sistema</w:t>
      </w:r>
    </w:p>
    <w:p w14:paraId="5DC85C2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funcionamiento de la aplicación se desarrolla mediante los siguientes pasos:</w:t>
      </w:r>
    </w:p>
    <w:p w14:paraId="6A835400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usuario ejecuta el programa. </w:t>
      </w:r>
    </w:p>
    <w:p w14:paraId="4B3A6110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sistema solicita el nombre del docente. </w:t>
      </w:r>
    </w:p>
    <w:p w14:paraId="19AA6D38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solicita la materia. </w:t>
      </w:r>
    </w:p>
    <w:p w14:paraId="3A2CBEFB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El usuario indica cuántas actividades desea registrar. </w:t>
      </w:r>
    </w:p>
    <w:p w14:paraId="61A78184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solicita una descripción de cada actividad. </w:t>
      </w:r>
    </w:p>
    <w:p w14:paraId="72209917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actividades son almacenadas temporalmente. </w:t>
      </w:r>
    </w:p>
    <w:p w14:paraId="679DF606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Python envía la información a Ollama. </w:t>
      </w:r>
    </w:p>
    <w:p w14:paraId="31F428F6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inteligencia artificial analiza todas las actividades. </w:t>
      </w:r>
    </w:p>
    <w:p w14:paraId="7ED4249A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evalúan tres criterios principales: </w:t>
      </w:r>
    </w:p>
    <w:p w14:paraId="2B8D33D7" w14:textId="77777777" w:rsidR="00A27285" w:rsidRPr="00A27285" w:rsidRDefault="00A27285" w:rsidP="00A272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Recursos digitales. </w:t>
      </w:r>
    </w:p>
    <w:p w14:paraId="630A7760" w14:textId="77777777" w:rsidR="00A27285" w:rsidRPr="00A27285" w:rsidRDefault="00A27285" w:rsidP="00A272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Evaluación. </w:t>
      </w:r>
    </w:p>
    <w:p w14:paraId="23928787" w14:textId="77777777" w:rsidR="00A27285" w:rsidRPr="00A27285" w:rsidRDefault="00A27285" w:rsidP="00A272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Empoderamiento del estudiante. </w:t>
      </w:r>
    </w:p>
    <w:p w14:paraId="4765FDDD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Cada criterio recibe un nivel del 1 al 3. </w:t>
      </w:r>
    </w:p>
    <w:p w14:paraId="2EC8ED7D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IA genera una justificación para cada nivel. </w:t>
      </w:r>
    </w:p>
    <w:p w14:paraId="6D4BA4F5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presenta la evidencia encontrada en las actividades. </w:t>
      </w:r>
    </w:p>
    <w:p w14:paraId="0A042EF6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genera una opinión profesional de la IA. </w:t>
      </w:r>
    </w:p>
    <w:p w14:paraId="5D8A52D4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identifican fortalezas y problemas. </w:t>
      </w:r>
    </w:p>
    <w:p w14:paraId="1E988973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generan sugerencias de mejora. </w:t>
      </w:r>
    </w:p>
    <w:p w14:paraId="5CDDD2F9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Finalmente, se obtiene una valoración global. </w:t>
      </w:r>
    </w:p>
    <w:p w14:paraId="44F37E43" w14:textId="77777777" w:rsidR="00A27285" w:rsidRPr="00A27285" w:rsidRDefault="00A27285" w:rsidP="00A27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resultados son almacenados en archivos TXT y JSON. </w:t>
      </w:r>
    </w:p>
    <w:p w14:paraId="4C3FA815" w14:textId="4F948EC1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11FFC01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Criterios de evaluación</w:t>
      </w:r>
    </w:p>
    <w:p w14:paraId="03138C0E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5.1 Recursos digitales</w:t>
      </w:r>
    </w:p>
    <w:p w14:paraId="1FF0B8D3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criterio analiza cómo el docente utiliza herramientas y recursos tecnológicos dentro de sus actividades.</w:t>
      </w:r>
    </w:p>
    <w:p w14:paraId="70EF31E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considera:</w:t>
      </w:r>
    </w:p>
    <w:p w14:paraId="235B0F37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Uso de herramientas digitales. </w:t>
      </w:r>
    </w:p>
    <w:p w14:paraId="77637AC8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Variedad de recursos. </w:t>
      </w:r>
    </w:p>
    <w:p w14:paraId="3E6A47A3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Frecuencia de utilización. </w:t>
      </w:r>
    </w:p>
    <w:p w14:paraId="0E4B1128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Propósito pedagógico. </w:t>
      </w:r>
    </w:p>
    <w:p w14:paraId="70DDF64F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Participación de los estudiantes. </w:t>
      </w:r>
    </w:p>
    <w:p w14:paraId="0E3F192E" w14:textId="77777777" w:rsidR="00A27285" w:rsidRPr="00A27285" w:rsidRDefault="00A27285" w:rsidP="00A272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Uso significativo de la tecnología. </w:t>
      </w:r>
    </w:p>
    <w:p w14:paraId="25B5C384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nivel se establece de la siguiente manera:</w:t>
      </w:r>
    </w:p>
    <w:p w14:paraId="491A759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1: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existe evidencia suficiente o el uso de recursos digitales es limitado.</w:t>
      </w:r>
    </w:p>
    <w:p w14:paraId="171D3AFB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2: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un uso aceptable de recursos digitales, pero existen oportunidades de mejora.</w:t>
      </w:r>
    </w:p>
    <w:p w14:paraId="576C79F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3: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un uso frecuente, variado y pedagógicamente significativo de recursos digitales.</w:t>
      </w:r>
    </w:p>
    <w:p w14:paraId="778FB6D8" w14:textId="5D00AC75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F666C8F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5.2 Evaluación</w:t>
      </w:r>
    </w:p>
    <w:p w14:paraId="775F9FF5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Este criterio analiza las estrategias utilizadas por el docente para comprobar el aprendizaje de los estudiantes.</w:t>
      </w:r>
    </w:p>
    <w:p w14:paraId="2A887D6E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consideran aspectos como:</w:t>
      </w:r>
    </w:p>
    <w:p w14:paraId="5140AF84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Pruebas. </w:t>
      </w:r>
    </w:p>
    <w:p w14:paraId="399A2A87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Proyectos. </w:t>
      </w:r>
    </w:p>
    <w:p w14:paraId="6A5E5322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Rúbricas. </w:t>
      </w:r>
    </w:p>
    <w:p w14:paraId="3FA8343D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Evaluación formativa. </w:t>
      </w:r>
    </w:p>
    <w:p w14:paraId="32E8EFC9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Evaluación sumativa. </w:t>
      </w:r>
    </w:p>
    <w:p w14:paraId="2D43D3E1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Retroalimentación. </w:t>
      </w:r>
    </w:p>
    <w:p w14:paraId="1E241AC2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Autoevaluación. </w:t>
      </w:r>
    </w:p>
    <w:p w14:paraId="6A234AE8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Coevaluación. </w:t>
      </w:r>
    </w:p>
    <w:p w14:paraId="66FD9C97" w14:textId="77777777" w:rsidR="00A27285" w:rsidRPr="00A27285" w:rsidRDefault="00A27285" w:rsidP="00A272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Seguimiento del progreso. </w:t>
      </w:r>
    </w:p>
    <w:p w14:paraId="2A6D45CB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1: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poca o ninguna evidencia de evaluación.</w:t>
      </w:r>
    </w:p>
    <w:p w14:paraId="3D1B36AB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2: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evidencia parcial de estrategias de evaluación.</w:t>
      </w:r>
    </w:p>
    <w:p w14:paraId="580D014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3: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un proceso de evaluación completo, variado y acompañado de retroalimentación.</w:t>
      </w:r>
    </w:p>
    <w:p w14:paraId="05F6113B" w14:textId="7DE4DA38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BFFA627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5.3 Empoderamiento del estudiante</w:t>
      </w:r>
    </w:p>
    <w:p w14:paraId="2995F5F8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criterio analiza el nivel de participación y autonomía que tienen los estudiantes durante las actividades.</w:t>
      </w:r>
    </w:p>
    <w:p w14:paraId="7909EFB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consideran:</w:t>
      </w:r>
    </w:p>
    <w:p w14:paraId="0D3E9B19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Participación activa. </w:t>
      </w:r>
    </w:p>
    <w:p w14:paraId="35D0D08B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Autonomía. </w:t>
      </w:r>
    </w:p>
    <w:p w14:paraId="26DD42C2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Investigación. </w:t>
      </w:r>
    </w:p>
    <w:p w14:paraId="1156D349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Creatividad. </w:t>
      </w:r>
    </w:p>
    <w:p w14:paraId="4AF463F2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Pensamiento crítico. </w:t>
      </w:r>
    </w:p>
    <w:p w14:paraId="1CAB1F3F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Trabajo colaborativo. </w:t>
      </w:r>
    </w:p>
    <w:p w14:paraId="6BDA6FAD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Resolución de problemas. </w:t>
      </w:r>
    </w:p>
    <w:p w14:paraId="35FB3E1A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Toma de decisiones. </w:t>
      </w:r>
    </w:p>
    <w:p w14:paraId="028A47D6" w14:textId="77777777" w:rsidR="00A27285" w:rsidRPr="00A27285" w:rsidRDefault="00A27285" w:rsidP="00A272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Responsabilidad sobre el aprendizaje. </w:t>
      </w:r>
    </w:p>
    <w:p w14:paraId="0DF28EC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1: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estudiante tiene poca participación y autonomía.</w:t>
      </w:r>
    </w:p>
    <w:p w14:paraId="2D5CE87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2: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Existe una participación moderada y algunas oportunidades de autonomía.</w:t>
      </w:r>
    </w:p>
    <w:p w14:paraId="604F5BE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Nivel 3: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estudiante participa activamente, toma decisiones, desarrolla autonomía y participa en la construcción de su aprendizaje.</w:t>
      </w:r>
    </w:p>
    <w:p w14:paraId="5F865123" w14:textId="5CE1C99E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EE394D7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lastRenderedPageBreak/>
        <w:t>6. Escala de evaluación</w:t>
      </w:r>
    </w:p>
    <w:p w14:paraId="3BD1CFE0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utiliza una escala de tres niveles: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94"/>
        <w:gridCol w:w="1708"/>
      </w:tblGrid>
      <w:tr w:rsidR="00A27285" w:rsidRPr="00A27285" w14:paraId="32143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0A10F" w14:textId="77777777" w:rsidR="00A27285" w:rsidRPr="00A27285" w:rsidRDefault="00A27285" w:rsidP="00A2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DCFB0BD" w14:textId="77777777" w:rsidR="00A27285" w:rsidRPr="00A27285" w:rsidRDefault="00A27285" w:rsidP="00A2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3BC18E8" w14:textId="77777777" w:rsidR="00A27285" w:rsidRPr="00A27285" w:rsidRDefault="00A27285" w:rsidP="00A2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</w:tr>
      <w:tr w:rsidR="00A27285" w:rsidRPr="00A27285" w14:paraId="1343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929F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0E4EC05F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7E36B17C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Necesita mejorar</w:t>
            </w:r>
          </w:p>
        </w:tc>
      </w:tr>
      <w:tr w:rsidR="00A27285" w:rsidRPr="00A27285" w14:paraId="68C6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C97C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323F5757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3066E69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Aceptable</w:t>
            </w:r>
          </w:p>
        </w:tc>
      </w:tr>
      <w:tr w:rsidR="00A27285" w:rsidRPr="00A27285" w14:paraId="0D3AC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79C8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3/3</w:t>
            </w:r>
          </w:p>
        </w:tc>
        <w:tc>
          <w:tcPr>
            <w:tcW w:w="0" w:type="auto"/>
            <w:vAlign w:val="center"/>
            <w:hideMark/>
          </w:tcPr>
          <w:p w14:paraId="0641B870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24D5ECE" w14:textId="77777777" w:rsidR="00A27285" w:rsidRPr="00A27285" w:rsidRDefault="00A27285" w:rsidP="00A272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27285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Excelente</w:t>
            </w:r>
          </w:p>
        </w:tc>
      </w:tr>
    </w:tbl>
    <w:p w14:paraId="24136054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inteligencia artificial no asigna el nivel únicamente por la cantidad de actividades. También considera la calidad, variedad, frecuencia, evidencia y propósito pedagógico de las actividades.</w:t>
      </w:r>
    </w:p>
    <w:p w14:paraId="16632D37" w14:textId="220B20FF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5CA6162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7. Uso de inteligencia artificial</w:t>
      </w:r>
    </w:p>
    <w:p w14:paraId="7006D499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inteligencia artificial constituye una parte fundamental del sistema.</w:t>
      </w:r>
    </w:p>
    <w:p w14:paraId="5116F648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aplicación utiliza Ollama para comunicarse con el modelo Llama 3.2. Python prepara las actividades ingresadas por el usuario y las envía al modelo mediante una solicitud.</w:t>
      </w:r>
    </w:p>
    <w:p w14:paraId="78F2F60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IA analiza la información y devuelve los resultados en formato JSON.</w:t>
      </w:r>
    </w:p>
    <w:p w14:paraId="1BD47A0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Una característica importante del sistema es que la IA tiene instrucciones para </w:t>
      </w: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 inventar información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415932B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ejemplo, si el usuario registra:</w:t>
      </w:r>
    </w:p>
    <w:p w14:paraId="15FC1CE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"No se realizó la clase."</w:t>
      </w:r>
    </w:p>
    <w:p w14:paraId="03ECC1A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IA no debe asumir que se utilizaron computadoras, Internet, evaluaciones o herramientas digitales.</w:t>
      </w:r>
    </w:p>
    <w:p w14:paraId="2CCCE175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ese caso debe indicar:</w:t>
      </w:r>
    </w:p>
    <w:p w14:paraId="4AF2002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"NO EVIDENCIADO EN LAS ACTIVIDADES."</w:t>
      </w:r>
    </w:p>
    <w:p w14:paraId="40FD7A7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Sin embargo, también puede emitir una opinión profesional basada en la situación descrita y proporcionar recomendaciones para mejorar.</w:t>
      </w:r>
    </w:p>
    <w:p w14:paraId="574F0E73" w14:textId="5F715E01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EEA43F9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8. Opinión de la inteligencia artificial</w:t>
      </w:r>
    </w:p>
    <w:p w14:paraId="4C3E540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Una de las principales características implementadas es que el sistema no se limita a asignar una calificación.</w:t>
      </w:r>
    </w:p>
    <w:p w14:paraId="0E2AE06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La inteligencia artificial también proporciona una opinión profesional sobre la práctica docente.</w:t>
      </w:r>
    </w:p>
    <w:p w14:paraId="1DEF579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opinión puede considerar:</w:t>
      </w:r>
    </w:p>
    <w:p w14:paraId="01FFE79E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calidad de las actividades. </w:t>
      </w:r>
    </w:p>
    <w:p w14:paraId="51654EDF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participación de los estudiantes. </w:t>
      </w:r>
    </w:p>
    <w:p w14:paraId="368F9CE1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oportunidades de aprendizaje. </w:t>
      </w:r>
    </w:p>
    <w:p w14:paraId="3E822261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fortalezas encontradas. </w:t>
      </w:r>
    </w:p>
    <w:p w14:paraId="216DB763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dificultades detectadas. </w:t>
      </w:r>
    </w:p>
    <w:p w14:paraId="092103C5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posibles consecuencias pedagógicas. </w:t>
      </w:r>
    </w:p>
    <w:p w14:paraId="529A55E3" w14:textId="77777777" w:rsidR="00A27285" w:rsidRPr="00A27285" w:rsidRDefault="00A27285" w:rsidP="00A272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oportunidades de mejora. </w:t>
      </w:r>
    </w:p>
    <w:p w14:paraId="05DDBD9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 esta manera, el sistema funciona como una herramienta de apoyo para analizar y mejorar las prácticas docentes.</w:t>
      </w:r>
    </w:p>
    <w:p w14:paraId="26BEC7FC" w14:textId="1FFD8B9D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00AD3A3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9. Arquitectura del programa</w:t>
      </w:r>
    </w:p>
    <w:p w14:paraId="3A65B37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proyecto se divide en diferentes archivos para organizar mejor el código.</w:t>
      </w:r>
    </w:p>
    <w:p w14:paraId="6AA285E4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main.py</w:t>
      </w:r>
    </w:p>
    <w:p w14:paraId="77F76300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Contiene el programa principal y se encarga de interactuar con el usuario.</w:t>
      </w:r>
    </w:p>
    <w:p w14:paraId="689DFBC5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evaluacion.py</w:t>
      </w:r>
    </w:p>
    <w:p w14:paraId="0FD0AFAD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Controla el proceso de evaluación y valida los resultados generados por la inteligencia artificial.</w:t>
      </w:r>
    </w:p>
    <w:p w14:paraId="53F04408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ia.py</w:t>
      </w:r>
    </w:p>
    <w:p w14:paraId="436ECBF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Establece la comunicación entre Python y Ollama y contiene las instrucciones enviadas al modelo.</w:t>
      </w:r>
    </w:p>
    <w:p w14:paraId="0C945DA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reporte.py</w:t>
      </w:r>
    </w:p>
    <w:p w14:paraId="32D9F170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encarga de mostrar los resultados y guardar los reportes generados.</w:t>
      </w:r>
    </w:p>
    <w:p w14:paraId="6E1035BE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resultados/</w:t>
      </w:r>
    </w:p>
    <w:p w14:paraId="7EEAB4F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Carpeta donde se almacenan los informes generados por el sistema.</w:t>
      </w:r>
    </w:p>
    <w:p w14:paraId="0D2DDDE0" w14:textId="1B302BC0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3A58203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10. Ejemplo de actividad evaluada</w:t>
      </w:r>
    </w:p>
    <w:p w14:paraId="6F798A4C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Una actividad ingresada podría ser:</w:t>
      </w:r>
    </w:p>
    <w:p w14:paraId="24BB845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El docente presentó el tema mediante una presentación digital. Los estudiantes investigaron información relacionada con el tema, desarrollaron un ejercicio práctico y posteriormente recibieron retroalimentación sobre su trabajo.</w:t>
      </w:r>
    </w:p>
    <w:p w14:paraId="48CFD0E5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 partir de esta información, la inteligencia artificial puede identificar evidencias relacionadas con los tres criterios.</w:t>
      </w:r>
    </w:p>
    <w:p w14:paraId="678DC73E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ejemplo:</w:t>
      </w:r>
    </w:p>
    <w:p w14:paraId="45217E7F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Recursos digitales: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3/3</w:t>
      </w:r>
    </w:p>
    <w:p w14:paraId="30FEBA5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Existe evidencia del uso de una presentación digital y herramientas tecnológicas con una finalidad educativa.</w:t>
      </w:r>
    </w:p>
    <w:p w14:paraId="373F33CF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Evaluación: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2/3</w:t>
      </w:r>
    </w:p>
    <w:p w14:paraId="0EB3596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Existe evidencia de retroalimentación, aunque podrían incorporarse otros instrumentos como rúbricas o autoevaluación.</w:t>
      </w:r>
    </w:p>
    <w:p w14:paraId="1178952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Empoderamiento: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3/3</w:t>
      </w:r>
    </w:p>
    <w:p w14:paraId="59FF2534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estudiantes participaron en investigación y desarrollaron una actividad práctica, demostrando participación activa.</w:t>
      </w:r>
    </w:p>
    <w:p w14:paraId="2C431788" w14:textId="5150CF5D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4EA7581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11. Resultados generados</w:t>
      </w:r>
    </w:p>
    <w:p w14:paraId="51AA9913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Después del análisis, el sistema presenta:</w:t>
      </w:r>
    </w:p>
    <w:p w14:paraId="18BF451F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Datos del docente. </w:t>
      </w:r>
    </w:p>
    <w:p w14:paraId="7CCB7A38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Materia. </w:t>
      </w:r>
    </w:p>
    <w:p w14:paraId="251CACE2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Cantidad de actividades. </w:t>
      </w:r>
    </w:p>
    <w:p w14:paraId="58211B5D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Actividades analizadas. </w:t>
      </w:r>
    </w:p>
    <w:p w14:paraId="0923A0A5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Análisis general. </w:t>
      </w:r>
    </w:p>
    <w:p w14:paraId="36D695F6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Opinión profesional de la IA. </w:t>
      </w:r>
    </w:p>
    <w:p w14:paraId="6143C4CC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Fortalezas. </w:t>
      </w:r>
    </w:p>
    <w:p w14:paraId="7FE1BC6B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Problemas detectados. </w:t>
      </w:r>
    </w:p>
    <w:p w14:paraId="12064DCF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Aspectos por mejorar. </w:t>
      </w:r>
    </w:p>
    <w:p w14:paraId="16E3B845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Nivel de recursos digitales. </w:t>
      </w:r>
    </w:p>
    <w:p w14:paraId="39210024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Nivel de evaluación. </w:t>
      </w:r>
    </w:p>
    <w:p w14:paraId="420F2D16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Nivel de empoderamiento. </w:t>
      </w:r>
    </w:p>
    <w:p w14:paraId="5B416DD2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Justificación de cada nivel. </w:t>
      </w:r>
    </w:p>
    <w:p w14:paraId="781F0068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Evidencia encontrada. </w:t>
      </w:r>
    </w:p>
    <w:p w14:paraId="585F7DEE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Sugerencias. </w:t>
      </w:r>
    </w:p>
    <w:p w14:paraId="626EFFE1" w14:textId="77777777" w:rsidR="00A27285" w:rsidRPr="00A27285" w:rsidRDefault="00A27285" w:rsidP="00A272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Valoración global. </w:t>
      </w:r>
    </w:p>
    <w:p w14:paraId="575B549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Los resultados se guardan automáticamente en formato </w:t>
      </w:r>
      <w:r w:rsidRPr="00A2728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TXT y JSON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dentro de la carpeta </w:t>
      </w:r>
      <w:r w:rsidRPr="00A27285">
        <w:rPr>
          <w:rFonts w:ascii="Courier New" w:eastAsia="Times New Roman" w:hAnsi="Courier New" w:cs="Courier New"/>
          <w:sz w:val="20"/>
          <w:szCs w:val="20"/>
          <w:lang w:val="es-ES" w:eastAsia="es-ES"/>
        </w:rPr>
        <w:t>resultados</w:t>
      </w: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5C84C37" w14:textId="242FF908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020B864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12. Pruebas realizadas</w:t>
      </w:r>
    </w:p>
    <w:p w14:paraId="124EA913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comprobar el funcionamiento del sistema se realizaron pruebas utilizando diferentes cantidades y tipos de actividades.</w:t>
      </w:r>
    </w:p>
    <w:p w14:paraId="6EB9021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También se probó el comportamiento de la aplicación cuando la información proporcionada era insuficiente.</w:t>
      </w:r>
    </w:p>
    <w:p w14:paraId="4A91EB1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ejemplo:</w:t>
      </w:r>
    </w:p>
    <w:p w14:paraId="5AF3ECBA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"se murió y no dio clase"</w:t>
      </w:r>
    </w:p>
    <w:p w14:paraId="5ACD7795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este caso, el sistema no debe inventar actividades ni recursos utilizados. En su lugar, debe indicar que no existe evidencia suficiente y proporcionar una opinión profesional y una recomendación para mejorar la situación.</w:t>
      </w:r>
    </w:p>
    <w:p w14:paraId="17716B1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También se realizaron pruebas con actividades más completas, donde se describen recursos digitales, evaluación, participación y trabajo de los estudiantes.</w:t>
      </w:r>
    </w:p>
    <w:p w14:paraId="75254024" w14:textId="716F2E51" w:rsidR="00A27285" w:rsidRPr="00A27285" w:rsidRDefault="00A27285" w:rsidP="00A27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11AA488" w14:textId="77777777" w:rsidR="00A27285" w:rsidRPr="00A27285" w:rsidRDefault="00A27285" w:rsidP="00A27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2728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13. Conclusiones</w:t>
      </w:r>
    </w:p>
    <w:p w14:paraId="6626CE32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desarrollo del sistema permitió aplicar conocimientos de programación en Python, manejo de archivos, estructuras de datos, validaciones y comunicación con herramientas de inteligencia artificial.</w:t>
      </w:r>
    </w:p>
    <w:p w14:paraId="79C1375E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integración con Ollama permitió incorporar inteligencia artificial local para analizar las actividades docentes y generar una evaluación más completa.</w:t>
      </w:r>
    </w:p>
    <w:p w14:paraId="0475FDE0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Una de las principales ventajas del sistema es que no solamente proporciona una calificación, sino que también presenta una opinión profesional, evidencia, fortalezas, problemas y recomendaciones.</w:t>
      </w:r>
    </w:p>
    <w:p w14:paraId="3D991D11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Además, el sistema fue diseñado para evitar que la inteligencia artificial invente información que no haya sido proporcionada por el usuario.</w:t>
      </w:r>
    </w:p>
    <w:p w14:paraId="35FCF2D6" w14:textId="77777777" w:rsidR="00A27285" w:rsidRPr="00A27285" w:rsidRDefault="00A27285" w:rsidP="00A2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2728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Como mejora futura, se podría implementar una interfaz gráfica, un historial de evaluaciones, gráficos estadísticos y un sistema que permita comparar la evolución de las evaluaciones docentes a través del tiempo.</w:t>
      </w:r>
    </w:p>
    <w:p w14:paraId="3574E457" w14:textId="381E5799" w:rsidR="00B27194" w:rsidRDefault="00B27194"/>
    <w:sectPr w:rsidR="00B2719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2D55" w14:textId="77777777" w:rsidR="003F61AD" w:rsidRDefault="003F61AD">
      <w:pPr>
        <w:spacing w:after="0" w:line="240" w:lineRule="auto"/>
      </w:pPr>
      <w:r>
        <w:separator/>
      </w:r>
    </w:p>
  </w:endnote>
  <w:endnote w:type="continuationSeparator" w:id="0">
    <w:p w14:paraId="5DAAAFB3" w14:textId="77777777" w:rsidR="003F61AD" w:rsidRDefault="003F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FC40" w14:textId="77777777" w:rsidR="00190C10" w:rsidRDefault="00190C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F23A" w14:textId="4A87002B" w:rsidR="00B27194" w:rsidRDefault="00B27194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ACA1" w14:textId="77777777" w:rsidR="00190C10" w:rsidRDefault="00190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EAC1" w14:textId="77777777" w:rsidR="003F61AD" w:rsidRDefault="003F61AD">
      <w:pPr>
        <w:spacing w:after="0" w:line="240" w:lineRule="auto"/>
      </w:pPr>
      <w:r>
        <w:separator/>
      </w:r>
    </w:p>
  </w:footnote>
  <w:footnote w:type="continuationSeparator" w:id="0">
    <w:p w14:paraId="25AB0486" w14:textId="77777777" w:rsidR="003F61AD" w:rsidRDefault="003F6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D8BA" w14:textId="52302ADF" w:rsidR="00190C10" w:rsidRDefault="00000000">
    <w:pPr>
      <w:pStyle w:val="Encabezado"/>
    </w:pPr>
    <w:r>
      <w:rPr>
        <w:noProof/>
      </w:rPr>
      <w:pict w14:anchorId="1CE99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3" o:spid="_x0000_s1026" type="#_x0000_t75" style="position:absolute;margin-left:0;margin-top:0;width:467.55pt;height:294.1pt;z-index:-251657216;mso-position-horizontal:center;mso-position-horizontal-relative:margin;mso-position-vertical:center;mso-position-vertical-relative:margin" o:allowincell="f">
          <v:imagedata r:id="rId1" o:title="Captura de pantalla 2026-06-18 10165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4400" w14:textId="47D5949F" w:rsidR="00190C10" w:rsidRDefault="00000000">
    <w:pPr>
      <w:pStyle w:val="Encabezado"/>
    </w:pPr>
    <w:r>
      <w:rPr>
        <w:noProof/>
      </w:rPr>
      <w:pict w14:anchorId="67B385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4" o:spid="_x0000_s1027" type="#_x0000_t75" style="position:absolute;margin-left:0;margin-top:0;width:467.55pt;height:294.1pt;z-index:-251656192;mso-position-horizontal:center;mso-position-horizontal-relative:margin;mso-position-vertical:center;mso-position-vertical-relative:margin" o:allowincell="f">
          <v:imagedata r:id="rId1" o:title="Captura de pantalla 2026-06-18 10165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40DA" w14:textId="2904738F" w:rsidR="00190C10" w:rsidRDefault="00000000">
    <w:pPr>
      <w:pStyle w:val="Encabezado"/>
    </w:pPr>
    <w:r>
      <w:rPr>
        <w:noProof/>
      </w:rPr>
      <w:pict w14:anchorId="2AD1E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2" o:spid="_x0000_s1025" type="#_x0000_t75" style="position:absolute;margin-left:0;margin-top:0;width:467.55pt;height:294.1pt;z-index:-251658240;mso-position-horizontal:center;mso-position-horizontal-relative:margin;mso-position-vertical:center;mso-position-vertical-relative:margin" o:allowincell="f">
          <v:imagedata r:id="rId1" o:title="Captura de pantalla 2026-06-18 10165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961DF1"/>
    <w:multiLevelType w:val="hybridMultilevel"/>
    <w:tmpl w:val="78CA7A36"/>
    <w:lvl w:ilvl="0" w:tplc="F1FAB2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26DE2"/>
    <w:multiLevelType w:val="multilevel"/>
    <w:tmpl w:val="8E0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A71CC"/>
    <w:multiLevelType w:val="multilevel"/>
    <w:tmpl w:val="DA0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05D60"/>
    <w:multiLevelType w:val="multilevel"/>
    <w:tmpl w:val="DC3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8163A"/>
    <w:multiLevelType w:val="multilevel"/>
    <w:tmpl w:val="AB40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9F345A"/>
    <w:multiLevelType w:val="multilevel"/>
    <w:tmpl w:val="2A6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85E14"/>
    <w:multiLevelType w:val="multilevel"/>
    <w:tmpl w:val="D270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435B2"/>
    <w:multiLevelType w:val="multilevel"/>
    <w:tmpl w:val="578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51048">
    <w:abstractNumId w:val="8"/>
  </w:num>
  <w:num w:numId="2" w16cid:durableId="657612799">
    <w:abstractNumId w:val="6"/>
  </w:num>
  <w:num w:numId="3" w16cid:durableId="1576932773">
    <w:abstractNumId w:val="5"/>
  </w:num>
  <w:num w:numId="4" w16cid:durableId="1486358818">
    <w:abstractNumId w:val="4"/>
  </w:num>
  <w:num w:numId="5" w16cid:durableId="2090734944">
    <w:abstractNumId w:val="7"/>
  </w:num>
  <w:num w:numId="6" w16cid:durableId="752823523">
    <w:abstractNumId w:val="3"/>
  </w:num>
  <w:num w:numId="7" w16cid:durableId="2091853171">
    <w:abstractNumId w:val="2"/>
  </w:num>
  <w:num w:numId="8" w16cid:durableId="2059276911">
    <w:abstractNumId w:val="1"/>
  </w:num>
  <w:num w:numId="9" w16cid:durableId="335310399">
    <w:abstractNumId w:val="0"/>
  </w:num>
  <w:num w:numId="10" w16cid:durableId="744693310">
    <w:abstractNumId w:val="9"/>
  </w:num>
  <w:num w:numId="11" w16cid:durableId="820776561">
    <w:abstractNumId w:val="10"/>
  </w:num>
  <w:num w:numId="12" w16cid:durableId="763264400">
    <w:abstractNumId w:val="13"/>
  </w:num>
  <w:num w:numId="13" w16cid:durableId="404034556">
    <w:abstractNumId w:val="15"/>
  </w:num>
  <w:num w:numId="14" w16cid:durableId="2067602169">
    <w:abstractNumId w:val="14"/>
  </w:num>
  <w:num w:numId="15" w16cid:durableId="1593854402">
    <w:abstractNumId w:val="16"/>
  </w:num>
  <w:num w:numId="16" w16cid:durableId="1107193377">
    <w:abstractNumId w:val="12"/>
  </w:num>
  <w:num w:numId="17" w16cid:durableId="11850535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C10"/>
    <w:rsid w:val="0029639D"/>
    <w:rsid w:val="00326F90"/>
    <w:rsid w:val="003F61AD"/>
    <w:rsid w:val="006A0D85"/>
    <w:rsid w:val="0092324E"/>
    <w:rsid w:val="00A27285"/>
    <w:rsid w:val="00AA1D8D"/>
    <w:rsid w:val="00B27194"/>
    <w:rsid w:val="00B47730"/>
    <w:rsid w:val="00B967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982468"/>
  <w14:defaultImageDpi w14:val="300"/>
  <w15:docId w15:val="{EFFD537B-0375-4868-BC15-6F27EAC6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1491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VILLA ROJAS SAMUEL</cp:lastModifiedBy>
  <cp:revision>3</cp:revision>
  <dcterms:created xsi:type="dcterms:W3CDTF">2013-12-23T23:15:00Z</dcterms:created>
  <dcterms:modified xsi:type="dcterms:W3CDTF">2026-08-11T16:37:00Z</dcterms:modified>
  <cp:category/>
</cp:coreProperties>
</file>