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1.5 compression </w:t>
      </w: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</w:t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Date:</w:t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Time overhead: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bookmarkStart w:id="0" w:name="OLE_LINK1"/>
      <w:r>
        <w:rPr>
          <w:rFonts w:ascii="Arial" w:hAnsi="Arial" w:cs="Arial"/>
          <w:bCs/>
          <w:sz w:val="24"/>
          <w:szCs w:val="24"/>
        </w:rPr>
        <w:t>Lossless compression</w:t>
      </w:r>
    </w:p>
    <w:bookmarkEnd w:id="0"/>
    <w:p>
      <w:pPr>
        <w:rPr>
          <w:rFonts w:ascii="Arial" w:hAnsi="Arial" w:cs="Arial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perform run length encoding on the following sound file</w:t>
      </w:r>
    </w:p>
    <w:p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012344444444444432222222222222211111111111111000000000000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Lossy compression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2"/>
        </w:rPr>
        <w:t>run-length encoding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77098"/>
    <w:multiLevelType w:val="multilevel"/>
    <w:tmpl w:val="2BE770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07"/>
    <w:rsid w:val="000537D3"/>
    <w:rsid w:val="002664FA"/>
    <w:rsid w:val="002E777C"/>
    <w:rsid w:val="00350F0A"/>
    <w:rsid w:val="00374E83"/>
    <w:rsid w:val="004159DE"/>
    <w:rsid w:val="004461E4"/>
    <w:rsid w:val="004B74F8"/>
    <w:rsid w:val="005F261C"/>
    <w:rsid w:val="00B013E7"/>
    <w:rsid w:val="00B55A07"/>
    <w:rsid w:val="00B7418C"/>
    <w:rsid w:val="00D83E7A"/>
    <w:rsid w:val="00F1376A"/>
    <w:rsid w:val="3945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33</Words>
  <Characters>190</Characters>
  <Lines>1</Lines>
  <Paragraphs>1</Paragraphs>
  <TotalTime>551</TotalTime>
  <ScaleCrop>false</ScaleCrop>
  <LinksUpToDate>false</LinksUpToDate>
  <CharactersWithSpaces>222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2016-11-27T07:50:00Z</dcterms:created>
  <dc:creator>tan</dc:creator>
  <cp:lastModifiedBy>lmchen</cp:lastModifiedBy>
  <dcterms:modified xsi:type="dcterms:W3CDTF">2019-10-27T09:43:14Z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