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CAF11" w14:textId="77777777" w:rsidR="00CB4BEB" w:rsidRPr="009E192C" w:rsidRDefault="00CB4BEB" w:rsidP="00B66751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E192C"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COMPUTER SCIENCE </w:t>
      </w:r>
    </w:p>
    <w:tbl>
      <w:tblPr>
        <w:tblStyle w:val="TableGrid"/>
        <w:tblW w:w="9990" w:type="dxa"/>
        <w:tblInd w:w="715" w:type="dxa"/>
        <w:tblLook w:val="04A0" w:firstRow="1" w:lastRow="0" w:firstColumn="1" w:lastColumn="0" w:noHBand="0" w:noVBand="1"/>
      </w:tblPr>
      <w:tblGrid>
        <w:gridCol w:w="1530"/>
        <w:gridCol w:w="8460"/>
      </w:tblGrid>
      <w:tr w:rsidR="00CB4BEB" w14:paraId="6AEC0B93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DFD6" w14:textId="77777777" w:rsidR="00CB4BEB" w:rsidRDefault="00CB4BEB" w:rsidP="00B667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CLOUD COMPUTING</w:t>
            </w:r>
          </w:p>
        </w:tc>
      </w:tr>
      <w:tr w:rsidR="00CB4BEB" w14:paraId="5C5C6AED" w14:textId="77777777" w:rsidTr="00CB4BEB">
        <w:trPr>
          <w:trHeight w:val="629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09C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F4A0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Flexible Privacy-Preserving Data Sharing Scheme in Cloud-assisted IoT</w:t>
            </w:r>
          </w:p>
        </w:tc>
      </w:tr>
      <w:tr w:rsidR="00CB4BEB" w14:paraId="186B082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E6E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1FD4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 and Key Agreement Based on Anonymous Identity for Peer-to-Peer Cloud</w:t>
            </w:r>
          </w:p>
        </w:tc>
      </w:tr>
      <w:tr w:rsidR="00CB4BEB" w14:paraId="2E18A846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3E4B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EB1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Dual Access Control for Cloud-Based Data Storage and Sharing</w:t>
            </w:r>
          </w:p>
        </w:tc>
      </w:tr>
      <w:tr w:rsidR="00CB4BEB" w14:paraId="7FC41B5F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57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CAF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Fast Secure and Anonymous Key Agreement against Bad Randomness for Cloud Computing</w:t>
            </w:r>
          </w:p>
        </w:tc>
      </w:tr>
      <w:tr w:rsidR="00CB4BEB" w14:paraId="6EF99392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C64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1BFD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Fine-grained Query Authorization with Integrity Verification over Encrypted Spatial Data in Cloud Storage</w:t>
            </w:r>
          </w:p>
        </w:tc>
      </w:tr>
      <w:tr w:rsidR="00CB4BEB" w14:paraId="143D6B87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3FF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27F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Joint Pricing and Security Investment in Cloud Security Service Market with User Interdependency</w:t>
            </w:r>
          </w:p>
        </w:tc>
      </w:tr>
      <w:tr w:rsidR="00CB4BEB" w14:paraId="5AFFC644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E84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6AD1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Large-Universe Attribute-Based Encryption with Public Traceability for Cloud Storage</w:t>
            </w:r>
          </w:p>
        </w:tc>
      </w:tr>
      <w:tr w:rsidR="00CB4BEB" w14:paraId="5880068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FFBD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B1C0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Match in My Way: Fine-Grained Bilateral Access Control for Secure Cloud-Fog Computing</w:t>
            </w:r>
          </w:p>
        </w:tc>
      </w:tr>
      <w:tr w:rsidR="00CB4BEB" w14:paraId="0B1C38B6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C1C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E89A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Multi-Replica and Multi-Cloud Data Public Audit Scheme Based on Blockchain</w:t>
            </w:r>
          </w:p>
        </w:tc>
      </w:tr>
      <w:tr w:rsidR="00CB4BEB" w14:paraId="590A886F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4CA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4E6D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Proactive Fault-Tolerance Technique to Enhance Reliability of Cloud Service in Cloud Federation Environment</w:t>
            </w:r>
          </w:p>
        </w:tc>
      </w:tr>
      <w:tr w:rsidR="00B66751" w14:paraId="0ADDDEE7" w14:textId="77777777" w:rsidTr="00B66751">
        <w:trPr>
          <w:trHeight w:val="1355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E631" w14:textId="77777777" w:rsidR="00B66751" w:rsidRDefault="00B66751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8D6F" w14:textId="77777777" w:rsidR="00B66751" w:rsidRDefault="00B66751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Transferable Knowledge for Low-cost Decision Making in Cloud Environments</w:t>
            </w:r>
          </w:p>
        </w:tc>
      </w:tr>
      <w:tr w:rsidR="00CB4BEB" w14:paraId="783231F2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F5E4" w14:textId="77777777" w:rsidR="00CB4BEB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NETWORK SECURITY</w:t>
            </w:r>
          </w:p>
        </w:tc>
      </w:tr>
      <w:tr w:rsidR="00CB4BEB" w14:paraId="6D42CB6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168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7455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Adaptive Secure Nearest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Neighbor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Query Processing over Encrypted Data</w:t>
            </w:r>
          </w:p>
        </w:tc>
      </w:tr>
      <w:tr w:rsidR="00CB4BEB" w14:paraId="7F7F5E47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F9AD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13D09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BD-VTE: A Novel Baseline Data based Verifiable Trust Evaluation Scheme for Smart Network Systems</w:t>
            </w:r>
          </w:p>
        </w:tc>
      </w:tr>
      <w:tr w:rsidR="00CB4BEB" w14:paraId="6E5BDDE5" w14:textId="77777777" w:rsidTr="00CB4BEB">
        <w:trPr>
          <w:trHeight w:val="61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CC1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89C3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Privacy and Security Management in Intelligent Transportation System</w:t>
            </w:r>
          </w:p>
        </w:tc>
      </w:tr>
      <w:tr w:rsidR="00CB4BEB" w14:paraId="3CA342B3" w14:textId="77777777" w:rsidTr="00CB4BEB">
        <w:trPr>
          <w:trHeight w:val="52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952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AF7D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Privacy-Preserving Federated Learning in Fog Computing</w:t>
            </w:r>
          </w:p>
        </w:tc>
      </w:tr>
      <w:tr w:rsidR="00CB4BEB" w14:paraId="35C99C6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A34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E6A87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Privacy-Preserving Multidimensional Data Aggregation Scheme without Trusted Authority in Smart Grid</w:t>
            </w:r>
          </w:p>
        </w:tc>
      </w:tr>
      <w:tr w:rsidR="00CB4BEB" w14:paraId="4952ED0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2E43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7A3A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Privacy-Preserving Sub graph Matching Scheme with Authentication in Social Networks</w:t>
            </w:r>
          </w:p>
        </w:tc>
      </w:tr>
      <w:tr w:rsidR="00CB4BEB" w14:paraId="4683EFBF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BAC84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5F350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Similarity-based and Sybil Attack Defended Community Detection for Social Networks.</w:t>
            </w:r>
          </w:p>
        </w:tc>
      </w:tr>
      <w:tr w:rsidR="00CB4BEB" w14:paraId="77E24C34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4841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C599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Social Recruiter: Dynamic Incentive Mechanism for Mobile Crowdsourcing Worker Recruitment with Social Networks</w:t>
            </w:r>
          </w:p>
        </w:tc>
      </w:tr>
      <w:tr w:rsidR="00CB4BEB" w14:paraId="6F924991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6DFD" w14:textId="77777777" w:rsidR="00CB4BEB" w:rsidRPr="00B66751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DATA MINING</w:t>
            </w:r>
          </w:p>
        </w:tc>
      </w:tr>
      <w:tr w:rsidR="00CB4BEB" w14:paraId="02749730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248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3BC4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Academic Performance Prediction Based on Multisource,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Multifeature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Behavioral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</w:tc>
      </w:tr>
      <w:tr w:rsidR="00CB4BEB" w14:paraId="24BBB53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BCC4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8B1E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Answer Keyword Generation for Community Question Answering by Multi-aspect Gamma-Poisson Matrix Completion</w:t>
            </w:r>
          </w:p>
        </w:tc>
      </w:tr>
      <w:tr w:rsidR="00CB4BEB" w14:paraId="0ABEACD2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1AF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C9AC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Cloud Intrusion Detection Method Based on Stacked Contractive Auto-Encoder and Support Vector Machine</w:t>
            </w:r>
          </w:p>
        </w:tc>
      </w:tr>
      <w:tr w:rsidR="00CB4BEB" w14:paraId="5C8E0C6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A5F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DEFB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CorrAUC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 Malicious Bot-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Traffic Detection Method in IoT Network Using Machine Learning Techniques</w:t>
            </w:r>
          </w:p>
        </w:tc>
      </w:tr>
      <w:tr w:rsidR="00CB4BEB" w14:paraId="0364EFB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1D9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F0DC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Examining Successful Attributes for Undergraduate Students by Applying Machine Learning Techniques</w:t>
            </w:r>
          </w:p>
        </w:tc>
      </w:tr>
      <w:tr w:rsidR="00CB4BEB" w14:paraId="4D681B8B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A6AE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3654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Karst: Transactional Data Ingestion without Blocking on a Scalable Architecture</w:t>
            </w:r>
          </w:p>
        </w:tc>
      </w:tr>
      <w:tr w:rsidR="00CB4BEB" w14:paraId="01E4BF12" w14:textId="77777777" w:rsidTr="00CB4BEB">
        <w:trPr>
          <w:trHeight w:val="602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73F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CE15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Learning Student Networks via Feature Embedding</w:t>
            </w:r>
          </w:p>
        </w:tc>
      </w:tr>
      <w:tr w:rsidR="00CB4BEB" w14:paraId="5E319151" w14:textId="77777777" w:rsidTr="00CB4BEB">
        <w:trPr>
          <w:trHeight w:val="62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B4E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12CA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Online Pricing with Reserve Price Constraint for Personal Data Markets</w:t>
            </w:r>
          </w:p>
        </w:tc>
      </w:tr>
      <w:tr w:rsidR="00CB4BEB" w14:paraId="033D2109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CAA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8C81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Understanding Citizens’ Emotional Pulse in a Smart City using Artificial Intelligence</w:t>
            </w:r>
          </w:p>
        </w:tc>
      </w:tr>
      <w:tr w:rsidR="00CB4BEB" w14:paraId="2FEC848B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068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B9F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WR-ELM: Weighted Regularization Extreme Learning Machine for Imbalance Learning in Software Fault Prediction</w:t>
            </w:r>
          </w:p>
        </w:tc>
      </w:tr>
      <w:tr w:rsidR="00CB4BEB" w14:paraId="308DEC33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A3E9" w14:textId="77777777" w:rsidR="00CB4BEB" w:rsidRPr="00B66751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MOBILE COMPUTING</w:t>
            </w:r>
          </w:p>
        </w:tc>
      </w:tr>
      <w:tr w:rsidR="00CB4BEB" w14:paraId="2BD01BA9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301A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2B89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 Sherlock: Efficient and Deployable Click Fraud Detection for Mobile Applications</w:t>
            </w:r>
          </w:p>
        </w:tc>
      </w:tr>
      <w:tr w:rsidR="00CB4BEB" w14:paraId="28E837D9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E3A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785E3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Mobile Semantic-aware Trajectory for Personalized Location Privacy Preservation</w:t>
            </w:r>
          </w:p>
        </w:tc>
      </w:tr>
      <w:tr w:rsidR="00CB4BEB" w14:paraId="24F0CF51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464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6EA7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Exploiting Multi-Dimensional Task Diversity in Distributed Auctions for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Mobile Crowd sensing</w:t>
            </w:r>
          </w:p>
        </w:tc>
      </w:tr>
      <w:tr w:rsidR="00CB4BEB" w14:paraId="5EFEE8AC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175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3D70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Fine-Grained User Profiling for Personalized Task Matching in Mobile Crowd sensing</w:t>
            </w:r>
          </w:p>
        </w:tc>
      </w:tr>
      <w:tr w:rsidR="00CB4BEB" w14:paraId="57638C4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F96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EC57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iTAM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Bilateral Privacy-Preserving Task Assignment for Mobile Crowd sensing</w:t>
            </w:r>
          </w:p>
        </w:tc>
      </w:tr>
    </w:tbl>
    <w:p w14:paraId="2108CB32" w14:textId="77777777" w:rsidR="00CB4BEB" w:rsidRDefault="00CB4BEB" w:rsidP="00CB4BEB">
      <w:pPr>
        <w:spacing w:after="0" w:line="360" w:lineRule="auto"/>
        <w:ind w:left="720" w:hanging="540"/>
        <w:rPr>
          <w:rFonts w:ascii="Times New Roman" w:hAnsi="Times New Roman" w:cs="Times New Roman"/>
          <w:sz w:val="26"/>
          <w:szCs w:val="26"/>
        </w:rPr>
      </w:pPr>
    </w:p>
    <w:p w14:paraId="6968035F" w14:textId="77777777" w:rsidR="00B66751" w:rsidRDefault="00B66751" w:rsidP="00CB4BEB">
      <w:pPr>
        <w:spacing w:after="0" w:line="360" w:lineRule="auto"/>
        <w:ind w:left="720" w:hanging="54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990" w:type="dxa"/>
        <w:tblInd w:w="715" w:type="dxa"/>
        <w:tblLook w:val="04A0" w:firstRow="1" w:lastRow="0" w:firstColumn="1" w:lastColumn="0" w:noHBand="0" w:noVBand="1"/>
      </w:tblPr>
      <w:tblGrid>
        <w:gridCol w:w="1530"/>
        <w:gridCol w:w="8460"/>
      </w:tblGrid>
      <w:tr w:rsidR="00CB4BEB" w14:paraId="4438FA4E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34EB" w14:textId="77777777" w:rsidR="00CB4BEB" w:rsidRPr="00B66751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MACHINE LEARNING</w:t>
            </w:r>
          </w:p>
        </w:tc>
      </w:tr>
      <w:tr w:rsidR="00CB4BEB" w14:paraId="2EA38372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617E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412D6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Cloud Intrusion Detection Method Based on Stacked Contractive Auto-Encoder and Support Vector Machine </w:t>
            </w:r>
          </w:p>
        </w:tc>
      </w:tr>
      <w:tr w:rsidR="00CB4BEB" w14:paraId="3B2FE506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6EE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65A2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CorrAUC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a Malicious Bot-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Traffic Detection Method in IoT Network Using Machine Learning Techniques </w:t>
            </w:r>
          </w:p>
        </w:tc>
      </w:tr>
      <w:tr w:rsidR="00CB4BEB" w14:paraId="3C00DA4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E3A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7583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Examining Successful Attributes for Undergraduate Students by Applying Machine Learning Techniques </w:t>
            </w:r>
          </w:p>
        </w:tc>
      </w:tr>
      <w:tr w:rsidR="00CB4BEB" w14:paraId="1E233D4A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149C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D5719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Understanding Citizens’ Emotional Pulse in a Smart City using Artificial Intelligence </w:t>
            </w:r>
          </w:p>
        </w:tc>
      </w:tr>
      <w:tr w:rsidR="00CB4BEB" w14:paraId="6534C88E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063E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34181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WR-ELM: Weighted Regularization Extreme Learning Machine for Imbalance Learning in Software Fault Prediction </w:t>
            </w:r>
          </w:p>
        </w:tc>
      </w:tr>
      <w:tr w:rsidR="00CB4BEB" w14:paraId="5A30AD99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CF7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01CC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DOF: A Demand-oriented Framework for Image Denoising </w:t>
            </w:r>
          </w:p>
        </w:tc>
      </w:tr>
      <w:tr w:rsidR="00CB4BEB" w14:paraId="0699A657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B32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C094" w14:textId="77777777" w:rsidR="00CB4BEB" w:rsidRDefault="00CB4BEB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Facial Expression Recognition with Two-branch Disentangled Generative Adversarial Network</w:t>
            </w:r>
          </w:p>
        </w:tc>
      </w:tr>
      <w:tr w:rsidR="00CB4BEB" w14:paraId="3E750D1E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1067" w14:textId="77777777" w:rsidR="00CB4BEB" w:rsidRPr="00B66751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DATA SCIENCE</w:t>
            </w:r>
          </w:p>
        </w:tc>
      </w:tr>
      <w:tr w:rsidR="00CB4BEB" w14:paraId="5D4D890A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1F9A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A1968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Rain Prediction </w:t>
            </w:r>
          </w:p>
        </w:tc>
      </w:tr>
      <w:tr w:rsidR="00CB4BEB" w14:paraId="3DF086AC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31C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67843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Movie Recommendations</w:t>
            </w:r>
          </w:p>
        </w:tc>
      </w:tr>
      <w:tr w:rsidR="00CB4BEB" w14:paraId="7AFA7151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748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A63FB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Sentimental analysis of Twitter and Amazon products </w:t>
            </w:r>
          </w:p>
        </w:tc>
      </w:tr>
      <w:tr w:rsidR="00CB4BEB" w14:paraId="6B1B9A74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2829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90EC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Uber user data analysis</w:t>
            </w:r>
          </w:p>
        </w:tc>
      </w:tr>
      <w:tr w:rsidR="00CB4BEB" w14:paraId="3F32F65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439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9A2AF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Credit card fraud detection </w:t>
            </w:r>
          </w:p>
        </w:tc>
      </w:tr>
      <w:tr w:rsidR="00CB4BEB" w14:paraId="0A7DF6CE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DDCB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7018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Covid -19 data analysis </w:t>
            </w:r>
          </w:p>
        </w:tc>
      </w:tr>
      <w:tr w:rsidR="00CB4BEB" w14:paraId="3F69A9FA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E52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B201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Fake News Detection</w:t>
            </w:r>
          </w:p>
        </w:tc>
      </w:tr>
      <w:tr w:rsidR="00CB4BEB" w14:paraId="4F2D3E02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ABEF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5607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Stock prediction </w:t>
            </w:r>
          </w:p>
        </w:tc>
      </w:tr>
      <w:tr w:rsidR="00CB4BEB" w14:paraId="2334A6D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A90C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1EE6D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Personality Prediction</w:t>
            </w:r>
          </w:p>
        </w:tc>
      </w:tr>
      <w:tr w:rsidR="00CB4BEB" w14:paraId="016DEAA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28E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FDBC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Sports match video to text summarization using neural network</w:t>
            </w:r>
          </w:p>
        </w:tc>
      </w:tr>
      <w:tr w:rsidR="00CB4BEB" w14:paraId="381C7EBC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F6B2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54EA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 regeneration for old damaged reel picture</w:t>
            </w:r>
            <w:r>
              <w:rPr>
                <w:rFonts w:ascii="Segoe UI Symbol" w:hAnsi="Segoe UI Symbol" w:cs="Segoe UI Symbol"/>
                <w:sz w:val="26"/>
                <w:szCs w:val="26"/>
              </w:rPr>
              <w:t>⠀</w:t>
            </w:r>
          </w:p>
        </w:tc>
      </w:tr>
      <w:tr w:rsidR="00CB4BEB" w14:paraId="696258D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B11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47B13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Music generation using deep learning</w:t>
            </w:r>
          </w:p>
        </w:tc>
      </w:tr>
      <w:tr w:rsidR="00CB4BEB" w14:paraId="30964C5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6771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5811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Image caption Generator </w:t>
            </w:r>
          </w:p>
        </w:tc>
      </w:tr>
      <w:tr w:rsidR="00CB4BEB" w14:paraId="658241D3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2FA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FB3D2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Recommeding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system </w:t>
            </w:r>
          </w:p>
        </w:tc>
      </w:tr>
      <w:tr w:rsidR="00CB4BEB" w14:paraId="720E40C9" w14:textId="77777777" w:rsidTr="00CB4BEB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20E1" w14:textId="77777777" w:rsidR="00CB4BEB" w:rsidRPr="00B66751" w:rsidRDefault="00CB4BEB" w:rsidP="00B66751">
            <w:pPr>
              <w:spacing w:after="0" w:line="360" w:lineRule="auto"/>
              <w:ind w:left="720" w:hanging="540"/>
              <w:jc w:val="center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8F1BBB">
              <w:rPr>
                <w:rFonts w:ascii="Times New Roman" w:hAnsi="Times New Roman" w:cs="Times New Roman"/>
                <w:b/>
                <w:sz w:val="28"/>
                <w:szCs w:val="26"/>
              </w:rPr>
              <w:t>NATURAL LANGUAGE PROCESSING</w:t>
            </w:r>
          </w:p>
        </w:tc>
      </w:tr>
      <w:tr w:rsidR="00CB4BEB" w14:paraId="11B24C87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5230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B5F5" w14:textId="77777777" w:rsidR="00CB4BEB" w:rsidRDefault="00CB4BEB">
            <w:pPr>
              <w:spacing w:after="0" w:line="360" w:lineRule="auto"/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deep learning approach to integrate convolutional neural networks in speaker recognition</w:t>
            </w:r>
          </w:p>
        </w:tc>
      </w:tr>
      <w:tr w:rsidR="00CB4BEB" w14:paraId="2977566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E8654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E93C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Voice to text</w:t>
            </w:r>
          </w:p>
        </w:tc>
      </w:tr>
      <w:tr w:rsidR="00CB4BEB" w14:paraId="6471C3E0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5B3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FAD7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PDF to voice</w:t>
            </w:r>
          </w:p>
        </w:tc>
      </w:tr>
      <w:tr w:rsidR="00CB4BEB" w14:paraId="7B5BA89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443EF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26AE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chat Bot</w:t>
            </w:r>
          </w:p>
        </w:tc>
      </w:tr>
      <w:tr w:rsidR="00CB4BEB" w14:paraId="057BF8FA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9336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C41FA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 meeting summary generation using NLP</w:t>
            </w:r>
            <w:r>
              <w:rPr>
                <w:rFonts w:ascii="Segoe UI Symbol" w:hAnsi="Segoe UI Symbol" w:cs="Segoe UI Symbol"/>
                <w:sz w:val="26"/>
                <w:szCs w:val="26"/>
              </w:rPr>
              <w:t>⠀</w:t>
            </w:r>
          </w:p>
        </w:tc>
      </w:tr>
      <w:tr w:rsidR="00CB4BEB" w14:paraId="03933686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4A8B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7610E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Music classification </w:t>
            </w:r>
          </w:p>
        </w:tc>
      </w:tr>
      <w:tr w:rsidR="00CB4BEB" w14:paraId="0A202D2D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6B07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9B5CD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Autocorrect and Autocomplete</w:t>
            </w:r>
          </w:p>
        </w:tc>
      </w:tr>
      <w:tr w:rsidR="00CB4BEB" w14:paraId="2619E4F5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D791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77C57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Language Translator</w:t>
            </w:r>
          </w:p>
        </w:tc>
      </w:tr>
      <w:tr w:rsidR="00CB4BEB" w14:paraId="3CFA1C71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4C31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4CEB0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Grammer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checker </w:t>
            </w:r>
          </w:p>
        </w:tc>
      </w:tr>
      <w:tr w:rsidR="00CB4BEB" w14:paraId="65C8F4C1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E11B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C2A4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filtering</w:t>
            </w:r>
          </w:p>
        </w:tc>
      </w:tr>
      <w:tr w:rsidR="00CB4BEB" w14:paraId="54261CC8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6E85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DF6E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Hiring and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Recirment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process </w:t>
            </w:r>
          </w:p>
        </w:tc>
      </w:tr>
      <w:tr w:rsidR="00CB4BEB" w14:paraId="6DA5145B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09BC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5ACB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Survey Analysis</w:t>
            </w:r>
          </w:p>
        </w:tc>
      </w:tr>
      <w:tr w:rsidR="00CB4BEB" w14:paraId="5536D93A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D593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659B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Target advertising </w:t>
            </w:r>
          </w:p>
        </w:tc>
      </w:tr>
      <w:tr w:rsidR="00CB4BEB" w14:paraId="047ABBB0" w14:textId="77777777" w:rsidTr="00CB4BEB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871D1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34068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Social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Meida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Mointering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(Twitter -&gt; Products and movie review)</w:t>
            </w:r>
          </w:p>
        </w:tc>
      </w:tr>
      <w:tr w:rsidR="00CB4BEB" w14:paraId="0CD25281" w14:textId="77777777" w:rsidTr="00B66751">
        <w:trPr>
          <w:trHeight w:val="29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039C" w14:textId="77777777" w:rsidR="00CB4BEB" w:rsidRDefault="00CB4BEB" w:rsidP="00CB4BE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hanging="5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A6C1C" w14:textId="77777777" w:rsidR="00CB4BEB" w:rsidRDefault="00CB4BEB">
            <w:pPr>
              <w:spacing w:after="0" w:line="360" w:lineRule="auto"/>
              <w:ind w:left="720" w:hanging="5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Next word Prediction </w:t>
            </w:r>
          </w:p>
        </w:tc>
      </w:tr>
    </w:tbl>
    <w:p w14:paraId="7BB3DAA7" w14:textId="77777777" w:rsidR="00B66751" w:rsidRPr="00B66751" w:rsidRDefault="00B66751" w:rsidP="00B66751">
      <w:pPr>
        <w:rPr>
          <w:sz w:val="2"/>
          <w:szCs w:val="2"/>
        </w:rPr>
      </w:pPr>
    </w:p>
    <w:sectPr w:rsidR="00B66751" w:rsidRPr="00B66751" w:rsidSect="00153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78F5E" w14:textId="77777777" w:rsidR="00381393" w:rsidRDefault="00381393" w:rsidP="001D0BD8">
      <w:pPr>
        <w:spacing w:after="0" w:line="240" w:lineRule="auto"/>
      </w:pPr>
      <w:r>
        <w:separator/>
      </w:r>
    </w:p>
  </w:endnote>
  <w:endnote w:type="continuationSeparator" w:id="0">
    <w:p w14:paraId="7EF5B44D" w14:textId="77777777" w:rsidR="00381393" w:rsidRDefault="00381393" w:rsidP="001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A288" w14:textId="77777777" w:rsidR="00A7773A" w:rsidRDefault="00A77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03F4F" w14:textId="1A816492" w:rsidR="00DE4CC2" w:rsidRPr="00A7773A" w:rsidRDefault="00DE4CC2" w:rsidP="00A7773A">
    <w:pPr>
      <w:pStyle w:val="Footer"/>
    </w:pPr>
    <w:bookmarkStart w:id="0" w:name="_GoBack"/>
    <w:bookmarkEnd w:id="0"/>
    <w:r w:rsidRPr="00A7773A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3134" w14:textId="77777777" w:rsidR="00A7773A" w:rsidRDefault="00A77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E8A28" w14:textId="77777777" w:rsidR="00381393" w:rsidRDefault="00381393" w:rsidP="001D0BD8">
      <w:pPr>
        <w:spacing w:after="0" w:line="240" w:lineRule="auto"/>
      </w:pPr>
      <w:r>
        <w:separator/>
      </w:r>
    </w:p>
  </w:footnote>
  <w:footnote w:type="continuationSeparator" w:id="0">
    <w:p w14:paraId="754FFB23" w14:textId="77777777" w:rsidR="00381393" w:rsidRDefault="00381393" w:rsidP="001D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589E6" w14:textId="77777777" w:rsidR="00A7773A" w:rsidRDefault="00A777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8F9E" w14:textId="16A6DD38" w:rsidR="00A261F9" w:rsidRPr="00A7773A" w:rsidRDefault="00A261F9" w:rsidP="00A777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06A3A" w14:textId="77777777" w:rsidR="00A7773A" w:rsidRDefault="00A777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2C0"/>
    <w:multiLevelType w:val="hybridMultilevel"/>
    <w:tmpl w:val="6CF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8BA"/>
    <w:multiLevelType w:val="hybridMultilevel"/>
    <w:tmpl w:val="0A3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72F"/>
    <w:multiLevelType w:val="multilevel"/>
    <w:tmpl w:val="E016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BD3D5A"/>
    <w:multiLevelType w:val="multilevel"/>
    <w:tmpl w:val="AA1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34D17"/>
    <w:multiLevelType w:val="hybridMultilevel"/>
    <w:tmpl w:val="604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0226"/>
    <w:multiLevelType w:val="hybridMultilevel"/>
    <w:tmpl w:val="593CE93A"/>
    <w:lvl w:ilvl="0" w:tplc="D7B0108C">
      <w:start w:val="1"/>
      <w:numFmt w:val="decimal"/>
      <w:lvlText w:val="EBS 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062464"/>
    <w:multiLevelType w:val="hybridMultilevel"/>
    <w:tmpl w:val="72E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D0D09"/>
    <w:multiLevelType w:val="hybridMultilevel"/>
    <w:tmpl w:val="841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27A5"/>
    <w:multiLevelType w:val="hybridMultilevel"/>
    <w:tmpl w:val="BD92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04081"/>
    <w:multiLevelType w:val="hybridMultilevel"/>
    <w:tmpl w:val="9F82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F0665"/>
    <w:multiLevelType w:val="hybridMultilevel"/>
    <w:tmpl w:val="782CB224"/>
    <w:lvl w:ilvl="0" w:tplc="06100BA8">
      <w:start w:val="1"/>
      <w:numFmt w:val="decimal"/>
      <w:lvlText w:val="TPCS 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48E"/>
    <w:multiLevelType w:val="hybridMultilevel"/>
    <w:tmpl w:val="9764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381EAB"/>
    <w:multiLevelType w:val="hybridMultilevel"/>
    <w:tmpl w:val="4D76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D3813"/>
    <w:multiLevelType w:val="hybridMultilevel"/>
    <w:tmpl w:val="DBF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413F9"/>
    <w:multiLevelType w:val="hybridMultilevel"/>
    <w:tmpl w:val="BF20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4248A"/>
    <w:multiLevelType w:val="hybridMultilevel"/>
    <w:tmpl w:val="D218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13818"/>
    <w:multiLevelType w:val="hybridMultilevel"/>
    <w:tmpl w:val="73340F6E"/>
    <w:lvl w:ilvl="0" w:tplc="D7B0108C">
      <w:start w:val="1"/>
      <w:numFmt w:val="decimal"/>
      <w:lvlText w:val="EBS %1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D3A3D2F"/>
    <w:multiLevelType w:val="hybridMultilevel"/>
    <w:tmpl w:val="D87C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33CBC"/>
    <w:multiLevelType w:val="hybridMultilevel"/>
    <w:tmpl w:val="971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57389"/>
    <w:multiLevelType w:val="hybridMultilevel"/>
    <w:tmpl w:val="27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B82AF9"/>
    <w:multiLevelType w:val="multilevel"/>
    <w:tmpl w:val="A98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B12CE"/>
    <w:multiLevelType w:val="hybridMultilevel"/>
    <w:tmpl w:val="3D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A62853"/>
    <w:multiLevelType w:val="hybridMultilevel"/>
    <w:tmpl w:val="4DB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6B6B6D"/>
    <w:multiLevelType w:val="hybridMultilevel"/>
    <w:tmpl w:val="D42C3F2A"/>
    <w:lvl w:ilvl="0" w:tplc="5498C646">
      <w:start w:val="1"/>
      <w:numFmt w:val="decimal"/>
      <w:lvlText w:val="TPD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257FA"/>
    <w:multiLevelType w:val="hybridMultilevel"/>
    <w:tmpl w:val="C05E5812"/>
    <w:lvl w:ilvl="0" w:tplc="D7B0108C">
      <w:start w:val="1"/>
      <w:numFmt w:val="decimal"/>
      <w:lvlText w:val="EB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5"/>
  </w:num>
  <w:num w:numId="4">
    <w:abstractNumId w:val="16"/>
  </w:num>
  <w:num w:numId="5">
    <w:abstractNumId w:val="14"/>
  </w:num>
  <w:num w:numId="6">
    <w:abstractNumId w:val="2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0"/>
  </w:num>
  <w:num w:numId="12">
    <w:abstractNumId w:val="19"/>
  </w:num>
  <w:num w:numId="13">
    <w:abstractNumId w:val="4"/>
  </w:num>
  <w:num w:numId="14">
    <w:abstractNumId w:val="18"/>
  </w:num>
  <w:num w:numId="15">
    <w:abstractNumId w:val="12"/>
  </w:num>
  <w:num w:numId="16">
    <w:abstractNumId w:val="7"/>
  </w:num>
  <w:num w:numId="17">
    <w:abstractNumId w:val="11"/>
  </w:num>
  <w:num w:numId="18">
    <w:abstractNumId w:val="22"/>
  </w:num>
  <w:num w:numId="19">
    <w:abstractNumId w:val="13"/>
  </w:num>
  <w:num w:numId="20">
    <w:abstractNumId w:val="17"/>
  </w:num>
  <w:num w:numId="21">
    <w:abstractNumId w:val="9"/>
  </w:num>
  <w:num w:numId="22">
    <w:abstractNumId w:val="8"/>
  </w:num>
  <w:num w:numId="23">
    <w:abstractNumId w:val="1"/>
  </w:num>
  <w:num w:numId="24">
    <w:abstractNumId w:val="23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D8"/>
    <w:rsid w:val="00003388"/>
    <w:rsid w:val="000048B2"/>
    <w:rsid w:val="00023FC6"/>
    <w:rsid w:val="000678ED"/>
    <w:rsid w:val="000847C2"/>
    <w:rsid w:val="000A1F0D"/>
    <w:rsid w:val="000A2845"/>
    <w:rsid w:val="000A7418"/>
    <w:rsid w:val="000C7BBF"/>
    <w:rsid w:val="000E4AA1"/>
    <w:rsid w:val="00133A97"/>
    <w:rsid w:val="00146719"/>
    <w:rsid w:val="00153688"/>
    <w:rsid w:val="001666F3"/>
    <w:rsid w:val="001B200E"/>
    <w:rsid w:val="001D0BD8"/>
    <w:rsid w:val="001D4EDF"/>
    <w:rsid w:val="001D61AA"/>
    <w:rsid w:val="001F33EF"/>
    <w:rsid w:val="0024031C"/>
    <w:rsid w:val="00260824"/>
    <w:rsid w:val="00277FFC"/>
    <w:rsid w:val="00287B26"/>
    <w:rsid w:val="002A6873"/>
    <w:rsid w:val="002A7954"/>
    <w:rsid w:val="002E7389"/>
    <w:rsid w:val="00303DAE"/>
    <w:rsid w:val="00324B72"/>
    <w:rsid w:val="0034519E"/>
    <w:rsid w:val="00381393"/>
    <w:rsid w:val="00381E8C"/>
    <w:rsid w:val="003F0441"/>
    <w:rsid w:val="00407485"/>
    <w:rsid w:val="004512E1"/>
    <w:rsid w:val="00455084"/>
    <w:rsid w:val="00460AC5"/>
    <w:rsid w:val="004655DC"/>
    <w:rsid w:val="00486E02"/>
    <w:rsid w:val="004C29E7"/>
    <w:rsid w:val="004D2554"/>
    <w:rsid w:val="004E3E0D"/>
    <w:rsid w:val="00514A1E"/>
    <w:rsid w:val="0052371A"/>
    <w:rsid w:val="00571636"/>
    <w:rsid w:val="00584009"/>
    <w:rsid w:val="00592F99"/>
    <w:rsid w:val="005978F9"/>
    <w:rsid w:val="005B2E79"/>
    <w:rsid w:val="005E487C"/>
    <w:rsid w:val="005E7940"/>
    <w:rsid w:val="006275DE"/>
    <w:rsid w:val="006436FF"/>
    <w:rsid w:val="00647E72"/>
    <w:rsid w:val="006636D4"/>
    <w:rsid w:val="006710A3"/>
    <w:rsid w:val="00675A4E"/>
    <w:rsid w:val="00685868"/>
    <w:rsid w:val="006A3941"/>
    <w:rsid w:val="006F1672"/>
    <w:rsid w:val="007256D6"/>
    <w:rsid w:val="0074699B"/>
    <w:rsid w:val="00746B1B"/>
    <w:rsid w:val="00753D97"/>
    <w:rsid w:val="007726D7"/>
    <w:rsid w:val="00792979"/>
    <w:rsid w:val="00820051"/>
    <w:rsid w:val="008354C9"/>
    <w:rsid w:val="00837A43"/>
    <w:rsid w:val="00837E41"/>
    <w:rsid w:val="00885B48"/>
    <w:rsid w:val="008F1BBB"/>
    <w:rsid w:val="00917A6E"/>
    <w:rsid w:val="0093371E"/>
    <w:rsid w:val="00961030"/>
    <w:rsid w:val="00961278"/>
    <w:rsid w:val="00972EC7"/>
    <w:rsid w:val="009C1C6E"/>
    <w:rsid w:val="009E192C"/>
    <w:rsid w:val="00A261F9"/>
    <w:rsid w:val="00A7773A"/>
    <w:rsid w:val="00A84E10"/>
    <w:rsid w:val="00AA4175"/>
    <w:rsid w:val="00AC3128"/>
    <w:rsid w:val="00AF71B6"/>
    <w:rsid w:val="00B1377D"/>
    <w:rsid w:val="00B31951"/>
    <w:rsid w:val="00B4687E"/>
    <w:rsid w:val="00B530C8"/>
    <w:rsid w:val="00B66751"/>
    <w:rsid w:val="00B82634"/>
    <w:rsid w:val="00BB3251"/>
    <w:rsid w:val="00BD3177"/>
    <w:rsid w:val="00BD770C"/>
    <w:rsid w:val="00BF26F2"/>
    <w:rsid w:val="00BF33EB"/>
    <w:rsid w:val="00C203D7"/>
    <w:rsid w:val="00C30D0E"/>
    <w:rsid w:val="00C32C6E"/>
    <w:rsid w:val="00C7365C"/>
    <w:rsid w:val="00CB4BEB"/>
    <w:rsid w:val="00D67792"/>
    <w:rsid w:val="00DA3AD7"/>
    <w:rsid w:val="00DC1A66"/>
    <w:rsid w:val="00DC57D7"/>
    <w:rsid w:val="00DE4CC2"/>
    <w:rsid w:val="00E0311B"/>
    <w:rsid w:val="00E10332"/>
    <w:rsid w:val="00EC5699"/>
    <w:rsid w:val="00ED3888"/>
    <w:rsid w:val="00EF0AC6"/>
    <w:rsid w:val="00EF1409"/>
    <w:rsid w:val="00F215A8"/>
    <w:rsid w:val="00F3073C"/>
    <w:rsid w:val="00F40320"/>
    <w:rsid w:val="00F522CB"/>
    <w:rsid w:val="00F55429"/>
    <w:rsid w:val="00F56A32"/>
    <w:rsid w:val="00F70B80"/>
    <w:rsid w:val="00F7380D"/>
    <w:rsid w:val="00FC2FB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4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42E7C-49A1-47BB-8C72-1CA1D00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DLK</cp:lastModifiedBy>
  <cp:revision>9</cp:revision>
  <cp:lastPrinted>2020-11-05T12:05:00Z</cp:lastPrinted>
  <dcterms:created xsi:type="dcterms:W3CDTF">2020-11-05T12:08:00Z</dcterms:created>
  <dcterms:modified xsi:type="dcterms:W3CDTF">2022-10-18T09:32:00Z</dcterms:modified>
</cp:coreProperties>
</file>