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C3E64" w14:textId="21EA45DA" w:rsidR="00AE42ED" w:rsidRPr="00AE42ED" w:rsidRDefault="00E74761" w:rsidP="00AE42ED">
      <w:pPr>
        <w:pStyle w:val="Titre1"/>
        <w:rPr>
          <w:color w:val="05AAE0"/>
        </w:rPr>
      </w:pPr>
      <w:r>
        <w:rPr>
          <w:color w:val="05AAE0"/>
        </w:rPr>
        <w:t>Bilan technique</w:t>
      </w:r>
      <w:r w:rsidR="00AE42ED" w:rsidRPr="00AE42ED">
        <w:rPr>
          <w:color w:val="05AAE0"/>
        </w:rPr>
        <w:t xml:space="preserve"> du </w:t>
      </w:r>
      <w:r w:rsidR="00EB1F34">
        <w:rPr>
          <w:color w:val="05AAE0"/>
        </w:rPr>
        <w:t>p</w:t>
      </w:r>
      <w:r w:rsidR="00AE42ED" w:rsidRPr="00AE42ED">
        <w:rPr>
          <w:color w:val="05AAE0"/>
        </w:rPr>
        <w:t xml:space="preserve">rojet site </w:t>
      </w:r>
      <w:r w:rsidR="00EB1F34">
        <w:rPr>
          <w:color w:val="05AAE0"/>
        </w:rPr>
        <w:t>w</w:t>
      </w:r>
      <w:r w:rsidR="00AE42ED" w:rsidRPr="00AE42ED">
        <w:rPr>
          <w:color w:val="05AAE0"/>
        </w:rPr>
        <w:t xml:space="preserve">eb dynamique en PHP </w:t>
      </w:r>
      <w:r w:rsidR="00AE42ED" w:rsidRPr="00AE42ED">
        <w:rPr>
          <w:color w:val="05AAE0"/>
        </w:rPr>
        <w:t xml:space="preserve">- </w:t>
      </w:r>
      <w:r w:rsidR="00AE42ED" w:rsidRPr="00AE42ED">
        <w:rPr>
          <w:color w:val="05AAE0"/>
        </w:rPr>
        <w:t xml:space="preserve">SQL </w:t>
      </w:r>
      <w:r w:rsidR="00AE42ED" w:rsidRPr="00AE42ED">
        <w:rPr>
          <w:color w:val="05AAE0"/>
        </w:rPr>
        <w:t>-</w:t>
      </w:r>
      <w:r w:rsidR="00AE42ED" w:rsidRPr="00AE42ED">
        <w:rPr>
          <w:color w:val="05AAE0"/>
        </w:rPr>
        <w:t xml:space="preserve"> Javascript</w:t>
      </w:r>
    </w:p>
    <w:p w14:paraId="4F426515" w14:textId="44E5CF05" w:rsidR="00AE42ED" w:rsidRPr="00AE42ED" w:rsidRDefault="00AE42ED" w:rsidP="00AE42ED">
      <w:pPr>
        <w:pStyle w:val="Titre2"/>
        <w:rPr>
          <w:color w:val="05AAE0"/>
        </w:rPr>
      </w:pPr>
      <w:r w:rsidRPr="00AE42ED">
        <w:rPr>
          <w:color w:val="05AAE0"/>
        </w:rPr>
        <w:t xml:space="preserve">Sujet : Les accidents corporels en </w:t>
      </w:r>
      <w:r w:rsidR="00B209CC">
        <w:rPr>
          <w:color w:val="05AAE0"/>
        </w:rPr>
        <w:t>France en 2023</w:t>
      </w:r>
    </w:p>
    <w:p w14:paraId="727B7DCD" w14:textId="77777777" w:rsidR="00AE42ED" w:rsidRDefault="00AE42ED" w:rsidP="00AE42ED"/>
    <w:p w14:paraId="45B6DCB4" w14:textId="22D47CC7" w:rsidR="00AE42ED" w:rsidRDefault="00EB1F34" w:rsidP="00EB1F34">
      <w:pPr>
        <w:pStyle w:val="Sous-titre"/>
      </w:pPr>
      <w:r>
        <w:t>Présentation du projet</w:t>
      </w:r>
    </w:p>
    <w:p w14:paraId="2FD9983E" w14:textId="49B26175" w:rsidR="00B82B20" w:rsidRDefault="00E74761" w:rsidP="005A2B3C">
      <w:pPr>
        <w:jc w:val="both"/>
      </w:pPr>
      <w:r w:rsidRPr="00E74761">
        <w:t xml:space="preserve">Le projet consistait à créer un site web permettant la gestion et la visualisation de données sur les accidents routiers corporels en France en 2023. </w:t>
      </w:r>
      <w:r w:rsidR="002720AC">
        <w:br/>
      </w:r>
      <w:r w:rsidRPr="00E74761">
        <w:t xml:space="preserve">La base de données MySQL a été construite avec les tables caracteristiques, usagers, lieux, et vehicules, et </w:t>
      </w:r>
      <w:r w:rsidR="002720AC">
        <w:t>exploitée</w:t>
      </w:r>
      <w:r w:rsidRPr="00E74761">
        <w:t xml:space="preserve"> pour l'affichage et la manipulation des données.</w:t>
      </w:r>
    </w:p>
    <w:p w14:paraId="08A7629E" w14:textId="338E36B8" w:rsidR="00EB1F34" w:rsidRPr="00E74761" w:rsidRDefault="00EB1F34" w:rsidP="00EB1F34">
      <w:pPr>
        <w:pStyle w:val="Sous-titre"/>
      </w:pPr>
      <w:r>
        <w:t>Fonctionnalités</w:t>
      </w:r>
      <w:r w:rsidR="00A80751">
        <w:t xml:space="preserve"> </w:t>
      </w:r>
      <w:r w:rsidR="003C1DB8">
        <w:t>et difficultés</w:t>
      </w:r>
    </w:p>
    <w:p w14:paraId="332A7161" w14:textId="21F5E7AA" w:rsidR="00E74761" w:rsidRDefault="00E74761" w:rsidP="00E74761">
      <w:pPr>
        <w:jc w:val="both"/>
      </w:pPr>
      <w:r w:rsidRPr="00E74761">
        <w:t xml:space="preserve">La page d'accueil et la page de description du site fonctionnent correctement, offrant une présentation </w:t>
      </w:r>
      <w:r w:rsidR="001E115C">
        <w:t>simple</w:t>
      </w:r>
      <w:r w:rsidRPr="00E74761">
        <w:t xml:space="preserve"> des fonctionnalités. La page de tableau de bord utilise JavaScript</w:t>
      </w:r>
      <w:r w:rsidR="001E115C">
        <w:t xml:space="preserve"> et sa bibliothèque JQuery</w:t>
      </w:r>
      <w:r w:rsidRPr="00E74761">
        <w:t xml:space="preserve"> pour afficher des graphiques interactifs, facilitant ainsi la visualisation</w:t>
      </w:r>
      <w:r w:rsidR="001E115C">
        <w:t xml:space="preserve"> et la compréhension</w:t>
      </w:r>
      <w:r w:rsidRPr="00E74761">
        <w:t xml:space="preserve"> des </w:t>
      </w:r>
      <w:r w:rsidR="004E4211">
        <w:t xml:space="preserve">paramètres pouvant </w:t>
      </w:r>
      <w:r w:rsidR="007A6BB0">
        <w:t>affecter</w:t>
      </w:r>
      <w:r w:rsidR="004E4211">
        <w:t xml:space="preserve"> les accidents routiers</w:t>
      </w:r>
      <w:r w:rsidRPr="00E74761">
        <w:t>. Les fonctionnalités de mise à jour et de suppression des tuples sont en place, accompagnées d’un contrôle de saisie qui vérifie le type de données. En cas de non-conformité, l'utilisateur est averti des erreurs, et la modification est annulée.</w:t>
      </w:r>
    </w:p>
    <w:p w14:paraId="15439CFB" w14:textId="77777777" w:rsidR="007C6EF0" w:rsidRDefault="007C6EF0" w:rsidP="007C6EF0">
      <w:pPr>
        <w:jc w:val="both"/>
      </w:pPr>
      <w:r>
        <w:t>Nous aurions souhaité automatiser l’import initial des données via Php, mais étant donné que le programme que nous avions élaboré était trop long, nous avons été restreints par le paramétrage Php.ini. Nous avons donc été contraints de changer les paramètres :</w:t>
      </w:r>
    </w:p>
    <w:p w14:paraId="31ACC28E" w14:textId="0A5A07DE" w:rsidR="007C6EF0" w:rsidRPr="00E74761" w:rsidRDefault="007C6EF0" w:rsidP="00B82B20">
      <w:r w:rsidRPr="007C6EF0">
        <w:br/>
      </w:r>
      <w:r>
        <w:t xml:space="preserve">- </w:t>
      </w:r>
      <w:r w:rsidRPr="007C6EF0">
        <w:t xml:space="preserve">max_execution_time = 300 </w:t>
      </w:r>
      <w:r>
        <w:br/>
        <w:t xml:space="preserve">- </w:t>
      </w:r>
      <w:r w:rsidRPr="007C6EF0">
        <w:t xml:space="preserve">max_input_time = 300 </w:t>
      </w:r>
      <w:r>
        <w:br/>
        <w:t xml:space="preserve">- </w:t>
      </w:r>
      <w:r w:rsidRPr="007C6EF0">
        <w:t xml:space="preserve">post_max_size = 50M </w:t>
      </w:r>
      <w:r>
        <w:br/>
        <w:t xml:space="preserve">- </w:t>
      </w:r>
      <w:r w:rsidRPr="007C6EF0">
        <w:t xml:space="preserve">upload_max_filesize = 50M </w:t>
      </w:r>
      <w:r>
        <w:br/>
        <w:t xml:space="preserve">- </w:t>
      </w:r>
      <w:r w:rsidRPr="007C6EF0">
        <w:t>memory_limit = 1G</w:t>
      </w:r>
    </w:p>
    <w:p w14:paraId="15ECDB25" w14:textId="3AEC8D3D" w:rsidR="007C6EF0" w:rsidRDefault="00E74761" w:rsidP="00E74761">
      <w:pPr>
        <w:jc w:val="both"/>
      </w:pPr>
      <w:r w:rsidRPr="00E74761">
        <w:t xml:space="preserve">Nous avons tenté d'améliorer la lisibilité des données affichées en formatant les requêtes SQL pour que l'utilisateur voie des textes explicites à la place des codes originels de la base de données </w:t>
      </w:r>
      <w:r w:rsidR="004E4211">
        <w:t>D</w:t>
      </w:r>
      <w:r w:rsidRPr="00E74761">
        <w:t xml:space="preserve">ata.gouv.fr. Toutefois, cette approche s'est révélée trop complexe et source de nombreux bugs, ce qui nous a contraints à revenir à la version initiale. La gestion des tables avec des clés multiples, comme celles où </w:t>
      </w:r>
      <w:r w:rsidR="005A2B3C">
        <w:t>« </w:t>
      </w:r>
      <w:r w:rsidRPr="00E74761">
        <w:t>num_acc</w:t>
      </w:r>
      <w:r w:rsidR="005A2B3C">
        <w:t> »</w:t>
      </w:r>
      <w:r w:rsidRPr="00E74761">
        <w:t xml:space="preserve"> n'est pas la seule clé primaire, a po</w:t>
      </w:r>
      <w:r w:rsidR="007C6EF0">
        <w:t>sé un problème</w:t>
      </w:r>
      <w:r w:rsidR="003B0D20">
        <w:t>. Par exemple, dans la table usagers, plusieurs usagers peuvent avoir le même numéro d’accident, ce qui pose problème car, notre application est conçue pour n’afficher qu’un seul tuple.</w:t>
      </w:r>
    </w:p>
    <w:p w14:paraId="40141EC2" w14:textId="6D9F129F" w:rsidR="00EB1F34" w:rsidRPr="00E74761" w:rsidRDefault="00EB1F34" w:rsidP="00EB1F34">
      <w:pPr>
        <w:pStyle w:val="Sous-titre"/>
      </w:pPr>
      <w:r>
        <w:lastRenderedPageBreak/>
        <w:t>Répartition</w:t>
      </w:r>
      <w:r w:rsidR="00A80751">
        <w:t xml:space="preserve"> des tâches</w:t>
      </w:r>
    </w:p>
    <w:p w14:paraId="14B0BEE3" w14:textId="23720AAD" w:rsidR="00C04AE7" w:rsidRDefault="00E74761" w:rsidP="001E115C">
      <w:pPr>
        <w:jc w:val="both"/>
      </w:pPr>
      <w:r w:rsidRPr="00E74761">
        <w:t xml:space="preserve">Quant à la répartition du travail, Quentin a pris en charge l'importation des données </w:t>
      </w:r>
      <w:r w:rsidR="00E02E63">
        <w:t>trouvées sur le site Data.gouv.fr</w:t>
      </w:r>
      <w:r w:rsidRPr="00E74761">
        <w:t xml:space="preserve"> et la mise en place des requêtes SQL, tout en s'occupant de l'intégration des fonctionnalités de modification et suppression. Julien et Lola ont travaillé sur la création des graphiques interactifs et leur intégration dans les pages, ainsi que sur la mise en forme et le style CSS du site.</w:t>
      </w:r>
    </w:p>
    <w:sectPr w:rsidR="00C04AE7" w:rsidSect="00AE42ED">
      <w:footerReference w:type="default" r:id="rId6"/>
      <w:pgSz w:w="11906" w:h="16838"/>
      <w:pgMar w:top="1417" w:right="1417" w:bottom="1417" w:left="1417" w:header="708" w:footer="708" w:gutter="0"/>
      <w:pgBorders w:offsetFrom="page">
        <w:top w:val="single" w:sz="4" w:space="24" w:color="05AAE0"/>
        <w:left w:val="single" w:sz="4" w:space="24" w:color="05AAE0"/>
        <w:bottom w:val="single" w:sz="4" w:space="24" w:color="05AAE0"/>
        <w:right w:val="single" w:sz="4" w:space="24" w:color="05AAE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79C98" w14:textId="77777777" w:rsidR="004A1F06" w:rsidRDefault="004A1F06" w:rsidP="00EB1F34">
      <w:pPr>
        <w:spacing w:after="0" w:line="240" w:lineRule="auto"/>
      </w:pPr>
      <w:r>
        <w:separator/>
      </w:r>
    </w:p>
  </w:endnote>
  <w:endnote w:type="continuationSeparator" w:id="0">
    <w:p w14:paraId="4E40A77E" w14:textId="77777777" w:rsidR="004A1F06" w:rsidRDefault="004A1F06" w:rsidP="00EB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32E0A" w14:textId="0EC58719" w:rsidR="00A80751" w:rsidRDefault="00A80751" w:rsidP="00A80751">
    <w:pPr>
      <w:pStyle w:val="En-tte"/>
      <w:jc w:val="center"/>
    </w:pPr>
    <w:r>
      <w:t>CHABOT Quentin - DIXNEUF Lola - FORESTIER Julien</w:t>
    </w:r>
  </w:p>
  <w:p w14:paraId="33D996C0" w14:textId="77777777" w:rsidR="00A80751" w:rsidRDefault="00A80751" w:rsidP="00A80751">
    <w:pPr>
      <w:pStyle w:val="En-t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1FFA6" w14:textId="77777777" w:rsidR="004A1F06" w:rsidRDefault="004A1F06" w:rsidP="00EB1F34">
      <w:pPr>
        <w:spacing w:after="0" w:line="240" w:lineRule="auto"/>
      </w:pPr>
      <w:r>
        <w:separator/>
      </w:r>
    </w:p>
  </w:footnote>
  <w:footnote w:type="continuationSeparator" w:id="0">
    <w:p w14:paraId="64BE2FA1" w14:textId="77777777" w:rsidR="004A1F06" w:rsidRDefault="004A1F06" w:rsidP="00EB1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ED"/>
    <w:rsid w:val="001E115C"/>
    <w:rsid w:val="002720AC"/>
    <w:rsid w:val="003B0D20"/>
    <w:rsid w:val="003C1DB8"/>
    <w:rsid w:val="004A1F06"/>
    <w:rsid w:val="004E4211"/>
    <w:rsid w:val="005A2B3C"/>
    <w:rsid w:val="007A6BB0"/>
    <w:rsid w:val="007C6EF0"/>
    <w:rsid w:val="008D0C48"/>
    <w:rsid w:val="00A80751"/>
    <w:rsid w:val="00AE42ED"/>
    <w:rsid w:val="00B209CC"/>
    <w:rsid w:val="00B82B20"/>
    <w:rsid w:val="00C04AE7"/>
    <w:rsid w:val="00E02E63"/>
    <w:rsid w:val="00E74761"/>
    <w:rsid w:val="00EB1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F1021"/>
  <w15:chartTrackingRefBased/>
  <w15:docId w15:val="{71EB9FCB-1206-4E8A-9410-78F72612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61"/>
  </w:style>
  <w:style w:type="paragraph" w:styleId="Titre1">
    <w:name w:val="heading 1"/>
    <w:basedOn w:val="Normal"/>
    <w:next w:val="Normal"/>
    <w:link w:val="Titre1Car"/>
    <w:uiPriority w:val="9"/>
    <w:qFormat/>
    <w:rsid w:val="00AE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E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E42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E42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E42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E42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42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42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42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2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E42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E42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E42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E42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E42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42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42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42ED"/>
    <w:rPr>
      <w:rFonts w:eastAsiaTheme="majorEastAsia" w:cstheme="majorBidi"/>
      <w:color w:val="272727" w:themeColor="text1" w:themeTint="D8"/>
    </w:rPr>
  </w:style>
  <w:style w:type="paragraph" w:styleId="Titre">
    <w:name w:val="Title"/>
    <w:basedOn w:val="Normal"/>
    <w:next w:val="Normal"/>
    <w:link w:val="TitreCar"/>
    <w:uiPriority w:val="10"/>
    <w:qFormat/>
    <w:rsid w:val="00AE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2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42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42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42ED"/>
    <w:pPr>
      <w:spacing w:before="160"/>
      <w:jc w:val="center"/>
    </w:pPr>
    <w:rPr>
      <w:i/>
      <w:iCs/>
      <w:color w:val="404040" w:themeColor="text1" w:themeTint="BF"/>
    </w:rPr>
  </w:style>
  <w:style w:type="character" w:customStyle="1" w:styleId="CitationCar">
    <w:name w:val="Citation Car"/>
    <w:basedOn w:val="Policepardfaut"/>
    <w:link w:val="Citation"/>
    <w:uiPriority w:val="29"/>
    <w:rsid w:val="00AE42ED"/>
    <w:rPr>
      <w:i/>
      <w:iCs/>
      <w:color w:val="404040" w:themeColor="text1" w:themeTint="BF"/>
    </w:rPr>
  </w:style>
  <w:style w:type="paragraph" w:styleId="Paragraphedeliste">
    <w:name w:val="List Paragraph"/>
    <w:basedOn w:val="Normal"/>
    <w:uiPriority w:val="34"/>
    <w:qFormat/>
    <w:rsid w:val="00AE42ED"/>
    <w:pPr>
      <w:ind w:left="720"/>
      <w:contextualSpacing/>
    </w:pPr>
  </w:style>
  <w:style w:type="character" w:styleId="Accentuationintense">
    <w:name w:val="Intense Emphasis"/>
    <w:basedOn w:val="Policepardfaut"/>
    <w:uiPriority w:val="21"/>
    <w:qFormat/>
    <w:rsid w:val="00AE42ED"/>
    <w:rPr>
      <w:i/>
      <w:iCs/>
      <w:color w:val="0F4761" w:themeColor="accent1" w:themeShade="BF"/>
    </w:rPr>
  </w:style>
  <w:style w:type="paragraph" w:styleId="Citationintense">
    <w:name w:val="Intense Quote"/>
    <w:basedOn w:val="Normal"/>
    <w:next w:val="Normal"/>
    <w:link w:val="CitationintenseCar"/>
    <w:uiPriority w:val="30"/>
    <w:qFormat/>
    <w:rsid w:val="00AE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42ED"/>
    <w:rPr>
      <w:i/>
      <w:iCs/>
      <w:color w:val="0F4761" w:themeColor="accent1" w:themeShade="BF"/>
    </w:rPr>
  </w:style>
  <w:style w:type="character" w:styleId="Rfrenceintense">
    <w:name w:val="Intense Reference"/>
    <w:basedOn w:val="Policepardfaut"/>
    <w:uiPriority w:val="32"/>
    <w:qFormat/>
    <w:rsid w:val="00AE42ED"/>
    <w:rPr>
      <w:b/>
      <w:bCs/>
      <w:smallCaps/>
      <w:color w:val="0F4761" w:themeColor="accent1" w:themeShade="BF"/>
      <w:spacing w:val="5"/>
    </w:rPr>
  </w:style>
  <w:style w:type="character" w:styleId="Lienhypertexte">
    <w:name w:val="Hyperlink"/>
    <w:basedOn w:val="Policepardfaut"/>
    <w:uiPriority w:val="99"/>
    <w:unhideWhenUsed/>
    <w:rsid w:val="00E74761"/>
    <w:rPr>
      <w:color w:val="467886" w:themeColor="hyperlink"/>
      <w:u w:val="single"/>
    </w:rPr>
  </w:style>
  <w:style w:type="character" w:styleId="Mentionnonrsolue">
    <w:name w:val="Unresolved Mention"/>
    <w:basedOn w:val="Policepardfaut"/>
    <w:uiPriority w:val="99"/>
    <w:semiHidden/>
    <w:unhideWhenUsed/>
    <w:rsid w:val="00E74761"/>
    <w:rPr>
      <w:color w:val="605E5C"/>
      <w:shd w:val="clear" w:color="auto" w:fill="E1DFDD"/>
    </w:rPr>
  </w:style>
  <w:style w:type="paragraph" w:styleId="En-tte">
    <w:name w:val="header"/>
    <w:basedOn w:val="Normal"/>
    <w:link w:val="En-tteCar"/>
    <w:uiPriority w:val="99"/>
    <w:unhideWhenUsed/>
    <w:rsid w:val="00EB1F34"/>
    <w:pPr>
      <w:tabs>
        <w:tab w:val="center" w:pos="4536"/>
        <w:tab w:val="right" w:pos="9072"/>
      </w:tabs>
      <w:spacing w:after="0" w:line="240" w:lineRule="auto"/>
    </w:pPr>
  </w:style>
  <w:style w:type="character" w:customStyle="1" w:styleId="En-tteCar">
    <w:name w:val="En-tête Car"/>
    <w:basedOn w:val="Policepardfaut"/>
    <w:link w:val="En-tte"/>
    <w:uiPriority w:val="99"/>
    <w:rsid w:val="00EB1F34"/>
  </w:style>
  <w:style w:type="paragraph" w:styleId="Pieddepage">
    <w:name w:val="footer"/>
    <w:basedOn w:val="Normal"/>
    <w:link w:val="PieddepageCar"/>
    <w:uiPriority w:val="99"/>
    <w:unhideWhenUsed/>
    <w:rsid w:val="00EB1F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1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14559">
      <w:bodyDiv w:val="1"/>
      <w:marLeft w:val="0"/>
      <w:marRight w:val="0"/>
      <w:marTop w:val="0"/>
      <w:marBottom w:val="0"/>
      <w:divBdr>
        <w:top w:val="none" w:sz="0" w:space="0" w:color="auto"/>
        <w:left w:val="none" w:sz="0" w:space="0" w:color="auto"/>
        <w:bottom w:val="none" w:sz="0" w:space="0" w:color="auto"/>
        <w:right w:val="none" w:sz="0" w:space="0" w:color="auto"/>
      </w:divBdr>
    </w:div>
    <w:div w:id="1166436316">
      <w:bodyDiv w:val="1"/>
      <w:marLeft w:val="0"/>
      <w:marRight w:val="0"/>
      <w:marTop w:val="0"/>
      <w:marBottom w:val="0"/>
      <w:divBdr>
        <w:top w:val="none" w:sz="0" w:space="0" w:color="auto"/>
        <w:left w:val="none" w:sz="0" w:space="0" w:color="auto"/>
        <w:bottom w:val="none" w:sz="0" w:space="0" w:color="auto"/>
        <w:right w:val="none" w:sz="0" w:space="0" w:color="auto"/>
      </w:divBdr>
      <w:divsChild>
        <w:div w:id="1353873421">
          <w:marLeft w:val="0"/>
          <w:marRight w:val="0"/>
          <w:marTop w:val="0"/>
          <w:marBottom w:val="0"/>
          <w:divBdr>
            <w:top w:val="none" w:sz="0" w:space="0" w:color="auto"/>
            <w:left w:val="none" w:sz="0" w:space="0" w:color="auto"/>
            <w:bottom w:val="none" w:sz="0" w:space="0" w:color="auto"/>
            <w:right w:val="none" w:sz="0" w:space="0" w:color="auto"/>
          </w:divBdr>
        </w:div>
      </w:divsChild>
    </w:div>
    <w:div w:id="1213227024">
      <w:bodyDiv w:val="1"/>
      <w:marLeft w:val="0"/>
      <w:marRight w:val="0"/>
      <w:marTop w:val="0"/>
      <w:marBottom w:val="0"/>
      <w:divBdr>
        <w:top w:val="none" w:sz="0" w:space="0" w:color="auto"/>
        <w:left w:val="none" w:sz="0" w:space="0" w:color="auto"/>
        <w:bottom w:val="none" w:sz="0" w:space="0" w:color="auto"/>
        <w:right w:val="none" w:sz="0" w:space="0" w:color="auto"/>
      </w:divBdr>
    </w:div>
    <w:div w:id="1588271465">
      <w:bodyDiv w:val="1"/>
      <w:marLeft w:val="0"/>
      <w:marRight w:val="0"/>
      <w:marTop w:val="0"/>
      <w:marBottom w:val="0"/>
      <w:divBdr>
        <w:top w:val="none" w:sz="0" w:space="0" w:color="auto"/>
        <w:left w:val="none" w:sz="0" w:space="0" w:color="auto"/>
        <w:bottom w:val="none" w:sz="0" w:space="0" w:color="auto"/>
        <w:right w:val="none" w:sz="0" w:space="0" w:color="auto"/>
      </w:divBdr>
      <w:divsChild>
        <w:div w:id="1440493387">
          <w:marLeft w:val="0"/>
          <w:marRight w:val="0"/>
          <w:marTop w:val="0"/>
          <w:marBottom w:val="0"/>
          <w:divBdr>
            <w:top w:val="none" w:sz="0" w:space="0" w:color="auto"/>
            <w:left w:val="none" w:sz="0" w:space="0" w:color="auto"/>
            <w:bottom w:val="none" w:sz="0" w:space="0" w:color="auto"/>
            <w:right w:val="none" w:sz="0" w:space="0" w:color="auto"/>
          </w:divBdr>
        </w:div>
      </w:divsChild>
    </w:div>
    <w:div w:id="1741782887">
      <w:bodyDiv w:val="1"/>
      <w:marLeft w:val="0"/>
      <w:marRight w:val="0"/>
      <w:marTop w:val="0"/>
      <w:marBottom w:val="0"/>
      <w:divBdr>
        <w:top w:val="none" w:sz="0" w:space="0" w:color="auto"/>
        <w:left w:val="none" w:sz="0" w:space="0" w:color="auto"/>
        <w:bottom w:val="none" w:sz="0" w:space="0" w:color="auto"/>
        <w:right w:val="none" w:sz="0" w:space="0" w:color="auto"/>
      </w:divBdr>
    </w:div>
    <w:div w:id="204736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396</Words>
  <Characters>2181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Dixneuf</dc:creator>
  <cp:keywords/>
  <dc:description/>
  <cp:lastModifiedBy>Lola Dixneuf</cp:lastModifiedBy>
  <cp:revision>13</cp:revision>
  <dcterms:created xsi:type="dcterms:W3CDTF">2024-11-12T19:10:00Z</dcterms:created>
  <dcterms:modified xsi:type="dcterms:W3CDTF">2024-11-12T22:37:00Z</dcterms:modified>
</cp:coreProperties>
</file>