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1"/>
        <w:gridCol w:w="1759"/>
        <w:gridCol w:w="2790"/>
        <w:gridCol w:w="3209"/>
        <w:gridCol w:w="1843"/>
      </w:tblGrid>
      <w:tr w:rsidR="00FB4D52" w:rsidRPr="00227BF8" w14:paraId="53F5DD03" w14:textId="77777777">
        <w:trPr>
          <w:cantSplit/>
          <w:trHeight w:val="699"/>
        </w:trPr>
        <w:tc>
          <w:tcPr>
            <w:tcW w:w="1031" w:type="dxa"/>
            <w:vMerge w:val="restart"/>
          </w:tcPr>
          <w:p w14:paraId="62CE5139" w14:textId="77777777" w:rsidR="00FB4D52" w:rsidRPr="00227BF8" w:rsidRDefault="00FB4D52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ゴシック"/>
                <w:color w:val="008080"/>
                <w:szCs w:val="18"/>
                <w:u w:val="single"/>
              </w:rPr>
            </w:pPr>
            <w:r w:rsidRPr="00227BF8">
              <w:rPr>
                <w:rFonts w:hAnsi="ＭＳ ゴシック" w:hint="eastAsia"/>
                <w:color w:val="008080"/>
                <w:szCs w:val="18"/>
                <w:u w:val="single"/>
              </w:rPr>
              <w:t>管理番号</w:t>
            </w:r>
          </w:p>
          <w:p w14:paraId="200EE7A7" w14:textId="77777777" w:rsidR="00FB4D52" w:rsidRPr="00227BF8" w:rsidRDefault="00231FB6" w:rsidP="006E7323">
            <w:pPr>
              <w:pStyle w:val="a4"/>
              <w:tabs>
                <w:tab w:val="clear" w:pos="4252"/>
                <w:tab w:val="clear" w:pos="8504"/>
              </w:tabs>
              <w:snapToGrid/>
              <w:jc w:val="center"/>
              <w:rPr>
                <w:rFonts w:hAnsi="ＭＳ ゴシック"/>
                <w:b/>
                <w:sz w:val="22"/>
                <w:szCs w:val="22"/>
              </w:rPr>
            </w:pPr>
            <w:r>
              <w:rPr>
                <w:rFonts w:hAnsi="ＭＳ ゴシック" w:hint="eastAsia"/>
                <w:b/>
                <w:sz w:val="22"/>
                <w:szCs w:val="22"/>
              </w:rPr>
              <w:t>０１</w:t>
            </w:r>
          </w:p>
        </w:tc>
        <w:tc>
          <w:tcPr>
            <w:tcW w:w="7758" w:type="dxa"/>
            <w:gridSpan w:val="3"/>
            <w:vMerge w:val="restart"/>
          </w:tcPr>
          <w:p w14:paraId="76D9B361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color w:val="008080"/>
                <w:sz w:val="22"/>
                <w:szCs w:val="22"/>
                <w:u w:val="single"/>
              </w:rPr>
            </w:pPr>
            <w:r w:rsidRPr="00227BF8">
              <w:rPr>
                <w:rFonts w:hAnsi="ＭＳ ゴシック" w:hint="eastAsia"/>
                <w:color w:val="008080"/>
                <w:sz w:val="22"/>
                <w:szCs w:val="22"/>
                <w:u w:val="single"/>
              </w:rPr>
              <w:t>タイトル</w:t>
            </w:r>
          </w:p>
          <w:p w14:paraId="18C3758B" w14:textId="77777777" w:rsidR="00FB4D52" w:rsidRPr="00070BC3" w:rsidRDefault="00E74FCB" w:rsidP="00DA1DF9">
            <w:pPr>
              <w:autoSpaceDE w:val="0"/>
              <w:autoSpaceDN w:val="0"/>
              <w:adjustRightInd w:val="0"/>
              <w:ind w:left="360"/>
              <w:jc w:val="left"/>
              <w:rPr>
                <w:rFonts w:hAnsi="ＭＳ ゴシック"/>
                <w:b/>
                <w:bCs/>
                <w:sz w:val="36"/>
                <w:szCs w:val="36"/>
              </w:rPr>
            </w:pPr>
            <w:r>
              <w:rPr>
                <w:rFonts w:hAnsi="ＭＳ ゴシック" w:hint="eastAsia"/>
                <w:b/>
                <w:bCs/>
                <w:sz w:val="36"/>
                <w:szCs w:val="36"/>
              </w:rPr>
              <w:t>新旧</w:t>
            </w:r>
            <w:r w:rsidRPr="00E74FCB">
              <w:rPr>
                <w:rFonts w:hAnsi="ＭＳ ゴシック" w:hint="eastAsia"/>
                <w:b/>
                <w:bCs/>
                <w:sz w:val="36"/>
                <w:szCs w:val="36"/>
              </w:rPr>
              <w:t>証券</w:t>
            </w:r>
            <w:r>
              <w:rPr>
                <w:rFonts w:hAnsi="ＭＳ ゴシック" w:hint="eastAsia"/>
                <w:b/>
                <w:bCs/>
                <w:sz w:val="36"/>
                <w:szCs w:val="36"/>
              </w:rPr>
              <w:t>コンペアWEBアプリケーション</w:t>
            </w:r>
            <w:r w:rsidR="00DA1DF9">
              <w:rPr>
                <w:rFonts w:hAnsi="ＭＳ ゴシック" w:hint="eastAsia"/>
                <w:b/>
                <w:bCs/>
                <w:sz w:val="36"/>
                <w:szCs w:val="36"/>
              </w:rPr>
              <w:t>設計</w:t>
            </w:r>
            <w:r w:rsidR="008B0554" w:rsidRPr="008B0554">
              <w:rPr>
                <w:rFonts w:hAnsi="ＭＳ ゴシック" w:hint="eastAsia"/>
                <w:b/>
                <w:bCs/>
                <w:sz w:val="36"/>
                <w:szCs w:val="36"/>
              </w:rPr>
              <w:t>書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D811F27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color w:val="008080"/>
                <w:sz w:val="22"/>
                <w:szCs w:val="22"/>
                <w:u w:val="single"/>
              </w:rPr>
            </w:pPr>
            <w:r w:rsidRPr="00227BF8">
              <w:rPr>
                <w:rFonts w:hAnsi="ＭＳ ゴシック" w:hint="eastAsia"/>
                <w:color w:val="008080"/>
                <w:sz w:val="22"/>
                <w:szCs w:val="22"/>
                <w:u w:val="single"/>
              </w:rPr>
              <w:t>作成日</w:t>
            </w:r>
          </w:p>
          <w:p w14:paraId="7D94E3D8" w14:textId="27BE70F0" w:rsidR="00FB4D52" w:rsidRPr="00227BF8" w:rsidRDefault="00FB4D52" w:rsidP="00F66E97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hAnsi="ＭＳ ゴシック"/>
                <w:color w:val="000000"/>
                <w:sz w:val="22"/>
                <w:szCs w:val="22"/>
              </w:rPr>
            </w:pPr>
            <w:r w:rsidRPr="00227BF8">
              <w:rPr>
                <w:rFonts w:hAnsi="ＭＳ ゴシック" w:hint="eastAsia"/>
                <w:color w:val="000000"/>
                <w:sz w:val="22"/>
                <w:szCs w:val="22"/>
              </w:rPr>
              <w:t>2</w:t>
            </w:r>
            <w:r w:rsidR="00B61049">
              <w:rPr>
                <w:rFonts w:hAnsi="ＭＳ ゴシック" w:hint="eastAsia"/>
                <w:color w:val="000000"/>
                <w:sz w:val="22"/>
                <w:szCs w:val="22"/>
              </w:rPr>
              <w:t>02</w:t>
            </w:r>
            <w:r w:rsidR="00C63716">
              <w:rPr>
                <w:rFonts w:hAnsi="ＭＳ ゴシック" w:hint="eastAsia"/>
                <w:color w:val="000000"/>
                <w:sz w:val="22"/>
                <w:szCs w:val="22"/>
              </w:rPr>
              <w:t>4</w:t>
            </w:r>
            <w:r w:rsidR="00B61049">
              <w:rPr>
                <w:rFonts w:hAnsi="ＭＳ ゴシック" w:hint="eastAsia"/>
                <w:color w:val="000000"/>
                <w:sz w:val="22"/>
                <w:szCs w:val="22"/>
              </w:rPr>
              <w:t>/1</w:t>
            </w:r>
            <w:r w:rsidR="00C63716">
              <w:rPr>
                <w:rFonts w:hAnsi="ＭＳ ゴシック" w:hint="eastAsia"/>
                <w:color w:val="000000"/>
                <w:sz w:val="22"/>
                <w:szCs w:val="22"/>
              </w:rPr>
              <w:t>2</w:t>
            </w:r>
            <w:r w:rsidR="00B61049">
              <w:rPr>
                <w:rFonts w:hAnsi="ＭＳ ゴシック" w:hint="eastAsia"/>
                <w:color w:val="000000"/>
                <w:sz w:val="22"/>
                <w:szCs w:val="22"/>
              </w:rPr>
              <w:t>/</w:t>
            </w:r>
            <w:r w:rsidR="00C63716">
              <w:rPr>
                <w:rFonts w:hAnsi="ＭＳ ゴシック" w:hint="eastAsia"/>
                <w:color w:val="000000"/>
                <w:sz w:val="22"/>
                <w:szCs w:val="22"/>
              </w:rPr>
              <w:t>25</w:t>
            </w:r>
            <w:r w:rsidRPr="00227BF8">
              <w:rPr>
                <w:rFonts w:hAnsi="ＭＳ ゴシック"/>
                <w:color w:val="000000"/>
                <w:sz w:val="22"/>
                <w:szCs w:val="22"/>
              </w:rPr>
              <w:fldChar w:fldCharType="begin"/>
            </w:r>
            <w:r w:rsidRPr="00227BF8">
              <w:rPr>
                <w:rFonts w:hAnsi="ＭＳ ゴシック"/>
                <w:color w:val="000000"/>
                <w:sz w:val="22"/>
                <w:szCs w:val="22"/>
              </w:rPr>
              <w:instrText xml:space="preserve"> CREATEDATE [\@""YYYY/MM/DD] \* MERGEFORMAT </w:instrText>
            </w:r>
            <w:r w:rsidRPr="00227BF8">
              <w:rPr>
                <w:rFonts w:hAnsi="ＭＳ ゴシック"/>
                <w:color w:val="000000"/>
                <w:sz w:val="22"/>
                <w:szCs w:val="22"/>
              </w:rPr>
              <w:fldChar w:fldCharType="end"/>
            </w:r>
          </w:p>
        </w:tc>
      </w:tr>
      <w:tr w:rsidR="00FB4D52" w:rsidRPr="00227BF8" w14:paraId="458B8970" w14:textId="77777777">
        <w:trPr>
          <w:cantSplit/>
          <w:trHeight w:val="286"/>
        </w:trPr>
        <w:tc>
          <w:tcPr>
            <w:tcW w:w="1031" w:type="dxa"/>
            <w:vMerge/>
          </w:tcPr>
          <w:p w14:paraId="1A2CAC8F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color w:val="008080"/>
                <w:sz w:val="22"/>
                <w:szCs w:val="22"/>
              </w:rPr>
            </w:pPr>
          </w:p>
        </w:tc>
        <w:tc>
          <w:tcPr>
            <w:tcW w:w="7758" w:type="dxa"/>
            <w:gridSpan w:val="3"/>
            <w:vMerge/>
          </w:tcPr>
          <w:p w14:paraId="3EE4B614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color w:val="00808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</w:tcPr>
          <w:p w14:paraId="6729E5B8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color w:val="008080"/>
                <w:sz w:val="22"/>
                <w:szCs w:val="22"/>
                <w:u w:val="single"/>
              </w:rPr>
            </w:pPr>
            <w:r w:rsidRPr="00227BF8">
              <w:rPr>
                <w:rFonts w:hAnsi="ＭＳ ゴシック" w:hint="eastAsia"/>
                <w:color w:val="008080"/>
                <w:sz w:val="22"/>
                <w:szCs w:val="22"/>
                <w:u w:val="single"/>
              </w:rPr>
              <w:t>最終更新日</w:t>
            </w:r>
          </w:p>
          <w:p w14:paraId="4D5EB67C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hAnsi="ＭＳ ゴシック"/>
                <w:sz w:val="22"/>
                <w:szCs w:val="22"/>
              </w:rPr>
            </w:pPr>
          </w:p>
        </w:tc>
      </w:tr>
      <w:tr w:rsidR="007F49F7" w:rsidRPr="00227BF8" w14:paraId="00E79C7D" w14:textId="77777777">
        <w:trPr>
          <w:cantSplit/>
          <w:trHeight w:val="364"/>
        </w:trPr>
        <w:tc>
          <w:tcPr>
            <w:tcW w:w="2790" w:type="dxa"/>
            <w:gridSpan w:val="2"/>
            <w:vMerge w:val="restart"/>
          </w:tcPr>
          <w:p w14:paraId="331FBB23" w14:textId="165C0B1D" w:rsidR="003B14FE" w:rsidRPr="00070BC3" w:rsidRDefault="003B14FE" w:rsidP="00231FB6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2790" w:type="dxa"/>
            <w:vMerge w:val="restart"/>
          </w:tcPr>
          <w:p w14:paraId="635AEAB4" w14:textId="2688B737" w:rsidR="007F49F7" w:rsidRPr="00227BF8" w:rsidRDefault="007F49F7" w:rsidP="00990263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  <w:u w:val="single"/>
              </w:rPr>
            </w:pPr>
            <w:r w:rsidRPr="00227BF8">
              <w:rPr>
                <w:rFonts w:hAnsi="ＭＳ ゴシック" w:hint="eastAsia"/>
                <w:sz w:val="22"/>
                <w:szCs w:val="22"/>
                <w:u w:val="single"/>
              </w:rPr>
              <w:t>作成</w:t>
            </w:r>
            <w:r w:rsidR="00C63716">
              <w:rPr>
                <w:rFonts w:hAnsi="ＭＳ ゴシック" w:hint="eastAsia"/>
                <w:sz w:val="22"/>
                <w:szCs w:val="22"/>
                <w:u w:val="single"/>
              </w:rPr>
              <w:t>者</w:t>
            </w:r>
          </w:p>
          <w:p w14:paraId="31EAF60D" w14:textId="4EA308BA" w:rsidR="007F49F7" w:rsidRPr="00227BF8" w:rsidRDefault="00DA1DF9" w:rsidP="00990263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  <w:r>
              <w:rPr>
                <w:rFonts w:hAnsi="ＭＳ ゴシック" w:hint="eastAsia"/>
                <w:sz w:val="22"/>
                <w:szCs w:val="22"/>
              </w:rPr>
              <w:t>自動車・自賠</w:t>
            </w:r>
            <w:r w:rsidR="00487C59">
              <w:rPr>
                <w:rFonts w:hAnsi="ＭＳ ゴシック" w:hint="eastAsia"/>
                <w:sz w:val="22"/>
                <w:szCs w:val="22"/>
              </w:rPr>
              <w:t>G</w:t>
            </w:r>
            <w:r w:rsidR="00C63716">
              <w:rPr>
                <w:rFonts w:hAnsi="ＭＳ ゴシック" w:hint="eastAsia"/>
                <w:sz w:val="22"/>
                <w:szCs w:val="22"/>
              </w:rPr>
              <w:t xml:space="preserve">　于龍</w:t>
            </w:r>
          </w:p>
        </w:tc>
        <w:tc>
          <w:tcPr>
            <w:tcW w:w="3209" w:type="dxa"/>
            <w:vMerge w:val="restart"/>
          </w:tcPr>
          <w:p w14:paraId="5120B34F" w14:textId="044586E7" w:rsidR="007F49F7" w:rsidRPr="00227BF8" w:rsidRDefault="007F49F7" w:rsidP="00DA1DF9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1843" w:type="dxa"/>
            <w:vMerge/>
          </w:tcPr>
          <w:p w14:paraId="6E8BB690" w14:textId="77777777" w:rsidR="007F49F7" w:rsidRPr="00227BF8" w:rsidRDefault="007F49F7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</w:tr>
      <w:tr w:rsidR="00FB4D52" w:rsidRPr="00227BF8" w14:paraId="59403BCE" w14:textId="77777777">
        <w:trPr>
          <w:cantSplit/>
          <w:trHeight w:val="286"/>
        </w:trPr>
        <w:tc>
          <w:tcPr>
            <w:tcW w:w="2790" w:type="dxa"/>
            <w:gridSpan w:val="2"/>
            <w:vMerge/>
          </w:tcPr>
          <w:p w14:paraId="506B29B9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2790" w:type="dxa"/>
            <w:vMerge/>
          </w:tcPr>
          <w:p w14:paraId="3A2C6E88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3209" w:type="dxa"/>
            <w:vMerge/>
          </w:tcPr>
          <w:p w14:paraId="559931EB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</w:tcPr>
          <w:p w14:paraId="711CEE64" w14:textId="5E697393" w:rsidR="00FB4D52" w:rsidRPr="00227BF8" w:rsidRDefault="00C63716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0"/>
                <w:u w:val="single"/>
              </w:rPr>
            </w:pPr>
            <w:r>
              <w:rPr>
                <w:rFonts w:hAnsi="ＭＳ ゴシック" w:hint="eastAsia"/>
                <w:sz w:val="20"/>
                <w:u w:val="single"/>
              </w:rPr>
              <w:t>設計</w:t>
            </w:r>
            <w:r w:rsidR="00FB4D52" w:rsidRPr="00227BF8">
              <w:rPr>
                <w:rFonts w:hAnsi="ＭＳ ゴシック" w:hint="eastAsia"/>
                <w:sz w:val="20"/>
                <w:u w:val="single"/>
              </w:rPr>
              <w:t>書バージョン</w:t>
            </w:r>
          </w:p>
          <w:p w14:paraId="7DF2735A" w14:textId="77777777" w:rsidR="00FB4D52" w:rsidRPr="00227BF8" w:rsidRDefault="00FB4D52" w:rsidP="00582471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hAnsi="ＭＳ ゴシック"/>
                <w:sz w:val="22"/>
                <w:szCs w:val="22"/>
              </w:rPr>
            </w:pPr>
            <w:r w:rsidRPr="00227BF8">
              <w:rPr>
                <w:rFonts w:hAnsi="ＭＳ ゴシック" w:hint="eastAsia"/>
                <w:sz w:val="22"/>
                <w:szCs w:val="22"/>
              </w:rPr>
              <w:t>Ver. 1.</w:t>
            </w:r>
            <w:r w:rsidR="00582471" w:rsidRPr="00227BF8">
              <w:rPr>
                <w:rFonts w:hAnsi="ＭＳ ゴシック" w:hint="eastAsia"/>
                <w:sz w:val="22"/>
                <w:szCs w:val="22"/>
              </w:rPr>
              <w:t>0</w:t>
            </w:r>
          </w:p>
        </w:tc>
      </w:tr>
      <w:tr w:rsidR="00FB4D52" w:rsidRPr="00227BF8" w14:paraId="378B3647" w14:textId="77777777">
        <w:trPr>
          <w:cantSplit/>
          <w:trHeight w:val="286"/>
        </w:trPr>
        <w:tc>
          <w:tcPr>
            <w:tcW w:w="2790" w:type="dxa"/>
            <w:gridSpan w:val="2"/>
            <w:vMerge/>
          </w:tcPr>
          <w:p w14:paraId="10432E46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2790" w:type="dxa"/>
            <w:vMerge/>
          </w:tcPr>
          <w:p w14:paraId="7C52DE23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3209" w:type="dxa"/>
            <w:vMerge/>
          </w:tcPr>
          <w:p w14:paraId="1220D316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  <w:tc>
          <w:tcPr>
            <w:tcW w:w="1843" w:type="dxa"/>
            <w:vMerge/>
          </w:tcPr>
          <w:p w14:paraId="104EBBE7" w14:textId="77777777" w:rsidR="00FB4D52" w:rsidRPr="00227BF8" w:rsidRDefault="00FB4D52">
            <w:pPr>
              <w:autoSpaceDE w:val="0"/>
              <w:autoSpaceDN w:val="0"/>
              <w:adjustRightInd w:val="0"/>
              <w:spacing w:line="240" w:lineRule="atLeast"/>
              <w:rPr>
                <w:rFonts w:hAnsi="ＭＳ ゴシック"/>
                <w:sz w:val="22"/>
                <w:szCs w:val="22"/>
              </w:rPr>
            </w:pPr>
          </w:p>
        </w:tc>
      </w:tr>
    </w:tbl>
    <w:p w14:paraId="72AE25D2" w14:textId="77777777" w:rsidR="00FB4D52" w:rsidRPr="00227BF8" w:rsidRDefault="00FB4D52">
      <w:pPr>
        <w:autoSpaceDE w:val="0"/>
        <w:autoSpaceDN w:val="0"/>
        <w:adjustRightInd w:val="0"/>
        <w:spacing w:line="240" w:lineRule="atLeast"/>
        <w:rPr>
          <w:rFonts w:hAnsi="ＭＳ ゴシック"/>
          <w:sz w:val="22"/>
          <w:szCs w:val="22"/>
        </w:rPr>
      </w:pPr>
    </w:p>
    <w:p w14:paraId="1DEDD5F0" w14:textId="77777777" w:rsidR="008628A2" w:rsidRPr="00227BF8" w:rsidRDefault="00231FB6" w:rsidP="008B0554">
      <w:pPr>
        <w:pStyle w:val="a4"/>
        <w:tabs>
          <w:tab w:val="clear" w:pos="4252"/>
          <w:tab w:val="clear" w:pos="8504"/>
        </w:tabs>
        <w:autoSpaceDE w:val="0"/>
        <w:autoSpaceDN w:val="0"/>
        <w:adjustRightInd w:val="0"/>
        <w:snapToGrid/>
        <w:spacing w:line="240" w:lineRule="atLeast"/>
        <w:rPr>
          <w:rFonts w:hAnsi="ＭＳ ゴシック"/>
          <w:sz w:val="22"/>
          <w:szCs w:val="22"/>
          <w:bdr w:val="single" w:sz="4" w:space="0" w:color="auto"/>
        </w:rPr>
      </w:pPr>
      <w:r>
        <w:rPr>
          <w:rFonts w:hAnsi="ＭＳ ゴシック" w:hint="eastAsia"/>
          <w:sz w:val="22"/>
          <w:szCs w:val="22"/>
          <w:bdr w:val="single" w:sz="4" w:space="0" w:color="auto"/>
        </w:rPr>
        <w:t>本</w:t>
      </w:r>
      <w:r w:rsidR="00DA1DF9">
        <w:rPr>
          <w:rFonts w:hAnsi="ＭＳ ゴシック" w:hint="eastAsia"/>
          <w:sz w:val="22"/>
          <w:szCs w:val="22"/>
          <w:bdr w:val="single" w:sz="4" w:space="0" w:color="auto"/>
        </w:rPr>
        <w:t>設計</w:t>
      </w:r>
      <w:r>
        <w:rPr>
          <w:rFonts w:hAnsi="ＭＳ ゴシック" w:hint="eastAsia"/>
          <w:sz w:val="22"/>
          <w:szCs w:val="22"/>
          <w:bdr w:val="single" w:sz="4" w:space="0" w:color="auto"/>
        </w:rPr>
        <w:t>書について</w:t>
      </w:r>
      <w:r w:rsidR="008628A2" w:rsidRPr="00227BF8">
        <w:rPr>
          <w:rFonts w:hAnsi="ＭＳ ゴシック" w:hint="eastAsia"/>
          <w:sz w:val="22"/>
          <w:szCs w:val="22"/>
          <w:bdr w:val="single" w:sz="4" w:space="0" w:color="auto"/>
        </w:rPr>
        <w:t>：</w:t>
      </w:r>
    </w:p>
    <w:p w14:paraId="48351A59" w14:textId="5475B706" w:rsidR="00231FB6" w:rsidRDefault="00231FB6" w:rsidP="00371878">
      <w:pPr>
        <w:numPr>
          <w:ilvl w:val="1"/>
          <w:numId w:val="12"/>
        </w:numPr>
        <w:tabs>
          <w:tab w:val="right" w:leader="dot" w:pos="8400"/>
        </w:tabs>
        <w:ind w:rightChars="-12" w:right="-22"/>
        <w:rPr>
          <w:rFonts w:hAnsi="ＭＳ ゴシック"/>
          <w:sz w:val="22"/>
          <w:szCs w:val="22"/>
        </w:rPr>
      </w:pPr>
      <w:r>
        <w:rPr>
          <w:rFonts w:hAnsi="ＭＳ ゴシック" w:hint="eastAsia"/>
          <w:sz w:val="22"/>
          <w:szCs w:val="22"/>
        </w:rPr>
        <w:t>本</w:t>
      </w:r>
      <w:r w:rsidR="00C63716">
        <w:rPr>
          <w:rFonts w:hAnsi="ＭＳ ゴシック" w:hint="eastAsia"/>
          <w:sz w:val="22"/>
          <w:szCs w:val="22"/>
        </w:rPr>
        <w:t>設計書</w:t>
      </w:r>
      <w:r>
        <w:rPr>
          <w:rFonts w:hAnsi="ＭＳ ゴシック" w:hint="eastAsia"/>
          <w:sz w:val="22"/>
          <w:szCs w:val="22"/>
        </w:rPr>
        <w:t>は</w:t>
      </w:r>
      <w:r w:rsidR="00C63716">
        <w:rPr>
          <w:rFonts w:hAnsi="ＭＳ ゴシック" w:hint="eastAsia"/>
          <w:sz w:val="22"/>
          <w:szCs w:val="22"/>
        </w:rPr>
        <w:t>画面分析とコンペアWEBアプリケーションの使用</w:t>
      </w:r>
      <w:r>
        <w:rPr>
          <w:rFonts w:hAnsi="ＭＳ ゴシック" w:hint="eastAsia"/>
          <w:sz w:val="22"/>
          <w:szCs w:val="22"/>
        </w:rPr>
        <w:t>を整理している。</w:t>
      </w:r>
    </w:p>
    <w:p w14:paraId="3840B115" w14:textId="77777777" w:rsidR="00817AB0" w:rsidRDefault="008F64F2" w:rsidP="00231FB6">
      <w:pPr>
        <w:tabs>
          <w:tab w:val="right" w:leader="dot" w:pos="8400"/>
        </w:tabs>
        <w:ind w:left="780" w:rightChars="-12" w:right="-22"/>
        <w:rPr>
          <w:rFonts w:hAnsi="ＭＳ ゴシック"/>
          <w:sz w:val="22"/>
          <w:szCs w:val="22"/>
        </w:rPr>
      </w:pPr>
      <w:r w:rsidRPr="00231FB6">
        <w:rPr>
          <w:rFonts w:hAnsi="ＭＳ ゴシック" w:hint="eastAsia"/>
          <w:sz w:val="22"/>
          <w:szCs w:val="22"/>
        </w:rPr>
        <w:t xml:space="preserve">　　</w:t>
      </w:r>
    </w:p>
    <w:p w14:paraId="24D649EC" w14:textId="77777777" w:rsidR="00A5556B" w:rsidRPr="00231FB6" w:rsidRDefault="00A5556B" w:rsidP="00231FB6">
      <w:pPr>
        <w:tabs>
          <w:tab w:val="right" w:leader="dot" w:pos="8400"/>
        </w:tabs>
        <w:ind w:left="780" w:rightChars="-12" w:right="-22"/>
        <w:rPr>
          <w:rFonts w:hAnsi="ＭＳ ゴシック"/>
          <w:sz w:val="22"/>
          <w:szCs w:val="22"/>
        </w:rPr>
      </w:pPr>
    </w:p>
    <w:p w14:paraId="4BDEADAA" w14:textId="77777777" w:rsidR="008628A2" w:rsidRDefault="008B0554" w:rsidP="008B0554">
      <w:pPr>
        <w:pStyle w:val="a4"/>
        <w:tabs>
          <w:tab w:val="clear" w:pos="4252"/>
          <w:tab w:val="clear" w:pos="8504"/>
        </w:tabs>
        <w:autoSpaceDE w:val="0"/>
        <w:autoSpaceDN w:val="0"/>
        <w:adjustRightInd w:val="0"/>
        <w:snapToGrid/>
        <w:spacing w:line="240" w:lineRule="atLeast"/>
        <w:rPr>
          <w:rFonts w:hAnsi="ＭＳ ゴシック"/>
          <w:sz w:val="22"/>
          <w:szCs w:val="22"/>
          <w:bdr w:val="single" w:sz="4" w:space="0" w:color="auto"/>
        </w:rPr>
      </w:pPr>
      <w:r>
        <w:rPr>
          <w:rFonts w:hAnsi="ＭＳ ゴシック" w:hint="eastAsia"/>
          <w:sz w:val="22"/>
          <w:szCs w:val="22"/>
          <w:bdr w:val="single" w:sz="4" w:space="0" w:color="auto"/>
        </w:rPr>
        <w:t>目録</w:t>
      </w:r>
      <w:r w:rsidR="008628A2" w:rsidRPr="00227BF8">
        <w:rPr>
          <w:rFonts w:hAnsi="ＭＳ ゴシック" w:hint="eastAsia"/>
          <w:sz w:val="22"/>
          <w:szCs w:val="22"/>
          <w:bdr w:val="single" w:sz="4" w:space="0" w:color="auto"/>
        </w:rPr>
        <w:t>：</w:t>
      </w:r>
    </w:p>
    <w:p w14:paraId="38B91ED0" w14:textId="77777777" w:rsidR="008B0554" w:rsidRPr="00227BF8" w:rsidRDefault="008B0554" w:rsidP="008B0554">
      <w:pPr>
        <w:pStyle w:val="a4"/>
        <w:tabs>
          <w:tab w:val="clear" w:pos="4252"/>
          <w:tab w:val="clear" w:pos="8504"/>
        </w:tabs>
        <w:autoSpaceDE w:val="0"/>
        <w:autoSpaceDN w:val="0"/>
        <w:adjustRightInd w:val="0"/>
        <w:snapToGrid/>
        <w:spacing w:line="240" w:lineRule="atLeast"/>
        <w:rPr>
          <w:rFonts w:hAnsi="ＭＳ ゴシック"/>
          <w:sz w:val="22"/>
          <w:szCs w:val="22"/>
          <w:bdr w:val="single" w:sz="4" w:space="0" w:color="auto"/>
        </w:rPr>
      </w:pPr>
    </w:p>
    <w:p w14:paraId="30DFD30D" w14:textId="77777777" w:rsidR="006B569F" w:rsidRPr="00227BF8" w:rsidRDefault="006B569F" w:rsidP="006B569F">
      <w:pPr>
        <w:pStyle w:val="a4"/>
        <w:tabs>
          <w:tab w:val="clear" w:pos="4252"/>
          <w:tab w:val="clear" w:pos="8504"/>
        </w:tabs>
        <w:autoSpaceDE w:val="0"/>
        <w:autoSpaceDN w:val="0"/>
        <w:adjustRightInd w:val="0"/>
        <w:snapToGrid/>
        <w:spacing w:line="240" w:lineRule="atLeast"/>
        <w:rPr>
          <w:rFonts w:hAnsi="ＭＳ ゴシック"/>
          <w:sz w:val="22"/>
          <w:szCs w:val="22"/>
          <w:bdr w:val="single" w:sz="4" w:space="0" w:color="auto"/>
        </w:rPr>
      </w:pPr>
    </w:p>
    <w:p w14:paraId="15B06A20" w14:textId="77777777" w:rsidR="00DA1DF9" w:rsidRDefault="00E74FCB" w:rsidP="00371878">
      <w:pPr>
        <w:numPr>
          <w:ilvl w:val="0"/>
          <w:numId w:val="11"/>
        </w:numPr>
        <w:autoSpaceDE w:val="0"/>
        <w:autoSpaceDN w:val="0"/>
        <w:adjustRightInd w:val="0"/>
        <w:ind w:hanging="703"/>
        <w:rPr>
          <w:rFonts w:hAnsi="ＭＳ ゴシック"/>
          <w:sz w:val="22"/>
          <w:szCs w:val="22"/>
        </w:rPr>
      </w:pPr>
      <w:r>
        <w:rPr>
          <w:rFonts w:hAnsi="ＭＳ ゴシック" w:hint="eastAsia"/>
          <w:sz w:val="22"/>
          <w:szCs w:val="22"/>
        </w:rPr>
        <w:t>環境構築</w:t>
      </w:r>
    </w:p>
    <w:p w14:paraId="2BE3FD48" w14:textId="77777777" w:rsidR="008B0554" w:rsidRDefault="00DA1DF9" w:rsidP="00371878">
      <w:pPr>
        <w:numPr>
          <w:ilvl w:val="0"/>
          <w:numId w:val="11"/>
        </w:numPr>
        <w:autoSpaceDE w:val="0"/>
        <w:autoSpaceDN w:val="0"/>
        <w:adjustRightInd w:val="0"/>
        <w:ind w:hanging="703"/>
        <w:rPr>
          <w:rFonts w:hAnsi="ＭＳ ゴシック"/>
          <w:sz w:val="22"/>
          <w:szCs w:val="22"/>
        </w:rPr>
      </w:pPr>
      <w:r>
        <w:rPr>
          <w:rFonts w:hAnsi="ＭＳ ゴシック" w:hint="eastAsia"/>
          <w:sz w:val="22"/>
          <w:szCs w:val="22"/>
        </w:rPr>
        <w:t>API説明</w:t>
      </w:r>
    </w:p>
    <w:p w14:paraId="64787AB6" w14:textId="5A92513D" w:rsidR="008B0554" w:rsidRDefault="00372C37" w:rsidP="00371878">
      <w:pPr>
        <w:numPr>
          <w:ilvl w:val="0"/>
          <w:numId w:val="11"/>
        </w:numPr>
        <w:autoSpaceDE w:val="0"/>
        <w:autoSpaceDN w:val="0"/>
        <w:adjustRightInd w:val="0"/>
        <w:ind w:hanging="703"/>
        <w:rPr>
          <w:rFonts w:hAnsi="ＭＳ ゴシック"/>
          <w:sz w:val="22"/>
          <w:szCs w:val="22"/>
        </w:rPr>
      </w:pPr>
      <w:r>
        <w:rPr>
          <w:rFonts w:hAnsi="ＭＳ ゴシック" w:hint="eastAsia"/>
          <w:sz w:val="22"/>
          <w:szCs w:val="22"/>
        </w:rPr>
        <w:t>WEBアプリケーションの機能説明</w:t>
      </w:r>
    </w:p>
    <w:p w14:paraId="7D0883DC" w14:textId="04E2ED5A" w:rsidR="008B0554" w:rsidRDefault="008B0554" w:rsidP="00372C37">
      <w:pPr>
        <w:autoSpaceDE w:val="0"/>
        <w:autoSpaceDN w:val="0"/>
        <w:adjustRightInd w:val="0"/>
        <w:ind w:left="142"/>
        <w:rPr>
          <w:rFonts w:hAnsi="ＭＳ ゴシック" w:hint="eastAsia"/>
          <w:sz w:val="22"/>
          <w:szCs w:val="22"/>
        </w:rPr>
      </w:pPr>
    </w:p>
    <w:p w14:paraId="4AB796C4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  <w:r>
        <w:rPr>
          <w:rFonts w:hAnsi="ＭＳ ゴシック" w:hint="eastAsia"/>
          <w:sz w:val="22"/>
          <w:szCs w:val="22"/>
        </w:rPr>
        <w:t xml:space="preserve">　</w:t>
      </w:r>
    </w:p>
    <w:p w14:paraId="001FC32F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3E8958A8" w14:textId="77777777" w:rsidR="00C63716" w:rsidRDefault="00C63716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4420C926" w14:textId="77777777" w:rsidR="00C63716" w:rsidRDefault="00C63716" w:rsidP="00DA1DF9">
      <w:pPr>
        <w:autoSpaceDE w:val="0"/>
        <w:autoSpaceDN w:val="0"/>
        <w:adjustRightInd w:val="0"/>
        <w:rPr>
          <w:rFonts w:hAnsi="ＭＳ ゴシック" w:hint="eastAsia"/>
          <w:sz w:val="22"/>
          <w:szCs w:val="22"/>
        </w:rPr>
      </w:pPr>
    </w:p>
    <w:p w14:paraId="5D8F9DB7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69A265CC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1628360D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1FAE5CA1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7F244009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2CB99846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67138AC5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73BFA37F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19F0299D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2D7923DC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1B616EC3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03E2FF64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366C5CEC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7635890C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7ED77DDA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2C041500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33A65DC5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10680DF5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02EC3D1C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3BF10B20" w14:textId="77777777" w:rsidR="00E74FCB" w:rsidRDefault="00E74FCB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2944AE0F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4AD6415A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1895F39D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4BAF8050" w14:textId="77777777" w:rsidR="00DA1DF9" w:rsidRPr="009B2E38" w:rsidRDefault="00E74FCB" w:rsidP="00E74FCB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lastRenderedPageBreak/>
        <w:t>１．環境構築</w:t>
      </w:r>
    </w:p>
    <w:p w14:paraId="26DA5255" w14:textId="77777777" w:rsidR="00E74FCB" w:rsidRPr="009B2E38" w:rsidRDefault="00E74FCB" w:rsidP="00E74FCB">
      <w:pPr>
        <w:rPr>
          <w:sz w:val="22"/>
          <w:szCs w:val="22"/>
        </w:rPr>
      </w:pPr>
      <w:r w:rsidRPr="009B2E38">
        <w:rPr>
          <w:rFonts w:hint="eastAsia"/>
          <w:sz w:val="22"/>
          <w:szCs w:val="22"/>
        </w:rPr>
        <w:t xml:space="preserve">　　　利用するグラウンドサービス：Microsoft Azureの「Computer Vision API」を使用する　</w:t>
      </w:r>
    </w:p>
    <w:p w14:paraId="2095557B" w14:textId="785FD2DC" w:rsidR="00E74FCB" w:rsidRPr="009B2E38" w:rsidRDefault="00E74FCB" w:rsidP="00E74FCB">
      <w:pPr>
        <w:rPr>
          <w:rFonts w:hint="eastAsia"/>
          <w:sz w:val="22"/>
          <w:szCs w:val="22"/>
        </w:rPr>
      </w:pPr>
      <w:r w:rsidRPr="009B2E38">
        <w:rPr>
          <w:rFonts w:hint="eastAsia"/>
          <w:sz w:val="22"/>
          <w:szCs w:val="22"/>
        </w:rPr>
        <w:t xml:space="preserve"> 　　　 無料区間：</w:t>
      </w:r>
      <w:r w:rsidR="00C63716" w:rsidRPr="009B2E38">
        <w:rPr>
          <w:rFonts w:hint="eastAsia"/>
          <w:sz w:val="22"/>
          <w:szCs w:val="22"/>
        </w:rPr>
        <w:t>最初の１年間無料利用期間</w:t>
      </w:r>
      <w:r w:rsidR="00C63716" w:rsidRPr="009B2E38">
        <w:rPr>
          <w:rFonts w:hint="eastAsia"/>
          <w:sz w:val="22"/>
          <w:szCs w:val="22"/>
        </w:rPr>
        <w:t>(現時点２０２５年１０月まで)</w:t>
      </w:r>
    </w:p>
    <w:p w14:paraId="1BFD17EB" w14:textId="77777777" w:rsidR="00E74FCB" w:rsidRPr="009B2E38" w:rsidRDefault="00E74FCB" w:rsidP="00E74FCB">
      <w:pPr>
        <w:ind w:firstLineChars="300" w:firstLine="660"/>
        <w:rPr>
          <w:sz w:val="22"/>
          <w:szCs w:val="22"/>
        </w:rPr>
      </w:pPr>
      <w:r w:rsidRPr="009B2E38">
        <w:rPr>
          <w:rFonts w:hint="eastAsia"/>
          <w:sz w:val="22"/>
          <w:szCs w:val="22"/>
        </w:rPr>
        <w:t>W</w:t>
      </w:r>
      <w:r w:rsidRPr="009B2E38">
        <w:rPr>
          <w:sz w:val="22"/>
          <w:szCs w:val="22"/>
        </w:rPr>
        <w:t>EB</w:t>
      </w:r>
      <w:r w:rsidRPr="009B2E38">
        <w:rPr>
          <w:rFonts w:hint="eastAsia"/>
          <w:sz w:val="22"/>
          <w:szCs w:val="22"/>
        </w:rPr>
        <w:t>アプリケーションのフレームワーク：D</w:t>
      </w:r>
      <w:r w:rsidRPr="009B2E38">
        <w:rPr>
          <w:sz w:val="22"/>
          <w:szCs w:val="22"/>
        </w:rPr>
        <w:t>jango(Python)</w:t>
      </w:r>
    </w:p>
    <w:p w14:paraId="578B49BE" w14:textId="77777777" w:rsidR="00E74FCB" w:rsidRDefault="00E74FCB" w:rsidP="00E74FCB">
      <w:pPr>
        <w:rPr>
          <w:sz w:val="22"/>
          <w:szCs w:val="22"/>
        </w:rPr>
      </w:pPr>
      <w:r w:rsidRPr="009B2E38">
        <w:rPr>
          <w:rFonts w:hint="eastAsia"/>
          <w:sz w:val="22"/>
          <w:szCs w:val="22"/>
        </w:rPr>
        <w:t xml:space="preserve">　　　WEBアプリケーション格納環境:</w:t>
      </w:r>
      <w:r w:rsidRPr="009B2E38">
        <w:rPr>
          <w:sz w:val="22"/>
          <w:szCs w:val="22"/>
        </w:rPr>
        <w:t xml:space="preserve"> </w:t>
      </w:r>
      <w:r w:rsidRPr="009B2E38">
        <w:rPr>
          <w:rFonts w:hint="eastAsia"/>
          <w:sz w:val="22"/>
          <w:szCs w:val="22"/>
        </w:rPr>
        <w:t>p</w:t>
      </w:r>
      <w:r w:rsidRPr="009B2E38">
        <w:rPr>
          <w:sz w:val="22"/>
          <w:szCs w:val="22"/>
        </w:rPr>
        <w:t>ythonanywhere</w:t>
      </w:r>
    </w:p>
    <w:p w14:paraId="0A4A0C88" w14:textId="5C9BD53D" w:rsidR="00C53D1D" w:rsidRPr="009B2E38" w:rsidRDefault="00C53D1D" w:rsidP="00E74FC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</w:t>
      </w:r>
      <w:r w:rsidRPr="009B2E38">
        <w:rPr>
          <w:rFonts w:hint="eastAsia"/>
          <w:sz w:val="22"/>
          <w:szCs w:val="22"/>
        </w:rPr>
        <w:t>WEBアプリケーション</w:t>
      </w:r>
      <w:r>
        <w:rPr>
          <w:rFonts w:hint="eastAsia"/>
          <w:sz w:val="22"/>
          <w:szCs w:val="22"/>
        </w:rPr>
        <w:t>URL：</w:t>
      </w:r>
    </w:p>
    <w:p w14:paraId="1598E0C8" w14:textId="77777777" w:rsidR="00E74FCB" w:rsidRPr="009B2E38" w:rsidRDefault="00E74FCB" w:rsidP="00E74FCB">
      <w:pPr>
        <w:rPr>
          <w:sz w:val="22"/>
          <w:szCs w:val="22"/>
        </w:rPr>
      </w:pPr>
      <w:r w:rsidRPr="009B2E38">
        <w:rPr>
          <w:sz w:val="22"/>
          <w:szCs w:val="22"/>
        </w:rPr>
        <w:t xml:space="preserve">      </w:t>
      </w:r>
    </w:p>
    <w:p w14:paraId="7A6E630B" w14:textId="77777777" w:rsidR="00DA1DF9" w:rsidRPr="009B2E38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77DA9208" w14:textId="77777777" w:rsidR="00DA1DF9" w:rsidRPr="009B2E38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２．API説明</w:t>
      </w:r>
    </w:p>
    <w:p w14:paraId="1721329F" w14:textId="77777777" w:rsidR="00DA1DF9" w:rsidRPr="009B2E38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6F9FBF06" w14:textId="6324C1EE" w:rsidR="00DA1DF9" w:rsidRPr="009B2E38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 xml:space="preserve">　　</w:t>
      </w:r>
      <w:r w:rsidR="00C63716" w:rsidRPr="009B2E38">
        <w:rPr>
          <w:rFonts w:hint="eastAsia"/>
          <w:sz w:val="22"/>
          <w:szCs w:val="22"/>
        </w:rPr>
        <w:t>Microsoft Azureの「Computer Vision」</w:t>
      </w:r>
      <w:r w:rsidRPr="009B2E38">
        <w:rPr>
          <w:rFonts w:hAnsi="ＭＳ ゴシック" w:hint="eastAsia"/>
          <w:sz w:val="22"/>
          <w:szCs w:val="22"/>
        </w:rPr>
        <w:t>のAPIを利用する。</w:t>
      </w:r>
    </w:p>
    <w:p w14:paraId="5E702B09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102FDACE" w14:textId="728BB03C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  <w:r>
        <w:rPr>
          <w:rFonts w:hAnsi="ＭＳ ゴシック" w:hint="eastAsia"/>
          <w:sz w:val="22"/>
          <w:szCs w:val="22"/>
        </w:rPr>
        <w:t xml:space="preserve">　　</w:t>
      </w:r>
      <w:r w:rsidR="00372C37" w:rsidRPr="00372C37">
        <w:rPr>
          <w:rFonts w:hAnsi="ＭＳ ゴシック"/>
          <w:sz w:val="22"/>
          <w:szCs w:val="22"/>
        </w:rPr>
        <w:drawing>
          <wp:inline distT="0" distB="0" distL="0" distR="0" wp14:anchorId="73F4E7B4" wp14:editId="5BD8ABCB">
            <wp:extent cx="6783705" cy="1069975"/>
            <wp:effectExtent l="0" t="0" r="0" b="0"/>
            <wp:docPr id="19507223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22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ＭＳ ゴシック" w:hint="eastAsia"/>
          <w:sz w:val="22"/>
          <w:szCs w:val="22"/>
        </w:rPr>
        <w:t xml:space="preserve">　</w:t>
      </w:r>
    </w:p>
    <w:p w14:paraId="16E9BED8" w14:textId="77777777" w:rsidR="00DA1DF9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</w:p>
    <w:p w14:paraId="1259336C" w14:textId="3CFFE780" w:rsidR="00372C37" w:rsidRDefault="00372C37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  <w:r w:rsidRPr="00372C37">
        <w:rPr>
          <w:rFonts w:hAnsi="ＭＳ ゴシック"/>
          <w:sz w:val="22"/>
          <w:szCs w:val="22"/>
        </w:rPr>
        <w:drawing>
          <wp:inline distT="0" distB="0" distL="0" distR="0" wp14:anchorId="4060FB48" wp14:editId="2E5C26D7">
            <wp:extent cx="6783705" cy="4048125"/>
            <wp:effectExtent l="0" t="0" r="0" b="9525"/>
            <wp:docPr id="37310301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3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C07E" w14:textId="77777777" w:rsidR="00372C37" w:rsidRDefault="00372C37" w:rsidP="00DA1DF9">
      <w:pPr>
        <w:autoSpaceDE w:val="0"/>
        <w:autoSpaceDN w:val="0"/>
        <w:adjustRightInd w:val="0"/>
        <w:rPr>
          <w:rFonts w:hAnsi="ＭＳ ゴシック" w:hint="eastAsia"/>
          <w:sz w:val="22"/>
          <w:szCs w:val="22"/>
        </w:rPr>
      </w:pPr>
    </w:p>
    <w:p w14:paraId="6B13D2AC" w14:textId="4CAB3652" w:rsidR="00DA1DF9" w:rsidRPr="009B2E38" w:rsidRDefault="00DA1DF9" w:rsidP="00DA1DF9">
      <w:pPr>
        <w:autoSpaceDE w:val="0"/>
        <w:autoSpaceDN w:val="0"/>
        <w:adjustRightInd w:val="0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３．</w:t>
      </w:r>
      <w:r w:rsidR="00346F5F" w:rsidRPr="009B2E38">
        <w:rPr>
          <w:rFonts w:hAnsi="ＭＳ ゴシック" w:hint="eastAsia"/>
          <w:sz w:val="22"/>
          <w:szCs w:val="22"/>
        </w:rPr>
        <w:t>WEBアプリケーションの機能説明</w:t>
      </w:r>
    </w:p>
    <w:p w14:paraId="6A85AD96" w14:textId="77777777" w:rsidR="00EF0B47" w:rsidRPr="009B2E38" w:rsidRDefault="00EF0B47" w:rsidP="00B64E22">
      <w:pPr>
        <w:pStyle w:val="af0"/>
        <w:numPr>
          <w:ilvl w:val="0"/>
          <w:numId w:val="38"/>
        </w:numPr>
        <w:autoSpaceDE w:val="0"/>
        <w:autoSpaceDN w:val="0"/>
        <w:adjustRightInd w:val="0"/>
        <w:ind w:leftChars="0"/>
        <w:rPr>
          <w:rFonts w:hAnsi="ＭＳ ゴシック"/>
          <w:sz w:val="22"/>
          <w:szCs w:val="22"/>
        </w:rPr>
      </w:pPr>
      <w:r w:rsidRPr="009B2E38">
        <w:rPr>
          <w:rFonts w:hint="eastAsia"/>
          <w:sz w:val="22"/>
          <w:szCs w:val="22"/>
        </w:rPr>
        <w:t>画像分析：</w:t>
      </w:r>
      <w:r w:rsidR="000E2932" w:rsidRPr="009B2E38">
        <w:rPr>
          <w:rFonts w:hAnsi="ＭＳ ゴシック" w:hint="eastAsia"/>
          <w:sz w:val="22"/>
          <w:szCs w:val="22"/>
        </w:rPr>
        <w:t>単独画像の分析</w:t>
      </w:r>
      <w:r w:rsidR="00DA1DF9" w:rsidRPr="009B2E38">
        <w:rPr>
          <w:rFonts w:hAnsi="ＭＳ ゴシック" w:hint="eastAsia"/>
          <w:sz w:val="22"/>
          <w:szCs w:val="22"/>
        </w:rPr>
        <w:t>。</w:t>
      </w:r>
    </w:p>
    <w:p w14:paraId="0327701A" w14:textId="6CF0434E" w:rsidR="00EF0B47" w:rsidRPr="009B2E38" w:rsidRDefault="00EF0B47" w:rsidP="00EF0B47">
      <w:pPr>
        <w:pStyle w:val="af0"/>
        <w:autoSpaceDE w:val="0"/>
        <w:autoSpaceDN w:val="0"/>
        <w:adjustRightInd w:val="0"/>
        <w:ind w:leftChars="0" w:left="825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手順：</w:t>
      </w:r>
      <w:r w:rsidRPr="009B2E38">
        <w:rPr>
          <w:rFonts w:hint="eastAsia"/>
          <w:sz w:val="22"/>
          <w:szCs w:val="22"/>
        </w:rPr>
        <w:t>画像分析</w:t>
      </w:r>
      <w:r w:rsidRPr="009B2E38">
        <w:rPr>
          <w:rFonts w:hint="eastAsia"/>
          <w:sz w:val="22"/>
          <w:szCs w:val="22"/>
        </w:rPr>
        <w:t>画面で分析対象画面をアップロードし、画像分析ボタンを押し、</w:t>
      </w:r>
      <w:r w:rsidRPr="009B2E38">
        <w:rPr>
          <w:rFonts w:hAnsi="ＭＳ ゴシック" w:hint="eastAsia"/>
          <w:sz w:val="22"/>
          <w:szCs w:val="22"/>
        </w:rPr>
        <w:t>分析結果はWEB画面に表示され。</w:t>
      </w:r>
    </w:p>
    <w:p w14:paraId="1D396A18" w14:textId="5BD09F20" w:rsidR="00EF0B47" w:rsidRPr="009B2E38" w:rsidRDefault="00EF0B47" w:rsidP="00EF0B47">
      <w:pPr>
        <w:pStyle w:val="af0"/>
        <w:autoSpaceDE w:val="0"/>
        <w:autoSpaceDN w:val="0"/>
        <w:adjustRightInd w:val="0"/>
        <w:ind w:leftChars="0" w:left="825"/>
        <w:rPr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lastRenderedPageBreak/>
        <w:t>利用するサービス：</w:t>
      </w:r>
      <w:r w:rsidRPr="009B2E38">
        <w:rPr>
          <w:rFonts w:hint="eastAsia"/>
          <w:sz w:val="22"/>
          <w:szCs w:val="22"/>
        </w:rPr>
        <w:t>Microsoft Azureの「Computer Vision API」</w:t>
      </w:r>
    </w:p>
    <w:p w14:paraId="6644DFE4" w14:textId="137C272B" w:rsidR="00EF0B47" w:rsidRPr="009B2E38" w:rsidRDefault="00EF0B47" w:rsidP="00EF0B47">
      <w:pPr>
        <w:pStyle w:val="af0"/>
        <w:autoSpaceDE w:val="0"/>
        <w:autoSpaceDN w:val="0"/>
        <w:adjustRightInd w:val="0"/>
        <w:ind w:leftChars="0" w:left="825"/>
        <w:rPr>
          <w:rFonts w:hint="eastAsia"/>
          <w:sz w:val="22"/>
          <w:szCs w:val="22"/>
        </w:rPr>
      </w:pPr>
      <w:r w:rsidRPr="009B2E38">
        <w:rPr>
          <w:rFonts w:hint="eastAsia"/>
          <w:sz w:val="22"/>
          <w:szCs w:val="22"/>
        </w:rPr>
        <w:t>エラーチェック：月間５０００回の</w:t>
      </w:r>
      <w:r w:rsidRPr="009B2E38">
        <w:rPr>
          <w:rFonts w:hint="eastAsia"/>
          <w:sz w:val="22"/>
          <w:szCs w:val="22"/>
        </w:rPr>
        <w:t>Microsoft Azureの「Computer Vision API」</w:t>
      </w:r>
      <w:r w:rsidRPr="009B2E38">
        <w:rPr>
          <w:rFonts w:hint="eastAsia"/>
          <w:sz w:val="22"/>
          <w:szCs w:val="22"/>
        </w:rPr>
        <w:t>リクエストを超える場合は、該当機能利用不可</w:t>
      </w:r>
    </w:p>
    <w:p w14:paraId="7E7A1AE8" w14:textId="77777777" w:rsidR="00EF0B47" w:rsidRPr="009B2E38" w:rsidRDefault="00EF0B47" w:rsidP="00EF0B47">
      <w:pPr>
        <w:pStyle w:val="af0"/>
        <w:autoSpaceDE w:val="0"/>
        <w:autoSpaceDN w:val="0"/>
        <w:adjustRightInd w:val="0"/>
        <w:ind w:leftChars="0" w:left="825"/>
        <w:rPr>
          <w:rFonts w:hAnsi="ＭＳ ゴシック" w:hint="eastAsia"/>
          <w:sz w:val="22"/>
          <w:szCs w:val="22"/>
        </w:rPr>
      </w:pPr>
    </w:p>
    <w:p w14:paraId="3842EDCC" w14:textId="682970BD" w:rsidR="00EF0B47" w:rsidRPr="009B2E38" w:rsidRDefault="00EF0B47" w:rsidP="00DA1DF9">
      <w:pPr>
        <w:pStyle w:val="af0"/>
        <w:numPr>
          <w:ilvl w:val="0"/>
          <w:numId w:val="38"/>
        </w:numPr>
        <w:autoSpaceDE w:val="0"/>
        <w:autoSpaceDN w:val="0"/>
        <w:adjustRightInd w:val="0"/>
        <w:ind w:leftChars="0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画像コンペア（１</w:t>
      </w:r>
      <w:r w:rsidR="00C27724" w:rsidRPr="009B2E38">
        <w:rPr>
          <w:rFonts w:hAnsi="ＭＳ ゴシック" w:hint="eastAsia"/>
          <w:sz w:val="22"/>
          <w:szCs w:val="22"/>
        </w:rPr>
        <w:t>対</w:t>
      </w:r>
      <w:r w:rsidRPr="009B2E38">
        <w:rPr>
          <w:rFonts w:hAnsi="ＭＳ ゴシック" w:hint="eastAsia"/>
          <w:sz w:val="22"/>
          <w:szCs w:val="22"/>
        </w:rPr>
        <w:t>1）：画面を１対１でコンペア。</w:t>
      </w:r>
    </w:p>
    <w:p w14:paraId="6A68AA95" w14:textId="3893E80A" w:rsidR="00EF0B47" w:rsidRPr="009B2E38" w:rsidRDefault="00EF0B47" w:rsidP="00EF0B47">
      <w:pPr>
        <w:pStyle w:val="af0"/>
        <w:autoSpaceDE w:val="0"/>
        <w:autoSpaceDN w:val="0"/>
        <w:adjustRightInd w:val="0"/>
        <w:ind w:leftChars="0" w:left="825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手順：画像コンペア（１VS1）</w:t>
      </w:r>
      <w:r w:rsidRPr="009B2E38">
        <w:rPr>
          <w:rFonts w:hint="eastAsia"/>
          <w:sz w:val="22"/>
          <w:szCs w:val="22"/>
        </w:rPr>
        <w:t>画面で</w:t>
      </w:r>
      <w:r w:rsidRPr="009B2E38">
        <w:rPr>
          <w:rFonts w:hint="eastAsia"/>
          <w:sz w:val="22"/>
          <w:szCs w:val="22"/>
        </w:rPr>
        <w:t>コンペア</w:t>
      </w:r>
      <w:r w:rsidRPr="009B2E38">
        <w:rPr>
          <w:rFonts w:hint="eastAsia"/>
          <w:sz w:val="22"/>
          <w:szCs w:val="22"/>
        </w:rPr>
        <w:t>対象画面をアップロードし、画像</w:t>
      </w:r>
      <w:r w:rsidRPr="009B2E38">
        <w:rPr>
          <w:rFonts w:hint="eastAsia"/>
          <w:sz w:val="22"/>
          <w:szCs w:val="22"/>
        </w:rPr>
        <w:t>コンペア</w:t>
      </w:r>
      <w:r w:rsidRPr="009B2E38">
        <w:rPr>
          <w:rFonts w:hint="eastAsia"/>
          <w:sz w:val="22"/>
          <w:szCs w:val="22"/>
        </w:rPr>
        <w:t>ボタンを押し、</w:t>
      </w:r>
      <w:r w:rsidRPr="009B2E38">
        <w:rPr>
          <w:rFonts w:hint="eastAsia"/>
          <w:sz w:val="22"/>
          <w:szCs w:val="22"/>
        </w:rPr>
        <w:t>コンペア</w:t>
      </w:r>
      <w:r w:rsidRPr="009B2E38">
        <w:rPr>
          <w:rFonts w:hAnsi="ＭＳ ゴシック" w:hint="eastAsia"/>
          <w:sz w:val="22"/>
          <w:szCs w:val="22"/>
        </w:rPr>
        <w:t>結果はWEB画面に表示され</w:t>
      </w:r>
      <w:r w:rsidR="009B2E38" w:rsidRPr="009B2E38">
        <w:rPr>
          <w:rFonts w:hAnsi="ＭＳ ゴシック" w:hint="eastAsia"/>
          <w:sz w:val="22"/>
          <w:szCs w:val="22"/>
        </w:rPr>
        <w:t>、コンペア結果画面をポンプアップで表示され</w:t>
      </w:r>
      <w:r w:rsidRPr="009B2E38">
        <w:rPr>
          <w:rFonts w:hAnsi="ＭＳ ゴシック" w:hint="eastAsia"/>
          <w:sz w:val="22"/>
          <w:szCs w:val="22"/>
        </w:rPr>
        <w:t>。</w:t>
      </w:r>
    </w:p>
    <w:p w14:paraId="26B87354" w14:textId="77777777" w:rsidR="00C27724" w:rsidRPr="009B2E38" w:rsidRDefault="00EF0B47" w:rsidP="00EF0B47">
      <w:pPr>
        <w:pStyle w:val="af0"/>
        <w:autoSpaceDE w:val="0"/>
        <w:autoSpaceDN w:val="0"/>
        <w:adjustRightInd w:val="0"/>
        <w:ind w:leftChars="0" w:left="825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利用するサービス：</w:t>
      </w:r>
    </w:p>
    <w:p w14:paraId="63D576C5" w14:textId="77777777" w:rsidR="00C27724" w:rsidRPr="009B2E38" w:rsidRDefault="00C27724" w:rsidP="00C27724">
      <w:pPr>
        <w:pStyle w:val="af0"/>
        <w:autoSpaceDE w:val="0"/>
        <w:autoSpaceDN w:val="0"/>
        <w:adjustRightInd w:val="0"/>
        <w:ind w:leftChars="0" w:left="825" w:firstLineChars="250" w:firstLine="550"/>
        <w:rPr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・</w:t>
      </w:r>
      <w:r w:rsidR="00EF0B47" w:rsidRPr="009B2E38">
        <w:rPr>
          <w:rFonts w:hint="eastAsia"/>
          <w:sz w:val="22"/>
          <w:szCs w:val="22"/>
        </w:rPr>
        <w:t>Microsoft Azureの「Computer Vision API」</w:t>
      </w:r>
    </w:p>
    <w:p w14:paraId="4C65015A" w14:textId="5CF64AF8" w:rsidR="00EF0B47" w:rsidRPr="009B2E38" w:rsidRDefault="00C27724" w:rsidP="00C27724">
      <w:pPr>
        <w:pStyle w:val="af0"/>
        <w:autoSpaceDE w:val="0"/>
        <w:autoSpaceDN w:val="0"/>
        <w:adjustRightInd w:val="0"/>
        <w:ind w:leftChars="0" w:left="825" w:firstLineChars="350" w:firstLine="770"/>
        <w:rPr>
          <w:rFonts w:hAnsi="ＭＳ ゴシック" w:hint="eastAsia"/>
          <w:sz w:val="22"/>
          <w:szCs w:val="22"/>
        </w:rPr>
      </w:pPr>
      <w:r w:rsidRPr="009B2E38">
        <w:rPr>
          <w:rFonts w:hint="eastAsia"/>
          <w:sz w:val="22"/>
          <w:szCs w:val="22"/>
        </w:rPr>
        <w:t>・</w:t>
      </w:r>
      <w:r w:rsidR="00EF0B47" w:rsidRPr="009B2E38">
        <w:rPr>
          <w:rFonts w:hint="eastAsia"/>
          <w:sz w:val="22"/>
          <w:szCs w:val="22"/>
        </w:rPr>
        <w:t>OpenCV</w:t>
      </w:r>
    </w:p>
    <w:p w14:paraId="6C0E6726" w14:textId="77777777" w:rsidR="009B2E38" w:rsidRPr="009B2E38" w:rsidRDefault="00C27724" w:rsidP="00C27724">
      <w:pPr>
        <w:pStyle w:val="af0"/>
        <w:autoSpaceDE w:val="0"/>
        <w:autoSpaceDN w:val="0"/>
        <w:adjustRightInd w:val="0"/>
        <w:ind w:leftChars="0" w:left="825"/>
        <w:rPr>
          <w:sz w:val="22"/>
          <w:szCs w:val="22"/>
        </w:rPr>
      </w:pPr>
      <w:r w:rsidRPr="009B2E38">
        <w:rPr>
          <w:rFonts w:hint="eastAsia"/>
          <w:sz w:val="22"/>
          <w:szCs w:val="22"/>
        </w:rPr>
        <w:t>エラーチェック：</w:t>
      </w:r>
    </w:p>
    <w:p w14:paraId="2282B53A" w14:textId="15A724A6" w:rsidR="00C27724" w:rsidRPr="009B2E38" w:rsidRDefault="009B2E38" w:rsidP="009B2E38">
      <w:pPr>
        <w:pStyle w:val="af0"/>
        <w:autoSpaceDE w:val="0"/>
        <w:autoSpaceDN w:val="0"/>
        <w:adjustRightInd w:val="0"/>
        <w:ind w:leftChars="0" w:left="825" w:firstLineChars="300" w:firstLine="660"/>
        <w:rPr>
          <w:sz w:val="22"/>
          <w:szCs w:val="22"/>
        </w:rPr>
      </w:pPr>
      <w:r w:rsidRPr="009B2E38">
        <w:rPr>
          <w:rFonts w:hint="eastAsia"/>
          <w:sz w:val="22"/>
          <w:szCs w:val="22"/>
        </w:rPr>
        <w:t>・</w:t>
      </w:r>
      <w:r w:rsidR="00C27724" w:rsidRPr="009B2E38">
        <w:rPr>
          <w:rFonts w:hint="eastAsia"/>
          <w:sz w:val="22"/>
          <w:szCs w:val="22"/>
        </w:rPr>
        <w:t>月間５０００回のMicrosoft Azureの「Computer Vision API」リクエストを超える場合は、該当機能利用不可</w:t>
      </w:r>
    </w:p>
    <w:p w14:paraId="4E278D2E" w14:textId="26C99002" w:rsidR="009B2E38" w:rsidRPr="009B2E38" w:rsidRDefault="009B2E38" w:rsidP="009B2E38">
      <w:pPr>
        <w:pStyle w:val="af0"/>
        <w:autoSpaceDE w:val="0"/>
        <w:autoSpaceDN w:val="0"/>
        <w:adjustRightInd w:val="0"/>
        <w:ind w:leftChars="0" w:left="825" w:firstLineChars="300" w:firstLine="660"/>
        <w:rPr>
          <w:rFonts w:hint="eastAsia"/>
          <w:sz w:val="22"/>
          <w:szCs w:val="22"/>
        </w:rPr>
      </w:pPr>
      <w:r w:rsidRPr="009B2E38">
        <w:rPr>
          <w:rFonts w:hint="eastAsia"/>
          <w:sz w:val="22"/>
          <w:szCs w:val="22"/>
        </w:rPr>
        <w:t>・一つ画像のサイズは４Mを超える場合は、該当機能利用不可</w:t>
      </w:r>
    </w:p>
    <w:p w14:paraId="18A60ADE" w14:textId="51F14BE2" w:rsidR="00DA1DF9" w:rsidRPr="009B2E38" w:rsidRDefault="00EF0B47" w:rsidP="00EF0B47">
      <w:pPr>
        <w:pStyle w:val="af0"/>
        <w:autoSpaceDE w:val="0"/>
        <w:autoSpaceDN w:val="0"/>
        <w:adjustRightInd w:val="0"/>
        <w:ind w:leftChars="0" w:left="825"/>
        <w:rPr>
          <w:rFonts w:hAnsi="ＭＳ ゴシック"/>
          <w:sz w:val="22"/>
          <w:szCs w:val="22"/>
        </w:rPr>
      </w:pPr>
      <w:r w:rsidRPr="009B2E38">
        <w:rPr>
          <w:rFonts w:hAnsi="ＭＳ ゴシック"/>
          <w:sz w:val="22"/>
          <w:szCs w:val="22"/>
        </w:rPr>
        <w:t xml:space="preserve"> </w:t>
      </w:r>
    </w:p>
    <w:p w14:paraId="46ED3492" w14:textId="79045E34" w:rsidR="00C27724" w:rsidRPr="009B2E38" w:rsidRDefault="00C27724" w:rsidP="00C27724">
      <w:pPr>
        <w:pStyle w:val="af0"/>
        <w:numPr>
          <w:ilvl w:val="0"/>
          <w:numId w:val="38"/>
        </w:numPr>
        <w:autoSpaceDE w:val="0"/>
        <w:autoSpaceDN w:val="0"/>
        <w:adjustRightInd w:val="0"/>
        <w:ind w:leftChars="0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画像コンペア（</w:t>
      </w:r>
      <w:r w:rsidRPr="009B2E38">
        <w:rPr>
          <w:rFonts w:hAnsi="ＭＳ ゴシック" w:hint="eastAsia"/>
          <w:sz w:val="22"/>
          <w:szCs w:val="22"/>
        </w:rPr>
        <w:t>N対N</w:t>
      </w:r>
      <w:r w:rsidRPr="009B2E38">
        <w:rPr>
          <w:rFonts w:hAnsi="ＭＳ ゴシック" w:hint="eastAsia"/>
          <w:sz w:val="22"/>
          <w:szCs w:val="22"/>
        </w:rPr>
        <w:t>）：画面を</w:t>
      </w:r>
      <w:r w:rsidRPr="009B2E38">
        <w:rPr>
          <w:rFonts w:hAnsi="ＭＳ ゴシック" w:hint="eastAsia"/>
          <w:sz w:val="22"/>
          <w:szCs w:val="22"/>
        </w:rPr>
        <w:t>N</w:t>
      </w:r>
      <w:r w:rsidRPr="009B2E38">
        <w:rPr>
          <w:rFonts w:hAnsi="ＭＳ ゴシック" w:hint="eastAsia"/>
          <w:sz w:val="22"/>
          <w:szCs w:val="22"/>
        </w:rPr>
        <w:t>対</w:t>
      </w:r>
      <w:r w:rsidRPr="009B2E38">
        <w:rPr>
          <w:rFonts w:hAnsi="ＭＳ ゴシック" w:hint="eastAsia"/>
          <w:sz w:val="22"/>
          <w:szCs w:val="22"/>
        </w:rPr>
        <w:t>Nで、同名ファイルを</w:t>
      </w:r>
      <w:r w:rsidRPr="009B2E38">
        <w:rPr>
          <w:rFonts w:hAnsi="ＭＳ ゴシック" w:hint="eastAsia"/>
          <w:sz w:val="22"/>
          <w:szCs w:val="22"/>
        </w:rPr>
        <w:t>コンペア。</w:t>
      </w:r>
    </w:p>
    <w:p w14:paraId="1506A759" w14:textId="4A21C1AC" w:rsidR="00C27724" w:rsidRPr="009B2E38" w:rsidRDefault="00C27724" w:rsidP="00C27724">
      <w:pPr>
        <w:pStyle w:val="af0"/>
        <w:autoSpaceDE w:val="0"/>
        <w:autoSpaceDN w:val="0"/>
        <w:adjustRightInd w:val="0"/>
        <w:ind w:leftChars="0" w:left="825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手順：画像コンペア（</w:t>
      </w:r>
      <w:r w:rsidRPr="009B2E38">
        <w:rPr>
          <w:rFonts w:hAnsi="ＭＳ ゴシック" w:hint="eastAsia"/>
          <w:sz w:val="22"/>
          <w:szCs w:val="22"/>
        </w:rPr>
        <w:t>N対N</w:t>
      </w:r>
      <w:r w:rsidRPr="009B2E38">
        <w:rPr>
          <w:rFonts w:hAnsi="ＭＳ ゴシック" w:hint="eastAsia"/>
          <w:sz w:val="22"/>
          <w:szCs w:val="22"/>
        </w:rPr>
        <w:t>）</w:t>
      </w:r>
      <w:r w:rsidRPr="009B2E38">
        <w:rPr>
          <w:rFonts w:hint="eastAsia"/>
          <w:sz w:val="22"/>
          <w:szCs w:val="22"/>
        </w:rPr>
        <w:t>画面で</w:t>
      </w:r>
      <w:r w:rsidRPr="009B2E38">
        <w:rPr>
          <w:rFonts w:hint="eastAsia"/>
          <w:sz w:val="22"/>
          <w:szCs w:val="22"/>
        </w:rPr>
        <w:t>、複数の</w:t>
      </w:r>
      <w:r w:rsidRPr="009B2E38">
        <w:rPr>
          <w:rFonts w:hint="eastAsia"/>
          <w:sz w:val="22"/>
          <w:szCs w:val="22"/>
        </w:rPr>
        <w:t>コンペア対象画面をアップロードし、画像コンペアボタンを押し、コンペア</w:t>
      </w:r>
      <w:r w:rsidRPr="009B2E38">
        <w:rPr>
          <w:rFonts w:hAnsi="ＭＳ ゴシック" w:hint="eastAsia"/>
          <w:sz w:val="22"/>
          <w:szCs w:val="22"/>
        </w:rPr>
        <w:t>結果は</w:t>
      </w:r>
      <w:r w:rsidR="009B2E38" w:rsidRPr="009B2E38">
        <w:rPr>
          <w:rFonts w:hAnsi="ＭＳ ゴシック" w:hint="eastAsia"/>
          <w:sz w:val="22"/>
          <w:szCs w:val="22"/>
        </w:rPr>
        <w:t>CSVファイル</w:t>
      </w:r>
      <w:r w:rsidRPr="009B2E38">
        <w:rPr>
          <w:rFonts w:hAnsi="ＭＳ ゴシック" w:hint="eastAsia"/>
          <w:sz w:val="22"/>
          <w:szCs w:val="22"/>
        </w:rPr>
        <w:t>に</w:t>
      </w:r>
      <w:r w:rsidR="009B2E38" w:rsidRPr="009B2E38">
        <w:rPr>
          <w:rFonts w:hAnsi="ＭＳ ゴシック" w:hint="eastAsia"/>
          <w:sz w:val="22"/>
          <w:szCs w:val="22"/>
        </w:rPr>
        <w:t>出力</w:t>
      </w:r>
      <w:r w:rsidRPr="009B2E38">
        <w:rPr>
          <w:rFonts w:hAnsi="ＭＳ ゴシック" w:hint="eastAsia"/>
          <w:sz w:val="22"/>
          <w:szCs w:val="22"/>
        </w:rPr>
        <w:t>され</w:t>
      </w:r>
      <w:r w:rsidR="009B2E38" w:rsidRPr="009B2E38">
        <w:rPr>
          <w:rFonts w:hAnsi="ＭＳ ゴシック" w:hint="eastAsia"/>
          <w:sz w:val="22"/>
          <w:szCs w:val="22"/>
        </w:rPr>
        <w:t>、コンペア結果画像を出力しない。</w:t>
      </w:r>
    </w:p>
    <w:p w14:paraId="3B4EC0CC" w14:textId="77777777" w:rsidR="00C27724" w:rsidRPr="009B2E38" w:rsidRDefault="00C27724" w:rsidP="00C27724">
      <w:pPr>
        <w:pStyle w:val="af0"/>
        <w:autoSpaceDE w:val="0"/>
        <w:autoSpaceDN w:val="0"/>
        <w:adjustRightInd w:val="0"/>
        <w:ind w:leftChars="0" w:left="825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利用するサービス：</w:t>
      </w:r>
    </w:p>
    <w:p w14:paraId="5747262E" w14:textId="77777777" w:rsidR="00C27724" w:rsidRPr="009B2E38" w:rsidRDefault="00C27724" w:rsidP="00C27724">
      <w:pPr>
        <w:pStyle w:val="af0"/>
        <w:autoSpaceDE w:val="0"/>
        <w:autoSpaceDN w:val="0"/>
        <w:adjustRightInd w:val="0"/>
        <w:ind w:leftChars="0" w:left="825" w:firstLineChars="250" w:firstLine="550"/>
        <w:rPr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>・</w:t>
      </w:r>
      <w:r w:rsidRPr="009B2E38">
        <w:rPr>
          <w:rFonts w:hint="eastAsia"/>
          <w:sz w:val="22"/>
          <w:szCs w:val="22"/>
        </w:rPr>
        <w:t>Microsoft Azureの「Computer Vision API」</w:t>
      </w:r>
    </w:p>
    <w:p w14:paraId="5F9084E8" w14:textId="77777777" w:rsidR="00C27724" w:rsidRPr="009B2E38" w:rsidRDefault="00C27724" w:rsidP="00C27724">
      <w:pPr>
        <w:pStyle w:val="af0"/>
        <w:autoSpaceDE w:val="0"/>
        <w:autoSpaceDN w:val="0"/>
        <w:adjustRightInd w:val="0"/>
        <w:ind w:leftChars="0" w:left="825" w:firstLineChars="350" w:firstLine="770"/>
        <w:rPr>
          <w:rFonts w:hAnsi="ＭＳ ゴシック" w:hint="eastAsia"/>
          <w:sz w:val="22"/>
          <w:szCs w:val="22"/>
        </w:rPr>
      </w:pPr>
      <w:r w:rsidRPr="009B2E38">
        <w:rPr>
          <w:rFonts w:hint="eastAsia"/>
          <w:sz w:val="22"/>
          <w:szCs w:val="22"/>
        </w:rPr>
        <w:t>・OpenCV</w:t>
      </w:r>
    </w:p>
    <w:p w14:paraId="08CDDCAE" w14:textId="77777777" w:rsidR="00C27724" w:rsidRPr="009B2E38" w:rsidRDefault="00C27724" w:rsidP="00C27724">
      <w:pPr>
        <w:pStyle w:val="af0"/>
        <w:autoSpaceDE w:val="0"/>
        <w:autoSpaceDN w:val="0"/>
        <w:adjustRightInd w:val="0"/>
        <w:ind w:leftChars="0" w:left="825"/>
        <w:rPr>
          <w:sz w:val="22"/>
          <w:szCs w:val="22"/>
        </w:rPr>
      </w:pPr>
      <w:r w:rsidRPr="009B2E38">
        <w:rPr>
          <w:rFonts w:hint="eastAsia"/>
          <w:sz w:val="22"/>
          <w:szCs w:val="22"/>
        </w:rPr>
        <w:t>エラーチェック：</w:t>
      </w:r>
    </w:p>
    <w:p w14:paraId="46479C16" w14:textId="39C5E723" w:rsidR="00C27724" w:rsidRPr="009B2E38" w:rsidRDefault="00C27724" w:rsidP="00C27724">
      <w:pPr>
        <w:pStyle w:val="af0"/>
        <w:autoSpaceDE w:val="0"/>
        <w:autoSpaceDN w:val="0"/>
        <w:adjustRightInd w:val="0"/>
        <w:ind w:leftChars="0" w:left="825" w:firstLineChars="200" w:firstLine="440"/>
        <w:rPr>
          <w:rFonts w:hint="eastAsia"/>
          <w:sz w:val="22"/>
          <w:szCs w:val="22"/>
        </w:rPr>
      </w:pPr>
      <w:r w:rsidRPr="009B2E38">
        <w:rPr>
          <w:rFonts w:hint="eastAsia"/>
          <w:sz w:val="22"/>
          <w:szCs w:val="22"/>
        </w:rPr>
        <w:t>・</w:t>
      </w:r>
      <w:r w:rsidRPr="009B2E38">
        <w:rPr>
          <w:rFonts w:hint="eastAsia"/>
          <w:sz w:val="22"/>
          <w:szCs w:val="22"/>
        </w:rPr>
        <w:t>月間５０００回のMicrosoft Azureの「Computer Vision API」リクエストを超える場合は、該当機能利用不可</w:t>
      </w:r>
    </w:p>
    <w:p w14:paraId="023B82FE" w14:textId="3597DFCD" w:rsidR="00EF0B47" w:rsidRPr="009B2E38" w:rsidRDefault="00C27724" w:rsidP="009B2E38">
      <w:pPr>
        <w:pStyle w:val="af0"/>
        <w:autoSpaceDE w:val="0"/>
        <w:autoSpaceDN w:val="0"/>
        <w:adjustRightInd w:val="0"/>
        <w:ind w:leftChars="0" w:left="825"/>
        <w:rPr>
          <w:rFonts w:hAnsi="ＭＳ ゴシック"/>
          <w:sz w:val="22"/>
          <w:szCs w:val="22"/>
        </w:rPr>
      </w:pPr>
      <w:r w:rsidRPr="009B2E38">
        <w:rPr>
          <w:rFonts w:hAnsi="ＭＳ ゴシック" w:hint="eastAsia"/>
          <w:sz w:val="22"/>
          <w:szCs w:val="22"/>
        </w:rPr>
        <w:t xml:space="preserve">　　・片方のコンペア対象画面数</w:t>
      </w:r>
      <w:r w:rsidR="009B2E38" w:rsidRPr="009B2E38">
        <w:rPr>
          <w:rFonts w:hAnsi="ＭＳ ゴシック" w:hint="eastAsia"/>
          <w:sz w:val="22"/>
          <w:szCs w:val="22"/>
        </w:rPr>
        <w:t>は</w:t>
      </w:r>
      <w:r w:rsidRPr="009B2E38">
        <w:rPr>
          <w:rFonts w:hAnsi="ＭＳ ゴシック" w:hint="eastAsia"/>
          <w:sz w:val="22"/>
          <w:szCs w:val="22"/>
        </w:rPr>
        <w:t>１０を超える場合は、該当機能利用不可。</w:t>
      </w:r>
    </w:p>
    <w:p w14:paraId="7E2D0BE1" w14:textId="77777777" w:rsidR="009B2E38" w:rsidRPr="009B2E38" w:rsidRDefault="009B2E38" w:rsidP="009B2E38">
      <w:pPr>
        <w:autoSpaceDE w:val="0"/>
        <w:autoSpaceDN w:val="0"/>
        <w:adjustRightInd w:val="0"/>
        <w:ind w:firstLineChars="700" w:firstLine="1540"/>
        <w:rPr>
          <w:rFonts w:hint="eastAsia"/>
          <w:sz w:val="22"/>
          <w:szCs w:val="22"/>
        </w:rPr>
      </w:pPr>
      <w:r w:rsidRPr="009B2E38">
        <w:rPr>
          <w:rFonts w:hint="eastAsia"/>
          <w:sz w:val="22"/>
          <w:szCs w:val="22"/>
        </w:rPr>
        <w:t>・一つ画像のサイズは４Mを超える場合は、該当機能利用不可</w:t>
      </w:r>
    </w:p>
    <w:p w14:paraId="212DB2BF" w14:textId="77777777" w:rsidR="009B2E38" w:rsidRPr="009B2E38" w:rsidRDefault="009B2E38" w:rsidP="009B2E38">
      <w:pPr>
        <w:pStyle w:val="af0"/>
        <w:autoSpaceDE w:val="0"/>
        <w:autoSpaceDN w:val="0"/>
        <w:adjustRightInd w:val="0"/>
        <w:ind w:leftChars="0" w:left="825"/>
        <w:rPr>
          <w:rFonts w:hAnsi="ＭＳ ゴシック"/>
          <w:sz w:val="22"/>
          <w:szCs w:val="22"/>
        </w:rPr>
      </w:pPr>
      <w:r w:rsidRPr="009B2E38">
        <w:rPr>
          <w:rFonts w:hAnsi="ＭＳ ゴシック"/>
          <w:sz w:val="22"/>
          <w:szCs w:val="22"/>
        </w:rPr>
        <w:t xml:space="preserve"> </w:t>
      </w:r>
    </w:p>
    <w:p w14:paraId="7D5D4500" w14:textId="77777777" w:rsidR="009B2E38" w:rsidRPr="009B2E38" w:rsidRDefault="009B2E38" w:rsidP="00C27724">
      <w:pPr>
        <w:pStyle w:val="af0"/>
        <w:autoSpaceDE w:val="0"/>
        <w:autoSpaceDN w:val="0"/>
        <w:adjustRightInd w:val="0"/>
        <w:ind w:leftChars="0" w:left="825"/>
        <w:rPr>
          <w:rFonts w:hAnsi="ＭＳ ゴシック" w:hint="eastAsia"/>
          <w:sz w:val="22"/>
          <w:szCs w:val="22"/>
        </w:rPr>
      </w:pPr>
    </w:p>
    <w:sectPr w:rsidR="009B2E38" w:rsidRPr="009B2E38" w:rsidSect="00513BD6">
      <w:footerReference w:type="default" r:id="rId10"/>
      <w:pgSz w:w="12240" w:h="15840" w:code="1"/>
      <w:pgMar w:top="1134" w:right="567" w:bottom="1134" w:left="990" w:header="720" w:footer="720" w:gutter="0"/>
      <w:cols w:space="720"/>
      <w:noEndnote/>
      <w:docGrid w:linePitch="2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94E8" w14:textId="77777777" w:rsidR="00165FD4" w:rsidRDefault="00165FD4">
      <w:r>
        <w:separator/>
      </w:r>
    </w:p>
  </w:endnote>
  <w:endnote w:type="continuationSeparator" w:id="0">
    <w:p w14:paraId="4207E34C" w14:textId="77777777" w:rsidR="00165FD4" w:rsidRDefault="0016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43AD" w14:textId="77777777" w:rsidR="00C564DD" w:rsidRDefault="00C564DD">
    <w:pPr>
      <w:pStyle w:val="a5"/>
      <w:jc w:val="center"/>
      <w:rPr>
        <w:rFonts w:ascii="Times New Roman" w:hAnsi="Times New Roman"/>
        <w:kern w:val="0"/>
        <w:sz w:val="20"/>
      </w:rPr>
    </w:pPr>
    <w:r>
      <w:rPr>
        <w:rFonts w:hint="eastAsia"/>
      </w:rPr>
      <w:t xml:space="preserve">－　</w:t>
    </w:r>
    <w:r>
      <w:rPr>
        <w:rFonts w:ascii="Times New Roman" w:hAnsi="Times New Roman"/>
        <w:kern w:val="0"/>
        <w:sz w:val="20"/>
      </w:rPr>
      <w:t xml:space="preserve"> </w:t>
    </w:r>
    <w:r>
      <w:rPr>
        <w:rFonts w:ascii="Times New Roman" w:hAnsi="Times New Roman"/>
        <w:kern w:val="0"/>
        <w:sz w:val="20"/>
      </w:rPr>
      <w:fldChar w:fldCharType="begin"/>
    </w:r>
    <w:r>
      <w:rPr>
        <w:rFonts w:ascii="Times New Roman" w:hAnsi="Times New Roman"/>
        <w:kern w:val="0"/>
        <w:sz w:val="20"/>
      </w:rPr>
      <w:instrText xml:space="preserve"> PAGE </w:instrText>
    </w:r>
    <w:r>
      <w:rPr>
        <w:rFonts w:ascii="Times New Roman" w:hAnsi="Times New Roman"/>
        <w:kern w:val="0"/>
        <w:sz w:val="20"/>
      </w:rPr>
      <w:fldChar w:fldCharType="separate"/>
    </w:r>
    <w:r w:rsidR="00E74FCB">
      <w:rPr>
        <w:rFonts w:ascii="Times New Roman" w:hAnsi="Times New Roman"/>
        <w:noProof/>
        <w:kern w:val="0"/>
        <w:sz w:val="20"/>
      </w:rPr>
      <w:t>3</w:t>
    </w:r>
    <w:r>
      <w:rPr>
        <w:rFonts w:ascii="Times New Roman" w:hAnsi="Times New Roman"/>
        <w:kern w:val="0"/>
        <w:sz w:val="20"/>
      </w:rPr>
      <w:fldChar w:fldCharType="end"/>
    </w:r>
    <w:r>
      <w:rPr>
        <w:rFonts w:ascii="Times New Roman" w:hAnsi="Times New Roman"/>
        <w:kern w:val="0"/>
        <w:sz w:val="20"/>
      </w:rPr>
      <w:t>/</w:t>
    </w:r>
    <w:r>
      <w:rPr>
        <w:rFonts w:ascii="Times New Roman" w:hAnsi="Times New Roman"/>
        <w:kern w:val="0"/>
        <w:sz w:val="20"/>
      </w:rPr>
      <w:fldChar w:fldCharType="begin"/>
    </w:r>
    <w:r>
      <w:rPr>
        <w:rFonts w:ascii="Times New Roman" w:hAnsi="Times New Roman"/>
        <w:kern w:val="0"/>
        <w:sz w:val="20"/>
      </w:rPr>
      <w:instrText xml:space="preserve"> NUMPAGES  \* MERGEFORMAT </w:instrText>
    </w:r>
    <w:r>
      <w:rPr>
        <w:rFonts w:ascii="Times New Roman" w:hAnsi="Times New Roman"/>
        <w:kern w:val="0"/>
        <w:sz w:val="20"/>
      </w:rPr>
      <w:fldChar w:fldCharType="separate"/>
    </w:r>
    <w:r w:rsidR="00E74FCB">
      <w:rPr>
        <w:rFonts w:ascii="Times New Roman" w:hAnsi="Times New Roman"/>
        <w:noProof/>
        <w:kern w:val="0"/>
        <w:sz w:val="20"/>
      </w:rPr>
      <w:t>3</w:t>
    </w:r>
    <w:r>
      <w:rPr>
        <w:rFonts w:ascii="Times New Roman" w:hAnsi="Times New Roman"/>
        <w:kern w:val="0"/>
        <w:sz w:val="20"/>
      </w:rPr>
      <w:fldChar w:fldCharType="end"/>
    </w:r>
    <w:r>
      <w:rPr>
        <w:rFonts w:ascii="Times New Roman" w:hAnsi="Times New Roman" w:hint="eastAsia"/>
        <w:kern w:val="0"/>
        <w:sz w:val="20"/>
      </w:rPr>
      <w:t xml:space="preserve">　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AFC77" w14:textId="77777777" w:rsidR="00165FD4" w:rsidRDefault="00165FD4">
      <w:r>
        <w:separator/>
      </w:r>
    </w:p>
  </w:footnote>
  <w:footnote w:type="continuationSeparator" w:id="0">
    <w:p w14:paraId="134B5ACA" w14:textId="77777777" w:rsidR="00165FD4" w:rsidRDefault="00165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12A"/>
    <w:multiLevelType w:val="hybridMultilevel"/>
    <w:tmpl w:val="4042A70A"/>
    <w:lvl w:ilvl="0" w:tplc="51FECEA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044478C">
      <w:start w:val="1"/>
      <w:numFmt w:val="bullet"/>
      <w:suff w:val="space"/>
      <w:lvlText w:val="・"/>
      <w:lvlJc w:val="left"/>
      <w:pPr>
        <w:ind w:left="780" w:hanging="360"/>
      </w:pPr>
      <w:rPr>
        <w:rFonts w:ascii="Times New Roman" w:eastAsia="ＭＳ ゴシック" w:hAnsi="Times New Roman" w:cs="Times New Roman" w:hint="default"/>
        <w:bdr w:val="none" w:sz="0" w:space="0" w:color="auto"/>
      </w:rPr>
    </w:lvl>
    <w:lvl w:ilvl="2" w:tplc="788AA9FE">
      <w:start w:val="5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ＭＳ ゴシック" w:eastAsia="ＭＳ ゴシック" w:hAnsi="ＭＳ 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6B1107"/>
    <w:multiLevelType w:val="hybridMultilevel"/>
    <w:tmpl w:val="8E967B6A"/>
    <w:lvl w:ilvl="0" w:tplc="8DDA88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EBF302B"/>
    <w:multiLevelType w:val="hybridMultilevel"/>
    <w:tmpl w:val="24706032"/>
    <w:lvl w:ilvl="0" w:tplc="7A408E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E41016"/>
    <w:multiLevelType w:val="hybridMultilevel"/>
    <w:tmpl w:val="CFFC930C"/>
    <w:lvl w:ilvl="0" w:tplc="F578B3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C4B642B"/>
    <w:multiLevelType w:val="hybridMultilevel"/>
    <w:tmpl w:val="1C0E964A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E40995"/>
    <w:multiLevelType w:val="hybridMultilevel"/>
    <w:tmpl w:val="DDDCF352"/>
    <w:lvl w:ilvl="0" w:tplc="F81E1C9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4C1179E"/>
    <w:multiLevelType w:val="hybridMultilevel"/>
    <w:tmpl w:val="5F96886C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4F1449D"/>
    <w:multiLevelType w:val="hybridMultilevel"/>
    <w:tmpl w:val="E9ECBD72"/>
    <w:lvl w:ilvl="0" w:tplc="47ECA218">
      <w:start w:val="1"/>
      <w:numFmt w:val="decimalFullWidth"/>
      <w:lvlText w:val="%1."/>
      <w:lvlJc w:val="left"/>
      <w:pPr>
        <w:ind w:left="845" w:hanging="420"/>
      </w:pPr>
      <w:rPr>
        <w:rFonts w:hint="eastAsia"/>
        <w:bdr w:val="none" w:sz="0" w:space="0" w:color="auto"/>
      </w:rPr>
    </w:lvl>
    <w:lvl w:ilvl="1" w:tplc="AE6AA676">
      <w:start w:val="1"/>
      <w:numFmt w:val="decimalFullWidth"/>
      <w:lvlText w:val="＜%2＞"/>
      <w:lvlJc w:val="left"/>
      <w:pPr>
        <w:tabs>
          <w:tab w:val="num" w:pos="1565"/>
        </w:tabs>
        <w:ind w:left="1565" w:hanging="7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96" w:hanging="420"/>
      </w:pPr>
    </w:lvl>
    <w:lvl w:ilvl="3" w:tplc="4B30F030">
      <w:start w:val="3"/>
      <w:numFmt w:val="decimal"/>
      <w:lvlText w:val="%4."/>
      <w:lvlJc w:val="left"/>
      <w:pPr>
        <w:ind w:left="2105" w:hanging="420"/>
      </w:pPr>
      <w:rPr>
        <w:rFonts w:hint="eastAsia"/>
      </w:rPr>
    </w:lvl>
    <w:lvl w:ilvl="4" w:tplc="04090001">
      <w:start w:val="1"/>
      <w:numFmt w:val="bullet"/>
      <w:lvlText w:val=""/>
      <w:lvlJc w:val="left"/>
      <w:pPr>
        <w:ind w:left="2585" w:hanging="480"/>
      </w:pPr>
      <w:rPr>
        <w:rFonts w:ascii="Wingdings" w:hAnsi="Wingdings" w:hint="default"/>
      </w:r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8" w15:restartNumberingAfterBreak="0">
    <w:nsid w:val="3C3A4939"/>
    <w:multiLevelType w:val="hybridMultilevel"/>
    <w:tmpl w:val="ADC00DC2"/>
    <w:lvl w:ilvl="0" w:tplc="9D8EC4CC">
      <w:start w:val="4"/>
      <w:numFmt w:val="decimalEnclosedCircle"/>
      <w:lvlText w:val="%1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F612558"/>
    <w:multiLevelType w:val="hybridMultilevel"/>
    <w:tmpl w:val="999A3F04"/>
    <w:lvl w:ilvl="0" w:tplc="C6505FD2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0" w15:restartNumberingAfterBreak="0">
    <w:nsid w:val="41743B1D"/>
    <w:multiLevelType w:val="hybridMultilevel"/>
    <w:tmpl w:val="925A059C"/>
    <w:lvl w:ilvl="0" w:tplc="2490F440">
      <w:start w:val="1"/>
      <w:numFmt w:val="aiueoFullWidth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1C6196B"/>
    <w:multiLevelType w:val="hybridMultilevel"/>
    <w:tmpl w:val="930CBFC2"/>
    <w:lvl w:ilvl="0" w:tplc="04090017">
      <w:start w:val="1"/>
      <w:numFmt w:val="aiueoFullWidth"/>
      <w:lvlText w:val="(%1)"/>
      <w:lvlJc w:val="left"/>
      <w:pPr>
        <w:ind w:left="1647" w:hanging="420"/>
      </w:pPr>
    </w:lvl>
    <w:lvl w:ilvl="1" w:tplc="04090017">
      <w:start w:val="1"/>
      <w:numFmt w:val="aiueoFullWidth"/>
      <w:lvlText w:val="(%2)"/>
      <w:lvlJc w:val="left"/>
      <w:pPr>
        <w:ind w:left="2067" w:hanging="420"/>
      </w:pPr>
    </w:lvl>
    <w:lvl w:ilvl="2" w:tplc="04090011" w:tentative="1">
      <w:start w:val="1"/>
      <w:numFmt w:val="decimalEnclosedCircle"/>
      <w:lvlText w:val="%3"/>
      <w:lvlJc w:val="left"/>
      <w:pPr>
        <w:ind w:left="2487" w:hanging="420"/>
      </w:pPr>
    </w:lvl>
    <w:lvl w:ilvl="3" w:tplc="0409000F" w:tentative="1">
      <w:start w:val="1"/>
      <w:numFmt w:val="decimal"/>
      <w:lvlText w:val="%4."/>
      <w:lvlJc w:val="left"/>
      <w:pPr>
        <w:ind w:left="2907" w:hanging="420"/>
      </w:pPr>
    </w:lvl>
    <w:lvl w:ilvl="4" w:tplc="04090017" w:tentative="1">
      <w:start w:val="1"/>
      <w:numFmt w:val="aiueoFullWidth"/>
      <w:lvlText w:val="(%5)"/>
      <w:lvlJc w:val="left"/>
      <w:pPr>
        <w:ind w:left="3327" w:hanging="420"/>
      </w:pPr>
    </w:lvl>
    <w:lvl w:ilvl="5" w:tplc="04090011" w:tentative="1">
      <w:start w:val="1"/>
      <w:numFmt w:val="decimalEnclosedCircle"/>
      <w:lvlText w:val="%6"/>
      <w:lvlJc w:val="left"/>
      <w:pPr>
        <w:ind w:left="3747" w:hanging="420"/>
      </w:pPr>
    </w:lvl>
    <w:lvl w:ilvl="6" w:tplc="0409000F" w:tentative="1">
      <w:start w:val="1"/>
      <w:numFmt w:val="decimal"/>
      <w:lvlText w:val="%7."/>
      <w:lvlJc w:val="left"/>
      <w:pPr>
        <w:ind w:left="4167" w:hanging="420"/>
      </w:pPr>
    </w:lvl>
    <w:lvl w:ilvl="7" w:tplc="04090017" w:tentative="1">
      <w:start w:val="1"/>
      <w:numFmt w:val="aiueoFullWidth"/>
      <w:lvlText w:val="(%8)"/>
      <w:lvlJc w:val="left"/>
      <w:pPr>
        <w:ind w:left="4587" w:hanging="420"/>
      </w:pPr>
    </w:lvl>
    <w:lvl w:ilvl="8" w:tplc="04090011" w:tentative="1">
      <w:start w:val="1"/>
      <w:numFmt w:val="decimalEnclosedCircle"/>
      <w:lvlText w:val="%9"/>
      <w:lvlJc w:val="left"/>
      <w:pPr>
        <w:ind w:left="5007" w:hanging="420"/>
      </w:pPr>
    </w:lvl>
  </w:abstractNum>
  <w:abstractNum w:abstractNumId="12" w15:restartNumberingAfterBreak="0">
    <w:nsid w:val="42C25CB9"/>
    <w:multiLevelType w:val="hybridMultilevel"/>
    <w:tmpl w:val="849CBF96"/>
    <w:lvl w:ilvl="0" w:tplc="EA184392">
      <w:start w:val="3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3" w15:restartNumberingAfterBreak="0">
    <w:nsid w:val="42F7328B"/>
    <w:multiLevelType w:val="hybridMultilevel"/>
    <w:tmpl w:val="103C3054"/>
    <w:lvl w:ilvl="0" w:tplc="834455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05125"/>
    <w:multiLevelType w:val="hybridMultilevel"/>
    <w:tmpl w:val="34BEAC3C"/>
    <w:lvl w:ilvl="0" w:tplc="32986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4407E3A"/>
    <w:multiLevelType w:val="hybridMultilevel"/>
    <w:tmpl w:val="9288FA88"/>
    <w:lvl w:ilvl="0" w:tplc="6BD433CC">
      <w:start w:val="3"/>
      <w:numFmt w:val="decimalFullWidth"/>
      <w:lvlText w:val="＜%1＞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08B2CB4"/>
    <w:multiLevelType w:val="hybridMultilevel"/>
    <w:tmpl w:val="C7CA188C"/>
    <w:lvl w:ilvl="0" w:tplc="47ECA218">
      <w:start w:val="1"/>
      <w:numFmt w:val="decimalFullWidth"/>
      <w:lvlText w:val="%1."/>
      <w:lvlJc w:val="left"/>
      <w:pPr>
        <w:ind w:left="845" w:hanging="420"/>
      </w:pPr>
      <w:rPr>
        <w:rFonts w:hint="eastAsia"/>
        <w:bdr w:val="none" w:sz="0" w:space="0" w:color="auto"/>
      </w:rPr>
    </w:lvl>
    <w:lvl w:ilvl="1" w:tplc="AE6AA676">
      <w:start w:val="1"/>
      <w:numFmt w:val="decimalFullWidth"/>
      <w:lvlText w:val="＜%2＞"/>
      <w:lvlJc w:val="left"/>
      <w:pPr>
        <w:tabs>
          <w:tab w:val="num" w:pos="1565"/>
        </w:tabs>
        <w:ind w:left="1565" w:hanging="7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96" w:hanging="420"/>
      </w:pPr>
    </w:lvl>
    <w:lvl w:ilvl="3" w:tplc="4B30F030">
      <w:start w:val="3"/>
      <w:numFmt w:val="decimal"/>
      <w:lvlText w:val="%4."/>
      <w:lvlJc w:val="left"/>
      <w:pPr>
        <w:ind w:left="2105" w:hanging="420"/>
      </w:pPr>
      <w:rPr>
        <w:rFonts w:hint="eastAsia"/>
      </w:rPr>
    </w:lvl>
    <w:lvl w:ilvl="4" w:tplc="5C28D1C8">
      <w:start w:val="1"/>
      <w:numFmt w:val="decimalFullWidth"/>
      <w:lvlText w:val="%5．"/>
      <w:lvlJc w:val="left"/>
      <w:pPr>
        <w:ind w:left="2585" w:hanging="480"/>
      </w:pPr>
      <w:rPr>
        <w:rFonts w:hint="default"/>
      </w:r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7" w15:restartNumberingAfterBreak="0">
    <w:nsid w:val="5625091F"/>
    <w:multiLevelType w:val="hybridMultilevel"/>
    <w:tmpl w:val="32C289BC"/>
    <w:lvl w:ilvl="0" w:tplc="47ECA218">
      <w:start w:val="1"/>
      <w:numFmt w:val="decimalFullWidth"/>
      <w:lvlText w:val="%1."/>
      <w:lvlJc w:val="left"/>
      <w:pPr>
        <w:ind w:left="845" w:hanging="420"/>
      </w:pPr>
      <w:rPr>
        <w:rFonts w:hint="eastAsia"/>
        <w:bdr w:val="none" w:sz="0" w:space="0" w:color="auto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8" w15:restartNumberingAfterBreak="0">
    <w:nsid w:val="569F4C05"/>
    <w:multiLevelType w:val="hybridMultilevel"/>
    <w:tmpl w:val="4EF09EF6"/>
    <w:lvl w:ilvl="0" w:tplc="7D0480A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B046926"/>
    <w:multiLevelType w:val="hybridMultilevel"/>
    <w:tmpl w:val="9796E6B2"/>
    <w:lvl w:ilvl="0" w:tplc="656EAA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EC2681"/>
    <w:multiLevelType w:val="hybridMultilevel"/>
    <w:tmpl w:val="EE9C7ACC"/>
    <w:lvl w:ilvl="0" w:tplc="D5386C4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0026A5"/>
    <w:multiLevelType w:val="hybridMultilevel"/>
    <w:tmpl w:val="06FA1B2C"/>
    <w:lvl w:ilvl="0" w:tplc="C464B9C8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34E33C6">
      <w:start w:val="1"/>
      <w:numFmt w:val="aiueo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CDB0E93"/>
    <w:multiLevelType w:val="multilevel"/>
    <w:tmpl w:val="173A5ED0"/>
    <w:lvl w:ilvl="0">
      <w:start w:val="1"/>
      <w:numFmt w:val="decimalFullWidth"/>
      <w:pStyle w:val="1"/>
      <w:suff w:val="nothing"/>
      <w:lvlText w:val="%1．"/>
      <w:lvlJc w:val="left"/>
      <w:pPr>
        <w:ind w:left="567" w:hanging="425"/>
      </w:pPr>
      <w:rPr>
        <w:rFonts w:ascii="ＭＳ ゴシック" w:eastAsia="ＭＳ ゴシック" w:hint="eastAsia"/>
        <w:b/>
        <w:i w:val="0"/>
        <w:sz w:val="24"/>
      </w:rPr>
    </w:lvl>
    <w:lvl w:ilvl="1">
      <w:start w:val="1"/>
      <w:numFmt w:val="decimalFullWidth"/>
      <w:pStyle w:val="2"/>
      <w:lvlText w:val="&lt;%2&gt;"/>
      <w:lvlJc w:val="left"/>
      <w:pPr>
        <w:tabs>
          <w:tab w:val="num" w:pos="454"/>
        </w:tabs>
        <w:ind w:left="454" w:hanging="454"/>
      </w:pPr>
      <w:rPr>
        <w:rFonts w:ascii="ＭＳ ゴシック" w:eastAsia="ＭＳ ゴシック" w:hint="eastAsia"/>
        <w:b w:val="0"/>
        <w:i w:val="0"/>
        <w:kern w:val="0"/>
        <w:sz w:val="22"/>
      </w:rPr>
    </w:lvl>
    <w:lvl w:ilvl="2">
      <w:start w:val="1"/>
      <w:numFmt w:val="decimalFullWidth"/>
      <w:pStyle w:val="3"/>
      <w:suff w:val="nothing"/>
      <w:lvlText w:val="(%3)"/>
      <w:lvlJc w:val="left"/>
      <w:pPr>
        <w:ind w:left="425" w:hanging="425"/>
      </w:pPr>
      <w:rPr>
        <w:rFonts w:ascii="ＭＳ ゴシック" w:eastAsia="ＭＳ ゴシック" w:hint="eastAsia"/>
        <w:b w:val="0"/>
        <w:i w:val="0"/>
        <w:sz w:val="21"/>
      </w:rPr>
    </w:lvl>
    <w:lvl w:ilvl="3">
      <w:start w:val="1"/>
      <w:numFmt w:val="upperLetter"/>
      <w:pStyle w:val="4"/>
      <w:lvlText w:val="%4．"/>
      <w:lvlJc w:val="left"/>
      <w:pPr>
        <w:tabs>
          <w:tab w:val="num" w:pos="766"/>
        </w:tabs>
        <w:ind w:left="766" w:hanging="426"/>
      </w:pPr>
      <w:rPr>
        <w:rFonts w:ascii="ＭＳ ゴシック" w:eastAsia="ＭＳ ゴシック" w:hint="eastAsia"/>
        <w:b w:val="0"/>
        <w:i w:val="0"/>
        <w:sz w:val="20"/>
      </w:rPr>
    </w:lvl>
    <w:lvl w:ilvl="4">
      <w:start w:val="1"/>
      <w:numFmt w:val="upperLetter"/>
      <w:pStyle w:val="5"/>
      <w:suff w:val="nothing"/>
      <w:lvlText w:val="&lt;%5&gt;"/>
      <w:lvlJc w:val="left"/>
      <w:pPr>
        <w:ind w:left="1106" w:hanging="426"/>
      </w:pPr>
      <w:rPr>
        <w:rFonts w:ascii="ＭＳ ゴシック" w:eastAsia="ＭＳ ゴシック" w:hint="eastAsia"/>
        <w:b w:val="0"/>
        <w:i w:val="0"/>
        <w:sz w:val="20"/>
      </w:rPr>
    </w:lvl>
    <w:lvl w:ilvl="5">
      <w:start w:val="1"/>
      <w:numFmt w:val="upperLetter"/>
      <w:pStyle w:val="6"/>
      <w:lvlText w:val="(%6)"/>
      <w:lvlJc w:val="left"/>
      <w:pPr>
        <w:tabs>
          <w:tab w:val="num" w:pos="1211"/>
        </w:tabs>
        <w:ind w:left="992" w:hanging="141"/>
      </w:pPr>
      <w:rPr>
        <w:rFonts w:ascii="ＭＳ ゴシック" w:eastAsia="ＭＳ ゴシック" w:hint="eastAsia"/>
        <w:sz w:val="20"/>
      </w:rPr>
    </w:lvl>
    <w:lvl w:ilvl="6">
      <w:start w:val="1"/>
      <w:numFmt w:val="lowerLetter"/>
      <w:pStyle w:val="7"/>
      <w:lvlText w:val="%7．"/>
      <w:lvlJc w:val="left"/>
      <w:pPr>
        <w:tabs>
          <w:tab w:val="num" w:pos="1494"/>
        </w:tabs>
        <w:ind w:left="1276" w:hanging="142"/>
      </w:pPr>
      <w:rPr>
        <w:rFonts w:ascii="ＭＳ ゴシック" w:eastAsia="ＭＳ ゴシック" w:hint="eastAsia"/>
        <w:sz w:val="20"/>
      </w:rPr>
    </w:lvl>
    <w:lvl w:ilvl="7">
      <w:start w:val="1"/>
      <w:numFmt w:val="lowerLetter"/>
      <w:pStyle w:val="8"/>
      <w:suff w:val="nothing"/>
      <w:lvlText w:val="&lt;%8&gt;"/>
      <w:lvlJc w:val="left"/>
      <w:pPr>
        <w:ind w:left="1418" w:hanging="142"/>
      </w:pPr>
      <w:rPr>
        <w:rFonts w:ascii="ＭＳ ゴシック" w:eastAsia="ＭＳ ゴシック" w:hint="eastAsia"/>
        <w:sz w:val="20"/>
      </w:rPr>
    </w:lvl>
    <w:lvl w:ilvl="8">
      <w:start w:val="1"/>
      <w:numFmt w:val="none"/>
      <w:pStyle w:val="9"/>
      <w:suff w:val="nothing"/>
      <w:lvlText w:val=""/>
      <w:lvlJc w:val="left"/>
      <w:pPr>
        <w:ind w:left="3825" w:hanging="425"/>
      </w:pPr>
      <w:rPr>
        <w:rFonts w:hint="eastAsia"/>
      </w:rPr>
    </w:lvl>
  </w:abstractNum>
  <w:abstractNum w:abstractNumId="23" w15:restartNumberingAfterBreak="0">
    <w:nsid w:val="602367A9"/>
    <w:multiLevelType w:val="multilevel"/>
    <w:tmpl w:val="BFC0C342"/>
    <w:lvl w:ilvl="0">
      <w:start w:val="1"/>
      <w:numFmt w:val="decimal"/>
      <w:pStyle w:val="a"/>
      <w:lvlText w:val="%1."/>
      <w:lvlJc w:val="left"/>
      <w:pPr>
        <w:tabs>
          <w:tab w:val="num" w:pos="644"/>
        </w:tabs>
        <w:ind w:left="624" w:hanging="340"/>
      </w:pPr>
      <w:rPr>
        <w:rFonts w:hint="eastAsia"/>
        <w:b w:val="0"/>
        <w:i w:val="0"/>
        <w:color w:val="auto"/>
      </w:rPr>
    </w:lvl>
    <w:lvl w:ilvl="1">
      <w:start w:val="1"/>
      <w:numFmt w:val="aiueoFullWidth"/>
      <w:lvlText w:val="(%2)"/>
      <w:lvlJc w:val="left"/>
      <w:pPr>
        <w:tabs>
          <w:tab w:val="num" w:pos="704"/>
        </w:tabs>
        <w:ind w:left="704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544"/>
        </w:tabs>
        <w:ind w:left="1544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1964"/>
        </w:tabs>
        <w:ind w:left="1964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384"/>
        </w:tabs>
        <w:ind w:left="238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224"/>
        </w:tabs>
        <w:ind w:left="3224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644"/>
        </w:tabs>
        <w:ind w:left="3644" w:hanging="420"/>
      </w:pPr>
      <w:rPr>
        <w:rFonts w:hint="eastAsia"/>
      </w:rPr>
    </w:lvl>
  </w:abstractNum>
  <w:abstractNum w:abstractNumId="24" w15:restartNumberingAfterBreak="0">
    <w:nsid w:val="603654A2"/>
    <w:multiLevelType w:val="hybridMultilevel"/>
    <w:tmpl w:val="11D0B752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eastAsia"/>
        <w:bdr w:val="none" w:sz="0" w:space="0" w:color="auto"/>
      </w:rPr>
    </w:lvl>
    <w:lvl w:ilvl="1" w:tplc="AE6AA676">
      <w:start w:val="1"/>
      <w:numFmt w:val="decimalFullWidth"/>
      <w:lvlText w:val="＜%2＞"/>
      <w:lvlJc w:val="left"/>
      <w:pPr>
        <w:tabs>
          <w:tab w:val="num" w:pos="1565"/>
        </w:tabs>
        <w:ind w:left="1565" w:hanging="7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96" w:hanging="420"/>
      </w:pPr>
    </w:lvl>
    <w:lvl w:ilvl="3" w:tplc="4B30F030">
      <w:start w:val="3"/>
      <w:numFmt w:val="decimal"/>
      <w:lvlText w:val="%4."/>
      <w:lvlJc w:val="left"/>
      <w:pPr>
        <w:ind w:left="2105" w:hanging="420"/>
      </w:pPr>
      <w:rPr>
        <w:rFonts w:hint="eastAsia"/>
      </w:rPr>
    </w:lvl>
    <w:lvl w:ilvl="4" w:tplc="5C28D1C8">
      <w:start w:val="1"/>
      <w:numFmt w:val="decimalFullWidth"/>
      <w:lvlText w:val="%5．"/>
      <w:lvlJc w:val="left"/>
      <w:pPr>
        <w:ind w:left="2585" w:hanging="480"/>
      </w:pPr>
      <w:rPr>
        <w:rFonts w:hint="default"/>
      </w:r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5" w15:restartNumberingAfterBreak="0">
    <w:nsid w:val="65246244"/>
    <w:multiLevelType w:val="hybridMultilevel"/>
    <w:tmpl w:val="F8E059E0"/>
    <w:lvl w:ilvl="0" w:tplc="596E5E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D691D72"/>
    <w:multiLevelType w:val="hybridMultilevel"/>
    <w:tmpl w:val="968602E2"/>
    <w:lvl w:ilvl="0" w:tplc="D8723220">
      <w:start w:val="1"/>
      <w:numFmt w:val="decimalEnclosedCircle"/>
      <w:lvlText w:val="%1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3677C10"/>
    <w:multiLevelType w:val="hybridMultilevel"/>
    <w:tmpl w:val="7680704A"/>
    <w:lvl w:ilvl="0" w:tplc="7A404856">
      <w:start w:val="2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8" w15:restartNumberingAfterBreak="0">
    <w:nsid w:val="746E01C2"/>
    <w:multiLevelType w:val="hybridMultilevel"/>
    <w:tmpl w:val="5AAE5524"/>
    <w:lvl w:ilvl="0" w:tplc="04090017">
      <w:start w:val="1"/>
      <w:numFmt w:val="aiueoFullWidth"/>
      <w:lvlText w:val="(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9" w15:restartNumberingAfterBreak="0">
    <w:nsid w:val="7758320E"/>
    <w:multiLevelType w:val="hybridMultilevel"/>
    <w:tmpl w:val="48148400"/>
    <w:lvl w:ilvl="0" w:tplc="029A3132">
      <w:start w:val="1"/>
      <w:numFmt w:val="decimalFullWidth"/>
      <w:lvlText w:val="＜%1＞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8723220">
      <w:start w:val="1"/>
      <w:numFmt w:val="decimalEnclosedCircle"/>
      <w:lvlText w:val="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AAB693BA">
      <w:start w:val="2"/>
      <w:numFmt w:val="decimalFullWidth"/>
      <w:lvlText w:val="%3．"/>
      <w:lvlJc w:val="left"/>
      <w:pPr>
        <w:ind w:left="1640" w:hanging="440"/>
      </w:pPr>
      <w:rPr>
        <w:rFonts w:hint="default"/>
      </w:rPr>
    </w:lvl>
    <w:lvl w:ilvl="3" w:tplc="7BDC1E5E">
      <w:start w:val="1"/>
      <w:numFmt w:val="decimalFullWidth"/>
      <w:lvlText w:val="%4."/>
      <w:lvlJc w:val="left"/>
      <w:pPr>
        <w:ind w:left="198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 w16cid:durableId="854196891">
    <w:abstractNumId w:val="22"/>
  </w:num>
  <w:num w:numId="2" w16cid:durableId="1221358021">
    <w:abstractNumId w:val="22"/>
  </w:num>
  <w:num w:numId="3" w16cid:durableId="1294599087">
    <w:abstractNumId w:val="22"/>
  </w:num>
  <w:num w:numId="4" w16cid:durableId="626669872">
    <w:abstractNumId w:val="22"/>
  </w:num>
  <w:num w:numId="5" w16cid:durableId="98528931">
    <w:abstractNumId w:val="22"/>
  </w:num>
  <w:num w:numId="6" w16cid:durableId="1958172069">
    <w:abstractNumId w:val="22"/>
  </w:num>
  <w:num w:numId="7" w16cid:durableId="355736174">
    <w:abstractNumId w:val="22"/>
  </w:num>
  <w:num w:numId="8" w16cid:durableId="1943220093">
    <w:abstractNumId w:val="22"/>
  </w:num>
  <w:num w:numId="9" w16cid:durableId="100876825">
    <w:abstractNumId w:val="22"/>
  </w:num>
  <w:num w:numId="10" w16cid:durableId="1090812482">
    <w:abstractNumId w:val="23"/>
  </w:num>
  <w:num w:numId="11" w16cid:durableId="1255092967">
    <w:abstractNumId w:val="16"/>
  </w:num>
  <w:num w:numId="12" w16cid:durableId="58599271">
    <w:abstractNumId w:val="0"/>
  </w:num>
  <w:num w:numId="13" w16cid:durableId="1485975856">
    <w:abstractNumId w:val="29"/>
  </w:num>
  <w:num w:numId="14" w16cid:durableId="623730992">
    <w:abstractNumId w:val="14"/>
  </w:num>
  <w:num w:numId="15" w16cid:durableId="909776145">
    <w:abstractNumId w:val="25"/>
  </w:num>
  <w:num w:numId="16" w16cid:durableId="1309821988">
    <w:abstractNumId w:val="2"/>
  </w:num>
  <w:num w:numId="17" w16cid:durableId="1650936160">
    <w:abstractNumId w:val="26"/>
  </w:num>
  <w:num w:numId="18" w16cid:durableId="1149058623">
    <w:abstractNumId w:val="8"/>
  </w:num>
  <w:num w:numId="19" w16cid:durableId="183059482">
    <w:abstractNumId w:val="13"/>
  </w:num>
  <w:num w:numId="20" w16cid:durableId="595674151">
    <w:abstractNumId w:val="27"/>
  </w:num>
  <w:num w:numId="21" w16cid:durableId="14425129">
    <w:abstractNumId w:val="5"/>
  </w:num>
  <w:num w:numId="22" w16cid:durableId="1496456384">
    <w:abstractNumId w:val="15"/>
  </w:num>
  <w:num w:numId="23" w16cid:durableId="1454592160">
    <w:abstractNumId w:val="1"/>
  </w:num>
  <w:num w:numId="24" w16cid:durableId="245580158">
    <w:abstractNumId w:val="20"/>
  </w:num>
  <w:num w:numId="25" w16cid:durableId="1725331537">
    <w:abstractNumId w:val="19"/>
  </w:num>
  <w:num w:numId="26" w16cid:durableId="172308157">
    <w:abstractNumId w:val="21"/>
  </w:num>
  <w:num w:numId="27" w16cid:durableId="1412847374">
    <w:abstractNumId w:val="3"/>
  </w:num>
  <w:num w:numId="28" w16cid:durableId="1725135937">
    <w:abstractNumId w:val="18"/>
  </w:num>
  <w:num w:numId="29" w16cid:durableId="1964799363">
    <w:abstractNumId w:val="12"/>
  </w:num>
  <w:num w:numId="30" w16cid:durableId="1519004897">
    <w:abstractNumId w:val="11"/>
  </w:num>
  <w:num w:numId="31" w16cid:durableId="744257374">
    <w:abstractNumId w:val="4"/>
  </w:num>
  <w:num w:numId="32" w16cid:durableId="1538280036">
    <w:abstractNumId w:val="6"/>
  </w:num>
  <w:num w:numId="33" w16cid:durableId="1039159635">
    <w:abstractNumId w:val="28"/>
  </w:num>
  <w:num w:numId="34" w16cid:durableId="863664741">
    <w:abstractNumId w:val="10"/>
  </w:num>
  <w:num w:numId="35" w16cid:durableId="471026484">
    <w:abstractNumId w:val="7"/>
  </w:num>
  <w:num w:numId="36" w16cid:durableId="363680861">
    <w:abstractNumId w:val="24"/>
  </w:num>
  <w:num w:numId="37" w16cid:durableId="2080864916">
    <w:abstractNumId w:val="17"/>
  </w:num>
  <w:num w:numId="38" w16cid:durableId="53746427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activeWritingStyle w:appName="MSWord" w:lang="en-US" w:vendorID="64" w:dllVersion="5" w:nlCheck="1" w:checkStyle="1"/>
  <w:activeWritingStyle w:appName="MSWord" w:lang="ja-JP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defaultTabStop w:val="851"/>
  <w:drawingGridHorizontalSpacing w:val="2"/>
  <w:drawingGridVerticalSpacing w:val="2"/>
  <w:displayHorizontalDrawingGridEvery w:val="2"/>
  <w:displayVerticalDrawingGridEvery w:val="2"/>
  <w:characterSpacingControl w:val="compressPunctuation"/>
  <w:hdrShapeDefaults>
    <o:shapedefaults v:ext="edit" spidmax="2050" fill="f" fillcolor="white" strokecolor="red">
      <v:fill color="white" on="f"/>
      <v:stroke color="red" weight="1.7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833"/>
    <w:rsid w:val="0000161E"/>
    <w:rsid w:val="00003A15"/>
    <w:rsid w:val="00007549"/>
    <w:rsid w:val="00007C59"/>
    <w:rsid w:val="00010D21"/>
    <w:rsid w:val="00012BB0"/>
    <w:rsid w:val="000178C6"/>
    <w:rsid w:val="00020ABE"/>
    <w:rsid w:val="00023A40"/>
    <w:rsid w:val="00026051"/>
    <w:rsid w:val="00033B4E"/>
    <w:rsid w:val="000478B0"/>
    <w:rsid w:val="00062BF0"/>
    <w:rsid w:val="00066889"/>
    <w:rsid w:val="00070BC3"/>
    <w:rsid w:val="00072614"/>
    <w:rsid w:val="00072DFC"/>
    <w:rsid w:val="000734D4"/>
    <w:rsid w:val="00076040"/>
    <w:rsid w:val="00086750"/>
    <w:rsid w:val="00092E10"/>
    <w:rsid w:val="00095107"/>
    <w:rsid w:val="000A7347"/>
    <w:rsid w:val="000B4819"/>
    <w:rsid w:val="000B68E0"/>
    <w:rsid w:val="000B6F4F"/>
    <w:rsid w:val="000B78F3"/>
    <w:rsid w:val="000C315E"/>
    <w:rsid w:val="000D259D"/>
    <w:rsid w:val="000E2932"/>
    <w:rsid w:val="000E435E"/>
    <w:rsid w:val="000F090A"/>
    <w:rsid w:val="00123AC5"/>
    <w:rsid w:val="001427DA"/>
    <w:rsid w:val="00157AFE"/>
    <w:rsid w:val="001604FC"/>
    <w:rsid w:val="0016336B"/>
    <w:rsid w:val="00165FD4"/>
    <w:rsid w:val="00166254"/>
    <w:rsid w:val="00174019"/>
    <w:rsid w:val="00191C0B"/>
    <w:rsid w:val="001B4124"/>
    <w:rsid w:val="001B5B93"/>
    <w:rsid w:val="001C0A6A"/>
    <w:rsid w:val="001C2433"/>
    <w:rsid w:val="001D7F49"/>
    <w:rsid w:val="001E278A"/>
    <w:rsid w:val="001F1B95"/>
    <w:rsid w:val="001F758D"/>
    <w:rsid w:val="00207F49"/>
    <w:rsid w:val="00212EC3"/>
    <w:rsid w:val="00214AFD"/>
    <w:rsid w:val="002156AE"/>
    <w:rsid w:val="00224D00"/>
    <w:rsid w:val="00227BF8"/>
    <w:rsid w:val="00230121"/>
    <w:rsid w:val="0023163C"/>
    <w:rsid w:val="00231B33"/>
    <w:rsid w:val="00231FB6"/>
    <w:rsid w:val="00235749"/>
    <w:rsid w:val="00236F5C"/>
    <w:rsid w:val="002442C5"/>
    <w:rsid w:val="002478B4"/>
    <w:rsid w:val="00251F97"/>
    <w:rsid w:val="002621CA"/>
    <w:rsid w:val="00262ED0"/>
    <w:rsid w:val="00273F66"/>
    <w:rsid w:val="00275321"/>
    <w:rsid w:val="00276EED"/>
    <w:rsid w:val="00285525"/>
    <w:rsid w:val="00285833"/>
    <w:rsid w:val="00286C41"/>
    <w:rsid w:val="002B1B6D"/>
    <w:rsid w:val="002B2B9B"/>
    <w:rsid w:val="002B44EF"/>
    <w:rsid w:val="002B5420"/>
    <w:rsid w:val="002B5EC3"/>
    <w:rsid w:val="002B7297"/>
    <w:rsid w:val="002B7D1A"/>
    <w:rsid w:val="002C46CA"/>
    <w:rsid w:val="002D0296"/>
    <w:rsid w:val="002D099F"/>
    <w:rsid w:val="002D62B2"/>
    <w:rsid w:val="002E7333"/>
    <w:rsid w:val="002F0698"/>
    <w:rsid w:val="002F5597"/>
    <w:rsid w:val="00302D9A"/>
    <w:rsid w:val="00305263"/>
    <w:rsid w:val="00312A24"/>
    <w:rsid w:val="00322CE5"/>
    <w:rsid w:val="00326594"/>
    <w:rsid w:val="00332DBF"/>
    <w:rsid w:val="00334578"/>
    <w:rsid w:val="003402D3"/>
    <w:rsid w:val="00341D5A"/>
    <w:rsid w:val="003422B3"/>
    <w:rsid w:val="00346F5F"/>
    <w:rsid w:val="003477DA"/>
    <w:rsid w:val="0036101F"/>
    <w:rsid w:val="00371878"/>
    <w:rsid w:val="00372C37"/>
    <w:rsid w:val="003736ED"/>
    <w:rsid w:val="0039040A"/>
    <w:rsid w:val="0039725A"/>
    <w:rsid w:val="003A6CC2"/>
    <w:rsid w:val="003A7FDC"/>
    <w:rsid w:val="003B14FE"/>
    <w:rsid w:val="003B207C"/>
    <w:rsid w:val="003B2526"/>
    <w:rsid w:val="003B36E4"/>
    <w:rsid w:val="003C6236"/>
    <w:rsid w:val="003D5CAD"/>
    <w:rsid w:val="003D6050"/>
    <w:rsid w:val="003F10AA"/>
    <w:rsid w:val="00431A36"/>
    <w:rsid w:val="00434482"/>
    <w:rsid w:val="004420AA"/>
    <w:rsid w:val="00457AD3"/>
    <w:rsid w:val="004641EA"/>
    <w:rsid w:val="004757FB"/>
    <w:rsid w:val="0048797F"/>
    <w:rsid w:val="00487C59"/>
    <w:rsid w:val="0049725E"/>
    <w:rsid w:val="004D29B0"/>
    <w:rsid w:val="004E0B5F"/>
    <w:rsid w:val="004F0F1B"/>
    <w:rsid w:val="004F70BE"/>
    <w:rsid w:val="0050057A"/>
    <w:rsid w:val="00507848"/>
    <w:rsid w:val="00513BD6"/>
    <w:rsid w:val="00514914"/>
    <w:rsid w:val="00514E26"/>
    <w:rsid w:val="00533A39"/>
    <w:rsid w:val="005371D9"/>
    <w:rsid w:val="00545896"/>
    <w:rsid w:val="00556FBF"/>
    <w:rsid w:val="00573D07"/>
    <w:rsid w:val="00581F96"/>
    <w:rsid w:val="00582471"/>
    <w:rsid w:val="00593A00"/>
    <w:rsid w:val="0059445A"/>
    <w:rsid w:val="00594632"/>
    <w:rsid w:val="005A3A28"/>
    <w:rsid w:val="005B27C1"/>
    <w:rsid w:val="005B6692"/>
    <w:rsid w:val="005B6BBE"/>
    <w:rsid w:val="005B6BF0"/>
    <w:rsid w:val="005C1BCE"/>
    <w:rsid w:val="005C2156"/>
    <w:rsid w:val="005C2AEA"/>
    <w:rsid w:val="005C5F67"/>
    <w:rsid w:val="005E3C18"/>
    <w:rsid w:val="005E763C"/>
    <w:rsid w:val="005F4419"/>
    <w:rsid w:val="005F5487"/>
    <w:rsid w:val="005F7622"/>
    <w:rsid w:val="0062022D"/>
    <w:rsid w:val="006208EB"/>
    <w:rsid w:val="00622825"/>
    <w:rsid w:val="006235AA"/>
    <w:rsid w:val="00627526"/>
    <w:rsid w:val="006419E0"/>
    <w:rsid w:val="006434D6"/>
    <w:rsid w:val="00643DC3"/>
    <w:rsid w:val="0064642F"/>
    <w:rsid w:val="00647E42"/>
    <w:rsid w:val="00653E17"/>
    <w:rsid w:val="00657FF9"/>
    <w:rsid w:val="00662792"/>
    <w:rsid w:val="00664D0C"/>
    <w:rsid w:val="00674F6A"/>
    <w:rsid w:val="00676366"/>
    <w:rsid w:val="006939DB"/>
    <w:rsid w:val="00694223"/>
    <w:rsid w:val="00697E3E"/>
    <w:rsid w:val="006A1CD2"/>
    <w:rsid w:val="006A6564"/>
    <w:rsid w:val="006B3FAE"/>
    <w:rsid w:val="006B4044"/>
    <w:rsid w:val="006B569F"/>
    <w:rsid w:val="006E7323"/>
    <w:rsid w:val="006F7040"/>
    <w:rsid w:val="00701257"/>
    <w:rsid w:val="007058A9"/>
    <w:rsid w:val="007225A9"/>
    <w:rsid w:val="007246A3"/>
    <w:rsid w:val="00727025"/>
    <w:rsid w:val="00730030"/>
    <w:rsid w:val="007303F9"/>
    <w:rsid w:val="0073054F"/>
    <w:rsid w:val="0073418C"/>
    <w:rsid w:val="00742492"/>
    <w:rsid w:val="00743ABA"/>
    <w:rsid w:val="00755E4E"/>
    <w:rsid w:val="007638D4"/>
    <w:rsid w:val="007732D7"/>
    <w:rsid w:val="0077596F"/>
    <w:rsid w:val="00785BC6"/>
    <w:rsid w:val="007B09DA"/>
    <w:rsid w:val="007B48C8"/>
    <w:rsid w:val="007B6C29"/>
    <w:rsid w:val="007C1212"/>
    <w:rsid w:val="007D6919"/>
    <w:rsid w:val="007D69C0"/>
    <w:rsid w:val="007E15CF"/>
    <w:rsid w:val="007F023C"/>
    <w:rsid w:val="007F0A91"/>
    <w:rsid w:val="007F49F7"/>
    <w:rsid w:val="00800D7A"/>
    <w:rsid w:val="00810939"/>
    <w:rsid w:val="0081637D"/>
    <w:rsid w:val="00817AB0"/>
    <w:rsid w:val="00820717"/>
    <w:rsid w:val="008251B4"/>
    <w:rsid w:val="00837844"/>
    <w:rsid w:val="0084220F"/>
    <w:rsid w:val="008444EC"/>
    <w:rsid w:val="008465E8"/>
    <w:rsid w:val="00855095"/>
    <w:rsid w:val="008628A2"/>
    <w:rsid w:val="00871565"/>
    <w:rsid w:val="008739EC"/>
    <w:rsid w:val="00874409"/>
    <w:rsid w:val="00874BE8"/>
    <w:rsid w:val="008843BE"/>
    <w:rsid w:val="00887535"/>
    <w:rsid w:val="008A2F8C"/>
    <w:rsid w:val="008A714C"/>
    <w:rsid w:val="008B0554"/>
    <w:rsid w:val="008C3D59"/>
    <w:rsid w:val="008C3D70"/>
    <w:rsid w:val="008C74A2"/>
    <w:rsid w:val="008E4183"/>
    <w:rsid w:val="008F0B0A"/>
    <w:rsid w:val="008F64F2"/>
    <w:rsid w:val="008F6F5B"/>
    <w:rsid w:val="008F734B"/>
    <w:rsid w:val="00913C81"/>
    <w:rsid w:val="00916E60"/>
    <w:rsid w:val="009208DA"/>
    <w:rsid w:val="00923796"/>
    <w:rsid w:val="009322AA"/>
    <w:rsid w:val="00956FA4"/>
    <w:rsid w:val="009614D6"/>
    <w:rsid w:val="009771C5"/>
    <w:rsid w:val="00983876"/>
    <w:rsid w:val="00990263"/>
    <w:rsid w:val="009948AD"/>
    <w:rsid w:val="009A049F"/>
    <w:rsid w:val="009A3546"/>
    <w:rsid w:val="009B2E38"/>
    <w:rsid w:val="009C1945"/>
    <w:rsid w:val="009C1ABD"/>
    <w:rsid w:val="009C7CEC"/>
    <w:rsid w:val="009D0D19"/>
    <w:rsid w:val="009D162B"/>
    <w:rsid w:val="009D1F5A"/>
    <w:rsid w:val="009D692F"/>
    <w:rsid w:val="00A148A7"/>
    <w:rsid w:val="00A1519B"/>
    <w:rsid w:val="00A16314"/>
    <w:rsid w:val="00A1636D"/>
    <w:rsid w:val="00A217D2"/>
    <w:rsid w:val="00A3073D"/>
    <w:rsid w:val="00A355B1"/>
    <w:rsid w:val="00A405AF"/>
    <w:rsid w:val="00A414FF"/>
    <w:rsid w:val="00A421AA"/>
    <w:rsid w:val="00A5556B"/>
    <w:rsid w:val="00A70BFE"/>
    <w:rsid w:val="00A7285E"/>
    <w:rsid w:val="00A80899"/>
    <w:rsid w:val="00A80CFE"/>
    <w:rsid w:val="00A821FD"/>
    <w:rsid w:val="00A93494"/>
    <w:rsid w:val="00A93CED"/>
    <w:rsid w:val="00A979F8"/>
    <w:rsid w:val="00AA26A0"/>
    <w:rsid w:val="00AA4766"/>
    <w:rsid w:val="00AA6321"/>
    <w:rsid w:val="00AB49EA"/>
    <w:rsid w:val="00AD61BD"/>
    <w:rsid w:val="00AE26CF"/>
    <w:rsid w:val="00AF18B6"/>
    <w:rsid w:val="00AF2921"/>
    <w:rsid w:val="00AF521D"/>
    <w:rsid w:val="00B06773"/>
    <w:rsid w:val="00B06F9F"/>
    <w:rsid w:val="00B17B0A"/>
    <w:rsid w:val="00B23193"/>
    <w:rsid w:val="00B25487"/>
    <w:rsid w:val="00B26E1A"/>
    <w:rsid w:val="00B40EB8"/>
    <w:rsid w:val="00B5093C"/>
    <w:rsid w:val="00B5184F"/>
    <w:rsid w:val="00B5210B"/>
    <w:rsid w:val="00B61049"/>
    <w:rsid w:val="00B72F08"/>
    <w:rsid w:val="00B76455"/>
    <w:rsid w:val="00B86C4A"/>
    <w:rsid w:val="00B91CFD"/>
    <w:rsid w:val="00B9780B"/>
    <w:rsid w:val="00BC39AF"/>
    <w:rsid w:val="00BC7A31"/>
    <w:rsid w:val="00BD2945"/>
    <w:rsid w:val="00BF1F8B"/>
    <w:rsid w:val="00C0416A"/>
    <w:rsid w:val="00C048F7"/>
    <w:rsid w:val="00C053D2"/>
    <w:rsid w:val="00C06E0A"/>
    <w:rsid w:val="00C11B72"/>
    <w:rsid w:val="00C215BC"/>
    <w:rsid w:val="00C27724"/>
    <w:rsid w:val="00C303B9"/>
    <w:rsid w:val="00C30F3F"/>
    <w:rsid w:val="00C31CDC"/>
    <w:rsid w:val="00C33D43"/>
    <w:rsid w:val="00C43A15"/>
    <w:rsid w:val="00C53D1D"/>
    <w:rsid w:val="00C54B5D"/>
    <w:rsid w:val="00C564DD"/>
    <w:rsid w:val="00C5665B"/>
    <w:rsid w:val="00C56AD9"/>
    <w:rsid w:val="00C60315"/>
    <w:rsid w:val="00C634CE"/>
    <w:rsid w:val="00C63716"/>
    <w:rsid w:val="00C83B4E"/>
    <w:rsid w:val="00C902C6"/>
    <w:rsid w:val="00C91301"/>
    <w:rsid w:val="00CB175D"/>
    <w:rsid w:val="00CC2C09"/>
    <w:rsid w:val="00CC3484"/>
    <w:rsid w:val="00CC372B"/>
    <w:rsid w:val="00CE4E44"/>
    <w:rsid w:val="00D03A7B"/>
    <w:rsid w:val="00D06916"/>
    <w:rsid w:val="00D06A30"/>
    <w:rsid w:val="00D06CE0"/>
    <w:rsid w:val="00D06E1B"/>
    <w:rsid w:val="00D13B5F"/>
    <w:rsid w:val="00D14782"/>
    <w:rsid w:val="00D2528A"/>
    <w:rsid w:val="00D421BD"/>
    <w:rsid w:val="00D428A0"/>
    <w:rsid w:val="00D476C4"/>
    <w:rsid w:val="00D52736"/>
    <w:rsid w:val="00D62097"/>
    <w:rsid w:val="00D648BE"/>
    <w:rsid w:val="00D8641C"/>
    <w:rsid w:val="00DA0D45"/>
    <w:rsid w:val="00DA1DF9"/>
    <w:rsid w:val="00DB0B6B"/>
    <w:rsid w:val="00DB3F54"/>
    <w:rsid w:val="00DB6C85"/>
    <w:rsid w:val="00DC194C"/>
    <w:rsid w:val="00DC4387"/>
    <w:rsid w:val="00DC4AB3"/>
    <w:rsid w:val="00DD7590"/>
    <w:rsid w:val="00DF14BF"/>
    <w:rsid w:val="00DF2365"/>
    <w:rsid w:val="00E0616E"/>
    <w:rsid w:val="00E14EEA"/>
    <w:rsid w:val="00E20FA4"/>
    <w:rsid w:val="00E35541"/>
    <w:rsid w:val="00E46E85"/>
    <w:rsid w:val="00E52F9D"/>
    <w:rsid w:val="00E57B8C"/>
    <w:rsid w:val="00E6553C"/>
    <w:rsid w:val="00E74FCB"/>
    <w:rsid w:val="00E7787A"/>
    <w:rsid w:val="00E800F8"/>
    <w:rsid w:val="00E8662E"/>
    <w:rsid w:val="00E92010"/>
    <w:rsid w:val="00E979E8"/>
    <w:rsid w:val="00EA02D0"/>
    <w:rsid w:val="00EA0B6E"/>
    <w:rsid w:val="00EA20E0"/>
    <w:rsid w:val="00EA3427"/>
    <w:rsid w:val="00EB4961"/>
    <w:rsid w:val="00EC251C"/>
    <w:rsid w:val="00EC484A"/>
    <w:rsid w:val="00ED3639"/>
    <w:rsid w:val="00ED5692"/>
    <w:rsid w:val="00EE12CB"/>
    <w:rsid w:val="00EF0B47"/>
    <w:rsid w:val="00EF27E8"/>
    <w:rsid w:val="00EF4291"/>
    <w:rsid w:val="00EF76DC"/>
    <w:rsid w:val="00F0079F"/>
    <w:rsid w:val="00F038AC"/>
    <w:rsid w:val="00F319A0"/>
    <w:rsid w:val="00F41F1D"/>
    <w:rsid w:val="00F42509"/>
    <w:rsid w:val="00F43CA5"/>
    <w:rsid w:val="00F43D0B"/>
    <w:rsid w:val="00F45CD2"/>
    <w:rsid w:val="00F530A5"/>
    <w:rsid w:val="00F62CDA"/>
    <w:rsid w:val="00F630A4"/>
    <w:rsid w:val="00F6323F"/>
    <w:rsid w:val="00F65788"/>
    <w:rsid w:val="00F66E97"/>
    <w:rsid w:val="00F701FA"/>
    <w:rsid w:val="00F77C50"/>
    <w:rsid w:val="00F904DA"/>
    <w:rsid w:val="00F94F86"/>
    <w:rsid w:val="00FA5F4A"/>
    <w:rsid w:val="00FB138D"/>
    <w:rsid w:val="00FB3302"/>
    <w:rsid w:val="00FB4D52"/>
    <w:rsid w:val="00FB655A"/>
    <w:rsid w:val="00FB7F45"/>
    <w:rsid w:val="00FC7FB1"/>
    <w:rsid w:val="00FD4176"/>
    <w:rsid w:val="00FE0193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75pt"/>
      <v:textbox inset="5.85pt,.7pt,5.85pt,.7pt"/>
    </o:shapedefaults>
    <o:shapelayout v:ext="edit">
      <o:idmap v:ext="edit" data="2"/>
    </o:shapelayout>
  </w:shapeDefaults>
  <w:decimalSymbol w:val="."/>
  <w:listSeparator w:val=","/>
  <w14:docId w14:val="08662C6E"/>
  <w15:chartTrackingRefBased/>
  <w15:docId w15:val="{308BC774-5D9A-4A5D-A0EA-BA08EC9C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1CDC"/>
    <w:pPr>
      <w:widowControl w:val="0"/>
      <w:jc w:val="both"/>
    </w:pPr>
    <w:rPr>
      <w:rFonts w:ascii="ＭＳ ゴシック" w:eastAsia="ＭＳ ゴシック"/>
      <w:kern w:val="2"/>
      <w:sz w:val="18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line="300" w:lineRule="auto"/>
      <w:ind w:left="425"/>
      <w:outlineLvl w:val="0"/>
    </w:pPr>
    <w:rPr>
      <w:rFonts w:ascii="Arial" w:hAnsi="Arial"/>
      <w:b/>
      <w:sz w:val="22"/>
    </w:rPr>
  </w:style>
  <w:style w:type="paragraph" w:styleId="2">
    <w:name w:val="heading 2"/>
    <w:basedOn w:val="a0"/>
    <w:next w:val="a0"/>
    <w:qFormat/>
    <w:pPr>
      <w:keepNext/>
      <w:numPr>
        <w:ilvl w:val="1"/>
        <w:numId w:val="2"/>
      </w:numPr>
      <w:tabs>
        <w:tab w:val="clear" w:pos="454"/>
        <w:tab w:val="left" w:pos="720"/>
      </w:tabs>
      <w:spacing w:line="300" w:lineRule="auto"/>
      <w:outlineLvl w:val="1"/>
    </w:pPr>
    <w:rPr>
      <w:rFonts w:ascii="Arial" w:hAnsi="Arial"/>
      <w:b/>
    </w:rPr>
  </w:style>
  <w:style w:type="paragraph" w:styleId="3">
    <w:name w:val="heading 3"/>
    <w:basedOn w:val="a0"/>
    <w:next w:val="a0"/>
    <w:qFormat/>
    <w:pPr>
      <w:keepNext/>
      <w:numPr>
        <w:ilvl w:val="2"/>
        <w:numId w:val="3"/>
      </w:numPr>
      <w:outlineLvl w:val="2"/>
    </w:pPr>
    <w:rPr>
      <w:rFonts w:ascii="Arial" w:hAnsi="Arial"/>
    </w:rPr>
  </w:style>
  <w:style w:type="paragraph" w:styleId="4">
    <w:name w:val="heading 4"/>
    <w:basedOn w:val="a0"/>
    <w:next w:val="a0"/>
    <w:qFormat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numPr>
        <w:ilvl w:val="4"/>
        <w:numId w:val="5"/>
      </w:numPr>
      <w:outlineLvl w:val="4"/>
    </w:pPr>
    <w:rPr>
      <w:rFonts w:ascii="Arial" w:hAnsi="Arial"/>
    </w:rPr>
  </w:style>
  <w:style w:type="paragraph" w:styleId="6">
    <w:name w:val="heading 6"/>
    <w:basedOn w:val="a0"/>
    <w:next w:val="a0"/>
    <w:qFormat/>
    <w:pPr>
      <w:keepNext/>
      <w:numPr>
        <w:ilvl w:val="5"/>
        <w:numId w:val="6"/>
      </w:numPr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0"/>
    <w:next w:val="a0"/>
    <w:qFormat/>
    <w:pPr>
      <w:keepNext/>
      <w:numPr>
        <w:ilvl w:val="7"/>
        <w:numId w:val="8"/>
      </w:numPr>
      <w:outlineLvl w:val="7"/>
    </w:pPr>
  </w:style>
  <w:style w:type="paragraph" w:styleId="9">
    <w:name w:val="heading 9"/>
    <w:basedOn w:val="a0"/>
    <w:next w:val="a0"/>
    <w:qFormat/>
    <w:pPr>
      <w:keepNext/>
      <w:numPr>
        <w:ilvl w:val="8"/>
        <w:numId w:val="9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semiHidden/>
    <w:pPr>
      <w:tabs>
        <w:tab w:val="center" w:pos="4252"/>
        <w:tab w:val="right" w:pos="8504"/>
      </w:tabs>
      <w:snapToGrid w:val="0"/>
    </w:pPr>
  </w:style>
  <w:style w:type="character" w:styleId="HTML">
    <w:name w:val="HTML Code"/>
    <w:semiHidden/>
    <w:rPr>
      <w:rFonts w:ascii="Arial Unicode MS" w:eastAsia="Arial Unicode MS" w:hAnsi="Arial Unicode MS" w:cs="Arial Unicode MS"/>
      <w:sz w:val="20"/>
      <w:szCs w:val="20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1"/>
    <w:semiHidden/>
  </w:style>
  <w:style w:type="paragraph" w:styleId="a">
    <w:name w:val="List Bullet"/>
    <w:basedOn w:val="a0"/>
    <w:semiHidden/>
    <w:pPr>
      <w:numPr>
        <w:numId w:val="10"/>
      </w:numPr>
    </w:p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Body Text"/>
    <w:basedOn w:val="a0"/>
    <w:semiHidden/>
    <w:rPr>
      <w:b/>
      <w:bCs/>
      <w:color w:val="FF0000"/>
      <w:sz w:val="16"/>
    </w:rPr>
  </w:style>
  <w:style w:type="paragraph" w:styleId="aa">
    <w:name w:val="Normal Indent"/>
    <w:basedOn w:val="a0"/>
    <w:semiHidden/>
    <w:pPr>
      <w:ind w:leftChars="400" w:left="840"/>
    </w:pPr>
  </w:style>
  <w:style w:type="character" w:styleId="ab">
    <w:name w:val="Strong"/>
    <w:qFormat/>
    <w:rPr>
      <w:b/>
      <w:bCs/>
    </w:rPr>
  </w:style>
  <w:style w:type="paragraph" w:styleId="ac">
    <w:name w:val="Body Text Indent"/>
    <w:basedOn w:val="a0"/>
    <w:semiHidden/>
    <w:pPr>
      <w:ind w:left="378" w:hangingChars="180" w:hanging="378"/>
    </w:pPr>
    <w:rPr>
      <w:rFonts w:ascii="ＭＳ Ｐゴシック" w:eastAsia="ＭＳ Ｐゴシック" w:hAnsi="ＭＳ Ｐゴシック"/>
      <w:sz w:val="21"/>
    </w:rPr>
  </w:style>
  <w:style w:type="paragraph" w:styleId="20">
    <w:name w:val="Body Text 2"/>
    <w:basedOn w:val="a0"/>
    <w:semiHidden/>
    <w:rPr>
      <w:color w:val="FF0000"/>
    </w:rPr>
  </w:style>
  <w:style w:type="character" w:styleId="ad">
    <w:name w:val="annotation reference"/>
    <w:semiHidden/>
    <w:rPr>
      <w:sz w:val="18"/>
      <w:szCs w:val="18"/>
    </w:rPr>
  </w:style>
  <w:style w:type="paragraph" w:styleId="ae">
    <w:name w:val="annotation text"/>
    <w:basedOn w:val="a0"/>
    <w:link w:val="af"/>
    <w:semiHidden/>
    <w:pPr>
      <w:jc w:val="left"/>
    </w:pPr>
  </w:style>
  <w:style w:type="paragraph" w:customStyle="1" w:styleId="10">
    <w:name w:val="標準1"/>
    <w:basedOn w:val="a0"/>
    <w:p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after="120"/>
      <w:ind w:left="284"/>
    </w:pPr>
    <w:rPr>
      <w:rFonts w:hAnsi="Times New Roman"/>
      <w:color w:val="000000"/>
    </w:rPr>
  </w:style>
  <w:style w:type="paragraph" w:styleId="af0">
    <w:name w:val="List Paragraph"/>
    <w:basedOn w:val="a0"/>
    <w:uiPriority w:val="34"/>
    <w:qFormat/>
    <w:rsid w:val="00E8662E"/>
    <w:pPr>
      <w:ind w:leftChars="400" w:left="840"/>
    </w:pPr>
  </w:style>
  <w:style w:type="paragraph" w:styleId="af1">
    <w:name w:val="Document Map"/>
    <w:basedOn w:val="a0"/>
    <w:link w:val="af2"/>
    <w:uiPriority w:val="99"/>
    <w:semiHidden/>
    <w:unhideWhenUsed/>
    <w:rsid w:val="007246A3"/>
    <w:rPr>
      <w:rFonts w:ascii="MS UI Gothic" w:eastAsia="MS UI Gothic"/>
      <w:szCs w:val="18"/>
    </w:rPr>
  </w:style>
  <w:style w:type="character" w:customStyle="1" w:styleId="af2">
    <w:name w:val="見出しマップ (文字)"/>
    <w:basedOn w:val="a1"/>
    <w:link w:val="af1"/>
    <w:uiPriority w:val="99"/>
    <w:semiHidden/>
    <w:rsid w:val="007246A3"/>
    <w:rPr>
      <w:rFonts w:ascii="MS UI Gothic" w:eastAsia="MS UI Gothic"/>
      <w:kern w:val="2"/>
      <w:sz w:val="18"/>
      <w:szCs w:val="18"/>
    </w:rPr>
  </w:style>
  <w:style w:type="paragraph" w:styleId="af3">
    <w:name w:val="TOC Heading"/>
    <w:basedOn w:val="1"/>
    <w:next w:val="a0"/>
    <w:uiPriority w:val="39"/>
    <w:qFormat/>
    <w:rsid w:val="00545896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Cs/>
      <w:color w:val="365F91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545896"/>
  </w:style>
  <w:style w:type="table" w:styleId="af4">
    <w:name w:val="Table Grid"/>
    <w:basedOn w:val="a2"/>
    <w:uiPriority w:val="59"/>
    <w:rsid w:val="000E43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5">
    <w:name w:val="本文（見出し３直下）"/>
    <w:link w:val="af6"/>
    <w:rsid w:val="00EF27E8"/>
    <w:pPr>
      <w:spacing w:beforeLines="25" w:before="68"/>
      <w:ind w:left="851" w:rightChars="169" w:right="338" w:firstLineChars="100" w:firstLine="200"/>
      <w:contextualSpacing/>
    </w:pPr>
    <w:rPr>
      <w:rFonts w:ascii="ＭＳ ゴシック" w:eastAsia="ＭＳ ゴシック" w:hAnsi="Times New Roman"/>
    </w:rPr>
  </w:style>
  <w:style w:type="character" w:customStyle="1" w:styleId="af6">
    <w:name w:val="本文（見出し３直下） (文字) (文字)"/>
    <w:basedOn w:val="a1"/>
    <w:link w:val="af5"/>
    <w:rsid w:val="00EF27E8"/>
    <w:rPr>
      <w:rFonts w:ascii="ＭＳ ゴシック" w:eastAsia="ＭＳ ゴシック" w:hAnsi="Times New Roman"/>
      <w:lang w:val="en-US" w:eastAsia="ja-JP" w:bidi="ar-SA"/>
    </w:rPr>
  </w:style>
  <w:style w:type="paragraph" w:customStyle="1" w:styleId="af7">
    <w:name w:val="本文見出し２"/>
    <w:basedOn w:val="a0"/>
    <w:rsid w:val="00334578"/>
    <w:pPr>
      <w:widowControl/>
      <w:adjustRightInd w:val="0"/>
      <w:spacing w:line="200" w:lineRule="atLeast"/>
      <w:ind w:left="284" w:firstLine="170"/>
      <w:textAlignment w:val="baseline"/>
    </w:pPr>
    <w:rPr>
      <w:rFonts w:hAnsi="Times New Roman"/>
      <w:kern w:val="0"/>
      <w:sz w:val="20"/>
    </w:rPr>
  </w:style>
  <w:style w:type="paragraph" w:styleId="af8">
    <w:name w:val="annotation subject"/>
    <w:basedOn w:val="ae"/>
    <w:next w:val="ae"/>
    <w:link w:val="af9"/>
    <w:uiPriority w:val="99"/>
    <w:semiHidden/>
    <w:unhideWhenUsed/>
    <w:rsid w:val="007F0A91"/>
    <w:rPr>
      <w:b/>
      <w:bCs/>
    </w:rPr>
  </w:style>
  <w:style w:type="character" w:customStyle="1" w:styleId="af">
    <w:name w:val="コメント文字列 (文字)"/>
    <w:basedOn w:val="a1"/>
    <w:link w:val="ae"/>
    <w:semiHidden/>
    <w:rsid w:val="007F0A91"/>
    <w:rPr>
      <w:rFonts w:ascii="ＭＳ ゴシック" w:eastAsia="ＭＳ ゴシック"/>
      <w:kern w:val="2"/>
      <w:sz w:val="18"/>
    </w:rPr>
  </w:style>
  <w:style w:type="character" w:customStyle="1" w:styleId="af9">
    <w:name w:val="コメント内容 (文字)"/>
    <w:basedOn w:val="af"/>
    <w:link w:val="af8"/>
    <w:uiPriority w:val="99"/>
    <w:semiHidden/>
    <w:rsid w:val="007F0A91"/>
    <w:rPr>
      <w:rFonts w:ascii="ＭＳ ゴシック" w:eastAsia="ＭＳ ゴシック"/>
      <w:b/>
      <w:bCs/>
      <w:kern w:val="2"/>
      <w:sz w:val="18"/>
    </w:rPr>
  </w:style>
  <w:style w:type="paragraph" w:styleId="afa">
    <w:name w:val="Balloon Text"/>
    <w:basedOn w:val="a0"/>
    <w:link w:val="afb"/>
    <w:uiPriority w:val="99"/>
    <w:semiHidden/>
    <w:unhideWhenUsed/>
    <w:rsid w:val="007F0A91"/>
    <w:rPr>
      <w:rFonts w:asciiTheme="majorHAnsi" w:eastAsiaTheme="majorEastAsia" w:hAnsiTheme="majorHAnsi" w:cstheme="majorBidi"/>
      <w:szCs w:val="18"/>
    </w:rPr>
  </w:style>
  <w:style w:type="character" w:customStyle="1" w:styleId="afb">
    <w:name w:val="吹き出し (文字)"/>
    <w:basedOn w:val="a1"/>
    <w:link w:val="afa"/>
    <w:uiPriority w:val="99"/>
    <w:semiHidden/>
    <w:rsid w:val="007F0A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4968-8398-4EFF-8E2D-24EEB289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JP1V.6i-JP1AgentforProcessManagement導入手順書</vt:lpstr>
      <vt:lpstr>JP1V.6i-JP1AgentforProcessManagement導入手順書</vt:lpstr>
    </vt:vector>
  </TitlesOfParts>
  <Company>IBM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JP1V.6i-JP1AgentforProcessManagement導入手順書</dc:title>
  <dc:subject>KAN-040-A0158</dc:subject>
  <dc:creator>王　洪峰</dc:creator>
  <cp:keywords/>
  <cp:lastModifiedBy>于　龍</cp:lastModifiedBy>
  <cp:revision>20</cp:revision>
  <cp:lastPrinted>2018-02-20T09:59:00Z</cp:lastPrinted>
  <dcterms:created xsi:type="dcterms:W3CDTF">2023-01-06T05:32:00Z</dcterms:created>
  <dcterms:modified xsi:type="dcterms:W3CDTF">2024-12-25T09:26:00Z</dcterms:modified>
</cp:coreProperties>
</file>