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YoungMixTable"/>
        <w:tblW w:w="0" w:type="auto"/>
        <w:tblInd w:w="0" w:type="dxa"/>
        <w:tblLook w:val="04A0" w:firstRow="1" w:lastRow="0" w:firstColumn="1" w:lastColumn="0" w:noHBand="0" w:noVBand="1"/>
      </w:tblPr>
      <w:tblGrid>
        <w:gridCol w:w="5102"/>
        <w:gridCol w:w="5102"/>
      </w:tblGrid>
      <w:tr w:rsidR="00E369A4" w14:paraId="239AD7BE" w14:textId="77777777">
        <w:tc>
          <w:tcPr>
            <w:tcW w:w="5102" w:type="dxa"/>
          </w:tcPr>
          <w:p w14:paraId="1CD8A096" w14:textId="1E614472" w:rsidR="00E369A4" w:rsidRDefault="00CE241E" w:rsidP="00765C55">
            <w:pPr>
              <w:jc w:val="center"/>
            </w:pPr>
            <w:r w:rsidRPr="0071006B">
              <w:rPr>
                <w:color w:val="000000" w:themeColor="text1"/>
              </w:rPr>
              <w:t xml:space="preserve">SỞ GIÁO DỤC VÀ ĐÀO TẠO </w:t>
            </w:r>
            <w:r w:rsidR="00765C55" w:rsidRPr="0071006B">
              <w:rPr>
                <w:color w:val="000000" w:themeColor="text1"/>
              </w:rPr>
              <w:t>PHÚ THỌ</w:t>
            </w:r>
            <w:r w:rsidRPr="0071006B">
              <w:rPr>
                <w:color w:val="000000" w:themeColor="text1"/>
              </w:rPr>
              <w:br/>
            </w:r>
            <w:r w:rsidRPr="0071006B">
              <w:rPr>
                <w:b/>
                <w:color w:val="000000" w:themeColor="text1"/>
              </w:rPr>
              <w:t xml:space="preserve">TRƯỜNG THPT </w:t>
            </w:r>
            <w:r w:rsidR="00322F03" w:rsidRPr="0071006B">
              <w:rPr>
                <w:b/>
                <w:color w:val="000000" w:themeColor="text1"/>
              </w:rPr>
              <w:t>PHÚ CƯỜNG</w:t>
            </w:r>
            <w:r w:rsidRPr="0071006B">
              <w:rPr>
                <w:b/>
                <w:color w:val="000000" w:themeColor="text1"/>
              </w:rPr>
              <w:br/>
            </w:r>
            <w:r>
              <w:rPr>
                <w:b/>
                <w:color w:val="FF0000"/>
              </w:rPr>
              <w:br/>
            </w:r>
            <w:r>
              <w:t>--------------------</w:t>
            </w:r>
            <w:r>
              <w:br/>
            </w:r>
            <w:r>
              <w:rPr>
                <w:i/>
              </w:rPr>
              <w:t xml:space="preserve">(Đề thi có </w:t>
            </w:r>
            <w:r w:rsidR="00765C55">
              <w:rPr>
                <w:i/>
              </w:rPr>
              <w:t>03</w:t>
            </w:r>
            <w:r>
              <w:rPr>
                <w:i/>
              </w:rPr>
              <w:t xml:space="preserve"> trang)</w:t>
            </w:r>
          </w:p>
        </w:tc>
        <w:tc>
          <w:tcPr>
            <w:tcW w:w="5102" w:type="dxa"/>
          </w:tcPr>
          <w:p w14:paraId="3D954C3F" w14:textId="7354A7BF" w:rsidR="00E369A4" w:rsidRDefault="00CE241E">
            <w:pPr>
              <w:jc w:val="center"/>
            </w:pPr>
            <w:r>
              <w:rPr>
                <w:b/>
              </w:rPr>
              <w:t xml:space="preserve">ĐỀ THI </w:t>
            </w:r>
            <w:r w:rsidR="00322F03">
              <w:rPr>
                <w:b/>
              </w:rPr>
              <w:t xml:space="preserve">CUỐI </w:t>
            </w:r>
            <w:r>
              <w:rPr>
                <w:b/>
              </w:rPr>
              <w:t>HỌC KỲ I - KHỐI 12</w:t>
            </w:r>
            <w:r>
              <w:rPr>
                <w:b/>
              </w:rPr>
              <w:br/>
              <w:t>NĂM HỌC 2025 - 2026</w:t>
            </w:r>
            <w:r>
              <w:rPr>
                <w:b/>
              </w:rPr>
              <w:br/>
              <w:t>MÔN: CÔNG NGHỆ CÔNG NGHIỆP</w:t>
            </w:r>
            <w:r>
              <w:rPr>
                <w:b/>
              </w:rPr>
              <w:br/>
            </w:r>
            <w:r>
              <w:rPr>
                <w:i/>
              </w:rPr>
              <w:t>Thời gian làm bài: 50 Phút</w:t>
            </w:r>
            <w:r>
              <w:rPr>
                <w:i/>
              </w:rPr>
              <w:br/>
              <w:t>(không kể thời gian phát đề)</w:t>
            </w:r>
          </w:p>
        </w:tc>
      </w:tr>
    </w:tbl>
    <w:p w14:paraId="0653591C" w14:textId="77777777" w:rsidR="00E369A4" w:rsidRDefault="00E369A4"/>
    <w:tbl>
      <w:tblPr>
        <w:tblStyle w:val="YoungMixTable"/>
        <w:tblW w:w="0" w:type="auto"/>
        <w:tblInd w:w="0" w:type="dxa"/>
        <w:tblLook w:val="04A0" w:firstRow="1" w:lastRow="0" w:firstColumn="1" w:lastColumn="0" w:noHBand="0" w:noVBand="1"/>
      </w:tblPr>
      <w:tblGrid>
        <w:gridCol w:w="6123"/>
        <w:gridCol w:w="2041"/>
        <w:gridCol w:w="2041"/>
      </w:tblGrid>
      <w:tr w:rsidR="00E369A4" w14:paraId="11BBE1EA" w14:textId="77777777">
        <w:tc>
          <w:tcPr>
            <w:tcW w:w="6123" w:type="dxa"/>
            <w:tcBorders>
              <w:bottom w:val="single" w:sz="12" w:space="0" w:color="000000"/>
            </w:tcBorders>
            <w:vAlign w:val="center"/>
          </w:tcPr>
          <w:p w14:paraId="468E4CC8" w14:textId="77777777" w:rsidR="00E369A4" w:rsidRPr="00765C55" w:rsidRDefault="00CE241E">
            <w:pPr>
              <w:rPr>
                <w:b/>
              </w:rPr>
            </w:pPr>
            <w:r w:rsidRPr="00765C55">
              <w:rPr>
                <w:b/>
              </w:rPr>
              <w:t>Họ và tên: ............................................................................</w:t>
            </w:r>
          </w:p>
        </w:tc>
        <w:tc>
          <w:tcPr>
            <w:tcW w:w="2041" w:type="dxa"/>
            <w:tcBorders>
              <w:bottom w:val="single" w:sz="12" w:space="0" w:color="000000"/>
            </w:tcBorders>
            <w:vAlign w:val="center"/>
          </w:tcPr>
          <w:p w14:paraId="5C2464AE" w14:textId="77777777" w:rsidR="00E369A4" w:rsidRPr="00765C55" w:rsidRDefault="00CE241E">
            <w:pPr>
              <w:rPr>
                <w:b/>
              </w:rPr>
            </w:pPr>
            <w:r w:rsidRPr="00765C55">
              <w:rPr>
                <w:b/>
              </w:rPr>
              <w:t>Số báo danh: .......</w:t>
            </w:r>
          </w:p>
        </w:tc>
        <w:tc>
          <w:tcPr>
            <w:tcW w:w="2041" w:type="dxa"/>
            <w:tcBorders>
              <w:bottom w:val="single" w:sz="12" w:space="0" w:color="000000"/>
            </w:tcBorders>
            <w:vAlign w:val="center"/>
          </w:tcPr>
          <w:p w14:paraId="7B3740BF" w14:textId="77777777" w:rsidR="00E369A4" w:rsidRDefault="00CE241E">
            <w:pPr>
              <w:jc w:val="center"/>
            </w:pPr>
            <w:r>
              <w:rPr>
                <w:b/>
              </w:rPr>
              <w:t>Mã đề 004</w:t>
            </w:r>
          </w:p>
        </w:tc>
      </w:tr>
    </w:tbl>
    <w:p w14:paraId="6FD691AA" w14:textId="77777777" w:rsidR="00765C55" w:rsidRDefault="00765C55" w:rsidP="00034321">
      <w:pPr>
        <w:pStyle w:val="Normal0"/>
        <w:widowControl w:val="0"/>
        <w:autoSpaceDE w:val="0"/>
        <w:autoSpaceDN w:val="0"/>
        <w:adjustRightInd w:val="0"/>
        <w:rPr>
          <w:rFonts w:ascii="Times New Roman" w:hAnsi="Times New Roman"/>
          <w:b/>
          <w:color w:val="000000"/>
        </w:rPr>
      </w:pPr>
    </w:p>
    <w:p w14:paraId="159F27CA" w14:textId="77777777" w:rsidR="00034321" w:rsidRPr="001F1214" w:rsidRDefault="00034321" w:rsidP="00034321">
      <w:pPr>
        <w:pStyle w:val="Normal0"/>
        <w:widowControl w:val="0"/>
        <w:autoSpaceDE w:val="0"/>
        <w:autoSpaceDN w:val="0"/>
        <w:adjustRightInd w:val="0"/>
        <w:rPr>
          <w:rFonts w:ascii="Times New Roman" w:hAnsi="Times New Roman"/>
          <w:b/>
          <w:sz w:val="26"/>
        </w:rPr>
      </w:pPr>
      <w:r w:rsidRPr="00664D3F">
        <w:rPr>
          <w:rFonts w:ascii="Times New Roman" w:hAnsi="Times New Roman"/>
          <w:b/>
          <w:color w:val="000000"/>
        </w:rPr>
        <w:t xml:space="preserve">PHẦN I: </w:t>
      </w:r>
      <w:r w:rsidRPr="001F1214">
        <w:rPr>
          <w:rFonts w:ascii="Times New Roman" w:hAnsi="Times New Roman"/>
          <w:b/>
          <w:color w:val="000000"/>
        </w:rPr>
        <w:t>Thí sinh trả lời câu 1 đến câu 12. Mỗi câu hỏi, thí sinh chỉ chọn một phương án(3 điểm)</w:t>
      </w:r>
    </w:p>
    <w:p w14:paraId="15C61BC5" w14:textId="77777777" w:rsidR="00034321" w:rsidRPr="00664D3F" w:rsidRDefault="00034321" w:rsidP="00034321">
      <w:pPr>
        <w:pStyle w:val="Normal69"/>
        <w:jc w:val="both"/>
        <w:rPr>
          <w:rFonts w:eastAsiaTheme="minorHAnsi"/>
          <w:kern w:val="2"/>
          <w:lang w:val="vi-VN"/>
        </w:rPr>
      </w:pPr>
      <w:r>
        <w:rPr>
          <w:b/>
          <w:color w:val="000000"/>
        </w:rPr>
        <w:t xml:space="preserve">Câu 1. </w:t>
      </w:r>
      <w:r w:rsidRPr="00664D3F">
        <w:rPr>
          <w:color w:val="000000"/>
          <w:kern w:val="2"/>
          <w:lang w:val="vi-VN"/>
        </w:rPr>
        <w:t>An toàn điện là những quy định, quy tắc và kĩ năng cần thiết được đặt ra nhằm đảm bảo an toàn cho người, thiết bị và hệ thống lưới điện trong</w:t>
      </w:r>
    </w:p>
    <w:p w14:paraId="6C240E8F" w14:textId="77777777" w:rsidR="00034321" w:rsidRPr="00664D3F" w:rsidRDefault="00034321" w:rsidP="00034321">
      <w:pPr>
        <w:tabs>
          <w:tab w:val="left" w:pos="283"/>
        </w:tabs>
      </w:pPr>
      <w:r>
        <w:rPr>
          <w:rStyle w:val="YoungMixChar"/>
          <w:b/>
        </w:rPr>
        <w:tab/>
        <w:t xml:space="preserve">A. </w:t>
      </w:r>
      <w:r w:rsidRPr="00664D3F">
        <w:rPr>
          <w:kern w:val="2"/>
          <w:lang w:val="vi-VN"/>
        </w:rPr>
        <w:t>kiểm tra, bảo dưỡng và sửa chữa phương tiện giao thông.</w:t>
      </w:r>
    </w:p>
    <w:p w14:paraId="3E4F746B" w14:textId="77777777" w:rsidR="00034321" w:rsidRPr="00664D3F" w:rsidRDefault="00034321" w:rsidP="00034321">
      <w:pPr>
        <w:tabs>
          <w:tab w:val="left" w:pos="283"/>
        </w:tabs>
      </w:pPr>
      <w:r>
        <w:rPr>
          <w:rStyle w:val="YoungMixChar"/>
          <w:b/>
        </w:rPr>
        <w:tab/>
        <w:t xml:space="preserve">B. </w:t>
      </w:r>
      <w:r w:rsidRPr="00664D3F">
        <w:rPr>
          <w:kern w:val="2"/>
          <w:lang w:val="vi-VN"/>
        </w:rPr>
        <w:t>lắp đặt, bảo dưỡng và sửa chữa máy móc sản xuất.</w:t>
      </w:r>
    </w:p>
    <w:p w14:paraId="0931F914" w14:textId="77777777" w:rsidR="00034321" w:rsidRPr="00664D3F" w:rsidRDefault="00034321" w:rsidP="00034321">
      <w:pPr>
        <w:tabs>
          <w:tab w:val="left" w:pos="283"/>
        </w:tabs>
      </w:pPr>
      <w:r>
        <w:rPr>
          <w:rStyle w:val="YoungMixChar"/>
          <w:b/>
        </w:rPr>
        <w:tab/>
        <w:t xml:space="preserve">C. </w:t>
      </w:r>
      <w:r w:rsidRPr="00664D3F">
        <w:rPr>
          <w:kern w:val="2"/>
          <w:lang w:val="vi-VN"/>
        </w:rPr>
        <w:t>sử dụng, bảo dưỡng và sửa chữa công trình xây dựng.</w:t>
      </w:r>
    </w:p>
    <w:p w14:paraId="5D2D1D53" w14:textId="77777777" w:rsidR="00034321" w:rsidRPr="00664D3F" w:rsidRDefault="00034321" w:rsidP="00034321">
      <w:pPr>
        <w:tabs>
          <w:tab w:val="left" w:pos="283"/>
        </w:tabs>
      </w:pPr>
      <w:r>
        <w:rPr>
          <w:rStyle w:val="YoungMixChar"/>
          <w:b/>
        </w:rPr>
        <w:tab/>
        <w:t xml:space="preserve">D. </w:t>
      </w:r>
      <w:r w:rsidRPr="00664D3F">
        <w:rPr>
          <w:kern w:val="2"/>
          <w:lang w:val="vi-VN"/>
        </w:rPr>
        <w:t>thiết kế, sử dụng, bảo dưỡng và sữa chữa điện.</w:t>
      </w:r>
    </w:p>
    <w:p w14:paraId="26CAE7AC" w14:textId="77777777" w:rsidR="00034321" w:rsidRPr="00664D3F" w:rsidRDefault="00034321" w:rsidP="00034321">
      <w:pPr>
        <w:pStyle w:val="NormalWeb"/>
        <w:spacing w:before="0" w:beforeAutospacing="0" w:after="0" w:afterAutospacing="0"/>
      </w:pPr>
      <w:r>
        <w:rPr>
          <w:b/>
        </w:rPr>
        <w:t xml:space="preserve">Câu 2. </w:t>
      </w:r>
      <w:r w:rsidRPr="00664D3F">
        <w:t>Mạng điện hạ áp dùng trong sinh hoạt là mạng điện cung cấp cho:</w:t>
      </w:r>
    </w:p>
    <w:p w14:paraId="51268840" w14:textId="77777777" w:rsidR="00E369A4" w:rsidRDefault="00CE241E">
      <w:pPr>
        <w:tabs>
          <w:tab w:val="left" w:pos="283"/>
        </w:tabs>
      </w:pPr>
      <w:r>
        <w:rPr>
          <w:rStyle w:val="YoungMixChar"/>
          <w:b/>
        </w:rPr>
        <w:tab/>
        <w:t xml:space="preserve">A. </w:t>
      </w:r>
      <w:r w:rsidRPr="00664D3F">
        <w:rPr>
          <w:lang w:val="vi-VN"/>
        </w:rPr>
        <w:t>M</w:t>
      </w:r>
      <w:r w:rsidRPr="00664D3F">
        <w:t>ột khu vực dân cư hay các tòa nhà chung cư cao tầng</w:t>
      </w:r>
    </w:p>
    <w:p w14:paraId="4E45E620" w14:textId="77777777" w:rsidR="00E369A4" w:rsidRDefault="00CE241E">
      <w:pPr>
        <w:tabs>
          <w:tab w:val="left" w:pos="283"/>
        </w:tabs>
      </w:pPr>
      <w:r>
        <w:rPr>
          <w:rStyle w:val="YoungMixChar"/>
          <w:b/>
        </w:rPr>
        <w:tab/>
        <w:t xml:space="preserve">B. </w:t>
      </w:r>
      <w:r w:rsidRPr="00664D3F">
        <w:rPr>
          <w:lang w:val="vi-VN"/>
        </w:rPr>
        <w:t>C</w:t>
      </w:r>
      <w:r w:rsidRPr="00664D3F">
        <w:t>ác nhà máy, xưởng sản xuất.</w:t>
      </w:r>
    </w:p>
    <w:p w14:paraId="6A9A4286" w14:textId="77777777" w:rsidR="00E369A4" w:rsidRDefault="00CE241E">
      <w:pPr>
        <w:tabs>
          <w:tab w:val="left" w:pos="283"/>
        </w:tabs>
      </w:pPr>
      <w:r>
        <w:rPr>
          <w:rStyle w:val="YoungMixChar"/>
          <w:b/>
        </w:rPr>
        <w:tab/>
        <w:t xml:space="preserve">C. </w:t>
      </w:r>
      <w:r w:rsidRPr="00664D3F">
        <w:rPr>
          <w:lang w:val="vi-VN"/>
        </w:rPr>
        <w:t>T</w:t>
      </w:r>
      <w:r w:rsidRPr="00664D3F">
        <w:t>òa nhà chung cư và các nhà máy</w:t>
      </w:r>
    </w:p>
    <w:p w14:paraId="3AF6F3E9" w14:textId="77777777" w:rsidR="00E369A4" w:rsidRDefault="00CE241E">
      <w:pPr>
        <w:tabs>
          <w:tab w:val="left" w:pos="283"/>
        </w:tabs>
      </w:pPr>
      <w:r>
        <w:rPr>
          <w:rStyle w:val="YoungMixChar"/>
          <w:b/>
        </w:rPr>
        <w:tab/>
        <w:t xml:space="preserve">D. </w:t>
      </w:r>
      <w:r w:rsidRPr="00664D3F">
        <w:t>Các công ty, doanh nghiệp</w:t>
      </w:r>
    </w:p>
    <w:p w14:paraId="2EF7F455" w14:textId="77777777" w:rsidR="00034321" w:rsidRPr="00664D3F" w:rsidRDefault="00034321" w:rsidP="00034321">
      <w:pPr>
        <w:spacing w:line="240" w:lineRule="auto"/>
        <w:rPr>
          <w:rFonts w:cs="Times New Roman"/>
          <w:szCs w:val="24"/>
        </w:rPr>
      </w:pPr>
      <w:r>
        <w:rPr>
          <w:b/>
        </w:rPr>
        <w:t xml:space="preserve">Câu 3. </w:t>
      </w:r>
      <w:r w:rsidRPr="00664D3F">
        <w:rPr>
          <w:rFonts w:cs="Times New Roman"/>
          <w:b/>
          <w:szCs w:val="24"/>
        </w:rPr>
        <w:t>Em hãy chọn aptomat sử dụng cho bếp từ có công suất định mức 4000W – 220V, biết hệ số Cos φ = 1, hệ số an toàn h</w:t>
      </w:r>
      <w:r w:rsidRPr="00664D3F">
        <w:rPr>
          <w:rFonts w:cs="Times New Roman"/>
          <w:b/>
          <w:szCs w:val="24"/>
          <w:vertAlign w:val="subscript"/>
        </w:rPr>
        <w:t>at</w:t>
      </w:r>
      <w:r w:rsidRPr="00664D3F">
        <w:rPr>
          <w:rFonts w:cs="Times New Roman"/>
          <w:b/>
          <w:szCs w:val="24"/>
        </w:rPr>
        <w:t xml:space="preserve"> = 1,2</w:t>
      </w:r>
    </w:p>
    <w:p w14:paraId="79652DAD" w14:textId="77777777" w:rsidR="00034321" w:rsidRPr="00664D3F" w:rsidRDefault="00034321" w:rsidP="00034321">
      <w:pPr>
        <w:tabs>
          <w:tab w:val="left" w:pos="283"/>
        </w:tabs>
      </w:pPr>
      <w:r>
        <w:rPr>
          <w:rStyle w:val="YoungMixChar"/>
          <w:b/>
        </w:rPr>
        <w:tab/>
        <w:t xml:space="preserve">A. </w:t>
      </w:r>
      <w:r w:rsidRPr="00664D3F">
        <w:rPr>
          <w:rFonts w:cs="Times New Roman"/>
          <w:szCs w:val="24"/>
        </w:rPr>
        <w:t>Chọn aptomat loại có dòng điện định mức là 2,5A.D. Chọn aptomat loại có dòng điện định mức là 2,0A.</w:t>
      </w:r>
    </w:p>
    <w:p w14:paraId="39964D05" w14:textId="77777777" w:rsidR="00034321" w:rsidRDefault="00034321" w:rsidP="00034321">
      <w:pPr>
        <w:tabs>
          <w:tab w:val="left" w:pos="283"/>
        </w:tabs>
      </w:pPr>
      <w:r>
        <w:rPr>
          <w:rStyle w:val="YoungMixChar"/>
          <w:b/>
        </w:rPr>
        <w:tab/>
        <w:t xml:space="preserve">B. </w:t>
      </w:r>
      <w:r w:rsidRPr="00664D3F">
        <w:rPr>
          <w:rFonts w:cs="Times New Roman"/>
          <w:szCs w:val="24"/>
        </w:rPr>
        <w:t>Chọn aptomat loại có dòng điện định mức là 25A.B. Chọn aptomat loại có dòng điện định mức là 20A.</w:t>
      </w:r>
    </w:p>
    <w:p w14:paraId="5615865E" w14:textId="77777777" w:rsidR="00034321" w:rsidRPr="00664D3F" w:rsidRDefault="00034321" w:rsidP="00034321">
      <w:pPr>
        <w:spacing w:line="240" w:lineRule="auto"/>
        <w:jc w:val="both"/>
        <w:rPr>
          <w:rFonts w:cs="Times New Roman"/>
          <w:b/>
          <w:szCs w:val="24"/>
        </w:rPr>
      </w:pPr>
      <w:r>
        <w:rPr>
          <w:b/>
        </w:rPr>
        <w:t xml:space="preserve">Câu 4. </w:t>
      </w:r>
      <w:r w:rsidRPr="00664D3F">
        <w:rPr>
          <w:rFonts w:cs="Times New Roman"/>
          <w:b/>
          <w:szCs w:val="24"/>
        </w:rPr>
        <w:t>Khi thiết kế và lắp đặt hệ thống điện trong gia đình, cần làm gì để đảm bảo việc phân phối điện năng từ mạng điện hạ áp đến các thiết bị sử dụng điện trong gia đình một cách an toàn và hiệu quả?</w:t>
      </w:r>
    </w:p>
    <w:p w14:paraId="12D09DEA" w14:textId="77777777" w:rsidR="00034321" w:rsidRPr="00664D3F" w:rsidRDefault="00034321" w:rsidP="00034321">
      <w:pPr>
        <w:tabs>
          <w:tab w:val="left" w:pos="283"/>
        </w:tabs>
      </w:pPr>
      <w:r>
        <w:rPr>
          <w:rStyle w:val="YoungMixChar"/>
          <w:b/>
        </w:rPr>
        <w:tab/>
        <w:t xml:space="preserve">A. </w:t>
      </w:r>
      <w:r w:rsidRPr="00664D3F">
        <w:rPr>
          <w:rFonts w:cs="Times New Roman"/>
          <w:szCs w:val="24"/>
        </w:rPr>
        <w:t>Đảm bảo hệ thống dây dẫn và các thiết bị bảo vệ như cầu chì, aptomat được lắp đặt đúng tiêu chuẩn và phù hợp với công suất tải tiêu thụ.</w:t>
      </w:r>
    </w:p>
    <w:p w14:paraId="6846E4B6" w14:textId="77777777" w:rsidR="00034321" w:rsidRPr="00664D3F" w:rsidRDefault="00034321" w:rsidP="00034321">
      <w:pPr>
        <w:tabs>
          <w:tab w:val="left" w:pos="283"/>
        </w:tabs>
      </w:pPr>
      <w:r>
        <w:rPr>
          <w:rStyle w:val="YoungMixChar"/>
          <w:b/>
        </w:rPr>
        <w:tab/>
        <w:t xml:space="preserve">B. </w:t>
      </w:r>
      <w:r w:rsidRPr="00664D3F">
        <w:rPr>
          <w:rFonts w:cs="Times New Roman"/>
          <w:szCs w:val="24"/>
        </w:rPr>
        <w:t>Sử dụng các thiết bị điện có công suất cao nhất để đảm bảo việc tiêu thụ điện năng tối đa.</w:t>
      </w:r>
    </w:p>
    <w:p w14:paraId="02C0F7A2" w14:textId="77777777" w:rsidR="00034321" w:rsidRPr="00664D3F" w:rsidRDefault="00034321" w:rsidP="00034321">
      <w:pPr>
        <w:tabs>
          <w:tab w:val="left" w:pos="283"/>
        </w:tabs>
      </w:pPr>
      <w:r>
        <w:rPr>
          <w:rStyle w:val="YoungMixChar"/>
          <w:b/>
        </w:rPr>
        <w:tab/>
        <w:t xml:space="preserve">C. </w:t>
      </w:r>
      <w:r w:rsidRPr="00664D3F">
        <w:rPr>
          <w:rFonts w:cs="Times New Roman"/>
          <w:szCs w:val="24"/>
        </w:rPr>
        <w:t>Kết nối các thiết bị điện trực tiếp vào mạng điện hạ áp mà không cần thông qua các thiết bị bảo vệ.</w:t>
      </w:r>
    </w:p>
    <w:p w14:paraId="3FE8A957" w14:textId="77777777" w:rsidR="00034321" w:rsidRPr="00664D3F" w:rsidRDefault="00034321" w:rsidP="00034321">
      <w:pPr>
        <w:tabs>
          <w:tab w:val="left" w:pos="283"/>
        </w:tabs>
      </w:pPr>
      <w:r>
        <w:rPr>
          <w:rStyle w:val="YoungMixChar"/>
          <w:b/>
        </w:rPr>
        <w:tab/>
        <w:t xml:space="preserve">D. </w:t>
      </w:r>
      <w:r w:rsidRPr="00664D3F">
        <w:rPr>
          <w:rFonts w:cs="Times New Roman"/>
          <w:szCs w:val="24"/>
        </w:rPr>
        <w:t>Lắp đặt tất cả các thiết bị điện trong cùng một mạch điện để dễ dàng kiểm soát.</w:t>
      </w:r>
    </w:p>
    <w:p w14:paraId="5BB53DE1" w14:textId="77777777" w:rsidR="00034321" w:rsidRPr="00664D3F" w:rsidRDefault="00034321" w:rsidP="00034321">
      <w:pPr>
        <w:spacing w:line="240" w:lineRule="auto"/>
        <w:jc w:val="both"/>
        <w:rPr>
          <w:rFonts w:eastAsia="Times New Roman" w:cs="Times New Roman"/>
          <w:b/>
          <w:bCs/>
          <w:szCs w:val="24"/>
          <w:lang w:val="fr-FR"/>
        </w:rPr>
      </w:pPr>
      <w:r>
        <w:rPr>
          <w:b/>
        </w:rPr>
        <w:t xml:space="preserve">Câu 5. </w:t>
      </w:r>
      <w:r w:rsidRPr="00664D3F">
        <w:rPr>
          <w:rFonts w:eastAsia="Times New Roman" w:cs="Times New Roman"/>
          <w:szCs w:val="24"/>
          <w:lang w:val="fr-FR"/>
        </w:rPr>
        <w:t>Đâu là xu hướng thiết kế nhà ở tiết kiệm điện năng?</w:t>
      </w:r>
    </w:p>
    <w:p w14:paraId="5313D853" w14:textId="77777777" w:rsidR="00034321" w:rsidRPr="00664D3F" w:rsidRDefault="00034321" w:rsidP="00034321">
      <w:pPr>
        <w:tabs>
          <w:tab w:val="left" w:pos="283"/>
        </w:tabs>
      </w:pPr>
      <w:r>
        <w:rPr>
          <w:rStyle w:val="YoungMixChar"/>
          <w:b/>
        </w:rPr>
        <w:tab/>
        <w:t xml:space="preserve">A. </w:t>
      </w:r>
      <w:r w:rsidRPr="00664D3F">
        <w:rPr>
          <w:rFonts w:eastAsia="Times New Roman" w:cs="Times New Roman"/>
          <w:szCs w:val="24"/>
          <w:lang w:val="fr-FR"/>
        </w:rPr>
        <w:t>Trồng cây xanh xung quanh hay trên mái công trình.</w:t>
      </w:r>
    </w:p>
    <w:p w14:paraId="3B5EBE19" w14:textId="77777777" w:rsidR="00034321" w:rsidRPr="00664D3F" w:rsidRDefault="00034321" w:rsidP="00034321">
      <w:pPr>
        <w:tabs>
          <w:tab w:val="left" w:pos="283"/>
        </w:tabs>
      </w:pPr>
      <w:r>
        <w:rPr>
          <w:rStyle w:val="YoungMixChar"/>
          <w:b/>
        </w:rPr>
        <w:tab/>
        <w:t xml:space="preserve">B. </w:t>
      </w:r>
      <w:r w:rsidRPr="00664D3F">
        <w:rPr>
          <w:rFonts w:eastAsia="Times New Roman" w:cs="Times New Roman"/>
          <w:szCs w:val="24"/>
          <w:lang w:val="fr-FR"/>
        </w:rPr>
        <w:t>Ưu tiên lựa chọn sơn tường có màu màu đen, đỏ, vàng</w:t>
      </w:r>
    </w:p>
    <w:p w14:paraId="3CAF85AC" w14:textId="77777777" w:rsidR="00034321" w:rsidRPr="00664D3F" w:rsidRDefault="00034321" w:rsidP="00034321">
      <w:pPr>
        <w:tabs>
          <w:tab w:val="left" w:pos="283"/>
        </w:tabs>
      </w:pPr>
      <w:r>
        <w:rPr>
          <w:rStyle w:val="YoungMixChar"/>
          <w:b/>
        </w:rPr>
        <w:tab/>
        <w:t xml:space="preserve">C. </w:t>
      </w:r>
      <w:r w:rsidRPr="00664D3F">
        <w:rPr>
          <w:rFonts w:eastAsia="Times New Roman" w:cs="Times New Roman"/>
          <w:szCs w:val="24"/>
          <w:lang w:val="fr-FR"/>
        </w:rPr>
        <w:t>Lắp cửa kính toàn bộ cho căn nhà.</w:t>
      </w:r>
    </w:p>
    <w:p w14:paraId="34A7E0FD" w14:textId="77777777" w:rsidR="00034321" w:rsidRPr="00664D3F" w:rsidRDefault="00034321" w:rsidP="00034321">
      <w:pPr>
        <w:tabs>
          <w:tab w:val="left" w:pos="283"/>
        </w:tabs>
      </w:pPr>
      <w:r>
        <w:rPr>
          <w:rStyle w:val="YoungMixChar"/>
          <w:b/>
        </w:rPr>
        <w:tab/>
        <w:t xml:space="preserve">D. </w:t>
      </w:r>
      <w:r w:rsidRPr="00664D3F">
        <w:rPr>
          <w:rFonts w:eastAsia="Times New Roman" w:cs="Times New Roman"/>
          <w:szCs w:val="24"/>
          <w:lang w:val="fr-FR"/>
        </w:rPr>
        <w:t>Xây nhà quây kín, hạn chế sử thiết kế cửa sổ quanh nhà.</w:t>
      </w:r>
    </w:p>
    <w:p w14:paraId="276F2B05" w14:textId="77777777" w:rsidR="00034321" w:rsidRPr="00664D3F" w:rsidRDefault="00034321" w:rsidP="00034321">
      <w:pPr>
        <w:pStyle w:val="Normal62"/>
        <w:rPr>
          <w:rFonts w:eastAsiaTheme="minorHAnsi"/>
          <w:kern w:val="2"/>
        </w:rPr>
      </w:pPr>
      <w:r>
        <w:rPr>
          <w:b/>
          <w:color w:val="000000"/>
        </w:rPr>
        <w:t xml:space="preserve">Câu 6. </w:t>
      </w:r>
      <w:r w:rsidRPr="00664D3F">
        <w:rPr>
          <w:color w:val="000000"/>
          <w:kern w:val="2"/>
          <w:lang w:val="vi-VN"/>
        </w:rPr>
        <w:t>Để cung cấp điện cho ổ cắm của máy giặt dùng trong gia đình có công suất 2200</w:t>
      </w:r>
      <w:r w:rsidRPr="00664D3F">
        <w:rPr>
          <w:color w:val="000000"/>
          <w:kern w:val="2"/>
        </w:rPr>
        <w:t xml:space="preserve"> </w:t>
      </w:r>
      <w:r w:rsidRPr="00664D3F">
        <w:rPr>
          <w:color w:val="000000"/>
          <w:kern w:val="2"/>
          <w:lang w:val="vi-VN"/>
        </w:rPr>
        <w:t>W (hệ số cos</w:t>
      </w:r>
      <m:oMath>
        <m:r>
          <w:rPr>
            <w:rFonts w:ascii="Cambria Math" w:eastAsiaTheme="minorHAnsi" w:hAnsi="Cambria Math"/>
            <w:kern w:val="2"/>
            <w:lang w:val="vi-VN"/>
          </w:rPr>
          <m:t>φ</m:t>
        </m:r>
      </m:oMath>
      <w:r w:rsidRPr="00664D3F">
        <w:rPr>
          <w:color w:val="000000"/>
          <w:kern w:val="2"/>
          <w:lang w:val="vi-VN"/>
        </w:rPr>
        <w:t xml:space="preserve"> = 0,8) và điện áp 220</w:t>
      </w:r>
      <w:r w:rsidRPr="00664D3F">
        <w:rPr>
          <w:color w:val="000000"/>
          <w:kern w:val="2"/>
        </w:rPr>
        <w:t xml:space="preserve"> </w:t>
      </w:r>
      <w:r w:rsidRPr="00664D3F">
        <w:rPr>
          <w:color w:val="000000"/>
          <w:kern w:val="2"/>
          <w:lang w:val="vi-VN"/>
        </w:rPr>
        <w:t>V, cần lựa chọn dây dẫn đồng (mật độ dòng điện J = 6</w:t>
      </w:r>
      <w:r w:rsidRPr="00664D3F">
        <w:rPr>
          <w:color w:val="000000"/>
          <w:kern w:val="2"/>
        </w:rPr>
        <w:t xml:space="preserve"> </w:t>
      </w:r>
      <w:r w:rsidRPr="00664D3F">
        <w:rPr>
          <w:color w:val="000000"/>
          <w:kern w:val="2"/>
          <w:lang w:val="vi-VN"/>
        </w:rPr>
        <w:t>A/mm</w:t>
      </w:r>
      <w:r w:rsidRPr="00664D3F">
        <w:rPr>
          <w:color w:val="000000"/>
          <w:kern w:val="2"/>
          <w:vertAlign w:val="superscript"/>
          <w:lang w:val="vi-VN"/>
        </w:rPr>
        <w:t>2</w:t>
      </w:r>
      <w:r w:rsidRPr="00664D3F">
        <w:rPr>
          <w:color w:val="000000"/>
          <w:kern w:val="2"/>
          <w:lang w:val="vi-VN"/>
        </w:rPr>
        <w:t>) có tiết diện phù hợp là</w:t>
      </w:r>
    </w:p>
    <w:p w14:paraId="6ED221E0" w14:textId="77777777" w:rsidR="00E369A4" w:rsidRDefault="00CE241E">
      <w:pPr>
        <w:tabs>
          <w:tab w:val="left" w:pos="283"/>
          <w:tab w:val="left" w:pos="2906"/>
          <w:tab w:val="left" w:pos="5528"/>
          <w:tab w:val="left" w:pos="8150"/>
        </w:tabs>
      </w:pPr>
      <w:r>
        <w:rPr>
          <w:rStyle w:val="YoungMixChar"/>
          <w:b/>
        </w:rPr>
        <w:tab/>
        <w:t xml:space="preserve">A. </w:t>
      </w:r>
      <w:r w:rsidRPr="00664D3F">
        <w:rPr>
          <w:kern w:val="2"/>
          <w:lang w:val="vi-VN"/>
        </w:rPr>
        <w:t>2,5 mm</w:t>
      </w:r>
      <w:r w:rsidRPr="00664D3F">
        <w:rPr>
          <w:kern w:val="2"/>
          <w:vertAlign w:val="superscript"/>
          <w:lang w:val="vi-VN"/>
        </w:rPr>
        <w:t>2</w:t>
      </w:r>
      <w:r w:rsidRPr="00664D3F">
        <w:rPr>
          <w:kern w:val="2"/>
          <w:lang w:val="vi-VN"/>
        </w:rPr>
        <w:t>.</w:t>
      </w:r>
      <w:r>
        <w:rPr>
          <w:rStyle w:val="YoungMixChar"/>
          <w:b/>
        </w:rPr>
        <w:tab/>
        <w:t xml:space="preserve">B. </w:t>
      </w:r>
      <w:r w:rsidRPr="00664D3F">
        <w:rPr>
          <w:kern w:val="2"/>
          <w:lang w:val="vi-VN"/>
        </w:rPr>
        <w:t>1,5 mm</w:t>
      </w:r>
      <w:r w:rsidRPr="00664D3F">
        <w:rPr>
          <w:kern w:val="2"/>
          <w:vertAlign w:val="superscript"/>
          <w:lang w:val="vi-VN"/>
        </w:rPr>
        <w:t>2</w:t>
      </w:r>
      <w:r w:rsidRPr="00664D3F">
        <w:rPr>
          <w:kern w:val="2"/>
          <w:lang w:val="vi-VN"/>
        </w:rPr>
        <w:t>.</w:t>
      </w:r>
      <w:r>
        <w:rPr>
          <w:rStyle w:val="YoungMixChar"/>
          <w:b/>
        </w:rPr>
        <w:tab/>
        <w:t xml:space="preserve">C. </w:t>
      </w:r>
      <w:r w:rsidRPr="00664D3F">
        <w:rPr>
          <w:kern w:val="2"/>
          <w:lang w:val="vi-VN"/>
        </w:rPr>
        <w:t>2 mm</w:t>
      </w:r>
      <w:r w:rsidRPr="00664D3F">
        <w:rPr>
          <w:kern w:val="2"/>
          <w:vertAlign w:val="superscript"/>
          <w:lang w:val="vi-VN"/>
        </w:rPr>
        <w:t>2</w:t>
      </w:r>
      <w:r w:rsidRPr="00664D3F">
        <w:rPr>
          <w:kern w:val="2"/>
          <w:lang w:val="vi-VN"/>
        </w:rPr>
        <w:t>.</w:t>
      </w:r>
      <w:r>
        <w:rPr>
          <w:rStyle w:val="YoungMixChar"/>
          <w:b/>
        </w:rPr>
        <w:tab/>
        <w:t xml:space="preserve">D. </w:t>
      </w:r>
      <w:r w:rsidRPr="00664D3F">
        <w:rPr>
          <w:kern w:val="2"/>
          <w:lang w:val="vi-VN"/>
        </w:rPr>
        <w:t>1 mm</w:t>
      </w:r>
      <w:r w:rsidRPr="00664D3F">
        <w:rPr>
          <w:kern w:val="2"/>
          <w:vertAlign w:val="superscript"/>
          <w:lang w:val="vi-VN"/>
        </w:rPr>
        <w:t>2</w:t>
      </w:r>
      <w:r w:rsidRPr="00664D3F">
        <w:rPr>
          <w:kern w:val="2"/>
          <w:lang w:val="vi-VN"/>
        </w:rPr>
        <w:t>.</w:t>
      </w:r>
    </w:p>
    <w:p w14:paraId="0E6A7E06" w14:textId="77777777" w:rsidR="00034321" w:rsidRPr="00664D3F" w:rsidRDefault="00034321" w:rsidP="00034321">
      <w:pPr>
        <w:spacing w:line="240" w:lineRule="auto"/>
        <w:ind w:left="567" w:hanging="425"/>
        <w:jc w:val="both"/>
        <w:rPr>
          <w:rFonts w:cs="Times New Roman"/>
          <w:b/>
          <w:bCs/>
          <w:szCs w:val="24"/>
          <w:lang w:val="vi-VN"/>
        </w:rPr>
      </w:pPr>
      <w:r>
        <w:rPr>
          <w:b/>
        </w:rPr>
        <w:t xml:space="preserve">Câu 7. </w:t>
      </w:r>
      <w:r w:rsidRPr="00664D3F">
        <w:rPr>
          <w:rFonts w:cs="Times New Roman"/>
          <w:b/>
          <w:bCs/>
          <w:szCs w:val="24"/>
          <w:lang w:val="vi-VN"/>
        </w:rPr>
        <w:t>Quan sát hình 4 và cho biết trạng thái của đèn khi hai công tắc ở cùng 1 vị trí (1-1 hoặc 2-2)?</w:t>
      </w:r>
    </w:p>
    <w:p w14:paraId="2671522C" w14:textId="77777777" w:rsidR="00034321" w:rsidRPr="00664D3F" w:rsidRDefault="00034321" w:rsidP="00034321">
      <w:pPr>
        <w:spacing w:line="240" w:lineRule="auto"/>
        <w:ind w:left="567" w:hanging="425"/>
        <w:jc w:val="center"/>
        <w:rPr>
          <w:rFonts w:cs="Times New Roman"/>
          <w:b/>
          <w:bCs/>
          <w:szCs w:val="24"/>
        </w:rPr>
      </w:pPr>
      <w:r w:rsidRPr="00664D3F">
        <w:rPr>
          <w:rFonts w:cs="Times New Roman"/>
          <w:noProof/>
          <w:szCs w:val="24"/>
        </w:rPr>
        <w:drawing>
          <wp:inline distT="0" distB="0" distL="114300" distR="114300" wp14:anchorId="09D2A7EF" wp14:editId="718141BB">
            <wp:extent cx="3255010" cy="1085850"/>
            <wp:effectExtent l="0" t="0" r="254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6"/>
                    <a:stretch>
                      <a:fillRect/>
                    </a:stretch>
                  </pic:blipFill>
                  <pic:spPr>
                    <a:xfrm>
                      <a:off x="0" y="0"/>
                      <a:ext cx="3255010" cy="1085850"/>
                    </a:xfrm>
                    <a:prstGeom prst="rect">
                      <a:avLst/>
                    </a:prstGeom>
                    <a:noFill/>
                    <a:ln>
                      <a:noFill/>
                    </a:ln>
                  </pic:spPr>
                </pic:pic>
              </a:graphicData>
            </a:graphic>
          </wp:inline>
        </w:drawing>
      </w:r>
    </w:p>
    <w:p w14:paraId="646A18FB" w14:textId="77777777" w:rsidR="00E369A4" w:rsidRDefault="00CE241E">
      <w:pPr>
        <w:tabs>
          <w:tab w:val="left" w:pos="283"/>
          <w:tab w:val="left" w:pos="2906"/>
          <w:tab w:val="left" w:pos="5528"/>
          <w:tab w:val="left" w:pos="8150"/>
        </w:tabs>
      </w:pPr>
      <w:r>
        <w:rPr>
          <w:rStyle w:val="YoungMixChar"/>
          <w:b/>
        </w:rPr>
        <w:tab/>
        <w:t xml:space="preserve">A. </w:t>
      </w:r>
      <w:r w:rsidRPr="00664D3F">
        <w:rPr>
          <w:rFonts w:cs="Times New Roman"/>
          <w:szCs w:val="24"/>
        </w:rPr>
        <w:t>Đèn sáng.</w:t>
      </w:r>
      <w:r>
        <w:rPr>
          <w:rStyle w:val="YoungMixChar"/>
          <w:b/>
        </w:rPr>
        <w:tab/>
        <w:t xml:space="preserve">B. </w:t>
      </w:r>
      <w:r w:rsidRPr="00664D3F">
        <w:rPr>
          <w:rFonts w:cs="Times New Roman"/>
          <w:szCs w:val="24"/>
        </w:rPr>
        <w:t>Đèn cháy .</w:t>
      </w:r>
      <w:r>
        <w:rPr>
          <w:rStyle w:val="YoungMixChar"/>
          <w:b/>
        </w:rPr>
        <w:tab/>
        <w:t xml:space="preserve">C. </w:t>
      </w:r>
      <w:r w:rsidRPr="00664D3F">
        <w:rPr>
          <w:rFonts w:cs="Times New Roman"/>
          <w:szCs w:val="24"/>
        </w:rPr>
        <w:t>Đèn tắt.</w:t>
      </w:r>
      <w:r>
        <w:rPr>
          <w:rStyle w:val="YoungMixChar"/>
          <w:b/>
        </w:rPr>
        <w:tab/>
        <w:t xml:space="preserve">D. </w:t>
      </w:r>
      <w:r w:rsidRPr="00664D3F">
        <w:rPr>
          <w:rFonts w:cs="Times New Roman"/>
          <w:szCs w:val="24"/>
        </w:rPr>
        <w:t>Đèn sáng tắt.</w:t>
      </w:r>
    </w:p>
    <w:p w14:paraId="554D3B76" w14:textId="77777777" w:rsidR="00034321" w:rsidRPr="00664D3F" w:rsidRDefault="00034321" w:rsidP="00034321">
      <w:pPr>
        <w:spacing w:line="240" w:lineRule="auto"/>
        <w:ind w:left="-284" w:firstLine="284"/>
        <w:rPr>
          <w:rFonts w:cs="Times New Roman"/>
          <w:szCs w:val="24"/>
          <w:lang w:val="vi-VN"/>
        </w:rPr>
      </w:pPr>
      <w:r>
        <w:rPr>
          <w:b/>
        </w:rPr>
        <w:t xml:space="preserve">Câu 8. </w:t>
      </w:r>
      <w:r w:rsidRPr="00664D3F">
        <w:rPr>
          <w:rFonts w:cs="Times New Roman"/>
          <w:szCs w:val="24"/>
          <w:lang w:val="vi-VN"/>
        </w:rPr>
        <w:t>Sản xuất điện năng là quá trình chuyển đổi các dạng….thành năng lượng điện.</w:t>
      </w:r>
    </w:p>
    <w:p w14:paraId="0EEEF563" w14:textId="77777777" w:rsidR="00E369A4" w:rsidRDefault="00CE241E">
      <w:pPr>
        <w:tabs>
          <w:tab w:val="left" w:pos="283"/>
          <w:tab w:val="left" w:pos="5528"/>
        </w:tabs>
      </w:pPr>
      <w:r>
        <w:rPr>
          <w:rStyle w:val="YoungMixChar"/>
          <w:b/>
        </w:rPr>
        <w:tab/>
        <w:t xml:space="preserve">A. </w:t>
      </w:r>
      <w:r w:rsidRPr="00664D3F">
        <w:rPr>
          <w:rFonts w:cs="Times New Roman"/>
          <w:szCs w:val="24"/>
          <w:lang w:val="vi-VN"/>
        </w:rPr>
        <w:t>Năng lượng nhiệt</w:t>
      </w:r>
      <w:r>
        <w:rPr>
          <w:rStyle w:val="YoungMixChar"/>
          <w:b/>
        </w:rPr>
        <w:tab/>
        <w:t xml:space="preserve">B. </w:t>
      </w:r>
      <w:r w:rsidRPr="00664D3F">
        <w:rPr>
          <w:rFonts w:cs="Times New Roman"/>
          <w:szCs w:val="24"/>
          <w:lang w:val="vi-VN"/>
        </w:rPr>
        <w:t>Năng lượng khác</w:t>
      </w:r>
    </w:p>
    <w:p w14:paraId="00489070" w14:textId="77777777" w:rsidR="00E369A4" w:rsidRDefault="00CE241E">
      <w:pPr>
        <w:tabs>
          <w:tab w:val="left" w:pos="283"/>
          <w:tab w:val="left" w:pos="5528"/>
        </w:tabs>
      </w:pPr>
      <w:r>
        <w:rPr>
          <w:rStyle w:val="YoungMixChar"/>
          <w:b/>
        </w:rPr>
        <w:lastRenderedPageBreak/>
        <w:tab/>
        <w:t xml:space="preserve">C. </w:t>
      </w:r>
      <w:r w:rsidRPr="00664D3F">
        <w:rPr>
          <w:rFonts w:cs="Times New Roman"/>
          <w:szCs w:val="24"/>
          <w:lang w:val="vi-VN"/>
        </w:rPr>
        <w:t>Năng lượng giống nhau</w:t>
      </w:r>
      <w:r>
        <w:rPr>
          <w:rStyle w:val="YoungMixChar"/>
          <w:b/>
        </w:rPr>
        <w:tab/>
        <w:t xml:space="preserve">D. </w:t>
      </w:r>
      <w:r w:rsidRPr="00664D3F">
        <w:rPr>
          <w:rFonts w:cs="Times New Roman"/>
          <w:szCs w:val="24"/>
          <w:lang w:val="vi-VN"/>
        </w:rPr>
        <w:t>Năng lượng nước</w:t>
      </w:r>
    </w:p>
    <w:p w14:paraId="7AD9D860" w14:textId="77777777" w:rsidR="00034321" w:rsidRPr="00664D3F" w:rsidRDefault="00034321" w:rsidP="00034321">
      <w:pPr>
        <w:spacing w:line="240" w:lineRule="auto"/>
        <w:jc w:val="both"/>
        <w:rPr>
          <w:rFonts w:eastAsia="Times New Roman" w:cs="Times New Roman"/>
          <w:b/>
          <w:szCs w:val="24"/>
        </w:rPr>
      </w:pPr>
      <w:r>
        <w:rPr>
          <w:b/>
        </w:rPr>
        <w:t xml:space="preserve">Câu 9. </w:t>
      </w:r>
      <w:r w:rsidRPr="00664D3F">
        <w:rPr>
          <w:rFonts w:eastAsia="Times New Roman" w:cs="Times New Roman"/>
          <w:b/>
          <w:szCs w:val="24"/>
        </w:rPr>
        <w:t>Biện pháp nào sau đây là tốt nhất để giảm tiêu thụ điện trong giờ cao điểm?</w:t>
      </w:r>
    </w:p>
    <w:p w14:paraId="124EC3DB" w14:textId="77777777" w:rsidR="00034321" w:rsidRPr="00664D3F" w:rsidRDefault="00034321" w:rsidP="00034321">
      <w:pPr>
        <w:tabs>
          <w:tab w:val="left" w:pos="283"/>
        </w:tabs>
      </w:pPr>
      <w:r>
        <w:rPr>
          <w:rStyle w:val="YoungMixChar"/>
          <w:b/>
        </w:rPr>
        <w:tab/>
        <w:t xml:space="preserve">A. </w:t>
      </w:r>
      <w:r w:rsidRPr="00664D3F">
        <w:rPr>
          <w:rFonts w:eastAsia="Times New Roman" w:cs="Times New Roman"/>
          <w:szCs w:val="24"/>
        </w:rPr>
        <w:t>Hạn chế sử dụng thiết bị điện công suất lớn.</w:t>
      </w:r>
    </w:p>
    <w:p w14:paraId="72BC567D" w14:textId="77777777" w:rsidR="00034321" w:rsidRPr="00664D3F" w:rsidRDefault="00034321" w:rsidP="00034321">
      <w:pPr>
        <w:tabs>
          <w:tab w:val="left" w:pos="283"/>
        </w:tabs>
      </w:pPr>
      <w:r>
        <w:rPr>
          <w:rStyle w:val="YoungMixChar"/>
          <w:b/>
        </w:rPr>
        <w:tab/>
        <w:t xml:space="preserve">B. </w:t>
      </w:r>
      <w:r w:rsidRPr="00664D3F">
        <w:rPr>
          <w:rFonts w:eastAsia="Times New Roman" w:cs="Times New Roman"/>
          <w:szCs w:val="24"/>
        </w:rPr>
        <w:t>Sử dụng đèn sợi đốt.</w:t>
      </w:r>
    </w:p>
    <w:p w14:paraId="3E4EE083" w14:textId="77777777" w:rsidR="00034321" w:rsidRPr="00664D3F" w:rsidRDefault="00034321" w:rsidP="00034321">
      <w:pPr>
        <w:tabs>
          <w:tab w:val="left" w:pos="283"/>
        </w:tabs>
      </w:pPr>
      <w:r>
        <w:rPr>
          <w:rStyle w:val="YoungMixChar"/>
          <w:b/>
        </w:rPr>
        <w:tab/>
        <w:t xml:space="preserve">C. </w:t>
      </w:r>
      <w:r w:rsidRPr="00664D3F">
        <w:rPr>
          <w:rFonts w:eastAsia="Times New Roman" w:cs="Times New Roman"/>
          <w:szCs w:val="24"/>
        </w:rPr>
        <w:t>Tăng số lượng thiết bị điện hoạt động cùng lúc.</w:t>
      </w:r>
    </w:p>
    <w:p w14:paraId="7307D907" w14:textId="77777777" w:rsidR="00034321" w:rsidRPr="00664D3F" w:rsidRDefault="00034321" w:rsidP="00034321">
      <w:pPr>
        <w:tabs>
          <w:tab w:val="left" w:pos="283"/>
        </w:tabs>
      </w:pPr>
      <w:r>
        <w:rPr>
          <w:rStyle w:val="YoungMixChar"/>
          <w:b/>
        </w:rPr>
        <w:tab/>
        <w:t xml:space="preserve">D. </w:t>
      </w:r>
      <w:r w:rsidRPr="00664D3F">
        <w:rPr>
          <w:rFonts w:eastAsia="Times New Roman" w:cs="Times New Roman"/>
          <w:szCs w:val="24"/>
        </w:rPr>
        <w:t>Sử dụng thiết bị điện không có nhãn năng lượng.</w:t>
      </w:r>
    </w:p>
    <w:p w14:paraId="0F1DE0C6" w14:textId="77777777" w:rsidR="00034321" w:rsidRPr="00664D3F" w:rsidRDefault="00034321" w:rsidP="00034321">
      <w:pPr>
        <w:pStyle w:val="NormalWeb"/>
        <w:spacing w:before="0" w:after="0" w:afterAutospacing="0"/>
        <w:rPr>
          <w:b/>
        </w:rPr>
      </w:pPr>
      <w:r>
        <w:rPr>
          <w:b/>
        </w:rPr>
        <w:t xml:space="preserve">Câu 10. </w:t>
      </w:r>
      <w:r w:rsidRPr="00664D3F">
        <w:rPr>
          <w:b/>
        </w:rPr>
        <w:t>Tủ điện nhánh trong các tầng nhà hoặc các phòng có chức năng chính là gì?</w:t>
      </w:r>
    </w:p>
    <w:p w14:paraId="0844CFE5" w14:textId="77777777" w:rsidR="00034321" w:rsidRPr="00664D3F" w:rsidRDefault="00034321" w:rsidP="00034321">
      <w:pPr>
        <w:tabs>
          <w:tab w:val="left" w:pos="283"/>
        </w:tabs>
      </w:pPr>
      <w:r>
        <w:rPr>
          <w:rStyle w:val="YoungMixChar"/>
          <w:b/>
        </w:rPr>
        <w:tab/>
        <w:t xml:space="preserve">A. </w:t>
      </w:r>
      <w:r w:rsidRPr="00664D3F">
        <w:rPr>
          <w:rFonts w:cs="Times New Roman"/>
          <w:szCs w:val="24"/>
        </w:rPr>
        <w:t>Lắp đặt các thiết bị an ninh trong nhà</w:t>
      </w:r>
      <w:r w:rsidRPr="00664D3F">
        <w:rPr>
          <w:rFonts w:cs="Times New Roman"/>
          <w:szCs w:val="24"/>
          <w:lang w:val="vi-VN"/>
        </w:rPr>
        <w:t>.</w:t>
      </w:r>
    </w:p>
    <w:p w14:paraId="52E82E00" w14:textId="77777777" w:rsidR="00034321" w:rsidRPr="00664D3F" w:rsidRDefault="00034321" w:rsidP="00034321">
      <w:pPr>
        <w:tabs>
          <w:tab w:val="left" w:pos="283"/>
        </w:tabs>
      </w:pPr>
      <w:r>
        <w:rPr>
          <w:rStyle w:val="YoungMixChar"/>
          <w:b/>
        </w:rPr>
        <w:tab/>
        <w:t xml:space="preserve">B. </w:t>
      </w:r>
      <w:r w:rsidRPr="00664D3F">
        <w:rPr>
          <w:rFonts w:cs="Times New Roman"/>
          <w:szCs w:val="24"/>
        </w:rPr>
        <w:t>Bảo vệ chống quá tải và đóng cắt nguồn điện cho mạch nhánh cấp cho các thiết bị điện</w:t>
      </w:r>
      <w:r w:rsidRPr="00664D3F">
        <w:rPr>
          <w:rFonts w:cs="Times New Roman"/>
          <w:szCs w:val="24"/>
          <w:lang w:val="vi-VN"/>
        </w:rPr>
        <w:t>.</w:t>
      </w:r>
    </w:p>
    <w:p w14:paraId="30399D7A" w14:textId="77777777" w:rsidR="00034321" w:rsidRPr="00664D3F" w:rsidRDefault="00034321" w:rsidP="00034321">
      <w:pPr>
        <w:tabs>
          <w:tab w:val="left" w:pos="283"/>
        </w:tabs>
      </w:pPr>
      <w:r>
        <w:rPr>
          <w:rStyle w:val="YoungMixChar"/>
          <w:b/>
        </w:rPr>
        <w:tab/>
        <w:t xml:space="preserve">C. </w:t>
      </w:r>
      <w:r w:rsidRPr="00664D3F">
        <w:rPr>
          <w:rFonts w:cs="Times New Roman"/>
          <w:szCs w:val="24"/>
        </w:rPr>
        <w:t>Cung cấp nguồn điện cho toàn bộ tòa nhà</w:t>
      </w:r>
      <w:r w:rsidRPr="00664D3F">
        <w:rPr>
          <w:rFonts w:cs="Times New Roman"/>
          <w:szCs w:val="24"/>
          <w:lang w:val="vi-VN"/>
        </w:rPr>
        <w:t>.</w:t>
      </w:r>
    </w:p>
    <w:p w14:paraId="2D5B253E" w14:textId="77777777" w:rsidR="00034321" w:rsidRPr="00664D3F" w:rsidRDefault="00034321" w:rsidP="00034321">
      <w:pPr>
        <w:tabs>
          <w:tab w:val="left" w:pos="283"/>
        </w:tabs>
      </w:pPr>
      <w:r>
        <w:rPr>
          <w:rStyle w:val="YoungMixChar"/>
          <w:b/>
        </w:rPr>
        <w:tab/>
        <w:t xml:space="preserve">D. </w:t>
      </w:r>
      <w:r w:rsidRPr="00664D3F">
        <w:rPr>
          <w:rFonts w:cs="Times New Roman"/>
          <w:szCs w:val="24"/>
        </w:rPr>
        <w:t>Điều khiển hệ thống điều hòa nhiệt độ</w:t>
      </w:r>
      <w:r w:rsidRPr="00664D3F">
        <w:rPr>
          <w:rFonts w:cs="Times New Roman"/>
          <w:szCs w:val="24"/>
          <w:lang w:val="vi-VN"/>
        </w:rPr>
        <w:t>.</w:t>
      </w:r>
    </w:p>
    <w:p w14:paraId="1CB07FC9" w14:textId="77777777" w:rsidR="00034321" w:rsidRPr="00664D3F" w:rsidRDefault="00034321" w:rsidP="00034321">
      <w:pPr>
        <w:spacing w:line="240" w:lineRule="auto"/>
        <w:ind w:left="48" w:right="48"/>
        <w:jc w:val="both"/>
        <w:rPr>
          <w:rFonts w:eastAsia="Times New Roman" w:cs="Times New Roman"/>
          <w:b/>
          <w:szCs w:val="24"/>
          <w:lang w:eastAsia="vi-VN"/>
        </w:rPr>
      </w:pPr>
      <w:r>
        <w:rPr>
          <w:b/>
        </w:rPr>
        <w:t xml:space="preserve">Câu 11. </w:t>
      </w:r>
      <w:r w:rsidRPr="00664D3F">
        <w:rPr>
          <w:rFonts w:eastAsia="Times New Roman" w:cs="Times New Roman"/>
          <w:b/>
          <w:szCs w:val="24"/>
          <w:lang w:eastAsia="vi-VN"/>
        </w:rPr>
        <w:t>Nếu tải ba pha đối xứng, khi nối hình sao thì:</w:t>
      </w:r>
    </w:p>
    <w:p w14:paraId="3A2307B4" w14:textId="77777777" w:rsidR="00E369A4" w:rsidRDefault="00CE241E">
      <w:pPr>
        <w:tabs>
          <w:tab w:val="left" w:pos="283"/>
          <w:tab w:val="left" w:pos="2906"/>
          <w:tab w:val="left" w:pos="5528"/>
          <w:tab w:val="left" w:pos="8150"/>
        </w:tabs>
      </w:pPr>
      <w:r>
        <w:rPr>
          <w:rStyle w:val="YoungMixChar"/>
          <w:b/>
        </w:rPr>
        <w:tab/>
        <w:t xml:space="preserve">A. </w:t>
      </w:r>
      <w:r w:rsidRPr="00664D3F">
        <w:rPr>
          <w:rFonts w:eastAsia="Times New Roman" w:cs="Times New Roman"/>
          <w:szCs w:val="24"/>
          <w:lang w:eastAsia="vi-VN"/>
        </w:rPr>
        <w:t>U</w:t>
      </w:r>
      <w:r w:rsidRPr="00664D3F">
        <w:rPr>
          <w:rFonts w:eastAsia="Times New Roman" w:cs="Times New Roman"/>
          <w:szCs w:val="24"/>
          <w:vertAlign w:val="subscript"/>
          <w:lang w:eastAsia="vi-VN"/>
        </w:rPr>
        <w:t>d</w:t>
      </w:r>
      <w:r w:rsidRPr="00664D3F">
        <w:rPr>
          <w:rFonts w:eastAsia="Times New Roman" w:cs="Times New Roman"/>
          <w:szCs w:val="24"/>
          <w:lang w:eastAsia="vi-VN"/>
        </w:rPr>
        <w:t> = U</w:t>
      </w:r>
      <w:r w:rsidRPr="00664D3F">
        <w:rPr>
          <w:rFonts w:eastAsia="Times New Roman" w:cs="Times New Roman"/>
          <w:szCs w:val="24"/>
          <w:vertAlign w:val="subscript"/>
          <w:lang w:eastAsia="vi-VN"/>
        </w:rPr>
        <w:t>p</w:t>
      </w:r>
      <w:r>
        <w:rPr>
          <w:rStyle w:val="YoungMixChar"/>
          <w:b/>
        </w:rPr>
        <w:tab/>
        <w:t xml:space="preserve">B. </w:t>
      </w:r>
      <w:r w:rsidRPr="00664D3F">
        <w:rPr>
          <w:rFonts w:eastAsia="Times New Roman" w:cs="Times New Roman"/>
          <w:szCs w:val="24"/>
          <w:lang w:eastAsia="vi-VN"/>
        </w:rPr>
        <w:t>I</w:t>
      </w:r>
      <w:r w:rsidRPr="00664D3F">
        <w:rPr>
          <w:rFonts w:eastAsia="Times New Roman" w:cs="Times New Roman"/>
          <w:szCs w:val="24"/>
          <w:vertAlign w:val="subscript"/>
          <w:lang w:eastAsia="vi-VN"/>
        </w:rPr>
        <w:t>P</w:t>
      </w:r>
      <w:r w:rsidRPr="00664D3F">
        <w:rPr>
          <w:rFonts w:eastAsia="Times New Roman" w:cs="Times New Roman"/>
          <w:szCs w:val="24"/>
          <w:lang w:eastAsia="vi-VN"/>
        </w:rPr>
        <w:t> = √3 I</w:t>
      </w:r>
      <w:r w:rsidRPr="00664D3F">
        <w:rPr>
          <w:rFonts w:eastAsia="Times New Roman" w:cs="Times New Roman"/>
          <w:szCs w:val="24"/>
          <w:vertAlign w:val="subscript"/>
          <w:lang w:eastAsia="vi-VN"/>
        </w:rPr>
        <w:t>d</w:t>
      </w:r>
      <w:r>
        <w:rPr>
          <w:rStyle w:val="YoungMixChar"/>
          <w:b/>
        </w:rPr>
        <w:tab/>
        <w:t xml:space="preserve">C. </w:t>
      </w:r>
      <w:r w:rsidRPr="00664D3F">
        <w:rPr>
          <w:rFonts w:eastAsia="Times New Roman" w:cs="Times New Roman"/>
          <w:szCs w:val="24"/>
          <w:lang w:eastAsia="vi-VN"/>
        </w:rPr>
        <w:t>I</w:t>
      </w:r>
      <w:r w:rsidRPr="00664D3F">
        <w:rPr>
          <w:rFonts w:eastAsia="Times New Roman" w:cs="Times New Roman"/>
          <w:szCs w:val="24"/>
          <w:vertAlign w:val="subscript"/>
          <w:lang w:eastAsia="vi-VN"/>
        </w:rPr>
        <w:t>d</w:t>
      </w:r>
      <w:r w:rsidRPr="00664D3F">
        <w:rPr>
          <w:rFonts w:eastAsia="Times New Roman" w:cs="Times New Roman"/>
          <w:szCs w:val="24"/>
          <w:lang w:eastAsia="vi-VN"/>
        </w:rPr>
        <w:t> = √3 I</w:t>
      </w:r>
      <w:r w:rsidRPr="00664D3F">
        <w:rPr>
          <w:rFonts w:eastAsia="Times New Roman" w:cs="Times New Roman"/>
          <w:szCs w:val="24"/>
          <w:vertAlign w:val="subscript"/>
          <w:lang w:eastAsia="vi-VN"/>
        </w:rPr>
        <w:t>p</w:t>
      </w:r>
      <w:r>
        <w:rPr>
          <w:rStyle w:val="YoungMixChar"/>
          <w:b/>
        </w:rPr>
        <w:tab/>
        <w:t xml:space="preserve">D. </w:t>
      </w:r>
      <w:r w:rsidRPr="00664D3F">
        <w:rPr>
          <w:rFonts w:eastAsia="Times New Roman" w:cs="Times New Roman"/>
          <w:szCs w:val="24"/>
          <w:lang w:eastAsia="vi-VN"/>
        </w:rPr>
        <w:t>I</w:t>
      </w:r>
      <w:r w:rsidRPr="00664D3F">
        <w:rPr>
          <w:rFonts w:eastAsia="Times New Roman" w:cs="Times New Roman"/>
          <w:szCs w:val="24"/>
          <w:vertAlign w:val="subscript"/>
          <w:lang w:eastAsia="vi-VN"/>
        </w:rPr>
        <w:t>d</w:t>
      </w:r>
      <w:r w:rsidRPr="00664D3F">
        <w:rPr>
          <w:rFonts w:eastAsia="Times New Roman" w:cs="Times New Roman"/>
          <w:szCs w:val="24"/>
          <w:lang w:eastAsia="vi-VN"/>
        </w:rPr>
        <w:t> = I</w:t>
      </w:r>
      <w:r w:rsidRPr="00664D3F">
        <w:rPr>
          <w:rFonts w:eastAsia="Times New Roman" w:cs="Times New Roman"/>
          <w:szCs w:val="24"/>
          <w:vertAlign w:val="subscript"/>
          <w:lang w:eastAsia="vi-VN"/>
        </w:rPr>
        <w:t>p</w:t>
      </w:r>
    </w:p>
    <w:p w14:paraId="6CEB5B61" w14:textId="77777777" w:rsidR="00034321" w:rsidRPr="00664D3F" w:rsidRDefault="00034321" w:rsidP="00034321">
      <w:pPr>
        <w:pStyle w:val="Normal0"/>
        <w:widowControl w:val="0"/>
        <w:autoSpaceDE w:val="0"/>
        <w:autoSpaceDN w:val="0"/>
        <w:adjustRightInd w:val="0"/>
        <w:rPr>
          <w:rFonts w:ascii="Times New Roman" w:hAnsi="Times New Roman"/>
          <w:b/>
        </w:rPr>
      </w:pPr>
      <w:r>
        <w:rPr>
          <w:rFonts w:ascii="Times New Roman" w:hAnsi="Times New Roman"/>
          <w:b/>
          <w:color w:val="000000"/>
        </w:rPr>
        <w:t xml:space="preserve">Câu 12. </w:t>
      </w:r>
      <w:r w:rsidRPr="00664D3F">
        <w:rPr>
          <w:rFonts w:ascii="Times New Roman" w:hAnsi="Times New Roman"/>
          <w:b/>
          <w:color w:val="000000"/>
          <w:lang w:eastAsia="vi-VN"/>
        </w:rPr>
        <w:t>Nối hình sao là:</w:t>
      </w:r>
    </w:p>
    <w:p w14:paraId="1C1D9406" w14:textId="77777777" w:rsidR="00034321" w:rsidRPr="00664D3F" w:rsidRDefault="00034321" w:rsidP="00034321">
      <w:pPr>
        <w:tabs>
          <w:tab w:val="left" w:pos="283"/>
        </w:tabs>
      </w:pPr>
      <w:r>
        <w:rPr>
          <w:rStyle w:val="YoungMixChar"/>
          <w:b/>
        </w:rPr>
        <w:tab/>
        <w:t xml:space="preserve">A. </w:t>
      </w:r>
      <w:r w:rsidRPr="00664D3F">
        <w:rPr>
          <w:rFonts w:eastAsia="Times New Roman" w:cs="Times New Roman"/>
          <w:szCs w:val="24"/>
          <w:lang w:eastAsia="vi-VN"/>
        </w:rPr>
        <w:t>Ba điểm cuối của ba pha nối với nhau</w:t>
      </w:r>
    </w:p>
    <w:p w14:paraId="35C4605B" w14:textId="77777777" w:rsidR="00034321" w:rsidRPr="00664D3F" w:rsidRDefault="00034321" w:rsidP="00034321">
      <w:pPr>
        <w:tabs>
          <w:tab w:val="left" w:pos="283"/>
        </w:tabs>
      </w:pPr>
      <w:r>
        <w:rPr>
          <w:rStyle w:val="YoungMixChar"/>
          <w:b/>
        </w:rPr>
        <w:tab/>
        <w:t xml:space="preserve">B. </w:t>
      </w:r>
      <w:r w:rsidRPr="00664D3F">
        <w:rPr>
          <w:rFonts w:eastAsia="Times New Roman" w:cs="Times New Roman"/>
          <w:szCs w:val="24"/>
          <w:lang w:eastAsia="vi-VN"/>
        </w:rPr>
        <w:t>Đầu pha này nối với cuối pha kia không cần theo thứ tự pha.</w:t>
      </w:r>
    </w:p>
    <w:p w14:paraId="49B1430C" w14:textId="77777777" w:rsidR="00034321" w:rsidRPr="00664D3F" w:rsidRDefault="00034321" w:rsidP="00034321">
      <w:pPr>
        <w:tabs>
          <w:tab w:val="left" w:pos="283"/>
        </w:tabs>
      </w:pPr>
      <w:r>
        <w:rPr>
          <w:rStyle w:val="YoungMixChar"/>
          <w:b/>
        </w:rPr>
        <w:tab/>
        <w:t xml:space="preserve">C. </w:t>
      </w:r>
      <w:r w:rsidRPr="00664D3F">
        <w:rPr>
          <w:rFonts w:eastAsia="Times New Roman" w:cs="Times New Roman"/>
          <w:szCs w:val="24"/>
          <w:lang w:eastAsia="vi-VN"/>
        </w:rPr>
        <w:t>Đầu pha này đối với cuối pha kia theo thứ tự pha.</w:t>
      </w:r>
    </w:p>
    <w:p w14:paraId="306601D8" w14:textId="77777777" w:rsidR="00034321" w:rsidRPr="00664D3F" w:rsidRDefault="00034321" w:rsidP="00034321">
      <w:pPr>
        <w:tabs>
          <w:tab w:val="left" w:pos="283"/>
        </w:tabs>
      </w:pPr>
      <w:r>
        <w:rPr>
          <w:rStyle w:val="YoungMixChar"/>
          <w:b/>
        </w:rPr>
        <w:tab/>
        <w:t xml:space="preserve">D. </w:t>
      </w:r>
      <w:r w:rsidRPr="00664D3F">
        <w:rPr>
          <w:rFonts w:eastAsia="Times New Roman" w:cs="Times New Roman"/>
          <w:szCs w:val="24"/>
          <w:lang w:eastAsia="vi-VN"/>
        </w:rPr>
        <w:t>Ba điểm đầu của ba pha nối với nhau</w:t>
      </w:r>
    </w:p>
    <w:p w14:paraId="5461972E" w14:textId="77777777" w:rsidR="00034321" w:rsidRPr="00664D3F" w:rsidRDefault="00034321" w:rsidP="00034321">
      <w:pPr>
        <w:pStyle w:val="paragraph"/>
        <w:spacing w:before="0" w:beforeAutospacing="0" w:after="0" w:afterAutospacing="0"/>
        <w:jc w:val="both"/>
        <w:textAlignment w:val="baseline"/>
        <w:rPr>
          <w:b/>
          <w:bCs/>
        </w:rPr>
      </w:pPr>
      <w:r>
        <w:rPr>
          <w:rStyle w:val="eop"/>
          <w:b/>
          <w:bCs/>
        </w:rPr>
        <w:t>PHẦN II.</w:t>
      </w:r>
      <w:r w:rsidRPr="00664D3F">
        <w:rPr>
          <w:rStyle w:val="normaltextrun"/>
          <w:b/>
          <w:bCs/>
        </w:rPr>
        <w:t>Học sinh trả lời 4 câu hỏi, trong mỗi câu hỏi chọn Đúng hoặc Sai trong mỗi ý a), b), c), d)</w:t>
      </w:r>
      <w:r>
        <w:rPr>
          <w:rStyle w:val="normaltextrun"/>
          <w:b/>
          <w:bCs/>
        </w:rPr>
        <w:t>(4 điêm4)</w:t>
      </w:r>
    </w:p>
    <w:p w14:paraId="3EF1A623" w14:textId="77777777" w:rsidR="00034321" w:rsidRPr="00664D3F" w:rsidRDefault="00034321" w:rsidP="00034321">
      <w:pPr>
        <w:pStyle w:val="Normal93"/>
        <w:jc w:val="both"/>
        <w:rPr>
          <w:rFonts w:eastAsiaTheme="minorHAnsi"/>
          <w:bCs/>
          <w:kern w:val="2"/>
        </w:rPr>
      </w:pPr>
      <w:r>
        <w:rPr>
          <w:b/>
          <w:color w:val="000000"/>
        </w:rPr>
        <w:t xml:space="preserve">Câu 1. </w:t>
      </w:r>
      <w:r w:rsidRPr="00664D3F">
        <w:rPr>
          <w:bCs/>
          <w:color w:val="000000"/>
          <w:kern w:val="2"/>
        </w:rPr>
        <w:t>Cho sơ đồ mạch điện điều khiển đơn giản trong gia đình như hình vẽ bên dưới.</w:t>
      </w:r>
    </w:p>
    <w:p w14:paraId="577F722B" w14:textId="77777777" w:rsidR="00034321" w:rsidRPr="00664D3F" w:rsidRDefault="00034321" w:rsidP="00034321">
      <w:pPr>
        <w:pStyle w:val="Normal94"/>
        <w:jc w:val="both"/>
        <w:rPr>
          <w:rFonts w:eastAsiaTheme="minorHAnsi"/>
          <w:kern w:val="2"/>
        </w:rPr>
      </w:pPr>
      <w:r w:rsidRPr="00664D3F">
        <w:rPr>
          <w:noProof/>
          <w:color w:val="000000"/>
          <w:kern w:val="2"/>
        </w:rPr>
        <w:drawing>
          <wp:inline distT="0" distB="0" distL="0" distR="0" wp14:anchorId="06C38ED6" wp14:editId="174B4A70">
            <wp:extent cx="3281382" cy="2508250"/>
            <wp:effectExtent l="0" t="0" r="0" b="6350"/>
            <wp:docPr id="2098736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554938" name=""/>
                    <pic:cNvPicPr/>
                  </pic:nvPicPr>
                  <pic:blipFill>
                    <a:blip r:embed="rId7"/>
                    <a:stretch>
                      <a:fillRect/>
                    </a:stretch>
                  </pic:blipFill>
                  <pic:spPr>
                    <a:xfrm>
                      <a:off x="0" y="0"/>
                      <a:ext cx="3298094" cy="2521024"/>
                    </a:xfrm>
                    <a:prstGeom prst="rect">
                      <a:avLst/>
                    </a:prstGeom>
                  </pic:spPr>
                </pic:pic>
              </a:graphicData>
            </a:graphic>
          </wp:inline>
        </w:drawing>
      </w:r>
    </w:p>
    <w:p w14:paraId="4F4BB336" w14:textId="77777777" w:rsidR="00034321" w:rsidRPr="00664D3F" w:rsidRDefault="00034321" w:rsidP="00034321">
      <w:pPr>
        <w:tabs>
          <w:tab w:val="left" w:pos="283"/>
        </w:tabs>
      </w:pPr>
      <w:r>
        <w:rPr>
          <w:rStyle w:val="YoungMixChar"/>
          <w:b/>
        </w:rPr>
        <w:tab/>
        <w:t xml:space="preserve">a) </w:t>
      </w:r>
      <w:r w:rsidRPr="00664D3F">
        <w:rPr>
          <w:kern w:val="2"/>
        </w:rPr>
        <w:t>Khi bình nóng lạnh gặp sự cố mà Ap1 bị hỏng không cắt điện được thì ApT sẽ cắt điện để bảo vệ mạch điện.</w:t>
      </w:r>
    </w:p>
    <w:p w14:paraId="2627056C" w14:textId="77777777" w:rsidR="00034321" w:rsidRPr="00664D3F" w:rsidRDefault="00034321" w:rsidP="00034321">
      <w:pPr>
        <w:tabs>
          <w:tab w:val="left" w:pos="283"/>
        </w:tabs>
      </w:pPr>
      <w:r>
        <w:rPr>
          <w:rStyle w:val="YoungMixChar"/>
          <w:b/>
        </w:rPr>
        <w:tab/>
        <w:t xml:space="preserve">b) </w:t>
      </w:r>
      <w:r w:rsidRPr="00664D3F">
        <w:rPr>
          <w:spacing w:val="-8"/>
          <w:kern w:val="2"/>
        </w:rPr>
        <w:t>Có 5 loại thiết bị điện trên sơ đồ là aptomat 2 cực, aptomat 1 cực, công tắc, bóng đèn và bình nóng lạnh.</w:t>
      </w:r>
    </w:p>
    <w:p w14:paraId="4207BBCD" w14:textId="77777777" w:rsidR="00034321" w:rsidRPr="00664D3F" w:rsidRDefault="00034321" w:rsidP="00034321">
      <w:pPr>
        <w:tabs>
          <w:tab w:val="left" w:pos="283"/>
        </w:tabs>
      </w:pPr>
      <w:r>
        <w:rPr>
          <w:rStyle w:val="YoungMixChar"/>
          <w:b/>
        </w:rPr>
        <w:tab/>
        <w:t xml:space="preserve">c) </w:t>
      </w:r>
      <w:r w:rsidRPr="00664D3F">
        <w:rPr>
          <w:kern w:val="2"/>
        </w:rPr>
        <w:t>Khi ApT, Ap2 đóng và 2 công tắc CT1, CT2 cùng đóng thì bóng đèn Đ1, Đ2 cùng sáng.</w:t>
      </w:r>
    </w:p>
    <w:p w14:paraId="3DBC90D3" w14:textId="77777777" w:rsidR="00034321" w:rsidRPr="00664D3F" w:rsidRDefault="00034321" w:rsidP="00034321">
      <w:pPr>
        <w:tabs>
          <w:tab w:val="left" w:pos="283"/>
        </w:tabs>
      </w:pPr>
      <w:r>
        <w:rPr>
          <w:rStyle w:val="YoungMixChar"/>
          <w:b/>
        </w:rPr>
        <w:tab/>
        <w:t xml:space="preserve">d) </w:t>
      </w:r>
      <w:r w:rsidRPr="00664D3F">
        <w:rPr>
          <w:bCs/>
          <w:kern w:val="2"/>
        </w:rPr>
        <w:t>Bình nóng lạnh được đóng – cắt bởi aptomat một cực Ap2.</w:t>
      </w:r>
    </w:p>
    <w:p w14:paraId="060CB0F8" w14:textId="77777777" w:rsidR="00034321" w:rsidRPr="00664D3F" w:rsidRDefault="00034321" w:rsidP="00034321">
      <w:pPr>
        <w:spacing w:line="240" w:lineRule="auto"/>
        <w:jc w:val="both"/>
        <w:rPr>
          <w:rFonts w:cs="Times New Roman"/>
          <w:b/>
          <w:szCs w:val="24"/>
        </w:rPr>
      </w:pPr>
      <w:r>
        <w:rPr>
          <w:b/>
        </w:rPr>
        <w:t xml:space="preserve">Câu 2. </w:t>
      </w:r>
      <w:r w:rsidRPr="00664D3F">
        <w:rPr>
          <w:rFonts w:cs="Times New Roman"/>
          <w:b/>
          <w:szCs w:val="24"/>
        </w:rPr>
        <w:t>Để kiểm tra hệ thống điện trong gia đình, bạn An cần thực hiện những biện pháp an toàn điện nào sau đây cho hợp lý?</w:t>
      </w:r>
    </w:p>
    <w:p w14:paraId="2FEDC40E" w14:textId="77777777" w:rsidR="00034321" w:rsidRPr="00664D3F" w:rsidRDefault="00034321" w:rsidP="00034321">
      <w:pPr>
        <w:tabs>
          <w:tab w:val="left" w:pos="283"/>
        </w:tabs>
      </w:pPr>
      <w:r>
        <w:rPr>
          <w:rStyle w:val="YoungMixChar"/>
          <w:b/>
        </w:rPr>
        <w:tab/>
        <w:t xml:space="preserve">a) </w:t>
      </w:r>
      <w:r w:rsidRPr="00664D3F">
        <w:rPr>
          <w:rFonts w:cs="Times New Roman"/>
          <w:szCs w:val="24"/>
        </w:rPr>
        <w:t>Cắt nguồn điện, sử dụng kìm cách điện, tua vít cách điện để đấu nối dây điện với ổ cắm điện, phích cắm điện.</w:t>
      </w:r>
    </w:p>
    <w:p w14:paraId="4F871C22" w14:textId="77777777" w:rsidR="00034321" w:rsidRPr="00664D3F" w:rsidRDefault="00034321" w:rsidP="00034321">
      <w:pPr>
        <w:tabs>
          <w:tab w:val="left" w:pos="283"/>
        </w:tabs>
      </w:pPr>
      <w:r>
        <w:rPr>
          <w:rStyle w:val="YoungMixChar"/>
          <w:b/>
        </w:rPr>
        <w:tab/>
        <w:t xml:space="preserve">b) </w:t>
      </w:r>
      <w:r w:rsidRPr="00664D3F">
        <w:rPr>
          <w:rFonts w:cs="Times New Roman"/>
          <w:szCs w:val="24"/>
        </w:rPr>
        <w:t>Sử dụng bút thử điện hoặc đồng hồ vạn năng kế để kiểm tra rò điện, dây pha và dây trung tính trong các ổ cắm điện.</w:t>
      </w:r>
    </w:p>
    <w:p w14:paraId="0D4F3665" w14:textId="77777777" w:rsidR="00034321" w:rsidRPr="00664D3F" w:rsidRDefault="00034321" w:rsidP="00034321">
      <w:pPr>
        <w:tabs>
          <w:tab w:val="left" w:pos="283"/>
        </w:tabs>
      </w:pPr>
      <w:r>
        <w:rPr>
          <w:rStyle w:val="YoungMixChar"/>
          <w:b/>
        </w:rPr>
        <w:tab/>
        <w:t xml:space="preserve">c) </w:t>
      </w:r>
      <w:r w:rsidRPr="00664D3F">
        <w:rPr>
          <w:rFonts w:cs="Times New Roman"/>
          <w:szCs w:val="24"/>
        </w:rPr>
        <w:t>Không cắt nguồn điện sử dụng kìm cách điện, tua vít cách điện để đấu nối dây điện khi điện đang ở trạng thái mở điện.</w:t>
      </w:r>
    </w:p>
    <w:p w14:paraId="32E685B4" w14:textId="77777777" w:rsidR="00034321" w:rsidRPr="00664D3F" w:rsidRDefault="00034321" w:rsidP="00034321">
      <w:pPr>
        <w:tabs>
          <w:tab w:val="left" w:pos="283"/>
        </w:tabs>
      </w:pPr>
      <w:r>
        <w:rPr>
          <w:rStyle w:val="YoungMixChar"/>
          <w:b/>
        </w:rPr>
        <w:tab/>
        <w:t xml:space="preserve">d) </w:t>
      </w:r>
      <w:r w:rsidRPr="00664D3F">
        <w:rPr>
          <w:rFonts w:cs="Times New Roman"/>
          <w:szCs w:val="24"/>
        </w:rPr>
        <w:t>Đóng attomat/cầu dao điện trước khi sữa chữa.</w:t>
      </w:r>
    </w:p>
    <w:p w14:paraId="50A40908" w14:textId="77777777" w:rsidR="00034321" w:rsidRPr="00664D3F" w:rsidRDefault="00034321" w:rsidP="00034321">
      <w:pPr>
        <w:pStyle w:val="Normal100"/>
        <w:jc w:val="both"/>
        <w:rPr>
          <w:rFonts w:eastAsiaTheme="minorHAnsi"/>
          <w:kern w:val="2"/>
        </w:rPr>
      </w:pPr>
      <w:r>
        <w:rPr>
          <w:b/>
          <w:color w:val="000000"/>
        </w:rPr>
        <w:t xml:space="preserve">Câu 3. </w:t>
      </w:r>
      <w:r w:rsidRPr="00664D3F">
        <w:rPr>
          <w:b/>
          <w:color w:val="000000"/>
          <w:kern w:val="2"/>
        </w:rPr>
        <w:t>Trong khi lặp đặt hệ thống điện cho gia đình bạn Minh có trao đổi với bố và đưa ra 1 số ý kiến như sau:</w:t>
      </w:r>
    </w:p>
    <w:p w14:paraId="3FFB4C0D" w14:textId="77777777" w:rsidR="00034321" w:rsidRPr="00664D3F" w:rsidRDefault="00034321" w:rsidP="00034321">
      <w:pPr>
        <w:tabs>
          <w:tab w:val="left" w:pos="283"/>
        </w:tabs>
      </w:pPr>
      <w:r>
        <w:rPr>
          <w:rStyle w:val="YoungMixChar"/>
          <w:b/>
        </w:rPr>
        <w:tab/>
        <w:t xml:space="preserve">a) </w:t>
      </w:r>
      <w:r w:rsidRPr="00664D3F">
        <w:rPr>
          <w:kern w:val="2"/>
        </w:rPr>
        <w:t>Công tơ điện là dụng cụ đo lường điện năng tiêu thụ của mạng điện.</w:t>
      </w:r>
    </w:p>
    <w:p w14:paraId="26A167E4" w14:textId="77777777" w:rsidR="00034321" w:rsidRPr="00664D3F" w:rsidRDefault="00034321" w:rsidP="00034321">
      <w:pPr>
        <w:tabs>
          <w:tab w:val="left" w:pos="283"/>
        </w:tabs>
      </w:pPr>
      <w:r>
        <w:rPr>
          <w:rStyle w:val="YoungMixChar"/>
          <w:b/>
        </w:rPr>
        <w:lastRenderedPageBreak/>
        <w:tab/>
        <w:t xml:space="preserve">b) </w:t>
      </w:r>
      <w:r w:rsidRPr="00664D3F">
        <w:rPr>
          <w:kern w:val="2"/>
        </w:rPr>
        <w:t>Aptomat là thiết bị có chức năng đóng cắt điện và tự động cắt điện để bảo vệ quá tải, ngắn mạch cho mạch điện.</w:t>
      </w:r>
    </w:p>
    <w:p w14:paraId="191B4F27" w14:textId="77777777" w:rsidR="00034321" w:rsidRPr="00664D3F" w:rsidRDefault="00034321" w:rsidP="00034321">
      <w:pPr>
        <w:tabs>
          <w:tab w:val="left" w:pos="283"/>
        </w:tabs>
      </w:pPr>
      <w:r>
        <w:rPr>
          <w:rStyle w:val="YoungMixChar"/>
          <w:b/>
        </w:rPr>
        <w:tab/>
        <w:t xml:space="preserve">c) </w:t>
      </w:r>
      <w:r w:rsidRPr="00664D3F">
        <w:rPr>
          <w:kern w:val="2"/>
        </w:rPr>
        <w:t>Cầu dao điện là thiết bị có chức năng đóng – cắt điện tự động.</w:t>
      </w:r>
    </w:p>
    <w:p w14:paraId="47B83CEC" w14:textId="77777777" w:rsidR="00034321" w:rsidRPr="00664D3F" w:rsidRDefault="00034321" w:rsidP="00034321">
      <w:pPr>
        <w:tabs>
          <w:tab w:val="left" w:pos="283"/>
        </w:tabs>
      </w:pPr>
      <w:r>
        <w:rPr>
          <w:rStyle w:val="YoungMixChar"/>
          <w:b/>
        </w:rPr>
        <w:tab/>
        <w:t xml:space="preserve">d) </w:t>
      </w:r>
      <w:r w:rsidRPr="00664D3F">
        <w:rPr>
          <w:kern w:val="2"/>
        </w:rPr>
        <w:t>Công tắc điện có chức năng đóng – cắt điện cho đồ dùng điện, thiết bị điện công suất nhỏ.</w:t>
      </w:r>
    </w:p>
    <w:p w14:paraId="0205F498" w14:textId="77777777" w:rsidR="00034321" w:rsidRPr="00664D3F" w:rsidRDefault="00034321" w:rsidP="00034321">
      <w:pPr>
        <w:spacing w:beforeAutospacing="1" w:line="240" w:lineRule="auto"/>
        <w:rPr>
          <w:rFonts w:eastAsia="Times New Roman" w:cs="Times New Roman"/>
          <w:b/>
          <w:szCs w:val="24"/>
        </w:rPr>
      </w:pPr>
      <w:r>
        <w:rPr>
          <w:b/>
        </w:rPr>
        <w:t xml:space="preserve">Câu 4. </w:t>
      </w:r>
      <w:r w:rsidRPr="00664D3F">
        <w:rPr>
          <w:rFonts w:eastAsia="Times New Roman" w:cs="Times New Roman"/>
          <w:b/>
          <w:szCs w:val="24"/>
        </w:rPr>
        <w:t xml:space="preserve">Gia đình anh Minh đang chuẩn bị xây nhà và muốn tối ưu khả năng </w:t>
      </w:r>
      <w:r w:rsidRPr="00664D3F">
        <w:rPr>
          <w:rFonts w:eastAsia="Times New Roman" w:cs="Times New Roman"/>
          <w:b/>
          <w:bCs/>
          <w:szCs w:val="24"/>
        </w:rPr>
        <w:t>tiết kiệm điện năng</w:t>
      </w:r>
      <w:r w:rsidRPr="00664D3F">
        <w:rPr>
          <w:rFonts w:eastAsia="Times New Roman" w:cs="Times New Roman"/>
          <w:b/>
          <w:szCs w:val="24"/>
        </w:rPr>
        <w:t>. Kiến trúc sư đưa ra một số đề xuất như chọn đèn LED, bố trí cửa sổ đón sáng tự nhiên, dùng vật liệu cách nhiệt và lựa chọn các thiết bị có nhãn năng lượng. Trong cuộc họp, các thành viên thảo luận và đưa ra một số nhận định sau.</w:t>
      </w:r>
    </w:p>
    <w:p w14:paraId="398509F1" w14:textId="77777777" w:rsidR="00034321" w:rsidRPr="00664D3F" w:rsidRDefault="00034321" w:rsidP="00034321">
      <w:pPr>
        <w:spacing w:line="240" w:lineRule="auto"/>
        <w:rPr>
          <w:rFonts w:eastAsia="Times New Roman" w:cs="Times New Roman"/>
          <w:szCs w:val="24"/>
        </w:rPr>
      </w:pPr>
    </w:p>
    <w:p w14:paraId="3FDB2829" w14:textId="77777777" w:rsidR="00034321" w:rsidRPr="00664D3F" w:rsidRDefault="00034321" w:rsidP="00034321">
      <w:pPr>
        <w:tabs>
          <w:tab w:val="left" w:pos="283"/>
        </w:tabs>
      </w:pPr>
      <w:r>
        <w:rPr>
          <w:rStyle w:val="YoungMixChar"/>
          <w:b/>
        </w:rPr>
        <w:tab/>
        <w:t xml:space="preserve">a) </w:t>
      </w:r>
      <w:r w:rsidRPr="00664D3F">
        <w:rPr>
          <w:rFonts w:eastAsia="Times New Roman" w:cs="Times New Roman"/>
          <w:bCs/>
          <w:szCs w:val="24"/>
        </w:rPr>
        <w:t>Đèn LED là loại thiết bị chiếu sáng có khả năng tiết kiệm điện tốt hơn so với đèn sợi đốt.</w:t>
      </w:r>
    </w:p>
    <w:p w14:paraId="55A093EC" w14:textId="77777777" w:rsidR="00034321" w:rsidRPr="00664D3F" w:rsidRDefault="00034321" w:rsidP="00034321">
      <w:pPr>
        <w:tabs>
          <w:tab w:val="left" w:pos="283"/>
        </w:tabs>
      </w:pPr>
      <w:r>
        <w:rPr>
          <w:rStyle w:val="YoungMixChar"/>
          <w:b/>
        </w:rPr>
        <w:tab/>
        <w:t xml:space="preserve">b) </w:t>
      </w:r>
      <w:r w:rsidRPr="00664D3F">
        <w:rPr>
          <w:rFonts w:eastAsia="Times New Roman" w:cs="Times New Roman"/>
          <w:bCs/>
          <w:szCs w:val="24"/>
        </w:rPr>
        <w:t>Thiết kế nhà có nhiều cửa sổ và giếng trời giúp giảm sử dụng điện cho chiếu sáng vào ban ngày.</w:t>
      </w:r>
    </w:p>
    <w:p w14:paraId="0C579536" w14:textId="77777777" w:rsidR="00034321" w:rsidRDefault="00034321" w:rsidP="00034321">
      <w:pPr>
        <w:tabs>
          <w:tab w:val="left" w:pos="283"/>
        </w:tabs>
      </w:pPr>
      <w:r>
        <w:rPr>
          <w:rStyle w:val="YoungMixChar"/>
          <w:b/>
        </w:rPr>
        <w:tab/>
        <w:t xml:space="preserve">c) </w:t>
      </w:r>
      <w:r w:rsidRPr="00664D3F">
        <w:rPr>
          <w:rFonts w:eastAsia="Times New Roman" w:cs="Times New Roman"/>
          <w:bCs/>
          <w:szCs w:val="24"/>
        </w:rPr>
        <w:t>Khi xây dựng, sử dụng vật liệu cách nhiệt cho tường và mái nhà có thể giúp giảm điện năng tiêu thụ cho hệ thống làm mát và sưởi.</w:t>
      </w:r>
    </w:p>
    <w:p w14:paraId="1703EF3E" w14:textId="77777777" w:rsidR="00034321" w:rsidRDefault="00034321" w:rsidP="00034321">
      <w:pPr>
        <w:tabs>
          <w:tab w:val="left" w:pos="283"/>
        </w:tabs>
        <w:rPr>
          <w:rFonts w:eastAsia="Times New Roman" w:cs="Times New Roman"/>
          <w:bCs/>
          <w:szCs w:val="24"/>
        </w:rPr>
      </w:pPr>
      <w:r>
        <w:rPr>
          <w:rStyle w:val="YoungMixChar"/>
          <w:b/>
        </w:rPr>
        <w:tab/>
        <w:t xml:space="preserve">d) </w:t>
      </w:r>
      <w:r w:rsidRPr="00664D3F">
        <w:rPr>
          <w:rFonts w:eastAsia="Times New Roman" w:cs="Times New Roman"/>
          <w:bCs/>
          <w:szCs w:val="24"/>
        </w:rPr>
        <w:t>Việc chọn điều hòa công suất lớn hơn nhu cầu sử dụng sẽ giúp tiết kiệm điện năng vì máy làm lạnh nhanh hơn.</w:t>
      </w:r>
    </w:p>
    <w:p w14:paraId="0CFDE0F6" w14:textId="77777777" w:rsidR="00765C55" w:rsidRDefault="00765C55" w:rsidP="00765C55">
      <w:pPr>
        <w:spacing w:before="100" w:beforeAutospacing="1" w:line="240" w:lineRule="auto"/>
        <w:outlineLvl w:val="2"/>
        <w:rPr>
          <w:rFonts w:eastAsia="Times New Roman" w:cs="Times New Roman"/>
          <w:b/>
          <w:bCs/>
          <w:szCs w:val="24"/>
        </w:rPr>
      </w:pPr>
      <w:r w:rsidRPr="00664D3F">
        <w:rPr>
          <w:rFonts w:eastAsia="Times New Roman" w:cs="Times New Roman"/>
          <w:b/>
          <w:bCs/>
          <w:szCs w:val="24"/>
        </w:rPr>
        <w:t>PHẦN III: Tự luận</w:t>
      </w:r>
      <w:r>
        <w:rPr>
          <w:rFonts w:eastAsia="Times New Roman" w:cs="Times New Roman"/>
          <w:b/>
          <w:bCs/>
          <w:szCs w:val="24"/>
        </w:rPr>
        <w:t xml:space="preserve"> (3 điểm)</w:t>
      </w:r>
    </w:p>
    <w:p w14:paraId="02AC0321" w14:textId="77777777" w:rsidR="00765C55" w:rsidRDefault="00765C55" w:rsidP="00765C55">
      <w:pPr>
        <w:spacing w:before="100" w:beforeAutospacing="1" w:line="240" w:lineRule="auto"/>
        <w:outlineLvl w:val="2"/>
        <w:rPr>
          <w:rFonts w:cs="Times New Roman"/>
          <w:szCs w:val="24"/>
        </w:rPr>
      </w:pPr>
      <w:r w:rsidRPr="00C31957">
        <w:rPr>
          <w:b/>
          <w:szCs w:val="24"/>
        </w:rPr>
        <w:t>Câu 1</w:t>
      </w:r>
      <w:r w:rsidRPr="006A5B16">
        <w:rPr>
          <w:szCs w:val="24"/>
        </w:rPr>
        <w:t xml:space="preserve">: </w:t>
      </w:r>
      <w:r w:rsidRPr="006A5B16">
        <w:rPr>
          <w:rFonts w:cs="Times New Roman"/>
          <w:szCs w:val="24"/>
        </w:rPr>
        <w:t>Một gia đình dự định lắp dây dẫn cho mạch điện chiếu sáng có tổng công suất tải là 900 W. Biết điện áp sử dụng là 220 V và hệ số công suất cosφ ≈ 1. Hãy tính dòng điện chạy trong mạch và lựa chọn tiết diện dây dẫn phù hợp (biết mật độ dòng điện cho phép là 6 A/mm²).</w:t>
      </w:r>
    </w:p>
    <w:p w14:paraId="1C00C096" w14:textId="77777777" w:rsidR="00765C55" w:rsidRDefault="00765C55" w:rsidP="00765C55">
      <w:pPr>
        <w:spacing w:before="100" w:beforeAutospacing="1" w:line="240" w:lineRule="auto"/>
        <w:outlineLvl w:val="2"/>
      </w:pPr>
      <w:r w:rsidRPr="00C31957">
        <w:rPr>
          <w:rFonts w:cs="Times New Roman"/>
          <w:b/>
          <w:szCs w:val="24"/>
        </w:rPr>
        <w:t>Câu 2:</w:t>
      </w:r>
      <w:r>
        <w:rPr>
          <w:rFonts w:cs="Times New Roman"/>
          <w:szCs w:val="24"/>
        </w:rPr>
        <w:t xml:space="preserve"> Một hộ gia đình sử dụng điện </w:t>
      </w:r>
      <w:r>
        <w:t xml:space="preserve">trung bình tiêu thụ khoảng </w:t>
      </w:r>
      <w:r>
        <w:rPr>
          <w:rStyle w:val="Strong"/>
        </w:rPr>
        <w:t>500 kWh/tháng</w:t>
      </w:r>
      <w:r>
        <w:t>. Chủ hộ hỏi những thay đổi đơn giản, chi phí thấp để giảm hóa đơn điện. Em hãy đưa ra 1 số giải pháp chủ hộ.</w:t>
      </w:r>
    </w:p>
    <w:p w14:paraId="63E90BCA" w14:textId="77777777" w:rsidR="00765C55" w:rsidRPr="00664D3F" w:rsidRDefault="00765C55" w:rsidP="00034321">
      <w:pPr>
        <w:tabs>
          <w:tab w:val="left" w:pos="283"/>
        </w:tabs>
      </w:pPr>
    </w:p>
    <w:p w14:paraId="7E76384B" w14:textId="77777777" w:rsidR="00E369A4" w:rsidRDefault="00E369A4"/>
    <w:p w14:paraId="185A9560" w14:textId="77777777" w:rsidR="00E369A4" w:rsidRDefault="00CE241E">
      <w:pPr>
        <w:jc w:val="center"/>
        <w:rPr>
          <w:rStyle w:val="YoungMixChar"/>
          <w:b/>
          <w:i/>
        </w:rPr>
      </w:pPr>
      <w:r>
        <w:rPr>
          <w:rStyle w:val="YoungMixChar"/>
          <w:b/>
          <w:i/>
        </w:rPr>
        <w:t>------ HẾT ------</w:t>
      </w:r>
    </w:p>
    <w:p w14:paraId="66214EBA" w14:textId="77777777" w:rsidR="00765C55" w:rsidRDefault="00765C55" w:rsidP="00765C55">
      <w:pPr>
        <w:jc w:val="center"/>
        <w:rPr>
          <w:rStyle w:val="YoungMixChar"/>
          <w:b/>
          <w:i/>
        </w:rPr>
      </w:pPr>
    </w:p>
    <w:p w14:paraId="26D62105" w14:textId="77777777" w:rsidR="00765C55" w:rsidRDefault="00765C55" w:rsidP="00765C55">
      <w:pPr>
        <w:jc w:val="center"/>
        <w:rPr>
          <w:rStyle w:val="YoungMixChar"/>
          <w:b/>
          <w:i/>
        </w:rPr>
      </w:pPr>
    </w:p>
    <w:p w14:paraId="7FBD826C" w14:textId="77777777" w:rsidR="00765C55" w:rsidRDefault="00765C55" w:rsidP="00765C55">
      <w:pPr>
        <w:jc w:val="center"/>
        <w:rPr>
          <w:rStyle w:val="YoungMixChar"/>
          <w:b/>
          <w:i/>
        </w:rPr>
      </w:pPr>
    </w:p>
    <w:p w14:paraId="24415FA0" w14:textId="77777777" w:rsidR="00765C55" w:rsidRDefault="00765C55" w:rsidP="00765C55">
      <w:pPr>
        <w:jc w:val="center"/>
        <w:rPr>
          <w:rStyle w:val="YoungMixChar"/>
          <w:b/>
          <w:i/>
        </w:rPr>
      </w:pPr>
      <w:r>
        <w:rPr>
          <w:rStyle w:val="YoungMixChar"/>
          <w:b/>
          <w:i/>
        </w:rPr>
        <w:t xml:space="preserve"> BÀI LÀM</w:t>
      </w:r>
    </w:p>
    <w:p w14:paraId="7AFE304C" w14:textId="77777777" w:rsidR="00765C55" w:rsidRDefault="00765C55" w:rsidP="00765C55">
      <w:pPr>
        <w:jc w:val="center"/>
        <w:rPr>
          <w:rStyle w:val="YoungMixChar"/>
          <w:b/>
          <w:i/>
        </w:rPr>
      </w:pPr>
    </w:p>
    <w:p w14:paraId="048FD623" w14:textId="77777777" w:rsidR="00765C55" w:rsidRDefault="00765C55" w:rsidP="00765C55">
      <w:pPr>
        <w:tabs>
          <w:tab w:val="left" w:pos="142"/>
        </w:tabs>
        <w:spacing w:line="240" w:lineRule="auto"/>
        <w:ind w:right="567"/>
        <w:contextualSpacing/>
        <w:jc w:val="both"/>
        <w:rPr>
          <w:b/>
          <w:bCs/>
        </w:rPr>
      </w:pPr>
      <w:r w:rsidRPr="00D96B71">
        <w:rPr>
          <w:b/>
          <w:bCs/>
        </w:rPr>
        <w:t>PHẦ</w:t>
      </w:r>
      <w:r>
        <w:rPr>
          <w:b/>
          <w:bCs/>
        </w:rPr>
        <w:t>N I. T</w:t>
      </w:r>
      <w:r w:rsidRPr="00D96B71">
        <w:rPr>
          <w:b/>
          <w:bCs/>
        </w:rPr>
        <w:t xml:space="preserve">rắc nghiệm </w:t>
      </w:r>
      <w:r>
        <w:rPr>
          <w:b/>
          <w:bCs/>
        </w:rPr>
        <w:t>chọn đáp ấn đúng(3 điểm)</w:t>
      </w:r>
    </w:p>
    <w:p w14:paraId="1D16C061" w14:textId="77777777" w:rsidR="00765C55" w:rsidRDefault="00765C55" w:rsidP="00765C55">
      <w:pPr>
        <w:tabs>
          <w:tab w:val="left" w:pos="142"/>
        </w:tabs>
        <w:spacing w:line="240" w:lineRule="auto"/>
        <w:ind w:right="567"/>
        <w:contextualSpacing/>
        <w:jc w:val="both"/>
        <w:rPr>
          <w:b/>
          <w:bCs/>
        </w:rPr>
      </w:pPr>
    </w:p>
    <w:p w14:paraId="0CDEFD8B" w14:textId="77777777" w:rsidR="00765C55" w:rsidRDefault="00765C55" w:rsidP="00765C55">
      <w:pPr>
        <w:tabs>
          <w:tab w:val="left" w:pos="142"/>
        </w:tabs>
        <w:spacing w:line="240" w:lineRule="auto"/>
        <w:ind w:right="567"/>
        <w:contextualSpacing/>
        <w:jc w:val="both"/>
        <w:rPr>
          <w:b/>
          <w:bCs/>
        </w:rPr>
      </w:pPr>
    </w:p>
    <w:tbl>
      <w:tblPr>
        <w:tblStyle w:val="TableGrid"/>
        <w:tblW w:w="0" w:type="auto"/>
        <w:tblLook w:val="04A0" w:firstRow="1" w:lastRow="0" w:firstColumn="1" w:lastColumn="0" w:noHBand="0" w:noVBand="1"/>
      </w:tblPr>
      <w:tblGrid>
        <w:gridCol w:w="784"/>
        <w:gridCol w:w="784"/>
        <w:gridCol w:w="784"/>
        <w:gridCol w:w="784"/>
        <w:gridCol w:w="784"/>
        <w:gridCol w:w="784"/>
        <w:gridCol w:w="784"/>
        <w:gridCol w:w="784"/>
        <w:gridCol w:w="784"/>
        <w:gridCol w:w="1019"/>
        <w:gridCol w:w="992"/>
        <w:gridCol w:w="993"/>
      </w:tblGrid>
      <w:tr w:rsidR="00765C55" w14:paraId="4FF9FF08" w14:textId="77777777" w:rsidTr="00DF46EB">
        <w:tc>
          <w:tcPr>
            <w:tcW w:w="784" w:type="dxa"/>
          </w:tcPr>
          <w:p w14:paraId="61B168BA" w14:textId="77777777" w:rsidR="00765C55" w:rsidRDefault="00765C55" w:rsidP="00DF46EB">
            <w:r w:rsidRPr="00797352">
              <w:rPr>
                <w:b/>
                <w:sz w:val="22"/>
              </w:rPr>
              <w:t xml:space="preserve">Câu </w:t>
            </w:r>
            <w:r>
              <w:t>1</w:t>
            </w:r>
          </w:p>
        </w:tc>
        <w:tc>
          <w:tcPr>
            <w:tcW w:w="784" w:type="dxa"/>
          </w:tcPr>
          <w:p w14:paraId="6E0BA05A" w14:textId="77777777" w:rsidR="00765C55" w:rsidRDefault="00765C55" w:rsidP="00DF46EB">
            <w:r w:rsidRPr="00797352">
              <w:rPr>
                <w:b/>
                <w:sz w:val="22"/>
              </w:rPr>
              <w:t>Câu</w:t>
            </w:r>
            <w:r>
              <w:rPr>
                <w:b/>
                <w:sz w:val="22"/>
              </w:rPr>
              <w:t xml:space="preserve"> 2</w:t>
            </w:r>
          </w:p>
        </w:tc>
        <w:tc>
          <w:tcPr>
            <w:tcW w:w="784" w:type="dxa"/>
          </w:tcPr>
          <w:p w14:paraId="4F139567" w14:textId="77777777" w:rsidR="00765C55" w:rsidRDefault="00765C55" w:rsidP="00DF46EB">
            <w:r w:rsidRPr="00797352">
              <w:rPr>
                <w:b/>
                <w:sz w:val="22"/>
              </w:rPr>
              <w:t>Câu</w:t>
            </w:r>
            <w:r>
              <w:rPr>
                <w:b/>
                <w:sz w:val="22"/>
              </w:rPr>
              <w:t xml:space="preserve"> 3</w:t>
            </w:r>
          </w:p>
        </w:tc>
        <w:tc>
          <w:tcPr>
            <w:tcW w:w="784" w:type="dxa"/>
          </w:tcPr>
          <w:p w14:paraId="3D57823C" w14:textId="77777777" w:rsidR="00765C55" w:rsidRDefault="00765C55" w:rsidP="00DF46EB">
            <w:r w:rsidRPr="00797352">
              <w:rPr>
                <w:b/>
                <w:sz w:val="22"/>
              </w:rPr>
              <w:t>Câu</w:t>
            </w:r>
            <w:r>
              <w:rPr>
                <w:b/>
                <w:sz w:val="22"/>
              </w:rPr>
              <w:t xml:space="preserve"> 4</w:t>
            </w:r>
          </w:p>
        </w:tc>
        <w:tc>
          <w:tcPr>
            <w:tcW w:w="784" w:type="dxa"/>
          </w:tcPr>
          <w:p w14:paraId="612C0E43" w14:textId="77777777" w:rsidR="00765C55" w:rsidRDefault="00765C55" w:rsidP="00DF46EB">
            <w:r w:rsidRPr="00797352">
              <w:rPr>
                <w:b/>
                <w:sz w:val="22"/>
              </w:rPr>
              <w:t>Câu</w:t>
            </w:r>
            <w:r>
              <w:rPr>
                <w:b/>
                <w:sz w:val="22"/>
              </w:rPr>
              <w:t xml:space="preserve"> 5</w:t>
            </w:r>
          </w:p>
        </w:tc>
        <w:tc>
          <w:tcPr>
            <w:tcW w:w="784" w:type="dxa"/>
          </w:tcPr>
          <w:p w14:paraId="722C11B4" w14:textId="77777777" w:rsidR="00765C55" w:rsidRDefault="00765C55" w:rsidP="00DF46EB">
            <w:r w:rsidRPr="00797352">
              <w:rPr>
                <w:b/>
                <w:sz w:val="22"/>
              </w:rPr>
              <w:t>Câu</w:t>
            </w:r>
            <w:r>
              <w:rPr>
                <w:b/>
                <w:sz w:val="22"/>
              </w:rPr>
              <w:t xml:space="preserve"> 6</w:t>
            </w:r>
          </w:p>
        </w:tc>
        <w:tc>
          <w:tcPr>
            <w:tcW w:w="784" w:type="dxa"/>
          </w:tcPr>
          <w:p w14:paraId="1FB01FC7" w14:textId="77777777" w:rsidR="00765C55" w:rsidRDefault="00765C55" w:rsidP="00DF46EB">
            <w:r w:rsidRPr="00797352">
              <w:rPr>
                <w:b/>
                <w:sz w:val="22"/>
              </w:rPr>
              <w:t>Câu</w:t>
            </w:r>
            <w:r>
              <w:rPr>
                <w:b/>
                <w:sz w:val="22"/>
              </w:rPr>
              <w:t xml:space="preserve"> 7</w:t>
            </w:r>
          </w:p>
        </w:tc>
        <w:tc>
          <w:tcPr>
            <w:tcW w:w="784" w:type="dxa"/>
          </w:tcPr>
          <w:p w14:paraId="42BFD2A9" w14:textId="77777777" w:rsidR="00765C55" w:rsidRDefault="00765C55" w:rsidP="00DF46EB">
            <w:r w:rsidRPr="00797352">
              <w:rPr>
                <w:b/>
                <w:sz w:val="22"/>
              </w:rPr>
              <w:t>Câu</w:t>
            </w:r>
            <w:r>
              <w:rPr>
                <w:b/>
                <w:sz w:val="22"/>
              </w:rPr>
              <w:t xml:space="preserve"> 8</w:t>
            </w:r>
          </w:p>
        </w:tc>
        <w:tc>
          <w:tcPr>
            <w:tcW w:w="784" w:type="dxa"/>
          </w:tcPr>
          <w:p w14:paraId="54016E2B" w14:textId="77777777" w:rsidR="00765C55" w:rsidRDefault="00765C55" w:rsidP="00DF46EB">
            <w:r w:rsidRPr="00797352">
              <w:rPr>
                <w:b/>
                <w:sz w:val="22"/>
              </w:rPr>
              <w:t>Câu</w:t>
            </w:r>
            <w:r>
              <w:rPr>
                <w:b/>
                <w:sz w:val="22"/>
              </w:rPr>
              <w:t xml:space="preserve"> 9</w:t>
            </w:r>
          </w:p>
        </w:tc>
        <w:tc>
          <w:tcPr>
            <w:tcW w:w="1019" w:type="dxa"/>
          </w:tcPr>
          <w:p w14:paraId="55EC3A1E" w14:textId="77777777" w:rsidR="00765C55" w:rsidRDefault="00765C55" w:rsidP="00DF46EB">
            <w:r w:rsidRPr="00797352">
              <w:rPr>
                <w:b/>
                <w:sz w:val="22"/>
              </w:rPr>
              <w:t>Câu</w:t>
            </w:r>
            <w:r>
              <w:rPr>
                <w:b/>
                <w:sz w:val="22"/>
              </w:rPr>
              <w:t xml:space="preserve"> 10</w:t>
            </w:r>
          </w:p>
        </w:tc>
        <w:tc>
          <w:tcPr>
            <w:tcW w:w="992" w:type="dxa"/>
          </w:tcPr>
          <w:p w14:paraId="627E6A36" w14:textId="77777777" w:rsidR="00765C55" w:rsidRDefault="00765C55" w:rsidP="00DF46EB">
            <w:r w:rsidRPr="00797352">
              <w:rPr>
                <w:b/>
                <w:sz w:val="22"/>
              </w:rPr>
              <w:t>Câu</w:t>
            </w:r>
            <w:r>
              <w:rPr>
                <w:b/>
                <w:sz w:val="22"/>
              </w:rPr>
              <w:t xml:space="preserve"> 11</w:t>
            </w:r>
          </w:p>
        </w:tc>
        <w:tc>
          <w:tcPr>
            <w:tcW w:w="993" w:type="dxa"/>
          </w:tcPr>
          <w:p w14:paraId="26BD873D" w14:textId="77777777" w:rsidR="00765C55" w:rsidRDefault="00765C55" w:rsidP="00DF46EB">
            <w:r w:rsidRPr="00797352">
              <w:rPr>
                <w:b/>
                <w:sz w:val="22"/>
              </w:rPr>
              <w:t>Câu</w:t>
            </w:r>
            <w:r>
              <w:rPr>
                <w:b/>
                <w:sz w:val="22"/>
              </w:rPr>
              <w:t xml:space="preserve"> 12</w:t>
            </w:r>
          </w:p>
        </w:tc>
      </w:tr>
      <w:tr w:rsidR="00765C55" w14:paraId="321D76E4" w14:textId="77777777" w:rsidTr="00DF46EB">
        <w:tc>
          <w:tcPr>
            <w:tcW w:w="784" w:type="dxa"/>
          </w:tcPr>
          <w:p w14:paraId="44B9C7DF" w14:textId="77777777" w:rsidR="00765C55" w:rsidRDefault="00765C55" w:rsidP="00DF46EB"/>
          <w:p w14:paraId="26359A6B" w14:textId="77777777" w:rsidR="00765C55" w:rsidRDefault="00765C55" w:rsidP="00DF46EB"/>
        </w:tc>
        <w:tc>
          <w:tcPr>
            <w:tcW w:w="784" w:type="dxa"/>
          </w:tcPr>
          <w:p w14:paraId="7171BDA1" w14:textId="77777777" w:rsidR="00765C55" w:rsidRDefault="00765C55" w:rsidP="00DF46EB"/>
        </w:tc>
        <w:tc>
          <w:tcPr>
            <w:tcW w:w="784" w:type="dxa"/>
          </w:tcPr>
          <w:p w14:paraId="3384C39F" w14:textId="77777777" w:rsidR="00765C55" w:rsidRDefault="00765C55" w:rsidP="00DF46EB"/>
        </w:tc>
        <w:tc>
          <w:tcPr>
            <w:tcW w:w="784" w:type="dxa"/>
          </w:tcPr>
          <w:p w14:paraId="0751879A" w14:textId="77777777" w:rsidR="00765C55" w:rsidRDefault="00765C55" w:rsidP="00DF46EB"/>
        </w:tc>
        <w:tc>
          <w:tcPr>
            <w:tcW w:w="784" w:type="dxa"/>
          </w:tcPr>
          <w:p w14:paraId="5DCBD471" w14:textId="77777777" w:rsidR="00765C55" w:rsidRDefault="00765C55" w:rsidP="00DF46EB"/>
        </w:tc>
        <w:tc>
          <w:tcPr>
            <w:tcW w:w="784" w:type="dxa"/>
          </w:tcPr>
          <w:p w14:paraId="6FA1E769" w14:textId="77777777" w:rsidR="00765C55" w:rsidRDefault="00765C55" w:rsidP="00DF46EB"/>
        </w:tc>
        <w:tc>
          <w:tcPr>
            <w:tcW w:w="784" w:type="dxa"/>
          </w:tcPr>
          <w:p w14:paraId="3137AAB8" w14:textId="77777777" w:rsidR="00765C55" w:rsidRDefault="00765C55" w:rsidP="00DF46EB"/>
        </w:tc>
        <w:tc>
          <w:tcPr>
            <w:tcW w:w="784" w:type="dxa"/>
          </w:tcPr>
          <w:p w14:paraId="3F9D2D2F" w14:textId="77777777" w:rsidR="00765C55" w:rsidRDefault="00765C55" w:rsidP="00DF46EB"/>
        </w:tc>
        <w:tc>
          <w:tcPr>
            <w:tcW w:w="784" w:type="dxa"/>
          </w:tcPr>
          <w:p w14:paraId="0BDB43D6" w14:textId="77777777" w:rsidR="00765C55" w:rsidRDefault="00765C55" w:rsidP="00DF46EB"/>
        </w:tc>
        <w:tc>
          <w:tcPr>
            <w:tcW w:w="1019" w:type="dxa"/>
          </w:tcPr>
          <w:p w14:paraId="75C62176" w14:textId="77777777" w:rsidR="00765C55" w:rsidRDefault="00765C55" w:rsidP="00DF46EB"/>
        </w:tc>
        <w:tc>
          <w:tcPr>
            <w:tcW w:w="992" w:type="dxa"/>
          </w:tcPr>
          <w:p w14:paraId="4CFE98F6" w14:textId="77777777" w:rsidR="00765C55" w:rsidRDefault="00765C55" w:rsidP="00DF46EB"/>
        </w:tc>
        <w:tc>
          <w:tcPr>
            <w:tcW w:w="993" w:type="dxa"/>
          </w:tcPr>
          <w:p w14:paraId="5E3F0130" w14:textId="77777777" w:rsidR="00765C55" w:rsidRDefault="00765C55" w:rsidP="00DF46EB"/>
        </w:tc>
      </w:tr>
    </w:tbl>
    <w:p w14:paraId="2F66C43F" w14:textId="77777777" w:rsidR="00765C55" w:rsidRDefault="00765C55" w:rsidP="00765C55">
      <w:pPr>
        <w:pStyle w:val="paragraph"/>
        <w:spacing w:before="0" w:beforeAutospacing="0" w:after="0" w:afterAutospacing="0"/>
        <w:ind w:right="567"/>
        <w:jc w:val="both"/>
        <w:textAlignment w:val="baseline"/>
        <w:rPr>
          <w:rStyle w:val="eop"/>
          <w:b/>
          <w:bCs/>
        </w:rPr>
      </w:pPr>
    </w:p>
    <w:p w14:paraId="1483804D" w14:textId="77777777" w:rsidR="00765C55" w:rsidRDefault="00765C55" w:rsidP="00765C55">
      <w:pPr>
        <w:pStyle w:val="paragraph"/>
        <w:spacing w:before="0" w:beforeAutospacing="0" w:after="0" w:afterAutospacing="0"/>
        <w:ind w:right="567"/>
        <w:jc w:val="both"/>
        <w:textAlignment w:val="baseline"/>
        <w:rPr>
          <w:rStyle w:val="eop"/>
          <w:b/>
          <w:bCs/>
        </w:rPr>
      </w:pPr>
    </w:p>
    <w:p w14:paraId="13DDD488" w14:textId="77777777" w:rsidR="00765C55" w:rsidRDefault="00765C55" w:rsidP="00765C55">
      <w:pPr>
        <w:pStyle w:val="paragraph"/>
        <w:spacing w:before="0" w:beforeAutospacing="0" w:after="0" w:afterAutospacing="0"/>
        <w:ind w:right="567"/>
        <w:jc w:val="both"/>
        <w:textAlignment w:val="baseline"/>
        <w:rPr>
          <w:b/>
          <w:bCs/>
        </w:rPr>
      </w:pPr>
      <w:r w:rsidRPr="00D96B71">
        <w:rPr>
          <w:rStyle w:val="eop"/>
          <w:b/>
          <w:bCs/>
        </w:rPr>
        <w:t xml:space="preserve">PHẦN II. </w:t>
      </w:r>
      <w:r>
        <w:rPr>
          <w:rStyle w:val="normaltextrun"/>
          <w:b/>
          <w:bCs/>
        </w:rPr>
        <w:t>Học sinh trả lời 4</w:t>
      </w:r>
      <w:r w:rsidRPr="00D96B71">
        <w:rPr>
          <w:rStyle w:val="normaltextrun"/>
          <w:b/>
          <w:bCs/>
        </w:rPr>
        <w:t xml:space="preserve"> câu hỏi, trong mỗi câu hỏi chọn Đúng hoặc Sai trong mỗi ý a), b), c), d)</w:t>
      </w:r>
      <w:r>
        <w:rPr>
          <w:rStyle w:val="normaltextrun"/>
          <w:b/>
          <w:bCs/>
        </w:rPr>
        <w:t xml:space="preserve"> </w:t>
      </w:r>
      <w:r>
        <w:rPr>
          <w:b/>
          <w:bCs/>
        </w:rPr>
        <w:t>(4 điểm)</w:t>
      </w:r>
    </w:p>
    <w:p w14:paraId="402F0E9E" w14:textId="77777777" w:rsidR="00765C55" w:rsidRDefault="00765C55" w:rsidP="00765C55">
      <w:pPr>
        <w:pStyle w:val="paragraph"/>
        <w:spacing w:before="0" w:beforeAutospacing="0" w:after="0" w:afterAutospacing="0"/>
        <w:ind w:right="567"/>
        <w:jc w:val="both"/>
        <w:textAlignment w:val="baseline"/>
        <w:rPr>
          <w:b/>
          <w:bCs/>
        </w:rPr>
      </w:pPr>
    </w:p>
    <w:tbl>
      <w:tblPr>
        <w:tblStyle w:val="TableGrid"/>
        <w:tblW w:w="0" w:type="auto"/>
        <w:tblLook w:val="04A0" w:firstRow="1" w:lastRow="0" w:firstColumn="1" w:lastColumn="0" w:noHBand="0" w:noVBand="1"/>
      </w:tblPr>
      <w:tblGrid>
        <w:gridCol w:w="1870"/>
        <w:gridCol w:w="1870"/>
        <w:gridCol w:w="1870"/>
        <w:gridCol w:w="1870"/>
        <w:gridCol w:w="1870"/>
      </w:tblGrid>
      <w:tr w:rsidR="00765C55" w:rsidRPr="00C93B74" w14:paraId="4A39AB0C" w14:textId="77777777" w:rsidTr="00DF46EB">
        <w:tc>
          <w:tcPr>
            <w:tcW w:w="1870" w:type="dxa"/>
          </w:tcPr>
          <w:p w14:paraId="6850997D" w14:textId="77777777" w:rsidR="00765C55" w:rsidRPr="00C93B74" w:rsidRDefault="00765C55" w:rsidP="00DF46EB">
            <w:pPr>
              <w:jc w:val="center"/>
              <w:rPr>
                <w:b/>
                <w:sz w:val="28"/>
                <w:szCs w:val="28"/>
              </w:rPr>
            </w:pPr>
            <w:r w:rsidRPr="00C93B74">
              <w:rPr>
                <w:b/>
                <w:sz w:val="28"/>
                <w:szCs w:val="28"/>
              </w:rPr>
              <w:t xml:space="preserve">Mã đề </w:t>
            </w:r>
          </w:p>
        </w:tc>
        <w:tc>
          <w:tcPr>
            <w:tcW w:w="1870" w:type="dxa"/>
          </w:tcPr>
          <w:p w14:paraId="771D454C" w14:textId="77777777" w:rsidR="00765C55" w:rsidRPr="00C93B74" w:rsidRDefault="00765C55" w:rsidP="00DF46EB">
            <w:pPr>
              <w:jc w:val="center"/>
              <w:rPr>
                <w:b/>
                <w:sz w:val="28"/>
                <w:szCs w:val="28"/>
              </w:rPr>
            </w:pPr>
            <w:r w:rsidRPr="00C93B74">
              <w:rPr>
                <w:b/>
                <w:sz w:val="28"/>
                <w:szCs w:val="28"/>
              </w:rPr>
              <w:t>Câu 1</w:t>
            </w:r>
          </w:p>
        </w:tc>
        <w:tc>
          <w:tcPr>
            <w:tcW w:w="1870" w:type="dxa"/>
          </w:tcPr>
          <w:p w14:paraId="38F85C3C" w14:textId="77777777" w:rsidR="00765C55" w:rsidRPr="00C93B74" w:rsidRDefault="00765C55" w:rsidP="00DF46EB">
            <w:pPr>
              <w:jc w:val="center"/>
              <w:rPr>
                <w:b/>
                <w:sz w:val="28"/>
                <w:szCs w:val="28"/>
              </w:rPr>
            </w:pPr>
            <w:r w:rsidRPr="00C93B74">
              <w:rPr>
                <w:b/>
                <w:sz w:val="28"/>
                <w:szCs w:val="28"/>
              </w:rPr>
              <w:t>Câu 2</w:t>
            </w:r>
          </w:p>
        </w:tc>
        <w:tc>
          <w:tcPr>
            <w:tcW w:w="1870" w:type="dxa"/>
          </w:tcPr>
          <w:p w14:paraId="2AF74BBB" w14:textId="77777777" w:rsidR="00765C55" w:rsidRPr="00C93B74" w:rsidRDefault="00765C55" w:rsidP="00DF46EB">
            <w:pPr>
              <w:jc w:val="center"/>
              <w:rPr>
                <w:b/>
                <w:sz w:val="28"/>
                <w:szCs w:val="28"/>
              </w:rPr>
            </w:pPr>
            <w:r w:rsidRPr="00C93B74">
              <w:rPr>
                <w:b/>
                <w:sz w:val="28"/>
                <w:szCs w:val="28"/>
              </w:rPr>
              <w:t>Câu 3</w:t>
            </w:r>
          </w:p>
        </w:tc>
        <w:tc>
          <w:tcPr>
            <w:tcW w:w="1870" w:type="dxa"/>
          </w:tcPr>
          <w:p w14:paraId="6C2107EB" w14:textId="77777777" w:rsidR="00765C55" w:rsidRPr="00C93B74" w:rsidRDefault="00765C55" w:rsidP="00DF46EB">
            <w:pPr>
              <w:jc w:val="center"/>
              <w:rPr>
                <w:b/>
                <w:sz w:val="28"/>
                <w:szCs w:val="28"/>
              </w:rPr>
            </w:pPr>
            <w:r w:rsidRPr="00C93B74">
              <w:rPr>
                <w:b/>
                <w:sz w:val="28"/>
                <w:szCs w:val="28"/>
              </w:rPr>
              <w:t>Câu 4</w:t>
            </w:r>
          </w:p>
        </w:tc>
      </w:tr>
      <w:tr w:rsidR="00765C55" w:rsidRPr="00C93B74" w14:paraId="64E00B02" w14:textId="77777777" w:rsidTr="00DF46EB">
        <w:tc>
          <w:tcPr>
            <w:tcW w:w="1870" w:type="dxa"/>
          </w:tcPr>
          <w:p w14:paraId="2163BBC2" w14:textId="77777777" w:rsidR="00765C55" w:rsidRPr="00C93B74" w:rsidRDefault="00765C55" w:rsidP="00DF46EB">
            <w:pPr>
              <w:jc w:val="center"/>
              <w:rPr>
                <w:sz w:val="28"/>
                <w:szCs w:val="28"/>
              </w:rPr>
            </w:pPr>
            <w:r w:rsidRPr="00C93B74">
              <w:rPr>
                <w:sz w:val="28"/>
                <w:szCs w:val="28"/>
              </w:rPr>
              <w:t>a</w:t>
            </w:r>
          </w:p>
        </w:tc>
        <w:tc>
          <w:tcPr>
            <w:tcW w:w="1870" w:type="dxa"/>
          </w:tcPr>
          <w:p w14:paraId="0A26D77F" w14:textId="77777777" w:rsidR="00765C55" w:rsidRPr="00C93B74" w:rsidRDefault="00765C55" w:rsidP="00DF46EB">
            <w:pPr>
              <w:jc w:val="center"/>
              <w:rPr>
                <w:sz w:val="28"/>
                <w:szCs w:val="28"/>
              </w:rPr>
            </w:pPr>
          </w:p>
        </w:tc>
        <w:tc>
          <w:tcPr>
            <w:tcW w:w="1870" w:type="dxa"/>
          </w:tcPr>
          <w:p w14:paraId="0F25EAB2" w14:textId="77777777" w:rsidR="00765C55" w:rsidRPr="00C93B74" w:rsidRDefault="00765C55" w:rsidP="00DF46EB">
            <w:pPr>
              <w:jc w:val="center"/>
              <w:rPr>
                <w:sz w:val="28"/>
                <w:szCs w:val="28"/>
              </w:rPr>
            </w:pPr>
          </w:p>
        </w:tc>
        <w:tc>
          <w:tcPr>
            <w:tcW w:w="1870" w:type="dxa"/>
          </w:tcPr>
          <w:p w14:paraId="3CA9740C" w14:textId="77777777" w:rsidR="00765C55" w:rsidRPr="00C93B74" w:rsidRDefault="00765C55" w:rsidP="00DF46EB">
            <w:pPr>
              <w:jc w:val="center"/>
              <w:rPr>
                <w:sz w:val="28"/>
                <w:szCs w:val="28"/>
              </w:rPr>
            </w:pPr>
          </w:p>
        </w:tc>
        <w:tc>
          <w:tcPr>
            <w:tcW w:w="1870" w:type="dxa"/>
          </w:tcPr>
          <w:p w14:paraId="4BD5D1D7" w14:textId="77777777" w:rsidR="00765C55" w:rsidRPr="00C93B74" w:rsidRDefault="00765C55" w:rsidP="00DF46EB">
            <w:pPr>
              <w:jc w:val="center"/>
              <w:rPr>
                <w:sz w:val="28"/>
                <w:szCs w:val="28"/>
              </w:rPr>
            </w:pPr>
          </w:p>
        </w:tc>
      </w:tr>
      <w:tr w:rsidR="00765C55" w:rsidRPr="00C93B74" w14:paraId="770F632D" w14:textId="77777777" w:rsidTr="00DF46EB">
        <w:tc>
          <w:tcPr>
            <w:tcW w:w="1870" w:type="dxa"/>
          </w:tcPr>
          <w:p w14:paraId="021326C5" w14:textId="77777777" w:rsidR="00765C55" w:rsidRPr="00C93B74" w:rsidRDefault="00765C55" w:rsidP="00DF46EB">
            <w:pPr>
              <w:jc w:val="center"/>
              <w:rPr>
                <w:sz w:val="28"/>
                <w:szCs w:val="28"/>
              </w:rPr>
            </w:pPr>
            <w:r w:rsidRPr="00C93B74">
              <w:rPr>
                <w:sz w:val="28"/>
                <w:szCs w:val="28"/>
              </w:rPr>
              <w:t>b</w:t>
            </w:r>
          </w:p>
        </w:tc>
        <w:tc>
          <w:tcPr>
            <w:tcW w:w="1870" w:type="dxa"/>
          </w:tcPr>
          <w:p w14:paraId="33C2FB48" w14:textId="77777777" w:rsidR="00765C55" w:rsidRPr="00C93B74" w:rsidRDefault="00765C55" w:rsidP="00DF46EB">
            <w:pPr>
              <w:jc w:val="center"/>
              <w:rPr>
                <w:sz w:val="28"/>
                <w:szCs w:val="28"/>
              </w:rPr>
            </w:pPr>
          </w:p>
        </w:tc>
        <w:tc>
          <w:tcPr>
            <w:tcW w:w="1870" w:type="dxa"/>
          </w:tcPr>
          <w:p w14:paraId="5A2EB6F9" w14:textId="77777777" w:rsidR="00765C55" w:rsidRPr="00C93B74" w:rsidRDefault="00765C55" w:rsidP="00DF46EB">
            <w:pPr>
              <w:jc w:val="center"/>
              <w:rPr>
                <w:sz w:val="28"/>
                <w:szCs w:val="28"/>
              </w:rPr>
            </w:pPr>
          </w:p>
        </w:tc>
        <w:tc>
          <w:tcPr>
            <w:tcW w:w="1870" w:type="dxa"/>
          </w:tcPr>
          <w:p w14:paraId="4D2E59AE" w14:textId="77777777" w:rsidR="00765C55" w:rsidRPr="00C93B74" w:rsidRDefault="00765C55" w:rsidP="00DF46EB">
            <w:pPr>
              <w:jc w:val="center"/>
              <w:rPr>
                <w:sz w:val="28"/>
                <w:szCs w:val="28"/>
              </w:rPr>
            </w:pPr>
          </w:p>
        </w:tc>
        <w:tc>
          <w:tcPr>
            <w:tcW w:w="1870" w:type="dxa"/>
          </w:tcPr>
          <w:p w14:paraId="06333F48" w14:textId="77777777" w:rsidR="00765C55" w:rsidRPr="00C93B74" w:rsidRDefault="00765C55" w:rsidP="00DF46EB">
            <w:pPr>
              <w:jc w:val="center"/>
              <w:rPr>
                <w:sz w:val="28"/>
                <w:szCs w:val="28"/>
              </w:rPr>
            </w:pPr>
          </w:p>
        </w:tc>
      </w:tr>
      <w:tr w:rsidR="00765C55" w:rsidRPr="00C93B74" w14:paraId="6FC29D51" w14:textId="77777777" w:rsidTr="00DF46EB">
        <w:tc>
          <w:tcPr>
            <w:tcW w:w="1870" w:type="dxa"/>
          </w:tcPr>
          <w:p w14:paraId="245CB421" w14:textId="77777777" w:rsidR="00765C55" w:rsidRPr="00C93B74" w:rsidRDefault="00765C55" w:rsidP="00DF46EB">
            <w:pPr>
              <w:jc w:val="center"/>
              <w:rPr>
                <w:sz w:val="28"/>
                <w:szCs w:val="28"/>
              </w:rPr>
            </w:pPr>
            <w:r w:rsidRPr="00C93B74">
              <w:rPr>
                <w:sz w:val="28"/>
                <w:szCs w:val="28"/>
              </w:rPr>
              <w:t>c</w:t>
            </w:r>
          </w:p>
        </w:tc>
        <w:tc>
          <w:tcPr>
            <w:tcW w:w="1870" w:type="dxa"/>
          </w:tcPr>
          <w:p w14:paraId="1377165B" w14:textId="77777777" w:rsidR="00765C55" w:rsidRPr="00C93B74" w:rsidRDefault="00765C55" w:rsidP="00DF46EB">
            <w:pPr>
              <w:jc w:val="center"/>
              <w:rPr>
                <w:sz w:val="28"/>
                <w:szCs w:val="28"/>
              </w:rPr>
            </w:pPr>
          </w:p>
        </w:tc>
        <w:tc>
          <w:tcPr>
            <w:tcW w:w="1870" w:type="dxa"/>
          </w:tcPr>
          <w:p w14:paraId="5AA155A8" w14:textId="77777777" w:rsidR="00765C55" w:rsidRPr="00C93B74" w:rsidRDefault="00765C55" w:rsidP="00DF46EB">
            <w:pPr>
              <w:jc w:val="center"/>
              <w:rPr>
                <w:sz w:val="28"/>
                <w:szCs w:val="28"/>
              </w:rPr>
            </w:pPr>
          </w:p>
        </w:tc>
        <w:tc>
          <w:tcPr>
            <w:tcW w:w="1870" w:type="dxa"/>
          </w:tcPr>
          <w:p w14:paraId="7A5FFB80" w14:textId="77777777" w:rsidR="00765C55" w:rsidRPr="00C93B74" w:rsidRDefault="00765C55" w:rsidP="00DF46EB">
            <w:pPr>
              <w:jc w:val="center"/>
              <w:rPr>
                <w:sz w:val="28"/>
                <w:szCs w:val="28"/>
              </w:rPr>
            </w:pPr>
          </w:p>
        </w:tc>
        <w:tc>
          <w:tcPr>
            <w:tcW w:w="1870" w:type="dxa"/>
          </w:tcPr>
          <w:p w14:paraId="4F4045CD" w14:textId="77777777" w:rsidR="00765C55" w:rsidRPr="00C93B74" w:rsidRDefault="00765C55" w:rsidP="00DF46EB">
            <w:pPr>
              <w:jc w:val="center"/>
              <w:rPr>
                <w:sz w:val="28"/>
                <w:szCs w:val="28"/>
              </w:rPr>
            </w:pPr>
          </w:p>
        </w:tc>
      </w:tr>
      <w:tr w:rsidR="00765C55" w:rsidRPr="00C93B74" w14:paraId="69DB9D70" w14:textId="77777777" w:rsidTr="00DF46EB">
        <w:tc>
          <w:tcPr>
            <w:tcW w:w="1870" w:type="dxa"/>
          </w:tcPr>
          <w:p w14:paraId="181A1015" w14:textId="77777777" w:rsidR="00765C55" w:rsidRPr="00C93B74" w:rsidRDefault="00765C55" w:rsidP="00DF46EB">
            <w:pPr>
              <w:jc w:val="center"/>
              <w:rPr>
                <w:sz w:val="28"/>
                <w:szCs w:val="28"/>
              </w:rPr>
            </w:pPr>
            <w:r w:rsidRPr="00C93B74">
              <w:rPr>
                <w:sz w:val="28"/>
                <w:szCs w:val="28"/>
              </w:rPr>
              <w:t>d</w:t>
            </w:r>
          </w:p>
        </w:tc>
        <w:tc>
          <w:tcPr>
            <w:tcW w:w="1870" w:type="dxa"/>
          </w:tcPr>
          <w:p w14:paraId="3AE7BF95" w14:textId="77777777" w:rsidR="00765C55" w:rsidRPr="00C93B74" w:rsidRDefault="00765C55" w:rsidP="00DF46EB">
            <w:pPr>
              <w:jc w:val="center"/>
              <w:rPr>
                <w:sz w:val="28"/>
                <w:szCs w:val="28"/>
              </w:rPr>
            </w:pPr>
          </w:p>
        </w:tc>
        <w:tc>
          <w:tcPr>
            <w:tcW w:w="1870" w:type="dxa"/>
          </w:tcPr>
          <w:p w14:paraId="67AD9BAE" w14:textId="77777777" w:rsidR="00765C55" w:rsidRPr="00C93B74" w:rsidRDefault="00765C55" w:rsidP="00DF46EB">
            <w:pPr>
              <w:jc w:val="center"/>
              <w:rPr>
                <w:sz w:val="28"/>
                <w:szCs w:val="28"/>
              </w:rPr>
            </w:pPr>
          </w:p>
        </w:tc>
        <w:tc>
          <w:tcPr>
            <w:tcW w:w="1870" w:type="dxa"/>
          </w:tcPr>
          <w:p w14:paraId="0A3A5947" w14:textId="77777777" w:rsidR="00765C55" w:rsidRPr="00C93B74" w:rsidRDefault="00765C55" w:rsidP="00DF46EB">
            <w:pPr>
              <w:jc w:val="center"/>
              <w:rPr>
                <w:sz w:val="28"/>
                <w:szCs w:val="28"/>
              </w:rPr>
            </w:pPr>
          </w:p>
        </w:tc>
        <w:tc>
          <w:tcPr>
            <w:tcW w:w="1870" w:type="dxa"/>
          </w:tcPr>
          <w:p w14:paraId="7B7F9DF4" w14:textId="77777777" w:rsidR="00765C55" w:rsidRPr="00C93B74" w:rsidRDefault="00765C55" w:rsidP="00DF46EB">
            <w:pPr>
              <w:jc w:val="center"/>
              <w:rPr>
                <w:sz w:val="28"/>
                <w:szCs w:val="28"/>
              </w:rPr>
            </w:pPr>
          </w:p>
        </w:tc>
      </w:tr>
    </w:tbl>
    <w:p w14:paraId="2933BF02" w14:textId="77777777" w:rsidR="00765C55" w:rsidRDefault="00765C55" w:rsidP="00765C55">
      <w:pPr>
        <w:spacing w:before="100" w:beforeAutospacing="1" w:line="240" w:lineRule="auto"/>
        <w:outlineLvl w:val="2"/>
        <w:rPr>
          <w:rFonts w:eastAsia="Times New Roman" w:cs="Times New Roman"/>
          <w:b/>
          <w:bCs/>
          <w:szCs w:val="24"/>
        </w:rPr>
      </w:pPr>
    </w:p>
    <w:p w14:paraId="41338A17" w14:textId="77777777" w:rsidR="00765C55" w:rsidRDefault="00765C55" w:rsidP="00765C55">
      <w:pPr>
        <w:spacing w:before="100" w:beforeAutospacing="1" w:line="240" w:lineRule="auto"/>
        <w:outlineLvl w:val="2"/>
        <w:rPr>
          <w:rFonts w:eastAsia="Times New Roman" w:cs="Times New Roman"/>
          <w:b/>
          <w:bCs/>
          <w:szCs w:val="24"/>
        </w:rPr>
      </w:pPr>
    </w:p>
    <w:p w14:paraId="71457071" w14:textId="77777777" w:rsidR="00765C55" w:rsidRDefault="00765C55" w:rsidP="00765C55">
      <w:pPr>
        <w:spacing w:before="100" w:beforeAutospacing="1" w:line="240" w:lineRule="auto"/>
        <w:ind w:right="140"/>
        <w:outlineLvl w:val="2"/>
        <w:rPr>
          <w:rFonts w:eastAsia="Times New Roman" w:cs="Times New Roman"/>
          <w:b/>
          <w:bCs/>
          <w:szCs w:val="24"/>
        </w:rPr>
      </w:pPr>
      <w:r w:rsidRPr="00664D3F">
        <w:rPr>
          <w:rFonts w:eastAsia="Times New Roman" w:cs="Times New Roman"/>
          <w:b/>
          <w:bCs/>
          <w:szCs w:val="24"/>
        </w:rPr>
        <w:lastRenderedPageBreak/>
        <w:t>PHẦN III: Tự luận</w:t>
      </w:r>
      <w:r>
        <w:rPr>
          <w:rFonts w:eastAsia="Times New Roman" w:cs="Times New Roman"/>
          <w:b/>
          <w:bCs/>
          <w:szCs w:val="24"/>
        </w:rPr>
        <w:t xml:space="preserve"> (3 điểm)</w:t>
      </w:r>
    </w:p>
    <w:p w14:paraId="0FF781F6" w14:textId="77777777" w:rsidR="00765C55" w:rsidRDefault="00765C55" w:rsidP="00765C55">
      <w:pPr>
        <w:spacing w:line="360" w:lineRule="auto"/>
        <w:jc w:val="center"/>
        <w:rPr>
          <w:rStyle w:val="YoungMixChar"/>
        </w:rPr>
      </w:pPr>
      <w:r>
        <w:rPr>
          <w:rStyle w:val="YoungMixChar"/>
        </w:rPr>
        <w:t>........................................................................................................................................................................................................................................................................................................................................................................................................................................................................................................................................................................................................................................................................................................................................................................................................................................................................................................................................................................................................................................................................................................................................................................................................................................................................................................................................................................................................................................................................................................................................................................................................................................................................................................................................................................................................................................................................................................................................................................................................................................................................................................................</w:t>
      </w:r>
    </w:p>
    <w:p w14:paraId="254164DA" w14:textId="77777777" w:rsidR="00765C55" w:rsidRDefault="00765C55" w:rsidP="00765C55">
      <w:pPr>
        <w:spacing w:line="360" w:lineRule="auto"/>
        <w:jc w:val="center"/>
        <w:rPr>
          <w:rStyle w:val="YoungMixChar"/>
        </w:rPr>
      </w:pPr>
      <w:r>
        <w:rPr>
          <w:rStyle w:val="YoungMixChar"/>
        </w:rPr>
        <w:t>..........................................................................................................................................................................</w:t>
      </w:r>
    </w:p>
    <w:p w14:paraId="58C6D8A9" w14:textId="77777777" w:rsidR="00765C55" w:rsidRDefault="00765C55" w:rsidP="00765C55">
      <w:pPr>
        <w:spacing w:line="360" w:lineRule="auto"/>
        <w:jc w:val="center"/>
        <w:rPr>
          <w:rStyle w:val="YoungMixChar"/>
        </w:rPr>
      </w:pPr>
      <w:r>
        <w:rPr>
          <w:rStyle w:val="YoungMixChar"/>
        </w:rPr>
        <w:t>............................................................................................................................................................................................................................................................................................................................................................................................................................................................................................................................................................................................................................................................................................................................................................................................................................................................................................................................................................................................................................................................</w:t>
      </w:r>
    </w:p>
    <w:p w14:paraId="5F72A096" w14:textId="77777777" w:rsidR="00765C55" w:rsidRDefault="00765C55" w:rsidP="00765C55">
      <w:pPr>
        <w:spacing w:line="360" w:lineRule="auto"/>
        <w:jc w:val="center"/>
        <w:rPr>
          <w:rStyle w:val="YoungMixChar"/>
        </w:rPr>
      </w:pPr>
      <w:r>
        <w:rPr>
          <w:rStyle w:val="YoungMixChar"/>
        </w:rPr>
        <w:t>..........................................................................................................................................................................</w:t>
      </w:r>
    </w:p>
    <w:p w14:paraId="4B87887D" w14:textId="77777777" w:rsidR="00765C55" w:rsidRDefault="00765C55" w:rsidP="00765C55">
      <w:pPr>
        <w:spacing w:line="360" w:lineRule="auto"/>
        <w:jc w:val="center"/>
        <w:rPr>
          <w:rStyle w:val="YoungMixChar"/>
        </w:rPr>
      </w:pPr>
      <w:r>
        <w:rPr>
          <w:rStyle w:val="YoungMixChar"/>
        </w:rPr>
        <w:t>............................................................................................................................................................................................................................................................................................................................................................................................................................................................................................................................................................................................................................................................................................................................................................................................................................................................................................................................................................................................................................................................</w:t>
      </w:r>
    </w:p>
    <w:p w14:paraId="298BEFC4" w14:textId="77777777" w:rsidR="00765C55" w:rsidRDefault="00765C55" w:rsidP="00765C55">
      <w:pPr>
        <w:spacing w:line="360" w:lineRule="auto"/>
        <w:jc w:val="center"/>
        <w:rPr>
          <w:rStyle w:val="YoungMixChar"/>
        </w:rPr>
      </w:pPr>
      <w:r>
        <w:rPr>
          <w:rStyle w:val="YoungMixChar"/>
        </w:rPr>
        <w:t>........................................................................................................................................................................</w:t>
      </w:r>
    </w:p>
    <w:p w14:paraId="7879E933" w14:textId="77777777" w:rsidR="00765C55" w:rsidRDefault="00765C55" w:rsidP="00765C55">
      <w:pPr>
        <w:spacing w:line="360" w:lineRule="auto"/>
        <w:jc w:val="center"/>
        <w:rPr>
          <w:rStyle w:val="YoungMixChar"/>
        </w:rPr>
      </w:pPr>
      <w:r>
        <w:rPr>
          <w:rStyle w:val="YoungMixChar"/>
        </w:rPr>
        <w:t>............................................................................................................................................................................................................................................................................................................................................................................................................................................................................................................................................................................................................................................................................................................................................................................................................................................................................................................................................................................................................................................................</w:t>
      </w:r>
    </w:p>
    <w:p w14:paraId="77F42FCD" w14:textId="77777777" w:rsidR="00765C55" w:rsidRDefault="00765C55" w:rsidP="00765C55">
      <w:pPr>
        <w:jc w:val="center"/>
      </w:pPr>
    </w:p>
    <w:p w14:paraId="6DDAC96D" w14:textId="77777777" w:rsidR="00765C55" w:rsidRDefault="00765C55" w:rsidP="00765C55">
      <w:pPr>
        <w:jc w:val="center"/>
      </w:pPr>
    </w:p>
    <w:p w14:paraId="7D6E4179" w14:textId="77777777" w:rsidR="00765C55" w:rsidRDefault="00765C55">
      <w:pPr>
        <w:jc w:val="center"/>
      </w:pPr>
    </w:p>
    <w:sectPr w:rsidR="00765C55" w:rsidSect="00034321">
      <w:footerReference w:type="default" r:id="rId8"/>
      <w:pgSz w:w="11906" w:h="16838"/>
      <w:pgMar w:top="567" w:right="567" w:bottom="567" w:left="1134" w:header="283"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B95BA" w14:textId="77777777" w:rsidR="00C119A4" w:rsidRDefault="00C119A4">
      <w:pPr>
        <w:spacing w:line="240" w:lineRule="auto"/>
      </w:pPr>
      <w:r>
        <w:separator/>
      </w:r>
    </w:p>
  </w:endnote>
  <w:endnote w:type="continuationSeparator" w:id="0">
    <w:p w14:paraId="559E626B" w14:textId="77777777" w:rsidR="00C119A4" w:rsidRDefault="00C119A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27DF3" w14:textId="77777777" w:rsidR="00E369A4" w:rsidRDefault="00CE241E">
    <w:pPr>
      <w:pBdr>
        <w:top w:val="single" w:sz="6" w:space="1" w:color="auto"/>
      </w:pBdr>
      <w:tabs>
        <w:tab w:val="right" w:pos="10489"/>
      </w:tabs>
      <w:spacing w:line="240" w:lineRule="auto"/>
    </w:pPr>
    <w:r>
      <w:t>Mã đề 004</w:t>
    </w:r>
    <w:r>
      <w:tab/>
      <w:t xml:space="preserve">Trang </w:t>
    </w:r>
    <w:r>
      <w:fldChar w:fldCharType="begin"/>
    </w:r>
    <w:r>
      <w:instrText>Page</w:instrText>
    </w:r>
    <w:r>
      <w:fldChar w:fldCharType="separate"/>
    </w:r>
    <w:r>
      <w:rPr>
        <w:noProof/>
      </w:rPr>
      <w:t>1</w:t>
    </w:r>
    <w:r>
      <w:fldChar w:fldCharType="end"/>
    </w:r>
    <w:r>
      <w:t>/</w:t>
    </w:r>
    <w:r>
      <w:fldChar w:fldCharType="begin"/>
    </w:r>
    <w:r>
      <w:instrText>NUMPAGES</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41BB13" w14:textId="77777777" w:rsidR="00C119A4" w:rsidRDefault="00C119A4">
      <w:pPr>
        <w:spacing w:line="240" w:lineRule="auto"/>
      </w:pPr>
      <w:r>
        <w:separator/>
      </w:r>
    </w:p>
  </w:footnote>
  <w:footnote w:type="continuationSeparator" w:id="0">
    <w:p w14:paraId="634138C4" w14:textId="77777777" w:rsidR="00C119A4" w:rsidRDefault="00C119A4">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4321"/>
    <w:rsid w:val="00034321"/>
    <w:rsid w:val="000401C0"/>
    <w:rsid w:val="00064BD4"/>
    <w:rsid w:val="00243A58"/>
    <w:rsid w:val="00322F03"/>
    <w:rsid w:val="0071006B"/>
    <w:rsid w:val="00765C55"/>
    <w:rsid w:val="00806245"/>
    <w:rsid w:val="00C119A4"/>
    <w:rsid w:val="00CE241E"/>
    <w:rsid w:val="00E369A4"/>
    <w:rsid w:val="00E419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553A8"/>
  <w15:chartTrackingRefBased/>
  <w15:docId w15:val="{7BF0AA79-1979-44AD-9B28-1DE31C66D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4321"/>
    <w:pPr>
      <w:spacing w:after="0"/>
    </w:pPr>
    <w:rPr>
      <w:rFonts w:ascii="Times New Roman" w:hAnsi="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34321"/>
    <w:pPr>
      <w:spacing w:before="100" w:beforeAutospacing="1" w:after="100" w:afterAutospacing="1" w:line="240" w:lineRule="auto"/>
    </w:pPr>
    <w:rPr>
      <w:rFonts w:eastAsia="Times New Roman" w:cs="Times New Roman"/>
      <w:szCs w:val="24"/>
    </w:rPr>
  </w:style>
  <w:style w:type="paragraph" w:customStyle="1" w:styleId="paragraph">
    <w:name w:val="paragraph"/>
    <w:basedOn w:val="Normal"/>
    <w:rsid w:val="00034321"/>
    <w:pPr>
      <w:spacing w:before="100" w:beforeAutospacing="1" w:after="100" w:afterAutospacing="1" w:line="240" w:lineRule="auto"/>
    </w:pPr>
    <w:rPr>
      <w:rFonts w:eastAsia="Times New Roman" w:cs="Times New Roman"/>
      <w:szCs w:val="24"/>
    </w:rPr>
  </w:style>
  <w:style w:type="character" w:customStyle="1" w:styleId="normaltextrun">
    <w:name w:val="normaltextrun"/>
    <w:basedOn w:val="DefaultParagraphFont"/>
    <w:rsid w:val="00034321"/>
  </w:style>
  <w:style w:type="character" w:customStyle="1" w:styleId="eop">
    <w:name w:val="eop"/>
    <w:basedOn w:val="DefaultParagraphFont"/>
    <w:rsid w:val="00034321"/>
  </w:style>
  <w:style w:type="paragraph" w:customStyle="1" w:styleId="Normal62">
    <w:name w:val="Normal_62"/>
    <w:qFormat/>
    <w:rsid w:val="00034321"/>
    <w:pPr>
      <w:spacing w:after="0" w:line="240" w:lineRule="auto"/>
    </w:pPr>
    <w:rPr>
      <w:rFonts w:ascii="Times New Roman" w:eastAsia="Times New Roman" w:hAnsi="Times New Roman" w:cs="Times New Roman"/>
      <w:sz w:val="24"/>
      <w:szCs w:val="24"/>
    </w:rPr>
  </w:style>
  <w:style w:type="paragraph" w:customStyle="1" w:styleId="Normal63">
    <w:name w:val="Normal_63"/>
    <w:qFormat/>
    <w:rsid w:val="00034321"/>
    <w:pPr>
      <w:spacing w:after="0" w:line="240" w:lineRule="auto"/>
    </w:pPr>
    <w:rPr>
      <w:rFonts w:ascii="Times New Roman" w:eastAsia="Times New Roman" w:hAnsi="Times New Roman" w:cs="Times New Roman"/>
      <w:sz w:val="24"/>
      <w:szCs w:val="24"/>
    </w:rPr>
  </w:style>
  <w:style w:type="paragraph" w:customStyle="1" w:styleId="Normal69">
    <w:name w:val="Normal_69"/>
    <w:qFormat/>
    <w:rsid w:val="00034321"/>
    <w:pPr>
      <w:spacing w:after="0" w:line="240" w:lineRule="auto"/>
    </w:pPr>
    <w:rPr>
      <w:rFonts w:ascii="Times New Roman" w:eastAsia="Times New Roman" w:hAnsi="Times New Roman" w:cs="Times New Roman"/>
      <w:sz w:val="24"/>
      <w:szCs w:val="24"/>
    </w:rPr>
  </w:style>
  <w:style w:type="paragraph" w:customStyle="1" w:styleId="Normal70">
    <w:name w:val="Normal_70"/>
    <w:qFormat/>
    <w:rsid w:val="00034321"/>
    <w:pPr>
      <w:spacing w:after="0" w:line="240" w:lineRule="auto"/>
    </w:pPr>
    <w:rPr>
      <w:rFonts w:ascii="Times New Roman" w:eastAsia="Times New Roman" w:hAnsi="Times New Roman" w:cs="Times New Roman"/>
      <w:sz w:val="24"/>
      <w:szCs w:val="24"/>
    </w:rPr>
  </w:style>
  <w:style w:type="paragraph" w:customStyle="1" w:styleId="Normal71">
    <w:name w:val="Normal_71"/>
    <w:qFormat/>
    <w:rsid w:val="00034321"/>
    <w:pPr>
      <w:spacing w:after="0" w:line="240" w:lineRule="auto"/>
    </w:pPr>
    <w:rPr>
      <w:rFonts w:ascii="Times New Roman" w:eastAsia="Times New Roman" w:hAnsi="Times New Roman" w:cs="Times New Roman"/>
      <w:sz w:val="24"/>
      <w:szCs w:val="24"/>
    </w:rPr>
  </w:style>
  <w:style w:type="paragraph" w:customStyle="1" w:styleId="Normal72">
    <w:name w:val="Normal_72"/>
    <w:qFormat/>
    <w:rsid w:val="00034321"/>
    <w:pPr>
      <w:spacing w:after="0" w:line="240" w:lineRule="auto"/>
    </w:pPr>
    <w:rPr>
      <w:rFonts w:ascii="Times New Roman" w:eastAsia="Times New Roman" w:hAnsi="Times New Roman" w:cs="Times New Roman"/>
      <w:sz w:val="24"/>
      <w:szCs w:val="24"/>
    </w:rPr>
  </w:style>
  <w:style w:type="paragraph" w:customStyle="1" w:styleId="Normal73">
    <w:name w:val="Normal_73"/>
    <w:qFormat/>
    <w:rsid w:val="00034321"/>
    <w:pPr>
      <w:spacing w:after="0" w:line="240" w:lineRule="auto"/>
    </w:pPr>
    <w:rPr>
      <w:rFonts w:ascii="Times New Roman" w:eastAsia="Times New Roman" w:hAnsi="Times New Roman" w:cs="Times New Roman"/>
      <w:sz w:val="24"/>
      <w:szCs w:val="24"/>
    </w:rPr>
  </w:style>
  <w:style w:type="paragraph" w:customStyle="1" w:styleId="Normal93">
    <w:name w:val="Normal_93"/>
    <w:qFormat/>
    <w:rsid w:val="00034321"/>
    <w:pPr>
      <w:spacing w:after="0" w:line="240" w:lineRule="auto"/>
    </w:pPr>
    <w:rPr>
      <w:rFonts w:ascii="Times New Roman" w:eastAsia="Times New Roman" w:hAnsi="Times New Roman" w:cs="Times New Roman"/>
      <w:sz w:val="24"/>
      <w:szCs w:val="24"/>
    </w:rPr>
  </w:style>
  <w:style w:type="paragraph" w:customStyle="1" w:styleId="Normal94">
    <w:name w:val="Normal_94"/>
    <w:qFormat/>
    <w:rsid w:val="00034321"/>
    <w:pPr>
      <w:spacing w:after="0" w:line="240" w:lineRule="auto"/>
    </w:pPr>
    <w:rPr>
      <w:rFonts w:ascii="Times New Roman" w:eastAsia="Times New Roman" w:hAnsi="Times New Roman" w:cs="Times New Roman"/>
      <w:sz w:val="24"/>
      <w:szCs w:val="24"/>
    </w:rPr>
  </w:style>
  <w:style w:type="paragraph" w:customStyle="1" w:styleId="Normal95">
    <w:name w:val="Normal_95"/>
    <w:qFormat/>
    <w:rsid w:val="00034321"/>
    <w:pPr>
      <w:spacing w:after="0" w:line="240" w:lineRule="auto"/>
    </w:pPr>
    <w:rPr>
      <w:rFonts w:ascii="Times New Roman" w:eastAsia="Times New Roman" w:hAnsi="Times New Roman" w:cs="Times New Roman"/>
      <w:sz w:val="24"/>
      <w:szCs w:val="24"/>
    </w:rPr>
  </w:style>
  <w:style w:type="paragraph" w:customStyle="1" w:styleId="Normal96">
    <w:name w:val="Normal_96"/>
    <w:qFormat/>
    <w:rsid w:val="00034321"/>
    <w:pPr>
      <w:spacing w:after="0" w:line="240" w:lineRule="auto"/>
    </w:pPr>
    <w:rPr>
      <w:rFonts w:ascii="Times New Roman" w:eastAsia="Times New Roman" w:hAnsi="Times New Roman" w:cs="Times New Roman"/>
      <w:sz w:val="24"/>
      <w:szCs w:val="24"/>
    </w:rPr>
  </w:style>
  <w:style w:type="paragraph" w:customStyle="1" w:styleId="Normal97">
    <w:name w:val="Normal_97"/>
    <w:qFormat/>
    <w:rsid w:val="00034321"/>
    <w:pPr>
      <w:spacing w:after="0" w:line="240" w:lineRule="auto"/>
    </w:pPr>
    <w:rPr>
      <w:rFonts w:ascii="Times New Roman" w:eastAsia="Times New Roman" w:hAnsi="Times New Roman" w:cs="Times New Roman"/>
      <w:sz w:val="24"/>
      <w:szCs w:val="24"/>
    </w:rPr>
  </w:style>
  <w:style w:type="paragraph" w:customStyle="1" w:styleId="Normal98">
    <w:name w:val="Normal_98"/>
    <w:qFormat/>
    <w:rsid w:val="00034321"/>
    <w:pPr>
      <w:spacing w:after="0" w:line="240" w:lineRule="auto"/>
    </w:pPr>
    <w:rPr>
      <w:rFonts w:ascii="Times New Roman" w:eastAsia="Times New Roman" w:hAnsi="Times New Roman" w:cs="Times New Roman"/>
      <w:sz w:val="24"/>
      <w:szCs w:val="24"/>
    </w:rPr>
  </w:style>
  <w:style w:type="paragraph" w:customStyle="1" w:styleId="Normal99">
    <w:name w:val="Normal_99"/>
    <w:qFormat/>
    <w:rsid w:val="00034321"/>
    <w:pPr>
      <w:spacing w:after="0" w:line="240" w:lineRule="auto"/>
    </w:pPr>
    <w:rPr>
      <w:rFonts w:ascii="Times New Roman" w:eastAsia="Times New Roman" w:hAnsi="Times New Roman" w:cs="Times New Roman"/>
      <w:sz w:val="24"/>
      <w:szCs w:val="24"/>
    </w:rPr>
  </w:style>
  <w:style w:type="paragraph" w:customStyle="1" w:styleId="Normal100">
    <w:name w:val="Normal_100"/>
    <w:qFormat/>
    <w:rsid w:val="00034321"/>
    <w:pPr>
      <w:spacing w:after="0" w:line="240" w:lineRule="auto"/>
    </w:pPr>
    <w:rPr>
      <w:rFonts w:ascii="Times New Roman" w:eastAsia="Times New Roman" w:hAnsi="Times New Roman" w:cs="Times New Roman"/>
      <w:sz w:val="24"/>
      <w:szCs w:val="24"/>
    </w:rPr>
  </w:style>
  <w:style w:type="paragraph" w:customStyle="1" w:styleId="Normal101">
    <w:name w:val="Normal_101"/>
    <w:qFormat/>
    <w:rsid w:val="00034321"/>
    <w:pPr>
      <w:spacing w:after="0" w:line="240" w:lineRule="auto"/>
    </w:pPr>
    <w:rPr>
      <w:rFonts w:ascii="Times New Roman" w:eastAsia="Times New Roman" w:hAnsi="Times New Roman" w:cs="Times New Roman"/>
      <w:sz w:val="24"/>
      <w:szCs w:val="24"/>
    </w:rPr>
  </w:style>
  <w:style w:type="paragraph" w:customStyle="1" w:styleId="Normal102">
    <w:name w:val="Normal_102"/>
    <w:qFormat/>
    <w:rsid w:val="00034321"/>
    <w:pPr>
      <w:spacing w:after="0" w:line="240" w:lineRule="auto"/>
    </w:pPr>
    <w:rPr>
      <w:rFonts w:ascii="Times New Roman" w:eastAsia="Times New Roman" w:hAnsi="Times New Roman" w:cs="Times New Roman"/>
      <w:sz w:val="24"/>
      <w:szCs w:val="24"/>
    </w:rPr>
  </w:style>
  <w:style w:type="paragraph" w:customStyle="1" w:styleId="Normal103">
    <w:name w:val="Normal_103"/>
    <w:qFormat/>
    <w:rsid w:val="00034321"/>
    <w:pPr>
      <w:spacing w:after="0" w:line="240" w:lineRule="auto"/>
    </w:pPr>
    <w:rPr>
      <w:rFonts w:ascii="Times New Roman" w:eastAsia="Times New Roman" w:hAnsi="Times New Roman" w:cs="Times New Roman"/>
      <w:sz w:val="24"/>
      <w:szCs w:val="24"/>
    </w:rPr>
  </w:style>
  <w:style w:type="paragraph" w:customStyle="1" w:styleId="Normal104">
    <w:name w:val="Normal_104"/>
    <w:qFormat/>
    <w:rsid w:val="00034321"/>
    <w:pPr>
      <w:spacing w:after="0" w:line="240" w:lineRule="auto"/>
    </w:pPr>
    <w:rPr>
      <w:rFonts w:ascii="Times New Roman" w:eastAsia="Times New Roman" w:hAnsi="Times New Roman" w:cs="Times New Roman"/>
      <w:sz w:val="24"/>
      <w:szCs w:val="24"/>
    </w:rPr>
  </w:style>
  <w:style w:type="paragraph" w:customStyle="1" w:styleId="Normal0">
    <w:name w:val="Normal_0"/>
    <w:qFormat/>
    <w:rsid w:val="00034321"/>
    <w:pPr>
      <w:spacing w:after="0" w:line="240" w:lineRule="auto"/>
    </w:pPr>
    <w:rPr>
      <w:rFonts w:ascii="Calibri" w:eastAsia="Times New Roman" w:hAnsi="Calibri" w:cs="Times New Roman"/>
      <w:sz w:val="24"/>
      <w:szCs w:val="24"/>
    </w:rPr>
  </w:style>
  <w:style w:type="table" w:customStyle="1" w:styleId="YoungMixTable">
    <w:name w:val="YoungMix_Table"/>
    <w:rPr>
      <w:rFonts w:ascii="Times New Roman" w:hAnsi="Times New Roman"/>
      <w:sz w:val="24"/>
    </w:rPr>
    <w:tblPr>
      <w:tblCellMar>
        <w:top w:w="0" w:type="dxa"/>
        <w:left w:w="0" w:type="dxa"/>
        <w:bottom w:w="0" w:type="dxa"/>
        <w:right w:w="0" w:type="dxa"/>
      </w:tblCellMar>
    </w:tblPr>
  </w:style>
  <w:style w:type="character" w:customStyle="1" w:styleId="YoungMixChar">
    <w:name w:val="YoungMix_Char"/>
    <w:rPr>
      <w:rFonts w:ascii="Times New Roman" w:hAnsi="Times New Roman"/>
      <w:sz w:val="24"/>
    </w:rPr>
  </w:style>
  <w:style w:type="character" w:styleId="Strong">
    <w:name w:val="Strong"/>
    <w:basedOn w:val="DefaultParagraphFont"/>
    <w:uiPriority w:val="22"/>
    <w:qFormat/>
    <w:rsid w:val="00765C55"/>
    <w:rPr>
      <w:b/>
      <w:bCs/>
    </w:rPr>
  </w:style>
  <w:style w:type="table" w:styleId="TableGrid">
    <w:name w:val="Table Grid"/>
    <w:basedOn w:val="TableNormal"/>
    <w:uiPriority w:val="39"/>
    <w:rsid w:val="00765C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1870</Words>
  <Characters>10662</Characters>
  <Application>Microsoft Office Word</Application>
  <DocSecurity>0</DocSecurity>
  <Lines>88</Lines>
  <Paragraphs>25</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
      <vt:lpstr>        PHẦN III: Tự luận (3 điểm)</vt:lpstr>
      <vt:lpstr>        Câu 1: Một gia đình dự định lắp dây dẫn cho mạch điện chiếu sáng có tổng công su</vt:lpstr>
      <vt:lpstr>        Câu 2: Một hộ gia đình sử dụng điện trung bình tiêu thụ khoảng 500 kWh/tháng. Ch</vt:lpstr>
      <vt:lpstr>        </vt:lpstr>
      <vt:lpstr>        </vt:lpstr>
      <vt:lpstr>        PHẦN III: Tự luận (3 điểm)</vt:lpstr>
    </vt:vector>
  </TitlesOfParts>
  <Company/>
  <LinksUpToDate>false</LinksUpToDate>
  <CharactersWithSpaces>12507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youngmix.vn</dc:creator>
  <cp:keywords>youngmix,cham thi trac nghiem,quizmaker</cp:keywords>
  <dc:description/>
  <cp:lastModifiedBy>Administrator</cp:lastModifiedBy>
  <cp:revision>4</cp:revision>
  <dcterms:created xsi:type="dcterms:W3CDTF">2025-12-01T11:30:00Z</dcterms:created>
  <dcterms:modified xsi:type="dcterms:W3CDTF">2025-12-11T02:18:00Z</dcterms:modified>
  <cp:version>1.0</cp:version>
</cp:coreProperties>
</file>