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然和给了凯西一个吻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但是看得出凯西的心里还是不好受。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母亲和外祖母就这样离开了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门在外面就被锁住了。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第二天清晨。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凯西起了床看了看墙上奇怪的画。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小男孩没见到太阳就伸手拉窗帘。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还好被凯西立刻阻止住了。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这时候外婆进来了。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开了灯。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送来了食物。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小孩子想上前去抢，被外婆挡住了。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带来的竟然是一天的事物。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仆人？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每天清单。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外祖母帮他们安排的明明白白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并且让他们全部吃完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看来外婆遵循不浪费粮食的原则。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外婆最后说道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2020-08-10T11:39:26Z</dcterms:created>
  <dc:creator> </dc:creator>
</cp:coreProperties>
</file>