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71D" w:rsidRDefault="00CE071D"/>
    <w:p w:rsidR="00C8744F" w:rsidRPr="008E5E27" w:rsidRDefault="008E5E27">
      <w:pPr>
        <w:rPr>
          <w:color w:val="FF0000"/>
        </w:rPr>
      </w:pPr>
      <w:r w:rsidRPr="008E5E27">
        <w:rPr>
          <w:color w:val="FF0000"/>
          <w:highlight w:val="lightGray"/>
        </w:rPr>
        <w:t>https://www.bilibili.com/video/BV1JM4y117Af?spm_id_from=333.788.player.switch&amp;vd_source=f93c2f87ac116d0ab5a7d34711f601c7&amp;p=22</w:t>
      </w:r>
      <w:r>
        <w:rPr>
          <w:noProof/>
        </w:rPr>
        <w:drawing>
          <wp:inline distT="0" distB="0" distL="0" distR="0" wp14:anchorId="0474CBD0" wp14:editId="0FBB8A69">
            <wp:extent cx="5171429" cy="7714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4F" w:rsidRDefault="00C8744F">
      <w:r>
        <w:rPr>
          <w:noProof/>
        </w:rPr>
        <w:drawing>
          <wp:inline distT="0" distB="0" distL="0" distR="0" wp14:anchorId="56EFCA3C" wp14:editId="3F7E6FBB">
            <wp:extent cx="5274310" cy="6394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4F" w:rsidRDefault="00C8744F">
      <w:pPr>
        <w:rPr>
          <w:lang w:eastAsia="ja-JP"/>
        </w:rPr>
      </w:pPr>
      <w:r>
        <w:rPr>
          <w:rStyle w:val="a3"/>
          <w:lang w:eastAsia="ja-JP"/>
        </w:rPr>
        <w:t>「ことはない」</w:t>
      </w:r>
      <w:r>
        <w:rPr>
          <w:lang w:eastAsia="ja-JP"/>
        </w:rPr>
        <w:t xml:space="preserve"> 和 </w:t>
      </w:r>
      <w:r>
        <w:rPr>
          <w:rStyle w:val="a3"/>
          <w:lang w:eastAsia="ja-JP"/>
        </w:rPr>
        <w:t>「ことではない」</w:t>
      </w:r>
      <w:r>
        <w:rPr>
          <w:lang w:eastAsia="ja-JP"/>
        </w:rPr>
        <w:t xml:space="preserve"> 都表示否定的含义，意思是“不必做某事”或者“没有必要做某事”</w:t>
      </w:r>
    </w:p>
    <w:p w:rsidR="00C8744F" w:rsidRDefault="00C8744F">
      <w:pPr>
        <w:rPr>
          <w:lang w:eastAsia="ja-JP"/>
        </w:rPr>
      </w:pPr>
    </w:p>
    <w:p w:rsidR="00C8744F" w:rsidRDefault="00C8744F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8D0720F" wp14:editId="5441DCC8">
            <wp:extent cx="5274310" cy="692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44F" w:rsidRDefault="00C8744F">
      <w:pPr>
        <w:rPr>
          <w:rFonts w:eastAsia="Yu Mincho"/>
          <w:lang w:eastAsia="ja-JP"/>
        </w:rPr>
      </w:pPr>
    </w:p>
    <w:p w:rsidR="00C8744F" w:rsidRDefault="00C8744F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C2DC835" wp14:editId="46E99703">
            <wp:extent cx="5238095" cy="800000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07D" w:rsidRDefault="0053307D">
      <w:pPr>
        <w:rPr>
          <w:rFonts w:eastAsia="Yu Mincho"/>
          <w:lang w:eastAsia="ja-JP"/>
        </w:rPr>
      </w:pPr>
    </w:p>
    <w:p w:rsidR="0053307D" w:rsidRDefault="0053307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F8FFADF" wp14:editId="28B94929">
            <wp:extent cx="5274310" cy="7283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C8" w:rsidRDefault="00E20AC8">
      <w:pPr>
        <w:rPr>
          <w:rFonts w:eastAsia="Yu Mincho"/>
          <w:lang w:eastAsia="ja-JP"/>
        </w:rPr>
      </w:pPr>
    </w:p>
    <w:p w:rsidR="00E20AC8" w:rsidRDefault="00E20AC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6A05827" wp14:editId="140AEB39">
            <wp:extent cx="5180952" cy="885714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C8" w:rsidRDefault="00E20AC8">
      <w:pPr>
        <w:rPr>
          <w:rFonts w:eastAsia="Yu Mincho"/>
          <w:lang w:eastAsia="ja-JP"/>
        </w:rPr>
      </w:pPr>
    </w:p>
    <w:p w:rsidR="00E20AC8" w:rsidRDefault="00E20AC8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13ABC1A" wp14:editId="7828EEFB">
            <wp:extent cx="5274310" cy="6654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C8" w:rsidRDefault="00E20AC8">
      <w:pPr>
        <w:rPr>
          <w:rFonts w:eastAsia="Yu Mincho"/>
          <w:lang w:eastAsia="ja-JP"/>
        </w:rPr>
      </w:pPr>
    </w:p>
    <w:p w:rsidR="00E20AC8" w:rsidRDefault="00E20AC8" w:rsidP="008E5E27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E7481D9" wp14:editId="56C09138">
            <wp:extent cx="5274310" cy="5295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C8" w:rsidRDefault="00092EDE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4E3B2995" wp14:editId="146508A9">
            <wp:extent cx="5274310" cy="620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53A" w:rsidRDefault="004F353A">
      <w:pPr>
        <w:rPr>
          <w:rFonts w:eastAsia="Yu Mincho"/>
          <w:lang w:eastAsia="ja-JP"/>
        </w:rPr>
      </w:pPr>
    </w:p>
    <w:p w:rsidR="004F353A" w:rsidRDefault="004F353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08100D2" wp14:editId="4863C9EE">
            <wp:extent cx="5274310" cy="96393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53A" w:rsidRDefault="004F353A">
      <w:pPr>
        <w:rPr>
          <w:rFonts w:eastAsia="Yu Mincho"/>
          <w:lang w:eastAsia="ja-JP"/>
        </w:rPr>
      </w:pPr>
    </w:p>
    <w:p w:rsidR="004F353A" w:rsidRDefault="004F353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1394E04" wp14:editId="736B3398">
            <wp:extent cx="5274310" cy="732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53A" w:rsidRDefault="004F353A">
      <w:pPr>
        <w:rPr>
          <w:rFonts w:eastAsia="Yu Mincho"/>
          <w:lang w:eastAsia="ja-JP"/>
        </w:rPr>
      </w:pPr>
    </w:p>
    <w:p w:rsidR="004F353A" w:rsidRDefault="004F353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546FBFF" wp14:editId="1D672217">
            <wp:extent cx="5274310" cy="7035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1F0" w:rsidRDefault="009371F0">
      <w:pPr>
        <w:rPr>
          <w:rFonts w:eastAsia="Yu Mincho"/>
          <w:lang w:eastAsia="ja-JP"/>
        </w:rPr>
      </w:pPr>
    </w:p>
    <w:p w:rsidR="009371F0" w:rsidRDefault="009371F0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00704FA" wp14:editId="1B7B6FCF">
            <wp:extent cx="5274310" cy="514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E17" w:rsidRDefault="007C7E17">
      <w:pPr>
        <w:rPr>
          <w:rFonts w:eastAsia="Yu Mincho"/>
          <w:lang w:eastAsia="ja-JP"/>
        </w:rPr>
      </w:pPr>
    </w:p>
    <w:p w:rsidR="007C7E17" w:rsidRDefault="007C7E17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ED775C7" wp14:editId="4721B994">
            <wp:extent cx="5274310" cy="5257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A5" w:rsidRDefault="00D86DA5">
      <w:pPr>
        <w:rPr>
          <w:rFonts w:eastAsia="Yu Mincho"/>
          <w:lang w:eastAsia="ja-JP"/>
        </w:rPr>
      </w:pPr>
    </w:p>
    <w:p w:rsidR="00D86DA5" w:rsidRDefault="00D86DA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E5177AA" wp14:editId="6D4F0A73">
            <wp:extent cx="5274310" cy="521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BA" w:rsidRDefault="005010BA">
      <w:pPr>
        <w:rPr>
          <w:rFonts w:eastAsia="Yu Mincho"/>
          <w:lang w:eastAsia="ja-JP"/>
        </w:rPr>
      </w:pPr>
    </w:p>
    <w:p w:rsidR="005010BA" w:rsidRDefault="005010B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4186E7B" wp14:editId="3958F937">
            <wp:extent cx="5274310" cy="6007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0BA" w:rsidRDefault="005010BA">
      <w:pPr>
        <w:rPr>
          <w:rFonts w:eastAsia="Yu Mincho"/>
          <w:lang w:eastAsia="ja-JP"/>
        </w:rPr>
      </w:pPr>
    </w:p>
    <w:p w:rsidR="008E5E27" w:rsidRDefault="005010BA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F3E17C6" wp14:editId="4552F503">
            <wp:extent cx="5076190" cy="80000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E27" w:rsidRDefault="008E5E27">
      <w:pPr>
        <w:widowControl/>
        <w:jc w:val="left"/>
        <w:rPr>
          <w:rFonts w:eastAsia="Yu Mincho"/>
          <w:lang w:eastAsia="ja-JP"/>
        </w:rPr>
      </w:pPr>
      <w:r>
        <w:rPr>
          <w:rFonts w:eastAsia="Yu Mincho"/>
          <w:lang w:eastAsia="ja-JP"/>
        </w:rPr>
        <w:br w:type="page"/>
      </w:r>
    </w:p>
    <w:p w:rsidR="005010BA" w:rsidRDefault="008E5E27">
      <w:pPr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0D66B462" wp14:editId="5AA88E1F">
            <wp:extent cx="5209524" cy="76190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35" w:rsidRDefault="00B97335">
      <w:pPr>
        <w:rPr>
          <w:rFonts w:eastAsia="Yu Mincho"/>
          <w:lang w:eastAsia="ja-JP"/>
        </w:rPr>
      </w:pPr>
    </w:p>
    <w:p w:rsidR="00B97335" w:rsidRDefault="00B97335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E0FC28A" wp14:editId="3B2703A3">
            <wp:extent cx="5274310" cy="5035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35" w:rsidRDefault="00B97335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选2</w:t>
      </w:r>
    </w:p>
    <w:p w:rsidR="000B277D" w:rsidRDefault="000B277D">
      <w:pPr>
        <w:rPr>
          <w:rFonts w:ascii="宋体" w:eastAsia="宋体" w:hAnsi="宋体" w:cs="宋体"/>
        </w:rPr>
      </w:pPr>
    </w:p>
    <w:p w:rsidR="000B277D" w:rsidRDefault="000B277D">
      <w:pPr>
        <w:rPr>
          <w:rFonts w:ascii="宋体" w:eastAsia="宋体" w:hAnsi="宋体" w:cs="宋体"/>
        </w:rPr>
      </w:pPr>
    </w:p>
    <w:p w:rsidR="000B277D" w:rsidRDefault="000B277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1139CDF" wp14:editId="0CECDA89">
            <wp:extent cx="5274310" cy="6242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7D" w:rsidRDefault="000B277D">
      <w:pPr>
        <w:rPr>
          <w:rFonts w:eastAsia="Yu Mincho"/>
          <w:lang w:eastAsia="ja-JP"/>
        </w:rPr>
      </w:pPr>
    </w:p>
    <w:p w:rsidR="000B277D" w:rsidRDefault="000B277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AD86E62" wp14:editId="5EB32952">
            <wp:extent cx="5274310" cy="826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7D" w:rsidRDefault="000B277D">
      <w:pPr>
        <w:rPr>
          <w:rFonts w:eastAsia="Yu Mincho"/>
          <w:lang w:eastAsia="ja-JP"/>
        </w:rPr>
      </w:pPr>
    </w:p>
    <w:p w:rsidR="000B277D" w:rsidRDefault="000B277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19BDF73" wp14:editId="21BB096A">
            <wp:extent cx="5274310" cy="5054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77D" w:rsidRDefault="000B277D">
      <w:pPr>
        <w:rPr>
          <w:rFonts w:eastAsia="Yu Mincho"/>
          <w:lang w:eastAsia="ja-JP"/>
        </w:rPr>
      </w:pPr>
    </w:p>
    <w:p w:rsidR="000B277D" w:rsidRDefault="000B277D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37183BBE" wp14:editId="62F7452C">
            <wp:extent cx="5274310" cy="60007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B0" w:rsidRDefault="002514B0">
      <w:pPr>
        <w:rPr>
          <w:rFonts w:eastAsia="Yu Mincho"/>
          <w:lang w:eastAsia="ja-JP"/>
        </w:rPr>
      </w:pPr>
    </w:p>
    <w:p w:rsidR="002514B0" w:rsidRDefault="002514B0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1166A869" wp14:editId="482D15E9">
            <wp:extent cx="5274310" cy="6965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B0" w:rsidRDefault="002514B0">
      <w:pPr>
        <w:rPr>
          <w:rFonts w:eastAsia="Yu Mincho"/>
          <w:lang w:eastAsia="ja-JP"/>
        </w:rPr>
      </w:pPr>
    </w:p>
    <w:p w:rsidR="00410293" w:rsidRDefault="002514B0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227B35A" wp14:editId="369F3F0A">
            <wp:extent cx="5274310" cy="6216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93" w:rsidRDefault="00410293">
      <w:pPr>
        <w:rPr>
          <w:rFonts w:eastAsia="Yu Mincho"/>
          <w:lang w:eastAsia="ja-JP"/>
        </w:rPr>
      </w:pPr>
    </w:p>
    <w:p w:rsidR="00410293" w:rsidRDefault="00410293">
      <w:pPr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6EBF779B" wp14:editId="27B88035">
            <wp:extent cx="5274310" cy="57595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4823" cy="57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93" w:rsidRDefault="00410293">
      <w:pPr>
        <w:widowControl/>
        <w:jc w:val="left"/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3F002471" wp14:editId="4C897DB5">
            <wp:extent cx="4885714" cy="80952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93" w:rsidRDefault="00410293">
      <w:pPr>
        <w:widowControl/>
        <w:jc w:val="left"/>
        <w:rPr>
          <w:rFonts w:eastAsia="Yu Mincho"/>
          <w:lang w:eastAsia="ja-JP"/>
        </w:rPr>
      </w:pPr>
    </w:p>
    <w:p w:rsidR="00410293" w:rsidRDefault="00410293">
      <w:pPr>
        <w:widowControl/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D2F076D" wp14:editId="0C28920A">
            <wp:extent cx="5274310" cy="7162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93" w:rsidRDefault="00410293">
      <w:pPr>
        <w:widowControl/>
        <w:jc w:val="left"/>
        <w:rPr>
          <w:rFonts w:eastAsia="Yu Mincho"/>
          <w:lang w:eastAsia="ja-JP"/>
        </w:rPr>
      </w:pPr>
    </w:p>
    <w:p w:rsidR="00410293" w:rsidRDefault="00410293">
      <w:pPr>
        <w:widowControl/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7F6D3BF" wp14:editId="5CD70376">
            <wp:extent cx="5274310" cy="5886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293" w:rsidRDefault="00410293">
      <w:pPr>
        <w:widowControl/>
        <w:jc w:val="left"/>
        <w:rPr>
          <w:rFonts w:ascii="宋体" w:eastAsia="宋体" w:hAnsi="宋体" w:cs="宋体"/>
          <w:lang w:eastAsia="ja-JP"/>
        </w:rPr>
      </w:pPr>
      <w:r>
        <w:rPr>
          <w:rFonts w:ascii="宋体" w:eastAsia="宋体" w:hAnsi="宋体" w:cs="宋体" w:hint="eastAsia"/>
        </w:rPr>
        <w:t>选2</w:t>
      </w:r>
    </w:p>
    <w:p w:rsidR="00410293" w:rsidRDefault="00410293">
      <w:pPr>
        <w:widowControl/>
        <w:jc w:val="left"/>
        <w:rPr>
          <w:rFonts w:ascii="宋体" w:eastAsia="宋体" w:hAnsi="宋体" w:cs="宋体"/>
          <w:lang w:eastAsia="ja-JP"/>
        </w:rPr>
      </w:pPr>
    </w:p>
    <w:p w:rsidR="00AC5D09" w:rsidRDefault="00AC5D09">
      <w:pPr>
        <w:widowControl/>
        <w:jc w:val="left"/>
        <w:rPr>
          <w:rFonts w:ascii="宋体" w:eastAsia="宋体" w:hAnsi="宋体" w:cs="宋体"/>
          <w:lang w:eastAsia="ja-JP"/>
        </w:rPr>
      </w:pPr>
    </w:p>
    <w:p w:rsidR="00AC5D09" w:rsidRDefault="00AC5D09">
      <w:pPr>
        <w:widowControl/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3DCEFAD" wp14:editId="22F2C736">
            <wp:extent cx="5274310" cy="77914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09" w:rsidRDefault="00AC5D09">
      <w:pPr>
        <w:widowControl/>
        <w:jc w:val="left"/>
        <w:rPr>
          <w:rFonts w:eastAsia="Yu Mincho"/>
          <w:lang w:eastAsia="ja-JP"/>
        </w:rPr>
      </w:pPr>
    </w:p>
    <w:p w:rsidR="00AC5D09" w:rsidRDefault="00AC5D09">
      <w:pPr>
        <w:widowControl/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51AFEBB1" wp14:editId="3B65CCC3">
            <wp:extent cx="5274310" cy="7804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33A" w:rsidRDefault="00AC5D09">
      <w:pPr>
        <w:widowControl/>
        <w:jc w:val="left"/>
        <w:rPr>
          <w:rFonts w:ascii="宋体" w:eastAsia="宋体" w:hAnsi="宋体" w:cs="宋体"/>
          <w:lang w:eastAsia="ja-JP"/>
        </w:rPr>
      </w:pPr>
      <w:r>
        <w:rPr>
          <w:rFonts w:ascii="宋体" w:eastAsia="宋体" w:hAnsi="宋体" w:cs="宋体" w:hint="eastAsia"/>
        </w:rPr>
        <w:t>选2</w:t>
      </w:r>
    </w:p>
    <w:p w:rsidR="006C333A" w:rsidRDefault="006C333A">
      <w:pPr>
        <w:widowControl/>
        <w:jc w:val="left"/>
        <w:rPr>
          <w:rFonts w:ascii="宋体" w:eastAsia="宋体" w:hAnsi="宋体" w:cs="宋体"/>
          <w:lang w:eastAsia="ja-JP"/>
        </w:rPr>
      </w:pPr>
    </w:p>
    <w:p w:rsidR="00C32201" w:rsidRDefault="006C333A">
      <w:pPr>
        <w:widowControl/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4E8C8088" wp14:editId="031C9F1E">
            <wp:extent cx="5274310" cy="7169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01" w:rsidRDefault="00C32201">
      <w:pPr>
        <w:widowControl/>
        <w:jc w:val="left"/>
        <w:rPr>
          <w:rFonts w:eastAsia="Yu Mincho"/>
          <w:lang w:eastAsia="ja-JP"/>
        </w:rPr>
      </w:pPr>
    </w:p>
    <w:p w:rsidR="00C32201" w:rsidRDefault="00C32201">
      <w:pPr>
        <w:widowControl/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237942E1" wp14:editId="40F2C727">
            <wp:extent cx="5274310" cy="74866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01" w:rsidRDefault="00C32201">
      <w:pPr>
        <w:widowControl/>
        <w:jc w:val="left"/>
        <w:rPr>
          <w:rFonts w:ascii="宋体" w:eastAsia="宋体" w:hAnsi="宋体" w:cs="宋体"/>
          <w:lang w:eastAsia="ja-JP"/>
        </w:rPr>
      </w:pPr>
      <w:r>
        <w:rPr>
          <w:rFonts w:ascii="宋体" w:eastAsia="宋体" w:hAnsi="宋体" w:cs="宋体" w:hint="eastAsia"/>
        </w:rPr>
        <w:t>选4</w:t>
      </w:r>
    </w:p>
    <w:p w:rsidR="00C32201" w:rsidRDefault="00C32201">
      <w:pPr>
        <w:widowControl/>
        <w:jc w:val="left"/>
        <w:rPr>
          <w:rFonts w:ascii="宋体" w:eastAsia="宋体" w:hAnsi="宋体" w:cs="宋体"/>
          <w:lang w:eastAsia="ja-JP"/>
        </w:rPr>
      </w:pPr>
    </w:p>
    <w:p w:rsidR="00C32201" w:rsidRDefault="00C32201">
      <w:pPr>
        <w:widowControl/>
        <w:jc w:val="left"/>
        <w:rPr>
          <w:rFonts w:eastAsia="Yu Mincho"/>
          <w:lang w:eastAsia="ja-JP"/>
        </w:rPr>
      </w:pPr>
      <w:r>
        <w:rPr>
          <w:noProof/>
        </w:rPr>
        <w:drawing>
          <wp:inline distT="0" distB="0" distL="0" distR="0" wp14:anchorId="0C4D35FC" wp14:editId="1BB77796">
            <wp:extent cx="4295238" cy="704762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01" w:rsidRDefault="00C32201">
      <w:pPr>
        <w:widowControl/>
        <w:jc w:val="left"/>
        <w:rPr>
          <w:rFonts w:eastAsia="Yu Mincho"/>
          <w:lang w:eastAsia="ja-JP"/>
        </w:rPr>
      </w:pPr>
      <w:r>
        <w:rPr>
          <w:rFonts w:eastAsia="Yu Mincho"/>
          <w:lang w:eastAsia="ja-JP"/>
        </w:rPr>
        <w:br w:type="page"/>
      </w:r>
    </w:p>
    <w:p w:rsidR="00C32201" w:rsidRDefault="00C32201">
      <w:pPr>
        <w:widowControl/>
        <w:jc w:val="left"/>
        <w:rPr>
          <w:rFonts w:eastAsia="Yu Mincho"/>
          <w:lang w:eastAsia="ja-JP"/>
        </w:rPr>
      </w:pPr>
      <w:r>
        <w:rPr>
          <w:noProof/>
        </w:rPr>
        <w:lastRenderedPageBreak/>
        <w:drawing>
          <wp:inline distT="0" distB="0" distL="0" distR="0" wp14:anchorId="4843E0D5" wp14:editId="5F70297F">
            <wp:extent cx="5076190" cy="952381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01" w:rsidRDefault="00C32201">
      <w:pPr>
        <w:widowControl/>
        <w:jc w:val="left"/>
        <w:rPr>
          <w:rFonts w:ascii="宋体" w:eastAsia="宋体" w:hAnsi="宋体" w:cs="宋体"/>
          <w:lang w:eastAsia="ja-JP"/>
        </w:rPr>
      </w:pPr>
      <w:r>
        <w:rPr>
          <w:rFonts w:ascii="宋体" w:eastAsia="宋体" w:hAnsi="宋体" w:cs="宋体" w:hint="eastAsia"/>
        </w:rPr>
        <w:t>选2</w:t>
      </w:r>
    </w:p>
    <w:p w:rsidR="00C32201" w:rsidRDefault="00C32201">
      <w:pPr>
        <w:widowControl/>
        <w:jc w:val="left"/>
        <w:rPr>
          <w:rFonts w:ascii="宋体" w:eastAsia="宋体" w:hAnsi="宋体" w:cs="宋体"/>
          <w:lang w:eastAsia="ja-JP"/>
        </w:rPr>
      </w:pPr>
    </w:p>
    <w:p w:rsidR="00C32201" w:rsidRDefault="00C32201" w:rsidP="00C32201">
      <w:pPr>
        <w:widowControl/>
        <w:spacing w:before="100" w:beforeAutospacing="1" w:after="100" w:afterAutospacing="1"/>
        <w:jc w:val="left"/>
        <w:outlineLvl w:val="2"/>
        <w:rPr>
          <w:rFonts w:ascii="宋体" w:eastAsia="Yu Mincho" w:hAnsi="宋体" w:cs="宋体"/>
          <w:b/>
          <w:bCs/>
          <w:kern w:val="0"/>
          <w:sz w:val="27"/>
          <w:szCs w:val="27"/>
          <w:lang w:eastAsia="ja-JP"/>
        </w:rPr>
      </w:pPr>
      <w:r>
        <w:rPr>
          <w:noProof/>
        </w:rPr>
        <w:drawing>
          <wp:inline distT="0" distB="0" distL="0" distR="0" wp14:anchorId="49C81271" wp14:editId="1F73456E">
            <wp:extent cx="5274310" cy="66230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01" w:rsidRPr="00C32201" w:rsidRDefault="00C32201" w:rsidP="00C3220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:lang w:eastAsia="ja-JP"/>
        </w:rPr>
      </w:pPr>
      <w:r w:rsidRPr="00C32201">
        <w:rPr>
          <w:rFonts w:ascii="宋体" w:eastAsia="宋体" w:hAnsi="宋体" w:cs="宋体"/>
          <w:b/>
          <w:bCs/>
          <w:kern w:val="0"/>
          <w:sz w:val="27"/>
          <w:szCs w:val="27"/>
          <w:lang w:eastAsia="ja-JP"/>
        </w:rPr>
        <w:t>する前に（するまえに）：</w:t>
      </w:r>
    </w:p>
    <w:p w:rsidR="00C32201" w:rsidRPr="00C32201" w:rsidRDefault="00C32201" w:rsidP="00C3220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201">
        <w:rPr>
          <w:rFonts w:ascii="宋体" w:eastAsia="宋体" w:hAnsi="宋体" w:cs="宋体"/>
          <w:b/>
          <w:bCs/>
          <w:kern w:val="0"/>
          <w:sz w:val="24"/>
          <w:szCs w:val="24"/>
        </w:rPr>
        <w:t>意思</w:t>
      </w:r>
      <w:r w:rsidRPr="00C32201">
        <w:rPr>
          <w:rFonts w:ascii="宋体" w:eastAsia="宋体" w:hAnsi="宋体" w:cs="宋体"/>
          <w:kern w:val="0"/>
          <w:sz w:val="24"/>
          <w:szCs w:val="24"/>
        </w:rPr>
        <w:t>：表示“在做某事之前”。</w:t>
      </w:r>
    </w:p>
    <w:p w:rsidR="00C32201" w:rsidRPr="00C32201" w:rsidRDefault="00C32201" w:rsidP="00C3220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201">
        <w:rPr>
          <w:rFonts w:ascii="宋体" w:eastAsia="宋体" w:hAnsi="宋体" w:cs="宋体"/>
          <w:b/>
          <w:bCs/>
          <w:kern w:val="0"/>
          <w:sz w:val="24"/>
          <w:szCs w:val="24"/>
        </w:rPr>
        <w:t>用法</w:t>
      </w:r>
      <w:r w:rsidRPr="00C32201">
        <w:rPr>
          <w:rFonts w:ascii="宋体" w:eastAsia="宋体" w:hAnsi="宋体" w:cs="宋体"/>
          <w:kern w:val="0"/>
          <w:sz w:val="24"/>
          <w:szCs w:val="24"/>
        </w:rPr>
        <w:t>：用于描述某个动作发生之前的状态或行为，强调“做某事之前的时间”。</w:t>
      </w:r>
    </w:p>
    <w:p w:rsidR="00C32201" w:rsidRPr="00C32201" w:rsidRDefault="00C32201" w:rsidP="00C32201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201">
        <w:rPr>
          <w:rFonts w:ascii="宋体" w:eastAsia="宋体" w:hAnsi="宋体" w:cs="宋体"/>
          <w:b/>
          <w:bCs/>
          <w:kern w:val="0"/>
          <w:sz w:val="24"/>
          <w:szCs w:val="24"/>
        </w:rPr>
        <w:t>例句</w:t>
      </w:r>
      <w:r w:rsidRPr="00C32201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C32201" w:rsidRPr="00C32201" w:rsidRDefault="00C32201" w:rsidP="00C32201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201">
        <w:rPr>
          <w:rFonts w:ascii="宋体" w:eastAsia="宋体" w:hAnsi="宋体" w:cs="宋体"/>
          <w:b/>
          <w:bCs/>
          <w:kern w:val="0"/>
          <w:sz w:val="24"/>
          <w:szCs w:val="24"/>
          <w:lang w:eastAsia="ja-JP"/>
        </w:rPr>
        <w:t>出かける前に、電話をかけておく</w:t>
      </w:r>
      <w:r w:rsidRPr="00C32201">
        <w:rPr>
          <w:rFonts w:ascii="宋体" w:eastAsia="宋体" w:hAnsi="宋体" w:cs="宋体"/>
          <w:kern w:val="0"/>
          <w:sz w:val="24"/>
          <w:szCs w:val="24"/>
          <w:lang w:eastAsia="ja-JP"/>
        </w:rPr>
        <w:t>（在出门之前打个电话。</w:t>
      </w:r>
      <w:r w:rsidRPr="00C32201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C32201" w:rsidRPr="00C32201" w:rsidRDefault="00C32201" w:rsidP="00C32201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201">
        <w:rPr>
          <w:rFonts w:ascii="宋体" w:eastAsia="宋体" w:hAnsi="宋体" w:cs="宋体"/>
          <w:b/>
          <w:bCs/>
          <w:kern w:val="0"/>
          <w:sz w:val="24"/>
          <w:szCs w:val="24"/>
          <w:lang w:eastAsia="ja-JP"/>
        </w:rPr>
        <w:t>勉強する前に、休憩を取る</w:t>
      </w:r>
      <w:r w:rsidRPr="00C32201">
        <w:rPr>
          <w:rFonts w:ascii="宋体" w:eastAsia="宋体" w:hAnsi="宋体" w:cs="宋体"/>
          <w:kern w:val="0"/>
          <w:sz w:val="24"/>
          <w:szCs w:val="24"/>
          <w:lang w:eastAsia="ja-JP"/>
        </w:rPr>
        <w:t>（在学习之前休息一下。</w:t>
      </w:r>
      <w:r w:rsidRPr="00C32201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C32201" w:rsidRPr="00C32201" w:rsidRDefault="00C32201" w:rsidP="00C3220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  <w:lang w:eastAsia="ja-JP"/>
        </w:rPr>
      </w:pPr>
      <w:r w:rsidRPr="00C32201">
        <w:rPr>
          <w:rFonts w:ascii="宋体" w:eastAsia="宋体" w:hAnsi="宋体" w:cs="宋体"/>
          <w:b/>
          <w:bCs/>
          <w:kern w:val="0"/>
          <w:sz w:val="27"/>
          <w:szCs w:val="27"/>
          <w:lang w:eastAsia="ja-JP"/>
        </w:rPr>
        <w:t>2. しった後で（しったあとで）：</w:t>
      </w:r>
    </w:p>
    <w:p w:rsidR="00C32201" w:rsidRPr="00C32201" w:rsidRDefault="00C32201" w:rsidP="00C3220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201">
        <w:rPr>
          <w:rFonts w:ascii="宋体" w:eastAsia="宋体" w:hAnsi="宋体" w:cs="宋体"/>
          <w:b/>
          <w:bCs/>
          <w:kern w:val="0"/>
          <w:sz w:val="24"/>
          <w:szCs w:val="24"/>
        </w:rPr>
        <w:t>意思</w:t>
      </w:r>
      <w:r w:rsidRPr="00C32201">
        <w:rPr>
          <w:rFonts w:ascii="宋体" w:eastAsia="宋体" w:hAnsi="宋体" w:cs="宋体"/>
          <w:kern w:val="0"/>
          <w:sz w:val="24"/>
          <w:szCs w:val="24"/>
        </w:rPr>
        <w:t>：表示“在知道某事之后”。</w:t>
      </w:r>
    </w:p>
    <w:p w:rsidR="00C32201" w:rsidRPr="00C32201" w:rsidRDefault="00C32201" w:rsidP="00C3220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201">
        <w:rPr>
          <w:rFonts w:ascii="宋体" w:eastAsia="宋体" w:hAnsi="宋体" w:cs="宋体"/>
          <w:b/>
          <w:bCs/>
          <w:kern w:val="0"/>
          <w:sz w:val="24"/>
          <w:szCs w:val="24"/>
        </w:rPr>
        <w:t>用法</w:t>
      </w:r>
      <w:r w:rsidRPr="00C32201">
        <w:rPr>
          <w:rFonts w:ascii="宋体" w:eastAsia="宋体" w:hAnsi="宋体" w:cs="宋体"/>
          <w:kern w:val="0"/>
          <w:sz w:val="24"/>
          <w:szCs w:val="24"/>
        </w:rPr>
        <w:t>：用于描述在得知某个信息或某种情况之后发生的动作，强调“知道之后的行为”。</w:t>
      </w:r>
    </w:p>
    <w:p w:rsidR="00C32201" w:rsidRPr="00C32201" w:rsidRDefault="00C32201" w:rsidP="00C32201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201">
        <w:rPr>
          <w:rFonts w:ascii="宋体" w:eastAsia="宋体" w:hAnsi="宋体" w:cs="宋体"/>
          <w:b/>
          <w:bCs/>
          <w:kern w:val="0"/>
          <w:sz w:val="24"/>
          <w:szCs w:val="24"/>
        </w:rPr>
        <w:t>例句</w:t>
      </w:r>
      <w:r w:rsidRPr="00C32201">
        <w:rPr>
          <w:rFonts w:ascii="宋体" w:eastAsia="宋体" w:hAnsi="宋体" w:cs="宋体"/>
          <w:kern w:val="0"/>
          <w:sz w:val="24"/>
          <w:szCs w:val="24"/>
        </w:rPr>
        <w:t>：</w:t>
      </w:r>
    </w:p>
    <w:p w:rsidR="00C32201" w:rsidRPr="00C32201" w:rsidRDefault="00C32201" w:rsidP="00C32201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32201">
        <w:rPr>
          <w:rFonts w:ascii="宋体" w:eastAsia="宋体" w:hAnsi="宋体" w:cs="宋体"/>
          <w:b/>
          <w:bCs/>
          <w:kern w:val="0"/>
          <w:sz w:val="24"/>
          <w:szCs w:val="24"/>
          <w:lang w:eastAsia="ja-JP"/>
        </w:rPr>
        <w:t>彼が来た後で、みんなに知らせる</w:t>
      </w:r>
      <w:r w:rsidRPr="00C32201">
        <w:rPr>
          <w:rFonts w:ascii="宋体" w:eastAsia="宋体" w:hAnsi="宋体" w:cs="宋体"/>
          <w:kern w:val="0"/>
          <w:sz w:val="24"/>
          <w:szCs w:val="24"/>
          <w:lang w:eastAsia="ja-JP"/>
        </w:rPr>
        <w:t>（在他来了之后，我会告诉大家。</w:t>
      </w:r>
      <w:r w:rsidRPr="00C32201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C32201" w:rsidRPr="00C32201" w:rsidRDefault="00C32201" w:rsidP="00C32201">
      <w:pPr>
        <w:widowControl/>
        <w:numPr>
          <w:ilvl w:val="1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0293" w:rsidRDefault="00410293">
      <w:pPr>
        <w:widowControl/>
        <w:jc w:val="left"/>
        <w:rPr>
          <w:rFonts w:eastAsia="Yu Mincho"/>
          <w:lang w:eastAsia="ja-JP"/>
        </w:rPr>
      </w:pPr>
      <w:r>
        <w:rPr>
          <w:rFonts w:eastAsia="Yu Mincho"/>
          <w:lang w:eastAsia="ja-JP"/>
        </w:rPr>
        <w:br w:type="page"/>
      </w:r>
      <w:bookmarkStart w:id="0" w:name="_GoBack"/>
      <w:bookmarkEnd w:id="0"/>
    </w:p>
    <w:p w:rsidR="00410293" w:rsidRPr="00C8744F" w:rsidRDefault="00410293">
      <w:pPr>
        <w:rPr>
          <w:rFonts w:eastAsia="Yu Mincho"/>
          <w:lang w:eastAsia="ja-JP"/>
        </w:rPr>
      </w:pPr>
    </w:p>
    <w:sectPr w:rsidR="00410293" w:rsidRPr="00C874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7931F9"/>
    <w:multiLevelType w:val="multilevel"/>
    <w:tmpl w:val="D584D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35D018F"/>
    <w:multiLevelType w:val="multilevel"/>
    <w:tmpl w:val="F2486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09"/>
    <w:rsid w:val="00092EDE"/>
    <w:rsid w:val="000B277D"/>
    <w:rsid w:val="0013331B"/>
    <w:rsid w:val="00152C69"/>
    <w:rsid w:val="002514B0"/>
    <w:rsid w:val="00281A09"/>
    <w:rsid w:val="003B1185"/>
    <w:rsid w:val="00410293"/>
    <w:rsid w:val="004F353A"/>
    <w:rsid w:val="005010BA"/>
    <w:rsid w:val="0053307D"/>
    <w:rsid w:val="006C333A"/>
    <w:rsid w:val="007C7E17"/>
    <w:rsid w:val="008E5E27"/>
    <w:rsid w:val="009371F0"/>
    <w:rsid w:val="00AC5D09"/>
    <w:rsid w:val="00B97335"/>
    <w:rsid w:val="00C32201"/>
    <w:rsid w:val="00C8744F"/>
    <w:rsid w:val="00CE071D"/>
    <w:rsid w:val="00D86DA5"/>
    <w:rsid w:val="00E20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CC3FD"/>
  <w15:chartTrackingRefBased/>
  <w15:docId w15:val="{0D754602-DC7D-4D0D-9000-6E335674C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C3220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8744F"/>
    <w:rPr>
      <w:b/>
      <w:bCs/>
    </w:rPr>
  </w:style>
  <w:style w:type="character" w:customStyle="1" w:styleId="30">
    <w:name w:val="标题 3 字符"/>
    <w:basedOn w:val="a0"/>
    <w:link w:val="3"/>
    <w:uiPriority w:val="9"/>
    <w:rsid w:val="00C32201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25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6</Pages>
  <Words>79</Words>
  <Characters>455</Characters>
  <Application>Microsoft Office Word</Application>
  <DocSecurity>0</DocSecurity>
  <Lines>3</Lines>
  <Paragraphs>1</Paragraphs>
  <ScaleCrop>false</ScaleCrop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2024-11-30T01:37:00Z</dcterms:created>
  <dcterms:modified xsi:type="dcterms:W3CDTF">2024-12-15T05:03:00Z</dcterms:modified>
</cp:coreProperties>
</file>