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CF77C" w14:textId="77777777" w:rsidR="00231696" w:rsidRPr="008D0DFC" w:rsidRDefault="00231696" w:rsidP="008D0DFC">
      <w:pPr>
        <w:pStyle w:val="4"/>
        <w:spacing w:before="0" w:beforeAutospacing="0" w:afterLines="50" w:after="156" w:afterAutospacing="0" w:line="240" w:lineRule="exact"/>
        <w:jc w:val="center"/>
        <w:rPr>
          <w:rFonts w:ascii="微软雅黑" w:eastAsia="微软雅黑" w:hAnsi="微软雅黑"/>
          <w:bCs w:val="0"/>
          <w:color w:val="000000"/>
          <w:sz w:val="22"/>
          <w:szCs w:val="20"/>
        </w:rPr>
      </w:pPr>
      <w:bookmarkStart w:id="0" w:name="_GoBack"/>
      <w:bookmarkEnd w:id="0"/>
      <w:r w:rsidRPr="008D0DFC">
        <w:rPr>
          <w:rFonts w:ascii="微软雅黑" w:eastAsia="微软雅黑" w:hAnsi="微软雅黑" w:hint="eastAsia"/>
          <w:bCs w:val="0"/>
          <w:color w:val="000000"/>
          <w:sz w:val="22"/>
          <w:szCs w:val="20"/>
        </w:rPr>
        <w:t>综合授权书</w:t>
      </w:r>
    </w:p>
    <w:p w14:paraId="485F11E9" w14:textId="77777777" w:rsidR="00C952EE" w:rsidRPr="008D0DFC" w:rsidRDefault="00C952EE" w:rsidP="008D0DFC">
      <w:pPr>
        <w:pStyle w:val="4"/>
        <w:spacing w:before="0" w:beforeAutospacing="0" w:afterLines="50" w:after="156" w:afterAutospacing="0" w:line="240" w:lineRule="exact"/>
        <w:rPr>
          <w:rStyle w:val="a6"/>
          <w:rFonts w:ascii="微软雅黑" w:eastAsia="微软雅黑" w:hAnsi="微软雅黑"/>
          <w:b/>
          <w:sz w:val="20"/>
          <w:szCs w:val="20"/>
        </w:rPr>
      </w:pPr>
    </w:p>
    <w:p w14:paraId="023EE486" w14:textId="77777777" w:rsidR="00C952EE" w:rsidRPr="008D0DFC" w:rsidRDefault="00C952EE" w:rsidP="008D0DFC">
      <w:pPr>
        <w:pStyle w:val="4"/>
        <w:spacing w:before="0" w:beforeAutospacing="0" w:afterLines="50" w:after="156" w:afterAutospacing="0" w:line="240" w:lineRule="exact"/>
        <w:rPr>
          <w:rStyle w:val="a6"/>
          <w:rFonts w:ascii="微软雅黑" w:eastAsia="微软雅黑" w:hAnsi="微软雅黑"/>
          <w:b/>
          <w:sz w:val="20"/>
          <w:szCs w:val="20"/>
        </w:rPr>
      </w:pPr>
      <w:r w:rsidRPr="008D0DFC">
        <w:rPr>
          <w:rStyle w:val="a6"/>
          <w:rFonts w:ascii="微软雅黑" w:eastAsia="微软雅黑" w:hAnsi="微软雅黑" w:hint="eastAsia"/>
          <w:sz w:val="20"/>
          <w:szCs w:val="20"/>
        </w:rPr>
        <w:t>授权人（“您”）：</w:t>
      </w:r>
      <w:r w:rsidR="00976A5D">
        <w:rPr>
          <w:rStyle w:val="a6"/>
          <w:rFonts w:ascii="微软雅黑" w:eastAsia="微软雅黑" w:hAnsi="微软雅黑" w:hint="eastAsia"/>
          <w:sz w:val="20"/>
          <w:szCs w:val="20"/>
        </w:rPr>
        <w:t>【</w:t>
      </w:r>
      <w:r w:rsidR="00976A5D" w:rsidRPr="00976A5D">
        <w:rPr>
          <w:rStyle w:val="a6"/>
          <w:rFonts w:ascii="微软雅黑" w:eastAsia="微软雅黑" w:hAnsi="微软雅黑" w:hint="eastAsia"/>
          <w:color w:val="FF0000"/>
          <w:sz w:val="20"/>
          <w:szCs w:val="20"/>
        </w:rPr>
        <w:t xml:space="preserve"> </w:t>
      </w:r>
      <w:r w:rsidR="007276D6">
        <w:rPr>
          <w:rStyle w:val="a6"/>
          <w:rFonts w:ascii="微软雅黑" w:eastAsia="微软雅黑" w:hAnsi="微软雅黑" w:hint="eastAsia"/>
          <w:color w:val="FF0000"/>
          <w:sz w:val="20"/>
          <w:szCs w:val="20"/>
        </w:rPr>
        <w:t>电子</w:t>
      </w:r>
      <w:r w:rsidR="00976A5D" w:rsidRPr="00976A5D">
        <w:rPr>
          <w:rStyle w:val="a6"/>
          <w:rFonts w:ascii="微软雅黑" w:eastAsia="微软雅黑" w:hAnsi="微软雅黑" w:hint="eastAsia"/>
          <w:color w:val="FF0000"/>
          <w:sz w:val="20"/>
          <w:szCs w:val="20"/>
        </w:rPr>
        <w:t xml:space="preserve">签章 </w:t>
      </w:r>
      <w:r w:rsidR="00976A5D">
        <w:rPr>
          <w:rStyle w:val="a6"/>
          <w:rFonts w:ascii="微软雅黑" w:eastAsia="微软雅黑" w:hAnsi="微软雅黑" w:hint="eastAsia"/>
          <w:sz w:val="20"/>
          <w:szCs w:val="20"/>
        </w:rPr>
        <w:t>】</w:t>
      </w:r>
    </w:p>
    <w:p w14:paraId="41D1AA18" w14:textId="77777777" w:rsidR="00C952EE" w:rsidRPr="008D0DFC" w:rsidRDefault="00C952EE" w:rsidP="008D0DFC">
      <w:pPr>
        <w:pStyle w:val="4"/>
        <w:spacing w:before="0" w:beforeAutospacing="0" w:afterLines="50" w:after="156" w:afterAutospacing="0" w:line="240" w:lineRule="exact"/>
        <w:rPr>
          <w:rStyle w:val="a6"/>
          <w:rFonts w:ascii="微软雅黑" w:eastAsia="微软雅黑" w:hAnsi="微软雅黑"/>
          <w:b/>
          <w:sz w:val="20"/>
          <w:szCs w:val="20"/>
        </w:rPr>
      </w:pPr>
      <w:r w:rsidRPr="008D0DFC">
        <w:rPr>
          <w:rStyle w:val="a6"/>
          <w:rFonts w:ascii="微软雅黑" w:eastAsia="微软雅黑" w:hAnsi="微软雅黑" w:hint="eastAsia"/>
          <w:sz w:val="20"/>
          <w:szCs w:val="20"/>
        </w:rPr>
        <w:t>证件号码：</w:t>
      </w:r>
    </w:p>
    <w:p w14:paraId="23772427" w14:textId="77777777" w:rsidR="00C952EE" w:rsidRPr="008D0DFC" w:rsidRDefault="00C952EE" w:rsidP="008D0DFC">
      <w:pPr>
        <w:pStyle w:val="4"/>
        <w:spacing w:before="0" w:beforeAutospacing="0" w:afterLines="50" w:after="156" w:afterAutospacing="0" w:line="240" w:lineRule="exact"/>
        <w:rPr>
          <w:rStyle w:val="a6"/>
          <w:rFonts w:ascii="微软雅黑" w:eastAsia="微软雅黑" w:hAnsi="微软雅黑"/>
          <w:b/>
          <w:sz w:val="20"/>
          <w:szCs w:val="20"/>
        </w:rPr>
      </w:pPr>
      <w:r w:rsidRPr="008D0DFC">
        <w:rPr>
          <w:rStyle w:val="a6"/>
          <w:rFonts w:ascii="微软雅黑" w:eastAsia="微软雅黑" w:hAnsi="微软雅黑" w:hint="eastAsia"/>
          <w:sz w:val="20"/>
          <w:szCs w:val="20"/>
        </w:rPr>
        <w:t>综合授权书生效日期：</w:t>
      </w:r>
    </w:p>
    <w:p w14:paraId="2CB2B6F3" w14:textId="77777777" w:rsidR="00C952EE" w:rsidRPr="008D0DFC" w:rsidRDefault="00C952EE" w:rsidP="008D0DFC">
      <w:pPr>
        <w:pStyle w:val="4"/>
        <w:spacing w:before="0" w:beforeAutospacing="0" w:afterLines="50" w:after="156" w:afterAutospacing="0" w:line="240" w:lineRule="exact"/>
        <w:rPr>
          <w:rStyle w:val="a6"/>
          <w:rFonts w:ascii="微软雅黑" w:eastAsia="微软雅黑" w:hAnsi="微软雅黑"/>
          <w:sz w:val="20"/>
          <w:szCs w:val="20"/>
        </w:rPr>
      </w:pPr>
    </w:p>
    <w:p w14:paraId="5F214664" w14:textId="77777777" w:rsidR="00231696" w:rsidRPr="008D0DFC" w:rsidRDefault="00231696" w:rsidP="008D0DFC">
      <w:pPr>
        <w:pStyle w:val="4"/>
        <w:spacing w:before="0" w:beforeAutospacing="0" w:afterLines="50" w:after="156" w:afterAutospacing="0" w:line="240" w:lineRule="exact"/>
        <w:rPr>
          <w:rStyle w:val="a6"/>
          <w:rFonts w:ascii="微软雅黑" w:eastAsia="微软雅黑" w:hAnsi="微软雅黑"/>
          <w:b/>
          <w:sz w:val="20"/>
          <w:szCs w:val="20"/>
        </w:rPr>
      </w:pPr>
      <w:r w:rsidRPr="008D0DFC">
        <w:rPr>
          <w:rStyle w:val="a6"/>
          <w:rFonts w:ascii="微软雅黑" w:eastAsia="微软雅黑" w:hAnsi="微软雅黑" w:hint="eastAsia"/>
          <w:sz w:val="20"/>
          <w:szCs w:val="20"/>
        </w:rPr>
        <w:t>【特别提醒】：</w:t>
      </w:r>
    </w:p>
    <w:p w14:paraId="1A965A6C" w14:textId="77777777" w:rsidR="00C952EE" w:rsidRPr="008D0DFC" w:rsidRDefault="00231696" w:rsidP="008D0DFC">
      <w:pPr>
        <w:spacing w:afterLines="50" w:after="156" w:line="240" w:lineRule="exact"/>
        <w:jc w:val="left"/>
        <w:rPr>
          <w:rStyle w:val="a6"/>
          <w:rFonts w:ascii="微软雅黑" w:eastAsia="微软雅黑" w:hAnsi="微软雅黑"/>
          <w:sz w:val="20"/>
          <w:szCs w:val="20"/>
        </w:rPr>
      </w:pPr>
      <w:r w:rsidRPr="008D0DFC">
        <w:rPr>
          <w:rStyle w:val="a6"/>
          <w:rFonts w:ascii="微软雅黑" w:eastAsia="微软雅黑" w:hAnsi="微软雅黑" w:hint="eastAsia"/>
          <w:sz w:val="20"/>
          <w:szCs w:val="20"/>
        </w:rPr>
        <w:t>为了保障您的合法权益，在您确认签署</w:t>
      </w:r>
      <w:r w:rsidR="00976A5D">
        <w:rPr>
          <w:rStyle w:val="a6"/>
          <w:rFonts w:ascii="微软雅黑" w:eastAsia="微软雅黑" w:hAnsi="微软雅黑" w:hint="eastAsia"/>
          <w:sz w:val="20"/>
          <w:szCs w:val="20"/>
        </w:rPr>
        <w:t>本</w:t>
      </w:r>
      <w:r w:rsidRPr="008D0DFC">
        <w:rPr>
          <w:rStyle w:val="a6"/>
          <w:rFonts w:ascii="微软雅黑" w:eastAsia="微软雅黑" w:hAnsi="微软雅黑" w:hint="eastAsia"/>
          <w:sz w:val="20"/>
          <w:szCs w:val="20"/>
        </w:rPr>
        <w:t>综合授权书之前，请您务必仔细阅读</w:t>
      </w:r>
      <w:r w:rsidR="00976A5D">
        <w:rPr>
          <w:rStyle w:val="a6"/>
          <w:rFonts w:ascii="微软雅黑" w:eastAsia="微软雅黑" w:hAnsi="微软雅黑" w:hint="eastAsia"/>
          <w:sz w:val="20"/>
          <w:szCs w:val="20"/>
        </w:rPr>
        <w:t>本</w:t>
      </w:r>
      <w:r w:rsidRPr="008D0DFC">
        <w:rPr>
          <w:rStyle w:val="a6"/>
          <w:rFonts w:ascii="微软雅黑" w:eastAsia="微软雅黑" w:hAnsi="微软雅黑" w:hint="eastAsia"/>
          <w:sz w:val="20"/>
          <w:szCs w:val="20"/>
        </w:rPr>
        <w:t>综合授权书</w:t>
      </w:r>
      <w:r w:rsidR="00C952EE" w:rsidRPr="008D0DFC">
        <w:rPr>
          <w:rStyle w:val="a6"/>
          <w:rFonts w:ascii="微软雅黑" w:eastAsia="微软雅黑" w:hAnsi="微软雅黑" w:hint="eastAsia"/>
          <w:sz w:val="20"/>
          <w:szCs w:val="20"/>
        </w:rPr>
        <w:t>（包括附件，下同）</w:t>
      </w:r>
      <w:r w:rsidRPr="008D0DFC">
        <w:rPr>
          <w:rStyle w:val="a6"/>
          <w:rFonts w:ascii="微软雅黑" w:eastAsia="微软雅黑" w:hAnsi="微软雅黑" w:hint="eastAsia"/>
          <w:sz w:val="20"/>
          <w:szCs w:val="20"/>
        </w:rPr>
        <w:t>的所有条款，</w:t>
      </w:r>
      <w:r w:rsidR="00C952EE" w:rsidRPr="008D0DFC">
        <w:rPr>
          <w:rStyle w:val="a6"/>
          <w:rFonts w:ascii="微软雅黑" w:eastAsia="微软雅黑" w:hAnsi="微软雅黑" w:hint="eastAsia"/>
          <w:sz w:val="20"/>
          <w:szCs w:val="20"/>
        </w:rPr>
        <w:t>尤其加粗部分条款，并请您充分理解条款内容，如您对本综合授权书有任何异议或者疑问，请立即停止后续确认签署行为并及时与客服联系。</w:t>
      </w:r>
    </w:p>
    <w:p w14:paraId="1517B0E3" w14:textId="77777777" w:rsidR="00231696" w:rsidRPr="008D0DFC" w:rsidRDefault="00C952EE" w:rsidP="008D0DFC">
      <w:pPr>
        <w:spacing w:afterLines="50" w:after="156" w:line="240" w:lineRule="exact"/>
        <w:jc w:val="left"/>
        <w:rPr>
          <w:rStyle w:val="a6"/>
          <w:rFonts w:ascii="微软雅黑" w:eastAsia="微软雅黑" w:hAnsi="微软雅黑"/>
          <w:b w:val="0"/>
          <w:sz w:val="20"/>
          <w:szCs w:val="20"/>
        </w:rPr>
      </w:pPr>
      <w:r w:rsidRPr="008D0DFC">
        <w:rPr>
          <w:rFonts w:ascii="微软雅黑" w:eastAsia="微软雅黑" w:hAnsi="微软雅黑" w:hint="eastAsia"/>
          <w:b/>
          <w:sz w:val="20"/>
          <w:szCs w:val="20"/>
        </w:rPr>
        <w:t>本</w:t>
      </w:r>
      <w:r w:rsidR="00231696" w:rsidRPr="008D0DFC">
        <w:rPr>
          <w:rFonts w:ascii="微软雅黑" w:eastAsia="微软雅黑" w:hAnsi="微软雅黑" w:hint="eastAsia"/>
          <w:b/>
          <w:sz w:val="20"/>
          <w:szCs w:val="20"/>
        </w:rPr>
        <w:t>综合授权书以数据电文形式订立，</w:t>
      </w:r>
      <w:r w:rsidR="00231696" w:rsidRPr="008D0DFC">
        <w:rPr>
          <w:rStyle w:val="a6"/>
          <w:rFonts w:ascii="微软雅黑" w:eastAsia="微软雅黑" w:hAnsi="微软雅黑" w:hint="eastAsia"/>
          <w:sz w:val="20"/>
          <w:szCs w:val="20"/>
        </w:rPr>
        <w:t>一旦您在线确认</w:t>
      </w:r>
      <w:r w:rsidRPr="008D0DFC">
        <w:rPr>
          <w:rStyle w:val="a6"/>
          <w:rFonts w:ascii="微软雅黑" w:eastAsia="微软雅黑" w:hAnsi="微软雅黑" w:hint="eastAsia"/>
          <w:sz w:val="20"/>
          <w:szCs w:val="20"/>
        </w:rPr>
        <w:t>本</w:t>
      </w:r>
      <w:r w:rsidR="00231696" w:rsidRPr="008D0DFC">
        <w:rPr>
          <w:rStyle w:val="a6"/>
          <w:rFonts w:ascii="微软雅黑" w:eastAsia="微软雅黑" w:hAnsi="微软雅黑" w:hint="eastAsia"/>
          <w:sz w:val="20"/>
          <w:szCs w:val="20"/>
        </w:rPr>
        <w:t>综合授权书，即视为您已充分理解</w:t>
      </w:r>
      <w:r w:rsidRPr="008D0DFC">
        <w:rPr>
          <w:rStyle w:val="a6"/>
          <w:rFonts w:ascii="微软雅黑" w:eastAsia="微软雅黑" w:hAnsi="微软雅黑" w:hint="eastAsia"/>
          <w:sz w:val="20"/>
          <w:szCs w:val="20"/>
        </w:rPr>
        <w:t>本综合授权书</w:t>
      </w:r>
      <w:r w:rsidR="00231696" w:rsidRPr="008D0DFC">
        <w:rPr>
          <w:rStyle w:val="a6"/>
          <w:rFonts w:ascii="微软雅黑" w:eastAsia="微软雅黑" w:hAnsi="微软雅黑" w:hint="eastAsia"/>
          <w:sz w:val="20"/>
          <w:szCs w:val="20"/>
        </w:rPr>
        <w:t>所有条款的含义及相应的法律后果，同意接受所有条款的约束</w:t>
      </w:r>
      <w:r w:rsidRPr="008D0DFC">
        <w:rPr>
          <w:rStyle w:val="a6"/>
          <w:rFonts w:ascii="微软雅黑" w:eastAsia="微软雅黑" w:hAnsi="微软雅黑" w:hint="eastAsia"/>
          <w:sz w:val="20"/>
          <w:szCs w:val="20"/>
        </w:rPr>
        <w:t>，并同意严格遵守所有条款</w:t>
      </w:r>
      <w:r w:rsidR="00231696" w:rsidRPr="008D0DFC">
        <w:rPr>
          <w:rStyle w:val="a6"/>
          <w:rFonts w:ascii="微软雅黑" w:eastAsia="微软雅黑" w:hAnsi="微软雅黑" w:hint="eastAsia"/>
          <w:sz w:val="20"/>
          <w:szCs w:val="20"/>
        </w:rPr>
        <w:t>。</w:t>
      </w:r>
    </w:p>
    <w:p w14:paraId="48E9AB2A" w14:textId="77777777" w:rsidR="00231696" w:rsidRPr="008D0DFC" w:rsidRDefault="00231696" w:rsidP="008D0DFC">
      <w:pPr>
        <w:spacing w:afterLines="50" w:after="156" w:line="240" w:lineRule="exact"/>
        <w:jc w:val="left"/>
        <w:rPr>
          <w:rStyle w:val="a6"/>
          <w:rFonts w:ascii="微软雅黑" w:eastAsia="微软雅黑" w:hAnsi="微软雅黑"/>
          <w:b w:val="0"/>
          <w:sz w:val="20"/>
          <w:szCs w:val="20"/>
        </w:rPr>
      </w:pPr>
    </w:p>
    <w:p w14:paraId="475834A9" w14:textId="77777777" w:rsidR="00231696" w:rsidRPr="008D0DFC" w:rsidRDefault="00C952EE" w:rsidP="008D0DFC">
      <w:pPr>
        <w:spacing w:afterLines="50" w:after="156" w:line="240" w:lineRule="exact"/>
        <w:jc w:val="left"/>
        <w:rPr>
          <w:rFonts w:ascii="微软雅黑" w:eastAsia="微软雅黑" w:hAnsi="微软雅黑"/>
          <w:sz w:val="20"/>
          <w:szCs w:val="20"/>
        </w:rPr>
      </w:pPr>
      <w:r w:rsidRPr="008D0DFC">
        <w:rPr>
          <w:rStyle w:val="a6"/>
          <w:rFonts w:ascii="微软雅黑" w:eastAsia="微软雅黑" w:hAnsi="微软雅黑" w:hint="eastAsia"/>
          <w:sz w:val="20"/>
          <w:szCs w:val="20"/>
        </w:rPr>
        <w:t>本综合授权书</w:t>
      </w:r>
      <w:r w:rsidR="00231696" w:rsidRPr="008D0DFC">
        <w:rPr>
          <w:rStyle w:val="a6"/>
          <w:rFonts w:ascii="微软雅黑" w:eastAsia="微软雅黑" w:hAnsi="微软雅黑" w:hint="eastAsia"/>
          <w:sz w:val="20"/>
          <w:szCs w:val="20"/>
        </w:rPr>
        <w:t>是授权人向被授权人做出的单方承诺</w:t>
      </w:r>
      <w:r w:rsidRPr="008D0DFC">
        <w:rPr>
          <w:rStyle w:val="a6"/>
          <w:rFonts w:ascii="微软雅黑" w:eastAsia="微软雅黑" w:hAnsi="微软雅黑" w:hint="eastAsia"/>
          <w:sz w:val="20"/>
          <w:szCs w:val="20"/>
        </w:rPr>
        <w:t>和授权</w:t>
      </w:r>
      <w:r w:rsidR="00231696" w:rsidRPr="008D0DFC">
        <w:rPr>
          <w:rStyle w:val="a6"/>
          <w:rFonts w:ascii="微软雅黑" w:eastAsia="微软雅黑" w:hAnsi="微软雅黑" w:hint="eastAsia"/>
          <w:sz w:val="20"/>
          <w:szCs w:val="20"/>
        </w:rPr>
        <w:t>，</w:t>
      </w:r>
      <w:r w:rsidRPr="008D0DFC">
        <w:rPr>
          <w:rStyle w:val="a6"/>
          <w:rFonts w:ascii="微软雅黑" w:eastAsia="微软雅黑" w:hAnsi="微软雅黑" w:hint="eastAsia"/>
          <w:sz w:val="20"/>
          <w:szCs w:val="20"/>
        </w:rPr>
        <w:t>法律</w:t>
      </w:r>
      <w:r w:rsidR="00231696" w:rsidRPr="008D0DFC">
        <w:rPr>
          <w:rStyle w:val="a6"/>
          <w:rFonts w:ascii="微软雅黑" w:eastAsia="微软雅黑" w:hAnsi="微软雅黑" w:hint="eastAsia"/>
          <w:sz w:val="20"/>
          <w:szCs w:val="20"/>
        </w:rPr>
        <w:t>效力具有独立性，不因《个人消费贷款合同》或其他文件任何条款的无效而无效。</w:t>
      </w:r>
      <w:r w:rsidR="00231696" w:rsidRPr="008D0DFC">
        <w:rPr>
          <w:rFonts w:ascii="微软雅黑" w:eastAsia="微软雅黑" w:hAnsi="微软雅黑" w:hint="eastAsia"/>
          <w:b/>
          <w:sz w:val="20"/>
          <w:szCs w:val="20"/>
        </w:rPr>
        <w:t>即使您的贷款申请未被审核通过，</w:t>
      </w:r>
      <w:r w:rsidRPr="008D0DFC">
        <w:rPr>
          <w:rFonts w:ascii="微软雅黑" w:eastAsia="微软雅黑" w:hAnsi="微软雅黑" w:hint="eastAsia"/>
          <w:b/>
          <w:sz w:val="20"/>
          <w:szCs w:val="20"/>
        </w:rPr>
        <w:t>本</w:t>
      </w:r>
      <w:r w:rsidR="00231696" w:rsidRPr="008D0DFC">
        <w:rPr>
          <w:rFonts w:ascii="微软雅黑" w:eastAsia="微软雅黑" w:hAnsi="微软雅黑" w:hint="eastAsia"/>
          <w:b/>
          <w:sz w:val="20"/>
          <w:szCs w:val="20"/>
        </w:rPr>
        <w:t>综合授权书各</w:t>
      </w:r>
      <w:r w:rsidR="00976A5D">
        <w:rPr>
          <w:rFonts w:ascii="微软雅黑" w:eastAsia="微软雅黑" w:hAnsi="微软雅黑" w:hint="eastAsia"/>
          <w:b/>
          <w:sz w:val="20"/>
          <w:szCs w:val="20"/>
        </w:rPr>
        <w:t>条款</w:t>
      </w:r>
      <w:r w:rsidR="00231696" w:rsidRPr="008D0DFC">
        <w:rPr>
          <w:rFonts w:ascii="微软雅黑" w:eastAsia="微软雅黑" w:hAnsi="微软雅黑" w:hint="eastAsia"/>
          <w:b/>
          <w:sz w:val="20"/>
          <w:szCs w:val="20"/>
        </w:rPr>
        <w:t>的有效性</w:t>
      </w:r>
      <w:r w:rsidR="00976A5D">
        <w:rPr>
          <w:rFonts w:ascii="微软雅黑" w:eastAsia="微软雅黑" w:hAnsi="微软雅黑" w:hint="eastAsia"/>
          <w:b/>
          <w:sz w:val="20"/>
          <w:szCs w:val="20"/>
        </w:rPr>
        <w:t>及法律效力</w:t>
      </w:r>
      <w:r w:rsidR="00231696" w:rsidRPr="008D0DFC">
        <w:rPr>
          <w:rFonts w:ascii="微软雅黑" w:eastAsia="微软雅黑" w:hAnsi="微软雅黑" w:hint="eastAsia"/>
          <w:b/>
          <w:sz w:val="20"/>
          <w:szCs w:val="20"/>
        </w:rPr>
        <w:t>不受影响。</w:t>
      </w:r>
    </w:p>
    <w:p w14:paraId="1DE91F66" w14:textId="77777777" w:rsidR="00231696" w:rsidRPr="008D0DFC" w:rsidRDefault="00231696" w:rsidP="008D0DFC">
      <w:pPr>
        <w:pStyle w:val="4"/>
        <w:spacing w:before="0" w:beforeAutospacing="0" w:afterLines="50" w:after="156" w:afterAutospacing="0" w:line="240" w:lineRule="exact"/>
        <w:rPr>
          <w:rFonts w:ascii="微软雅黑" w:eastAsia="微软雅黑" w:hAnsi="微软雅黑"/>
          <w:sz w:val="20"/>
          <w:szCs w:val="20"/>
        </w:rPr>
      </w:pPr>
    </w:p>
    <w:p w14:paraId="13664407" w14:textId="77777777" w:rsidR="00231696" w:rsidRPr="008D0DFC" w:rsidRDefault="00231696" w:rsidP="008D0DFC">
      <w:pPr>
        <w:pStyle w:val="4"/>
        <w:spacing w:before="0" w:beforeAutospacing="0" w:afterLines="50" w:after="156" w:afterAutospacing="0" w:line="240" w:lineRule="exact"/>
        <w:rPr>
          <w:rFonts w:ascii="微软雅黑" w:eastAsia="微软雅黑" w:hAnsi="微软雅黑"/>
          <w:sz w:val="20"/>
          <w:szCs w:val="20"/>
        </w:rPr>
      </w:pPr>
      <w:r w:rsidRPr="008D0DFC">
        <w:rPr>
          <w:rFonts w:ascii="微软雅黑" w:eastAsia="微软雅黑" w:hAnsi="微软雅黑" w:hint="eastAsia"/>
          <w:sz w:val="20"/>
          <w:szCs w:val="20"/>
        </w:rPr>
        <w:t>【被授权人承诺】：</w:t>
      </w:r>
    </w:p>
    <w:p w14:paraId="554C8E51" w14:textId="77777777" w:rsidR="00231696" w:rsidRPr="008D0DFC" w:rsidRDefault="00231696" w:rsidP="008D0DFC">
      <w:pPr>
        <w:pStyle w:val="4"/>
        <w:spacing w:before="0" w:beforeAutospacing="0" w:afterLines="50" w:after="156" w:afterAutospacing="0" w:line="240" w:lineRule="exact"/>
        <w:rPr>
          <w:rFonts w:ascii="微软雅黑" w:eastAsia="微软雅黑" w:hAnsi="微软雅黑"/>
          <w:b w:val="0"/>
          <w:sz w:val="20"/>
          <w:szCs w:val="20"/>
        </w:rPr>
      </w:pPr>
      <w:r w:rsidRPr="008D0DFC">
        <w:rPr>
          <w:rFonts w:ascii="微软雅黑" w:eastAsia="微软雅黑" w:hAnsi="微软雅黑" w:hint="eastAsia"/>
          <w:b w:val="0"/>
          <w:sz w:val="20"/>
          <w:szCs w:val="20"/>
        </w:rPr>
        <w:t>将严格遵照《征信业管理条例》等相关法律法规及监管规定，在</w:t>
      </w:r>
      <w:r w:rsidR="00C952EE" w:rsidRPr="008D0DFC">
        <w:rPr>
          <w:rFonts w:ascii="微软雅黑" w:eastAsia="微软雅黑" w:hAnsi="微软雅黑" w:hint="eastAsia"/>
          <w:b w:val="0"/>
          <w:sz w:val="20"/>
          <w:szCs w:val="20"/>
        </w:rPr>
        <w:t>您</w:t>
      </w:r>
      <w:r w:rsidRPr="008D0DFC">
        <w:rPr>
          <w:rFonts w:ascii="微软雅黑" w:eastAsia="微软雅黑" w:hAnsi="微软雅黑" w:hint="eastAsia"/>
          <w:b w:val="0"/>
          <w:sz w:val="20"/>
          <w:szCs w:val="20"/>
        </w:rPr>
        <w:t>授权范围内谨慎使用被授权信息并严格保密。可查询和使用信用数据期间，不应超过授权书授权期限</w:t>
      </w:r>
      <w:r w:rsidR="00976A5D">
        <w:rPr>
          <w:rFonts w:ascii="微软雅黑" w:eastAsia="微软雅黑" w:hAnsi="微软雅黑" w:hint="eastAsia"/>
          <w:b w:val="0"/>
          <w:sz w:val="20"/>
          <w:szCs w:val="20"/>
        </w:rPr>
        <w:t>届满</w:t>
      </w:r>
      <w:r w:rsidRPr="008D0DFC">
        <w:rPr>
          <w:rFonts w:ascii="微软雅黑" w:eastAsia="微软雅黑" w:hAnsi="微软雅黑" w:hint="eastAsia"/>
          <w:b w:val="0"/>
          <w:sz w:val="20"/>
          <w:szCs w:val="20"/>
        </w:rPr>
        <w:t>之日。被授权人超出授权范围或期限查询的一切后果及法律责任由被授权人承担。</w:t>
      </w:r>
    </w:p>
    <w:p w14:paraId="1BC9856D" w14:textId="77777777" w:rsidR="00C952EE" w:rsidRPr="008D0DFC" w:rsidRDefault="00C952EE" w:rsidP="008D0DFC">
      <w:pPr>
        <w:spacing w:afterLines="50" w:after="156" w:line="240" w:lineRule="exact"/>
        <w:jc w:val="left"/>
        <w:rPr>
          <w:rStyle w:val="a6"/>
          <w:rFonts w:ascii="微软雅黑" w:eastAsia="微软雅黑" w:hAnsi="微软雅黑"/>
          <w:sz w:val="20"/>
          <w:szCs w:val="20"/>
        </w:rPr>
      </w:pPr>
      <w:r w:rsidRPr="008D0DFC">
        <w:rPr>
          <w:rStyle w:val="a6"/>
          <w:rFonts w:ascii="微软雅黑" w:eastAsia="微软雅黑" w:hAnsi="微软雅黑" w:hint="eastAsia"/>
          <w:sz w:val="20"/>
          <w:szCs w:val="20"/>
        </w:rPr>
        <w:t>【授权期限】：</w:t>
      </w:r>
    </w:p>
    <w:p w14:paraId="1814544D" w14:textId="4D81AB07" w:rsidR="00231696" w:rsidRPr="008D0DFC" w:rsidRDefault="00C952EE" w:rsidP="00FB2C28">
      <w:pPr>
        <w:spacing w:afterLines="50" w:after="156" w:line="240" w:lineRule="exact"/>
        <w:jc w:val="left"/>
      </w:pPr>
      <w:r w:rsidRPr="008D0DFC">
        <w:rPr>
          <w:rStyle w:val="a6"/>
          <w:rFonts w:ascii="微软雅黑" w:eastAsia="微软雅黑" w:hAnsi="微软雅黑" w:hint="eastAsia"/>
          <w:sz w:val="20"/>
          <w:szCs w:val="20"/>
        </w:rPr>
        <w:t>自</w:t>
      </w:r>
      <w:r w:rsidR="001E4131">
        <w:rPr>
          <w:rStyle w:val="a6"/>
          <w:rFonts w:ascii="微软雅黑" w:eastAsia="微软雅黑" w:hAnsi="微软雅黑" w:hint="eastAsia"/>
          <w:sz w:val="20"/>
          <w:szCs w:val="20"/>
        </w:rPr>
        <w:t>本</w:t>
      </w:r>
      <w:r w:rsidRPr="008D0DFC">
        <w:rPr>
          <w:rStyle w:val="a6"/>
          <w:rFonts w:ascii="微软雅黑" w:eastAsia="微软雅黑" w:hAnsi="微软雅黑" w:hint="eastAsia"/>
          <w:sz w:val="20"/>
          <w:szCs w:val="20"/>
        </w:rPr>
        <w:t>综合授权书生效之日起，至本人在被授权人处所有业务终结之日止。本人知悉并同意：本人在被授权人处有</w:t>
      </w:r>
      <w:r w:rsidR="00700E9D">
        <w:rPr>
          <w:rStyle w:val="a6"/>
          <w:rFonts w:ascii="微软雅黑" w:eastAsia="微软雅黑" w:hAnsi="微软雅黑" w:hint="eastAsia"/>
          <w:sz w:val="20"/>
          <w:szCs w:val="20"/>
        </w:rPr>
        <w:t>授信贷款</w:t>
      </w:r>
      <w:r w:rsidRPr="008D0DFC">
        <w:rPr>
          <w:rStyle w:val="a6"/>
          <w:rFonts w:ascii="微软雅黑" w:eastAsia="微软雅黑" w:hAnsi="微软雅黑" w:hint="eastAsia"/>
          <w:sz w:val="20"/>
          <w:szCs w:val="20"/>
        </w:rPr>
        <w:t>额度或</w:t>
      </w:r>
      <w:r w:rsidR="00700E9D">
        <w:rPr>
          <w:rStyle w:val="a6"/>
          <w:rFonts w:ascii="微软雅黑" w:eastAsia="微软雅黑" w:hAnsi="微软雅黑" w:hint="eastAsia"/>
          <w:sz w:val="20"/>
          <w:szCs w:val="20"/>
        </w:rPr>
        <w:t>有授信额度</w:t>
      </w:r>
      <w:r w:rsidRPr="008D0DFC">
        <w:rPr>
          <w:rStyle w:val="a6"/>
          <w:rFonts w:ascii="微软雅黑" w:eastAsia="微软雅黑" w:hAnsi="微软雅黑" w:hint="eastAsia"/>
          <w:sz w:val="20"/>
          <w:szCs w:val="20"/>
        </w:rPr>
        <w:t>但无应付款项的情况下，本人与被授权人的业务关系仍然存续，被授权人仍有权向第三方</w:t>
      </w:r>
      <w:r w:rsidR="001E4131">
        <w:rPr>
          <w:rStyle w:val="a6"/>
          <w:rFonts w:ascii="微软雅黑" w:eastAsia="微软雅黑" w:hAnsi="微软雅黑" w:hint="eastAsia"/>
          <w:sz w:val="20"/>
          <w:szCs w:val="20"/>
        </w:rPr>
        <w:t>收集、</w:t>
      </w:r>
      <w:r w:rsidRPr="008D0DFC">
        <w:rPr>
          <w:rStyle w:val="a6"/>
          <w:rFonts w:ascii="微软雅黑" w:eastAsia="微软雅黑" w:hAnsi="微软雅黑" w:hint="eastAsia"/>
          <w:sz w:val="20"/>
          <w:szCs w:val="20"/>
        </w:rPr>
        <w:t>查询、打印、保存</w:t>
      </w:r>
      <w:r w:rsidR="001E4131">
        <w:rPr>
          <w:rStyle w:val="a6"/>
          <w:rFonts w:ascii="微软雅黑" w:eastAsia="微软雅黑" w:hAnsi="微软雅黑" w:hint="eastAsia"/>
          <w:sz w:val="20"/>
          <w:szCs w:val="20"/>
        </w:rPr>
        <w:t>、使用、共享</w:t>
      </w:r>
      <w:r w:rsidRPr="008D0DFC">
        <w:rPr>
          <w:rStyle w:val="a6"/>
          <w:rFonts w:ascii="微软雅黑" w:eastAsia="微软雅黑" w:hAnsi="微软雅黑" w:hint="eastAsia"/>
          <w:sz w:val="20"/>
          <w:szCs w:val="20"/>
        </w:rPr>
        <w:t>或上报本人的基本信息和信用信息。</w:t>
      </w:r>
    </w:p>
    <w:p w14:paraId="5EF2C5CB" w14:textId="77777777" w:rsidR="00C952EE" w:rsidRPr="008D0DFC" w:rsidRDefault="00C952EE" w:rsidP="008D0DFC">
      <w:pPr>
        <w:spacing w:afterLines="50" w:after="156" w:line="240" w:lineRule="exact"/>
        <w:jc w:val="left"/>
        <w:rPr>
          <w:rStyle w:val="a6"/>
          <w:rFonts w:ascii="微软雅黑" w:eastAsia="微软雅黑" w:hAnsi="微软雅黑"/>
          <w:sz w:val="20"/>
          <w:szCs w:val="20"/>
        </w:rPr>
      </w:pPr>
      <w:r w:rsidRPr="008D0DFC">
        <w:rPr>
          <w:rStyle w:val="a6"/>
          <w:rFonts w:ascii="微软雅黑" w:eastAsia="微软雅黑" w:hAnsi="微软雅黑" w:hint="eastAsia"/>
          <w:sz w:val="20"/>
          <w:szCs w:val="20"/>
        </w:rPr>
        <w:t>【争议解决】：</w:t>
      </w:r>
    </w:p>
    <w:p w14:paraId="229AE2F3" w14:textId="54EB3B9F" w:rsidR="00C952EE" w:rsidRPr="008D0DFC" w:rsidRDefault="00C952EE" w:rsidP="008D0DFC">
      <w:pPr>
        <w:spacing w:afterLines="50" w:after="156" w:line="240" w:lineRule="exact"/>
        <w:jc w:val="left"/>
        <w:rPr>
          <w:rStyle w:val="a6"/>
          <w:rFonts w:ascii="微软雅黑" w:eastAsia="微软雅黑" w:hAnsi="微软雅黑"/>
          <w:b w:val="0"/>
          <w:sz w:val="20"/>
          <w:szCs w:val="20"/>
        </w:rPr>
      </w:pPr>
      <w:r w:rsidRPr="008D0DFC">
        <w:rPr>
          <w:rStyle w:val="a6"/>
          <w:rFonts w:ascii="微软雅黑" w:eastAsia="微软雅黑" w:hAnsi="微软雅黑" w:hint="eastAsia"/>
          <w:b w:val="0"/>
          <w:sz w:val="20"/>
          <w:szCs w:val="20"/>
        </w:rPr>
        <w:t>若本人与被授权人发生任何纠纷或争议，首先应友好协商解决。协商不成的，本人同意将纠纷或争议提交本综合授权书签订地（即上海市崇明区）有管辖权的人民法院诉讼解决。本授权书的成立、生效、履行、解释及纠纷解决，仅为本</w:t>
      </w:r>
      <w:r w:rsidR="00F34480">
        <w:rPr>
          <w:rStyle w:val="a6"/>
          <w:rFonts w:ascii="微软雅黑" w:eastAsia="微软雅黑" w:hAnsi="微软雅黑" w:hint="eastAsia"/>
          <w:b w:val="0"/>
          <w:sz w:val="20"/>
          <w:szCs w:val="20"/>
        </w:rPr>
        <w:t>综合授权书</w:t>
      </w:r>
      <w:r w:rsidRPr="008D0DFC">
        <w:rPr>
          <w:rStyle w:val="a6"/>
          <w:rFonts w:ascii="微软雅黑" w:eastAsia="微软雅黑" w:hAnsi="微软雅黑" w:hint="eastAsia"/>
          <w:b w:val="0"/>
          <w:sz w:val="20"/>
          <w:szCs w:val="20"/>
        </w:rPr>
        <w:t>之目的，适用中华人民共和国大陆地区法律（不包括冲突法）。</w:t>
      </w:r>
    </w:p>
    <w:p w14:paraId="2B0154D4" w14:textId="77777777" w:rsidR="00C952EE" w:rsidRPr="008D0DFC" w:rsidRDefault="00C952EE" w:rsidP="008D0DFC">
      <w:pPr>
        <w:spacing w:afterLines="50" w:after="156" w:line="240" w:lineRule="exact"/>
        <w:jc w:val="left"/>
        <w:rPr>
          <w:rStyle w:val="a6"/>
          <w:rFonts w:ascii="微软雅黑" w:eastAsia="微软雅黑" w:hAnsi="微软雅黑"/>
          <w:sz w:val="20"/>
          <w:szCs w:val="20"/>
        </w:rPr>
      </w:pPr>
      <w:r w:rsidRPr="008D0DFC">
        <w:rPr>
          <w:rStyle w:val="a6"/>
          <w:rFonts w:ascii="微软雅黑" w:eastAsia="微软雅黑" w:hAnsi="微软雅黑" w:hint="eastAsia"/>
          <w:sz w:val="20"/>
          <w:szCs w:val="20"/>
        </w:rPr>
        <w:t>【其他】：</w:t>
      </w:r>
    </w:p>
    <w:p w14:paraId="6D20069B" w14:textId="0FC2862F" w:rsidR="00C952EE" w:rsidRPr="005D6650" w:rsidRDefault="00C952EE" w:rsidP="00F26805">
      <w:pPr>
        <w:spacing w:afterLines="50" w:after="156" w:line="240" w:lineRule="exact"/>
        <w:jc w:val="left"/>
        <w:rPr>
          <w:rFonts w:ascii="微软雅黑" w:eastAsia="微软雅黑" w:hAnsi="微软雅黑"/>
          <w:bCs/>
          <w:sz w:val="20"/>
          <w:szCs w:val="20"/>
        </w:rPr>
      </w:pPr>
      <w:r w:rsidRPr="008D0DFC">
        <w:rPr>
          <w:rStyle w:val="a6"/>
          <w:rFonts w:ascii="微软雅黑" w:eastAsia="微软雅黑" w:hAnsi="微软雅黑" w:hint="eastAsia"/>
          <w:b w:val="0"/>
          <w:sz w:val="20"/>
          <w:szCs w:val="20"/>
        </w:rPr>
        <w:t>本综合授权书由正文、附件等内容组成，附件一《个人信息采集及使用通用授权书》为本综合授权书的重要组成部分，与本综合授权书具有同等的法律效力。</w:t>
      </w:r>
    </w:p>
    <w:p w14:paraId="00AA4DFE" w14:textId="77777777" w:rsidR="00C952EE" w:rsidRPr="008D0DFC" w:rsidRDefault="00C952EE" w:rsidP="008D0DFC">
      <w:pPr>
        <w:spacing w:afterLines="50" w:after="156" w:line="240" w:lineRule="exact"/>
        <w:jc w:val="left"/>
        <w:rPr>
          <w:rFonts w:ascii="微软雅黑" w:eastAsia="微软雅黑" w:hAnsi="微软雅黑"/>
          <w:b/>
          <w:sz w:val="20"/>
          <w:szCs w:val="20"/>
        </w:rPr>
      </w:pPr>
      <w:r w:rsidRPr="008D0DFC">
        <w:rPr>
          <w:rFonts w:ascii="微软雅黑" w:eastAsia="微软雅黑" w:hAnsi="微软雅黑" w:hint="eastAsia"/>
          <w:b/>
          <w:sz w:val="20"/>
          <w:szCs w:val="20"/>
        </w:rPr>
        <w:t>本人已知悉本综合授权书所有内容（特别是加粗字体内容）的含义以及由此产生的法律效力。基于本人真实的意思表示，本人自愿做出上述授权并同意承担由此带来的一切法律后果。</w:t>
      </w:r>
    </w:p>
    <w:p w14:paraId="207EA91F" w14:textId="77777777" w:rsidR="00C952EE" w:rsidRPr="008D0DFC" w:rsidRDefault="00C952EE" w:rsidP="008D0DFC">
      <w:pPr>
        <w:spacing w:afterLines="50" w:after="156" w:line="240" w:lineRule="exact"/>
        <w:jc w:val="left"/>
        <w:rPr>
          <w:rFonts w:ascii="微软雅黑" w:eastAsia="微软雅黑" w:hAnsi="微软雅黑"/>
          <w:b/>
          <w:sz w:val="20"/>
          <w:szCs w:val="20"/>
        </w:rPr>
      </w:pPr>
      <w:r w:rsidRPr="008D0DFC">
        <w:rPr>
          <w:rFonts w:ascii="微软雅黑" w:eastAsia="微软雅黑" w:hAnsi="微软雅黑" w:hint="eastAsia"/>
          <w:b/>
          <w:sz w:val="20"/>
          <w:szCs w:val="20"/>
        </w:rPr>
        <w:t>特此授权！</w:t>
      </w:r>
    </w:p>
    <w:p w14:paraId="787527AB" w14:textId="77777777" w:rsidR="00FD17B0" w:rsidRDefault="00FD17B0" w:rsidP="008D0DFC">
      <w:pPr>
        <w:pStyle w:val="Default"/>
        <w:spacing w:afterLines="50" w:after="156" w:line="240" w:lineRule="exact"/>
        <w:rPr>
          <w:rFonts w:ascii="微软雅黑" w:eastAsia="微软雅黑" w:hAnsi="微软雅黑"/>
          <w:b/>
          <w:sz w:val="20"/>
          <w:szCs w:val="20"/>
        </w:rPr>
      </w:pPr>
    </w:p>
    <w:p w14:paraId="6818E781" w14:textId="77777777" w:rsidR="006D3A16" w:rsidRDefault="006D3A16" w:rsidP="008D0DFC">
      <w:pPr>
        <w:pStyle w:val="Default"/>
        <w:spacing w:afterLines="50" w:after="156" w:line="240" w:lineRule="exact"/>
        <w:rPr>
          <w:rFonts w:ascii="微软雅黑" w:eastAsia="微软雅黑" w:hAnsi="微软雅黑"/>
          <w:b/>
          <w:sz w:val="20"/>
          <w:szCs w:val="20"/>
        </w:rPr>
      </w:pPr>
    </w:p>
    <w:p w14:paraId="1E762D43" w14:textId="77777777" w:rsidR="006D3A16" w:rsidRDefault="006D3A16" w:rsidP="008D0DFC">
      <w:pPr>
        <w:pStyle w:val="Default"/>
        <w:spacing w:afterLines="50" w:after="156" w:line="240" w:lineRule="exact"/>
        <w:rPr>
          <w:rFonts w:ascii="微软雅黑" w:eastAsia="微软雅黑" w:hAnsi="微软雅黑"/>
          <w:b/>
          <w:sz w:val="20"/>
          <w:szCs w:val="20"/>
        </w:rPr>
      </w:pPr>
    </w:p>
    <w:p w14:paraId="36B31E4F" w14:textId="77777777" w:rsidR="006D3A16" w:rsidRDefault="006D3A16" w:rsidP="008D0DFC">
      <w:pPr>
        <w:pStyle w:val="Default"/>
        <w:spacing w:afterLines="50" w:after="156" w:line="240" w:lineRule="exact"/>
        <w:rPr>
          <w:rFonts w:ascii="微软雅黑" w:eastAsia="微软雅黑" w:hAnsi="微软雅黑"/>
          <w:b/>
          <w:sz w:val="20"/>
          <w:szCs w:val="20"/>
        </w:rPr>
      </w:pPr>
    </w:p>
    <w:p w14:paraId="109E94AB" w14:textId="77777777" w:rsidR="006D3A16" w:rsidRDefault="006D3A16" w:rsidP="008D0DFC">
      <w:pPr>
        <w:pStyle w:val="Default"/>
        <w:spacing w:afterLines="50" w:after="156" w:line="240" w:lineRule="exact"/>
        <w:rPr>
          <w:rFonts w:ascii="微软雅黑" w:eastAsia="微软雅黑" w:hAnsi="微软雅黑"/>
          <w:b/>
          <w:sz w:val="20"/>
          <w:szCs w:val="20"/>
        </w:rPr>
      </w:pPr>
    </w:p>
    <w:p w14:paraId="69F9813D" w14:textId="21FD6DBA" w:rsidR="00231696" w:rsidRPr="008D0DFC" w:rsidRDefault="008D0DFC" w:rsidP="008D0DFC">
      <w:pPr>
        <w:pStyle w:val="Default"/>
        <w:spacing w:afterLines="50" w:after="156" w:line="240" w:lineRule="exact"/>
        <w:rPr>
          <w:rFonts w:ascii="微软雅黑" w:eastAsia="微软雅黑" w:hAnsi="微软雅黑"/>
          <w:b/>
          <w:bCs/>
          <w:sz w:val="20"/>
          <w:szCs w:val="20"/>
        </w:rPr>
      </w:pPr>
      <w:r w:rsidRPr="008D0DFC">
        <w:rPr>
          <w:rFonts w:ascii="微软雅黑" w:eastAsia="微软雅黑" w:hAnsi="微软雅黑" w:hint="eastAsia"/>
          <w:b/>
          <w:bCs/>
          <w:sz w:val="20"/>
          <w:szCs w:val="20"/>
        </w:rPr>
        <w:lastRenderedPageBreak/>
        <w:t>附件</w:t>
      </w:r>
      <w:r w:rsidR="00FD17B0">
        <w:rPr>
          <w:rFonts w:ascii="微软雅黑" w:eastAsia="微软雅黑" w:hAnsi="微软雅黑" w:hint="eastAsia"/>
          <w:b/>
          <w:bCs/>
          <w:sz w:val="20"/>
          <w:szCs w:val="20"/>
        </w:rPr>
        <w:t>一</w:t>
      </w:r>
      <w:r w:rsidRPr="008D0DFC">
        <w:rPr>
          <w:rFonts w:ascii="微软雅黑" w:eastAsia="微软雅黑" w:hAnsi="微软雅黑" w:hint="eastAsia"/>
          <w:b/>
          <w:bCs/>
          <w:sz w:val="20"/>
          <w:szCs w:val="20"/>
        </w:rPr>
        <w:t xml:space="preserve">                   </w:t>
      </w:r>
      <w:r w:rsidRPr="008D0DFC">
        <w:rPr>
          <w:rFonts w:ascii="微软雅黑" w:eastAsia="微软雅黑" w:hAnsi="微软雅黑" w:hint="eastAsia"/>
          <w:b/>
          <w:bCs/>
          <w:sz w:val="22"/>
          <w:szCs w:val="20"/>
        </w:rPr>
        <w:t xml:space="preserve">   </w:t>
      </w:r>
      <w:r w:rsidR="00231696" w:rsidRPr="008D0DFC">
        <w:rPr>
          <w:rFonts w:ascii="微软雅黑" w:eastAsia="微软雅黑" w:hAnsi="微软雅黑" w:hint="eastAsia"/>
          <w:b/>
          <w:bCs/>
          <w:sz w:val="22"/>
          <w:szCs w:val="20"/>
        </w:rPr>
        <w:t>个人信息采集及使用通用授权书</w:t>
      </w:r>
    </w:p>
    <w:p w14:paraId="23DFF0E1" w14:textId="77777777" w:rsidR="00231696" w:rsidRPr="008D0DFC" w:rsidRDefault="00231696" w:rsidP="008D0DFC">
      <w:pPr>
        <w:pStyle w:val="4"/>
        <w:spacing w:before="0" w:beforeAutospacing="0" w:afterLines="50" w:after="156" w:afterAutospacing="0" w:line="240" w:lineRule="exact"/>
        <w:rPr>
          <w:rFonts w:ascii="微软雅黑" w:eastAsia="微软雅黑" w:hAnsi="微软雅黑"/>
          <w:sz w:val="20"/>
          <w:szCs w:val="20"/>
        </w:rPr>
      </w:pPr>
    </w:p>
    <w:p w14:paraId="6128BAE8" w14:textId="77777777" w:rsidR="00231696" w:rsidRPr="008D0DFC" w:rsidRDefault="00231696" w:rsidP="008D0DFC">
      <w:pPr>
        <w:pStyle w:val="Default"/>
        <w:numPr>
          <w:ilvl w:val="0"/>
          <w:numId w:val="1"/>
        </w:numPr>
        <w:spacing w:afterLines="50" w:after="156" w:line="240" w:lineRule="exact"/>
        <w:rPr>
          <w:rFonts w:ascii="微软雅黑" w:eastAsia="微软雅黑" w:hAnsi="微软雅黑"/>
          <w:b/>
          <w:bCs/>
          <w:sz w:val="20"/>
          <w:szCs w:val="20"/>
        </w:rPr>
      </w:pPr>
      <w:r w:rsidRPr="008D0DFC">
        <w:rPr>
          <w:rFonts w:ascii="微软雅黑" w:eastAsia="微软雅黑" w:hAnsi="微软雅黑" w:hint="eastAsia"/>
          <w:b/>
          <w:bCs/>
          <w:sz w:val="20"/>
          <w:szCs w:val="20"/>
        </w:rPr>
        <w:t>定义</w:t>
      </w:r>
    </w:p>
    <w:p w14:paraId="729747F2"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1、个人信息，指您的如下信息：</w:t>
      </w:r>
    </w:p>
    <w:p w14:paraId="30AFFDCF"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（1）</w:t>
      </w:r>
      <w:r w:rsidRPr="008D0DFC">
        <w:rPr>
          <w:rFonts w:ascii="微软雅黑" w:eastAsia="微软雅黑" w:hAnsi="微软雅黑"/>
          <w:sz w:val="20"/>
          <w:szCs w:val="20"/>
        </w:rPr>
        <w:t>姓名、出生日期、身份证件号码、住址、电话号码</w:t>
      </w:r>
      <w:r w:rsidRPr="008D0DFC">
        <w:rPr>
          <w:rFonts w:ascii="微软雅黑" w:eastAsia="微软雅黑" w:hAnsi="微软雅黑" w:hint="eastAsia"/>
          <w:sz w:val="20"/>
          <w:szCs w:val="20"/>
        </w:rPr>
        <w:t>、</w:t>
      </w:r>
      <w:r w:rsidRPr="008D0DFC">
        <w:rPr>
          <w:rFonts w:ascii="微软雅黑" w:eastAsia="微软雅黑" w:hAnsi="微软雅黑"/>
          <w:sz w:val="20"/>
          <w:szCs w:val="20"/>
        </w:rPr>
        <w:t>学历</w:t>
      </w:r>
      <w:r w:rsidRPr="008D0DFC">
        <w:rPr>
          <w:rFonts w:ascii="微软雅黑" w:eastAsia="微软雅黑" w:hAnsi="微软雅黑" w:hint="eastAsia"/>
          <w:sz w:val="20"/>
          <w:szCs w:val="20"/>
        </w:rPr>
        <w:t>、声音、肖像、虹膜及其他类似的生物特征信息、</w:t>
      </w:r>
      <w:r w:rsidRPr="008D0DFC">
        <w:rPr>
          <w:rFonts w:ascii="微软雅黑" w:eastAsia="微软雅黑" w:hAnsi="微软雅黑"/>
          <w:sz w:val="20"/>
          <w:szCs w:val="20"/>
        </w:rPr>
        <w:t>工作信息</w:t>
      </w:r>
      <w:r w:rsidRPr="008D0DFC">
        <w:rPr>
          <w:rFonts w:ascii="微软雅黑" w:eastAsia="微软雅黑" w:hAnsi="微软雅黑" w:hint="eastAsia"/>
          <w:sz w:val="20"/>
          <w:szCs w:val="20"/>
        </w:rPr>
        <w:t>、</w:t>
      </w:r>
      <w:r w:rsidRPr="008D0DFC">
        <w:rPr>
          <w:rFonts w:ascii="微软雅黑" w:eastAsia="微软雅黑" w:hAnsi="微软雅黑"/>
          <w:sz w:val="20"/>
          <w:szCs w:val="20"/>
        </w:rPr>
        <w:t>家庭信息</w:t>
      </w:r>
      <w:r w:rsidRPr="008D0DFC">
        <w:rPr>
          <w:rFonts w:ascii="微软雅黑" w:eastAsia="微软雅黑" w:hAnsi="微软雅黑" w:hint="eastAsia"/>
          <w:sz w:val="20"/>
          <w:szCs w:val="20"/>
        </w:rPr>
        <w:t>等个人基本信息。</w:t>
      </w:r>
    </w:p>
    <w:p w14:paraId="6AA8C171"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（2）借款申请信息、借款合同信息、还款行为信息、</w:t>
      </w:r>
      <w:r w:rsidR="00976A5D">
        <w:rPr>
          <w:rFonts w:ascii="微软雅黑" w:eastAsia="微软雅黑" w:hAnsi="微软雅黑" w:hint="eastAsia"/>
          <w:sz w:val="20"/>
          <w:szCs w:val="20"/>
        </w:rPr>
        <w:t>负债信息、</w:t>
      </w:r>
      <w:r w:rsidRPr="008D0DFC">
        <w:rPr>
          <w:rFonts w:ascii="微软雅黑" w:eastAsia="微软雅黑" w:hAnsi="微软雅黑" w:hint="eastAsia"/>
          <w:sz w:val="20"/>
          <w:szCs w:val="20"/>
        </w:rPr>
        <w:t>借款逾期信息、欠缴水电煤等公用税费的信息、履约情况信息、涉讼信息、行政处罚信息、违法犯罪信息等个人正常信用信息及不良信用信息。</w:t>
      </w:r>
      <w:r w:rsidRPr="008D0DFC">
        <w:rPr>
          <w:rFonts w:ascii="微软雅黑" w:eastAsia="微软雅黑" w:hAnsi="微软雅黑" w:hint="eastAsia"/>
          <w:b/>
          <w:sz w:val="20"/>
          <w:szCs w:val="20"/>
        </w:rPr>
        <w:t>您已经充分理解并知晓：前述不良信用信息一旦记录在第三方机构的信息数据库中，有可能会对您日后的经济活动产生不同程度的不良影响。</w:t>
      </w:r>
    </w:p>
    <w:p w14:paraId="671204AF"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（3）个人收入、存款、有价证券、商业保险、银行卡信息、不动产的信息和纳税数额信息等财产性信息。您已经认识的您的前述财产性信息对您而言是私密且重要的信息。</w:t>
      </w:r>
      <w:r w:rsidRPr="008D0DFC">
        <w:rPr>
          <w:rFonts w:ascii="微软雅黑" w:eastAsia="微软雅黑" w:hAnsi="微软雅黑" w:hint="eastAsia"/>
          <w:b/>
          <w:sz w:val="20"/>
          <w:szCs w:val="20"/>
        </w:rPr>
        <w:t>您已经充分理解并知晓该等信息被提供和使用的风险。这些风险包括但不限于：纳入这些信息对您的信用评级（评分）、信用报告等结果可能产生不利影响，该等信息被被授权人依法提供给第三方后被他人不当利用的风险，因您的信用状况较好而造成您被第三方推销产品或服务等打扰的风险等。</w:t>
      </w:r>
    </w:p>
    <w:p w14:paraId="394A9859" w14:textId="064F2670"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（4）设备信息、社交数据、阅读数据、上网浏览/搜索数据、</w:t>
      </w:r>
      <w:r w:rsidR="001E4131">
        <w:rPr>
          <w:rFonts w:ascii="微软雅黑" w:eastAsia="微软雅黑" w:hAnsi="微软雅黑" w:hint="eastAsia"/>
          <w:sz w:val="20"/>
          <w:szCs w:val="20"/>
        </w:rPr>
        <w:t>软件使用记录信息、</w:t>
      </w:r>
      <w:r w:rsidRPr="008D0DFC">
        <w:rPr>
          <w:rFonts w:ascii="微软雅黑" w:eastAsia="微软雅黑" w:hAnsi="微软雅黑" w:hint="eastAsia"/>
          <w:sz w:val="20"/>
          <w:szCs w:val="20"/>
        </w:rPr>
        <w:t>所用应用程序的账号信息、</w:t>
      </w:r>
      <w:r w:rsidRPr="008D0DFC">
        <w:rPr>
          <w:rFonts w:ascii="微软雅黑" w:eastAsia="微软雅黑" w:hAnsi="微软雅黑"/>
          <w:sz w:val="20"/>
          <w:szCs w:val="20"/>
        </w:rPr>
        <w:t>使用某项服务的时间地点等信息</w:t>
      </w:r>
      <w:r w:rsidRPr="008D0DFC">
        <w:rPr>
          <w:rFonts w:ascii="微软雅黑" w:eastAsia="微软雅黑" w:hAnsi="微软雅黑" w:hint="eastAsia"/>
          <w:sz w:val="20"/>
          <w:szCs w:val="20"/>
        </w:rPr>
        <w:t>、联系人信息（含通讯录信息、通话记录信息以及您在申请服务过程中提交的联系人信息等）、消费数据（含近期交易笔数、交易金额及消费行为评分数据等）等个人行为特征数据信息。</w:t>
      </w:r>
    </w:p>
    <w:p w14:paraId="7DC361F3"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（5）其他任何与您有关联的信息，但法律、法规、监管政策禁止的除外。</w:t>
      </w:r>
    </w:p>
    <w:p w14:paraId="4B919C64"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2、第三方，指与被授权人或您有直接或间接关联的如下主体或机构：</w:t>
      </w:r>
    </w:p>
    <w:p w14:paraId="2C297E92"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（1）中国人民银行金融信用信息基础数据库、</w:t>
      </w:r>
      <w:r w:rsidR="00976A5D" w:rsidRPr="001917A4">
        <w:rPr>
          <w:rFonts w:ascii="华文细黑" w:eastAsia="华文细黑" w:hAnsi="华文细黑" w:hint="eastAsia"/>
        </w:rPr>
        <w:t>中国互联网</w:t>
      </w:r>
      <w:r w:rsidR="00976A5D" w:rsidRPr="001917A4">
        <w:rPr>
          <w:rFonts w:ascii="华文细黑" w:eastAsia="华文细黑" w:hAnsi="华文细黑"/>
        </w:rPr>
        <w:t>金融协会</w:t>
      </w:r>
      <w:r w:rsidR="00976A5D" w:rsidRPr="001917A4">
        <w:rPr>
          <w:rFonts w:ascii="华文细黑" w:eastAsia="华文细黑" w:hAnsi="华文细黑" w:hint="eastAsia"/>
        </w:rPr>
        <w:t>、</w:t>
      </w:r>
      <w:r w:rsidRPr="008D0DFC">
        <w:rPr>
          <w:rFonts w:ascii="微软雅黑" w:eastAsia="微软雅黑" w:hAnsi="微软雅黑" w:hint="eastAsia"/>
          <w:sz w:val="20"/>
          <w:szCs w:val="20"/>
        </w:rPr>
        <w:t>依法设立的征信机构、资信评估机构或有关法律、监管机构许可的类似信用机构。</w:t>
      </w:r>
    </w:p>
    <w:p w14:paraId="4EE98380"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（2）被授权人关联方、为被授权人提供必要技术和服务的合作方，以及与被授权人合作从事信贷业务的金融机构或互联网金融公司。</w:t>
      </w:r>
    </w:p>
    <w:p w14:paraId="6F66A4E2"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（3）依法存有您某方面个人信息的其他机构，包括但不限于法院、公积金、社保、税务、民政、物流、通信运营商、电子商务平台、电子认证服务提供者、互联网平台等机构或主体。</w:t>
      </w:r>
    </w:p>
    <w:p w14:paraId="4FD054B5" w14:textId="77777777" w:rsidR="00231696" w:rsidRPr="008D0DFC" w:rsidRDefault="00231696" w:rsidP="008D0DFC">
      <w:pPr>
        <w:spacing w:afterLines="50" w:after="156" w:line="240" w:lineRule="exact"/>
        <w:rPr>
          <w:rFonts w:ascii="微软雅黑" w:eastAsia="微软雅黑" w:hAnsi="微软雅黑"/>
          <w:sz w:val="20"/>
          <w:szCs w:val="20"/>
        </w:rPr>
      </w:pPr>
    </w:p>
    <w:p w14:paraId="064E7F18"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b/>
          <w:bCs/>
          <w:sz w:val="20"/>
          <w:szCs w:val="20"/>
        </w:rPr>
        <w:t>二、授权内容</w:t>
      </w:r>
    </w:p>
    <w:p w14:paraId="0C6E7F4F" w14:textId="1AE98110" w:rsidR="00231696" w:rsidRPr="008D0DFC" w:rsidRDefault="00231696" w:rsidP="00976A5D">
      <w:pPr>
        <w:spacing w:afterLines="50" w:after="156" w:line="240" w:lineRule="exact"/>
        <w:ind w:firstLineChars="150" w:firstLine="300"/>
        <w:rPr>
          <w:rFonts w:ascii="微软雅黑" w:eastAsia="微软雅黑" w:hAnsi="微软雅黑"/>
          <w:sz w:val="20"/>
          <w:szCs w:val="20"/>
        </w:rPr>
      </w:pPr>
      <w:r w:rsidRPr="008D0DFC">
        <w:rPr>
          <w:rFonts w:ascii="微软雅黑" w:eastAsia="微软雅黑" w:hAnsi="微软雅黑" w:hint="eastAsia"/>
          <w:sz w:val="20"/>
          <w:szCs w:val="20"/>
        </w:rPr>
        <w:t>因本人</w:t>
      </w:r>
      <w:r w:rsidR="00341EFC">
        <w:rPr>
          <w:rFonts w:ascii="微软雅黑" w:eastAsia="微软雅黑" w:hAnsi="微软雅黑" w:hint="eastAsia"/>
          <w:sz w:val="20"/>
          <w:szCs w:val="20"/>
        </w:rPr>
        <w:t>通过</w:t>
      </w:r>
      <w:r w:rsidRPr="008D0DFC">
        <w:rPr>
          <w:rFonts w:ascii="微软雅黑" w:eastAsia="微软雅黑" w:hAnsi="微软雅黑" w:hint="eastAsia"/>
          <w:color w:val="000000" w:themeColor="text1"/>
          <w:sz w:val="20"/>
          <w:szCs w:val="20"/>
        </w:rPr>
        <w:t>【上海淇毓信息科技有限公司】及其合作方</w:t>
      </w:r>
      <w:r w:rsidR="00341EFC">
        <w:rPr>
          <w:rFonts w:ascii="微软雅黑" w:eastAsia="微软雅黑" w:hAnsi="微软雅黑" w:hint="eastAsia"/>
          <w:color w:val="000000" w:themeColor="text1"/>
          <w:sz w:val="20"/>
          <w:szCs w:val="20"/>
        </w:rPr>
        <w:t>推荐的贷款人</w:t>
      </w:r>
      <w:r w:rsidRPr="008D0DFC">
        <w:rPr>
          <w:rFonts w:ascii="微软雅黑" w:eastAsia="微软雅黑" w:hAnsi="微软雅黑" w:hint="eastAsia"/>
          <w:color w:val="000000" w:themeColor="text1"/>
          <w:sz w:val="20"/>
          <w:szCs w:val="20"/>
        </w:rPr>
        <w:t>申请消费贷款，基于业务的需要，本人现同意向【上海淇毓信息科技有限公司】（</w:t>
      </w:r>
      <w:r w:rsidRPr="008D0DFC">
        <w:rPr>
          <w:rFonts w:ascii="微软雅黑" w:eastAsia="微软雅黑" w:hAnsi="微软雅黑" w:hint="eastAsia"/>
          <w:sz w:val="20"/>
          <w:szCs w:val="20"/>
        </w:rPr>
        <w:t>以下称“被授权人”）及</w:t>
      </w:r>
      <w:r w:rsidR="00976A5D">
        <w:rPr>
          <w:rFonts w:ascii="微软雅黑" w:eastAsia="微软雅黑" w:hAnsi="微软雅黑" w:hint="eastAsia"/>
          <w:sz w:val="20"/>
          <w:szCs w:val="20"/>
        </w:rPr>
        <w:t>其合作</w:t>
      </w:r>
      <w:r w:rsidRPr="008D0DFC">
        <w:rPr>
          <w:rFonts w:ascii="微软雅黑" w:eastAsia="微软雅黑" w:hAnsi="微软雅黑" w:hint="eastAsia"/>
          <w:sz w:val="20"/>
          <w:szCs w:val="20"/>
        </w:rPr>
        <w:t>第三方郑重授权如下：</w:t>
      </w:r>
    </w:p>
    <w:p w14:paraId="0616A709" w14:textId="7636C3DD"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1、同意被授权人及</w:t>
      </w:r>
      <w:r w:rsidR="00976A5D">
        <w:rPr>
          <w:rFonts w:ascii="微软雅黑" w:eastAsia="微软雅黑" w:hAnsi="微软雅黑" w:hint="eastAsia"/>
          <w:sz w:val="20"/>
          <w:szCs w:val="20"/>
        </w:rPr>
        <w:t>其合作</w:t>
      </w:r>
      <w:r w:rsidRPr="008D0DFC">
        <w:rPr>
          <w:rFonts w:ascii="微软雅黑" w:eastAsia="微软雅黑" w:hAnsi="微软雅黑" w:hint="eastAsia"/>
          <w:sz w:val="20"/>
          <w:szCs w:val="20"/>
        </w:rPr>
        <w:t>第三方在办理下列业务（下称“授权用途”）时查询、收集</w:t>
      </w:r>
      <w:r w:rsidR="00341EFC">
        <w:rPr>
          <w:rFonts w:ascii="微软雅黑" w:eastAsia="微软雅黑" w:hAnsi="微软雅黑" w:hint="eastAsia"/>
          <w:sz w:val="20"/>
          <w:szCs w:val="20"/>
        </w:rPr>
        <w:t>、</w:t>
      </w:r>
      <w:r w:rsidRPr="008D0DFC">
        <w:rPr>
          <w:rFonts w:ascii="微软雅黑" w:eastAsia="微软雅黑" w:hAnsi="微软雅黑" w:hint="eastAsia"/>
          <w:sz w:val="20"/>
          <w:szCs w:val="20"/>
        </w:rPr>
        <w:t>使用</w:t>
      </w:r>
      <w:r w:rsidR="001E4131">
        <w:rPr>
          <w:rFonts w:ascii="微软雅黑" w:eastAsia="微软雅黑" w:hAnsi="微软雅黑" w:hint="eastAsia"/>
          <w:sz w:val="20"/>
          <w:szCs w:val="20"/>
        </w:rPr>
        <w:t>、共享</w:t>
      </w:r>
      <w:r w:rsidR="00341EFC">
        <w:rPr>
          <w:rFonts w:ascii="微软雅黑" w:eastAsia="微软雅黑" w:hAnsi="微软雅黑" w:hint="eastAsia"/>
          <w:sz w:val="20"/>
          <w:szCs w:val="20"/>
        </w:rPr>
        <w:t>或保存</w:t>
      </w:r>
      <w:r w:rsidRPr="008D0DFC">
        <w:rPr>
          <w:rFonts w:ascii="微软雅黑" w:eastAsia="微软雅黑" w:hAnsi="微软雅黑" w:hint="eastAsia"/>
          <w:sz w:val="20"/>
          <w:szCs w:val="20"/>
        </w:rPr>
        <w:t>本人的个人信息：</w:t>
      </w:r>
    </w:p>
    <w:p w14:paraId="2E12B3A0"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审核本人通过被授权人或第三方申请的贷款；</w:t>
      </w:r>
    </w:p>
    <w:p w14:paraId="1E81D32D"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对已发放的个人信贷进行贷后风险管理及</w:t>
      </w:r>
      <w:r w:rsidR="00976A5D">
        <w:rPr>
          <w:rFonts w:ascii="华文细黑" w:eastAsia="华文细黑" w:hAnsi="华文细黑" w:hint="eastAsia"/>
          <w:sz w:val="21"/>
        </w:rPr>
        <w:t>已经逾期的贷款进行</w:t>
      </w:r>
      <w:r w:rsidRPr="008D0DFC">
        <w:rPr>
          <w:rFonts w:ascii="微软雅黑" w:eastAsia="微软雅黑" w:hAnsi="微软雅黑" w:hint="eastAsia"/>
          <w:sz w:val="20"/>
          <w:szCs w:val="20"/>
        </w:rPr>
        <w:t>催收；</w:t>
      </w:r>
    </w:p>
    <w:p w14:paraId="758F14D9"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sz w:val="20"/>
          <w:szCs w:val="20"/>
        </w:rPr>
        <w:t>出于电子签名</w:t>
      </w:r>
      <w:r w:rsidR="00976A5D">
        <w:rPr>
          <w:rFonts w:ascii="华文细黑" w:eastAsia="华文细黑" w:hAnsi="华文细黑" w:hint="eastAsia"/>
          <w:sz w:val="21"/>
        </w:rPr>
        <w:t>、绑卡、开通电子银行账户等</w:t>
      </w:r>
      <w:r w:rsidRPr="008D0DFC">
        <w:rPr>
          <w:rFonts w:ascii="微软雅黑" w:eastAsia="微软雅黑" w:hAnsi="微软雅黑"/>
          <w:sz w:val="20"/>
          <w:szCs w:val="20"/>
        </w:rPr>
        <w:t>方面的需要进行必要的身份注册及认证</w:t>
      </w:r>
      <w:r w:rsidRPr="008D0DFC">
        <w:rPr>
          <w:rFonts w:ascii="微软雅黑" w:eastAsia="微软雅黑" w:hAnsi="微软雅黑" w:hint="eastAsia"/>
          <w:sz w:val="20"/>
          <w:szCs w:val="20"/>
        </w:rPr>
        <w:t>；</w:t>
      </w:r>
    </w:p>
    <w:p w14:paraId="0D1FCF2F"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sz w:val="20"/>
          <w:szCs w:val="20"/>
        </w:rPr>
        <w:t>处理本人征信异议</w:t>
      </w:r>
      <w:r w:rsidRPr="008D0DFC">
        <w:rPr>
          <w:rFonts w:ascii="微软雅黑" w:eastAsia="微软雅黑" w:hAnsi="微软雅黑" w:hint="eastAsia"/>
          <w:sz w:val="20"/>
          <w:szCs w:val="20"/>
        </w:rPr>
        <w:t>；</w:t>
      </w:r>
    </w:p>
    <w:p w14:paraId="185BE56A"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sz w:val="20"/>
          <w:szCs w:val="20"/>
        </w:rPr>
        <w:t>依法或经有权部门要求向第三方提供</w:t>
      </w:r>
      <w:r w:rsidRPr="008D0DFC">
        <w:rPr>
          <w:rFonts w:ascii="微软雅黑" w:eastAsia="微软雅黑" w:hAnsi="微软雅黑" w:hint="eastAsia"/>
          <w:sz w:val="20"/>
          <w:szCs w:val="20"/>
        </w:rPr>
        <w:t>；</w:t>
      </w:r>
    </w:p>
    <w:p w14:paraId="187CD4D9"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sz w:val="20"/>
          <w:szCs w:val="20"/>
        </w:rPr>
        <w:t>管理本人通过被授权人或第三方办理的其他业务</w:t>
      </w:r>
      <w:r w:rsidRPr="008D0DFC">
        <w:rPr>
          <w:rFonts w:ascii="微软雅黑" w:eastAsia="微软雅黑" w:hAnsi="微软雅黑" w:hint="eastAsia"/>
          <w:sz w:val="20"/>
          <w:szCs w:val="20"/>
        </w:rPr>
        <w:t>；</w:t>
      </w:r>
    </w:p>
    <w:p w14:paraId="07FE4B4C"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为向本人提供更优的服务</w:t>
      </w:r>
      <w:r w:rsidR="00976A5D">
        <w:rPr>
          <w:rFonts w:ascii="华文细黑" w:eastAsia="华文细黑" w:hAnsi="华文细黑" w:hint="eastAsia"/>
          <w:sz w:val="21"/>
        </w:rPr>
        <w:t>向本人</w:t>
      </w:r>
      <w:r w:rsidRPr="008D0DFC">
        <w:rPr>
          <w:rFonts w:ascii="微软雅黑" w:eastAsia="微软雅黑" w:hAnsi="微软雅黑" w:hint="eastAsia"/>
          <w:sz w:val="20"/>
          <w:szCs w:val="20"/>
        </w:rPr>
        <w:t>开展必要的市场调研或广告营销；</w:t>
      </w:r>
    </w:p>
    <w:p w14:paraId="53C07C89" w14:textId="3F6A81BE" w:rsidR="00C37F21" w:rsidRDefault="00C37F21" w:rsidP="008D0DFC">
      <w:pPr>
        <w:pStyle w:val="Default"/>
        <w:numPr>
          <w:ilvl w:val="0"/>
          <w:numId w:val="2"/>
        </w:numPr>
        <w:spacing w:beforeLines="50" w:before="156" w:afterLines="50" w:after="156" w:line="240" w:lineRule="exact"/>
        <w:rPr>
          <w:rFonts w:ascii="微软雅黑" w:eastAsia="微软雅黑" w:hAnsi="微软雅黑"/>
          <w:sz w:val="20"/>
          <w:szCs w:val="20"/>
        </w:rPr>
      </w:pPr>
      <w:r>
        <w:rPr>
          <w:rFonts w:ascii="微软雅黑" w:eastAsia="微软雅黑" w:hAnsi="微软雅黑" w:hint="eastAsia"/>
          <w:sz w:val="20"/>
          <w:szCs w:val="20"/>
        </w:rPr>
        <w:t>为本人</w:t>
      </w:r>
      <w:r w:rsidR="001E4131">
        <w:rPr>
          <w:rFonts w:ascii="微软雅黑" w:eastAsia="微软雅黑" w:hAnsi="微软雅黑" w:hint="eastAsia"/>
          <w:sz w:val="20"/>
          <w:szCs w:val="20"/>
        </w:rPr>
        <w:t>申请</w:t>
      </w:r>
      <w:r>
        <w:rPr>
          <w:rFonts w:ascii="微软雅黑" w:eastAsia="微软雅黑" w:hAnsi="微软雅黑" w:hint="eastAsia"/>
          <w:sz w:val="20"/>
          <w:szCs w:val="20"/>
        </w:rPr>
        <w:t>的贷款委托担保公司提供担保；</w:t>
      </w:r>
    </w:p>
    <w:p w14:paraId="419B5A82" w14:textId="77777777" w:rsidR="00231696" w:rsidRPr="008D0DFC" w:rsidRDefault="00231696" w:rsidP="008D0DFC">
      <w:pPr>
        <w:pStyle w:val="Default"/>
        <w:numPr>
          <w:ilvl w:val="0"/>
          <w:numId w:val="2"/>
        </w:numPr>
        <w:spacing w:beforeLines="50" w:before="156"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其他合法合规的用途。</w:t>
      </w:r>
    </w:p>
    <w:p w14:paraId="7FEBF408" w14:textId="77777777"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lastRenderedPageBreak/>
        <w:t>2、同意被授权人</w:t>
      </w:r>
      <w:r w:rsidR="00976A5D">
        <w:rPr>
          <w:rFonts w:ascii="微软雅黑" w:eastAsia="微软雅黑" w:hAnsi="微软雅黑" w:hint="eastAsia"/>
          <w:sz w:val="20"/>
          <w:szCs w:val="20"/>
        </w:rPr>
        <w:t>及其合作第三方</w:t>
      </w:r>
      <w:r w:rsidRPr="008D0DFC">
        <w:rPr>
          <w:rFonts w:ascii="微软雅黑" w:eastAsia="微软雅黑" w:hAnsi="微软雅黑" w:hint="eastAsia"/>
          <w:sz w:val="20"/>
          <w:szCs w:val="20"/>
        </w:rPr>
        <w:t>基于授权用途</w:t>
      </w:r>
      <w:r w:rsidR="00976A5D">
        <w:rPr>
          <w:rFonts w:ascii="华文细黑" w:eastAsia="华文细黑" w:hAnsi="华文细黑" w:hint="eastAsia"/>
        </w:rPr>
        <w:t>自行使用本人的个人信息或</w:t>
      </w:r>
      <w:r w:rsidRPr="008D0DFC">
        <w:rPr>
          <w:rFonts w:ascii="微软雅黑" w:eastAsia="微软雅黑" w:hAnsi="微软雅黑" w:hint="eastAsia"/>
          <w:sz w:val="20"/>
          <w:szCs w:val="20"/>
        </w:rPr>
        <w:t>通过第三方查询、核实、采集本人的个人信息。</w:t>
      </w:r>
      <w:r w:rsidRPr="008D0DFC">
        <w:rPr>
          <w:rFonts w:ascii="微软雅黑" w:eastAsia="微软雅黑" w:hAnsi="微软雅黑" w:hint="eastAsia"/>
          <w:b/>
          <w:sz w:val="20"/>
          <w:szCs w:val="20"/>
        </w:rPr>
        <w:t>为避免每次</w:t>
      </w:r>
      <w:r w:rsidR="00976A5D">
        <w:rPr>
          <w:rFonts w:ascii="华文细黑" w:eastAsia="华文细黑" w:hAnsi="华文细黑" w:hint="eastAsia"/>
          <w:b/>
        </w:rPr>
        <w:t>自行使用、</w:t>
      </w:r>
      <w:r w:rsidRPr="008D0DFC">
        <w:rPr>
          <w:rFonts w:ascii="微软雅黑" w:eastAsia="微软雅黑" w:hAnsi="微软雅黑" w:hint="eastAsia"/>
          <w:b/>
          <w:sz w:val="20"/>
          <w:szCs w:val="20"/>
        </w:rPr>
        <w:t>查询、核实或采集都需要经过本人的反复确认而导致过程繁琐、或者因此给本人带来不便，本人同意第三方可直接向被授权人</w:t>
      </w:r>
      <w:r w:rsidR="00976A5D">
        <w:rPr>
          <w:rFonts w:ascii="华文细黑" w:eastAsia="华文细黑" w:hAnsi="华文细黑" w:hint="eastAsia"/>
          <w:b/>
        </w:rPr>
        <w:t>或</w:t>
      </w:r>
      <w:r w:rsidR="00976A5D" w:rsidRPr="00976A5D">
        <w:rPr>
          <w:rFonts w:ascii="微软雅黑" w:eastAsia="微软雅黑" w:hAnsi="微软雅黑" w:hint="eastAsia"/>
          <w:b/>
          <w:sz w:val="20"/>
          <w:szCs w:val="20"/>
        </w:rPr>
        <w:t>其合作</w:t>
      </w:r>
      <w:r w:rsidR="00976A5D" w:rsidRPr="00976A5D">
        <w:rPr>
          <w:rFonts w:ascii="华文细黑" w:eastAsia="华文细黑" w:hAnsi="华文细黑" w:hint="eastAsia"/>
          <w:b/>
        </w:rPr>
        <w:t>第三方</w:t>
      </w:r>
      <w:r w:rsidRPr="008D0DFC">
        <w:rPr>
          <w:rFonts w:ascii="微软雅黑" w:eastAsia="微软雅黑" w:hAnsi="微软雅黑" w:hint="eastAsia"/>
          <w:b/>
          <w:sz w:val="20"/>
          <w:szCs w:val="20"/>
        </w:rPr>
        <w:t>提供本人的个人信息而</w:t>
      </w:r>
      <w:r w:rsidR="00976A5D">
        <w:rPr>
          <w:rFonts w:ascii="华文细黑" w:eastAsia="华文细黑" w:hAnsi="华文细黑" w:hint="eastAsia"/>
          <w:b/>
        </w:rPr>
        <w:t>无</w:t>
      </w:r>
      <w:r w:rsidR="00976A5D" w:rsidRPr="00912C65">
        <w:rPr>
          <w:rFonts w:ascii="华文细黑" w:eastAsia="华文细黑" w:hAnsi="华文细黑" w:hint="eastAsia"/>
          <w:b/>
        </w:rPr>
        <w:t>需</w:t>
      </w:r>
      <w:r w:rsidR="00976A5D">
        <w:rPr>
          <w:rFonts w:ascii="华文细黑" w:eastAsia="华文细黑" w:hAnsi="华文细黑" w:hint="eastAsia"/>
          <w:b/>
        </w:rPr>
        <w:t>另行通知本人并无需本人</w:t>
      </w:r>
      <w:r w:rsidRPr="008D0DFC">
        <w:rPr>
          <w:rFonts w:ascii="微软雅黑" w:eastAsia="微软雅黑" w:hAnsi="微软雅黑" w:hint="eastAsia"/>
          <w:b/>
          <w:sz w:val="20"/>
          <w:szCs w:val="20"/>
        </w:rPr>
        <w:t>再次授权。但法律、法规、监管政策禁止的除外。</w:t>
      </w:r>
    </w:p>
    <w:p w14:paraId="19FDC9B3" w14:textId="7F7F12C0" w:rsidR="00231696"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3、同意被授权人</w:t>
      </w:r>
      <w:r w:rsidR="00976A5D">
        <w:rPr>
          <w:rFonts w:ascii="微软雅黑" w:eastAsia="微软雅黑" w:hAnsi="微软雅黑" w:hint="eastAsia"/>
          <w:sz w:val="20"/>
          <w:szCs w:val="20"/>
        </w:rPr>
        <w:t>及其合作第三方</w:t>
      </w:r>
      <w:r w:rsidRPr="008D0DFC">
        <w:rPr>
          <w:rFonts w:ascii="微软雅黑" w:eastAsia="微软雅黑" w:hAnsi="微软雅黑" w:hint="eastAsia"/>
          <w:sz w:val="20"/>
          <w:szCs w:val="20"/>
        </w:rPr>
        <w:t>基于授权用途向第三方</w:t>
      </w:r>
      <w:r w:rsidR="00F528E5">
        <w:rPr>
          <w:rFonts w:ascii="微软雅黑" w:eastAsia="微软雅黑" w:hAnsi="微软雅黑" w:hint="eastAsia"/>
          <w:sz w:val="20"/>
          <w:szCs w:val="20"/>
        </w:rPr>
        <w:t>包括担保公司</w:t>
      </w:r>
      <w:r w:rsidRPr="008D0DFC">
        <w:rPr>
          <w:rFonts w:ascii="微软雅黑" w:eastAsia="微软雅黑" w:hAnsi="微软雅黑" w:hint="eastAsia"/>
          <w:sz w:val="20"/>
          <w:szCs w:val="20"/>
        </w:rPr>
        <w:t>报送、提供、共享被授权人通过相关渠道获取的本人个人信息。</w:t>
      </w:r>
    </w:p>
    <w:p w14:paraId="382F95FE" w14:textId="77777777" w:rsidR="00C952EE" w:rsidRPr="008D0DFC" w:rsidRDefault="00231696"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4、同意被授权人及</w:t>
      </w:r>
      <w:r w:rsidR="00976A5D">
        <w:rPr>
          <w:rFonts w:ascii="微软雅黑" w:eastAsia="微软雅黑" w:hAnsi="微软雅黑" w:hint="eastAsia"/>
          <w:sz w:val="20"/>
          <w:szCs w:val="20"/>
        </w:rPr>
        <w:t>其合作</w:t>
      </w:r>
      <w:r w:rsidRPr="008D0DFC">
        <w:rPr>
          <w:rFonts w:ascii="微软雅黑" w:eastAsia="微软雅黑" w:hAnsi="微软雅黑" w:hint="eastAsia"/>
          <w:sz w:val="20"/>
          <w:szCs w:val="20"/>
        </w:rPr>
        <w:t>第三方对依法获取的本人个人信息进行保存、分析、加工、整理或处理，包括但不限于将本人的个人信息纳入被授权人或</w:t>
      </w:r>
      <w:r w:rsidR="00976A5D">
        <w:rPr>
          <w:rFonts w:ascii="微软雅黑" w:eastAsia="微软雅黑" w:hAnsi="微软雅黑" w:hint="eastAsia"/>
          <w:sz w:val="20"/>
          <w:szCs w:val="20"/>
        </w:rPr>
        <w:t>其合作</w:t>
      </w:r>
      <w:r w:rsidRPr="008D0DFC">
        <w:rPr>
          <w:rFonts w:ascii="微软雅黑" w:eastAsia="微软雅黑" w:hAnsi="微软雅黑" w:hint="eastAsia"/>
          <w:sz w:val="20"/>
          <w:szCs w:val="20"/>
        </w:rPr>
        <w:t>第三方的风险模型并输出相应的信用评分/评级数据等。</w:t>
      </w:r>
    </w:p>
    <w:p w14:paraId="149A136F" w14:textId="77777777" w:rsidR="00231696" w:rsidRPr="008D0DFC" w:rsidRDefault="00C952EE"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5、</w:t>
      </w:r>
      <w:r w:rsidR="00DE059F" w:rsidRPr="008D0DFC">
        <w:rPr>
          <w:rFonts w:ascii="微软雅黑" w:eastAsia="微软雅黑" w:hAnsi="微软雅黑" w:hint="eastAsia"/>
          <w:sz w:val="20"/>
          <w:szCs w:val="20"/>
        </w:rPr>
        <w:t>同意</w:t>
      </w:r>
      <w:r w:rsidRPr="008D0DFC">
        <w:rPr>
          <w:rFonts w:ascii="微软雅黑" w:eastAsia="微软雅黑" w:hAnsi="微软雅黑" w:hint="eastAsia"/>
          <w:sz w:val="20"/>
          <w:szCs w:val="20"/>
        </w:rPr>
        <w:t>被授权人及</w:t>
      </w:r>
      <w:r w:rsidR="00976A5D">
        <w:rPr>
          <w:rFonts w:ascii="微软雅黑" w:eastAsia="微软雅黑" w:hAnsi="微软雅黑" w:hint="eastAsia"/>
          <w:sz w:val="20"/>
          <w:szCs w:val="20"/>
        </w:rPr>
        <w:t>其合作</w:t>
      </w:r>
      <w:r w:rsidR="00DE059F" w:rsidRPr="008D0DFC">
        <w:rPr>
          <w:rFonts w:ascii="微软雅黑" w:eastAsia="微软雅黑" w:hAnsi="微软雅黑" w:hint="eastAsia"/>
          <w:sz w:val="20"/>
          <w:szCs w:val="20"/>
        </w:rPr>
        <w:t>第三方对依法获取的本人个人信息与</w:t>
      </w:r>
      <w:r w:rsidRPr="008D0DFC">
        <w:rPr>
          <w:rFonts w:ascii="微软雅黑" w:eastAsia="微软雅黑" w:hAnsi="微软雅黑" w:hint="eastAsia"/>
          <w:sz w:val="20"/>
          <w:szCs w:val="20"/>
        </w:rPr>
        <w:t>被授权人及</w:t>
      </w:r>
      <w:r w:rsidR="00976A5D">
        <w:rPr>
          <w:rFonts w:ascii="微软雅黑" w:eastAsia="微软雅黑" w:hAnsi="微软雅黑" w:hint="eastAsia"/>
          <w:sz w:val="20"/>
          <w:szCs w:val="20"/>
        </w:rPr>
        <w:t>其合作</w:t>
      </w:r>
      <w:r w:rsidRPr="008D0DFC">
        <w:rPr>
          <w:rFonts w:ascii="微软雅黑" w:eastAsia="微软雅黑" w:hAnsi="微软雅黑" w:hint="eastAsia"/>
          <w:sz w:val="20"/>
          <w:szCs w:val="20"/>
        </w:rPr>
        <w:t>第三方的</w:t>
      </w:r>
      <w:r w:rsidR="00DE059F" w:rsidRPr="008D0DFC">
        <w:rPr>
          <w:rFonts w:ascii="微软雅黑" w:eastAsia="微软雅黑" w:hAnsi="微软雅黑" w:hint="eastAsia"/>
          <w:sz w:val="20"/>
          <w:szCs w:val="20"/>
        </w:rPr>
        <w:t>合作机构进行使用、加工、评分</w:t>
      </w:r>
      <w:r w:rsidR="00976A5D">
        <w:rPr>
          <w:rFonts w:ascii="微软雅黑" w:eastAsia="微软雅黑" w:hAnsi="微软雅黑" w:hint="eastAsia"/>
          <w:sz w:val="20"/>
          <w:szCs w:val="20"/>
        </w:rPr>
        <w:t>。</w:t>
      </w:r>
      <w:r w:rsidR="00DE059F" w:rsidRPr="008D0DFC">
        <w:rPr>
          <w:rFonts w:ascii="微软雅黑" w:eastAsia="微软雅黑" w:hAnsi="微软雅黑" w:hint="eastAsia"/>
          <w:sz w:val="20"/>
          <w:szCs w:val="20"/>
        </w:rPr>
        <w:t>合作机构应对本人信息予以保密。</w:t>
      </w:r>
    </w:p>
    <w:p w14:paraId="4402C94D" w14:textId="2D168CD3" w:rsidR="00F34480" w:rsidRDefault="00C952EE" w:rsidP="008D0DFC">
      <w:pPr>
        <w:spacing w:afterLines="50" w:after="156" w:line="240" w:lineRule="exact"/>
        <w:rPr>
          <w:rFonts w:ascii="微软雅黑" w:eastAsia="微软雅黑" w:hAnsi="微软雅黑"/>
          <w:sz w:val="20"/>
          <w:szCs w:val="20"/>
        </w:rPr>
      </w:pPr>
      <w:r w:rsidRPr="008D0DFC">
        <w:rPr>
          <w:rFonts w:ascii="微软雅黑" w:eastAsia="微软雅黑" w:hAnsi="微软雅黑" w:hint="eastAsia"/>
          <w:sz w:val="20"/>
          <w:szCs w:val="20"/>
        </w:rPr>
        <w:t>6、</w:t>
      </w:r>
      <w:r w:rsidR="0019309C" w:rsidRPr="0019309C">
        <w:rPr>
          <w:rFonts w:ascii="微软雅黑" w:eastAsia="微软雅黑" w:hAnsi="微软雅黑" w:hint="eastAsia"/>
          <w:sz w:val="20"/>
          <w:szCs w:val="20"/>
        </w:rPr>
        <w:t>同意被授权人为发行资产支持证券、资产支持票据等向合作的中介机构（包括但不限于律师事务所、会计师事务所、信用评级机构等机构、管理人等）提供本人的个人信息或对逾期案件提起诉讼或者仲裁而向诉讼服务机构或仲裁服务机构提供本人的个人信息。</w:t>
      </w:r>
    </w:p>
    <w:p w14:paraId="75E83AD9" w14:textId="550D6776" w:rsidR="00231696" w:rsidRPr="008D0DFC" w:rsidRDefault="00F34480" w:rsidP="008D0DFC">
      <w:pPr>
        <w:spacing w:afterLines="50" w:after="156" w:line="240" w:lineRule="exact"/>
        <w:rPr>
          <w:rFonts w:ascii="微软雅黑" w:eastAsia="微软雅黑" w:hAnsi="微软雅黑"/>
          <w:sz w:val="20"/>
          <w:szCs w:val="20"/>
        </w:rPr>
      </w:pPr>
      <w:r>
        <w:rPr>
          <w:rFonts w:ascii="微软雅黑" w:eastAsia="微软雅黑" w:hAnsi="微软雅黑" w:hint="eastAsia"/>
          <w:sz w:val="20"/>
          <w:szCs w:val="20"/>
        </w:rPr>
        <w:t>7、</w:t>
      </w:r>
      <w:r w:rsidR="00C952EE" w:rsidRPr="008D0DFC">
        <w:rPr>
          <w:rFonts w:ascii="微软雅黑" w:eastAsia="微软雅黑" w:hAnsi="微软雅黑" w:hint="eastAsia"/>
          <w:sz w:val="20"/>
          <w:szCs w:val="20"/>
        </w:rPr>
        <w:t>本授权书为综合授权书的一部分，本授权书未尽事项以综合授权书为准。</w:t>
      </w:r>
    </w:p>
    <w:p w14:paraId="69269981" w14:textId="77777777" w:rsidR="00231696" w:rsidRDefault="00231696" w:rsidP="008D0DFC">
      <w:pPr>
        <w:pStyle w:val="Default"/>
        <w:spacing w:beforeLines="50" w:before="156" w:afterLines="50" w:after="156" w:line="240" w:lineRule="exact"/>
        <w:rPr>
          <w:rFonts w:ascii="微软雅黑" w:eastAsia="微软雅黑" w:hAnsi="微软雅黑"/>
          <w:sz w:val="20"/>
          <w:szCs w:val="20"/>
        </w:rPr>
      </w:pPr>
    </w:p>
    <w:p w14:paraId="01FC0279"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3BF7822C"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21499DE4"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203AFE62"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123DC52E"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66C22570"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41232E93"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7DBEA506"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15CDDF67"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16002E97"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200804DD"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6EAF59FD"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581C3898"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4DB3F875"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0C4F8729"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6200DD86"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563F4F45"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55D0F1FE"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4BE074A4"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7CE78979"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5991D540"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4AAEE07A" w14:textId="77777777" w:rsidR="00AD4D21" w:rsidRDefault="00AD4D21" w:rsidP="008D0DFC">
      <w:pPr>
        <w:pStyle w:val="Default"/>
        <w:spacing w:beforeLines="50" w:before="156" w:afterLines="50" w:after="156" w:line="240" w:lineRule="exact"/>
        <w:rPr>
          <w:rFonts w:ascii="微软雅黑" w:eastAsia="微软雅黑" w:hAnsi="微软雅黑"/>
          <w:sz w:val="20"/>
          <w:szCs w:val="20"/>
        </w:rPr>
      </w:pPr>
    </w:p>
    <w:p w14:paraId="1398E9B9" w14:textId="77777777" w:rsidR="00AD4D21" w:rsidRPr="00AD4D21" w:rsidRDefault="00AD4D21" w:rsidP="008D0DFC">
      <w:pPr>
        <w:pStyle w:val="Default"/>
        <w:spacing w:beforeLines="50" w:before="156" w:afterLines="50" w:after="156" w:line="240" w:lineRule="exact"/>
        <w:rPr>
          <w:rFonts w:ascii="微软雅黑" w:eastAsia="微软雅黑" w:hAnsi="微软雅黑"/>
          <w:sz w:val="20"/>
          <w:szCs w:val="20"/>
        </w:rPr>
      </w:pPr>
    </w:p>
    <w:sectPr w:rsidR="00AD4D21" w:rsidRPr="00AD4D21" w:rsidSect="004479B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EA3E1" w14:textId="77777777" w:rsidR="007B76EE" w:rsidRDefault="007B76EE" w:rsidP="00DB02DC">
      <w:r>
        <w:separator/>
      </w:r>
    </w:p>
  </w:endnote>
  <w:endnote w:type="continuationSeparator" w:id="0">
    <w:p w14:paraId="482A527D" w14:textId="77777777" w:rsidR="007B76EE" w:rsidRDefault="007B76EE" w:rsidP="00DB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79B54" w14:textId="77777777" w:rsidR="007B76EE" w:rsidRDefault="007B76EE" w:rsidP="00DB02DC">
      <w:r>
        <w:separator/>
      </w:r>
    </w:p>
  </w:footnote>
  <w:footnote w:type="continuationSeparator" w:id="0">
    <w:p w14:paraId="3AF9F6E2" w14:textId="77777777" w:rsidR="007B76EE" w:rsidRDefault="007B76EE" w:rsidP="00DB02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21AE3"/>
    <w:multiLevelType w:val="hybridMultilevel"/>
    <w:tmpl w:val="51A6ACF2"/>
    <w:lvl w:ilvl="0" w:tplc="73526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343AA7"/>
    <w:multiLevelType w:val="hybridMultilevel"/>
    <w:tmpl w:val="30A6B47C"/>
    <w:lvl w:ilvl="0" w:tplc="32403D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E328A6"/>
    <w:multiLevelType w:val="hybridMultilevel"/>
    <w:tmpl w:val="CCDEE5BA"/>
    <w:lvl w:ilvl="0" w:tplc="E5FCBC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EC2755"/>
    <w:multiLevelType w:val="hybridMultilevel"/>
    <w:tmpl w:val="2788F272"/>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E2C3A95"/>
    <w:multiLevelType w:val="hybridMultilevel"/>
    <w:tmpl w:val="CCDEE5BA"/>
    <w:lvl w:ilvl="0" w:tplc="E5FCBC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DC"/>
    <w:rsid w:val="0002013A"/>
    <w:rsid w:val="000248AE"/>
    <w:rsid w:val="00036659"/>
    <w:rsid w:val="00055C43"/>
    <w:rsid w:val="000761B6"/>
    <w:rsid w:val="000836A1"/>
    <w:rsid w:val="00083F5A"/>
    <w:rsid w:val="00090F08"/>
    <w:rsid w:val="000B3552"/>
    <w:rsid w:val="000C5874"/>
    <w:rsid w:val="000E1EBF"/>
    <w:rsid w:val="001077FB"/>
    <w:rsid w:val="0011628D"/>
    <w:rsid w:val="00131C33"/>
    <w:rsid w:val="001459CA"/>
    <w:rsid w:val="00147BDF"/>
    <w:rsid w:val="001747EA"/>
    <w:rsid w:val="0019309C"/>
    <w:rsid w:val="001967C9"/>
    <w:rsid w:val="001A3A3A"/>
    <w:rsid w:val="001C17DA"/>
    <w:rsid w:val="001E4131"/>
    <w:rsid w:val="001F6DAC"/>
    <w:rsid w:val="00213D2E"/>
    <w:rsid w:val="00220524"/>
    <w:rsid w:val="00222381"/>
    <w:rsid w:val="00231696"/>
    <w:rsid w:val="0023321C"/>
    <w:rsid w:val="00245887"/>
    <w:rsid w:val="00256B0F"/>
    <w:rsid w:val="00263AED"/>
    <w:rsid w:val="002A3819"/>
    <w:rsid w:val="002E3DDD"/>
    <w:rsid w:val="002E609A"/>
    <w:rsid w:val="002F2E56"/>
    <w:rsid w:val="003415BD"/>
    <w:rsid w:val="00341EFC"/>
    <w:rsid w:val="00345D50"/>
    <w:rsid w:val="00360A82"/>
    <w:rsid w:val="00383BF4"/>
    <w:rsid w:val="00390BC1"/>
    <w:rsid w:val="003B3F25"/>
    <w:rsid w:val="003C6A52"/>
    <w:rsid w:val="003D0430"/>
    <w:rsid w:val="003F4D25"/>
    <w:rsid w:val="00412199"/>
    <w:rsid w:val="00421297"/>
    <w:rsid w:val="00445C5E"/>
    <w:rsid w:val="00446566"/>
    <w:rsid w:val="004479B2"/>
    <w:rsid w:val="004622A3"/>
    <w:rsid w:val="004842FC"/>
    <w:rsid w:val="00490AAC"/>
    <w:rsid w:val="004963D4"/>
    <w:rsid w:val="004A48FC"/>
    <w:rsid w:val="004A564F"/>
    <w:rsid w:val="004B2C7D"/>
    <w:rsid w:val="004B450B"/>
    <w:rsid w:val="004C2CAE"/>
    <w:rsid w:val="004C5190"/>
    <w:rsid w:val="004F5FB3"/>
    <w:rsid w:val="00513D0A"/>
    <w:rsid w:val="005146A6"/>
    <w:rsid w:val="00520B55"/>
    <w:rsid w:val="00523363"/>
    <w:rsid w:val="005316C9"/>
    <w:rsid w:val="00541F0F"/>
    <w:rsid w:val="00571B64"/>
    <w:rsid w:val="00580761"/>
    <w:rsid w:val="00586239"/>
    <w:rsid w:val="00591FEF"/>
    <w:rsid w:val="005950E8"/>
    <w:rsid w:val="005A5204"/>
    <w:rsid w:val="005B13B3"/>
    <w:rsid w:val="005D40D8"/>
    <w:rsid w:val="005D6650"/>
    <w:rsid w:val="0060650D"/>
    <w:rsid w:val="00607BEA"/>
    <w:rsid w:val="006150A3"/>
    <w:rsid w:val="00623015"/>
    <w:rsid w:val="00637AAB"/>
    <w:rsid w:val="00640467"/>
    <w:rsid w:val="00642835"/>
    <w:rsid w:val="006442B8"/>
    <w:rsid w:val="00644C97"/>
    <w:rsid w:val="00663154"/>
    <w:rsid w:val="0067284E"/>
    <w:rsid w:val="00676608"/>
    <w:rsid w:val="00694A46"/>
    <w:rsid w:val="00696ED8"/>
    <w:rsid w:val="006B2879"/>
    <w:rsid w:val="006D3A16"/>
    <w:rsid w:val="00700E9D"/>
    <w:rsid w:val="00713B30"/>
    <w:rsid w:val="00721AF5"/>
    <w:rsid w:val="007228E0"/>
    <w:rsid w:val="007276D6"/>
    <w:rsid w:val="007513B8"/>
    <w:rsid w:val="007A32AA"/>
    <w:rsid w:val="007B76EE"/>
    <w:rsid w:val="00816308"/>
    <w:rsid w:val="00831065"/>
    <w:rsid w:val="00853B4D"/>
    <w:rsid w:val="008670A2"/>
    <w:rsid w:val="008849D5"/>
    <w:rsid w:val="00892F86"/>
    <w:rsid w:val="008A619A"/>
    <w:rsid w:val="008B30F5"/>
    <w:rsid w:val="008B35D4"/>
    <w:rsid w:val="008D0DFC"/>
    <w:rsid w:val="0093505C"/>
    <w:rsid w:val="00935BDC"/>
    <w:rsid w:val="00961B6E"/>
    <w:rsid w:val="00962F13"/>
    <w:rsid w:val="00973736"/>
    <w:rsid w:val="00976A5D"/>
    <w:rsid w:val="00987B67"/>
    <w:rsid w:val="00991229"/>
    <w:rsid w:val="009D0468"/>
    <w:rsid w:val="009E25B3"/>
    <w:rsid w:val="00A321DC"/>
    <w:rsid w:val="00A41D8D"/>
    <w:rsid w:val="00A85423"/>
    <w:rsid w:val="00AD4D21"/>
    <w:rsid w:val="00B0546B"/>
    <w:rsid w:val="00B2320F"/>
    <w:rsid w:val="00B31C63"/>
    <w:rsid w:val="00B64EED"/>
    <w:rsid w:val="00B746BA"/>
    <w:rsid w:val="00B8501C"/>
    <w:rsid w:val="00BB006C"/>
    <w:rsid w:val="00BC595A"/>
    <w:rsid w:val="00BC765D"/>
    <w:rsid w:val="00BE7AEA"/>
    <w:rsid w:val="00C04281"/>
    <w:rsid w:val="00C21327"/>
    <w:rsid w:val="00C27ACF"/>
    <w:rsid w:val="00C37F21"/>
    <w:rsid w:val="00C952EE"/>
    <w:rsid w:val="00CA39F7"/>
    <w:rsid w:val="00CB6E44"/>
    <w:rsid w:val="00D11E7F"/>
    <w:rsid w:val="00D251D1"/>
    <w:rsid w:val="00D3519E"/>
    <w:rsid w:val="00D41EB4"/>
    <w:rsid w:val="00DB02DC"/>
    <w:rsid w:val="00DD665F"/>
    <w:rsid w:val="00DE059F"/>
    <w:rsid w:val="00E05255"/>
    <w:rsid w:val="00E2111D"/>
    <w:rsid w:val="00E607F2"/>
    <w:rsid w:val="00EA3BFC"/>
    <w:rsid w:val="00EA5EB8"/>
    <w:rsid w:val="00EB44B1"/>
    <w:rsid w:val="00EB52E3"/>
    <w:rsid w:val="00ED5D16"/>
    <w:rsid w:val="00EE1850"/>
    <w:rsid w:val="00EF2954"/>
    <w:rsid w:val="00EF7632"/>
    <w:rsid w:val="00F26805"/>
    <w:rsid w:val="00F34480"/>
    <w:rsid w:val="00F528E5"/>
    <w:rsid w:val="00F53934"/>
    <w:rsid w:val="00FB2C28"/>
    <w:rsid w:val="00FB5A2B"/>
    <w:rsid w:val="00FD17B0"/>
    <w:rsid w:val="00FD20B0"/>
    <w:rsid w:val="00FD66C9"/>
    <w:rsid w:val="00FD6C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412D12"/>
  <w15:docId w15:val="{816CBAEB-52D2-4C48-966F-2D6A2BC8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4B1"/>
    <w:pPr>
      <w:widowControl w:val="0"/>
      <w:jc w:val="both"/>
    </w:pPr>
    <w:rPr>
      <w:rFonts w:ascii="Times New Roman" w:eastAsia="宋体" w:hAnsi="Times New Roman" w:cs="Times New Roman"/>
      <w:szCs w:val="24"/>
    </w:rPr>
  </w:style>
  <w:style w:type="paragraph" w:styleId="4">
    <w:name w:val="heading 4"/>
    <w:basedOn w:val="a"/>
    <w:link w:val="4Char"/>
    <w:uiPriority w:val="9"/>
    <w:unhideWhenUsed/>
    <w:qFormat/>
    <w:rsid w:val="00231696"/>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2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B02DC"/>
    <w:rPr>
      <w:sz w:val="18"/>
      <w:szCs w:val="18"/>
    </w:rPr>
  </w:style>
  <w:style w:type="paragraph" w:styleId="a4">
    <w:name w:val="footer"/>
    <w:basedOn w:val="a"/>
    <w:link w:val="Char0"/>
    <w:uiPriority w:val="99"/>
    <w:unhideWhenUsed/>
    <w:rsid w:val="00DB02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B02DC"/>
    <w:rPr>
      <w:sz w:val="18"/>
      <w:szCs w:val="18"/>
    </w:rPr>
  </w:style>
  <w:style w:type="paragraph" w:styleId="a5">
    <w:name w:val="Balloon Text"/>
    <w:basedOn w:val="a"/>
    <w:link w:val="Char1"/>
    <w:uiPriority w:val="99"/>
    <w:semiHidden/>
    <w:unhideWhenUsed/>
    <w:rsid w:val="00446566"/>
    <w:rPr>
      <w:sz w:val="18"/>
      <w:szCs w:val="18"/>
    </w:rPr>
  </w:style>
  <w:style w:type="character" w:customStyle="1" w:styleId="Char1">
    <w:name w:val="批注框文本 Char"/>
    <w:basedOn w:val="a0"/>
    <w:link w:val="a5"/>
    <w:uiPriority w:val="99"/>
    <w:semiHidden/>
    <w:rsid w:val="00446566"/>
    <w:rPr>
      <w:rFonts w:ascii="Times New Roman" w:eastAsia="宋体" w:hAnsi="Times New Roman" w:cs="Times New Roman"/>
      <w:sz w:val="18"/>
      <w:szCs w:val="18"/>
    </w:rPr>
  </w:style>
  <w:style w:type="character" w:customStyle="1" w:styleId="4Char">
    <w:name w:val="标题 4 Char"/>
    <w:basedOn w:val="a0"/>
    <w:link w:val="4"/>
    <w:uiPriority w:val="9"/>
    <w:rsid w:val="00231696"/>
    <w:rPr>
      <w:rFonts w:ascii="宋体" w:eastAsia="宋体" w:hAnsi="宋体" w:cs="宋体"/>
      <w:b/>
      <w:bCs/>
      <w:kern w:val="0"/>
      <w:sz w:val="24"/>
      <w:szCs w:val="24"/>
    </w:rPr>
  </w:style>
  <w:style w:type="paragraph" w:customStyle="1" w:styleId="Default">
    <w:name w:val="Default"/>
    <w:basedOn w:val="a"/>
    <w:uiPriority w:val="99"/>
    <w:rsid w:val="00231696"/>
    <w:pPr>
      <w:widowControl/>
      <w:autoSpaceDE w:val="0"/>
      <w:autoSpaceDN w:val="0"/>
      <w:jc w:val="left"/>
    </w:pPr>
    <w:rPr>
      <w:rFonts w:ascii="宋体" w:hAnsi="宋体" w:cs="宋体"/>
      <w:color w:val="000000"/>
      <w:kern w:val="0"/>
      <w:sz w:val="24"/>
    </w:rPr>
  </w:style>
  <w:style w:type="character" w:styleId="a6">
    <w:name w:val="Strong"/>
    <w:basedOn w:val="a0"/>
    <w:uiPriority w:val="22"/>
    <w:qFormat/>
    <w:rsid w:val="00231696"/>
    <w:rPr>
      <w:b/>
      <w:bCs/>
    </w:rPr>
  </w:style>
  <w:style w:type="character" w:styleId="a7">
    <w:name w:val="annotation reference"/>
    <w:basedOn w:val="a0"/>
    <w:uiPriority w:val="99"/>
    <w:unhideWhenUsed/>
    <w:qFormat/>
    <w:rsid w:val="00EF2954"/>
    <w:rPr>
      <w:sz w:val="21"/>
      <w:szCs w:val="21"/>
    </w:rPr>
  </w:style>
  <w:style w:type="paragraph" w:styleId="a8">
    <w:name w:val="annotation text"/>
    <w:basedOn w:val="a"/>
    <w:link w:val="Char2"/>
    <w:uiPriority w:val="99"/>
    <w:unhideWhenUsed/>
    <w:rsid w:val="00EF2954"/>
    <w:pPr>
      <w:jc w:val="left"/>
    </w:pPr>
  </w:style>
  <w:style w:type="character" w:customStyle="1" w:styleId="Char2">
    <w:name w:val="批注文字 Char"/>
    <w:basedOn w:val="a0"/>
    <w:link w:val="a8"/>
    <w:uiPriority w:val="99"/>
    <w:semiHidden/>
    <w:qFormat/>
    <w:rsid w:val="00EF2954"/>
    <w:rPr>
      <w:rFonts w:ascii="Times New Roman" w:eastAsia="宋体" w:hAnsi="Times New Roman" w:cs="Times New Roman"/>
      <w:szCs w:val="24"/>
    </w:rPr>
  </w:style>
  <w:style w:type="paragraph" w:styleId="a9">
    <w:name w:val="annotation subject"/>
    <w:basedOn w:val="a8"/>
    <w:next w:val="a8"/>
    <w:link w:val="Char3"/>
    <w:uiPriority w:val="99"/>
    <w:semiHidden/>
    <w:unhideWhenUsed/>
    <w:rsid w:val="00EF2954"/>
    <w:rPr>
      <w:b/>
      <w:bCs/>
    </w:rPr>
  </w:style>
  <w:style w:type="character" w:customStyle="1" w:styleId="Char3">
    <w:name w:val="批注主题 Char"/>
    <w:basedOn w:val="Char2"/>
    <w:link w:val="a9"/>
    <w:uiPriority w:val="99"/>
    <w:semiHidden/>
    <w:rsid w:val="00EF2954"/>
    <w:rPr>
      <w:rFonts w:ascii="Times New Roman" w:eastAsia="宋体" w:hAnsi="Times New Roman" w:cs="Times New Roman"/>
      <w:b/>
      <w:bCs/>
      <w:szCs w:val="24"/>
    </w:rPr>
  </w:style>
  <w:style w:type="paragraph" w:customStyle="1" w:styleId="21">
    <w:name w:val="正文文本缩进 21"/>
    <w:basedOn w:val="a"/>
    <w:rsid w:val="00AD4D21"/>
    <w:pPr>
      <w:spacing w:after="120" w:line="480" w:lineRule="auto"/>
      <w:ind w:leftChars="200" w:left="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BF1D1-BC00-444B-84AE-4222D841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2365</Characters>
  <Application>Microsoft Office Word</Application>
  <DocSecurity>0</DocSecurity>
  <Lines>19</Lines>
  <Paragraphs>5</Paragraphs>
  <ScaleCrop>false</ScaleCrop>
  <Company>微软中国</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duyuexin-jk@360jinrong.net</cp:lastModifiedBy>
  <cp:revision>2</cp:revision>
  <dcterms:created xsi:type="dcterms:W3CDTF">2020-04-03T09:18:00Z</dcterms:created>
  <dcterms:modified xsi:type="dcterms:W3CDTF">2020-04-03T09:18:00Z</dcterms:modified>
</cp:coreProperties>
</file>