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519E" w14:textId="77777777" w:rsidR="000E5358" w:rsidRDefault="000E5358" w:rsidP="000E5358">
      <w:pPr>
        <w:pStyle w:val="SFGray"/>
        <w:keepNext/>
      </w:pPr>
      <w:r>
        <w:t>Block: INTRODUCTION (1 Question)</w:t>
      </w:r>
    </w:p>
    <w:p w14:paraId="0B2C09AC" w14:textId="77777777" w:rsidR="000E5358" w:rsidRDefault="000E5358" w:rsidP="000E5358">
      <w:pPr>
        <w:pStyle w:val="SFBlue"/>
        <w:keepNext/>
      </w:pPr>
      <w:r>
        <w:t>Authenticator: Single Sign On - Token</w:t>
      </w:r>
    </w:p>
    <w:p w14:paraId="337BB4EC" w14:textId="77777777" w:rsidR="000E5358" w:rsidRDefault="000E5358" w:rsidP="000E5358">
      <w:pPr>
        <w:pStyle w:val="SFGray"/>
        <w:keepNext/>
        <w:ind w:left="400"/>
      </w:pPr>
      <w:r>
        <w:t>Standard: Block 28 (11 Questions)</w:t>
      </w:r>
    </w:p>
    <w:p w14:paraId="2BD8865F" w14:textId="77777777" w:rsidR="000E5358" w:rsidRDefault="000E5358" w:rsidP="000E5358">
      <w:pPr>
        <w:pStyle w:val="SFGray"/>
        <w:keepNext/>
        <w:ind w:left="400"/>
      </w:pPr>
      <w:r>
        <w:t>Standard: Block 1 (2 Questions)</w:t>
      </w:r>
    </w:p>
    <w:p w14:paraId="2CA7ACAD" w14:textId="77777777" w:rsidR="000E5358" w:rsidRDefault="000E5358" w:rsidP="000E5358">
      <w:pPr>
        <w:pStyle w:val="SFBlue"/>
        <w:keepNext/>
        <w:ind w:left="400"/>
      </w:pPr>
      <w:r>
        <w:t>Branch: New Branch</w:t>
      </w:r>
    </w:p>
    <w:p w14:paraId="37982B3C" w14:textId="77777777" w:rsidR="000E5358" w:rsidRDefault="000E5358" w:rsidP="000E5358">
      <w:pPr>
        <w:pStyle w:val="SFBlue"/>
        <w:keepNext/>
        <w:ind w:left="400" w:firstLine="400"/>
      </w:pPr>
      <w:r>
        <w:t>If</w:t>
      </w:r>
    </w:p>
    <w:p w14:paraId="63BF7416" w14:textId="77777777" w:rsidR="000E5358" w:rsidRDefault="000E5358" w:rsidP="000E5358">
      <w:pPr>
        <w:pStyle w:val="SFBlue"/>
        <w:keepNext/>
        <w:ind w:left="400" w:firstLine="800"/>
      </w:pPr>
      <w:r>
        <w:t xml:space="preserve">If </w:t>
      </w:r>
      <w:proofErr w:type="gramStart"/>
      <w:r>
        <w:t>Have</w:t>
      </w:r>
      <w:proofErr w:type="gramEnd"/>
      <w:r>
        <w:t xml:space="preserve"> you received an invitation to receive a coronavirus (COVID-19) vaccine? </w:t>
      </w:r>
      <w:proofErr w:type="gramStart"/>
      <w:r>
        <w:t>Yes</w:t>
      </w:r>
      <w:proofErr w:type="gramEnd"/>
      <w:r>
        <w:t xml:space="preserve"> Is Selected</w:t>
      </w:r>
    </w:p>
    <w:p w14:paraId="42D56149" w14:textId="77777777" w:rsidR="000E5358" w:rsidRDefault="000E5358" w:rsidP="000E5358">
      <w:pPr>
        <w:pStyle w:val="SFGray"/>
        <w:keepNext/>
        <w:ind w:left="800"/>
      </w:pPr>
      <w:r>
        <w:t>Standard: Block 2 (1 Question)</w:t>
      </w:r>
    </w:p>
    <w:p w14:paraId="0F01F993" w14:textId="77777777" w:rsidR="000E5358" w:rsidRDefault="000E5358" w:rsidP="000E5358">
      <w:pPr>
        <w:pStyle w:val="SFBlue"/>
        <w:keepNext/>
        <w:ind w:left="800"/>
      </w:pPr>
      <w:r>
        <w:t>Branch: New Branch</w:t>
      </w:r>
    </w:p>
    <w:p w14:paraId="59D03DE3" w14:textId="77777777" w:rsidR="000E5358" w:rsidRDefault="000E5358" w:rsidP="000E5358">
      <w:pPr>
        <w:pStyle w:val="SFBlue"/>
        <w:keepNext/>
        <w:ind w:left="800" w:firstLine="400"/>
      </w:pPr>
      <w:r>
        <w:t>If</w:t>
      </w:r>
    </w:p>
    <w:p w14:paraId="24E3243A" w14:textId="77777777" w:rsidR="000E5358" w:rsidRDefault="000E5358" w:rsidP="000E5358">
      <w:pPr>
        <w:pStyle w:val="SFBlue"/>
        <w:keepNext/>
        <w:ind w:left="800" w:firstLine="800"/>
      </w:pPr>
      <w:r>
        <w:t xml:space="preserve">If </w:t>
      </w:r>
      <w:proofErr w:type="gramStart"/>
      <w:r>
        <w:t>Have</w:t>
      </w:r>
      <w:proofErr w:type="gramEnd"/>
      <w:r>
        <w:t xml:space="preserve"> you had at least one dose of a coronavirus (COVID-19) vaccine? Yes, I have had one dose Is Selected</w:t>
      </w:r>
    </w:p>
    <w:p w14:paraId="38F19B17" w14:textId="77777777" w:rsidR="000E5358" w:rsidRDefault="000E5358" w:rsidP="000E5358">
      <w:pPr>
        <w:pStyle w:val="SFGray"/>
        <w:keepNext/>
        <w:ind w:left="1200"/>
      </w:pPr>
      <w:r>
        <w:t>Standard: Block 3 (1 Question)</w:t>
      </w:r>
    </w:p>
    <w:p w14:paraId="27D788EA" w14:textId="77777777" w:rsidR="000E5358" w:rsidRDefault="000E5358" w:rsidP="000E5358">
      <w:pPr>
        <w:pStyle w:val="SFBlue"/>
        <w:keepNext/>
        <w:ind w:left="1200"/>
      </w:pPr>
      <w:r>
        <w:t>Branch: New Branch</w:t>
      </w:r>
    </w:p>
    <w:p w14:paraId="12AC3E65" w14:textId="77777777" w:rsidR="000E5358" w:rsidRDefault="000E5358" w:rsidP="000E5358">
      <w:pPr>
        <w:pStyle w:val="SFBlue"/>
        <w:keepNext/>
        <w:ind w:left="1200" w:firstLine="400"/>
      </w:pPr>
      <w:r>
        <w:t>If</w:t>
      </w:r>
    </w:p>
    <w:p w14:paraId="74E263CF" w14:textId="77777777" w:rsidR="000E5358" w:rsidRDefault="000E5358" w:rsidP="000E5358">
      <w:pPr>
        <w:pStyle w:val="SFBlue"/>
        <w:keepNext/>
        <w:ind w:left="1200" w:firstLine="800"/>
      </w:pPr>
      <w:r>
        <w:t xml:space="preserve">If </w:t>
      </w:r>
      <w:proofErr w:type="gramStart"/>
      <w:r>
        <w:t>Do</w:t>
      </w:r>
      <w:proofErr w:type="gramEnd"/>
      <w:r>
        <w:t xml:space="preserve"> you intend on receiving your second dose? Yes, definitely Is Not Selected</w:t>
      </w:r>
    </w:p>
    <w:p w14:paraId="2C1BE21A" w14:textId="77777777" w:rsidR="000E5358" w:rsidRDefault="000E5358" w:rsidP="000E5358">
      <w:pPr>
        <w:pStyle w:val="SFGray"/>
        <w:keepNext/>
        <w:ind w:left="1600"/>
      </w:pPr>
      <w:r>
        <w:t>Standard: Block 4 (1 Question)</w:t>
      </w:r>
    </w:p>
    <w:p w14:paraId="44BDDA7C" w14:textId="77777777" w:rsidR="000E5358" w:rsidRDefault="000E5358" w:rsidP="000E5358">
      <w:pPr>
        <w:pStyle w:val="SFBlue"/>
        <w:keepNext/>
        <w:ind w:left="800"/>
      </w:pPr>
      <w:r>
        <w:t>Branch: New Branch</w:t>
      </w:r>
    </w:p>
    <w:p w14:paraId="4273951F" w14:textId="77777777" w:rsidR="000E5358" w:rsidRDefault="000E5358" w:rsidP="000E5358">
      <w:pPr>
        <w:pStyle w:val="SFBlue"/>
        <w:keepNext/>
        <w:ind w:left="800" w:firstLine="400"/>
      </w:pPr>
      <w:r>
        <w:t>If</w:t>
      </w:r>
    </w:p>
    <w:p w14:paraId="672CAA70" w14:textId="77777777" w:rsidR="000E5358" w:rsidRDefault="000E5358" w:rsidP="000E5358">
      <w:pPr>
        <w:pStyle w:val="SFBlue"/>
        <w:keepNext/>
        <w:ind w:left="800" w:firstLine="800"/>
      </w:pPr>
      <w:r>
        <w:t xml:space="preserve">If </w:t>
      </w:r>
      <w:proofErr w:type="gramStart"/>
      <w:r>
        <w:t>Have</w:t>
      </w:r>
      <w:proofErr w:type="gramEnd"/>
      <w:r>
        <w:t xml:space="preserve"> you had at least one dose of a coronavirus (COVID-19) vaccine? No Is Not Selected</w:t>
      </w:r>
    </w:p>
    <w:p w14:paraId="37938545" w14:textId="77777777" w:rsidR="000E5358" w:rsidRDefault="000E5358" w:rsidP="000E5358">
      <w:pPr>
        <w:pStyle w:val="SFGray"/>
        <w:keepNext/>
        <w:ind w:left="1200"/>
      </w:pPr>
      <w:r>
        <w:t>Standard: Block 5 (1 Question)</w:t>
      </w:r>
    </w:p>
    <w:p w14:paraId="316C8833" w14:textId="77777777" w:rsidR="000E5358" w:rsidRDefault="000E5358" w:rsidP="000E5358">
      <w:pPr>
        <w:pStyle w:val="SFBlue"/>
        <w:keepNext/>
        <w:ind w:left="800"/>
      </w:pPr>
      <w:r>
        <w:t>Branch: New Branch</w:t>
      </w:r>
    </w:p>
    <w:p w14:paraId="2BB1E817" w14:textId="77777777" w:rsidR="000E5358" w:rsidRDefault="000E5358" w:rsidP="000E5358">
      <w:pPr>
        <w:pStyle w:val="SFBlue"/>
        <w:keepNext/>
        <w:ind w:left="800" w:firstLine="400"/>
      </w:pPr>
      <w:r>
        <w:t>If</w:t>
      </w:r>
    </w:p>
    <w:p w14:paraId="632192D8" w14:textId="77777777" w:rsidR="000E5358" w:rsidRDefault="000E5358" w:rsidP="000E5358">
      <w:pPr>
        <w:pStyle w:val="SFBlue"/>
        <w:keepNext/>
        <w:ind w:left="800" w:firstLine="800"/>
      </w:pPr>
      <w:r>
        <w:t xml:space="preserve">If </w:t>
      </w:r>
      <w:proofErr w:type="gramStart"/>
      <w:r>
        <w:t>Have</w:t>
      </w:r>
      <w:proofErr w:type="gramEnd"/>
      <w:r>
        <w:t xml:space="preserve"> you had at least one dose of a coronavirus (COVID-19) vaccine? No Is Selected</w:t>
      </w:r>
    </w:p>
    <w:p w14:paraId="1A0B562B" w14:textId="77777777" w:rsidR="000E5358" w:rsidRDefault="000E5358" w:rsidP="000E5358">
      <w:pPr>
        <w:pStyle w:val="SFGray"/>
        <w:keepNext/>
        <w:ind w:left="1200"/>
      </w:pPr>
      <w:r>
        <w:t>Standard: Block 6 (1 Question)</w:t>
      </w:r>
    </w:p>
    <w:p w14:paraId="3FF5601A" w14:textId="77777777" w:rsidR="000E5358" w:rsidRDefault="000E5358" w:rsidP="000E5358">
      <w:pPr>
        <w:pStyle w:val="SFBlue"/>
        <w:keepNext/>
        <w:ind w:left="1200"/>
      </w:pPr>
      <w:r>
        <w:t>Branch: New Branch</w:t>
      </w:r>
    </w:p>
    <w:p w14:paraId="43748CED" w14:textId="77777777" w:rsidR="000E5358" w:rsidRDefault="000E5358" w:rsidP="000E5358">
      <w:pPr>
        <w:pStyle w:val="SFBlue"/>
        <w:keepNext/>
        <w:ind w:left="1200" w:firstLine="400"/>
      </w:pPr>
      <w:r>
        <w:t>If</w:t>
      </w:r>
    </w:p>
    <w:p w14:paraId="694F44E0" w14:textId="77777777" w:rsidR="000E5358" w:rsidRDefault="000E5358" w:rsidP="000E5358">
      <w:pPr>
        <w:pStyle w:val="SFBlue"/>
        <w:keepNext/>
        <w:ind w:left="1200" w:firstLine="800"/>
      </w:pPr>
      <w:r>
        <w:t xml:space="preserve">If </w:t>
      </w:r>
      <w:proofErr w:type="gramStart"/>
      <w:r>
        <w:t>Do</w:t>
      </w:r>
      <w:proofErr w:type="gramEnd"/>
      <w:r>
        <w:t xml:space="preserve"> you intend on accepting a coronavirus (COVID-19) vaccine? Yes, definitely Is Not Selected</w:t>
      </w:r>
    </w:p>
    <w:p w14:paraId="21122AFB" w14:textId="77777777" w:rsidR="000E5358" w:rsidRDefault="000E5358" w:rsidP="000E5358">
      <w:pPr>
        <w:pStyle w:val="SFGray"/>
        <w:keepNext/>
        <w:ind w:left="1600"/>
      </w:pPr>
      <w:r>
        <w:t>Standard: Block 7 (1 Question)</w:t>
      </w:r>
    </w:p>
    <w:p w14:paraId="51079E59" w14:textId="77777777" w:rsidR="000E5358" w:rsidRDefault="000E5358" w:rsidP="000E5358">
      <w:pPr>
        <w:pStyle w:val="SFGray"/>
        <w:keepNext/>
        <w:ind w:left="1200"/>
      </w:pPr>
      <w:r>
        <w:lastRenderedPageBreak/>
        <w:t>Standard: Block 8 (1 Question)</w:t>
      </w:r>
    </w:p>
    <w:p w14:paraId="2C529AE5" w14:textId="77777777" w:rsidR="000E5358" w:rsidRDefault="000E5358" w:rsidP="000E5358">
      <w:pPr>
        <w:pStyle w:val="SFBlue"/>
        <w:keepNext/>
        <w:ind w:left="1200"/>
      </w:pPr>
      <w:r>
        <w:t>Branch: New Branch</w:t>
      </w:r>
    </w:p>
    <w:p w14:paraId="780CFF81" w14:textId="77777777" w:rsidR="000E5358" w:rsidRDefault="000E5358" w:rsidP="000E5358">
      <w:pPr>
        <w:pStyle w:val="SFBlue"/>
        <w:keepNext/>
        <w:ind w:left="1200" w:firstLine="400"/>
      </w:pPr>
      <w:r>
        <w:t>If</w:t>
      </w:r>
    </w:p>
    <w:p w14:paraId="25B30089" w14:textId="77777777" w:rsidR="000E5358" w:rsidRDefault="000E5358" w:rsidP="000E5358">
      <w:pPr>
        <w:pStyle w:val="SFBlue"/>
        <w:keepNext/>
        <w:ind w:left="1200" w:firstLine="800"/>
      </w:pPr>
      <w:r>
        <w:t xml:space="preserve">If </w:t>
      </w:r>
      <w:proofErr w:type="gramStart"/>
      <w:r>
        <w:t>Have</w:t>
      </w:r>
      <w:proofErr w:type="gramEnd"/>
      <w:r>
        <w:t xml:space="preserve"> you booked an appointment to receive a coronavirus (COVID-19) vaccine? No Is Selected</w:t>
      </w:r>
    </w:p>
    <w:p w14:paraId="5F28473B" w14:textId="77777777" w:rsidR="000E5358" w:rsidRDefault="000E5358" w:rsidP="000E5358">
      <w:pPr>
        <w:pStyle w:val="SFGray"/>
        <w:keepNext/>
        <w:ind w:left="1600"/>
      </w:pPr>
      <w:r>
        <w:t>Standard: Block 9 (1 Question)</w:t>
      </w:r>
    </w:p>
    <w:p w14:paraId="27419CDE" w14:textId="77777777" w:rsidR="000E5358" w:rsidRDefault="000E5358" w:rsidP="000E5358">
      <w:pPr>
        <w:pStyle w:val="SFBlue"/>
        <w:keepNext/>
        <w:ind w:left="1600"/>
      </w:pPr>
      <w:r>
        <w:t>Branch: New Branch</w:t>
      </w:r>
    </w:p>
    <w:p w14:paraId="1B2BC2D9" w14:textId="77777777" w:rsidR="000E5358" w:rsidRDefault="000E5358" w:rsidP="000E5358">
      <w:pPr>
        <w:pStyle w:val="SFBlue"/>
        <w:keepNext/>
        <w:ind w:left="1600" w:firstLine="400"/>
      </w:pPr>
      <w:r>
        <w:t>If</w:t>
      </w:r>
    </w:p>
    <w:p w14:paraId="78DEBC45" w14:textId="77777777" w:rsidR="000E5358" w:rsidRDefault="000E5358" w:rsidP="000E5358">
      <w:pPr>
        <w:pStyle w:val="SFBlue"/>
        <w:keepNext/>
        <w:ind w:left="1600" w:firstLine="800"/>
      </w:pPr>
      <w:r>
        <w:t xml:space="preserve">If </w:t>
      </w:r>
      <w:proofErr w:type="gramStart"/>
      <w:r>
        <w:t>Why</w:t>
      </w:r>
      <w:proofErr w:type="gramEnd"/>
      <w:r>
        <w:t xml:space="preserve"> have you not made an appointment to receive a coronavirus (COVID-19) vaccine? (</w:t>
      </w:r>
      <w:proofErr w:type="gramStart"/>
      <w:r>
        <w:t>select</w:t>
      </w:r>
      <w:proofErr w:type="gramEnd"/>
      <w:r>
        <w:t xml:space="preserve"> the res... I am unsure whether my invitation is legitimate Is Selected</w:t>
      </w:r>
    </w:p>
    <w:p w14:paraId="13E9A12C" w14:textId="77777777" w:rsidR="000E5358" w:rsidRDefault="000E5358" w:rsidP="000E5358">
      <w:pPr>
        <w:pStyle w:val="SFGray"/>
        <w:keepNext/>
        <w:ind w:left="2000"/>
      </w:pPr>
      <w:r>
        <w:t>Block: Block 10 (1 Question)</w:t>
      </w:r>
    </w:p>
    <w:p w14:paraId="04D8E370" w14:textId="77777777" w:rsidR="000E5358" w:rsidRDefault="000E5358" w:rsidP="000E5358">
      <w:pPr>
        <w:pStyle w:val="SFBlue"/>
        <w:keepNext/>
        <w:ind w:left="400"/>
      </w:pPr>
      <w:r>
        <w:t>Branch: New Branch</w:t>
      </w:r>
    </w:p>
    <w:p w14:paraId="0F99F9FC" w14:textId="77777777" w:rsidR="000E5358" w:rsidRDefault="000E5358" w:rsidP="000E5358">
      <w:pPr>
        <w:pStyle w:val="SFBlue"/>
        <w:keepNext/>
        <w:ind w:left="400" w:firstLine="400"/>
      </w:pPr>
      <w:r>
        <w:t>If</w:t>
      </w:r>
    </w:p>
    <w:p w14:paraId="2117F82A" w14:textId="77777777" w:rsidR="000E5358" w:rsidRDefault="000E5358" w:rsidP="000E5358">
      <w:pPr>
        <w:pStyle w:val="SFBlue"/>
        <w:keepNext/>
        <w:ind w:left="400" w:firstLine="800"/>
      </w:pPr>
      <w:r>
        <w:t xml:space="preserve">If </w:t>
      </w:r>
      <w:proofErr w:type="gramStart"/>
      <w:r>
        <w:t>Have</w:t>
      </w:r>
      <w:proofErr w:type="gramEnd"/>
      <w:r>
        <w:t xml:space="preserve"> you received an invitation to receive a coronavirus (COVID-19) vaccine? </w:t>
      </w:r>
      <w:proofErr w:type="gramStart"/>
      <w:r>
        <w:t>Yes</w:t>
      </w:r>
      <w:proofErr w:type="gramEnd"/>
      <w:r>
        <w:t xml:space="preserve"> Is Not Selected</w:t>
      </w:r>
    </w:p>
    <w:p w14:paraId="2F981EE7" w14:textId="77777777" w:rsidR="000E5358" w:rsidRDefault="000E5358" w:rsidP="000E5358">
      <w:pPr>
        <w:pStyle w:val="SFGray"/>
        <w:keepNext/>
        <w:ind w:left="800"/>
      </w:pPr>
      <w:r>
        <w:t>Standard: Block 11 (2 Questions)</w:t>
      </w:r>
    </w:p>
    <w:p w14:paraId="79E64DDE" w14:textId="77777777" w:rsidR="000E5358" w:rsidRDefault="000E5358" w:rsidP="000E5358">
      <w:pPr>
        <w:pStyle w:val="SFBlue"/>
        <w:keepNext/>
        <w:ind w:left="800"/>
      </w:pPr>
      <w:r>
        <w:t>Branch: New Branch</w:t>
      </w:r>
    </w:p>
    <w:p w14:paraId="13464892" w14:textId="77777777" w:rsidR="000E5358" w:rsidRDefault="000E5358" w:rsidP="000E5358">
      <w:pPr>
        <w:pStyle w:val="SFBlue"/>
        <w:keepNext/>
        <w:ind w:left="800" w:firstLine="400"/>
      </w:pPr>
      <w:r>
        <w:t>If</w:t>
      </w:r>
    </w:p>
    <w:p w14:paraId="0A5AB387" w14:textId="77777777" w:rsidR="000E5358" w:rsidRDefault="000E5358" w:rsidP="000E5358">
      <w:pPr>
        <w:pStyle w:val="SFBlue"/>
        <w:keepNext/>
        <w:ind w:left="800" w:firstLine="800"/>
      </w:pPr>
      <w:r>
        <w:t xml:space="preserve">If </w:t>
      </w:r>
      <w:proofErr w:type="gramStart"/>
      <w:r>
        <w:t>When</w:t>
      </w:r>
      <w:proofErr w:type="gramEnd"/>
      <w:r>
        <w:t xml:space="preserve"> you are invited to take a coronavirus (COVID-19) vaccine, will you accept the vaccine for </w:t>
      </w:r>
      <w:proofErr w:type="spellStart"/>
      <w:r>
        <w:t>yo</w:t>
      </w:r>
      <w:proofErr w:type="spellEnd"/>
      <w:r>
        <w:t>... Yes, definitely Is Not Selected</w:t>
      </w:r>
    </w:p>
    <w:p w14:paraId="54A5F525" w14:textId="77777777" w:rsidR="000E5358" w:rsidRDefault="000E5358" w:rsidP="000E5358">
      <w:pPr>
        <w:pStyle w:val="SFGray"/>
        <w:keepNext/>
        <w:ind w:left="1200"/>
      </w:pPr>
      <w:r>
        <w:t>Standard: Block 7 (1 Question)</w:t>
      </w:r>
    </w:p>
    <w:p w14:paraId="7DBA61A2" w14:textId="77777777" w:rsidR="000E5358" w:rsidRDefault="000E5358" w:rsidP="000E5358">
      <w:pPr>
        <w:pStyle w:val="SFGray"/>
        <w:keepNext/>
        <w:ind w:left="1200"/>
      </w:pPr>
      <w:r>
        <w:t>Standard: Block 12 (0 Questions)</w:t>
      </w:r>
    </w:p>
    <w:p w14:paraId="724071D8" w14:textId="77777777" w:rsidR="000E5358" w:rsidRDefault="000E5358" w:rsidP="000E5358">
      <w:pPr>
        <w:pStyle w:val="SFBlue"/>
        <w:keepNext/>
        <w:ind w:left="1200"/>
      </w:pPr>
      <w:r>
        <w:t>Branch: New Branch</w:t>
      </w:r>
    </w:p>
    <w:p w14:paraId="2D5C5E2F" w14:textId="77777777" w:rsidR="000E5358" w:rsidRDefault="000E5358" w:rsidP="000E5358">
      <w:pPr>
        <w:pStyle w:val="SFBlue"/>
        <w:keepNext/>
        <w:ind w:left="1200" w:firstLine="400"/>
      </w:pPr>
      <w:r>
        <w:t>If</w:t>
      </w:r>
    </w:p>
    <w:p w14:paraId="4B960E82" w14:textId="77777777" w:rsidR="000E5358" w:rsidRDefault="000E5358" w:rsidP="000E5358">
      <w:pPr>
        <w:pStyle w:val="SFBlue"/>
        <w:keepNext/>
        <w:ind w:left="1200" w:firstLine="800"/>
      </w:pPr>
      <w:r>
        <w:t xml:space="preserve">If </w:t>
      </w:r>
      <w:proofErr w:type="gramStart"/>
      <w:r>
        <w:t>Have</w:t>
      </w:r>
      <w:proofErr w:type="gramEnd"/>
      <w:r>
        <w:t xml:space="preserve"> any of the following advised you against taking a coronavirus (COVID-19) vaccine? (</w:t>
      </w:r>
      <w:proofErr w:type="gramStart"/>
      <w:r>
        <w:t>select</w:t>
      </w:r>
      <w:proofErr w:type="gramEnd"/>
      <w:r>
        <w:t xml:space="preserve"> al... somebody I watch or follow on a social media platform like Twitter, Facebook, YouTube, or Instagram Is Selected</w:t>
      </w:r>
    </w:p>
    <w:p w14:paraId="56B77E79" w14:textId="77777777" w:rsidR="000E5358" w:rsidRDefault="000E5358" w:rsidP="000E5358">
      <w:pPr>
        <w:pStyle w:val="SFGray"/>
        <w:keepNext/>
        <w:ind w:left="400"/>
      </w:pPr>
      <w:r>
        <w:t>Standard: Block 13 (1 Question)</w:t>
      </w:r>
    </w:p>
    <w:p w14:paraId="587BBB5A" w14:textId="77777777" w:rsidR="000E5358" w:rsidRDefault="000E5358" w:rsidP="000E5358">
      <w:pPr>
        <w:pStyle w:val="SFGray"/>
        <w:keepNext/>
        <w:ind w:left="400"/>
      </w:pPr>
      <w:r>
        <w:t>Standard: Block 14 (1 Question)</w:t>
      </w:r>
    </w:p>
    <w:p w14:paraId="1DCF4BE8" w14:textId="77777777" w:rsidR="000E5358" w:rsidRDefault="000E5358" w:rsidP="000E5358">
      <w:pPr>
        <w:pStyle w:val="SFGray"/>
        <w:keepNext/>
        <w:ind w:left="400"/>
      </w:pPr>
      <w:r>
        <w:t>Standard: Block 15 (1 Question)</w:t>
      </w:r>
    </w:p>
    <w:p w14:paraId="349FBF73" w14:textId="77777777" w:rsidR="000E5358" w:rsidRDefault="000E5358" w:rsidP="000E5358">
      <w:pPr>
        <w:pStyle w:val="SFGray"/>
        <w:keepNext/>
        <w:ind w:left="400"/>
      </w:pPr>
      <w:r>
        <w:t>Standard: Block 18 (1 Question)</w:t>
      </w:r>
    </w:p>
    <w:p w14:paraId="6F807325" w14:textId="77777777" w:rsidR="000E5358" w:rsidRDefault="000E5358" w:rsidP="000E5358">
      <w:pPr>
        <w:pStyle w:val="SFGray"/>
        <w:keepNext/>
        <w:ind w:left="400"/>
      </w:pPr>
      <w:r>
        <w:t>Standard: Block 19 (1 Question)</w:t>
      </w:r>
    </w:p>
    <w:p w14:paraId="2DCE4083" w14:textId="77777777" w:rsidR="000E5358" w:rsidRDefault="000E5358" w:rsidP="000E5358">
      <w:pPr>
        <w:pStyle w:val="SFGray"/>
        <w:keepNext/>
        <w:ind w:left="400"/>
      </w:pPr>
      <w:r>
        <w:t>Standard: Block 16 (1 Question)</w:t>
      </w:r>
    </w:p>
    <w:p w14:paraId="5C8DB4FC" w14:textId="77777777" w:rsidR="000E5358" w:rsidRDefault="000E5358" w:rsidP="000E5358">
      <w:pPr>
        <w:pStyle w:val="SFGray"/>
        <w:keepNext/>
        <w:ind w:left="400"/>
      </w:pPr>
      <w:r>
        <w:t>Standard: Block 17 (2 Questions)</w:t>
      </w:r>
    </w:p>
    <w:p w14:paraId="436507C1" w14:textId="77777777" w:rsidR="000E5358" w:rsidRDefault="000E5358" w:rsidP="000E5358">
      <w:pPr>
        <w:pStyle w:val="SFGray"/>
        <w:keepNext/>
        <w:ind w:left="400"/>
      </w:pPr>
      <w:r>
        <w:lastRenderedPageBreak/>
        <w:t>Standard: Block 20 (1 Question)</w:t>
      </w:r>
    </w:p>
    <w:p w14:paraId="15E759A6" w14:textId="77777777" w:rsidR="000E5358" w:rsidRDefault="000E5358" w:rsidP="000E5358">
      <w:pPr>
        <w:pStyle w:val="SFBlue"/>
        <w:keepNext/>
        <w:ind w:left="400"/>
      </w:pPr>
      <w:r>
        <w:t>Branch: New Branch</w:t>
      </w:r>
    </w:p>
    <w:p w14:paraId="6766E34F" w14:textId="77777777" w:rsidR="000E5358" w:rsidRDefault="000E5358" w:rsidP="000E5358">
      <w:pPr>
        <w:pStyle w:val="SFBlue"/>
        <w:keepNext/>
        <w:ind w:left="400" w:firstLine="400"/>
      </w:pPr>
      <w:r>
        <w:t>If</w:t>
      </w:r>
    </w:p>
    <w:p w14:paraId="712B3BC4" w14:textId="77777777" w:rsidR="000E5358" w:rsidRDefault="000E5358" w:rsidP="000E5358">
      <w:pPr>
        <w:pStyle w:val="SFBlue"/>
        <w:keepNext/>
        <w:ind w:left="400" w:firstLine="800"/>
      </w:pPr>
      <w:r>
        <w:t xml:space="preserve">If </w:t>
      </w:r>
      <w:proofErr w:type="gramStart"/>
      <w:r>
        <w:t>Are</w:t>
      </w:r>
      <w:proofErr w:type="gramEnd"/>
      <w:r>
        <w:t xml:space="preserve"> you currently responsible for decisions relating to the vaccination of children?   </w:t>
      </w:r>
      <w:proofErr w:type="gramStart"/>
      <w:r>
        <w:t>Yes</w:t>
      </w:r>
      <w:proofErr w:type="gramEnd"/>
      <w:r>
        <w:t xml:space="preserve"> Is Selected</w:t>
      </w:r>
    </w:p>
    <w:p w14:paraId="22A0C7E4" w14:textId="77777777" w:rsidR="000E5358" w:rsidRDefault="000E5358" w:rsidP="000E5358">
      <w:pPr>
        <w:pStyle w:val="SFGray"/>
        <w:keepNext/>
        <w:ind w:left="800"/>
      </w:pPr>
      <w:r>
        <w:t>Standard: Block 21 (1 Question)</w:t>
      </w:r>
    </w:p>
    <w:p w14:paraId="0D2128B5" w14:textId="77777777" w:rsidR="000E5358" w:rsidRDefault="000E5358" w:rsidP="000E5358">
      <w:pPr>
        <w:pStyle w:val="SFBlue"/>
        <w:keepNext/>
        <w:ind w:left="800"/>
      </w:pPr>
      <w:r>
        <w:t>Branch: New Branch</w:t>
      </w:r>
    </w:p>
    <w:p w14:paraId="4C23680B" w14:textId="77777777" w:rsidR="000E5358" w:rsidRDefault="000E5358" w:rsidP="000E5358">
      <w:pPr>
        <w:pStyle w:val="SFBlue"/>
        <w:keepNext/>
        <w:ind w:left="800" w:firstLine="400"/>
      </w:pPr>
      <w:r>
        <w:t>If</w:t>
      </w:r>
    </w:p>
    <w:p w14:paraId="055B41FF" w14:textId="77777777" w:rsidR="000E5358" w:rsidRDefault="000E5358" w:rsidP="000E5358">
      <w:pPr>
        <w:pStyle w:val="SFBlue"/>
        <w:keepNext/>
        <w:ind w:left="800" w:firstLine="800"/>
      </w:pPr>
      <w:r>
        <w:t xml:space="preserve">If </w:t>
      </w:r>
      <w:proofErr w:type="gramStart"/>
      <w:r>
        <w:t>Are</w:t>
      </w:r>
      <w:proofErr w:type="gramEnd"/>
      <w:r>
        <w:t xml:space="preserve"> there any </w:t>
      </w:r>
      <w:proofErr w:type="spellStart"/>
      <w:r>
        <w:t>immunisations</w:t>
      </w:r>
      <w:proofErr w:type="spellEnd"/>
      <w:r>
        <w:t xml:space="preserve"> you have not, or would not allow children to have? No Is Not Selected</w:t>
      </w:r>
    </w:p>
    <w:p w14:paraId="18FF7881" w14:textId="77777777" w:rsidR="000E5358" w:rsidRDefault="000E5358" w:rsidP="000E5358">
      <w:pPr>
        <w:pStyle w:val="SFGray"/>
        <w:keepNext/>
        <w:ind w:left="1200"/>
      </w:pPr>
      <w:r>
        <w:t>Standard: Block 22 (1 Question)</w:t>
      </w:r>
    </w:p>
    <w:p w14:paraId="1BBEAE6E" w14:textId="77777777" w:rsidR="000E5358" w:rsidRDefault="000E5358" w:rsidP="000E5358">
      <w:pPr>
        <w:pStyle w:val="SFGray"/>
        <w:keepNext/>
        <w:ind w:left="800"/>
      </w:pPr>
      <w:r>
        <w:t>Standard: Block 23 (1 Question)</w:t>
      </w:r>
    </w:p>
    <w:p w14:paraId="7D3662F6" w14:textId="77777777" w:rsidR="000E5358" w:rsidRDefault="000E5358" w:rsidP="000E5358">
      <w:pPr>
        <w:pStyle w:val="SFGray"/>
        <w:keepNext/>
        <w:ind w:left="400"/>
      </w:pPr>
      <w:r>
        <w:t>Standard: Block 24 (1 Question)</w:t>
      </w:r>
    </w:p>
    <w:p w14:paraId="2A7F6FA1" w14:textId="77777777" w:rsidR="000E5358" w:rsidRDefault="000E5358" w:rsidP="000E5358">
      <w:pPr>
        <w:pStyle w:val="SFGray"/>
        <w:keepNext/>
        <w:ind w:left="400"/>
      </w:pPr>
      <w:r>
        <w:t>Standard: Block 25 (2 Questions)</w:t>
      </w:r>
    </w:p>
    <w:p w14:paraId="75EA3B7E" w14:textId="77777777" w:rsidR="000E5358" w:rsidRDefault="000E5358" w:rsidP="000E5358">
      <w:pPr>
        <w:pStyle w:val="SFBlue"/>
        <w:keepNext/>
        <w:ind w:left="400"/>
      </w:pPr>
      <w:r>
        <w:t>Branch: New Branch</w:t>
      </w:r>
    </w:p>
    <w:p w14:paraId="35F93FF8" w14:textId="77777777" w:rsidR="000E5358" w:rsidRDefault="000E5358" w:rsidP="000E5358">
      <w:pPr>
        <w:pStyle w:val="SFBlue"/>
        <w:keepNext/>
        <w:ind w:left="400" w:firstLine="400"/>
      </w:pPr>
      <w:r>
        <w:t>If</w:t>
      </w:r>
    </w:p>
    <w:p w14:paraId="3617D5DA" w14:textId="77777777" w:rsidR="000E5358" w:rsidRDefault="000E5358" w:rsidP="000E5358">
      <w:pPr>
        <w:pStyle w:val="SFBlue"/>
        <w:keepNext/>
        <w:ind w:left="400" w:firstLine="800"/>
      </w:pPr>
      <w:r>
        <w:t xml:space="preserve">If </w:t>
      </w:r>
      <w:proofErr w:type="gramStart"/>
      <w:r>
        <w:t>Have</w:t>
      </w:r>
      <w:proofErr w:type="gramEnd"/>
      <w:r>
        <w:t xml:space="preserve"> you had at least one dose of a coronavirus (COVID-19) vaccine? No Is Selected</w:t>
      </w:r>
    </w:p>
    <w:p w14:paraId="4B73CDFB" w14:textId="77777777" w:rsidR="000E5358" w:rsidRDefault="000E5358" w:rsidP="000E5358">
      <w:pPr>
        <w:pStyle w:val="SFBlue"/>
        <w:keepNext/>
        <w:ind w:left="400" w:firstLine="800"/>
      </w:pPr>
      <w:r>
        <w:t xml:space="preserve">Or </w:t>
      </w:r>
      <w:proofErr w:type="gramStart"/>
      <w:r>
        <w:t>Have</w:t>
      </w:r>
      <w:proofErr w:type="gramEnd"/>
      <w:r>
        <w:t xml:space="preserve"> you received an invitation to receive a coronavirus (COVID-19) vaccine? </w:t>
      </w:r>
      <w:proofErr w:type="gramStart"/>
      <w:r>
        <w:t>Yes</w:t>
      </w:r>
      <w:proofErr w:type="gramEnd"/>
      <w:r>
        <w:t xml:space="preserve"> Is Not Selected</w:t>
      </w:r>
    </w:p>
    <w:p w14:paraId="34B20275" w14:textId="77777777" w:rsidR="000E5358" w:rsidRDefault="000E5358" w:rsidP="000E5358">
      <w:pPr>
        <w:pStyle w:val="SFGray"/>
        <w:keepNext/>
        <w:ind w:left="800"/>
      </w:pPr>
      <w:r>
        <w:t>Standard: Block 26 (1 Question)</w:t>
      </w:r>
    </w:p>
    <w:p w14:paraId="2C15080A" w14:textId="77777777" w:rsidR="000E5358" w:rsidRDefault="000E5358" w:rsidP="000E5358">
      <w:pPr>
        <w:pStyle w:val="SFPurple"/>
        <w:keepNext/>
        <w:ind w:left="800"/>
      </w:pPr>
      <w:proofErr w:type="spellStart"/>
      <w:r>
        <w:t>BlockRandomizer</w:t>
      </w:r>
      <w:proofErr w:type="spellEnd"/>
      <w:r>
        <w:t>: 1 - Evenly Present Elements</w:t>
      </w:r>
    </w:p>
    <w:p w14:paraId="3DE230B0" w14:textId="77777777" w:rsidR="000E5358" w:rsidRDefault="000E5358" w:rsidP="000E5358">
      <w:pPr>
        <w:pStyle w:val="SFGray"/>
        <w:keepNext/>
        <w:ind w:left="1200"/>
      </w:pPr>
      <w:r>
        <w:t>Standard: Condition: Priority (1 Question)</w:t>
      </w:r>
    </w:p>
    <w:p w14:paraId="2972AD99" w14:textId="77777777" w:rsidR="000E5358" w:rsidRDefault="000E5358" w:rsidP="000E5358">
      <w:pPr>
        <w:pStyle w:val="SFGray"/>
        <w:keepNext/>
        <w:ind w:left="1200"/>
      </w:pPr>
      <w:r>
        <w:t>Standard: Condition: Gov't help (1 Question)</w:t>
      </w:r>
    </w:p>
    <w:p w14:paraId="2F7AA25F" w14:textId="77777777" w:rsidR="000E5358" w:rsidRDefault="000E5358" w:rsidP="000E5358">
      <w:pPr>
        <w:pStyle w:val="SFGray"/>
        <w:keepNext/>
        <w:ind w:left="1200"/>
      </w:pPr>
      <w:r>
        <w:t>Standard: Condition: Risk (1 Question)</w:t>
      </w:r>
    </w:p>
    <w:p w14:paraId="0EB3DD8C" w14:textId="77777777" w:rsidR="000E5358" w:rsidRDefault="000E5358" w:rsidP="000E5358">
      <w:pPr>
        <w:pStyle w:val="SFGray"/>
        <w:keepNext/>
        <w:ind w:left="1200"/>
      </w:pPr>
      <w:r>
        <w:t>Standard: Condition: Ego metaphor (1 Question)</w:t>
      </w:r>
    </w:p>
    <w:p w14:paraId="2546FED4" w14:textId="77777777" w:rsidR="000E5358" w:rsidRDefault="000E5358" w:rsidP="000E5358">
      <w:pPr>
        <w:pStyle w:val="SFGray"/>
        <w:keepNext/>
        <w:ind w:left="1200"/>
      </w:pPr>
      <w:r>
        <w:t>Standard: Condition: Time metaphor (1 Question)</w:t>
      </w:r>
    </w:p>
    <w:p w14:paraId="2FAAE2FC" w14:textId="77777777" w:rsidR="000E5358" w:rsidRDefault="000E5358" w:rsidP="000E5358">
      <w:pPr>
        <w:pStyle w:val="SFGray"/>
        <w:keepNext/>
        <w:ind w:left="1200"/>
      </w:pPr>
      <w:r>
        <w:t>Standard: Condition: Pseudo planning (1 Question)</w:t>
      </w:r>
    </w:p>
    <w:p w14:paraId="49D29A77" w14:textId="77777777" w:rsidR="000E5358" w:rsidRDefault="000E5358" w:rsidP="000E5358">
      <w:pPr>
        <w:pStyle w:val="SFGray"/>
        <w:keepNext/>
        <w:ind w:left="1200"/>
      </w:pPr>
      <w:r>
        <w:t>Standard: Condition: CONTROL (1 Question)</w:t>
      </w:r>
    </w:p>
    <w:p w14:paraId="2F7C948F" w14:textId="77777777" w:rsidR="000E5358" w:rsidRDefault="000E5358" w:rsidP="000E5358">
      <w:pPr>
        <w:pStyle w:val="SFGray"/>
        <w:keepNext/>
        <w:ind w:left="800"/>
      </w:pPr>
      <w:r>
        <w:t>Standard: Block 27 (1 Question)</w:t>
      </w:r>
    </w:p>
    <w:p w14:paraId="595BF6CF" w14:textId="77777777" w:rsidR="000E5358" w:rsidRDefault="000E5358" w:rsidP="000E5358">
      <w:pPr>
        <w:pStyle w:val="SFGray"/>
        <w:keepNext/>
        <w:ind w:left="400"/>
      </w:pPr>
      <w:r>
        <w:t>Standard: Block 34 (2 Questions)</w:t>
      </w:r>
    </w:p>
    <w:p w14:paraId="38183A44" w14:textId="77777777" w:rsidR="000E5358" w:rsidRDefault="000E5358" w:rsidP="000E5358">
      <w:pPr>
        <w:pStyle w:val="SFGray"/>
        <w:keepNext/>
        <w:ind w:left="400"/>
      </w:pPr>
      <w:r>
        <w:t>Standard: Block 37 (2 Questions)</w:t>
      </w:r>
    </w:p>
    <w:p w14:paraId="14801F18" w14:textId="77777777" w:rsidR="000E5358" w:rsidRDefault="000E5358" w:rsidP="000E5358">
      <w:pPr>
        <w:pStyle w:val="SFRed"/>
        <w:keepNext/>
        <w:ind w:left="400"/>
      </w:pPr>
      <w:proofErr w:type="spellStart"/>
      <w:r>
        <w:t>EndSurvey</w:t>
      </w:r>
      <w:proofErr w:type="spellEnd"/>
      <w:r>
        <w:t>: Advanced</w:t>
      </w:r>
    </w:p>
    <w:p w14:paraId="12358DC6" w14:textId="77777777" w:rsidR="000E5358" w:rsidRDefault="000E5358" w:rsidP="000E5358">
      <w:pPr>
        <w:pStyle w:val="SFRed"/>
        <w:keepNext/>
      </w:pPr>
      <w:proofErr w:type="spellStart"/>
      <w:r>
        <w:t>EndSurvey</w:t>
      </w:r>
      <w:proofErr w:type="spellEnd"/>
      <w:r>
        <w:t>: Advanced</w:t>
      </w:r>
    </w:p>
    <w:tbl>
      <w:tblPr>
        <w:tblW w:w="0" w:type="auto"/>
        <w:tblInd w:w="10" w:type="dxa"/>
        <w:tblCellMar>
          <w:left w:w="10" w:type="dxa"/>
          <w:right w:w="10" w:type="dxa"/>
        </w:tblCellMar>
        <w:tblLook w:val="0000" w:firstRow="0" w:lastRow="0" w:firstColumn="0" w:lastColumn="0" w:noHBand="0" w:noVBand="0"/>
      </w:tblPr>
      <w:tblGrid>
        <w:gridCol w:w="1347"/>
        <w:gridCol w:w="8003"/>
      </w:tblGrid>
      <w:tr w:rsidR="000E5358" w14:paraId="28A423BA" w14:textId="77777777" w:rsidTr="009A2D8F">
        <w:trPr>
          <w:trHeight w:val="300"/>
        </w:trPr>
        <w:tc>
          <w:tcPr>
            <w:tcW w:w="1368" w:type="dxa"/>
            <w:tcBorders>
              <w:top w:val="nil"/>
              <w:left w:val="nil"/>
              <w:bottom w:val="nil"/>
              <w:right w:val="nil"/>
            </w:tcBorders>
          </w:tcPr>
          <w:p w14:paraId="2B8CA54B" w14:textId="77777777" w:rsidR="000E5358" w:rsidRDefault="000E5358" w:rsidP="009A2D8F">
            <w:pPr>
              <w:rPr>
                <w:color w:val="CCCCCC"/>
              </w:rPr>
            </w:pPr>
            <w:r>
              <w:rPr>
                <w:color w:val="CCCCCC"/>
              </w:rPr>
              <w:lastRenderedPageBreak/>
              <w:t>Page Break</w:t>
            </w:r>
          </w:p>
        </w:tc>
        <w:tc>
          <w:tcPr>
            <w:tcW w:w="8208" w:type="dxa"/>
            <w:tcBorders>
              <w:top w:val="nil"/>
              <w:left w:val="nil"/>
              <w:bottom w:val="nil"/>
              <w:right w:val="nil"/>
            </w:tcBorders>
          </w:tcPr>
          <w:p w14:paraId="4DAE0935" w14:textId="77777777" w:rsidR="000E5358" w:rsidRDefault="000E5358" w:rsidP="009A2D8F">
            <w:pPr>
              <w:pBdr>
                <w:top w:val="single" w:sz="8" w:space="0" w:color="CCCCCC"/>
              </w:pBdr>
              <w:spacing w:before="120" w:after="120" w:line="120" w:lineRule="auto"/>
              <w:jc w:val="center"/>
              <w:rPr>
                <w:color w:val="CCCCCC"/>
              </w:rPr>
            </w:pPr>
          </w:p>
        </w:tc>
      </w:tr>
    </w:tbl>
    <w:p w14:paraId="3BFB5882" w14:textId="77777777" w:rsidR="000E5358" w:rsidRDefault="000E5358" w:rsidP="000E5358">
      <w:r>
        <w:br w:type="page"/>
      </w:r>
    </w:p>
    <w:p w14:paraId="347F4713" w14:textId="77777777" w:rsidR="000E5358" w:rsidRDefault="000E5358" w:rsidP="000E5358">
      <w:pPr>
        <w:pStyle w:val="BlockSeparator"/>
      </w:pPr>
    </w:p>
    <w:p w14:paraId="11D66132" w14:textId="77777777" w:rsidR="000E5358" w:rsidRDefault="000E5358" w:rsidP="000E5358">
      <w:pPr>
        <w:pStyle w:val="BlockStartLabel"/>
      </w:pPr>
      <w:r>
        <w:t>Start of Block: INTRODUCTION</w:t>
      </w:r>
    </w:p>
    <w:p w14:paraId="685B84F7" w14:textId="77777777" w:rsidR="000E5358" w:rsidRDefault="000E5358" w:rsidP="000E5358"/>
    <w:p w14:paraId="1A08F4B7" w14:textId="77777777" w:rsidR="000E5358" w:rsidRDefault="000E5358" w:rsidP="000E5358">
      <w:pPr>
        <w:keepNext/>
      </w:pPr>
      <w:r>
        <w:t xml:space="preserve">intro </w:t>
      </w:r>
      <w:r>
        <w:rPr>
          <w:b/>
        </w:rPr>
        <w:t>Your views on the coronavirus/COVID-19 pandemic  </w:t>
      </w:r>
      <w:r>
        <w:br/>
        <w:t xml:space="preserve"> </w:t>
      </w:r>
      <w:r>
        <w:br/>
        <w:t xml:space="preserve"> You are invited to participate in this survey being conducted by researchers at the London School of Hygiene and Tropical Medicine (LSHTM) to investigate the UK’s views towards the coronavirus/COVID-19 pandemic.   </w:t>
      </w:r>
      <w:r>
        <w:br/>
        <w:t xml:space="preserve">  Your participation is </w:t>
      </w:r>
      <w:r>
        <w:rPr>
          <w:b/>
        </w:rPr>
        <w:t>entirely voluntary</w:t>
      </w:r>
      <w:r>
        <w:t>, and all your responses are</w:t>
      </w:r>
      <w:r>
        <w:rPr>
          <w:b/>
        </w:rPr>
        <w:t xml:space="preserve"> completely anonymous</w:t>
      </w:r>
      <w:r>
        <w:t>. We are not collecting any information which can be used to identify you, such as your name, e-mail address, or home address. </w:t>
      </w:r>
      <w:r>
        <w:br/>
        <w:t xml:space="preserve">    </w:t>
      </w:r>
      <w:r>
        <w:rPr>
          <w:b/>
        </w:rPr>
        <w:t>The survey will take between 7 and 10 minutes to complete. </w:t>
      </w:r>
      <w:r>
        <w:br/>
        <w:t xml:space="preserve">    If you wish, you can exit the survey at any time, and we will not record your responses. Once you have submitted your responses, you will not be able to withdraw from the survey.      </w:t>
      </w:r>
      <w:r>
        <w:rPr>
          <w:b/>
        </w:rPr>
        <w:t>Your responses are highly valuable to us and will be used to understand how adults in the UK feel about the coronavirus/COVID-19 pandemic. </w:t>
      </w:r>
      <w:r>
        <w:t xml:space="preserve">     All your anonymous responses will be made available for academic use to better understand the pandemic in the UK and its impact on beliefs and </w:t>
      </w:r>
      <w:proofErr w:type="spellStart"/>
      <w:r>
        <w:t>behaviours</w:t>
      </w:r>
      <w:proofErr w:type="spellEnd"/>
      <w:r>
        <w:t>. </w:t>
      </w:r>
      <w:r>
        <w:br/>
        <w:t xml:space="preserve">    If you wish to </w:t>
      </w:r>
      <w:proofErr w:type="gramStart"/>
      <w:r>
        <w:t>participate</w:t>
      </w:r>
      <w:proofErr w:type="gramEnd"/>
      <w:r>
        <w:t xml:space="preserve"> please click the next button “-&gt;” below. By clicking next you are indicating that you agree to participate and are happy to for your anonymous data to be shared with other academic researchers. You must be at least 18 years old and reside in the UK.   </w:t>
      </w:r>
    </w:p>
    <w:p w14:paraId="64A0C30E" w14:textId="77777777" w:rsidR="000E5358" w:rsidRDefault="000E5358" w:rsidP="000E5358"/>
    <w:p w14:paraId="0667E13B" w14:textId="77777777" w:rsidR="000E5358" w:rsidRDefault="000E5358" w:rsidP="000E5358">
      <w:pPr>
        <w:pStyle w:val="BlockEndLabel"/>
      </w:pPr>
      <w:r>
        <w:t>End of Block: INTRODUCTION</w:t>
      </w:r>
    </w:p>
    <w:p w14:paraId="5A38528C" w14:textId="77777777" w:rsidR="000E5358" w:rsidRDefault="000E5358" w:rsidP="000E5358">
      <w:pPr>
        <w:pStyle w:val="BlockSeparator"/>
      </w:pPr>
    </w:p>
    <w:p w14:paraId="3DC3B4F4" w14:textId="77777777" w:rsidR="000E5358" w:rsidRDefault="000E5358" w:rsidP="000E5358">
      <w:pPr>
        <w:pStyle w:val="BlockStartLabel"/>
      </w:pPr>
      <w:r>
        <w:t>Start of Block: Block 28</w:t>
      </w:r>
    </w:p>
    <w:p w14:paraId="1801C44B" w14:textId="77777777" w:rsidR="000E5358" w:rsidRDefault="000E5358" w:rsidP="000E5358"/>
    <w:p w14:paraId="16D427F2" w14:textId="77777777" w:rsidR="000E5358" w:rsidRDefault="000E5358" w:rsidP="000E5358">
      <w:pPr>
        <w:keepNext/>
      </w:pPr>
      <w:r>
        <w:t>DEM We will begin by asking you some questions about yourself</w:t>
      </w:r>
    </w:p>
    <w:p w14:paraId="640D3951" w14:textId="77777777" w:rsidR="000E5358" w:rsidRDefault="000E5358" w:rsidP="000E5358"/>
    <w:p w14:paraId="6A5CC06D" w14:textId="77777777" w:rsidR="000E5358" w:rsidRDefault="000E5358" w:rsidP="000E5358">
      <w:pPr>
        <w:pStyle w:val="QuestionSeparator"/>
      </w:pPr>
    </w:p>
    <w:p w14:paraId="034EF3F0" w14:textId="77777777" w:rsidR="000E5358" w:rsidRDefault="000E5358" w:rsidP="000E5358"/>
    <w:p w14:paraId="06F0E59B" w14:textId="77777777" w:rsidR="000E5358" w:rsidRDefault="000E5358" w:rsidP="000E5358">
      <w:pPr>
        <w:keepNext/>
      </w:pPr>
      <w:r>
        <w:lastRenderedPageBreak/>
        <w:t>DEMAGE How old are you?</w:t>
      </w:r>
    </w:p>
    <w:p w14:paraId="62A50D40" w14:textId="77777777" w:rsidR="000E5358" w:rsidRDefault="000E5358" w:rsidP="000E5358">
      <w:pPr>
        <w:pStyle w:val="ListParagraph"/>
        <w:keepNext/>
        <w:numPr>
          <w:ilvl w:val="0"/>
          <w:numId w:val="4"/>
        </w:numPr>
      </w:pPr>
      <w:r>
        <w:t>18-</w:t>
      </w:r>
      <w:proofErr w:type="gramStart"/>
      <w:r>
        <w:t>24  (</w:t>
      </w:r>
      <w:proofErr w:type="gramEnd"/>
      <w:r>
        <w:t xml:space="preserve">6) </w:t>
      </w:r>
    </w:p>
    <w:p w14:paraId="70FA4BF2" w14:textId="77777777" w:rsidR="000E5358" w:rsidRDefault="000E5358" w:rsidP="000E5358">
      <w:pPr>
        <w:pStyle w:val="ListParagraph"/>
        <w:keepNext/>
        <w:numPr>
          <w:ilvl w:val="0"/>
          <w:numId w:val="4"/>
        </w:numPr>
      </w:pPr>
      <w:r>
        <w:t>25-</w:t>
      </w:r>
      <w:proofErr w:type="gramStart"/>
      <w:r>
        <w:t>34  (</w:t>
      </w:r>
      <w:proofErr w:type="gramEnd"/>
      <w:r>
        <w:t xml:space="preserve">9) </w:t>
      </w:r>
    </w:p>
    <w:p w14:paraId="4D406F8F" w14:textId="77777777" w:rsidR="000E5358" w:rsidRDefault="000E5358" w:rsidP="000E5358">
      <w:pPr>
        <w:pStyle w:val="ListParagraph"/>
        <w:keepNext/>
        <w:numPr>
          <w:ilvl w:val="0"/>
          <w:numId w:val="4"/>
        </w:numPr>
      </w:pPr>
      <w:r>
        <w:t>35-</w:t>
      </w:r>
      <w:proofErr w:type="gramStart"/>
      <w:r>
        <w:t>44  (</w:t>
      </w:r>
      <w:proofErr w:type="gramEnd"/>
      <w:r>
        <w:t xml:space="preserve">10) </w:t>
      </w:r>
    </w:p>
    <w:p w14:paraId="3C04A97A" w14:textId="77777777" w:rsidR="000E5358" w:rsidRDefault="000E5358" w:rsidP="000E5358">
      <w:pPr>
        <w:pStyle w:val="ListParagraph"/>
        <w:keepNext/>
        <w:numPr>
          <w:ilvl w:val="0"/>
          <w:numId w:val="4"/>
        </w:numPr>
      </w:pPr>
      <w:r>
        <w:t>45-</w:t>
      </w:r>
      <w:proofErr w:type="gramStart"/>
      <w:r>
        <w:t>54  (</w:t>
      </w:r>
      <w:proofErr w:type="gramEnd"/>
      <w:r>
        <w:t xml:space="preserve">11) </w:t>
      </w:r>
    </w:p>
    <w:p w14:paraId="19E66FB6" w14:textId="77777777" w:rsidR="000E5358" w:rsidRDefault="000E5358" w:rsidP="000E5358">
      <w:pPr>
        <w:pStyle w:val="ListParagraph"/>
        <w:keepNext/>
        <w:numPr>
          <w:ilvl w:val="0"/>
          <w:numId w:val="4"/>
        </w:numPr>
      </w:pPr>
      <w:r>
        <w:t>55-</w:t>
      </w:r>
      <w:proofErr w:type="gramStart"/>
      <w:r>
        <w:t>64  (</w:t>
      </w:r>
      <w:proofErr w:type="gramEnd"/>
      <w:r>
        <w:t xml:space="preserve">12) </w:t>
      </w:r>
    </w:p>
    <w:p w14:paraId="38584A0C" w14:textId="77777777" w:rsidR="000E5358" w:rsidRDefault="000E5358" w:rsidP="000E5358">
      <w:pPr>
        <w:pStyle w:val="ListParagraph"/>
        <w:keepNext/>
        <w:numPr>
          <w:ilvl w:val="0"/>
          <w:numId w:val="4"/>
        </w:numPr>
      </w:pPr>
      <w:r>
        <w:t xml:space="preserve">over </w:t>
      </w:r>
      <w:proofErr w:type="gramStart"/>
      <w:r>
        <w:t>65  (</w:t>
      </w:r>
      <w:proofErr w:type="gramEnd"/>
      <w:r>
        <w:t xml:space="preserve">13) </w:t>
      </w:r>
    </w:p>
    <w:p w14:paraId="2E1D794A" w14:textId="77777777" w:rsidR="000E5358" w:rsidRDefault="000E5358" w:rsidP="000E5358"/>
    <w:p w14:paraId="3BC2D7F0" w14:textId="77777777" w:rsidR="000E5358" w:rsidRDefault="000E5358" w:rsidP="000E5358">
      <w:pPr>
        <w:pStyle w:val="QuestionSeparator"/>
      </w:pPr>
    </w:p>
    <w:tbl>
      <w:tblPr>
        <w:tblStyle w:val="QQuestionIconTable"/>
        <w:tblW w:w="50" w:type="auto"/>
        <w:tblLook w:val="07E0" w:firstRow="1" w:lastRow="1" w:firstColumn="1" w:lastColumn="1" w:noHBand="1" w:noVBand="1"/>
      </w:tblPr>
      <w:tblGrid>
        <w:gridCol w:w="380"/>
      </w:tblGrid>
      <w:tr w:rsidR="000E5358" w14:paraId="64DF643E" w14:textId="77777777" w:rsidTr="009A2D8F">
        <w:tc>
          <w:tcPr>
            <w:tcW w:w="50" w:type="dxa"/>
          </w:tcPr>
          <w:p w14:paraId="3CE2D3AD" w14:textId="77777777" w:rsidR="000E5358" w:rsidRDefault="000E5358" w:rsidP="009A2D8F">
            <w:pPr>
              <w:keepNext/>
            </w:pPr>
            <w:r>
              <w:rPr>
                <w:noProof/>
              </w:rPr>
              <w:drawing>
                <wp:inline distT="0" distB="0" distL="0" distR="0" wp14:anchorId="0B313F3F" wp14:editId="7B54003E">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69159AE7" w14:textId="77777777" w:rsidR="000E5358" w:rsidRDefault="000E5358" w:rsidP="000E5358"/>
    <w:p w14:paraId="7CE47DD6" w14:textId="77777777" w:rsidR="000E5358" w:rsidRDefault="000E5358" w:rsidP="000E5358">
      <w:pPr>
        <w:keepNext/>
      </w:pPr>
      <w:r>
        <w:t>DEMREG Which UK region do you live in?</w:t>
      </w:r>
    </w:p>
    <w:p w14:paraId="64BC667D" w14:textId="77777777" w:rsidR="000E5358" w:rsidRDefault="000E5358" w:rsidP="000E5358">
      <w:pPr>
        <w:pStyle w:val="Dropdown"/>
        <w:keepNext/>
      </w:pPr>
      <w:r>
        <w:t>▼ East Midlands (1) ... Other (for example, Jersey, Guernsey, Isle of Man) (13)</w:t>
      </w:r>
    </w:p>
    <w:p w14:paraId="2AB4AB0B" w14:textId="77777777" w:rsidR="000E5358" w:rsidRDefault="000E5358" w:rsidP="000E5358"/>
    <w:p w14:paraId="70129278" w14:textId="77777777" w:rsidR="000E5358" w:rsidRDefault="000E5358" w:rsidP="000E5358">
      <w:pPr>
        <w:pStyle w:val="QuestionSeparator"/>
      </w:pPr>
    </w:p>
    <w:p w14:paraId="1389FEC1" w14:textId="77777777" w:rsidR="000E5358" w:rsidRDefault="000E5358" w:rsidP="000E5358"/>
    <w:p w14:paraId="2FFF0104" w14:textId="77777777" w:rsidR="000E5358" w:rsidRDefault="000E5358" w:rsidP="000E5358">
      <w:pPr>
        <w:keepNext/>
      </w:pPr>
      <w:r>
        <w:t>DEMSEX I am</w:t>
      </w:r>
    </w:p>
    <w:p w14:paraId="64D6B431" w14:textId="77777777" w:rsidR="000E5358" w:rsidRDefault="000E5358" w:rsidP="000E5358">
      <w:pPr>
        <w:pStyle w:val="ListParagraph"/>
        <w:keepNext/>
        <w:numPr>
          <w:ilvl w:val="0"/>
          <w:numId w:val="4"/>
        </w:numPr>
      </w:pPr>
      <w:proofErr w:type="gramStart"/>
      <w:r>
        <w:t>Male  (</w:t>
      </w:r>
      <w:proofErr w:type="gramEnd"/>
      <w:r>
        <w:t xml:space="preserve">1) </w:t>
      </w:r>
    </w:p>
    <w:p w14:paraId="1BCBAF6B" w14:textId="77777777" w:rsidR="000E5358" w:rsidRDefault="000E5358" w:rsidP="000E5358">
      <w:pPr>
        <w:pStyle w:val="ListParagraph"/>
        <w:keepNext/>
        <w:numPr>
          <w:ilvl w:val="0"/>
          <w:numId w:val="4"/>
        </w:numPr>
      </w:pPr>
      <w:proofErr w:type="gramStart"/>
      <w:r>
        <w:t>Female  (</w:t>
      </w:r>
      <w:proofErr w:type="gramEnd"/>
      <w:r>
        <w:t xml:space="preserve">2) </w:t>
      </w:r>
    </w:p>
    <w:p w14:paraId="701559C2" w14:textId="77777777" w:rsidR="000E5358" w:rsidRDefault="000E5358" w:rsidP="000E5358">
      <w:pPr>
        <w:pStyle w:val="ListParagraph"/>
        <w:keepNext/>
        <w:numPr>
          <w:ilvl w:val="0"/>
          <w:numId w:val="4"/>
        </w:numPr>
      </w:pPr>
      <w:proofErr w:type="gramStart"/>
      <w:r>
        <w:t>Other  (</w:t>
      </w:r>
      <w:proofErr w:type="gramEnd"/>
      <w:r>
        <w:t xml:space="preserve">3) </w:t>
      </w:r>
    </w:p>
    <w:p w14:paraId="7E216906" w14:textId="77777777" w:rsidR="000E5358" w:rsidRDefault="000E5358" w:rsidP="000E5358"/>
    <w:p w14:paraId="62C70DA1" w14:textId="77777777" w:rsidR="000E5358" w:rsidRDefault="000E5358" w:rsidP="000E5358">
      <w:pPr>
        <w:pStyle w:val="QuestionSeparator"/>
      </w:pPr>
    </w:p>
    <w:p w14:paraId="0962BC79" w14:textId="77777777" w:rsidR="000E5358" w:rsidRDefault="000E5358" w:rsidP="000E5358"/>
    <w:p w14:paraId="2BE51F69" w14:textId="77777777" w:rsidR="000E5358" w:rsidRDefault="000E5358" w:rsidP="000E5358">
      <w:pPr>
        <w:keepNext/>
      </w:pPr>
      <w:r>
        <w:lastRenderedPageBreak/>
        <w:t>DEMEDU What is the highest level of education you have completed? (Select the response that best applies)</w:t>
      </w:r>
    </w:p>
    <w:p w14:paraId="0FF2D47E" w14:textId="77777777" w:rsidR="000E5358" w:rsidRDefault="000E5358" w:rsidP="000E5358">
      <w:pPr>
        <w:pStyle w:val="ListParagraph"/>
        <w:keepNext/>
        <w:numPr>
          <w:ilvl w:val="0"/>
          <w:numId w:val="4"/>
        </w:numPr>
      </w:pPr>
      <w:r>
        <w:t xml:space="preserve">No academic </w:t>
      </w:r>
      <w:proofErr w:type="gramStart"/>
      <w:r>
        <w:t>qualifications  (</w:t>
      </w:r>
      <w:proofErr w:type="gramEnd"/>
      <w:r>
        <w:t xml:space="preserve">1) </w:t>
      </w:r>
    </w:p>
    <w:p w14:paraId="71CE94FA" w14:textId="77777777" w:rsidR="000E5358" w:rsidRDefault="000E5358" w:rsidP="000E5358">
      <w:pPr>
        <w:pStyle w:val="ListParagraph"/>
        <w:keepNext/>
        <w:numPr>
          <w:ilvl w:val="0"/>
          <w:numId w:val="4"/>
        </w:numPr>
      </w:pPr>
      <w:r>
        <w:t xml:space="preserve">0-4 GCSE, O-levels, or </w:t>
      </w:r>
      <w:proofErr w:type="gramStart"/>
      <w:r>
        <w:t>equivalents  (</w:t>
      </w:r>
      <w:proofErr w:type="gramEnd"/>
      <w:r>
        <w:t xml:space="preserve">2) </w:t>
      </w:r>
    </w:p>
    <w:p w14:paraId="1D36254C" w14:textId="77777777" w:rsidR="000E5358" w:rsidRDefault="000E5358" w:rsidP="000E5358">
      <w:pPr>
        <w:pStyle w:val="ListParagraph"/>
        <w:keepNext/>
        <w:numPr>
          <w:ilvl w:val="0"/>
          <w:numId w:val="4"/>
        </w:numPr>
      </w:pPr>
      <w:r>
        <w:t xml:space="preserve">5+ GCSE, O-levels, 1 A level, or </w:t>
      </w:r>
      <w:proofErr w:type="gramStart"/>
      <w:r>
        <w:t>equivalents  (</w:t>
      </w:r>
      <w:proofErr w:type="gramEnd"/>
      <w:r>
        <w:t xml:space="preserve">3) </w:t>
      </w:r>
    </w:p>
    <w:p w14:paraId="41418C6E" w14:textId="77777777" w:rsidR="000E5358" w:rsidRDefault="000E5358" w:rsidP="000E5358">
      <w:pPr>
        <w:pStyle w:val="ListParagraph"/>
        <w:keepNext/>
        <w:numPr>
          <w:ilvl w:val="0"/>
          <w:numId w:val="4"/>
        </w:numPr>
      </w:pPr>
      <w:proofErr w:type="gramStart"/>
      <w:r>
        <w:t>Apprenticeship  (</w:t>
      </w:r>
      <w:proofErr w:type="gramEnd"/>
      <w:r>
        <w:t xml:space="preserve">4) </w:t>
      </w:r>
    </w:p>
    <w:p w14:paraId="0AB53E2B" w14:textId="77777777" w:rsidR="000E5358" w:rsidRDefault="000E5358" w:rsidP="000E5358">
      <w:pPr>
        <w:pStyle w:val="ListParagraph"/>
        <w:keepNext/>
        <w:numPr>
          <w:ilvl w:val="0"/>
          <w:numId w:val="4"/>
        </w:numPr>
      </w:pPr>
      <w:r>
        <w:t xml:space="preserve">2+ A levels or </w:t>
      </w:r>
      <w:proofErr w:type="gramStart"/>
      <w:r>
        <w:t>equivalents  (</w:t>
      </w:r>
      <w:proofErr w:type="gramEnd"/>
      <w:r>
        <w:t xml:space="preserve">5) </w:t>
      </w:r>
    </w:p>
    <w:p w14:paraId="661EA1CE" w14:textId="77777777" w:rsidR="000E5358" w:rsidRDefault="000E5358" w:rsidP="000E5358">
      <w:pPr>
        <w:pStyle w:val="ListParagraph"/>
        <w:keepNext/>
        <w:numPr>
          <w:ilvl w:val="0"/>
          <w:numId w:val="4"/>
        </w:numPr>
      </w:pPr>
      <w:r>
        <w:t xml:space="preserve">Undergraduate or postgraduate degree, or other professional </w:t>
      </w:r>
      <w:proofErr w:type="gramStart"/>
      <w:r>
        <w:t>qualification  (</w:t>
      </w:r>
      <w:proofErr w:type="gramEnd"/>
      <w:r>
        <w:t xml:space="preserve">6) </w:t>
      </w:r>
    </w:p>
    <w:p w14:paraId="40323FCA" w14:textId="77777777" w:rsidR="000E5358" w:rsidRDefault="000E5358" w:rsidP="000E5358">
      <w:pPr>
        <w:pStyle w:val="ListParagraph"/>
        <w:keepNext/>
        <w:numPr>
          <w:ilvl w:val="0"/>
          <w:numId w:val="4"/>
        </w:numPr>
      </w:pPr>
      <w:r>
        <w:t xml:space="preserve">Other (e.g. vocational, foreign </w:t>
      </w:r>
      <w:proofErr w:type="gramStart"/>
      <w:r>
        <w:t>qualifications)  (</w:t>
      </w:r>
      <w:proofErr w:type="gramEnd"/>
      <w:r>
        <w:t xml:space="preserve">7) </w:t>
      </w:r>
    </w:p>
    <w:p w14:paraId="62C60E0F" w14:textId="77777777" w:rsidR="000E5358" w:rsidRDefault="000E5358" w:rsidP="000E5358">
      <w:pPr>
        <w:pStyle w:val="ListParagraph"/>
        <w:keepNext/>
        <w:numPr>
          <w:ilvl w:val="0"/>
          <w:numId w:val="4"/>
        </w:numPr>
      </w:pPr>
      <w:r>
        <w:t xml:space="preserve">Do not </w:t>
      </w:r>
      <w:proofErr w:type="gramStart"/>
      <w:r>
        <w:t>know  (</w:t>
      </w:r>
      <w:proofErr w:type="gramEnd"/>
      <w:r>
        <w:t xml:space="preserve">8) </w:t>
      </w:r>
    </w:p>
    <w:p w14:paraId="631641F2" w14:textId="77777777" w:rsidR="000E5358" w:rsidRDefault="000E5358" w:rsidP="000E5358">
      <w:pPr>
        <w:pStyle w:val="ListParagraph"/>
        <w:keepNext/>
        <w:numPr>
          <w:ilvl w:val="0"/>
          <w:numId w:val="4"/>
        </w:numPr>
      </w:pPr>
      <w:r>
        <w:t xml:space="preserve">Do not wish to </w:t>
      </w:r>
      <w:proofErr w:type="gramStart"/>
      <w:r>
        <w:t>answer  (</w:t>
      </w:r>
      <w:proofErr w:type="gramEnd"/>
      <w:r>
        <w:t xml:space="preserve">9) </w:t>
      </w:r>
    </w:p>
    <w:p w14:paraId="67ECBB5A" w14:textId="77777777" w:rsidR="000E5358" w:rsidRDefault="000E5358" w:rsidP="000E5358"/>
    <w:p w14:paraId="7FDC4EBF" w14:textId="77777777" w:rsidR="000E5358" w:rsidRDefault="000E5358" w:rsidP="000E5358">
      <w:pPr>
        <w:pStyle w:val="QuestionSeparator"/>
      </w:pPr>
    </w:p>
    <w:p w14:paraId="41C5FA89" w14:textId="77777777" w:rsidR="000E5358" w:rsidRDefault="000E5358" w:rsidP="000E5358"/>
    <w:p w14:paraId="63292B11" w14:textId="77777777" w:rsidR="000E5358" w:rsidRDefault="000E5358" w:rsidP="000E5358">
      <w:pPr>
        <w:keepNext/>
      </w:pPr>
      <w:r>
        <w:t>DEMWRK Which of the following best describes your work status 6 months ago?</w:t>
      </w:r>
    </w:p>
    <w:p w14:paraId="3D660816" w14:textId="77777777" w:rsidR="000E5358" w:rsidRDefault="000E5358" w:rsidP="000E5358">
      <w:pPr>
        <w:pStyle w:val="ListParagraph"/>
        <w:keepNext/>
        <w:numPr>
          <w:ilvl w:val="0"/>
          <w:numId w:val="4"/>
        </w:numPr>
      </w:pPr>
      <w:r>
        <w:t>Working full-time (including self-</w:t>
      </w:r>
      <w:proofErr w:type="gramStart"/>
      <w:r>
        <w:t>employed)  (</w:t>
      </w:r>
      <w:proofErr w:type="gramEnd"/>
      <w:r>
        <w:t xml:space="preserve">1) </w:t>
      </w:r>
    </w:p>
    <w:p w14:paraId="0E5116D3" w14:textId="77777777" w:rsidR="000E5358" w:rsidRDefault="000E5358" w:rsidP="000E5358">
      <w:pPr>
        <w:pStyle w:val="ListParagraph"/>
        <w:keepNext/>
        <w:numPr>
          <w:ilvl w:val="0"/>
          <w:numId w:val="4"/>
        </w:numPr>
      </w:pPr>
      <w:r>
        <w:t>Working part-time (including self-</w:t>
      </w:r>
      <w:proofErr w:type="gramStart"/>
      <w:r>
        <w:t>employed)  (</w:t>
      </w:r>
      <w:proofErr w:type="gramEnd"/>
      <w:r>
        <w:t xml:space="preserve">2) </w:t>
      </w:r>
    </w:p>
    <w:p w14:paraId="57E56688" w14:textId="77777777" w:rsidR="000E5358" w:rsidRDefault="000E5358" w:rsidP="000E5358">
      <w:pPr>
        <w:pStyle w:val="ListParagraph"/>
        <w:keepNext/>
        <w:numPr>
          <w:ilvl w:val="0"/>
          <w:numId w:val="4"/>
        </w:numPr>
      </w:pPr>
      <w:proofErr w:type="gramStart"/>
      <w:r>
        <w:t>Unemployed  (</w:t>
      </w:r>
      <w:proofErr w:type="gramEnd"/>
      <w:r>
        <w:t xml:space="preserve">3) </w:t>
      </w:r>
    </w:p>
    <w:p w14:paraId="169B4CFF" w14:textId="77777777" w:rsidR="000E5358" w:rsidRDefault="000E5358" w:rsidP="000E5358">
      <w:pPr>
        <w:pStyle w:val="ListParagraph"/>
        <w:keepNext/>
        <w:numPr>
          <w:ilvl w:val="0"/>
          <w:numId w:val="4"/>
        </w:numPr>
      </w:pPr>
      <w:proofErr w:type="gramStart"/>
      <w:r>
        <w:t>Student  (</w:t>
      </w:r>
      <w:proofErr w:type="gramEnd"/>
      <w:r>
        <w:t xml:space="preserve">4) </w:t>
      </w:r>
    </w:p>
    <w:p w14:paraId="5EE58117" w14:textId="77777777" w:rsidR="000E5358" w:rsidRDefault="000E5358" w:rsidP="000E5358">
      <w:pPr>
        <w:pStyle w:val="ListParagraph"/>
        <w:keepNext/>
        <w:numPr>
          <w:ilvl w:val="0"/>
          <w:numId w:val="4"/>
        </w:numPr>
      </w:pPr>
      <w:r>
        <w:t xml:space="preserve">Looking after the </w:t>
      </w:r>
      <w:proofErr w:type="gramStart"/>
      <w:r>
        <w:t>home  (</w:t>
      </w:r>
      <w:proofErr w:type="gramEnd"/>
      <w:r>
        <w:t xml:space="preserve">5) </w:t>
      </w:r>
    </w:p>
    <w:p w14:paraId="259640E0" w14:textId="77777777" w:rsidR="000E5358" w:rsidRDefault="000E5358" w:rsidP="000E5358">
      <w:pPr>
        <w:pStyle w:val="ListParagraph"/>
        <w:keepNext/>
        <w:numPr>
          <w:ilvl w:val="0"/>
          <w:numId w:val="4"/>
        </w:numPr>
      </w:pPr>
      <w:proofErr w:type="gramStart"/>
      <w:r>
        <w:t>Retired  (</w:t>
      </w:r>
      <w:proofErr w:type="gramEnd"/>
      <w:r>
        <w:t xml:space="preserve">6) </w:t>
      </w:r>
    </w:p>
    <w:p w14:paraId="10438BF9" w14:textId="77777777" w:rsidR="000E5358" w:rsidRDefault="000E5358" w:rsidP="000E5358">
      <w:pPr>
        <w:pStyle w:val="ListParagraph"/>
        <w:keepNext/>
        <w:numPr>
          <w:ilvl w:val="0"/>
          <w:numId w:val="4"/>
        </w:numPr>
      </w:pPr>
      <w:r>
        <w:t xml:space="preserve">Unable to work (including, for example, a short- or long-term </w:t>
      </w:r>
      <w:proofErr w:type="gramStart"/>
      <w:r>
        <w:t>disability)  (</w:t>
      </w:r>
      <w:proofErr w:type="gramEnd"/>
      <w:r>
        <w:t xml:space="preserve">9) </w:t>
      </w:r>
    </w:p>
    <w:p w14:paraId="0A5D8496" w14:textId="77777777" w:rsidR="000E5358" w:rsidRDefault="000E5358" w:rsidP="000E5358">
      <w:pPr>
        <w:pStyle w:val="ListParagraph"/>
        <w:keepNext/>
        <w:numPr>
          <w:ilvl w:val="0"/>
          <w:numId w:val="4"/>
        </w:numPr>
      </w:pPr>
      <w:r>
        <w:t xml:space="preserve">Do not wish to </w:t>
      </w:r>
      <w:proofErr w:type="gramStart"/>
      <w:r>
        <w:t>answer  (</w:t>
      </w:r>
      <w:proofErr w:type="gramEnd"/>
      <w:r>
        <w:t xml:space="preserve">8) </w:t>
      </w:r>
    </w:p>
    <w:p w14:paraId="40B419A7" w14:textId="77777777" w:rsidR="000E5358" w:rsidRDefault="000E5358" w:rsidP="000E5358"/>
    <w:p w14:paraId="5848E71F" w14:textId="77777777" w:rsidR="000E5358" w:rsidRDefault="000E5358" w:rsidP="000E5358">
      <w:pPr>
        <w:pStyle w:val="QuestionSeparator"/>
      </w:pPr>
    </w:p>
    <w:p w14:paraId="7FD766BA" w14:textId="77777777" w:rsidR="000E5358" w:rsidRDefault="000E5358" w:rsidP="000E5358"/>
    <w:p w14:paraId="058CDEF1" w14:textId="77777777" w:rsidR="000E5358" w:rsidRDefault="000E5358" w:rsidP="000E5358">
      <w:pPr>
        <w:keepNext/>
      </w:pPr>
      <w:proofErr w:type="gramStart"/>
      <w:r>
        <w:t>DEMREL</w:t>
      </w:r>
      <w:proofErr w:type="gramEnd"/>
      <w:r>
        <w:t xml:space="preserve"> Do you consider yourself</w:t>
      </w:r>
    </w:p>
    <w:p w14:paraId="08517049" w14:textId="77777777" w:rsidR="000E5358" w:rsidRDefault="000E5358" w:rsidP="000E5358">
      <w:pPr>
        <w:pStyle w:val="ListParagraph"/>
        <w:keepNext/>
        <w:numPr>
          <w:ilvl w:val="0"/>
          <w:numId w:val="4"/>
        </w:numPr>
      </w:pPr>
      <w:proofErr w:type="gramStart"/>
      <w:r>
        <w:t>Christian  (</w:t>
      </w:r>
      <w:proofErr w:type="gramEnd"/>
      <w:r>
        <w:t xml:space="preserve">1) </w:t>
      </w:r>
    </w:p>
    <w:p w14:paraId="374D64DB" w14:textId="77777777" w:rsidR="000E5358" w:rsidRDefault="000E5358" w:rsidP="000E5358">
      <w:pPr>
        <w:pStyle w:val="ListParagraph"/>
        <w:keepNext/>
        <w:numPr>
          <w:ilvl w:val="0"/>
          <w:numId w:val="4"/>
        </w:numPr>
      </w:pPr>
      <w:proofErr w:type="gramStart"/>
      <w:r>
        <w:t>Hindu  (</w:t>
      </w:r>
      <w:proofErr w:type="gramEnd"/>
      <w:r>
        <w:t xml:space="preserve">2) </w:t>
      </w:r>
    </w:p>
    <w:p w14:paraId="2F22F236" w14:textId="77777777" w:rsidR="000E5358" w:rsidRDefault="000E5358" w:rsidP="000E5358">
      <w:pPr>
        <w:pStyle w:val="ListParagraph"/>
        <w:keepNext/>
        <w:numPr>
          <w:ilvl w:val="0"/>
          <w:numId w:val="4"/>
        </w:numPr>
      </w:pPr>
      <w:proofErr w:type="gramStart"/>
      <w:r>
        <w:t>Muslim  (</w:t>
      </w:r>
      <w:proofErr w:type="gramEnd"/>
      <w:r>
        <w:t xml:space="preserve">3) </w:t>
      </w:r>
    </w:p>
    <w:p w14:paraId="6AB2D47C" w14:textId="77777777" w:rsidR="000E5358" w:rsidRDefault="000E5358" w:rsidP="000E5358">
      <w:pPr>
        <w:pStyle w:val="ListParagraph"/>
        <w:keepNext/>
        <w:numPr>
          <w:ilvl w:val="0"/>
          <w:numId w:val="4"/>
        </w:numPr>
      </w:pPr>
      <w:proofErr w:type="gramStart"/>
      <w:r>
        <w:t>Jewish  (</w:t>
      </w:r>
      <w:proofErr w:type="gramEnd"/>
      <w:r>
        <w:t xml:space="preserve">4) </w:t>
      </w:r>
    </w:p>
    <w:p w14:paraId="698E9533" w14:textId="77777777" w:rsidR="000E5358" w:rsidRDefault="000E5358" w:rsidP="000E5358">
      <w:pPr>
        <w:pStyle w:val="ListParagraph"/>
        <w:keepNext/>
        <w:numPr>
          <w:ilvl w:val="0"/>
          <w:numId w:val="4"/>
        </w:numPr>
      </w:pPr>
      <w:proofErr w:type="gramStart"/>
      <w:r>
        <w:t>Buddhist  (</w:t>
      </w:r>
      <w:proofErr w:type="gramEnd"/>
      <w:r>
        <w:t xml:space="preserve">5) </w:t>
      </w:r>
    </w:p>
    <w:p w14:paraId="1DFEC4E8" w14:textId="77777777" w:rsidR="000E5358" w:rsidRDefault="000E5358" w:rsidP="000E5358">
      <w:pPr>
        <w:pStyle w:val="ListParagraph"/>
        <w:keepNext/>
        <w:numPr>
          <w:ilvl w:val="0"/>
          <w:numId w:val="4"/>
        </w:numPr>
      </w:pPr>
      <w:r>
        <w:t xml:space="preserve">Atheist or </w:t>
      </w:r>
      <w:proofErr w:type="gramStart"/>
      <w:r>
        <w:t>agnostic  (</w:t>
      </w:r>
      <w:proofErr w:type="gramEnd"/>
      <w:r>
        <w:t xml:space="preserve">6) </w:t>
      </w:r>
    </w:p>
    <w:p w14:paraId="51D4CA07" w14:textId="77777777" w:rsidR="000E5358" w:rsidRDefault="000E5358" w:rsidP="000E5358">
      <w:pPr>
        <w:pStyle w:val="ListParagraph"/>
        <w:keepNext/>
        <w:numPr>
          <w:ilvl w:val="0"/>
          <w:numId w:val="4"/>
        </w:numPr>
      </w:pPr>
      <w:proofErr w:type="gramStart"/>
      <w:r>
        <w:t>Other  (</w:t>
      </w:r>
      <w:proofErr w:type="gramEnd"/>
      <w:r>
        <w:t xml:space="preserve">7) </w:t>
      </w:r>
    </w:p>
    <w:p w14:paraId="6B574EE6" w14:textId="77777777" w:rsidR="000E5358" w:rsidRDefault="000E5358" w:rsidP="000E5358">
      <w:pPr>
        <w:pStyle w:val="ListParagraph"/>
        <w:keepNext/>
        <w:numPr>
          <w:ilvl w:val="0"/>
          <w:numId w:val="4"/>
        </w:numPr>
      </w:pPr>
      <w:r>
        <w:t xml:space="preserve">Do not wish to </w:t>
      </w:r>
      <w:proofErr w:type="gramStart"/>
      <w:r>
        <w:t>answer  (</w:t>
      </w:r>
      <w:proofErr w:type="gramEnd"/>
      <w:r>
        <w:t xml:space="preserve">8) </w:t>
      </w:r>
    </w:p>
    <w:p w14:paraId="0F7ABE06" w14:textId="77777777" w:rsidR="000E5358" w:rsidRDefault="000E5358" w:rsidP="000E5358"/>
    <w:p w14:paraId="72D8B861" w14:textId="77777777" w:rsidR="000E5358" w:rsidRDefault="000E5358" w:rsidP="000E5358">
      <w:pPr>
        <w:pStyle w:val="QuestionSeparator"/>
      </w:pPr>
    </w:p>
    <w:p w14:paraId="7F265706" w14:textId="77777777" w:rsidR="000E5358" w:rsidRDefault="000E5358" w:rsidP="000E5358"/>
    <w:p w14:paraId="7CE56FB2" w14:textId="77777777" w:rsidR="000E5358" w:rsidRDefault="000E5358" w:rsidP="000E5358">
      <w:pPr>
        <w:keepNext/>
      </w:pPr>
      <w:r>
        <w:lastRenderedPageBreak/>
        <w:t>DEMETH Which best describes your ethnicity (select the response that best applies)</w:t>
      </w:r>
    </w:p>
    <w:p w14:paraId="08FAFCDF" w14:textId="77777777" w:rsidR="000E5358" w:rsidRDefault="000E5358" w:rsidP="000E5358">
      <w:pPr>
        <w:pStyle w:val="ListParagraph"/>
        <w:keepNext/>
        <w:numPr>
          <w:ilvl w:val="0"/>
          <w:numId w:val="4"/>
        </w:numPr>
      </w:pPr>
      <w:r>
        <w:t>White: English/Welsh/Scottish/Northern Irish/</w:t>
      </w:r>
      <w:proofErr w:type="gramStart"/>
      <w:r>
        <w:t>British  (</w:t>
      </w:r>
      <w:proofErr w:type="gramEnd"/>
      <w:r>
        <w:t xml:space="preserve">1) </w:t>
      </w:r>
    </w:p>
    <w:p w14:paraId="1FC3BE92" w14:textId="77777777" w:rsidR="000E5358" w:rsidRDefault="000E5358" w:rsidP="000E5358">
      <w:pPr>
        <w:pStyle w:val="ListParagraph"/>
        <w:keepNext/>
        <w:numPr>
          <w:ilvl w:val="0"/>
          <w:numId w:val="4"/>
        </w:numPr>
      </w:pPr>
      <w:r>
        <w:t xml:space="preserve">White: </w:t>
      </w:r>
      <w:proofErr w:type="gramStart"/>
      <w:r>
        <w:t>Irish  (</w:t>
      </w:r>
      <w:proofErr w:type="gramEnd"/>
      <w:r>
        <w:t xml:space="preserve">2) </w:t>
      </w:r>
    </w:p>
    <w:p w14:paraId="3372AC6C" w14:textId="77777777" w:rsidR="000E5358" w:rsidRDefault="000E5358" w:rsidP="000E5358">
      <w:pPr>
        <w:pStyle w:val="ListParagraph"/>
        <w:keepNext/>
        <w:numPr>
          <w:ilvl w:val="0"/>
          <w:numId w:val="4"/>
        </w:numPr>
      </w:pPr>
      <w:r>
        <w:t xml:space="preserve">White: Other white </w:t>
      </w:r>
      <w:proofErr w:type="gramStart"/>
      <w:r>
        <w:t>background  (</w:t>
      </w:r>
      <w:proofErr w:type="gramEnd"/>
      <w:r>
        <w:t xml:space="preserve">3) </w:t>
      </w:r>
    </w:p>
    <w:p w14:paraId="514D8CB7" w14:textId="77777777" w:rsidR="000E5358" w:rsidRDefault="000E5358" w:rsidP="000E5358">
      <w:pPr>
        <w:pStyle w:val="ListParagraph"/>
        <w:keepNext/>
        <w:numPr>
          <w:ilvl w:val="0"/>
          <w:numId w:val="4"/>
        </w:numPr>
      </w:pPr>
      <w:r>
        <w:t xml:space="preserve">White and Black </w:t>
      </w:r>
      <w:proofErr w:type="gramStart"/>
      <w:r>
        <w:t>Caribbean  (</w:t>
      </w:r>
      <w:proofErr w:type="gramEnd"/>
      <w:r>
        <w:t xml:space="preserve">4) </w:t>
      </w:r>
    </w:p>
    <w:p w14:paraId="271C2E63" w14:textId="77777777" w:rsidR="000E5358" w:rsidRDefault="000E5358" w:rsidP="000E5358">
      <w:pPr>
        <w:pStyle w:val="ListParagraph"/>
        <w:keepNext/>
        <w:numPr>
          <w:ilvl w:val="0"/>
          <w:numId w:val="4"/>
        </w:numPr>
      </w:pPr>
      <w:r>
        <w:t xml:space="preserve">White and Black </w:t>
      </w:r>
      <w:proofErr w:type="gramStart"/>
      <w:r>
        <w:t>African  (</w:t>
      </w:r>
      <w:proofErr w:type="gramEnd"/>
      <w:r>
        <w:t xml:space="preserve">5) </w:t>
      </w:r>
    </w:p>
    <w:p w14:paraId="7F2C40A3" w14:textId="77777777" w:rsidR="000E5358" w:rsidRDefault="000E5358" w:rsidP="000E5358">
      <w:pPr>
        <w:pStyle w:val="ListParagraph"/>
        <w:keepNext/>
        <w:numPr>
          <w:ilvl w:val="0"/>
          <w:numId w:val="4"/>
        </w:numPr>
      </w:pPr>
      <w:r>
        <w:t xml:space="preserve">White and Asian or White and Asian </w:t>
      </w:r>
      <w:proofErr w:type="gramStart"/>
      <w:r>
        <w:t>British  (</w:t>
      </w:r>
      <w:proofErr w:type="gramEnd"/>
      <w:r>
        <w:t xml:space="preserve">6) </w:t>
      </w:r>
    </w:p>
    <w:p w14:paraId="5FB8A1A7" w14:textId="77777777" w:rsidR="000E5358" w:rsidRDefault="000E5358" w:rsidP="000E5358">
      <w:pPr>
        <w:pStyle w:val="ListParagraph"/>
        <w:keepNext/>
        <w:numPr>
          <w:ilvl w:val="0"/>
          <w:numId w:val="4"/>
        </w:numPr>
      </w:pPr>
      <w:r>
        <w:t xml:space="preserve">Black, African, Caribbean or Black </w:t>
      </w:r>
      <w:proofErr w:type="gramStart"/>
      <w:r>
        <w:t>British  (</w:t>
      </w:r>
      <w:proofErr w:type="gramEnd"/>
      <w:r>
        <w:t xml:space="preserve">12) </w:t>
      </w:r>
    </w:p>
    <w:p w14:paraId="491E67FF" w14:textId="77777777" w:rsidR="000E5358" w:rsidRDefault="000E5358" w:rsidP="000E5358">
      <w:pPr>
        <w:pStyle w:val="ListParagraph"/>
        <w:keepNext/>
        <w:numPr>
          <w:ilvl w:val="0"/>
          <w:numId w:val="4"/>
        </w:numPr>
      </w:pPr>
      <w:r>
        <w:t xml:space="preserve">Asian or Asian British: </w:t>
      </w:r>
      <w:proofErr w:type="gramStart"/>
      <w:r>
        <w:t>Indian  (</w:t>
      </w:r>
      <w:proofErr w:type="gramEnd"/>
      <w:r>
        <w:t xml:space="preserve">7) </w:t>
      </w:r>
    </w:p>
    <w:p w14:paraId="2E8883CB" w14:textId="77777777" w:rsidR="000E5358" w:rsidRDefault="000E5358" w:rsidP="000E5358">
      <w:pPr>
        <w:pStyle w:val="ListParagraph"/>
        <w:keepNext/>
        <w:numPr>
          <w:ilvl w:val="0"/>
          <w:numId w:val="4"/>
        </w:numPr>
      </w:pPr>
      <w:r>
        <w:t xml:space="preserve">Asian or Asian British: </w:t>
      </w:r>
      <w:proofErr w:type="gramStart"/>
      <w:r>
        <w:t>Pakistani  (</w:t>
      </w:r>
      <w:proofErr w:type="gramEnd"/>
      <w:r>
        <w:t xml:space="preserve">8) </w:t>
      </w:r>
    </w:p>
    <w:p w14:paraId="4634DAA3" w14:textId="77777777" w:rsidR="000E5358" w:rsidRDefault="000E5358" w:rsidP="000E5358">
      <w:pPr>
        <w:pStyle w:val="ListParagraph"/>
        <w:keepNext/>
        <w:numPr>
          <w:ilvl w:val="0"/>
          <w:numId w:val="4"/>
        </w:numPr>
      </w:pPr>
      <w:r>
        <w:t xml:space="preserve">Asian or Asian British: </w:t>
      </w:r>
      <w:proofErr w:type="gramStart"/>
      <w:r>
        <w:t>Chinese  (</w:t>
      </w:r>
      <w:proofErr w:type="gramEnd"/>
      <w:r>
        <w:t xml:space="preserve">10) </w:t>
      </w:r>
    </w:p>
    <w:p w14:paraId="74B47B86" w14:textId="77777777" w:rsidR="000E5358" w:rsidRDefault="000E5358" w:rsidP="000E5358">
      <w:pPr>
        <w:pStyle w:val="ListParagraph"/>
        <w:keepNext/>
        <w:numPr>
          <w:ilvl w:val="0"/>
          <w:numId w:val="4"/>
        </w:numPr>
      </w:pPr>
      <w:r>
        <w:t xml:space="preserve">Asian or Asian British: </w:t>
      </w:r>
      <w:proofErr w:type="gramStart"/>
      <w:r>
        <w:t>Other  (</w:t>
      </w:r>
      <w:proofErr w:type="gramEnd"/>
      <w:r>
        <w:t xml:space="preserve">11) </w:t>
      </w:r>
    </w:p>
    <w:p w14:paraId="4AF3BB7D" w14:textId="77777777" w:rsidR="000E5358" w:rsidRDefault="000E5358" w:rsidP="000E5358">
      <w:pPr>
        <w:pStyle w:val="ListParagraph"/>
        <w:keepNext/>
        <w:numPr>
          <w:ilvl w:val="0"/>
          <w:numId w:val="4"/>
        </w:numPr>
      </w:pPr>
      <w:r>
        <w:t xml:space="preserve">Gypsy or Irish </w:t>
      </w:r>
      <w:proofErr w:type="spellStart"/>
      <w:proofErr w:type="gramStart"/>
      <w:r>
        <w:t>traveller</w:t>
      </w:r>
      <w:proofErr w:type="spellEnd"/>
      <w:r>
        <w:t xml:space="preserve">  (</w:t>
      </w:r>
      <w:proofErr w:type="gramEnd"/>
      <w:r>
        <w:t xml:space="preserve">16) </w:t>
      </w:r>
    </w:p>
    <w:p w14:paraId="036C9556" w14:textId="77777777" w:rsidR="000E5358" w:rsidRDefault="000E5358" w:rsidP="000E5358">
      <w:pPr>
        <w:pStyle w:val="ListParagraph"/>
        <w:keepNext/>
        <w:numPr>
          <w:ilvl w:val="0"/>
          <w:numId w:val="4"/>
        </w:numPr>
      </w:pPr>
      <w:proofErr w:type="gramStart"/>
      <w:r>
        <w:t>Other  (</w:t>
      </w:r>
      <w:proofErr w:type="gramEnd"/>
      <w:r>
        <w:t xml:space="preserve">13) </w:t>
      </w:r>
    </w:p>
    <w:p w14:paraId="77A9BF6F" w14:textId="77777777" w:rsidR="000E5358" w:rsidRDefault="000E5358" w:rsidP="000E5358">
      <w:pPr>
        <w:pStyle w:val="ListParagraph"/>
        <w:keepNext/>
        <w:numPr>
          <w:ilvl w:val="0"/>
          <w:numId w:val="4"/>
        </w:numPr>
      </w:pPr>
      <w:r>
        <w:t xml:space="preserve">Do not wish to </w:t>
      </w:r>
      <w:proofErr w:type="gramStart"/>
      <w:r>
        <w:t>answer  (</w:t>
      </w:r>
      <w:proofErr w:type="gramEnd"/>
      <w:r>
        <w:t xml:space="preserve">14) </w:t>
      </w:r>
    </w:p>
    <w:p w14:paraId="4621F232" w14:textId="77777777" w:rsidR="000E5358" w:rsidRDefault="000E5358" w:rsidP="000E5358">
      <w:pPr>
        <w:pStyle w:val="ListParagraph"/>
        <w:keepNext/>
        <w:numPr>
          <w:ilvl w:val="0"/>
          <w:numId w:val="4"/>
        </w:numPr>
      </w:pPr>
      <w:proofErr w:type="gramStart"/>
      <w:r>
        <w:t>Roma  (</w:t>
      </w:r>
      <w:proofErr w:type="gramEnd"/>
      <w:r>
        <w:t xml:space="preserve">15) </w:t>
      </w:r>
    </w:p>
    <w:p w14:paraId="1F553F28" w14:textId="77777777" w:rsidR="000E5358" w:rsidRDefault="000E5358" w:rsidP="000E5358"/>
    <w:p w14:paraId="2464B6F4" w14:textId="77777777" w:rsidR="000E5358" w:rsidRDefault="000E5358" w:rsidP="000E5358">
      <w:pPr>
        <w:pStyle w:val="QuestionSeparator"/>
      </w:pPr>
    </w:p>
    <w:p w14:paraId="46CB64D0" w14:textId="77777777" w:rsidR="000E5358" w:rsidRDefault="000E5358" w:rsidP="000E5358"/>
    <w:p w14:paraId="03E765EB" w14:textId="77777777" w:rsidR="000E5358" w:rsidRDefault="000E5358" w:rsidP="000E5358">
      <w:pPr>
        <w:keepNext/>
      </w:pPr>
      <w:r>
        <w:lastRenderedPageBreak/>
        <w:t>DEMLAN What is your main language</w:t>
      </w:r>
    </w:p>
    <w:p w14:paraId="5F3DA07E" w14:textId="77777777" w:rsidR="000E5358" w:rsidRDefault="000E5358" w:rsidP="000E5358">
      <w:pPr>
        <w:pStyle w:val="ListParagraph"/>
        <w:keepNext/>
        <w:numPr>
          <w:ilvl w:val="0"/>
          <w:numId w:val="4"/>
        </w:numPr>
      </w:pPr>
      <w:r>
        <w:t xml:space="preserve">English or </w:t>
      </w:r>
      <w:proofErr w:type="gramStart"/>
      <w:r>
        <w:t>Welsh  (</w:t>
      </w:r>
      <w:proofErr w:type="gramEnd"/>
      <w:r>
        <w:t xml:space="preserve">1) </w:t>
      </w:r>
    </w:p>
    <w:p w14:paraId="5A42DD7C" w14:textId="77777777" w:rsidR="000E5358" w:rsidRDefault="000E5358" w:rsidP="000E5358">
      <w:pPr>
        <w:pStyle w:val="ListParagraph"/>
        <w:keepNext/>
        <w:numPr>
          <w:ilvl w:val="0"/>
          <w:numId w:val="4"/>
        </w:numPr>
      </w:pPr>
      <w:proofErr w:type="gramStart"/>
      <w:r>
        <w:t>Polish  (</w:t>
      </w:r>
      <w:proofErr w:type="gramEnd"/>
      <w:r>
        <w:t xml:space="preserve">2) </w:t>
      </w:r>
    </w:p>
    <w:p w14:paraId="5237C479" w14:textId="77777777" w:rsidR="000E5358" w:rsidRDefault="000E5358" w:rsidP="000E5358">
      <w:pPr>
        <w:pStyle w:val="ListParagraph"/>
        <w:keepNext/>
        <w:numPr>
          <w:ilvl w:val="0"/>
          <w:numId w:val="4"/>
        </w:numPr>
      </w:pPr>
      <w:proofErr w:type="gramStart"/>
      <w:r>
        <w:t>Punjabi  (</w:t>
      </w:r>
      <w:proofErr w:type="gramEnd"/>
      <w:r>
        <w:t xml:space="preserve">3) </w:t>
      </w:r>
    </w:p>
    <w:p w14:paraId="40793B69" w14:textId="77777777" w:rsidR="000E5358" w:rsidRDefault="000E5358" w:rsidP="000E5358">
      <w:pPr>
        <w:pStyle w:val="ListParagraph"/>
        <w:keepNext/>
        <w:numPr>
          <w:ilvl w:val="0"/>
          <w:numId w:val="4"/>
        </w:numPr>
      </w:pPr>
      <w:proofErr w:type="gramStart"/>
      <w:r>
        <w:t>Urdu  (</w:t>
      </w:r>
      <w:proofErr w:type="gramEnd"/>
      <w:r>
        <w:t xml:space="preserve">4) </w:t>
      </w:r>
    </w:p>
    <w:p w14:paraId="05E902BD" w14:textId="77777777" w:rsidR="000E5358" w:rsidRDefault="000E5358" w:rsidP="000E5358">
      <w:pPr>
        <w:pStyle w:val="ListParagraph"/>
        <w:keepNext/>
        <w:numPr>
          <w:ilvl w:val="0"/>
          <w:numId w:val="4"/>
        </w:numPr>
      </w:pPr>
      <w:proofErr w:type="gramStart"/>
      <w:r>
        <w:t>Bengali  (</w:t>
      </w:r>
      <w:proofErr w:type="gramEnd"/>
      <w:r>
        <w:t xml:space="preserve">5) </w:t>
      </w:r>
    </w:p>
    <w:p w14:paraId="571ACD19" w14:textId="77777777" w:rsidR="000E5358" w:rsidRDefault="000E5358" w:rsidP="000E5358">
      <w:pPr>
        <w:pStyle w:val="ListParagraph"/>
        <w:keepNext/>
        <w:numPr>
          <w:ilvl w:val="0"/>
          <w:numId w:val="4"/>
        </w:numPr>
      </w:pPr>
      <w:proofErr w:type="gramStart"/>
      <w:r>
        <w:t>Other  (</w:t>
      </w:r>
      <w:proofErr w:type="gramEnd"/>
      <w:r>
        <w:t xml:space="preserve">6) </w:t>
      </w:r>
    </w:p>
    <w:p w14:paraId="3A3B1A04" w14:textId="77777777" w:rsidR="000E5358" w:rsidRDefault="000E5358" w:rsidP="000E5358">
      <w:pPr>
        <w:pStyle w:val="ListParagraph"/>
        <w:keepNext/>
        <w:numPr>
          <w:ilvl w:val="0"/>
          <w:numId w:val="4"/>
        </w:numPr>
      </w:pPr>
      <w:r>
        <w:t xml:space="preserve">Do not wish to </w:t>
      </w:r>
      <w:proofErr w:type="gramStart"/>
      <w:r>
        <w:t>answer  (</w:t>
      </w:r>
      <w:proofErr w:type="gramEnd"/>
      <w:r>
        <w:t xml:space="preserve">7) </w:t>
      </w:r>
    </w:p>
    <w:p w14:paraId="0861CE71" w14:textId="77777777" w:rsidR="000E5358" w:rsidRDefault="000E5358" w:rsidP="000E5358"/>
    <w:p w14:paraId="2B39875D" w14:textId="77777777" w:rsidR="000E5358" w:rsidRDefault="000E5358" w:rsidP="000E5358">
      <w:pPr>
        <w:pStyle w:val="QuestionSeparator"/>
      </w:pPr>
    </w:p>
    <w:p w14:paraId="590ACB1B" w14:textId="77777777" w:rsidR="000E5358" w:rsidRDefault="000E5358" w:rsidP="000E5358"/>
    <w:p w14:paraId="0E1EC039" w14:textId="77777777" w:rsidR="000E5358" w:rsidRDefault="000E5358" w:rsidP="000E5358">
      <w:pPr>
        <w:keepNext/>
      </w:pPr>
      <w:r>
        <w:t>DEMINC What is your total household income in GBP (£) from all sources before tax?</w:t>
      </w:r>
    </w:p>
    <w:p w14:paraId="4CC11662" w14:textId="77777777" w:rsidR="000E5358" w:rsidRDefault="000E5358" w:rsidP="000E5358">
      <w:pPr>
        <w:pStyle w:val="ListParagraph"/>
        <w:keepNext/>
        <w:numPr>
          <w:ilvl w:val="0"/>
          <w:numId w:val="4"/>
        </w:numPr>
      </w:pPr>
      <w:r>
        <w:t>Under £</w:t>
      </w:r>
      <w:proofErr w:type="gramStart"/>
      <w:r>
        <w:t>15,000  (</w:t>
      </w:r>
      <w:proofErr w:type="gramEnd"/>
      <w:r>
        <w:t xml:space="preserve">1) </w:t>
      </w:r>
    </w:p>
    <w:p w14:paraId="268498FA" w14:textId="77777777" w:rsidR="000E5358" w:rsidRDefault="000E5358" w:rsidP="000E5358">
      <w:pPr>
        <w:pStyle w:val="ListParagraph"/>
        <w:keepNext/>
        <w:numPr>
          <w:ilvl w:val="0"/>
          <w:numId w:val="4"/>
        </w:numPr>
      </w:pPr>
      <w:r>
        <w:t>£15,000 to £</w:t>
      </w:r>
      <w:proofErr w:type="gramStart"/>
      <w:r>
        <w:t>24,999  (</w:t>
      </w:r>
      <w:proofErr w:type="gramEnd"/>
      <w:r>
        <w:t xml:space="preserve">2) </w:t>
      </w:r>
    </w:p>
    <w:p w14:paraId="47ED6D76" w14:textId="77777777" w:rsidR="000E5358" w:rsidRDefault="000E5358" w:rsidP="000E5358">
      <w:pPr>
        <w:pStyle w:val="ListParagraph"/>
        <w:keepNext/>
        <w:numPr>
          <w:ilvl w:val="0"/>
          <w:numId w:val="4"/>
        </w:numPr>
      </w:pPr>
      <w:r>
        <w:t>£25,000 to £</w:t>
      </w:r>
      <w:proofErr w:type="gramStart"/>
      <w:r>
        <w:t>34,999  (</w:t>
      </w:r>
      <w:proofErr w:type="gramEnd"/>
      <w:r>
        <w:t xml:space="preserve">3) </w:t>
      </w:r>
    </w:p>
    <w:p w14:paraId="7A8D1C02" w14:textId="77777777" w:rsidR="000E5358" w:rsidRDefault="000E5358" w:rsidP="000E5358">
      <w:pPr>
        <w:pStyle w:val="ListParagraph"/>
        <w:keepNext/>
        <w:numPr>
          <w:ilvl w:val="0"/>
          <w:numId w:val="4"/>
        </w:numPr>
      </w:pPr>
      <w:r>
        <w:t>£35,000 to £</w:t>
      </w:r>
      <w:proofErr w:type="gramStart"/>
      <w:r>
        <w:t>44,999  (</w:t>
      </w:r>
      <w:proofErr w:type="gramEnd"/>
      <w:r>
        <w:t xml:space="preserve">4) </w:t>
      </w:r>
    </w:p>
    <w:p w14:paraId="12787842" w14:textId="77777777" w:rsidR="000E5358" w:rsidRDefault="000E5358" w:rsidP="000E5358">
      <w:pPr>
        <w:pStyle w:val="ListParagraph"/>
        <w:keepNext/>
        <w:numPr>
          <w:ilvl w:val="0"/>
          <w:numId w:val="4"/>
        </w:numPr>
      </w:pPr>
      <w:r>
        <w:t>£45,000 to £</w:t>
      </w:r>
      <w:proofErr w:type="gramStart"/>
      <w:r>
        <w:t>54,999  (</w:t>
      </w:r>
      <w:proofErr w:type="gramEnd"/>
      <w:r>
        <w:t xml:space="preserve">5) </w:t>
      </w:r>
    </w:p>
    <w:p w14:paraId="32AA3573" w14:textId="77777777" w:rsidR="000E5358" w:rsidRDefault="000E5358" w:rsidP="000E5358">
      <w:pPr>
        <w:pStyle w:val="ListParagraph"/>
        <w:keepNext/>
        <w:numPr>
          <w:ilvl w:val="0"/>
          <w:numId w:val="4"/>
        </w:numPr>
      </w:pPr>
      <w:r>
        <w:t>£55,000 to £</w:t>
      </w:r>
      <w:proofErr w:type="gramStart"/>
      <w:r>
        <w:t>64,999  (</w:t>
      </w:r>
      <w:proofErr w:type="gramEnd"/>
      <w:r>
        <w:t xml:space="preserve">6) </w:t>
      </w:r>
    </w:p>
    <w:p w14:paraId="46D13C77" w14:textId="77777777" w:rsidR="000E5358" w:rsidRDefault="000E5358" w:rsidP="000E5358">
      <w:pPr>
        <w:pStyle w:val="ListParagraph"/>
        <w:keepNext/>
        <w:numPr>
          <w:ilvl w:val="0"/>
          <w:numId w:val="4"/>
        </w:numPr>
      </w:pPr>
      <w:r>
        <w:t>£65,000 to £</w:t>
      </w:r>
      <w:proofErr w:type="gramStart"/>
      <w:r>
        <w:t>99,999  (</w:t>
      </w:r>
      <w:proofErr w:type="gramEnd"/>
      <w:r>
        <w:t xml:space="preserve">7) </w:t>
      </w:r>
    </w:p>
    <w:p w14:paraId="64098A34" w14:textId="77777777" w:rsidR="000E5358" w:rsidRDefault="000E5358" w:rsidP="000E5358">
      <w:pPr>
        <w:pStyle w:val="ListParagraph"/>
        <w:keepNext/>
        <w:numPr>
          <w:ilvl w:val="0"/>
          <w:numId w:val="4"/>
        </w:numPr>
      </w:pPr>
      <w:r>
        <w:t>Over £</w:t>
      </w:r>
      <w:proofErr w:type="gramStart"/>
      <w:r>
        <w:t>100,000  (</w:t>
      </w:r>
      <w:proofErr w:type="gramEnd"/>
      <w:r>
        <w:t xml:space="preserve">8) </w:t>
      </w:r>
    </w:p>
    <w:p w14:paraId="5D07D916" w14:textId="77777777" w:rsidR="000E5358" w:rsidRDefault="000E5358" w:rsidP="000E5358">
      <w:pPr>
        <w:pStyle w:val="ListParagraph"/>
        <w:keepNext/>
        <w:numPr>
          <w:ilvl w:val="0"/>
          <w:numId w:val="4"/>
        </w:numPr>
      </w:pPr>
      <w:r>
        <w:t xml:space="preserve">Do not wish to </w:t>
      </w:r>
      <w:proofErr w:type="gramStart"/>
      <w:r>
        <w:t>answer  (</w:t>
      </w:r>
      <w:proofErr w:type="gramEnd"/>
      <w:r>
        <w:t xml:space="preserve">9) </w:t>
      </w:r>
    </w:p>
    <w:p w14:paraId="112005EC" w14:textId="77777777" w:rsidR="000E5358" w:rsidRDefault="000E5358" w:rsidP="000E5358"/>
    <w:p w14:paraId="148FFBEA" w14:textId="77777777" w:rsidR="000E5358" w:rsidRDefault="000E5358" w:rsidP="000E5358">
      <w:pPr>
        <w:pStyle w:val="QuestionSeparator"/>
      </w:pPr>
    </w:p>
    <w:p w14:paraId="72BFF6ED" w14:textId="77777777" w:rsidR="000E5358" w:rsidRDefault="000E5358" w:rsidP="000E5358"/>
    <w:p w14:paraId="4970E7C5" w14:textId="77777777" w:rsidR="000E5358" w:rsidRDefault="000E5358" w:rsidP="000E5358">
      <w:pPr>
        <w:keepNext/>
      </w:pPr>
      <w:r>
        <w:lastRenderedPageBreak/>
        <w:t xml:space="preserve">DEMNHS In the last 12 months, have you worked for the NHS in any capacity (for example, as a healthcare professional, an administrator, consultant, </w:t>
      </w:r>
      <w:proofErr w:type="spellStart"/>
      <w:r>
        <w:t>etc</w:t>
      </w:r>
      <w:proofErr w:type="spellEnd"/>
      <w:r>
        <w:t>)?</w:t>
      </w:r>
    </w:p>
    <w:p w14:paraId="0B784C35" w14:textId="77777777" w:rsidR="000E5358" w:rsidRDefault="000E5358" w:rsidP="000E5358">
      <w:pPr>
        <w:pStyle w:val="ListParagraph"/>
        <w:keepNext/>
        <w:numPr>
          <w:ilvl w:val="0"/>
          <w:numId w:val="4"/>
        </w:numPr>
      </w:pPr>
      <w:proofErr w:type="gramStart"/>
      <w:r>
        <w:t>Yes  (</w:t>
      </w:r>
      <w:proofErr w:type="gramEnd"/>
      <w:r>
        <w:t xml:space="preserve">1) </w:t>
      </w:r>
    </w:p>
    <w:p w14:paraId="2110465A" w14:textId="77777777" w:rsidR="000E5358" w:rsidRDefault="000E5358" w:rsidP="000E5358">
      <w:pPr>
        <w:pStyle w:val="ListParagraph"/>
        <w:keepNext/>
        <w:numPr>
          <w:ilvl w:val="0"/>
          <w:numId w:val="4"/>
        </w:numPr>
      </w:pPr>
      <w:proofErr w:type="gramStart"/>
      <w:r>
        <w:t>No  (</w:t>
      </w:r>
      <w:proofErr w:type="gramEnd"/>
      <w:r>
        <w:t xml:space="preserve">2) </w:t>
      </w:r>
    </w:p>
    <w:p w14:paraId="0867ADE9" w14:textId="77777777" w:rsidR="000E5358" w:rsidRDefault="000E5358" w:rsidP="000E5358">
      <w:pPr>
        <w:pStyle w:val="ListParagraph"/>
        <w:keepNext/>
        <w:numPr>
          <w:ilvl w:val="0"/>
          <w:numId w:val="4"/>
        </w:numPr>
      </w:pPr>
      <w:r>
        <w:t xml:space="preserve">Do not </w:t>
      </w:r>
      <w:proofErr w:type="gramStart"/>
      <w:r>
        <w:t>know  (</w:t>
      </w:r>
      <w:proofErr w:type="gramEnd"/>
      <w:r>
        <w:t xml:space="preserve">3) </w:t>
      </w:r>
    </w:p>
    <w:p w14:paraId="0C877480" w14:textId="77777777" w:rsidR="000E5358" w:rsidRDefault="000E5358" w:rsidP="000E5358"/>
    <w:p w14:paraId="438D1676" w14:textId="77777777" w:rsidR="000E5358" w:rsidRDefault="000E5358" w:rsidP="000E5358">
      <w:pPr>
        <w:pStyle w:val="BlockEndLabel"/>
      </w:pPr>
      <w:r>
        <w:t>End of Block: Block 28</w:t>
      </w:r>
    </w:p>
    <w:p w14:paraId="16A37D0B" w14:textId="77777777" w:rsidR="000E5358" w:rsidRDefault="000E5358" w:rsidP="000E5358">
      <w:pPr>
        <w:pStyle w:val="BlockSeparator"/>
      </w:pPr>
    </w:p>
    <w:p w14:paraId="1900D01D" w14:textId="77777777" w:rsidR="000E5358" w:rsidRDefault="000E5358" w:rsidP="000E5358">
      <w:pPr>
        <w:pStyle w:val="BlockStartLabel"/>
      </w:pPr>
      <w:r>
        <w:t>Start of Block: Block 1</w:t>
      </w:r>
    </w:p>
    <w:p w14:paraId="4F3C9617" w14:textId="77777777" w:rsidR="000E5358" w:rsidRDefault="000E5358" w:rsidP="000E5358"/>
    <w:p w14:paraId="6256DAFA" w14:textId="77777777" w:rsidR="000E5358" w:rsidRDefault="000E5358" w:rsidP="000E5358">
      <w:pPr>
        <w:keepNext/>
      </w:pPr>
      <w:r>
        <w:t xml:space="preserve">COV_INTRO </w:t>
      </w:r>
      <w:r>
        <w:rPr>
          <w:b/>
        </w:rPr>
        <w:t>We will now ask you some questions about coronavirus (COVID-19) and new COVID-19 vaccines.</w:t>
      </w:r>
    </w:p>
    <w:p w14:paraId="391B94DE" w14:textId="77777777" w:rsidR="000E5358" w:rsidRDefault="000E5358" w:rsidP="000E5358"/>
    <w:p w14:paraId="722ADFA3" w14:textId="77777777" w:rsidR="000E5358" w:rsidRDefault="000E5358" w:rsidP="000E5358">
      <w:pPr>
        <w:pStyle w:val="QuestionSeparator"/>
      </w:pPr>
    </w:p>
    <w:p w14:paraId="71D26BFE" w14:textId="77777777" w:rsidR="000E5358" w:rsidRDefault="000E5358" w:rsidP="000E5358"/>
    <w:p w14:paraId="3085F22D" w14:textId="77777777" w:rsidR="000E5358" w:rsidRDefault="000E5358" w:rsidP="000E5358">
      <w:pPr>
        <w:keepNext/>
      </w:pPr>
      <w:r>
        <w:t>COV_INV Have you received an invitation to receive a coronavirus (COVID-19) vaccine?</w:t>
      </w:r>
    </w:p>
    <w:p w14:paraId="1DA8686A" w14:textId="77777777" w:rsidR="000E5358" w:rsidRDefault="000E5358" w:rsidP="000E5358">
      <w:pPr>
        <w:pStyle w:val="ListParagraph"/>
        <w:keepNext/>
        <w:numPr>
          <w:ilvl w:val="0"/>
          <w:numId w:val="4"/>
        </w:numPr>
      </w:pPr>
      <w:proofErr w:type="gramStart"/>
      <w:r>
        <w:t>Yes  (</w:t>
      </w:r>
      <w:proofErr w:type="gramEnd"/>
      <w:r>
        <w:t xml:space="preserve">1) </w:t>
      </w:r>
    </w:p>
    <w:p w14:paraId="60BA6999" w14:textId="77777777" w:rsidR="000E5358" w:rsidRDefault="000E5358" w:rsidP="000E5358">
      <w:pPr>
        <w:pStyle w:val="ListParagraph"/>
        <w:keepNext/>
        <w:numPr>
          <w:ilvl w:val="0"/>
          <w:numId w:val="4"/>
        </w:numPr>
      </w:pPr>
      <w:proofErr w:type="gramStart"/>
      <w:r>
        <w:t>No  (</w:t>
      </w:r>
      <w:proofErr w:type="gramEnd"/>
      <w:r>
        <w:t xml:space="preserve">2) </w:t>
      </w:r>
    </w:p>
    <w:p w14:paraId="6A71EA2C" w14:textId="77777777" w:rsidR="000E5358" w:rsidRDefault="000E5358" w:rsidP="000E5358">
      <w:pPr>
        <w:pStyle w:val="ListParagraph"/>
        <w:keepNext/>
        <w:numPr>
          <w:ilvl w:val="0"/>
          <w:numId w:val="4"/>
        </w:numPr>
      </w:pPr>
      <w:r>
        <w:t xml:space="preserve">Do not </w:t>
      </w:r>
      <w:proofErr w:type="gramStart"/>
      <w:r>
        <w:t>know  (</w:t>
      </w:r>
      <w:proofErr w:type="gramEnd"/>
      <w:r>
        <w:t xml:space="preserve">3) </w:t>
      </w:r>
    </w:p>
    <w:p w14:paraId="2F3180CA" w14:textId="77777777" w:rsidR="000E5358" w:rsidRDefault="000E5358" w:rsidP="000E5358"/>
    <w:p w14:paraId="192680F4" w14:textId="77777777" w:rsidR="000E5358" w:rsidRDefault="000E5358" w:rsidP="000E5358">
      <w:pPr>
        <w:pStyle w:val="BlockEndLabel"/>
      </w:pPr>
      <w:r>
        <w:t>End of Block: Block 1</w:t>
      </w:r>
    </w:p>
    <w:p w14:paraId="752DD3A0" w14:textId="77777777" w:rsidR="000E5358" w:rsidRDefault="000E5358" w:rsidP="000E5358">
      <w:pPr>
        <w:pStyle w:val="BlockSeparator"/>
      </w:pPr>
    </w:p>
    <w:p w14:paraId="7A1C89CC" w14:textId="77777777" w:rsidR="000E5358" w:rsidRDefault="000E5358" w:rsidP="000E5358">
      <w:pPr>
        <w:pStyle w:val="BlockStartLabel"/>
      </w:pPr>
      <w:r>
        <w:t>Start of Block: Block 2</w:t>
      </w:r>
    </w:p>
    <w:p w14:paraId="33DF4DDF" w14:textId="77777777" w:rsidR="000E5358" w:rsidRDefault="000E5358" w:rsidP="000E5358"/>
    <w:p w14:paraId="18BB3A1B" w14:textId="77777777" w:rsidR="000E5358" w:rsidRDefault="000E5358" w:rsidP="000E5358">
      <w:pPr>
        <w:keepNext/>
      </w:pPr>
      <w:r>
        <w:t>COV_DOSE Have you had at least one dose of a coronavirus (COVID-19) vaccine?</w:t>
      </w:r>
    </w:p>
    <w:p w14:paraId="61B0EC55" w14:textId="77777777" w:rsidR="000E5358" w:rsidRDefault="000E5358" w:rsidP="000E5358">
      <w:pPr>
        <w:pStyle w:val="ListParagraph"/>
        <w:keepNext/>
        <w:numPr>
          <w:ilvl w:val="0"/>
          <w:numId w:val="4"/>
        </w:numPr>
      </w:pPr>
      <w:r>
        <w:t xml:space="preserve">Yes, I have had one </w:t>
      </w:r>
      <w:proofErr w:type="gramStart"/>
      <w:r>
        <w:t>dose  (</w:t>
      </w:r>
      <w:proofErr w:type="gramEnd"/>
      <w:r>
        <w:t xml:space="preserve">1) </w:t>
      </w:r>
    </w:p>
    <w:p w14:paraId="5B676081" w14:textId="77777777" w:rsidR="000E5358" w:rsidRDefault="000E5358" w:rsidP="000E5358">
      <w:pPr>
        <w:pStyle w:val="ListParagraph"/>
        <w:keepNext/>
        <w:numPr>
          <w:ilvl w:val="0"/>
          <w:numId w:val="4"/>
        </w:numPr>
      </w:pPr>
      <w:r>
        <w:t xml:space="preserve">Yes, I have had both </w:t>
      </w:r>
      <w:proofErr w:type="gramStart"/>
      <w:r>
        <w:t>doses  (</w:t>
      </w:r>
      <w:proofErr w:type="gramEnd"/>
      <w:r>
        <w:t xml:space="preserve">2) </w:t>
      </w:r>
    </w:p>
    <w:p w14:paraId="27EE16B9" w14:textId="77777777" w:rsidR="000E5358" w:rsidRDefault="000E5358" w:rsidP="000E5358">
      <w:pPr>
        <w:pStyle w:val="ListParagraph"/>
        <w:keepNext/>
        <w:numPr>
          <w:ilvl w:val="0"/>
          <w:numId w:val="4"/>
        </w:numPr>
      </w:pPr>
      <w:proofErr w:type="gramStart"/>
      <w:r>
        <w:t>No  (</w:t>
      </w:r>
      <w:proofErr w:type="gramEnd"/>
      <w:r>
        <w:t xml:space="preserve">3) </w:t>
      </w:r>
    </w:p>
    <w:p w14:paraId="73EA7339" w14:textId="77777777" w:rsidR="000E5358" w:rsidRDefault="000E5358" w:rsidP="000E5358"/>
    <w:p w14:paraId="04533E82" w14:textId="77777777" w:rsidR="000E5358" w:rsidRDefault="000E5358" w:rsidP="000E5358">
      <w:pPr>
        <w:pStyle w:val="BlockEndLabel"/>
      </w:pPr>
      <w:r>
        <w:t>End of Block: Block 2</w:t>
      </w:r>
    </w:p>
    <w:p w14:paraId="0891AAD1" w14:textId="77777777" w:rsidR="000E5358" w:rsidRDefault="000E5358" w:rsidP="000E5358">
      <w:pPr>
        <w:pStyle w:val="BlockSeparator"/>
      </w:pPr>
    </w:p>
    <w:p w14:paraId="5752C022" w14:textId="77777777" w:rsidR="000E5358" w:rsidRDefault="000E5358" w:rsidP="000E5358">
      <w:pPr>
        <w:pStyle w:val="BlockStartLabel"/>
      </w:pPr>
      <w:r>
        <w:t>Start of Block: Block 3</w:t>
      </w:r>
    </w:p>
    <w:p w14:paraId="1CA1B8A3" w14:textId="77777777" w:rsidR="000E5358" w:rsidRDefault="000E5358" w:rsidP="000E5358"/>
    <w:p w14:paraId="0335085B" w14:textId="77777777" w:rsidR="000E5358" w:rsidRDefault="000E5358" w:rsidP="000E5358">
      <w:pPr>
        <w:keepNext/>
      </w:pPr>
      <w:r>
        <w:t>COV_DOSE_2 Do you intend on receiving your second dose?</w:t>
      </w:r>
    </w:p>
    <w:p w14:paraId="248E34F2" w14:textId="77777777" w:rsidR="000E5358" w:rsidRDefault="000E5358" w:rsidP="000E5358">
      <w:pPr>
        <w:pStyle w:val="ListParagraph"/>
        <w:keepNext/>
        <w:numPr>
          <w:ilvl w:val="0"/>
          <w:numId w:val="4"/>
        </w:numPr>
      </w:pPr>
      <w:r>
        <w:t xml:space="preserve">Yes, </w:t>
      </w:r>
      <w:proofErr w:type="gramStart"/>
      <w:r>
        <w:t>definitely  (</w:t>
      </w:r>
      <w:proofErr w:type="gramEnd"/>
      <w:r>
        <w:t xml:space="preserve">1) </w:t>
      </w:r>
    </w:p>
    <w:p w14:paraId="7E91EFFE" w14:textId="77777777" w:rsidR="000E5358" w:rsidRDefault="000E5358" w:rsidP="000E5358">
      <w:pPr>
        <w:pStyle w:val="ListParagraph"/>
        <w:keepNext/>
        <w:numPr>
          <w:ilvl w:val="0"/>
          <w:numId w:val="4"/>
        </w:numPr>
      </w:pPr>
      <w:r>
        <w:t xml:space="preserve">Unsure, but leaning towards </w:t>
      </w:r>
      <w:proofErr w:type="gramStart"/>
      <w:r>
        <w:t>yes  (</w:t>
      </w:r>
      <w:proofErr w:type="gramEnd"/>
      <w:r>
        <w:t xml:space="preserve">2) </w:t>
      </w:r>
    </w:p>
    <w:p w14:paraId="3FB0F070" w14:textId="77777777" w:rsidR="000E5358" w:rsidRDefault="000E5358" w:rsidP="000E5358">
      <w:pPr>
        <w:pStyle w:val="ListParagraph"/>
        <w:keepNext/>
        <w:numPr>
          <w:ilvl w:val="0"/>
          <w:numId w:val="4"/>
        </w:numPr>
      </w:pPr>
      <w:r>
        <w:t xml:space="preserve">Unsure, but leaning towards </w:t>
      </w:r>
      <w:proofErr w:type="gramStart"/>
      <w:r>
        <w:t>no  (</w:t>
      </w:r>
      <w:proofErr w:type="gramEnd"/>
      <w:r>
        <w:t xml:space="preserve">3) </w:t>
      </w:r>
    </w:p>
    <w:p w14:paraId="0204DA9F" w14:textId="77777777" w:rsidR="000E5358" w:rsidRDefault="000E5358" w:rsidP="000E5358">
      <w:pPr>
        <w:pStyle w:val="ListParagraph"/>
        <w:keepNext/>
        <w:numPr>
          <w:ilvl w:val="0"/>
          <w:numId w:val="4"/>
        </w:numPr>
      </w:pPr>
      <w:r>
        <w:t xml:space="preserve">No, definitely </w:t>
      </w:r>
      <w:proofErr w:type="gramStart"/>
      <w:r>
        <w:t>not  (</w:t>
      </w:r>
      <w:proofErr w:type="gramEnd"/>
      <w:r>
        <w:t xml:space="preserve">4) </w:t>
      </w:r>
    </w:p>
    <w:p w14:paraId="0F43C8C0" w14:textId="77777777" w:rsidR="000E5358" w:rsidRDefault="000E5358" w:rsidP="000E5358"/>
    <w:p w14:paraId="36793011" w14:textId="77777777" w:rsidR="000E5358" w:rsidRDefault="000E5358" w:rsidP="000E5358">
      <w:pPr>
        <w:pStyle w:val="BlockEndLabel"/>
      </w:pPr>
      <w:r>
        <w:t>End of Block: Block 3</w:t>
      </w:r>
    </w:p>
    <w:p w14:paraId="6235BD23" w14:textId="77777777" w:rsidR="000E5358" w:rsidRDefault="000E5358" w:rsidP="000E5358">
      <w:pPr>
        <w:pStyle w:val="BlockSeparator"/>
      </w:pPr>
    </w:p>
    <w:p w14:paraId="42A5D410" w14:textId="77777777" w:rsidR="000E5358" w:rsidRDefault="000E5358" w:rsidP="000E5358">
      <w:pPr>
        <w:pStyle w:val="BlockStartLabel"/>
      </w:pPr>
      <w:r>
        <w:t>Start of Block: Block 4</w:t>
      </w:r>
    </w:p>
    <w:tbl>
      <w:tblPr>
        <w:tblStyle w:val="QQuestionIconTable"/>
        <w:tblW w:w="50" w:type="auto"/>
        <w:tblLook w:val="07E0" w:firstRow="1" w:lastRow="1" w:firstColumn="1" w:lastColumn="1" w:noHBand="1" w:noVBand="1"/>
      </w:tblPr>
      <w:tblGrid>
        <w:gridCol w:w="380"/>
      </w:tblGrid>
      <w:tr w:rsidR="000E5358" w14:paraId="1EC1865D" w14:textId="77777777" w:rsidTr="009A2D8F">
        <w:tc>
          <w:tcPr>
            <w:tcW w:w="50" w:type="dxa"/>
          </w:tcPr>
          <w:p w14:paraId="6EC53650" w14:textId="77777777" w:rsidR="000E5358" w:rsidRDefault="000E5358" w:rsidP="009A2D8F">
            <w:pPr>
              <w:keepNext/>
            </w:pPr>
            <w:r>
              <w:rPr>
                <w:noProof/>
              </w:rPr>
              <w:drawing>
                <wp:inline distT="0" distB="0" distL="0" distR="0" wp14:anchorId="609A38BE" wp14:editId="177FB25C">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65467881" w14:textId="77777777" w:rsidR="000E5358" w:rsidRDefault="000E5358" w:rsidP="000E5358">
      <w:pPr>
        <w:pStyle w:val="BlockEndLabel"/>
      </w:pPr>
      <w:r>
        <w:t>End of Block: Block 10</w:t>
      </w:r>
    </w:p>
    <w:p w14:paraId="5B89D756" w14:textId="77777777" w:rsidR="000E5358" w:rsidRDefault="000E5358" w:rsidP="000E5358">
      <w:pPr>
        <w:pStyle w:val="BlockSeparator"/>
      </w:pPr>
    </w:p>
    <w:p w14:paraId="5216DC5A" w14:textId="77777777" w:rsidR="000E5358" w:rsidRDefault="000E5358" w:rsidP="000E5358">
      <w:pPr>
        <w:pStyle w:val="BlockStartLabel"/>
      </w:pPr>
      <w:r>
        <w:t>Start of Block: Block 11</w:t>
      </w:r>
    </w:p>
    <w:p w14:paraId="521047EE" w14:textId="77777777" w:rsidR="000E5358" w:rsidRDefault="000E5358" w:rsidP="000E5358"/>
    <w:p w14:paraId="55A44A21" w14:textId="77777777" w:rsidR="000E5358" w:rsidRDefault="000E5358" w:rsidP="000E5358">
      <w:pPr>
        <w:keepNext/>
      </w:pPr>
      <w:r>
        <w:t>COV_ACC_2 When you are invited to take a coronavirus (COVID-19) vaccine, will you accept the vaccine for yourself?</w:t>
      </w:r>
    </w:p>
    <w:p w14:paraId="1ABCB792" w14:textId="77777777" w:rsidR="000E5358" w:rsidRDefault="000E5358" w:rsidP="000E5358">
      <w:pPr>
        <w:pStyle w:val="ListParagraph"/>
        <w:keepNext/>
        <w:numPr>
          <w:ilvl w:val="0"/>
          <w:numId w:val="4"/>
        </w:numPr>
      </w:pPr>
      <w:r>
        <w:t xml:space="preserve">Yes, </w:t>
      </w:r>
      <w:proofErr w:type="gramStart"/>
      <w:r>
        <w:t>definitely  (</w:t>
      </w:r>
      <w:proofErr w:type="gramEnd"/>
      <w:r>
        <w:t xml:space="preserve">1) </w:t>
      </w:r>
    </w:p>
    <w:p w14:paraId="54DB1EE0" w14:textId="77777777" w:rsidR="000E5358" w:rsidRDefault="000E5358" w:rsidP="000E5358">
      <w:pPr>
        <w:pStyle w:val="ListParagraph"/>
        <w:keepNext/>
        <w:numPr>
          <w:ilvl w:val="0"/>
          <w:numId w:val="4"/>
        </w:numPr>
      </w:pPr>
      <w:r>
        <w:t xml:space="preserve">Unsure, but leaning towards </w:t>
      </w:r>
      <w:proofErr w:type="gramStart"/>
      <w:r>
        <w:t>yes  (</w:t>
      </w:r>
      <w:proofErr w:type="gramEnd"/>
      <w:r>
        <w:t xml:space="preserve">2) </w:t>
      </w:r>
    </w:p>
    <w:p w14:paraId="753C521C" w14:textId="77777777" w:rsidR="000E5358" w:rsidRDefault="000E5358" w:rsidP="000E5358">
      <w:pPr>
        <w:pStyle w:val="ListParagraph"/>
        <w:keepNext/>
        <w:numPr>
          <w:ilvl w:val="0"/>
          <w:numId w:val="4"/>
        </w:numPr>
      </w:pPr>
      <w:r>
        <w:t xml:space="preserve">Unsure, but leaning towards </w:t>
      </w:r>
      <w:proofErr w:type="gramStart"/>
      <w:r>
        <w:t>no  (</w:t>
      </w:r>
      <w:proofErr w:type="gramEnd"/>
      <w:r>
        <w:t xml:space="preserve">3) </w:t>
      </w:r>
    </w:p>
    <w:p w14:paraId="2626FB1A" w14:textId="77777777" w:rsidR="000E5358" w:rsidRDefault="000E5358" w:rsidP="000E5358">
      <w:pPr>
        <w:pStyle w:val="ListParagraph"/>
        <w:keepNext/>
        <w:numPr>
          <w:ilvl w:val="0"/>
          <w:numId w:val="4"/>
        </w:numPr>
      </w:pPr>
      <w:r>
        <w:t xml:space="preserve">No, definitely </w:t>
      </w:r>
      <w:proofErr w:type="gramStart"/>
      <w:r>
        <w:t>not  (</w:t>
      </w:r>
      <w:proofErr w:type="gramEnd"/>
      <w:r>
        <w:t xml:space="preserve">4) </w:t>
      </w:r>
    </w:p>
    <w:p w14:paraId="407BE2E5" w14:textId="77777777" w:rsidR="000E5358" w:rsidRDefault="000E5358" w:rsidP="000E5358"/>
    <w:p w14:paraId="6BBC4BD9" w14:textId="77777777" w:rsidR="000E5358" w:rsidRDefault="000E5358" w:rsidP="000E5358">
      <w:pPr>
        <w:pStyle w:val="QuestionSeparator"/>
      </w:pPr>
    </w:p>
    <w:tbl>
      <w:tblPr>
        <w:tblStyle w:val="QQuestionIconTable"/>
        <w:tblW w:w="50" w:type="auto"/>
        <w:tblLook w:val="07E0" w:firstRow="1" w:lastRow="1" w:firstColumn="1" w:lastColumn="1" w:noHBand="1" w:noVBand="1"/>
      </w:tblPr>
      <w:tblGrid>
        <w:gridCol w:w="380"/>
      </w:tblGrid>
      <w:tr w:rsidR="000E5358" w14:paraId="479D4C48" w14:textId="77777777" w:rsidTr="009A2D8F">
        <w:tc>
          <w:tcPr>
            <w:tcW w:w="50" w:type="dxa"/>
          </w:tcPr>
          <w:p w14:paraId="31B6A9D0" w14:textId="77777777" w:rsidR="000E5358" w:rsidRDefault="000E5358" w:rsidP="009A2D8F">
            <w:pPr>
              <w:keepNext/>
            </w:pPr>
            <w:r>
              <w:rPr>
                <w:noProof/>
              </w:rPr>
              <w:drawing>
                <wp:inline distT="0" distB="0" distL="0" distR="0" wp14:anchorId="031E8E32" wp14:editId="4641D906">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78843713" w14:textId="77777777" w:rsidR="000E5358" w:rsidRDefault="000E5358" w:rsidP="000E5358"/>
    <w:p w14:paraId="6A54A441" w14:textId="77777777" w:rsidR="000E5358" w:rsidRDefault="000E5358" w:rsidP="000E5358">
      <w:pPr>
        <w:pStyle w:val="BlockEndLabel"/>
      </w:pPr>
      <w:r>
        <w:t>End of Block: Block 11</w:t>
      </w:r>
    </w:p>
    <w:p w14:paraId="4C2E333F" w14:textId="77777777" w:rsidR="000E5358" w:rsidRDefault="000E5358" w:rsidP="000E5358">
      <w:pPr>
        <w:pStyle w:val="BlockSeparator"/>
      </w:pPr>
    </w:p>
    <w:p w14:paraId="2370C55D" w14:textId="77777777" w:rsidR="000E5358" w:rsidRDefault="000E5358" w:rsidP="000E5358">
      <w:pPr>
        <w:pStyle w:val="BlockStartLabel"/>
      </w:pPr>
      <w:r>
        <w:t>Start of Block: Block 12</w:t>
      </w:r>
    </w:p>
    <w:p w14:paraId="38505395" w14:textId="77777777" w:rsidR="000E5358" w:rsidRDefault="000E5358" w:rsidP="000E5358">
      <w:pPr>
        <w:pStyle w:val="BlockSeparator"/>
      </w:pPr>
    </w:p>
    <w:p w14:paraId="7CA349F3" w14:textId="77777777" w:rsidR="000E5358" w:rsidRDefault="000E5358" w:rsidP="000E5358">
      <w:pPr>
        <w:pStyle w:val="BlockStartLabel"/>
      </w:pPr>
      <w:r>
        <w:t>Start of Block: Block 13</w:t>
      </w:r>
    </w:p>
    <w:p w14:paraId="1F58F2C7" w14:textId="77777777" w:rsidR="000E5358" w:rsidRDefault="000E5358" w:rsidP="000E5358"/>
    <w:p w14:paraId="32668DBE" w14:textId="77777777" w:rsidR="000E5358" w:rsidRDefault="000E5358" w:rsidP="000E5358">
      <w:pPr>
        <w:keepNext/>
      </w:pPr>
      <w:r>
        <w:lastRenderedPageBreak/>
        <w:t>COV_SHIELD Over the past 12 months, have you been shielding because you are in a vulnerable group for coronavirus (COVID-19)?</w:t>
      </w:r>
    </w:p>
    <w:p w14:paraId="23587683" w14:textId="77777777" w:rsidR="000E5358" w:rsidRDefault="000E5358" w:rsidP="000E5358">
      <w:pPr>
        <w:pStyle w:val="ListParagraph"/>
        <w:keepNext/>
        <w:numPr>
          <w:ilvl w:val="0"/>
          <w:numId w:val="4"/>
        </w:numPr>
      </w:pPr>
      <w:proofErr w:type="gramStart"/>
      <w:r>
        <w:t>Yes  (</w:t>
      </w:r>
      <w:proofErr w:type="gramEnd"/>
      <w:r>
        <w:t xml:space="preserve">1) </w:t>
      </w:r>
    </w:p>
    <w:p w14:paraId="13C733D1" w14:textId="77777777" w:rsidR="000E5358" w:rsidRDefault="000E5358" w:rsidP="000E5358">
      <w:pPr>
        <w:pStyle w:val="ListParagraph"/>
        <w:keepNext/>
        <w:numPr>
          <w:ilvl w:val="0"/>
          <w:numId w:val="4"/>
        </w:numPr>
      </w:pPr>
      <w:proofErr w:type="gramStart"/>
      <w:r>
        <w:t>No  (</w:t>
      </w:r>
      <w:proofErr w:type="gramEnd"/>
      <w:r>
        <w:t xml:space="preserve">2) </w:t>
      </w:r>
    </w:p>
    <w:p w14:paraId="5C1BA38E" w14:textId="77777777" w:rsidR="000E5358" w:rsidRDefault="000E5358" w:rsidP="000E5358"/>
    <w:p w14:paraId="2B5E5521" w14:textId="77777777" w:rsidR="000E5358" w:rsidRDefault="000E5358" w:rsidP="000E5358">
      <w:pPr>
        <w:pStyle w:val="BlockEndLabel"/>
      </w:pPr>
      <w:r>
        <w:t>End of Block: Block 13</w:t>
      </w:r>
    </w:p>
    <w:p w14:paraId="5CF4A4F5" w14:textId="77777777" w:rsidR="000E5358" w:rsidRDefault="000E5358" w:rsidP="000E5358">
      <w:pPr>
        <w:pStyle w:val="BlockSeparator"/>
      </w:pPr>
    </w:p>
    <w:p w14:paraId="30694045" w14:textId="77777777" w:rsidR="000E5358" w:rsidRDefault="000E5358" w:rsidP="000E5358">
      <w:pPr>
        <w:pStyle w:val="BlockStartLabel"/>
      </w:pPr>
      <w:r>
        <w:t>Start of Block: Block 14</w:t>
      </w:r>
    </w:p>
    <w:tbl>
      <w:tblPr>
        <w:tblStyle w:val="QQuestionIconTable"/>
        <w:tblW w:w="50" w:type="auto"/>
        <w:tblLook w:val="07E0" w:firstRow="1" w:lastRow="1" w:firstColumn="1" w:lastColumn="1" w:noHBand="1" w:noVBand="1"/>
      </w:tblPr>
      <w:tblGrid>
        <w:gridCol w:w="380"/>
      </w:tblGrid>
      <w:tr w:rsidR="000E5358" w14:paraId="56695673" w14:textId="77777777" w:rsidTr="009A2D8F">
        <w:tc>
          <w:tcPr>
            <w:tcW w:w="50" w:type="dxa"/>
          </w:tcPr>
          <w:p w14:paraId="50D354CE" w14:textId="77777777" w:rsidR="000E5358" w:rsidRDefault="000E5358" w:rsidP="009A2D8F">
            <w:pPr>
              <w:keepNext/>
            </w:pPr>
            <w:r>
              <w:rPr>
                <w:noProof/>
              </w:rPr>
              <w:drawing>
                <wp:inline distT="0" distB="0" distL="0" distR="0" wp14:anchorId="672F923F" wp14:editId="270A6E47">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22265E09" w14:textId="77777777" w:rsidR="000E5358" w:rsidRDefault="000E5358" w:rsidP="000E5358"/>
    <w:p w14:paraId="34F23418" w14:textId="77777777" w:rsidR="000E5358" w:rsidRDefault="000E5358" w:rsidP="000E5358">
      <w:pPr>
        <w:keepNext/>
      </w:pPr>
      <w:r>
        <w:lastRenderedPageBreak/>
        <w:t>COV_INFO What are your main sources for information about coronavirus (COVID-19) and or a coronavirus vaccine? (</w:t>
      </w:r>
      <w:proofErr w:type="gramStart"/>
      <w:r>
        <w:t>select</w:t>
      </w:r>
      <w:proofErr w:type="gramEnd"/>
      <w:r>
        <w:t xml:space="preserve"> all that apply)</w:t>
      </w:r>
    </w:p>
    <w:p w14:paraId="4AC558BB" w14:textId="77777777" w:rsidR="000E5358" w:rsidRDefault="000E5358" w:rsidP="000E5358">
      <w:pPr>
        <w:pStyle w:val="ListParagraph"/>
        <w:keepNext/>
        <w:numPr>
          <w:ilvl w:val="0"/>
          <w:numId w:val="2"/>
        </w:numPr>
      </w:pPr>
      <w:r>
        <w:t xml:space="preserve">National </w:t>
      </w:r>
      <w:proofErr w:type="gramStart"/>
      <w:r>
        <w:t>television  (</w:t>
      </w:r>
      <w:proofErr w:type="gramEnd"/>
      <w:r>
        <w:t xml:space="preserve">1) </w:t>
      </w:r>
    </w:p>
    <w:p w14:paraId="0FE9D9E0" w14:textId="77777777" w:rsidR="000E5358" w:rsidRDefault="000E5358" w:rsidP="000E5358">
      <w:pPr>
        <w:pStyle w:val="ListParagraph"/>
        <w:keepNext/>
        <w:numPr>
          <w:ilvl w:val="0"/>
          <w:numId w:val="2"/>
        </w:numPr>
      </w:pPr>
      <w:r>
        <w:t xml:space="preserve">Satellite / international television </w:t>
      </w:r>
      <w:proofErr w:type="gramStart"/>
      <w:r>
        <w:t>channels  (</w:t>
      </w:r>
      <w:proofErr w:type="gramEnd"/>
      <w:r>
        <w:t xml:space="preserve">2) </w:t>
      </w:r>
    </w:p>
    <w:p w14:paraId="195814FC" w14:textId="77777777" w:rsidR="000E5358" w:rsidRDefault="000E5358" w:rsidP="000E5358">
      <w:pPr>
        <w:pStyle w:val="ListParagraph"/>
        <w:keepNext/>
        <w:numPr>
          <w:ilvl w:val="0"/>
          <w:numId w:val="2"/>
        </w:numPr>
      </w:pPr>
      <w:proofErr w:type="gramStart"/>
      <w:r>
        <w:t>Radio  (</w:t>
      </w:r>
      <w:proofErr w:type="gramEnd"/>
      <w:r>
        <w:t xml:space="preserve">3) </w:t>
      </w:r>
    </w:p>
    <w:p w14:paraId="6329BA46" w14:textId="77777777" w:rsidR="000E5358" w:rsidRDefault="000E5358" w:rsidP="000E5358">
      <w:pPr>
        <w:pStyle w:val="ListParagraph"/>
        <w:keepNext/>
        <w:numPr>
          <w:ilvl w:val="0"/>
          <w:numId w:val="2"/>
        </w:numPr>
      </w:pPr>
      <w:proofErr w:type="gramStart"/>
      <w:r>
        <w:t>Newspapers  (</w:t>
      </w:r>
      <w:proofErr w:type="gramEnd"/>
      <w:r>
        <w:t xml:space="preserve">4) </w:t>
      </w:r>
    </w:p>
    <w:p w14:paraId="52DBE825" w14:textId="77777777" w:rsidR="000E5358" w:rsidRDefault="000E5358" w:rsidP="000E5358">
      <w:pPr>
        <w:pStyle w:val="ListParagraph"/>
        <w:keepNext/>
        <w:numPr>
          <w:ilvl w:val="0"/>
          <w:numId w:val="2"/>
        </w:numPr>
      </w:pPr>
      <w:r>
        <w:t>Social media (</w:t>
      </w:r>
      <w:proofErr w:type="spellStart"/>
      <w:r>
        <w:t>e.g</w:t>
      </w:r>
      <w:proofErr w:type="spellEnd"/>
      <w:r>
        <w:t xml:space="preserve"> Facebook, Twitter, </w:t>
      </w:r>
      <w:proofErr w:type="spellStart"/>
      <w:proofErr w:type="gramStart"/>
      <w:r>
        <w:t>etc</w:t>
      </w:r>
      <w:proofErr w:type="spellEnd"/>
      <w:r>
        <w:t>)  (</w:t>
      </w:r>
      <w:proofErr w:type="gramEnd"/>
      <w:r>
        <w:t xml:space="preserve">5) </w:t>
      </w:r>
    </w:p>
    <w:p w14:paraId="5965AFAD" w14:textId="77777777" w:rsidR="000E5358" w:rsidRDefault="000E5358" w:rsidP="000E5358">
      <w:pPr>
        <w:pStyle w:val="ListParagraph"/>
        <w:keepNext/>
        <w:numPr>
          <w:ilvl w:val="0"/>
          <w:numId w:val="2"/>
        </w:numPr>
      </w:pPr>
      <w:r>
        <w:t xml:space="preserve">National public health authorities (e.g. the NHS or Public Health England / </w:t>
      </w:r>
      <w:proofErr w:type="gramStart"/>
      <w:r>
        <w:t>Wales)  (</w:t>
      </w:r>
      <w:proofErr w:type="gramEnd"/>
      <w:r>
        <w:t xml:space="preserve">6) </w:t>
      </w:r>
    </w:p>
    <w:p w14:paraId="2D1170B1" w14:textId="77777777" w:rsidR="000E5358" w:rsidRDefault="000E5358" w:rsidP="000E5358">
      <w:pPr>
        <w:pStyle w:val="ListParagraph"/>
        <w:keepNext/>
        <w:numPr>
          <w:ilvl w:val="0"/>
          <w:numId w:val="2"/>
        </w:numPr>
      </w:pPr>
      <w:r>
        <w:t xml:space="preserve">Healthcare workers (e.g. doctors, nurses, </w:t>
      </w:r>
      <w:proofErr w:type="spellStart"/>
      <w:proofErr w:type="gramStart"/>
      <w:r>
        <w:t>etc</w:t>
      </w:r>
      <w:proofErr w:type="spellEnd"/>
      <w:r>
        <w:t>)  (</w:t>
      </w:r>
      <w:proofErr w:type="gramEnd"/>
      <w:r>
        <w:t xml:space="preserve">7) </w:t>
      </w:r>
    </w:p>
    <w:p w14:paraId="111CFEE9" w14:textId="77777777" w:rsidR="000E5358" w:rsidRDefault="000E5358" w:rsidP="000E5358">
      <w:pPr>
        <w:pStyle w:val="ListParagraph"/>
        <w:keepNext/>
        <w:numPr>
          <w:ilvl w:val="0"/>
          <w:numId w:val="2"/>
        </w:numPr>
      </w:pPr>
      <w:r>
        <w:t xml:space="preserve">International health authorities (e.g. The World Health </w:t>
      </w:r>
      <w:proofErr w:type="gramStart"/>
      <w:r>
        <w:t>Organization)  (</w:t>
      </w:r>
      <w:proofErr w:type="gramEnd"/>
      <w:r>
        <w:t xml:space="preserve">8) </w:t>
      </w:r>
    </w:p>
    <w:p w14:paraId="206BE47F" w14:textId="77777777" w:rsidR="000E5358" w:rsidRDefault="000E5358" w:rsidP="000E5358">
      <w:pPr>
        <w:pStyle w:val="ListParagraph"/>
        <w:keepNext/>
        <w:numPr>
          <w:ilvl w:val="0"/>
          <w:numId w:val="2"/>
        </w:numPr>
      </w:pPr>
      <w:r>
        <w:t xml:space="preserve">Government </w:t>
      </w:r>
      <w:proofErr w:type="gramStart"/>
      <w:r>
        <w:t>websites  (</w:t>
      </w:r>
      <w:proofErr w:type="gramEnd"/>
      <w:r>
        <w:t xml:space="preserve">9) </w:t>
      </w:r>
    </w:p>
    <w:p w14:paraId="6629AA49" w14:textId="77777777" w:rsidR="000E5358" w:rsidRDefault="000E5358" w:rsidP="000E5358">
      <w:pPr>
        <w:pStyle w:val="ListParagraph"/>
        <w:keepNext/>
        <w:numPr>
          <w:ilvl w:val="0"/>
          <w:numId w:val="2"/>
        </w:numPr>
      </w:pPr>
      <w:r>
        <w:t xml:space="preserve">The internet or search engines (e.g. </w:t>
      </w:r>
      <w:proofErr w:type="gramStart"/>
      <w:r>
        <w:t>Google)  (</w:t>
      </w:r>
      <w:proofErr w:type="gramEnd"/>
      <w:r>
        <w:t xml:space="preserve">10) </w:t>
      </w:r>
    </w:p>
    <w:p w14:paraId="67769DAA" w14:textId="77777777" w:rsidR="000E5358" w:rsidRDefault="000E5358" w:rsidP="000E5358">
      <w:pPr>
        <w:pStyle w:val="ListParagraph"/>
        <w:keepNext/>
        <w:numPr>
          <w:ilvl w:val="0"/>
          <w:numId w:val="2"/>
        </w:numPr>
      </w:pPr>
      <w:r>
        <w:t xml:space="preserve">Family and </w:t>
      </w:r>
      <w:proofErr w:type="gramStart"/>
      <w:r>
        <w:t>friends  (</w:t>
      </w:r>
      <w:proofErr w:type="gramEnd"/>
      <w:r>
        <w:t xml:space="preserve">11) </w:t>
      </w:r>
    </w:p>
    <w:p w14:paraId="4C8B7938" w14:textId="77777777" w:rsidR="000E5358" w:rsidRDefault="000E5358" w:rsidP="000E5358">
      <w:pPr>
        <w:pStyle w:val="ListParagraph"/>
        <w:keepNext/>
        <w:numPr>
          <w:ilvl w:val="0"/>
          <w:numId w:val="2"/>
        </w:numPr>
      </w:pPr>
      <w:r>
        <w:t xml:space="preserve">Work, school, or </w:t>
      </w:r>
      <w:proofErr w:type="gramStart"/>
      <w:r>
        <w:t>college  (</w:t>
      </w:r>
      <w:proofErr w:type="gramEnd"/>
      <w:r>
        <w:t xml:space="preserve">12) </w:t>
      </w:r>
    </w:p>
    <w:p w14:paraId="1DB639DB" w14:textId="77777777" w:rsidR="000E5358" w:rsidRDefault="000E5358" w:rsidP="000E5358">
      <w:pPr>
        <w:pStyle w:val="ListParagraph"/>
        <w:keepNext/>
        <w:numPr>
          <w:ilvl w:val="0"/>
          <w:numId w:val="2"/>
        </w:numPr>
      </w:pPr>
      <w:r>
        <w:t xml:space="preserve">Other (please </w:t>
      </w:r>
      <w:proofErr w:type="gramStart"/>
      <w:r>
        <w:t>specify)  (</w:t>
      </w:r>
      <w:proofErr w:type="gramEnd"/>
      <w:r>
        <w:t>13) ________________________________________________</w:t>
      </w:r>
    </w:p>
    <w:p w14:paraId="72D6383C" w14:textId="77777777" w:rsidR="000E5358" w:rsidRDefault="000E5358" w:rsidP="000E5358">
      <w:pPr>
        <w:pStyle w:val="ListParagraph"/>
        <w:keepNext/>
        <w:numPr>
          <w:ilvl w:val="0"/>
          <w:numId w:val="2"/>
        </w:numPr>
      </w:pPr>
      <w:r>
        <w:t xml:space="preserve">Do not </w:t>
      </w:r>
      <w:proofErr w:type="gramStart"/>
      <w:r>
        <w:t>know  (</w:t>
      </w:r>
      <w:proofErr w:type="gramEnd"/>
      <w:r>
        <w:t xml:space="preserve">15) </w:t>
      </w:r>
    </w:p>
    <w:p w14:paraId="1F38400C" w14:textId="77777777" w:rsidR="000E5358" w:rsidRDefault="000E5358" w:rsidP="000E5358"/>
    <w:p w14:paraId="4BFDD5B7" w14:textId="77777777" w:rsidR="000E5358" w:rsidRDefault="000E5358" w:rsidP="000E5358">
      <w:pPr>
        <w:pStyle w:val="BlockEndLabel"/>
      </w:pPr>
      <w:r>
        <w:t>End of Block: Block 14</w:t>
      </w:r>
    </w:p>
    <w:p w14:paraId="63FCA0A6" w14:textId="77777777" w:rsidR="000E5358" w:rsidRDefault="000E5358" w:rsidP="000E5358">
      <w:pPr>
        <w:pStyle w:val="BlockSeparator"/>
      </w:pPr>
    </w:p>
    <w:p w14:paraId="6DABF1F8" w14:textId="77777777" w:rsidR="000E5358" w:rsidRDefault="000E5358" w:rsidP="000E5358">
      <w:pPr>
        <w:pStyle w:val="BlockStartLabel"/>
      </w:pPr>
      <w:r>
        <w:t>Start of Block: Block 15</w:t>
      </w:r>
    </w:p>
    <w:tbl>
      <w:tblPr>
        <w:tblStyle w:val="QQuestionIconTable"/>
        <w:tblW w:w="50" w:type="auto"/>
        <w:tblLook w:val="07E0" w:firstRow="1" w:lastRow="1" w:firstColumn="1" w:lastColumn="1" w:noHBand="1" w:noVBand="1"/>
      </w:tblPr>
      <w:tblGrid>
        <w:gridCol w:w="380"/>
      </w:tblGrid>
      <w:tr w:rsidR="000E5358" w14:paraId="47E2AE28" w14:textId="77777777" w:rsidTr="009A2D8F">
        <w:tc>
          <w:tcPr>
            <w:tcW w:w="50" w:type="dxa"/>
          </w:tcPr>
          <w:p w14:paraId="786EA5FC" w14:textId="77777777" w:rsidR="000E5358" w:rsidRDefault="000E5358" w:rsidP="009A2D8F">
            <w:pPr>
              <w:keepNext/>
            </w:pPr>
            <w:r>
              <w:rPr>
                <w:noProof/>
              </w:rPr>
              <w:drawing>
                <wp:inline distT="0" distB="0" distL="0" distR="0" wp14:anchorId="56356924" wp14:editId="5A0F71A1">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5E4006E0" w14:textId="77777777" w:rsidR="000E5358" w:rsidRDefault="000E5358" w:rsidP="000E5358"/>
    <w:tbl>
      <w:tblPr>
        <w:tblStyle w:val="QQuestionTable"/>
        <w:tblW w:w="0" w:type="auto"/>
        <w:tblLook w:val="07E0" w:firstRow="1" w:lastRow="1" w:firstColumn="1" w:lastColumn="1" w:noHBand="1" w:noVBand="1"/>
      </w:tblPr>
      <w:tblGrid>
        <w:gridCol w:w="1578"/>
        <w:gridCol w:w="1562"/>
        <w:gridCol w:w="1562"/>
        <w:gridCol w:w="1547"/>
        <w:gridCol w:w="1561"/>
        <w:gridCol w:w="1550"/>
      </w:tblGrid>
      <w:tr w:rsidR="000E5358" w14:paraId="3C313264" w14:textId="77777777" w:rsidTr="000E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8" w:type="dxa"/>
          </w:tcPr>
          <w:p w14:paraId="211B9B66" w14:textId="07690D82" w:rsidR="000E5358" w:rsidRDefault="000E5358" w:rsidP="009A2D8F">
            <w:pPr>
              <w:keepNext/>
            </w:pPr>
            <w:r>
              <w:lastRenderedPageBreak/>
              <w:t>COV_KNOWL How strongly do you agree or disagree with the following statements?</w:t>
            </w:r>
          </w:p>
        </w:tc>
        <w:tc>
          <w:tcPr>
            <w:tcW w:w="1562" w:type="dxa"/>
          </w:tcPr>
          <w:p w14:paraId="3B25672E"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Strongly disagree</w:t>
            </w:r>
            <w:r>
              <w:t xml:space="preserve"> (1)</w:t>
            </w:r>
          </w:p>
        </w:tc>
        <w:tc>
          <w:tcPr>
            <w:tcW w:w="1562" w:type="dxa"/>
          </w:tcPr>
          <w:p w14:paraId="24F4225C"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Tend to disagree</w:t>
            </w:r>
            <w:r>
              <w:t xml:space="preserve"> (2)</w:t>
            </w:r>
          </w:p>
        </w:tc>
        <w:tc>
          <w:tcPr>
            <w:tcW w:w="1547" w:type="dxa"/>
          </w:tcPr>
          <w:p w14:paraId="44D6E44F"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Tend to agree</w:t>
            </w:r>
            <w:r>
              <w:t xml:space="preserve"> (3)</w:t>
            </w:r>
          </w:p>
        </w:tc>
        <w:tc>
          <w:tcPr>
            <w:tcW w:w="1561" w:type="dxa"/>
          </w:tcPr>
          <w:p w14:paraId="03019015"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Strongly agree</w:t>
            </w:r>
            <w:r>
              <w:t xml:space="preserve"> (4)</w:t>
            </w:r>
          </w:p>
        </w:tc>
        <w:tc>
          <w:tcPr>
            <w:tcW w:w="1550" w:type="dxa"/>
          </w:tcPr>
          <w:p w14:paraId="6E011FE3"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Don't know / prefer not to say</w:t>
            </w:r>
            <w:r>
              <w:t xml:space="preserve"> (5)</w:t>
            </w:r>
          </w:p>
        </w:tc>
      </w:tr>
      <w:tr w:rsidR="000E5358" w14:paraId="0F63BCE5"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4666F886" w14:textId="77777777" w:rsidR="000E5358" w:rsidRDefault="000E5358" w:rsidP="009A2D8F">
            <w:pPr>
              <w:keepNext/>
            </w:pPr>
            <w:r>
              <w:t xml:space="preserve">Washing hands with soap or </w:t>
            </w:r>
            <w:proofErr w:type="spellStart"/>
            <w:r>
              <w:t>sanitiser</w:t>
            </w:r>
            <w:proofErr w:type="spellEnd"/>
            <w:r>
              <w:t xml:space="preserve"> can help prevent the spread of coronavirus (COVID-19) (1) </w:t>
            </w:r>
          </w:p>
        </w:tc>
        <w:tc>
          <w:tcPr>
            <w:tcW w:w="1562" w:type="dxa"/>
          </w:tcPr>
          <w:p w14:paraId="7759107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2EDA3CC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055ADFD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0A49CF0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4C98723F"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B187E6A"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00526726" w14:textId="77777777" w:rsidR="000E5358" w:rsidRDefault="000E5358" w:rsidP="009A2D8F">
            <w:pPr>
              <w:keepNext/>
            </w:pPr>
            <w:r>
              <w:t xml:space="preserve">Staying in your own home and reducing contact with others can help protect </w:t>
            </w:r>
            <w:r>
              <w:rPr>
                <w:b/>
              </w:rPr>
              <w:t>you</w:t>
            </w:r>
            <w:r>
              <w:t xml:space="preserve"> against catching coronavirus (COVID-19) (2) </w:t>
            </w:r>
          </w:p>
        </w:tc>
        <w:tc>
          <w:tcPr>
            <w:tcW w:w="1562" w:type="dxa"/>
          </w:tcPr>
          <w:p w14:paraId="744BDAFE"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1D1D395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052D723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3B84210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56F4742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FC320F0"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75B69394" w14:textId="77777777" w:rsidR="000E5358" w:rsidRDefault="000E5358" w:rsidP="009A2D8F">
            <w:pPr>
              <w:keepNext/>
            </w:pPr>
            <w:r>
              <w:t xml:space="preserve">Staying indoors and reducing contact with others can help protect </w:t>
            </w:r>
            <w:r>
              <w:rPr>
                <w:b/>
              </w:rPr>
              <w:t>others</w:t>
            </w:r>
            <w:r>
              <w:t xml:space="preserve"> from catching coronavirus (COVID-19) (3) </w:t>
            </w:r>
          </w:p>
        </w:tc>
        <w:tc>
          <w:tcPr>
            <w:tcW w:w="1562" w:type="dxa"/>
          </w:tcPr>
          <w:p w14:paraId="7848845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11099C8E"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38C7A7D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5E7DA13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149DAB5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25EFE4F1"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7BD38C72" w14:textId="77777777" w:rsidR="000E5358" w:rsidRDefault="000E5358" w:rsidP="009A2D8F">
            <w:pPr>
              <w:keepNext/>
            </w:pPr>
            <w:r>
              <w:lastRenderedPageBreak/>
              <w:t xml:space="preserve">If you catch coronavirus (COVID-19), you can infect somebody else before you have developed symptoms (4) </w:t>
            </w:r>
          </w:p>
        </w:tc>
        <w:tc>
          <w:tcPr>
            <w:tcW w:w="1562" w:type="dxa"/>
          </w:tcPr>
          <w:p w14:paraId="7DBFFBF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4931BA4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13C4DCC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0256E96F"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5B45F5B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0CC893C2"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7F2EC744" w14:textId="77777777" w:rsidR="000E5358" w:rsidRDefault="000E5358" w:rsidP="009A2D8F">
            <w:pPr>
              <w:keepNext/>
            </w:pPr>
            <w:r>
              <w:t xml:space="preserve">On average, before lockdown, someone with coronavirus (COVID-19) will infect 2-3 other people (5) </w:t>
            </w:r>
          </w:p>
        </w:tc>
        <w:tc>
          <w:tcPr>
            <w:tcW w:w="1562" w:type="dxa"/>
          </w:tcPr>
          <w:p w14:paraId="409F741D"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4036527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7F06F94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4995BBEF"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1057A102"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7C020BA"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05D93EA4" w14:textId="77777777" w:rsidR="000E5358" w:rsidRDefault="000E5358" w:rsidP="009A2D8F">
            <w:pPr>
              <w:keepNext/>
            </w:pPr>
            <w:r>
              <w:t xml:space="preserve">Treatments exist to prevent you catching coronavirus (COVID-19) (6) </w:t>
            </w:r>
          </w:p>
        </w:tc>
        <w:tc>
          <w:tcPr>
            <w:tcW w:w="1562" w:type="dxa"/>
          </w:tcPr>
          <w:p w14:paraId="7A44BFC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3A7E9AA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25FFAC4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5C8198D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72D1DAB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58D67A3D" w14:textId="77777777" w:rsidTr="000E5358">
        <w:tc>
          <w:tcPr>
            <w:cnfStyle w:val="001000000000" w:firstRow="0" w:lastRow="0" w:firstColumn="1" w:lastColumn="0" w:oddVBand="0" w:evenVBand="0" w:oddHBand="0" w:evenHBand="0" w:firstRowFirstColumn="0" w:firstRowLastColumn="0" w:lastRowFirstColumn="0" w:lastRowLastColumn="0"/>
            <w:tcW w:w="1578" w:type="dxa"/>
          </w:tcPr>
          <w:p w14:paraId="20B46ACC" w14:textId="77777777" w:rsidR="000E5358" w:rsidRDefault="000E5358" w:rsidP="009A2D8F">
            <w:pPr>
              <w:keepNext/>
            </w:pPr>
            <w:r>
              <w:t xml:space="preserve">Coronavirus (COVID-19) may be caused by mobile network signals or mobile network towers (7) </w:t>
            </w:r>
          </w:p>
        </w:tc>
        <w:tc>
          <w:tcPr>
            <w:tcW w:w="1562" w:type="dxa"/>
          </w:tcPr>
          <w:p w14:paraId="4471C4E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2" w:type="dxa"/>
          </w:tcPr>
          <w:p w14:paraId="5B9B1BD2"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47" w:type="dxa"/>
          </w:tcPr>
          <w:p w14:paraId="68871B9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61" w:type="dxa"/>
          </w:tcPr>
          <w:p w14:paraId="223A0A3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50" w:type="dxa"/>
          </w:tcPr>
          <w:p w14:paraId="27A750E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1C6056" w14:textId="77777777" w:rsidR="000E5358" w:rsidRDefault="000E5358" w:rsidP="000E5358"/>
    <w:p w14:paraId="56A8857A" w14:textId="77777777" w:rsidR="000E5358" w:rsidRDefault="000E5358" w:rsidP="000E5358"/>
    <w:p w14:paraId="1A15890B" w14:textId="77777777" w:rsidR="000E5358" w:rsidRDefault="000E5358" w:rsidP="000E5358">
      <w:pPr>
        <w:pStyle w:val="BlockEndLabel"/>
      </w:pPr>
      <w:r>
        <w:t>End of Block: Block 15</w:t>
      </w:r>
    </w:p>
    <w:p w14:paraId="473717CE" w14:textId="77777777" w:rsidR="000E5358" w:rsidRDefault="000E5358" w:rsidP="000E5358">
      <w:pPr>
        <w:pStyle w:val="BlockSeparator"/>
      </w:pPr>
    </w:p>
    <w:p w14:paraId="27990524" w14:textId="77777777" w:rsidR="000E5358" w:rsidRDefault="000E5358" w:rsidP="000E5358">
      <w:pPr>
        <w:pStyle w:val="BlockStartLabel"/>
      </w:pPr>
      <w:r>
        <w:t>Start of Block: Block 18</w:t>
      </w:r>
    </w:p>
    <w:tbl>
      <w:tblPr>
        <w:tblStyle w:val="QQuestionIconTable"/>
        <w:tblW w:w="50" w:type="auto"/>
        <w:tblLook w:val="07E0" w:firstRow="1" w:lastRow="1" w:firstColumn="1" w:lastColumn="1" w:noHBand="1" w:noVBand="1"/>
      </w:tblPr>
      <w:tblGrid>
        <w:gridCol w:w="380"/>
      </w:tblGrid>
      <w:tr w:rsidR="000E5358" w14:paraId="6E4279EA" w14:textId="77777777" w:rsidTr="009A2D8F">
        <w:tc>
          <w:tcPr>
            <w:tcW w:w="50" w:type="dxa"/>
          </w:tcPr>
          <w:p w14:paraId="3466FE9C" w14:textId="77777777" w:rsidR="000E5358" w:rsidRDefault="000E5358" w:rsidP="009A2D8F">
            <w:pPr>
              <w:keepNext/>
            </w:pPr>
            <w:r>
              <w:rPr>
                <w:noProof/>
              </w:rPr>
              <w:lastRenderedPageBreak/>
              <w:drawing>
                <wp:inline distT="0" distB="0" distL="0" distR="0" wp14:anchorId="1D870861" wp14:editId="6059316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57E53590" w14:textId="77777777" w:rsidR="000E5358" w:rsidRDefault="000E5358" w:rsidP="000E5358">
      <w:pPr>
        <w:pStyle w:val="BlockEndLabel"/>
      </w:pPr>
      <w:r>
        <w:t>End of Block: Block 18</w:t>
      </w:r>
    </w:p>
    <w:p w14:paraId="0F44B05B" w14:textId="77777777" w:rsidR="000E5358" w:rsidRDefault="000E5358" w:rsidP="000E5358">
      <w:pPr>
        <w:pStyle w:val="BlockSeparator"/>
      </w:pPr>
    </w:p>
    <w:p w14:paraId="592E3AC5" w14:textId="77777777" w:rsidR="000E5358" w:rsidRDefault="000E5358" w:rsidP="000E5358">
      <w:pPr>
        <w:pStyle w:val="BlockStartLabel"/>
      </w:pPr>
      <w:r>
        <w:t>Start of Block: Block 19</w:t>
      </w:r>
    </w:p>
    <w:tbl>
      <w:tblPr>
        <w:tblStyle w:val="QQuestionIconTable"/>
        <w:tblW w:w="50" w:type="auto"/>
        <w:tblLook w:val="07E0" w:firstRow="1" w:lastRow="1" w:firstColumn="1" w:lastColumn="1" w:noHBand="1" w:noVBand="1"/>
      </w:tblPr>
      <w:tblGrid>
        <w:gridCol w:w="380"/>
      </w:tblGrid>
      <w:tr w:rsidR="000E5358" w14:paraId="3145229B" w14:textId="77777777" w:rsidTr="009A2D8F">
        <w:tc>
          <w:tcPr>
            <w:tcW w:w="50" w:type="dxa"/>
          </w:tcPr>
          <w:p w14:paraId="5D917BBE" w14:textId="77777777" w:rsidR="000E5358" w:rsidRDefault="000E5358" w:rsidP="009A2D8F">
            <w:pPr>
              <w:keepNext/>
            </w:pPr>
            <w:r>
              <w:rPr>
                <w:noProof/>
              </w:rPr>
              <w:drawing>
                <wp:inline distT="0" distB="0" distL="0" distR="0" wp14:anchorId="58C81C4C" wp14:editId="0FF26315">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56D92B6B" w14:textId="77777777" w:rsidR="000E5358" w:rsidRDefault="000E5358" w:rsidP="000E5358"/>
    <w:p w14:paraId="64637DD0" w14:textId="77777777" w:rsidR="000E5358" w:rsidRDefault="000E5358" w:rsidP="000E5358">
      <w:pPr>
        <w:keepNext/>
      </w:pPr>
      <w:r>
        <w:t>VAC_PASS  </w:t>
      </w:r>
      <w:r>
        <w:br/>
      </w:r>
      <w:r>
        <w:br/>
        <w:t>We would now like to ask you some questions about a vaccine or immunity certificate (commonly referred to as a "vaccine passport").</w:t>
      </w:r>
      <w:r>
        <w:br/>
      </w:r>
      <w:r>
        <w:br/>
        <w:t xml:space="preserve">  </w:t>
      </w:r>
      <w:r>
        <w:br/>
      </w:r>
      <w:r>
        <w:rPr>
          <w:b/>
        </w:rPr>
        <w:t>A vaccine or immunity certificate is a physical or electronic document that confirms your status against a particular disease. For example, the certificate could confirm that you have been vaccinated against a disease or that you have some pre-existing immunity. Such a certificate could be saved on a mobile phone application.</w:t>
      </w:r>
      <w:r>
        <w:t xml:space="preserve">  </w:t>
      </w:r>
      <w:r>
        <w:br/>
        <w:t xml:space="preserve">   </w:t>
      </w:r>
      <w:r>
        <w:br/>
      </w:r>
      <w:r>
        <w:lastRenderedPageBreak/>
        <w:t>How strongly do you agree or disagree with the following statements? Social events refer to events such as sports events, theatres, pubs, or restaurants.</w:t>
      </w:r>
    </w:p>
    <w:tbl>
      <w:tblPr>
        <w:tblStyle w:val="QQuestionTable"/>
        <w:tblW w:w="0" w:type="auto"/>
        <w:tblLook w:val="07E0" w:firstRow="1" w:lastRow="1" w:firstColumn="1" w:lastColumn="1" w:noHBand="1" w:noVBand="1"/>
      </w:tblPr>
      <w:tblGrid>
        <w:gridCol w:w="1496"/>
        <w:gridCol w:w="1321"/>
        <w:gridCol w:w="1321"/>
        <w:gridCol w:w="1321"/>
        <w:gridCol w:w="1288"/>
        <w:gridCol w:w="1319"/>
        <w:gridCol w:w="1294"/>
      </w:tblGrid>
      <w:tr w:rsidR="000E5358" w14:paraId="35783A66" w14:textId="77777777" w:rsidTr="000E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57DE7B83" w14:textId="77777777" w:rsidR="000E5358" w:rsidRDefault="000E5358" w:rsidP="009A2D8F">
            <w:pPr>
              <w:keepNext/>
            </w:pPr>
          </w:p>
        </w:tc>
        <w:tc>
          <w:tcPr>
            <w:tcW w:w="1321" w:type="dxa"/>
          </w:tcPr>
          <w:p w14:paraId="0D354076"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Strongly disagree</w:t>
            </w:r>
            <w:r>
              <w:t xml:space="preserve"> (1)</w:t>
            </w:r>
          </w:p>
        </w:tc>
        <w:tc>
          <w:tcPr>
            <w:tcW w:w="1321" w:type="dxa"/>
          </w:tcPr>
          <w:p w14:paraId="4EF6A99C"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Tend to disagree</w:t>
            </w:r>
            <w:r>
              <w:t xml:space="preserve"> (2)</w:t>
            </w:r>
          </w:p>
        </w:tc>
        <w:tc>
          <w:tcPr>
            <w:tcW w:w="1321" w:type="dxa"/>
          </w:tcPr>
          <w:p w14:paraId="67D5AF18"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Neither agree nor disagree</w:t>
            </w:r>
            <w:r>
              <w:t xml:space="preserve"> (8)</w:t>
            </w:r>
          </w:p>
        </w:tc>
        <w:tc>
          <w:tcPr>
            <w:tcW w:w="1288" w:type="dxa"/>
          </w:tcPr>
          <w:p w14:paraId="0BAB1B5E"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Tend to agree</w:t>
            </w:r>
            <w:r>
              <w:t xml:space="preserve"> (3)</w:t>
            </w:r>
          </w:p>
        </w:tc>
        <w:tc>
          <w:tcPr>
            <w:tcW w:w="1319" w:type="dxa"/>
          </w:tcPr>
          <w:p w14:paraId="3E458AFD"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Strongly agree</w:t>
            </w:r>
            <w:r>
              <w:t xml:space="preserve"> (4)</w:t>
            </w:r>
          </w:p>
        </w:tc>
        <w:tc>
          <w:tcPr>
            <w:tcW w:w="1294" w:type="dxa"/>
          </w:tcPr>
          <w:p w14:paraId="0CF1DB56"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rPr>
                <w:b/>
              </w:rPr>
              <w:t>Prefer not to say</w:t>
            </w:r>
            <w:r>
              <w:t xml:space="preserve"> (5)</w:t>
            </w:r>
          </w:p>
        </w:tc>
      </w:tr>
      <w:tr w:rsidR="000E5358" w14:paraId="178D946D"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606531D2" w14:textId="77777777" w:rsidR="000E5358" w:rsidRDefault="000E5358" w:rsidP="009A2D8F">
            <w:pPr>
              <w:keepNext/>
            </w:pPr>
            <w:r>
              <w:t xml:space="preserve">Proof of vaccination via a vaccine certificate or passport for social events infringes on personal liberties (4) </w:t>
            </w:r>
          </w:p>
        </w:tc>
        <w:tc>
          <w:tcPr>
            <w:tcW w:w="1321" w:type="dxa"/>
          </w:tcPr>
          <w:p w14:paraId="25352C2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03EC302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170053C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029A228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6E2B61D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11557C4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55C24632"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2D83CAE7" w14:textId="77777777" w:rsidR="000E5358" w:rsidRDefault="000E5358" w:rsidP="009A2D8F">
            <w:pPr>
              <w:keepNext/>
            </w:pPr>
            <w:r>
              <w:t xml:space="preserve">I wish to be free to reject a vaccine without consequences on my ability to attend public or social events (5) </w:t>
            </w:r>
          </w:p>
        </w:tc>
        <w:tc>
          <w:tcPr>
            <w:tcW w:w="1321" w:type="dxa"/>
          </w:tcPr>
          <w:p w14:paraId="340BC75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42EA98F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3CFAFF1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0418FA8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4D4F2F4F"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71D6BA9E"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3A5486FB"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190BBD50" w14:textId="77777777" w:rsidR="000E5358" w:rsidRDefault="000E5358" w:rsidP="009A2D8F">
            <w:pPr>
              <w:keepNext/>
            </w:pPr>
            <w:r>
              <w:t xml:space="preserve">Individuals who reject a vaccine should not be allowed to attend social events (6) </w:t>
            </w:r>
          </w:p>
        </w:tc>
        <w:tc>
          <w:tcPr>
            <w:tcW w:w="1321" w:type="dxa"/>
          </w:tcPr>
          <w:p w14:paraId="726A750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7918C55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46578A2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275CA5A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284BF88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058AD68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64AC35B"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57CB1CC8" w14:textId="77777777" w:rsidR="000E5358" w:rsidRDefault="000E5358" w:rsidP="009A2D8F">
            <w:pPr>
              <w:keepNext/>
            </w:pPr>
            <w:r>
              <w:t xml:space="preserve">Private companies should have the right to reject individuals if they have not received a vaccine (7) </w:t>
            </w:r>
          </w:p>
        </w:tc>
        <w:tc>
          <w:tcPr>
            <w:tcW w:w="1321" w:type="dxa"/>
          </w:tcPr>
          <w:p w14:paraId="261BF71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19E28C9D"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23392E6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63B6680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67C0E3D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6DF1F4D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16642860"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2D355F97" w14:textId="16625E1F" w:rsidR="000E5358" w:rsidRDefault="000E5358" w:rsidP="009A2D8F">
            <w:pPr>
              <w:keepNext/>
            </w:pPr>
            <w:r w:rsidRPr="000E5358">
              <w:lastRenderedPageBreak/>
              <w:t>Private companies should have the right not to employ unvaccinated staff</w:t>
            </w:r>
          </w:p>
        </w:tc>
        <w:tc>
          <w:tcPr>
            <w:tcW w:w="1321" w:type="dxa"/>
          </w:tcPr>
          <w:p w14:paraId="73A0DC2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7D29A14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411CD8C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0AB4A50F"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4F2CD95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069B7F02"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1AD6B82E"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1B6DAAA4" w14:textId="73765BB4" w:rsidR="000E5358" w:rsidRDefault="000E5358" w:rsidP="009A2D8F">
            <w:pPr>
              <w:keepNext/>
            </w:pPr>
            <w:r w:rsidRPr="000E5358">
              <w:t>Overall, I think vaccine passports are a good idea</w:t>
            </w:r>
          </w:p>
        </w:tc>
        <w:tc>
          <w:tcPr>
            <w:tcW w:w="1321" w:type="dxa"/>
          </w:tcPr>
          <w:p w14:paraId="59381F2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5910299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5C19049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46D2C4B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1ED082F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403DB85E"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1D455AF1" w14:textId="77777777" w:rsidTr="000E5358">
        <w:tc>
          <w:tcPr>
            <w:cnfStyle w:val="001000000000" w:firstRow="0" w:lastRow="0" w:firstColumn="1" w:lastColumn="0" w:oddVBand="0" w:evenVBand="0" w:oddHBand="0" w:evenHBand="0" w:firstRowFirstColumn="0" w:firstRowLastColumn="0" w:lastRowFirstColumn="0" w:lastRowLastColumn="0"/>
            <w:tcW w:w="1496" w:type="dxa"/>
          </w:tcPr>
          <w:p w14:paraId="3A6481DF" w14:textId="3AE1A244" w:rsidR="000E5358" w:rsidRDefault="000E5358" w:rsidP="009A2D8F">
            <w:pPr>
              <w:keepNext/>
            </w:pPr>
            <w:r w:rsidRPr="000E5358">
              <w:t>Requiring vaccine certificates or passports for social events is the same as requiring me to get vaccinated</w:t>
            </w:r>
          </w:p>
        </w:tc>
        <w:tc>
          <w:tcPr>
            <w:tcW w:w="1321" w:type="dxa"/>
          </w:tcPr>
          <w:p w14:paraId="3CD7149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223DB0C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21" w:type="dxa"/>
          </w:tcPr>
          <w:p w14:paraId="33B2DC6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8" w:type="dxa"/>
          </w:tcPr>
          <w:p w14:paraId="6FBDC0F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19" w:type="dxa"/>
          </w:tcPr>
          <w:p w14:paraId="5DA0BF5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4" w:type="dxa"/>
          </w:tcPr>
          <w:p w14:paraId="7ADA218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D21F5A" w14:textId="77777777" w:rsidR="000E5358" w:rsidRDefault="000E5358" w:rsidP="000E5358"/>
    <w:p w14:paraId="350993D8" w14:textId="77777777" w:rsidR="000E5358" w:rsidRDefault="000E5358" w:rsidP="000E5358"/>
    <w:p w14:paraId="4B7983BC" w14:textId="77777777" w:rsidR="000E5358" w:rsidRDefault="000E5358" w:rsidP="000E5358">
      <w:pPr>
        <w:pStyle w:val="BlockEndLabel"/>
      </w:pPr>
      <w:r>
        <w:t>End of Block: Block 16</w:t>
      </w:r>
    </w:p>
    <w:p w14:paraId="0FBF9AF7" w14:textId="77777777" w:rsidR="000E5358" w:rsidRDefault="000E5358" w:rsidP="000E5358">
      <w:pPr>
        <w:pStyle w:val="BlockSeparator"/>
      </w:pPr>
    </w:p>
    <w:p w14:paraId="44A8BD23" w14:textId="77777777" w:rsidR="000E5358" w:rsidRDefault="000E5358" w:rsidP="000E5358">
      <w:pPr>
        <w:pStyle w:val="BlockStartLabel"/>
      </w:pPr>
      <w:r>
        <w:t>Start of Block: Block 17</w:t>
      </w:r>
    </w:p>
    <w:p w14:paraId="186CC587" w14:textId="77777777" w:rsidR="000E5358" w:rsidRDefault="000E5358" w:rsidP="000E5358"/>
    <w:p w14:paraId="1FE28F68" w14:textId="77777777" w:rsidR="000E5358" w:rsidRDefault="000E5358" w:rsidP="000E5358">
      <w:pPr>
        <w:keepNext/>
      </w:pPr>
      <w:r>
        <w:lastRenderedPageBreak/>
        <w:t>VAC_PASS_UK If a coronavirus (COVID-19) certificate or passport was required to attend social events in the UK (such as sports events, theatres, pubs, or restaurants), would you be more or less inclined to accept a coronavirus (COVID-19) vaccine?</w:t>
      </w:r>
    </w:p>
    <w:p w14:paraId="51A44792" w14:textId="77777777" w:rsidR="000E5358" w:rsidRDefault="000E5358" w:rsidP="000E5358">
      <w:pPr>
        <w:pStyle w:val="ListParagraph"/>
        <w:keepNext/>
        <w:numPr>
          <w:ilvl w:val="0"/>
          <w:numId w:val="4"/>
        </w:numPr>
      </w:pPr>
      <w:r>
        <w:t xml:space="preserve">Much less </w:t>
      </w:r>
      <w:proofErr w:type="gramStart"/>
      <w:r>
        <w:t>inclined  (</w:t>
      </w:r>
      <w:proofErr w:type="gramEnd"/>
      <w:r>
        <w:t xml:space="preserve">1) </w:t>
      </w:r>
    </w:p>
    <w:p w14:paraId="265A8E1F" w14:textId="77777777" w:rsidR="000E5358" w:rsidRDefault="000E5358" w:rsidP="000E5358">
      <w:pPr>
        <w:pStyle w:val="ListParagraph"/>
        <w:keepNext/>
        <w:numPr>
          <w:ilvl w:val="0"/>
          <w:numId w:val="4"/>
        </w:numPr>
      </w:pPr>
      <w:r>
        <w:t xml:space="preserve">Somewhat less </w:t>
      </w:r>
      <w:proofErr w:type="gramStart"/>
      <w:r>
        <w:t>inclined  (</w:t>
      </w:r>
      <w:proofErr w:type="gramEnd"/>
      <w:r>
        <w:t xml:space="preserve">2) </w:t>
      </w:r>
    </w:p>
    <w:p w14:paraId="7B0B0C2E" w14:textId="77777777" w:rsidR="000E5358" w:rsidRDefault="000E5358" w:rsidP="000E5358">
      <w:pPr>
        <w:pStyle w:val="ListParagraph"/>
        <w:keepNext/>
        <w:numPr>
          <w:ilvl w:val="0"/>
          <w:numId w:val="4"/>
        </w:numPr>
      </w:pPr>
      <w:r>
        <w:t xml:space="preserve">Neither more nor less </w:t>
      </w:r>
      <w:proofErr w:type="gramStart"/>
      <w:r>
        <w:t>inclined  (</w:t>
      </w:r>
      <w:proofErr w:type="gramEnd"/>
      <w:r>
        <w:t xml:space="preserve">7) </w:t>
      </w:r>
    </w:p>
    <w:p w14:paraId="71DF4781" w14:textId="77777777" w:rsidR="000E5358" w:rsidRDefault="000E5358" w:rsidP="000E5358">
      <w:pPr>
        <w:pStyle w:val="ListParagraph"/>
        <w:keepNext/>
        <w:numPr>
          <w:ilvl w:val="0"/>
          <w:numId w:val="4"/>
        </w:numPr>
      </w:pPr>
      <w:r>
        <w:t xml:space="preserve">Somewhat more </w:t>
      </w:r>
      <w:proofErr w:type="gramStart"/>
      <w:r>
        <w:t>inclined  (</w:t>
      </w:r>
      <w:proofErr w:type="gramEnd"/>
      <w:r>
        <w:t xml:space="preserve">8) </w:t>
      </w:r>
    </w:p>
    <w:p w14:paraId="1DC71760" w14:textId="77777777" w:rsidR="000E5358" w:rsidRDefault="000E5358" w:rsidP="000E5358">
      <w:pPr>
        <w:pStyle w:val="ListParagraph"/>
        <w:keepNext/>
        <w:numPr>
          <w:ilvl w:val="0"/>
          <w:numId w:val="4"/>
        </w:numPr>
      </w:pPr>
      <w:r>
        <w:t xml:space="preserve">Much more </w:t>
      </w:r>
      <w:proofErr w:type="gramStart"/>
      <w:r>
        <w:t>inclined  (</w:t>
      </w:r>
      <w:proofErr w:type="gramEnd"/>
      <w:r>
        <w:t xml:space="preserve">5) </w:t>
      </w:r>
    </w:p>
    <w:p w14:paraId="79D88CEC" w14:textId="77777777" w:rsidR="000E5358" w:rsidRDefault="000E5358" w:rsidP="000E5358">
      <w:pPr>
        <w:pStyle w:val="ListParagraph"/>
        <w:keepNext/>
        <w:numPr>
          <w:ilvl w:val="0"/>
          <w:numId w:val="4"/>
        </w:numPr>
      </w:pPr>
      <w:r>
        <w:t xml:space="preserve">Do not know / prefer not to </w:t>
      </w:r>
      <w:proofErr w:type="gramStart"/>
      <w:r>
        <w:t>say  (</w:t>
      </w:r>
      <w:proofErr w:type="gramEnd"/>
      <w:r>
        <w:t xml:space="preserve">6) </w:t>
      </w:r>
    </w:p>
    <w:p w14:paraId="03A32BC7" w14:textId="77777777" w:rsidR="000E5358" w:rsidRDefault="000E5358" w:rsidP="000E5358"/>
    <w:p w14:paraId="25D33674" w14:textId="77777777" w:rsidR="000E5358" w:rsidRDefault="000E5358" w:rsidP="000E5358">
      <w:pPr>
        <w:pStyle w:val="QuestionSeparator"/>
      </w:pPr>
    </w:p>
    <w:p w14:paraId="32DCCCB8" w14:textId="77777777" w:rsidR="000E5358" w:rsidRDefault="000E5358" w:rsidP="000E5358"/>
    <w:p w14:paraId="5BA67ABF" w14:textId="77777777" w:rsidR="000E5358" w:rsidRDefault="000E5358" w:rsidP="000E5358">
      <w:pPr>
        <w:keepNext/>
      </w:pPr>
      <w:r>
        <w:t>VAC_PASS_INT If a coronavirus (COVID-19) certificate or passport was required for international travel, would you be more or less inclined to accept a coronavirus (COVID-19) vaccine?</w:t>
      </w:r>
    </w:p>
    <w:p w14:paraId="1CBFCB4E" w14:textId="77777777" w:rsidR="000E5358" w:rsidRDefault="000E5358" w:rsidP="000E5358">
      <w:pPr>
        <w:pStyle w:val="ListParagraph"/>
        <w:keepNext/>
        <w:numPr>
          <w:ilvl w:val="0"/>
          <w:numId w:val="4"/>
        </w:numPr>
      </w:pPr>
      <w:r>
        <w:t xml:space="preserve">Much less </w:t>
      </w:r>
      <w:proofErr w:type="gramStart"/>
      <w:r>
        <w:t>inclined  (</w:t>
      </w:r>
      <w:proofErr w:type="gramEnd"/>
      <w:r>
        <w:t xml:space="preserve">1) </w:t>
      </w:r>
    </w:p>
    <w:p w14:paraId="04E7219E" w14:textId="77777777" w:rsidR="000E5358" w:rsidRDefault="000E5358" w:rsidP="000E5358">
      <w:pPr>
        <w:pStyle w:val="ListParagraph"/>
        <w:keepNext/>
        <w:numPr>
          <w:ilvl w:val="0"/>
          <w:numId w:val="4"/>
        </w:numPr>
      </w:pPr>
      <w:r>
        <w:t xml:space="preserve">Somewhat less </w:t>
      </w:r>
      <w:proofErr w:type="gramStart"/>
      <w:r>
        <w:t>inclined  (</w:t>
      </w:r>
      <w:proofErr w:type="gramEnd"/>
      <w:r>
        <w:t xml:space="preserve">2) </w:t>
      </w:r>
    </w:p>
    <w:p w14:paraId="3201594E" w14:textId="77777777" w:rsidR="000E5358" w:rsidRDefault="000E5358" w:rsidP="000E5358">
      <w:pPr>
        <w:pStyle w:val="ListParagraph"/>
        <w:keepNext/>
        <w:numPr>
          <w:ilvl w:val="0"/>
          <w:numId w:val="4"/>
        </w:numPr>
      </w:pPr>
      <w:r>
        <w:t xml:space="preserve">Neither more nor less </w:t>
      </w:r>
      <w:proofErr w:type="gramStart"/>
      <w:r>
        <w:t>inclined  (</w:t>
      </w:r>
      <w:proofErr w:type="gramEnd"/>
      <w:r>
        <w:t xml:space="preserve">3) </w:t>
      </w:r>
    </w:p>
    <w:p w14:paraId="78CBD3EF" w14:textId="77777777" w:rsidR="000E5358" w:rsidRDefault="000E5358" w:rsidP="000E5358">
      <w:pPr>
        <w:pStyle w:val="ListParagraph"/>
        <w:keepNext/>
        <w:numPr>
          <w:ilvl w:val="0"/>
          <w:numId w:val="4"/>
        </w:numPr>
      </w:pPr>
      <w:r>
        <w:t xml:space="preserve">Somewhat more </w:t>
      </w:r>
      <w:proofErr w:type="gramStart"/>
      <w:r>
        <w:t>inclined  (</w:t>
      </w:r>
      <w:proofErr w:type="gramEnd"/>
      <w:r>
        <w:t xml:space="preserve">4) </w:t>
      </w:r>
    </w:p>
    <w:p w14:paraId="3E8E666B" w14:textId="77777777" w:rsidR="000E5358" w:rsidRDefault="000E5358" w:rsidP="000E5358">
      <w:pPr>
        <w:pStyle w:val="ListParagraph"/>
        <w:keepNext/>
        <w:numPr>
          <w:ilvl w:val="0"/>
          <w:numId w:val="4"/>
        </w:numPr>
      </w:pPr>
      <w:r>
        <w:t xml:space="preserve">Much more </w:t>
      </w:r>
      <w:proofErr w:type="gramStart"/>
      <w:r>
        <w:t>inclined  (</w:t>
      </w:r>
      <w:proofErr w:type="gramEnd"/>
      <w:r>
        <w:t xml:space="preserve">5) </w:t>
      </w:r>
    </w:p>
    <w:p w14:paraId="77FBF49A" w14:textId="77777777" w:rsidR="000E5358" w:rsidRDefault="000E5358" w:rsidP="000E5358">
      <w:pPr>
        <w:pStyle w:val="ListParagraph"/>
        <w:keepNext/>
        <w:numPr>
          <w:ilvl w:val="0"/>
          <w:numId w:val="4"/>
        </w:numPr>
      </w:pPr>
      <w:r>
        <w:t xml:space="preserve">Do not know / prefer not to </w:t>
      </w:r>
      <w:proofErr w:type="gramStart"/>
      <w:r>
        <w:t>say  (</w:t>
      </w:r>
      <w:proofErr w:type="gramEnd"/>
      <w:r>
        <w:t xml:space="preserve">6) </w:t>
      </w:r>
    </w:p>
    <w:p w14:paraId="17E3C111" w14:textId="77777777" w:rsidR="000E5358" w:rsidRDefault="000E5358" w:rsidP="000E5358"/>
    <w:p w14:paraId="17726C3D" w14:textId="77777777" w:rsidR="000E5358" w:rsidRDefault="000E5358" w:rsidP="000E5358">
      <w:pPr>
        <w:pStyle w:val="BlockEndLabel"/>
      </w:pPr>
      <w:r>
        <w:t>End of Block: Block 17</w:t>
      </w:r>
    </w:p>
    <w:p w14:paraId="1BAF2971" w14:textId="77777777" w:rsidR="000E5358" w:rsidRDefault="000E5358" w:rsidP="000E5358">
      <w:pPr>
        <w:pStyle w:val="BlockSeparator"/>
      </w:pPr>
    </w:p>
    <w:p w14:paraId="29D5A041" w14:textId="77777777" w:rsidR="000E5358" w:rsidRDefault="000E5358" w:rsidP="000E5358">
      <w:pPr>
        <w:pStyle w:val="BlockStartLabel"/>
      </w:pPr>
      <w:r>
        <w:t>Start of Block: Block 20</w:t>
      </w:r>
    </w:p>
    <w:p w14:paraId="0371AD0B" w14:textId="77777777" w:rsidR="000E5358" w:rsidRDefault="000E5358" w:rsidP="000E5358"/>
    <w:p w14:paraId="3B0820CA" w14:textId="77777777" w:rsidR="000E5358" w:rsidRDefault="000E5358" w:rsidP="000E5358">
      <w:pPr>
        <w:keepNext/>
      </w:pPr>
      <w:r>
        <w:lastRenderedPageBreak/>
        <w:t xml:space="preserve">VAC_DEC Are you </w:t>
      </w:r>
      <w:r>
        <w:rPr>
          <w:b/>
        </w:rPr>
        <w:t>currently</w:t>
      </w:r>
      <w:r>
        <w:t xml:space="preserve"> responsible for decisions relating to the vaccination of children? </w:t>
      </w:r>
      <w:r>
        <w:br/>
        <w:t> </w:t>
      </w:r>
    </w:p>
    <w:p w14:paraId="41DEBC26" w14:textId="77777777" w:rsidR="000E5358" w:rsidRDefault="000E5358" w:rsidP="000E5358">
      <w:pPr>
        <w:pStyle w:val="ListParagraph"/>
        <w:keepNext/>
        <w:numPr>
          <w:ilvl w:val="0"/>
          <w:numId w:val="4"/>
        </w:numPr>
      </w:pPr>
      <w:proofErr w:type="gramStart"/>
      <w:r>
        <w:t>Yes  (</w:t>
      </w:r>
      <w:proofErr w:type="gramEnd"/>
      <w:r>
        <w:t xml:space="preserve">1) </w:t>
      </w:r>
    </w:p>
    <w:p w14:paraId="18E4E4AF" w14:textId="77777777" w:rsidR="000E5358" w:rsidRDefault="000E5358" w:rsidP="000E5358">
      <w:pPr>
        <w:pStyle w:val="ListParagraph"/>
        <w:keepNext/>
        <w:numPr>
          <w:ilvl w:val="0"/>
          <w:numId w:val="4"/>
        </w:numPr>
      </w:pPr>
      <w:proofErr w:type="gramStart"/>
      <w:r>
        <w:t>No  (</w:t>
      </w:r>
      <w:proofErr w:type="gramEnd"/>
      <w:r>
        <w:t xml:space="preserve">2) </w:t>
      </w:r>
    </w:p>
    <w:p w14:paraId="2025D01D" w14:textId="77777777" w:rsidR="000E5358" w:rsidRDefault="000E5358" w:rsidP="000E5358"/>
    <w:p w14:paraId="65ADA766" w14:textId="77777777" w:rsidR="000E5358" w:rsidRDefault="000E5358" w:rsidP="000E5358">
      <w:pPr>
        <w:pStyle w:val="BlockEndLabel"/>
      </w:pPr>
      <w:r>
        <w:t>End of Block: Block 20</w:t>
      </w:r>
    </w:p>
    <w:p w14:paraId="51FBDD1A" w14:textId="77777777" w:rsidR="000E5358" w:rsidRDefault="000E5358" w:rsidP="000E5358">
      <w:pPr>
        <w:pStyle w:val="BlockSeparator"/>
      </w:pPr>
    </w:p>
    <w:p w14:paraId="465E219C" w14:textId="77777777" w:rsidR="000E5358" w:rsidRDefault="000E5358" w:rsidP="000E5358">
      <w:pPr>
        <w:pStyle w:val="BlockStartLabel"/>
      </w:pPr>
      <w:r>
        <w:t>Start of Block: Block 21</w:t>
      </w:r>
    </w:p>
    <w:p w14:paraId="23A66289" w14:textId="77777777" w:rsidR="000E5358" w:rsidRDefault="000E5358" w:rsidP="000E5358"/>
    <w:p w14:paraId="411ED864" w14:textId="77777777" w:rsidR="000E5358" w:rsidRDefault="000E5358" w:rsidP="000E5358">
      <w:pPr>
        <w:pStyle w:val="BlockEndLabel"/>
      </w:pPr>
      <w:r>
        <w:t>End of Block: Block 23</w:t>
      </w:r>
    </w:p>
    <w:p w14:paraId="57605E20" w14:textId="77777777" w:rsidR="000E5358" w:rsidRDefault="000E5358" w:rsidP="000E5358">
      <w:pPr>
        <w:pStyle w:val="BlockSeparator"/>
      </w:pPr>
    </w:p>
    <w:p w14:paraId="2707DDC0" w14:textId="77777777" w:rsidR="000E5358" w:rsidRDefault="000E5358" w:rsidP="000E5358">
      <w:pPr>
        <w:pStyle w:val="BlockStartLabel"/>
      </w:pPr>
      <w:r>
        <w:t>Start of Block: Block 24</w:t>
      </w:r>
    </w:p>
    <w:tbl>
      <w:tblPr>
        <w:tblStyle w:val="QQuestionIconTable"/>
        <w:tblW w:w="50" w:type="auto"/>
        <w:tblLook w:val="07E0" w:firstRow="1" w:lastRow="1" w:firstColumn="1" w:lastColumn="1" w:noHBand="1" w:noVBand="1"/>
      </w:tblPr>
      <w:tblGrid>
        <w:gridCol w:w="380"/>
      </w:tblGrid>
      <w:tr w:rsidR="000E5358" w14:paraId="781015A0" w14:textId="77777777" w:rsidTr="009A2D8F">
        <w:tc>
          <w:tcPr>
            <w:tcW w:w="50" w:type="dxa"/>
          </w:tcPr>
          <w:p w14:paraId="73D2C658" w14:textId="77777777" w:rsidR="000E5358" w:rsidRDefault="000E5358" w:rsidP="009A2D8F">
            <w:pPr>
              <w:keepNext/>
            </w:pPr>
            <w:r>
              <w:rPr>
                <w:noProof/>
              </w:rPr>
              <w:drawing>
                <wp:inline distT="0" distB="0" distL="0" distR="0" wp14:anchorId="3DBD819D" wp14:editId="2A222839">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5"/>
                          <a:stretch>
                            <a:fillRect/>
                          </a:stretch>
                        </pic:blipFill>
                        <pic:spPr>
                          <a:xfrm>
                            <a:off x="0" y="0"/>
                            <a:ext cx="228600" cy="228600"/>
                          </a:xfrm>
                          <a:prstGeom prst="rect">
                            <a:avLst/>
                          </a:prstGeom>
                        </pic:spPr>
                      </pic:pic>
                    </a:graphicData>
                  </a:graphic>
                </wp:inline>
              </w:drawing>
            </w:r>
          </w:p>
        </w:tc>
      </w:tr>
    </w:tbl>
    <w:p w14:paraId="1C1A9E7A" w14:textId="77777777" w:rsidR="000E5358" w:rsidRDefault="000E5358" w:rsidP="000E5358"/>
    <w:p w14:paraId="443E71D5" w14:textId="458BA6BA" w:rsidR="000E5358" w:rsidRDefault="000E5358" w:rsidP="000E5358">
      <w:pPr>
        <w:keepNext/>
      </w:pPr>
      <w:r>
        <w:t xml:space="preserve">MIST </w:t>
      </w:r>
      <w:r>
        <w:br/>
      </w:r>
      <w:r>
        <w:rPr>
          <w:b/>
        </w:rPr>
        <w:t>We would now like to ask you some questions on perceptions towards news headlines.</w:t>
      </w:r>
      <w:r>
        <w:t xml:space="preserve">  </w:t>
      </w:r>
      <w:r>
        <w:br/>
        <w:t xml:space="preserve">  Please </w:t>
      </w:r>
      <w:proofErr w:type="spellStart"/>
      <w:r>
        <w:t>categorise</w:t>
      </w:r>
      <w:proofErr w:type="spellEnd"/>
      <w:r>
        <w:t xml:space="preserve"> the following news headlines as either "fake news" or "real news".   </w:t>
      </w:r>
      <w:r>
        <w:br/>
        <w:t xml:space="preserve">   </w:t>
      </w:r>
      <w:r>
        <w:br/>
      </w:r>
      <w:r>
        <w:lastRenderedPageBreak/>
        <w:t xml:space="preserve">Some items may look credible or obviously false at first sight, but may actually fall in the opposite category. However, for each news headline, only one category is correct.  </w:t>
      </w:r>
    </w:p>
    <w:tbl>
      <w:tblPr>
        <w:tblStyle w:val="QQuestionTable"/>
        <w:tblW w:w="9576" w:type="auto"/>
        <w:tblLook w:val="07E0" w:firstRow="1" w:lastRow="1" w:firstColumn="1" w:lastColumn="1" w:noHBand="1" w:noVBand="1"/>
      </w:tblPr>
      <w:tblGrid>
        <w:gridCol w:w="3137"/>
        <w:gridCol w:w="3112"/>
        <w:gridCol w:w="3111"/>
      </w:tblGrid>
      <w:tr w:rsidR="000E5358" w14:paraId="3A8F4336" w14:textId="77777777" w:rsidTr="009A2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A1C51B" w14:textId="77777777" w:rsidR="000E5358" w:rsidRDefault="000E5358" w:rsidP="009A2D8F">
            <w:pPr>
              <w:keepNext/>
            </w:pPr>
          </w:p>
        </w:tc>
        <w:tc>
          <w:tcPr>
            <w:tcW w:w="3192" w:type="dxa"/>
          </w:tcPr>
          <w:p w14:paraId="1B1376A6"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t>Fake (1)</w:t>
            </w:r>
          </w:p>
        </w:tc>
        <w:tc>
          <w:tcPr>
            <w:tcW w:w="3192" w:type="dxa"/>
          </w:tcPr>
          <w:p w14:paraId="54BB8FFA"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t>Real (2)</w:t>
            </w:r>
          </w:p>
        </w:tc>
      </w:tr>
      <w:tr w:rsidR="000E5358" w14:paraId="0D5E7E76"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25123CD8" w14:textId="77777777" w:rsidR="000E5358" w:rsidRDefault="000E5358" w:rsidP="009A2D8F">
            <w:pPr>
              <w:keepNext/>
            </w:pPr>
            <w:r>
              <w:t xml:space="preserve">Government Officials Have Manipulated Stock Prices to Hide Scandals (1) </w:t>
            </w:r>
          </w:p>
        </w:tc>
        <w:tc>
          <w:tcPr>
            <w:tcW w:w="3192" w:type="dxa"/>
          </w:tcPr>
          <w:p w14:paraId="47B4F63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456B4B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0DD166CC"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7D262305" w14:textId="77777777" w:rsidR="000E5358" w:rsidRDefault="000E5358" w:rsidP="009A2D8F">
            <w:pPr>
              <w:keepNext/>
            </w:pPr>
            <w:r>
              <w:t xml:space="preserve">The Corporate Media Is Controlled by the Military-industrial Complex: The Major Oil Companies Own the Media and Control Their Agenda (2) </w:t>
            </w:r>
          </w:p>
        </w:tc>
        <w:tc>
          <w:tcPr>
            <w:tcW w:w="3192" w:type="dxa"/>
          </w:tcPr>
          <w:p w14:paraId="3B1A72D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0B3D3CF"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3ECA7052"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3561553C" w14:textId="77777777" w:rsidR="000E5358" w:rsidRDefault="000E5358" w:rsidP="009A2D8F">
            <w:pPr>
              <w:keepNext/>
            </w:pPr>
            <w:r>
              <w:t xml:space="preserve">New Study: Left-Wingers Are More Likely to Lie to Get a Higher Salary (3) </w:t>
            </w:r>
          </w:p>
        </w:tc>
        <w:tc>
          <w:tcPr>
            <w:tcW w:w="3192" w:type="dxa"/>
          </w:tcPr>
          <w:p w14:paraId="720FBBD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0A5416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5EF589BA"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7743CF34" w14:textId="77777777" w:rsidR="000E5358" w:rsidRDefault="000E5358" w:rsidP="009A2D8F">
            <w:pPr>
              <w:keepNext/>
            </w:pPr>
            <w:r>
              <w:t xml:space="preserve">The Government Is Manipulating the Public's Perception of Genetic Engineering in Order to Make People More Accepting of Such Techniques (4) </w:t>
            </w:r>
          </w:p>
        </w:tc>
        <w:tc>
          <w:tcPr>
            <w:tcW w:w="3192" w:type="dxa"/>
          </w:tcPr>
          <w:p w14:paraId="7F7100C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D382BD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2CB9786D"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0CB18322" w14:textId="77777777" w:rsidR="000E5358" w:rsidRDefault="000E5358" w:rsidP="009A2D8F">
            <w:pPr>
              <w:keepNext/>
            </w:pPr>
            <w:r>
              <w:t xml:space="preserve">Left-Wing Extremism Causes 'More Damage' to World Than Terrorism, Says UN Report (5) </w:t>
            </w:r>
          </w:p>
        </w:tc>
        <w:tc>
          <w:tcPr>
            <w:tcW w:w="3192" w:type="dxa"/>
          </w:tcPr>
          <w:p w14:paraId="11006BA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2F616D"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28DD812D"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624DC1AA" w14:textId="77777777" w:rsidR="000E5358" w:rsidRDefault="000E5358" w:rsidP="009A2D8F">
            <w:pPr>
              <w:keepNext/>
            </w:pPr>
            <w:r>
              <w:t xml:space="preserve">Certain Vaccines Are Loaded with Dangerous Chemicals and Toxins (6) </w:t>
            </w:r>
          </w:p>
        </w:tc>
        <w:tc>
          <w:tcPr>
            <w:tcW w:w="3192" w:type="dxa"/>
          </w:tcPr>
          <w:p w14:paraId="5C0B8F5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285FA3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F261683"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54B169B9" w14:textId="77777777" w:rsidR="000E5358" w:rsidRDefault="000E5358" w:rsidP="009A2D8F">
            <w:pPr>
              <w:keepNext/>
            </w:pPr>
            <w:r>
              <w:t xml:space="preserve">New Study: Clear Relationship Between Eye Color and Intelligence (8) </w:t>
            </w:r>
          </w:p>
        </w:tc>
        <w:tc>
          <w:tcPr>
            <w:tcW w:w="3192" w:type="dxa"/>
          </w:tcPr>
          <w:p w14:paraId="3531B7E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68B64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57D9F4C2"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733A936D" w14:textId="77777777" w:rsidR="000E5358" w:rsidRDefault="000E5358" w:rsidP="009A2D8F">
            <w:pPr>
              <w:keepNext/>
            </w:pPr>
            <w:r>
              <w:t xml:space="preserve">The Government Is Knowingly Spreading Disease Through the Airwaves and Food Supply (9) </w:t>
            </w:r>
          </w:p>
        </w:tc>
        <w:tc>
          <w:tcPr>
            <w:tcW w:w="3192" w:type="dxa"/>
          </w:tcPr>
          <w:p w14:paraId="2936B5E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2ED621E"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2B043CF7"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5F8FAAD7" w14:textId="77777777" w:rsidR="000E5358" w:rsidRDefault="000E5358" w:rsidP="009A2D8F">
            <w:pPr>
              <w:keepNext/>
            </w:pPr>
            <w:r>
              <w:t xml:space="preserve">Ebola Virus 'Caused by US Nuclear Weapons Testing', New Study Says (10) </w:t>
            </w:r>
          </w:p>
        </w:tc>
        <w:tc>
          <w:tcPr>
            <w:tcW w:w="3192" w:type="dxa"/>
          </w:tcPr>
          <w:p w14:paraId="2599D75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9E616C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6B6D21D4"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5CA38873" w14:textId="77777777" w:rsidR="000E5358" w:rsidRDefault="000E5358" w:rsidP="009A2D8F">
            <w:pPr>
              <w:keepNext/>
            </w:pPr>
            <w:r>
              <w:lastRenderedPageBreak/>
              <w:t xml:space="preserve">Government Officials Have Illegally Manipulated the Weather to Cause Devastating Storms (11) </w:t>
            </w:r>
          </w:p>
        </w:tc>
        <w:tc>
          <w:tcPr>
            <w:tcW w:w="3192" w:type="dxa"/>
          </w:tcPr>
          <w:p w14:paraId="08B690E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EE0A6D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4E6FE42"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54B7A3CC" w14:textId="77777777" w:rsidR="000E5358" w:rsidRDefault="000E5358" w:rsidP="009A2D8F">
            <w:pPr>
              <w:keepNext/>
            </w:pPr>
            <w:r>
              <w:t xml:space="preserve">Attitudes Toward EU Are Largely Positive, Both Within Europe and Outside It (12) </w:t>
            </w:r>
          </w:p>
        </w:tc>
        <w:tc>
          <w:tcPr>
            <w:tcW w:w="3192" w:type="dxa"/>
          </w:tcPr>
          <w:p w14:paraId="2413A49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09E531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62B7B927"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5CB526CE" w14:textId="77777777" w:rsidR="000E5358" w:rsidRDefault="000E5358" w:rsidP="009A2D8F">
            <w:pPr>
              <w:keepNext/>
            </w:pPr>
            <w:r>
              <w:t xml:space="preserve">One-in-Three Worldwide Lack Confidence in NGOs (13) </w:t>
            </w:r>
          </w:p>
        </w:tc>
        <w:tc>
          <w:tcPr>
            <w:tcW w:w="3192" w:type="dxa"/>
          </w:tcPr>
          <w:p w14:paraId="2C9E9E5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C2DC3A7"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1638EFF4"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3D47050E" w14:textId="77777777" w:rsidR="000E5358" w:rsidRDefault="000E5358" w:rsidP="009A2D8F">
            <w:pPr>
              <w:keepNext/>
            </w:pPr>
            <w:r>
              <w:t xml:space="preserve">Reflecting a Demographic Shift, 109 US Counties Have Become Majority Nonwhite Since 2000 (14) </w:t>
            </w:r>
          </w:p>
        </w:tc>
        <w:tc>
          <w:tcPr>
            <w:tcW w:w="3192" w:type="dxa"/>
          </w:tcPr>
          <w:p w14:paraId="6899B58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BD6459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2BE4ECF0"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215A1060" w14:textId="77777777" w:rsidR="000E5358" w:rsidRDefault="000E5358" w:rsidP="009A2D8F">
            <w:pPr>
              <w:keepNext/>
            </w:pPr>
            <w:r>
              <w:t xml:space="preserve">International Relations Experts and US Public Agree: America Is Less Respected Globally (15) </w:t>
            </w:r>
          </w:p>
        </w:tc>
        <w:tc>
          <w:tcPr>
            <w:tcW w:w="3192" w:type="dxa"/>
          </w:tcPr>
          <w:p w14:paraId="1732F73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9429F4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5CF389C9"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086288FC" w14:textId="77777777" w:rsidR="000E5358" w:rsidRDefault="000E5358" w:rsidP="009A2D8F">
            <w:pPr>
              <w:keepNext/>
            </w:pPr>
            <w:r>
              <w:t xml:space="preserve">Hyatt Will Remove Small Bottles from Hotel Bathrooms by 2021 (16) </w:t>
            </w:r>
          </w:p>
        </w:tc>
        <w:tc>
          <w:tcPr>
            <w:tcW w:w="3192" w:type="dxa"/>
          </w:tcPr>
          <w:p w14:paraId="472DDE3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5B21C4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40BC6E22"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05F9D47E" w14:textId="77777777" w:rsidR="000E5358" w:rsidRDefault="000E5358" w:rsidP="009A2D8F">
            <w:pPr>
              <w:keepNext/>
            </w:pPr>
            <w:r>
              <w:t xml:space="preserve">Morocco’s King Appoints Committee Chief to Fight Poverty and Inequality (17) </w:t>
            </w:r>
          </w:p>
        </w:tc>
        <w:tc>
          <w:tcPr>
            <w:tcW w:w="3192" w:type="dxa"/>
          </w:tcPr>
          <w:p w14:paraId="5C598B8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24AF59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261A43A3"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17D9E4E6" w14:textId="77777777" w:rsidR="000E5358" w:rsidRDefault="000E5358" w:rsidP="009A2D8F">
            <w:pPr>
              <w:keepNext/>
            </w:pPr>
            <w:r>
              <w:t xml:space="preserve">Republicans Divided in Views of Trump’s Conduct, Democrats Are Broadly Critical (18) </w:t>
            </w:r>
          </w:p>
        </w:tc>
        <w:tc>
          <w:tcPr>
            <w:tcW w:w="3192" w:type="dxa"/>
          </w:tcPr>
          <w:p w14:paraId="1D2EF72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DCCD52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18459FD0"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58A19177" w14:textId="77777777" w:rsidR="000E5358" w:rsidRDefault="000E5358" w:rsidP="009A2D8F">
            <w:pPr>
              <w:keepNext/>
            </w:pPr>
            <w:r>
              <w:t xml:space="preserve">Democrats More Supportive than Republicans of Federal Spending for Scientific Research (19) </w:t>
            </w:r>
          </w:p>
        </w:tc>
        <w:tc>
          <w:tcPr>
            <w:tcW w:w="3192" w:type="dxa"/>
          </w:tcPr>
          <w:p w14:paraId="4956667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2A67E3D"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01AEFB7A"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4210A423" w14:textId="77777777" w:rsidR="000E5358" w:rsidRDefault="000E5358" w:rsidP="009A2D8F">
            <w:pPr>
              <w:keepNext/>
            </w:pPr>
            <w:r>
              <w:t xml:space="preserve">Global Warming Age Gap: Younger Americans Most Worried (20) </w:t>
            </w:r>
          </w:p>
        </w:tc>
        <w:tc>
          <w:tcPr>
            <w:tcW w:w="3192" w:type="dxa"/>
          </w:tcPr>
          <w:p w14:paraId="1375A7B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3AEBDA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3F77F05F" w14:textId="77777777" w:rsidTr="009A2D8F">
        <w:tc>
          <w:tcPr>
            <w:cnfStyle w:val="001000000000" w:firstRow="0" w:lastRow="0" w:firstColumn="1" w:lastColumn="0" w:oddVBand="0" w:evenVBand="0" w:oddHBand="0" w:evenHBand="0" w:firstRowFirstColumn="0" w:firstRowLastColumn="0" w:lastRowFirstColumn="0" w:lastRowLastColumn="0"/>
            <w:tcW w:w="3192" w:type="dxa"/>
          </w:tcPr>
          <w:p w14:paraId="30F22D32" w14:textId="77777777" w:rsidR="000E5358" w:rsidRDefault="000E5358" w:rsidP="009A2D8F">
            <w:pPr>
              <w:keepNext/>
            </w:pPr>
            <w:r>
              <w:t xml:space="preserve">US Support for Legal Marijuana Steady in Past Year (21) </w:t>
            </w:r>
          </w:p>
        </w:tc>
        <w:tc>
          <w:tcPr>
            <w:tcW w:w="3192" w:type="dxa"/>
          </w:tcPr>
          <w:p w14:paraId="55BCA1A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092168D"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4D3B7C" w14:textId="77777777" w:rsidR="000E5358" w:rsidRDefault="000E5358" w:rsidP="000E5358"/>
    <w:p w14:paraId="68EFEF1E" w14:textId="77777777" w:rsidR="000E5358" w:rsidRDefault="000E5358" w:rsidP="000E5358"/>
    <w:p w14:paraId="57B54177" w14:textId="77777777" w:rsidR="000E5358" w:rsidRDefault="000E5358" w:rsidP="000E5358">
      <w:pPr>
        <w:pStyle w:val="BlockEndLabel"/>
      </w:pPr>
      <w:r>
        <w:lastRenderedPageBreak/>
        <w:t>End of Block: Block 24</w:t>
      </w:r>
    </w:p>
    <w:p w14:paraId="5F9D5DD3" w14:textId="77777777" w:rsidR="000E5358" w:rsidRDefault="000E5358" w:rsidP="000E5358">
      <w:pPr>
        <w:pStyle w:val="BlockSeparator"/>
      </w:pPr>
    </w:p>
    <w:p w14:paraId="33256190" w14:textId="77777777" w:rsidR="000E5358" w:rsidRDefault="000E5358" w:rsidP="000E5358">
      <w:pPr>
        <w:pStyle w:val="BlockStartLabel"/>
      </w:pPr>
      <w:r>
        <w:t>Start of Block: Block 25</w:t>
      </w:r>
    </w:p>
    <w:p w14:paraId="3C1C9918" w14:textId="77777777" w:rsidR="000E5358" w:rsidRDefault="000E5358" w:rsidP="000E5358"/>
    <w:p w14:paraId="302A0802" w14:textId="77777777" w:rsidR="000E5358" w:rsidRDefault="000E5358" w:rsidP="000E5358">
      <w:pPr>
        <w:keepNext/>
      </w:pPr>
      <w:r>
        <w:t>ANX We will now ask you some questions about how you have been feeling over the past three months.</w:t>
      </w:r>
      <w:r>
        <w:br/>
      </w:r>
      <w:r>
        <w:br/>
      </w:r>
      <w:r>
        <w:br/>
        <w:t>Over the past three months I have been feeling ...</w:t>
      </w:r>
    </w:p>
    <w:tbl>
      <w:tblPr>
        <w:tblStyle w:val="QQuestionTable"/>
        <w:tblW w:w="9576" w:type="auto"/>
        <w:tblLook w:val="07E0" w:firstRow="1" w:lastRow="1" w:firstColumn="1" w:lastColumn="1" w:noHBand="1" w:noVBand="1"/>
      </w:tblPr>
      <w:tblGrid>
        <w:gridCol w:w="1876"/>
        <w:gridCol w:w="1860"/>
        <w:gridCol w:w="1885"/>
        <w:gridCol w:w="1866"/>
        <w:gridCol w:w="1873"/>
      </w:tblGrid>
      <w:tr w:rsidR="000E5358" w14:paraId="49D97623" w14:textId="77777777" w:rsidTr="009A2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78209D8" w14:textId="77777777" w:rsidR="000E5358" w:rsidRDefault="000E5358" w:rsidP="009A2D8F">
            <w:pPr>
              <w:keepNext/>
            </w:pPr>
          </w:p>
        </w:tc>
        <w:tc>
          <w:tcPr>
            <w:tcW w:w="1915" w:type="dxa"/>
          </w:tcPr>
          <w:p w14:paraId="32C08A7F"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t>Not at all (1)</w:t>
            </w:r>
          </w:p>
        </w:tc>
        <w:tc>
          <w:tcPr>
            <w:tcW w:w="1915" w:type="dxa"/>
          </w:tcPr>
          <w:p w14:paraId="1F8DFA9D"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t>Somewhat (2)</w:t>
            </w:r>
          </w:p>
        </w:tc>
        <w:tc>
          <w:tcPr>
            <w:tcW w:w="1915" w:type="dxa"/>
          </w:tcPr>
          <w:p w14:paraId="24D40FA9"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t>Very much (3)</w:t>
            </w:r>
          </w:p>
        </w:tc>
        <w:tc>
          <w:tcPr>
            <w:tcW w:w="1915" w:type="dxa"/>
          </w:tcPr>
          <w:p w14:paraId="766989D4" w14:textId="77777777" w:rsidR="000E5358" w:rsidRDefault="000E5358" w:rsidP="009A2D8F">
            <w:pPr>
              <w:cnfStyle w:val="100000000000" w:firstRow="1" w:lastRow="0" w:firstColumn="0" w:lastColumn="0" w:oddVBand="0" w:evenVBand="0" w:oddHBand="0" w:evenHBand="0" w:firstRowFirstColumn="0" w:firstRowLastColumn="0" w:lastRowFirstColumn="0" w:lastRowLastColumn="0"/>
            </w:pPr>
            <w:r>
              <w:t>Do not wish to answer (6)</w:t>
            </w:r>
          </w:p>
        </w:tc>
      </w:tr>
      <w:tr w:rsidR="000E5358" w14:paraId="0024213B" w14:textId="77777777" w:rsidTr="009A2D8F">
        <w:tc>
          <w:tcPr>
            <w:cnfStyle w:val="001000000000" w:firstRow="0" w:lastRow="0" w:firstColumn="1" w:lastColumn="0" w:oddVBand="0" w:evenVBand="0" w:oddHBand="0" w:evenHBand="0" w:firstRowFirstColumn="0" w:firstRowLastColumn="0" w:lastRowFirstColumn="0" w:lastRowLastColumn="0"/>
            <w:tcW w:w="1915" w:type="dxa"/>
          </w:tcPr>
          <w:p w14:paraId="3695FAC0" w14:textId="77777777" w:rsidR="000E5358" w:rsidRDefault="000E5358" w:rsidP="009A2D8F">
            <w:pPr>
              <w:keepNext/>
            </w:pPr>
            <w:r>
              <w:t xml:space="preserve">Calm (1) </w:t>
            </w:r>
          </w:p>
        </w:tc>
        <w:tc>
          <w:tcPr>
            <w:tcW w:w="1915" w:type="dxa"/>
          </w:tcPr>
          <w:p w14:paraId="32C1700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F3223E"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7587B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E4D74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31F85AE1" w14:textId="77777777" w:rsidTr="009A2D8F">
        <w:tc>
          <w:tcPr>
            <w:cnfStyle w:val="001000000000" w:firstRow="0" w:lastRow="0" w:firstColumn="1" w:lastColumn="0" w:oddVBand="0" w:evenVBand="0" w:oddHBand="0" w:evenHBand="0" w:firstRowFirstColumn="0" w:firstRowLastColumn="0" w:lastRowFirstColumn="0" w:lastRowLastColumn="0"/>
            <w:tcW w:w="1915" w:type="dxa"/>
          </w:tcPr>
          <w:p w14:paraId="051B84C4" w14:textId="77777777" w:rsidR="000E5358" w:rsidRDefault="000E5358" w:rsidP="009A2D8F">
            <w:pPr>
              <w:keepNext/>
            </w:pPr>
            <w:r>
              <w:t xml:space="preserve">Tense (2) </w:t>
            </w:r>
          </w:p>
        </w:tc>
        <w:tc>
          <w:tcPr>
            <w:tcW w:w="1915" w:type="dxa"/>
          </w:tcPr>
          <w:p w14:paraId="0BC10CC1"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12F6C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921FD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DBB69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0FC55234" w14:textId="77777777" w:rsidTr="009A2D8F">
        <w:tc>
          <w:tcPr>
            <w:cnfStyle w:val="001000000000" w:firstRow="0" w:lastRow="0" w:firstColumn="1" w:lastColumn="0" w:oddVBand="0" w:evenVBand="0" w:oddHBand="0" w:evenHBand="0" w:firstRowFirstColumn="0" w:firstRowLastColumn="0" w:lastRowFirstColumn="0" w:lastRowLastColumn="0"/>
            <w:tcW w:w="1915" w:type="dxa"/>
          </w:tcPr>
          <w:p w14:paraId="1FC34108" w14:textId="77777777" w:rsidR="000E5358" w:rsidRDefault="000E5358" w:rsidP="009A2D8F">
            <w:pPr>
              <w:keepNext/>
            </w:pPr>
            <w:r>
              <w:t xml:space="preserve">Upset (3) </w:t>
            </w:r>
          </w:p>
        </w:tc>
        <w:tc>
          <w:tcPr>
            <w:tcW w:w="1915" w:type="dxa"/>
          </w:tcPr>
          <w:p w14:paraId="20A29AD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1ACFCC"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A2869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126BFB"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FF906F3" w14:textId="77777777" w:rsidTr="009A2D8F">
        <w:tc>
          <w:tcPr>
            <w:cnfStyle w:val="001000000000" w:firstRow="0" w:lastRow="0" w:firstColumn="1" w:lastColumn="0" w:oddVBand="0" w:evenVBand="0" w:oddHBand="0" w:evenHBand="0" w:firstRowFirstColumn="0" w:firstRowLastColumn="0" w:lastRowFirstColumn="0" w:lastRowLastColumn="0"/>
            <w:tcW w:w="1915" w:type="dxa"/>
          </w:tcPr>
          <w:p w14:paraId="1FEF5C73" w14:textId="77777777" w:rsidR="000E5358" w:rsidRDefault="000E5358" w:rsidP="009A2D8F">
            <w:pPr>
              <w:keepNext/>
            </w:pPr>
            <w:r>
              <w:t xml:space="preserve">Relaxed (4) </w:t>
            </w:r>
          </w:p>
        </w:tc>
        <w:tc>
          <w:tcPr>
            <w:tcW w:w="1915" w:type="dxa"/>
          </w:tcPr>
          <w:p w14:paraId="3CBA6D29"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FA9F60"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C10BC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EDAC5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7FA6E125" w14:textId="77777777" w:rsidTr="009A2D8F">
        <w:tc>
          <w:tcPr>
            <w:cnfStyle w:val="001000000000" w:firstRow="0" w:lastRow="0" w:firstColumn="1" w:lastColumn="0" w:oddVBand="0" w:evenVBand="0" w:oddHBand="0" w:evenHBand="0" w:firstRowFirstColumn="0" w:firstRowLastColumn="0" w:lastRowFirstColumn="0" w:lastRowLastColumn="0"/>
            <w:tcW w:w="1915" w:type="dxa"/>
          </w:tcPr>
          <w:p w14:paraId="0F8CA2F9" w14:textId="77777777" w:rsidR="000E5358" w:rsidRDefault="000E5358" w:rsidP="009A2D8F">
            <w:pPr>
              <w:keepNext/>
            </w:pPr>
            <w:r>
              <w:t xml:space="preserve">Content (5) </w:t>
            </w:r>
          </w:p>
        </w:tc>
        <w:tc>
          <w:tcPr>
            <w:tcW w:w="1915" w:type="dxa"/>
          </w:tcPr>
          <w:p w14:paraId="2154E65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14DD03"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6F944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985FFA"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E5358" w14:paraId="4649A212" w14:textId="77777777" w:rsidTr="009A2D8F">
        <w:tc>
          <w:tcPr>
            <w:cnfStyle w:val="001000000000" w:firstRow="0" w:lastRow="0" w:firstColumn="1" w:lastColumn="0" w:oddVBand="0" w:evenVBand="0" w:oddHBand="0" w:evenHBand="0" w:firstRowFirstColumn="0" w:firstRowLastColumn="0" w:lastRowFirstColumn="0" w:lastRowLastColumn="0"/>
            <w:tcW w:w="1915" w:type="dxa"/>
          </w:tcPr>
          <w:p w14:paraId="401834CA" w14:textId="77777777" w:rsidR="000E5358" w:rsidRDefault="000E5358" w:rsidP="009A2D8F">
            <w:pPr>
              <w:keepNext/>
            </w:pPr>
            <w:r>
              <w:t xml:space="preserve">Worried (6) </w:t>
            </w:r>
          </w:p>
        </w:tc>
        <w:tc>
          <w:tcPr>
            <w:tcW w:w="1915" w:type="dxa"/>
          </w:tcPr>
          <w:p w14:paraId="7BADF608"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C48A24"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F45D06"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A16FC5" w14:textId="77777777" w:rsidR="000E5358" w:rsidRDefault="000E5358" w:rsidP="009A2D8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DB6DA6" w14:textId="77777777" w:rsidR="000E5358" w:rsidRDefault="000E5358" w:rsidP="000E5358"/>
    <w:p w14:paraId="2A0A3C5E" w14:textId="77777777" w:rsidR="000E5358" w:rsidRDefault="000E5358" w:rsidP="000E5358"/>
    <w:p w14:paraId="65BAAB6D" w14:textId="77777777" w:rsidR="000E5358" w:rsidRDefault="000E5358" w:rsidP="000E5358">
      <w:pPr>
        <w:pStyle w:val="QuestionSeparator"/>
      </w:pPr>
    </w:p>
    <w:p w14:paraId="454F672A" w14:textId="77777777" w:rsidR="000E5358" w:rsidRDefault="000E5358" w:rsidP="000E5358"/>
    <w:p w14:paraId="123585AF" w14:textId="77777777" w:rsidR="000E5358" w:rsidRDefault="000E5358" w:rsidP="000E5358">
      <w:pPr>
        <w:keepNext/>
      </w:pPr>
      <w:r>
        <w:t>DREAD When I think about coronavirus (COVID-19), I find it difficult to think calmly about it and feel great dread or fear</w:t>
      </w:r>
    </w:p>
    <w:p w14:paraId="2A5652BB" w14:textId="77777777" w:rsidR="000E5358" w:rsidRDefault="000E5358" w:rsidP="000E5358">
      <w:pPr>
        <w:pStyle w:val="ListParagraph"/>
        <w:keepNext/>
        <w:numPr>
          <w:ilvl w:val="0"/>
          <w:numId w:val="4"/>
        </w:numPr>
      </w:pPr>
      <w:r>
        <w:t xml:space="preserve">Strongly </w:t>
      </w:r>
      <w:proofErr w:type="gramStart"/>
      <w:r>
        <w:t>agree  (</w:t>
      </w:r>
      <w:proofErr w:type="gramEnd"/>
      <w:r>
        <w:t xml:space="preserve">1) </w:t>
      </w:r>
    </w:p>
    <w:p w14:paraId="4CB0A6B3" w14:textId="77777777" w:rsidR="000E5358" w:rsidRDefault="000E5358" w:rsidP="000E5358">
      <w:pPr>
        <w:pStyle w:val="ListParagraph"/>
        <w:keepNext/>
        <w:numPr>
          <w:ilvl w:val="0"/>
          <w:numId w:val="4"/>
        </w:numPr>
      </w:pPr>
      <w:r>
        <w:t xml:space="preserve">Tend to </w:t>
      </w:r>
      <w:proofErr w:type="gramStart"/>
      <w:r>
        <w:t>agree  (</w:t>
      </w:r>
      <w:proofErr w:type="gramEnd"/>
      <w:r>
        <w:t xml:space="preserve">2) </w:t>
      </w:r>
    </w:p>
    <w:p w14:paraId="2FF807E8" w14:textId="77777777" w:rsidR="000E5358" w:rsidRDefault="000E5358" w:rsidP="000E5358">
      <w:pPr>
        <w:pStyle w:val="ListParagraph"/>
        <w:keepNext/>
        <w:numPr>
          <w:ilvl w:val="0"/>
          <w:numId w:val="4"/>
        </w:numPr>
      </w:pPr>
      <w:r>
        <w:t xml:space="preserve">Tend to </w:t>
      </w:r>
      <w:proofErr w:type="gramStart"/>
      <w:r>
        <w:t>disagree  (</w:t>
      </w:r>
      <w:proofErr w:type="gramEnd"/>
      <w:r>
        <w:t xml:space="preserve">3) </w:t>
      </w:r>
    </w:p>
    <w:p w14:paraId="595411D1" w14:textId="77777777" w:rsidR="000E5358" w:rsidRDefault="000E5358" w:rsidP="000E5358">
      <w:pPr>
        <w:pStyle w:val="ListParagraph"/>
        <w:keepNext/>
        <w:numPr>
          <w:ilvl w:val="0"/>
          <w:numId w:val="4"/>
        </w:numPr>
      </w:pPr>
      <w:r>
        <w:t xml:space="preserve">Strongly </w:t>
      </w:r>
      <w:proofErr w:type="gramStart"/>
      <w:r>
        <w:t>disagree  (</w:t>
      </w:r>
      <w:proofErr w:type="gramEnd"/>
      <w:r>
        <w:t xml:space="preserve">4) </w:t>
      </w:r>
    </w:p>
    <w:p w14:paraId="093C6428" w14:textId="77777777" w:rsidR="000E5358" w:rsidRDefault="000E5358" w:rsidP="000E5358">
      <w:pPr>
        <w:pStyle w:val="ListParagraph"/>
        <w:keepNext/>
        <w:numPr>
          <w:ilvl w:val="0"/>
          <w:numId w:val="4"/>
        </w:numPr>
      </w:pPr>
      <w:r>
        <w:t xml:space="preserve">Do not </w:t>
      </w:r>
      <w:proofErr w:type="gramStart"/>
      <w:r>
        <w:t>know  (</w:t>
      </w:r>
      <w:proofErr w:type="gramEnd"/>
      <w:r>
        <w:t xml:space="preserve">5) </w:t>
      </w:r>
    </w:p>
    <w:sectPr w:rsidR="000E5358">
      <w:headerReference w:type="default" r:id="rId6"/>
      <w:footerReference w:type="even" r:id="rId7"/>
      <w:foot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661" w14:textId="77777777" w:rsidR="00EB001B" w:rsidRDefault="000E535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D9AD0EE" w14:textId="77777777" w:rsidR="00EB001B" w:rsidRDefault="000E535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268F" w14:textId="77777777" w:rsidR="00EB001B" w:rsidRDefault="000E535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32809DF" w14:textId="77777777" w:rsidR="00EB001B" w:rsidRDefault="000E535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D16B" w14:textId="77777777" w:rsidR="00E20C07" w:rsidRDefault="000E535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40994325">
    <w:abstractNumId w:val="2"/>
  </w:num>
  <w:num w:numId="2" w16cid:durableId="594677389">
    <w:abstractNumId w:val="1"/>
  </w:num>
  <w:num w:numId="3" w16cid:durableId="1528828829">
    <w:abstractNumId w:val="3"/>
  </w:num>
  <w:num w:numId="4" w16cid:durableId="25575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58"/>
    <w:rsid w:val="000E5358"/>
    <w:rsid w:val="00154F5C"/>
    <w:rsid w:val="00415851"/>
    <w:rsid w:val="0057555F"/>
    <w:rsid w:val="00E77180"/>
    <w:rsid w:val="00F71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1240"/>
  <w15:chartTrackingRefBased/>
  <w15:docId w15:val="{0D64D761-8D92-4EC0-8779-259450F0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58"/>
    <w:pPr>
      <w:spacing w:after="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0E5358"/>
    <w:pPr>
      <w:spacing w:after="0" w:line="240" w:lineRule="auto"/>
    </w:pPr>
    <w:rPr>
      <w:rFonts w:eastAsiaTheme="minorEastAsia"/>
      <w:lang w:val="en-US"/>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0E5358"/>
    <w:pPr>
      <w:spacing w:after="0" w:line="240" w:lineRule="auto"/>
      <w:jc w:val="center"/>
    </w:pPr>
    <w:rPr>
      <w:rFonts w:eastAsiaTheme="minorEastAsia"/>
      <w:lang w:val="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0E5358"/>
    <w:pPr>
      <w:spacing w:after="0" w:line="240" w:lineRule="auto"/>
      <w:jc w:val="center"/>
    </w:pPr>
    <w:rPr>
      <w:rFonts w:eastAsiaTheme="minorEastAsia"/>
      <w:lang w:val="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0E5358"/>
    <w:pPr>
      <w:spacing w:after="0" w:line="240" w:lineRule="auto"/>
      <w:jc w:val="center"/>
    </w:pPr>
    <w:rPr>
      <w:rFonts w:eastAsiaTheme="minorEastAsia"/>
      <w:lang w:val="en-US"/>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0E5358"/>
    <w:pPr>
      <w:spacing w:after="0" w:line="240" w:lineRule="auto"/>
    </w:pPr>
    <w:rPr>
      <w:rFonts w:eastAsiaTheme="minorEastAsia"/>
      <w:lang w:val="en-US"/>
    </w:r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0E5358"/>
    <w:pPr>
      <w:spacing w:after="120" w:line="240" w:lineRule="auto"/>
      <w:jc w:val="center"/>
    </w:pPr>
    <w:rPr>
      <w:rFonts w:eastAsiaTheme="minorEastAsia"/>
      <w:lang w:val="en-US"/>
    </w:rPr>
    <w:tblPr>
      <w:tblCellMar>
        <w:top w:w="40" w:type="dxa"/>
        <w:left w:w="40" w:type="dxa"/>
        <w:bottom w:w="40" w:type="dxa"/>
        <w:right w:w="40" w:type="dxa"/>
      </w:tblCellMar>
    </w:tblPr>
  </w:style>
  <w:style w:type="table" w:customStyle="1" w:styleId="QStarSliderTable">
    <w:name w:val="QStarSliderTable"/>
    <w:uiPriority w:val="99"/>
    <w:qFormat/>
    <w:rsid w:val="000E5358"/>
    <w:pPr>
      <w:spacing w:after="120" w:line="240" w:lineRule="auto"/>
      <w:jc w:val="center"/>
    </w:pPr>
    <w:rPr>
      <w:rFonts w:eastAsiaTheme="minorEastAsia"/>
      <w:lang w:val="en-US"/>
    </w:rPr>
    <w:tblPr>
      <w:tblCellMar>
        <w:top w:w="0" w:type="dxa"/>
        <w:left w:w="20" w:type="dxa"/>
        <w:bottom w:w="0" w:type="dxa"/>
        <w:right w:w="20" w:type="dxa"/>
      </w:tblCellMar>
    </w:tblPr>
  </w:style>
  <w:style w:type="table" w:customStyle="1" w:styleId="QStandardSliderTable">
    <w:name w:val="QStandardSliderTable"/>
    <w:uiPriority w:val="99"/>
    <w:qFormat/>
    <w:rsid w:val="000E5358"/>
    <w:pPr>
      <w:spacing w:after="0" w:line="240" w:lineRule="auto"/>
      <w:jc w:val="center"/>
    </w:pPr>
    <w:rPr>
      <w:rFonts w:eastAsiaTheme="minorEastAsia"/>
      <w:lang w:val="en-US"/>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0E5358"/>
    <w:pPr>
      <w:spacing w:after="0" w:line="240" w:lineRule="auto"/>
      <w:jc w:val="center"/>
    </w:pPr>
    <w:rPr>
      <w:rFonts w:eastAsiaTheme="minorEastAsia"/>
      <w:lang w:val="en-US"/>
    </w:rPr>
    <w:tblPr>
      <w:tblCellMar>
        <w:top w:w="0" w:type="dxa"/>
        <w:left w:w="0" w:type="dxa"/>
        <w:bottom w:w="0" w:type="dxa"/>
        <w:right w:w="0" w:type="dxa"/>
      </w:tblCellMar>
    </w:tblPr>
  </w:style>
  <w:style w:type="paragraph" w:customStyle="1" w:styleId="BarSlider">
    <w:name w:val="BarSlider"/>
    <w:basedOn w:val="Normal"/>
    <w:qFormat/>
    <w:rsid w:val="000E5358"/>
    <w:pPr>
      <w:pBdr>
        <w:top w:val="single" w:sz="160" w:space="0" w:color="499FD1"/>
      </w:pBdr>
      <w:spacing w:before="80" w:line="240" w:lineRule="auto"/>
    </w:pPr>
  </w:style>
  <w:style w:type="paragraph" w:customStyle="1" w:styleId="QSummary">
    <w:name w:val="QSummary"/>
    <w:basedOn w:val="Normal"/>
    <w:qFormat/>
    <w:rsid w:val="000E5358"/>
    <w:rPr>
      <w:b/>
    </w:rPr>
  </w:style>
  <w:style w:type="table" w:customStyle="1" w:styleId="QQuestionIconTable">
    <w:name w:val="QQuestionIconTable"/>
    <w:uiPriority w:val="99"/>
    <w:qFormat/>
    <w:rsid w:val="000E5358"/>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0E5358"/>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358"/>
    <w:pPr>
      <w:spacing w:after="0" w:line="240" w:lineRule="auto"/>
    </w:pPr>
    <w:rPr>
      <w:rFonts w:eastAsiaTheme="minorEastAsia"/>
      <w:sz w:val="18"/>
      <w:szCs w:val="20"/>
      <w:lang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0E5358"/>
    <w:pPr>
      <w:spacing w:after="0" w:line="240" w:lineRule="auto"/>
    </w:pPr>
    <w:rPr>
      <w:rFonts w:eastAsiaTheme="minorEastAsia"/>
      <w:b/>
      <w:color w:val="FFFFFF" w:themeColor="background1"/>
      <w:sz w:val="20"/>
      <w:szCs w:val="20"/>
      <w:lang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0E5358"/>
    <w:pPr>
      <w:spacing w:after="0" w:line="240" w:lineRule="auto"/>
    </w:pPr>
    <w:rPr>
      <w:rFonts w:eastAsiaTheme="minorEastAsia"/>
      <w:color w:val="FFFFFF" w:themeColor="background1"/>
      <w:lang w:val="en-US"/>
    </w:rPr>
  </w:style>
  <w:style w:type="paragraph" w:customStyle="1" w:styleId="WhiteCompositeLabel">
    <w:name w:val="WhiteCompositeLabel"/>
    <w:next w:val="Normal"/>
    <w:rsid w:val="000E5358"/>
    <w:pPr>
      <w:spacing w:before="43" w:after="43" w:line="240" w:lineRule="auto"/>
      <w:jc w:val="center"/>
    </w:pPr>
    <w:rPr>
      <w:rFonts w:ascii="Calibri" w:eastAsia="Times New Roman" w:hAnsi="Calibri" w:cs="Times New Roman"/>
      <w:b/>
      <w:color w:val="FFFFFF"/>
      <w:lang w:val="en-US"/>
    </w:rPr>
  </w:style>
  <w:style w:type="paragraph" w:customStyle="1" w:styleId="CompositeLabel">
    <w:name w:val="CompositeLabel"/>
    <w:next w:val="Normal"/>
    <w:rsid w:val="000E5358"/>
    <w:pPr>
      <w:spacing w:before="43" w:after="43" w:line="240" w:lineRule="auto"/>
      <w:jc w:val="center"/>
    </w:pPr>
    <w:rPr>
      <w:rFonts w:ascii="Calibri" w:eastAsia="Times New Roman" w:hAnsi="Calibri" w:cs="Times New Roman"/>
      <w:b/>
      <w:lang w:val="en-US"/>
    </w:rPr>
  </w:style>
  <w:style w:type="numbering" w:customStyle="1" w:styleId="Multipunch">
    <w:name w:val="Multi punch"/>
    <w:rsid w:val="000E5358"/>
    <w:pPr>
      <w:numPr>
        <w:numId w:val="1"/>
      </w:numPr>
    </w:pPr>
  </w:style>
  <w:style w:type="paragraph" w:styleId="ListParagraph">
    <w:name w:val="List Paragraph"/>
    <w:basedOn w:val="Normal"/>
    <w:uiPriority w:val="34"/>
    <w:qFormat/>
    <w:rsid w:val="000E5358"/>
    <w:pPr>
      <w:ind w:left="720"/>
    </w:pPr>
  </w:style>
  <w:style w:type="numbering" w:customStyle="1" w:styleId="Singlepunch">
    <w:name w:val="Single punch"/>
    <w:rsid w:val="000E5358"/>
    <w:pPr>
      <w:numPr>
        <w:numId w:val="3"/>
      </w:numPr>
    </w:pPr>
  </w:style>
  <w:style w:type="paragraph" w:customStyle="1" w:styleId="QDisplayLogic">
    <w:name w:val="QDisplayLogic"/>
    <w:basedOn w:val="Normal"/>
    <w:qFormat/>
    <w:rsid w:val="000E5358"/>
    <w:pPr>
      <w:shd w:val="clear" w:color="auto" w:fill="6898BB"/>
      <w:spacing w:before="120" w:after="120" w:line="240" w:lineRule="auto"/>
    </w:pPr>
    <w:rPr>
      <w:i/>
      <w:color w:val="FFFFFF"/>
      <w:sz w:val="20"/>
    </w:rPr>
  </w:style>
  <w:style w:type="paragraph" w:customStyle="1" w:styleId="QSkipLogic">
    <w:name w:val="QSkipLogic"/>
    <w:basedOn w:val="Normal"/>
    <w:qFormat/>
    <w:rsid w:val="000E5358"/>
    <w:pPr>
      <w:shd w:val="clear" w:color="auto" w:fill="8D8D8D"/>
      <w:spacing w:before="120" w:after="120" w:line="240" w:lineRule="auto"/>
    </w:pPr>
    <w:rPr>
      <w:i/>
      <w:color w:val="FFFFFF"/>
      <w:sz w:val="20"/>
    </w:rPr>
  </w:style>
  <w:style w:type="paragraph" w:customStyle="1" w:styleId="SingleLineText">
    <w:name w:val="SingleLineText"/>
    <w:next w:val="Normal"/>
    <w:rsid w:val="000E5358"/>
    <w:pPr>
      <w:spacing w:after="0" w:line="240" w:lineRule="auto"/>
    </w:pPr>
    <w:rPr>
      <w:rFonts w:eastAsiaTheme="minorEastAsia"/>
      <w:lang w:val="en-US"/>
    </w:rPr>
  </w:style>
  <w:style w:type="paragraph" w:customStyle="1" w:styleId="QDynamicChoices">
    <w:name w:val="QDynamicChoices"/>
    <w:basedOn w:val="Normal"/>
    <w:qFormat/>
    <w:rsid w:val="000E5358"/>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0E5358"/>
    <w:pPr>
      <w:shd w:val="clear" w:color="auto" w:fill="3EA18E"/>
      <w:spacing w:before="120" w:after="120" w:line="240" w:lineRule="auto"/>
    </w:pPr>
    <w:rPr>
      <w:i/>
      <w:color w:val="FFFFFF"/>
      <w:sz w:val="20"/>
    </w:rPr>
  </w:style>
  <w:style w:type="paragraph" w:customStyle="1" w:styleId="H1">
    <w:name w:val="H1"/>
    <w:next w:val="Normal"/>
    <w:rsid w:val="000E5358"/>
    <w:pPr>
      <w:spacing w:after="240" w:line="240" w:lineRule="auto"/>
    </w:pPr>
    <w:rPr>
      <w:rFonts w:eastAsiaTheme="minorEastAsia"/>
      <w:b/>
      <w:color w:val="000000"/>
      <w:sz w:val="64"/>
      <w:szCs w:val="64"/>
      <w:lang w:val="en-US"/>
    </w:rPr>
  </w:style>
  <w:style w:type="paragraph" w:customStyle="1" w:styleId="H2">
    <w:name w:val="H2"/>
    <w:next w:val="Normal"/>
    <w:rsid w:val="000E5358"/>
    <w:pPr>
      <w:spacing w:after="240" w:line="240" w:lineRule="auto"/>
    </w:pPr>
    <w:rPr>
      <w:rFonts w:eastAsiaTheme="minorEastAsia"/>
      <w:b/>
      <w:color w:val="000000"/>
      <w:sz w:val="48"/>
      <w:szCs w:val="48"/>
      <w:lang w:val="en-US"/>
    </w:rPr>
  </w:style>
  <w:style w:type="paragraph" w:customStyle="1" w:styleId="H3">
    <w:name w:val="H3"/>
    <w:next w:val="Normal"/>
    <w:rsid w:val="000E5358"/>
    <w:pPr>
      <w:spacing w:after="120" w:line="240" w:lineRule="auto"/>
    </w:pPr>
    <w:rPr>
      <w:rFonts w:eastAsiaTheme="minorEastAsia"/>
      <w:b/>
      <w:color w:val="000000"/>
      <w:sz w:val="36"/>
      <w:szCs w:val="36"/>
      <w:lang w:val="en-US"/>
    </w:rPr>
  </w:style>
  <w:style w:type="paragraph" w:customStyle="1" w:styleId="BlockStartLabel">
    <w:name w:val="BlockStartLabel"/>
    <w:basedOn w:val="Normal"/>
    <w:qFormat/>
    <w:rsid w:val="000E5358"/>
    <w:pPr>
      <w:spacing w:before="120" w:after="120" w:line="240" w:lineRule="auto"/>
    </w:pPr>
    <w:rPr>
      <w:b/>
      <w:color w:val="CCCCCC"/>
    </w:rPr>
  </w:style>
  <w:style w:type="paragraph" w:customStyle="1" w:styleId="BlockEndLabel">
    <w:name w:val="BlockEndLabel"/>
    <w:basedOn w:val="Normal"/>
    <w:qFormat/>
    <w:rsid w:val="000E5358"/>
    <w:pPr>
      <w:spacing w:before="120" w:line="240" w:lineRule="auto"/>
    </w:pPr>
    <w:rPr>
      <w:b/>
      <w:color w:val="CCCCCC"/>
    </w:rPr>
  </w:style>
  <w:style w:type="paragraph" w:customStyle="1" w:styleId="BlockSeparator">
    <w:name w:val="BlockSeparator"/>
    <w:basedOn w:val="Normal"/>
    <w:qFormat/>
    <w:rsid w:val="000E5358"/>
    <w:pPr>
      <w:pBdr>
        <w:bottom w:val="single" w:sz="8" w:space="0" w:color="CCCCCC"/>
      </w:pBdr>
      <w:spacing w:line="120" w:lineRule="auto"/>
      <w:jc w:val="center"/>
    </w:pPr>
    <w:rPr>
      <w:b/>
      <w:color w:val="CCCCCC"/>
    </w:rPr>
  </w:style>
  <w:style w:type="paragraph" w:customStyle="1" w:styleId="QuestionSeparator">
    <w:name w:val="QuestionSeparator"/>
    <w:basedOn w:val="Normal"/>
    <w:qFormat/>
    <w:rsid w:val="000E5358"/>
    <w:pPr>
      <w:pBdr>
        <w:top w:val="dashed" w:sz="8" w:space="0" w:color="CCCCCC"/>
      </w:pBdr>
      <w:spacing w:before="120" w:after="120" w:line="120" w:lineRule="auto"/>
    </w:pPr>
  </w:style>
  <w:style w:type="paragraph" w:customStyle="1" w:styleId="Dropdown">
    <w:name w:val="Dropdown"/>
    <w:basedOn w:val="Normal"/>
    <w:qFormat/>
    <w:rsid w:val="000E5358"/>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rsid w:val="000E5358"/>
    <w:pPr>
      <w:spacing w:before="240" w:line="240" w:lineRule="auto"/>
    </w:pPr>
  </w:style>
  <w:style w:type="paragraph" w:styleId="Footer">
    <w:name w:val="footer"/>
    <w:basedOn w:val="Normal"/>
    <w:link w:val="FooterChar"/>
    <w:uiPriority w:val="99"/>
    <w:unhideWhenUsed/>
    <w:rsid w:val="000E5358"/>
    <w:pPr>
      <w:tabs>
        <w:tab w:val="center" w:pos="4680"/>
        <w:tab w:val="right" w:pos="9360"/>
      </w:tabs>
      <w:spacing w:line="240" w:lineRule="auto"/>
    </w:pPr>
  </w:style>
  <w:style w:type="character" w:customStyle="1" w:styleId="FooterChar">
    <w:name w:val="Footer Char"/>
    <w:basedOn w:val="DefaultParagraphFont"/>
    <w:link w:val="Footer"/>
    <w:uiPriority w:val="99"/>
    <w:rsid w:val="000E5358"/>
    <w:rPr>
      <w:rFonts w:eastAsiaTheme="minorEastAsia"/>
      <w:lang w:val="en-US"/>
    </w:rPr>
  </w:style>
  <w:style w:type="character" w:styleId="PageNumber">
    <w:name w:val="page number"/>
    <w:basedOn w:val="DefaultParagraphFont"/>
    <w:uiPriority w:val="99"/>
    <w:semiHidden/>
    <w:unhideWhenUsed/>
    <w:rsid w:val="000E5358"/>
  </w:style>
  <w:style w:type="paragraph" w:styleId="Header">
    <w:name w:val="header"/>
    <w:basedOn w:val="Normal"/>
    <w:link w:val="HeaderChar"/>
    <w:uiPriority w:val="99"/>
    <w:unhideWhenUsed/>
    <w:rsid w:val="000E5358"/>
    <w:pPr>
      <w:tabs>
        <w:tab w:val="center" w:pos="4680"/>
        <w:tab w:val="right" w:pos="9360"/>
      </w:tabs>
    </w:pPr>
  </w:style>
  <w:style w:type="character" w:customStyle="1" w:styleId="HeaderChar">
    <w:name w:val="Header Char"/>
    <w:basedOn w:val="DefaultParagraphFont"/>
    <w:link w:val="Header"/>
    <w:uiPriority w:val="99"/>
    <w:rsid w:val="000E5358"/>
    <w:rPr>
      <w:rFonts w:eastAsiaTheme="minorEastAsia"/>
      <w:lang w:val="en-US"/>
    </w:rPr>
  </w:style>
  <w:style w:type="paragraph" w:customStyle="1" w:styleId="SFGreen">
    <w:name w:val="SFGreen"/>
    <w:basedOn w:val="Normal"/>
    <w:qFormat/>
    <w:rsid w:val="000E5358"/>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0E5358"/>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0E5358"/>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0E5358"/>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0E5358"/>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sid w:val="000E535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2375</Words>
  <Characters>13543</Characters>
  <Application>Microsoft Office Word</Application>
  <DocSecurity>0</DocSecurity>
  <Lines>112</Lines>
  <Paragraphs>31</Paragraphs>
  <ScaleCrop>false</ScaleCrop>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Osmond</dc:creator>
  <cp:keywords/>
  <dc:description/>
  <cp:lastModifiedBy>Laurence Osmond</cp:lastModifiedBy>
  <cp:revision>1</cp:revision>
  <dcterms:created xsi:type="dcterms:W3CDTF">2022-10-19T08:14:00Z</dcterms:created>
  <dcterms:modified xsi:type="dcterms:W3CDTF">2022-10-19T08:19:00Z</dcterms:modified>
</cp:coreProperties>
</file>