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D8F" w:rsidRDefault="002C0D8F" w:rsidP="002C0D8F">
      <w:pPr>
        <w:pStyle w:val="Default"/>
        <w:jc w:val="center"/>
        <w:rPr>
          <w:sz w:val="28"/>
          <w:szCs w:val="28"/>
        </w:rPr>
      </w:pPr>
      <w:r>
        <w:rPr>
          <w:b/>
          <w:bCs/>
          <w:sz w:val="28"/>
          <w:szCs w:val="28"/>
        </w:rPr>
        <w:t>Федеральное государственное образовательное бюджетное</w:t>
      </w:r>
    </w:p>
    <w:p w:rsidR="002C0D8F" w:rsidRDefault="002C0D8F" w:rsidP="002C0D8F">
      <w:pPr>
        <w:pStyle w:val="Default"/>
        <w:jc w:val="center"/>
        <w:rPr>
          <w:sz w:val="28"/>
          <w:szCs w:val="28"/>
        </w:rPr>
      </w:pPr>
      <w:r>
        <w:rPr>
          <w:b/>
          <w:bCs/>
          <w:sz w:val="28"/>
          <w:szCs w:val="28"/>
        </w:rPr>
        <w:t>учреждение высшего образования «ФИНАНСОВЫЙ УНИВЕРСИТЕТ ПРИ ПРАВИТЕЛЬСТВЕ РОССИЙСКОЙ ФЕДЕРАЦИИ»</w:t>
      </w:r>
    </w:p>
    <w:p w:rsidR="002C0D8F" w:rsidRDefault="002C0D8F" w:rsidP="002C0D8F">
      <w:pPr>
        <w:pStyle w:val="Default"/>
        <w:jc w:val="center"/>
        <w:rPr>
          <w:sz w:val="32"/>
          <w:szCs w:val="32"/>
        </w:rPr>
      </w:pPr>
      <w:r>
        <w:rPr>
          <w:b/>
          <w:bCs/>
          <w:sz w:val="32"/>
          <w:szCs w:val="32"/>
        </w:rPr>
        <w:t>(Финансовый университет)</w:t>
      </w:r>
    </w:p>
    <w:p w:rsidR="002C0D8F" w:rsidRDefault="002C0D8F" w:rsidP="002C0D8F">
      <w:pPr>
        <w:pStyle w:val="Default"/>
        <w:spacing w:before="240"/>
        <w:jc w:val="center"/>
        <w:rPr>
          <w:sz w:val="28"/>
          <w:szCs w:val="28"/>
        </w:rPr>
      </w:pPr>
      <w:r>
        <w:rPr>
          <w:b/>
          <w:bCs/>
          <w:sz w:val="28"/>
          <w:szCs w:val="28"/>
        </w:rPr>
        <w:t>Департамент анализа данных, принятия решений и финансовых технологий</w:t>
      </w:r>
    </w:p>
    <w:p w:rsidR="002C0D8F" w:rsidRDefault="002C0D8F" w:rsidP="002C0D8F">
      <w:pPr>
        <w:pStyle w:val="Default"/>
        <w:rPr>
          <w:b/>
          <w:bCs/>
          <w:sz w:val="40"/>
          <w:szCs w:val="40"/>
        </w:rPr>
      </w:pPr>
    </w:p>
    <w:p w:rsidR="002C0D8F" w:rsidRDefault="002C0D8F" w:rsidP="002C0D8F">
      <w:pPr>
        <w:pStyle w:val="Default"/>
        <w:rPr>
          <w:b/>
          <w:bCs/>
          <w:sz w:val="40"/>
          <w:szCs w:val="40"/>
        </w:rPr>
      </w:pPr>
    </w:p>
    <w:p w:rsidR="002C0D8F" w:rsidRDefault="002C0D8F" w:rsidP="002C0D8F">
      <w:pPr>
        <w:pStyle w:val="Default"/>
        <w:rPr>
          <w:b/>
          <w:bCs/>
          <w:sz w:val="40"/>
          <w:szCs w:val="40"/>
        </w:rPr>
      </w:pPr>
    </w:p>
    <w:p w:rsidR="002C0D8F" w:rsidRDefault="002C0D8F" w:rsidP="002C0D8F">
      <w:pPr>
        <w:pStyle w:val="Default"/>
        <w:rPr>
          <w:b/>
          <w:bCs/>
          <w:sz w:val="40"/>
          <w:szCs w:val="40"/>
        </w:rPr>
      </w:pPr>
    </w:p>
    <w:p w:rsidR="002C0D8F" w:rsidRDefault="002C0D8F" w:rsidP="002C0D8F">
      <w:pPr>
        <w:pStyle w:val="Default"/>
        <w:rPr>
          <w:b/>
          <w:bCs/>
          <w:sz w:val="40"/>
          <w:szCs w:val="40"/>
        </w:rPr>
      </w:pPr>
    </w:p>
    <w:p w:rsidR="002C0D8F" w:rsidRDefault="002C0D8F" w:rsidP="002C0D8F">
      <w:pPr>
        <w:pStyle w:val="Default"/>
        <w:rPr>
          <w:b/>
          <w:bCs/>
          <w:sz w:val="40"/>
          <w:szCs w:val="40"/>
        </w:rPr>
      </w:pPr>
    </w:p>
    <w:p w:rsidR="002C0D8F" w:rsidRDefault="002C0D8F" w:rsidP="002C0D8F">
      <w:pPr>
        <w:pStyle w:val="Default"/>
        <w:rPr>
          <w:b/>
          <w:bCs/>
          <w:sz w:val="40"/>
          <w:szCs w:val="40"/>
        </w:rPr>
      </w:pPr>
    </w:p>
    <w:p w:rsidR="002C0D8F" w:rsidRDefault="002C0D8F" w:rsidP="002C0D8F">
      <w:pPr>
        <w:pStyle w:val="Default"/>
        <w:rPr>
          <w:b/>
          <w:bCs/>
          <w:sz w:val="40"/>
          <w:szCs w:val="40"/>
        </w:rPr>
      </w:pPr>
    </w:p>
    <w:p w:rsidR="002C0D8F" w:rsidRPr="00683119" w:rsidRDefault="002C0D8F" w:rsidP="002C0D8F">
      <w:pPr>
        <w:pStyle w:val="Default"/>
        <w:spacing w:after="240"/>
        <w:jc w:val="center"/>
        <w:rPr>
          <w:b/>
          <w:sz w:val="40"/>
          <w:szCs w:val="40"/>
        </w:rPr>
      </w:pPr>
      <w:r w:rsidRPr="00683119">
        <w:rPr>
          <w:b/>
          <w:sz w:val="40"/>
          <w:szCs w:val="40"/>
        </w:rPr>
        <w:t>С.В. Маркова</w:t>
      </w:r>
      <w:r w:rsidR="0018315B">
        <w:rPr>
          <w:b/>
          <w:sz w:val="40"/>
          <w:szCs w:val="40"/>
        </w:rPr>
        <w:t xml:space="preserve"> </w:t>
      </w:r>
    </w:p>
    <w:p w:rsidR="002C0D8F" w:rsidRDefault="002C0D8F" w:rsidP="002C0D8F">
      <w:pPr>
        <w:pStyle w:val="Default"/>
        <w:jc w:val="center"/>
        <w:rPr>
          <w:sz w:val="36"/>
          <w:szCs w:val="36"/>
        </w:rPr>
      </w:pPr>
      <w:r>
        <w:rPr>
          <w:b/>
          <w:bCs/>
          <w:sz w:val="36"/>
          <w:szCs w:val="36"/>
        </w:rPr>
        <w:t>ПРОГРАММА УЧЕБНОЙ ПРАКТИКИ</w:t>
      </w:r>
    </w:p>
    <w:p w:rsidR="002C0D8F" w:rsidRDefault="002C0D8F" w:rsidP="002C0D8F">
      <w:pPr>
        <w:pStyle w:val="Default"/>
        <w:jc w:val="center"/>
        <w:rPr>
          <w:sz w:val="28"/>
          <w:szCs w:val="28"/>
        </w:rPr>
      </w:pPr>
    </w:p>
    <w:p w:rsidR="002C0D8F" w:rsidRDefault="002C0D8F" w:rsidP="002C0D8F">
      <w:pPr>
        <w:pStyle w:val="Default"/>
        <w:jc w:val="center"/>
        <w:rPr>
          <w:sz w:val="28"/>
          <w:szCs w:val="28"/>
        </w:rPr>
      </w:pPr>
      <w:r>
        <w:rPr>
          <w:sz w:val="28"/>
          <w:szCs w:val="28"/>
        </w:rPr>
        <w:t xml:space="preserve">Для студентов, обучающихся по направлению 09.03.03 «Прикладная информатика», профиль </w:t>
      </w:r>
      <w:r w:rsidRPr="00584DA6">
        <w:rPr>
          <w:sz w:val="28"/>
          <w:szCs w:val="28"/>
        </w:rPr>
        <w:t>«</w:t>
      </w:r>
      <w:r>
        <w:rPr>
          <w:sz w:val="28"/>
          <w:szCs w:val="28"/>
        </w:rPr>
        <w:t xml:space="preserve">ИТ-сервисы и технологии обработки данных </w:t>
      </w:r>
      <w:r w:rsidR="008D63CB">
        <w:rPr>
          <w:sz w:val="28"/>
          <w:szCs w:val="28"/>
        </w:rPr>
        <w:t>в</w:t>
      </w:r>
      <w:r>
        <w:rPr>
          <w:sz w:val="28"/>
          <w:szCs w:val="28"/>
        </w:rPr>
        <w:t xml:space="preserve"> экономик</w:t>
      </w:r>
      <w:r w:rsidR="008D63CB">
        <w:rPr>
          <w:sz w:val="28"/>
          <w:szCs w:val="28"/>
        </w:rPr>
        <w:t>е</w:t>
      </w:r>
      <w:r>
        <w:rPr>
          <w:sz w:val="28"/>
          <w:szCs w:val="28"/>
        </w:rPr>
        <w:t xml:space="preserve"> и финанс</w:t>
      </w:r>
      <w:r w:rsidR="008D63CB">
        <w:rPr>
          <w:sz w:val="28"/>
          <w:szCs w:val="28"/>
        </w:rPr>
        <w:t>ах</w:t>
      </w:r>
      <w:r w:rsidRPr="00584DA6">
        <w:rPr>
          <w:sz w:val="28"/>
          <w:szCs w:val="28"/>
        </w:rPr>
        <w:t>»</w:t>
      </w:r>
      <w:r>
        <w:rPr>
          <w:sz w:val="28"/>
          <w:szCs w:val="28"/>
        </w:rPr>
        <w:t xml:space="preserve"> </w:t>
      </w: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Default="002C0D8F" w:rsidP="002C0D8F">
      <w:pPr>
        <w:pStyle w:val="Default"/>
        <w:rPr>
          <w:sz w:val="32"/>
          <w:szCs w:val="32"/>
        </w:rPr>
      </w:pPr>
    </w:p>
    <w:p w:rsidR="002C0D8F" w:rsidRPr="00AF5262" w:rsidRDefault="002C0D8F" w:rsidP="002C0D8F">
      <w:pPr>
        <w:pStyle w:val="Default"/>
        <w:jc w:val="center"/>
        <w:rPr>
          <w:b/>
          <w:sz w:val="32"/>
          <w:szCs w:val="32"/>
        </w:rPr>
        <w:sectPr w:rsidR="002C0D8F" w:rsidRPr="00AF5262">
          <w:pgSz w:w="11906" w:h="16838"/>
          <w:pgMar w:top="1134" w:right="850" w:bottom="1134" w:left="1701" w:header="708" w:footer="708" w:gutter="0"/>
          <w:cols w:space="708"/>
          <w:docGrid w:linePitch="360"/>
        </w:sectPr>
      </w:pPr>
      <w:r w:rsidRPr="00AF5262">
        <w:rPr>
          <w:b/>
          <w:sz w:val="32"/>
          <w:szCs w:val="32"/>
        </w:rPr>
        <w:t>Москва 2019</w:t>
      </w:r>
    </w:p>
    <w:p w:rsidR="002C0D8F" w:rsidRDefault="002C0D8F" w:rsidP="002C0D8F">
      <w:pPr>
        <w:pageBreakBefore/>
        <w:autoSpaceDE w:val="0"/>
        <w:autoSpaceDN w:val="0"/>
        <w:adjustRightInd w:val="0"/>
        <w:spacing w:after="0" w:line="240" w:lineRule="auto"/>
        <w:jc w:val="center"/>
        <w:rPr>
          <w:rFonts w:ascii="Times New Roman" w:hAnsi="Times New Roman" w:cs="Times New Roman"/>
          <w:b/>
          <w:bCs/>
          <w:color w:val="000000"/>
          <w:sz w:val="28"/>
          <w:szCs w:val="28"/>
        </w:rPr>
      </w:pPr>
      <w:r w:rsidRPr="00C478EA">
        <w:rPr>
          <w:rFonts w:ascii="Times New Roman" w:hAnsi="Times New Roman" w:cs="Times New Roman"/>
          <w:b/>
          <w:bCs/>
          <w:color w:val="000000"/>
          <w:sz w:val="28"/>
          <w:szCs w:val="28"/>
        </w:rPr>
        <w:lastRenderedPageBreak/>
        <w:t>Федеральное государственное образовательное бюджетное</w:t>
      </w:r>
      <w:r w:rsidR="00192D4C">
        <w:rPr>
          <w:rFonts w:ascii="Times New Roman" w:hAnsi="Times New Roman" w:cs="Times New Roman"/>
          <w:b/>
          <w:bCs/>
          <w:color w:val="000000"/>
          <w:sz w:val="28"/>
          <w:szCs w:val="28"/>
        </w:rPr>
        <w:t xml:space="preserve"> </w:t>
      </w:r>
      <w:r w:rsidRPr="00C478EA">
        <w:rPr>
          <w:rFonts w:ascii="Times New Roman" w:hAnsi="Times New Roman" w:cs="Times New Roman"/>
          <w:b/>
          <w:bCs/>
          <w:color w:val="000000"/>
          <w:sz w:val="28"/>
          <w:szCs w:val="28"/>
        </w:rPr>
        <w:t xml:space="preserve">учреждение высшего образования </w:t>
      </w:r>
    </w:p>
    <w:p w:rsidR="002C0D8F" w:rsidRPr="00C478EA" w:rsidRDefault="002C0D8F" w:rsidP="002C0D8F">
      <w:pPr>
        <w:autoSpaceDE w:val="0"/>
        <w:autoSpaceDN w:val="0"/>
        <w:adjustRightInd w:val="0"/>
        <w:spacing w:after="0" w:line="240" w:lineRule="auto"/>
        <w:jc w:val="center"/>
        <w:rPr>
          <w:rFonts w:ascii="Times New Roman" w:hAnsi="Times New Roman" w:cs="Times New Roman"/>
          <w:color w:val="000000"/>
          <w:sz w:val="28"/>
          <w:szCs w:val="28"/>
        </w:rPr>
      </w:pPr>
      <w:r w:rsidRPr="00C478EA">
        <w:rPr>
          <w:rFonts w:ascii="Times New Roman" w:hAnsi="Times New Roman" w:cs="Times New Roman"/>
          <w:b/>
          <w:bCs/>
          <w:color w:val="000000"/>
          <w:sz w:val="28"/>
          <w:szCs w:val="28"/>
        </w:rPr>
        <w:t>«ФИНАНСОВЫЙ УНИВЕРСИТЕТ ПРИ ПРАВИТЕЛЬСТВЕ РОССИЙСКОЙ ФЕДЕРАЦИИ»</w:t>
      </w:r>
    </w:p>
    <w:p w:rsidR="002C0D8F" w:rsidRDefault="002C0D8F" w:rsidP="002C0D8F">
      <w:pPr>
        <w:autoSpaceDE w:val="0"/>
        <w:autoSpaceDN w:val="0"/>
        <w:adjustRightInd w:val="0"/>
        <w:spacing w:after="0" w:line="240" w:lineRule="auto"/>
        <w:jc w:val="center"/>
        <w:rPr>
          <w:rFonts w:ascii="Times New Roman" w:hAnsi="Times New Roman" w:cs="Times New Roman"/>
          <w:b/>
          <w:bCs/>
          <w:color w:val="000000"/>
          <w:sz w:val="32"/>
          <w:szCs w:val="32"/>
        </w:rPr>
      </w:pPr>
      <w:r w:rsidRPr="00C478EA">
        <w:rPr>
          <w:rFonts w:ascii="Times New Roman" w:hAnsi="Times New Roman" w:cs="Times New Roman"/>
          <w:b/>
          <w:bCs/>
          <w:color w:val="000000"/>
          <w:sz w:val="32"/>
          <w:szCs w:val="32"/>
        </w:rPr>
        <w:t>(Финансовый университет)</w:t>
      </w:r>
    </w:p>
    <w:p w:rsidR="002C0D8F" w:rsidRPr="00EB162D" w:rsidRDefault="002C0D8F" w:rsidP="002C0D8F">
      <w:pPr>
        <w:spacing w:before="240" w:after="0" w:line="240" w:lineRule="auto"/>
        <w:jc w:val="center"/>
        <w:rPr>
          <w:rFonts w:ascii="Times New Roman" w:hAnsi="Times New Roman" w:cs="Times New Roman"/>
          <w:sz w:val="28"/>
          <w:szCs w:val="28"/>
        </w:rPr>
      </w:pPr>
      <w:r w:rsidRPr="00EB162D">
        <w:rPr>
          <w:rFonts w:ascii="Times New Roman" w:hAnsi="Times New Roman" w:cs="Times New Roman"/>
          <w:b/>
          <w:bCs/>
          <w:sz w:val="28"/>
          <w:szCs w:val="28"/>
        </w:rPr>
        <w:t>Департамент анализа данных,</w:t>
      </w:r>
      <w:r>
        <w:rPr>
          <w:rFonts w:ascii="Times New Roman" w:hAnsi="Times New Roman" w:cs="Times New Roman"/>
          <w:b/>
          <w:bCs/>
          <w:sz w:val="28"/>
          <w:szCs w:val="28"/>
        </w:rPr>
        <w:t xml:space="preserve"> </w:t>
      </w:r>
      <w:r w:rsidRPr="00EB162D">
        <w:rPr>
          <w:rFonts w:ascii="Times New Roman" w:hAnsi="Times New Roman" w:cs="Times New Roman"/>
          <w:b/>
          <w:bCs/>
          <w:sz w:val="28"/>
          <w:szCs w:val="28"/>
        </w:rPr>
        <w:t>принятия решений и финансовых технологий</w:t>
      </w:r>
    </w:p>
    <w:p w:rsidR="002C0D8F" w:rsidRDefault="002C0D8F" w:rsidP="002C0D8F">
      <w:pPr>
        <w:autoSpaceDE w:val="0"/>
        <w:autoSpaceDN w:val="0"/>
        <w:adjustRightInd w:val="0"/>
        <w:spacing w:after="0" w:line="240" w:lineRule="auto"/>
        <w:jc w:val="center"/>
        <w:rPr>
          <w:rFonts w:ascii="Times New Roman" w:hAnsi="Times New Roman" w:cs="Times New Roman"/>
          <w:b/>
          <w:bCs/>
          <w:color w:val="000000"/>
          <w:sz w:val="32"/>
          <w:szCs w:val="32"/>
        </w:rPr>
      </w:pPr>
    </w:p>
    <w:p w:rsidR="002C0D8F" w:rsidRPr="00C478EA" w:rsidRDefault="002C0D8F" w:rsidP="002C0D8F">
      <w:pPr>
        <w:autoSpaceDE w:val="0"/>
        <w:autoSpaceDN w:val="0"/>
        <w:adjustRightInd w:val="0"/>
        <w:spacing w:after="0" w:line="240" w:lineRule="auto"/>
        <w:jc w:val="center"/>
        <w:rPr>
          <w:rFonts w:ascii="Times New Roman" w:hAnsi="Times New Roman" w:cs="Times New Roman"/>
          <w:color w:val="000000"/>
          <w:sz w:val="32"/>
          <w:szCs w:val="32"/>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9"/>
        <w:gridCol w:w="4925"/>
      </w:tblGrid>
      <w:tr w:rsidR="005D0EC5" w:rsidTr="005D0EC5">
        <w:tc>
          <w:tcPr>
            <w:tcW w:w="5279" w:type="dxa"/>
            <w:tcBorders>
              <w:top w:val="nil"/>
              <w:left w:val="nil"/>
              <w:bottom w:val="nil"/>
              <w:right w:val="nil"/>
            </w:tcBorders>
          </w:tcPr>
          <w:p w:rsidR="005D0EC5" w:rsidRDefault="005D0EC5">
            <w:pPr>
              <w:spacing w:after="0" w:line="240" w:lineRule="auto"/>
              <w:jc w:val="center"/>
              <w:rPr>
                <w:rFonts w:ascii="Times New Roman" w:eastAsia="Times New Roman" w:hAnsi="Times New Roman" w:cs="Times New Roman"/>
                <w:b/>
                <w:sz w:val="28"/>
                <w:szCs w:val="28"/>
                <w:highlight w:val="yellow"/>
                <w:lang w:eastAsia="ru-RU"/>
              </w:rPr>
            </w:pPr>
          </w:p>
          <w:p w:rsidR="005D0EC5" w:rsidRDefault="005D0EC5">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СОГЛАСОВАНО</w:t>
            </w:r>
          </w:p>
          <w:p w:rsidR="005D0EC5" w:rsidRDefault="005D0EC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ООО «</w:t>
            </w:r>
            <w:proofErr w:type="spellStart"/>
            <w:r>
              <w:rPr>
                <w:rFonts w:ascii="Times New Roman" w:eastAsia="Times New Roman" w:hAnsi="Times New Roman" w:cs="Times New Roman"/>
                <w:sz w:val="28"/>
                <w:szCs w:val="28"/>
                <w:lang w:eastAsia="ru-RU"/>
              </w:rPr>
              <w:t>Диасофт</w:t>
            </w:r>
            <w:proofErr w:type="spellEnd"/>
            <w:r>
              <w:rPr>
                <w:rFonts w:ascii="Times New Roman" w:eastAsia="Times New Roman" w:hAnsi="Times New Roman" w:cs="Times New Roman"/>
                <w:sz w:val="28"/>
                <w:szCs w:val="28"/>
                <w:lang w:eastAsia="ru-RU"/>
              </w:rPr>
              <w:t xml:space="preserve"> Системы»</w:t>
            </w:r>
          </w:p>
          <w:p w:rsidR="005D0EC5" w:rsidRDefault="005D0EC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Директор по исследованиям и инновациям</w:t>
            </w:r>
          </w:p>
          <w:p w:rsidR="005D0EC5" w:rsidRDefault="005D0EC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u w:val="single"/>
                <w:lang w:eastAsia="ru-RU"/>
              </w:rPr>
              <w:t>_____________</w:t>
            </w:r>
            <w:proofErr w:type="gramStart"/>
            <w:r>
              <w:rPr>
                <w:rFonts w:ascii="Times New Roman" w:eastAsia="Times New Roman" w:hAnsi="Times New Roman" w:cs="Times New Roman"/>
                <w:sz w:val="28"/>
                <w:szCs w:val="28"/>
                <w:u w:val="single"/>
                <w:lang w:eastAsia="ru-RU"/>
              </w:rPr>
              <w:t xml:space="preserve">_ </w:t>
            </w:r>
            <w:r>
              <w:rPr>
                <w:rFonts w:ascii="Times New Roman" w:eastAsia="Times New Roman" w:hAnsi="Times New Roman" w:cs="Times New Roman"/>
                <w:sz w:val="28"/>
                <w:szCs w:val="28"/>
                <w:lang w:eastAsia="ru-RU"/>
              </w:rPr>
              <w:t xml:space="preserve"> С.Л.</w:t>
            </w:r>
            <w:proofErr w:type="gram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Добриднюк</w:t>
            </w:r>
            <w:proofErr w:type="spellEnd"/>
          </w:p>
          <w:p w:rsidR="005D0EC5" w:rsidRDefault="00782A3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19.11.2019 г.</w:t>
            </w:r>
          </w:p>
          <w:p w:rsidR="005D0EC5" w:rsidRDefault="005D0EC5">
            <w:pPr>
              <w:spacing w:after="0" w:line="240" w:lineRule="auto"/>
              <w:jc w:val="center"/>
              <w:rPr>
                <w:rFonts w:ascii="Times New Roman" w:eastAsia="Times New Roman" w:hAnsi="Times New Roman" w:cs="Times New Roman"/>
                <w:sz w:val="28"/>
                <w:szCs w:val="28"/>
                <w:highlight w:val="yellow"/>
                <w:lang w:eastAsia="ru-RU"/>
              </w:rPr>
            </w:pPr>
          </w:p>
        </w:tc>
        <w:tc>
          <w:tcPr>
            <w:tcW w:w="4925" w:type="dxa"/>
            <w:tcBorders>
              <w:top w:val="nil"/>
              <w:left w:val="nil"/>
              <w:bottom w:val="nil"/>
              <w:right w:val="nil"/>
            </w:tcBorders>
          </w:tcPr>
          <w:p w:rsidR="005D0EC5" w:rsidRDefault="005D0EC5">
            <w:pPr>
              <w:spacing w:after="0" w:line="240" w:lineRule="auto"/>
              <w:rPr>
                <w:rFonts w:ascii="Times New Roman" w:eastAsia="Times New Roman" w:hAnsi="Times New Roman" w:cs="Times New Roman"/>
                <w:b/>
                <w:sz w:val="28"/>
                <w:szCs w:val="28"/>
                <w:lang w:eastAsia="ru-RU"/>
              </w:rPr>
            </w:pPr>
          </w:p>
          <w:p w:rsidR="005D0EC5" w:rsidRDefault="008F75FC">
            <w:pPr>
              <w:spacing w:after="0" w:line="276"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005D0EC5">
              <w:rPr>
                <w:rFonts w:ascii="Times New Roman" w:eastAsia="Times New Roman" w:hAnsi="Times New Roman" w:cs="Times New Roman"/>
                <w:b/>
                <w:sz w:val="28"/>
                <w:szCs w:val="28"/>
                <w:lang w:eastAsia="ru-RU"/>
              </w:rPr>
              <w:t>УТВЕРЖДАЮ</w:t>
            </w:r>
          </w:p>
          <w:p w:rsidR="005D0EC5" w:rsidRDefault="008F75FC" w:rsidP="008F75FC">
            <w:pPr>
              <w:spacing w:after="0"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5D0EC5">
              <w:rPr>
                <w:rFonts w:ascii="Times New Roman" w:eastAsia="Times New Roman" w:hAnsi="Times New Roman" w:cs="Times New Roman"/>
                <w:sz w:val="28"/>
                <w:szCs w:val="28"/>
                <w:lang w:eastAsia="ru-RU"/>
              </w:rPr>
              <w:t>Ректор</w:t>
            </w:r>
          </w:p>
          <w:p w:rsidR="005D0EC5" w:rsidRDefault="005D0EC5">
            <w:pPr>
              <w:spacing w:after="0" w:line="276"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______________М.А. </w:t>
            </w:r>
            <w:proofErr w:type="spellStart"/>
            <w:r>
              <w:rPr>
                <w:rFonts w:ascii="Times New Roman" w:eastAsia="Times New Roman" w:hAnsi="Times New Roman" w:cs="Times New Roman"/>
                <w:sz w:val="28"/>
                <w:szCs w:val="28"/>
                <w:lang w:eastAsia="ru-RU"/>
              </w:rPr>
              <w:t>Эскиндаров</w:t>
            </w:r>
            <w:proofErr w:type="spellEnd"/>
          </w:p>
          <w:p w:rsidR="005D0EC5" w:rsidRDefault="005D0EC5">
            <w:pPr>
              <w:spacing w:after="0" w:line="276" w:lineRule="auto"/>
              <w:jc w:val="right"/>
              <w:rPr>
                <w:rFonts w:ascii="Times New Roman" w:eastAsia="Times New Roman" w:hAnsi="Times New Roman" w:cs="Times New Roman"/>
                <w:sz w:val="28"/>
                <w:szCs w:val="28"/>
                <w:lang w:eastAsia="ru-RU"/>
              </w:rPr>
            </w:pPr>
          </w:p>
          <w:p w:rsidR="005D0EC5" w:rsidRDefault="00782A32" w:rsidP="00782A3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 xml:space="preserve">         26.11. 2019 г.</w:t>
            </w:r>
          </w:p>
        </w:tc>
      </w:tr>
    </w:tbl>
    <w:p w:rsidR="002C0D8F" w:rsidRDefault="002C0D8F" w:rsidP="002C0D8F">
      <w:pPr>
        <w:autoSpaceDE w:val="0"/>
        <w:autoSpaceDN w:val="0"/>
        <w:adjustRightInd w:val="0"/>
        <w:spacing w:after="0" w:line="240" w:lineRule="auto"/>
        <w:rPr>
          <w:rFonts w:ascii="Times New Roman" w:hAnsi="Times New Roman" w:cs="Times New Roman"/>
          <w:b/>
          <w:bCs/>
          <w:color w:val="000000"/>
          <w:sz w:val="40"/>
          <w:szCs w:val="40"/>
        </w:rPr>
      </w:pPr>
    </w:p>
    <w:p w:rsidR="002C0D8F" w:rsidRPr="00E16D19" w:rsidRDefault="002C0D8F" w:rsidP="002C0D8F">
      <w:pPr>
        <w:autoSpaceDE w:val="0"/>
        <w:autoSpaceDN w:val="0"/>
        <w:adjustRightInd w:val="0"/>
        <w:spacing w:after="0"/>
        <w:jc w:val="center"/>
        <w:rPr>
          <w:rFonts w:ascii="Times New Roman" w:hAnsi="Times New Roman" w:cs="Times New Roman"/>
          <w:color w:val="000000"/>
          <w:sz w:val="40"/>
          <w:szCs w:val="40"/>
        </w:rPr>
      </w:pPr>
      <w:r>
        <w:rPr>
          <w:rFonts w:ascii="Times New Roman" w:hAnsi="Times New Roman" w:cs="Times New Roman"/>
          <w:b/>
          <w:bCs/>
          <w:color w:val="000000"/>
          <w:sz w:val="40"/>
          <w:szCs w:val="40"/>
        </w:rPr>
        <w:t>С.В. Маркова</w:t>
      </w:r>
    </w:p>
    <w:p w:rsidR="002C0D8F" w:rsidRPr="00E16D19" w:rsidRDefault="002C0D8F" w:rsidP="002C0D8F">
      <w:pPr>
        <w:autoSpaceDE w:val="0"/>
        <w:autoSpaceDN w:val="0"/>
        <w:adjustRightInd w:val="0"/>
        <w:spacing w:before="240" w:after="0"/>
        <w:jc w:val="center"/>
        <w:rPr>
          <w:rFonts w:ascii="Times New Roman" w:hAnsi="Times New Roman" w:cs="Times New Roman"/>
          <w:color w:val="000000"/>
          <w:sz w:val="36"/>
          <w:szCs w:val="36"/>
        </w:rPr>
      </w:pPr>
      <w:r w:rsidRPr="00E16D19">
        <w:rPr>
          <w:rFonts w:ascii="Times New Roman" w:hAnsi="Times New Roman" w:cs="Times New Roman"/>
          <w:b/>
          <w:bCs/>
          <w:color w:val="000000"/>
          <w:sz w:val="36"/>
          <w:szCs w:val="36"/>
        </w:rPr>
        <w:t>ПРОГРАММА</w:t>
      </w:r>
      <w:r>
        <w:rPr>
          <w:rFonts w:ascii="Times New Roman" w:hAnsi="Times New Roman" w:cs="Times New Roman"/>
          <w:b/>
          <w:bCs/>
          <w:color w:val="000000"/>
          <w:sz w:val="36"/>
          <w:szCs w:val="36"/>
        </w:rPr>
        <w:t xml:space="preserve"> УЧЕБНОЙ</w:t>
      </w:r>
      <w:r w:rsidRPr="00E16D19">
        <w:rPr>
          <w:rFonts w:ascii="Times New Roman" w:hAnsi="Times New Roman" w:cs="Times New Roman"/>
          <w:b/>
          <w:bCs/>
          <w:color w:val="000000"/>
          <w:sz w:val="36"/>
          <w:szCs w:val="36"/>
        </w:rPr>
        <w:t xml:space="preserve"> ПРАКТИКИ</w:t>
      </w:r>
    </w:p>
    <w:p w:rsidR="002C0D8F" w:rsidRDefault="002C0D8F" w:rsidP="002C0D8F">
      <w:pPr>
        <w:autoSpaceDE w:val="0"/>
        <w:autoSpaceDN w:val="0"/>
        <w:adjustRightInd w:val="0"/>
        <w:spacing w:after="0"/>
        <w:jc w:val="center"/>
        <w:rPr>
          <w:rFonts w:ascii="Times New Roman" w:hAnsi="Times New Roman" w:cs="Times New Roman"/>
          <w:color w:val="000000"/>
          <w:sz w:val="28"/>
          <w:szCs w:val="28"/>
        </w:rPr>
      </w:pPr>
    </w:p>
    <w:p w:rsidR="002C0D8F" w:rsidRPr="00C478EA" w:rsidRDefault="002C0D8F" w:rsidP="002C0D8F">
      <w:pPr>
        <w:autoSpaceDE w:val="0"/>
        <w:autoSpaceDN w:val="0"/>
        <w:adjustRightInd w:val="0"/>
        <w:spacing w:after="0" w:line="360" w:lineRule="auto"/>
        <w:jc w:val="center"/>
        <w:rPr>
          <w:rFonts w:ascii="Times New Roman" w:hAnsi="Times New Roman" w:cs="Times New Roman"/>
          <w:color w:val="000000"/>
          <w:sz w:val="28"/>
          <w:szCs w:val="28"/>
        </w:rPr>
      </w:pPr>
      <w:r w:rsidRPr="00C478EA">
        <w:rPr>
          <w:rFonts w:ascii="Times New Roman" w:hAnsi="Times New Roman" w:cs="Times New Roman"/>
          <w:color w:val="000000"/>
          <w:sz w:val="28"/>
          <w:szCs w:val="28"/>
        </w:rPr>
        <w:t xml:space="preserve">Для студентов, обучающихся по направлению </w:t>
      </w:r>
      <w:r w:rsidRPr="00584DA6">
        <w:rPr>
          <w:rFonts w:ascii="Times New Roman" w:hAnsi="Times New Roman" w:cs="Times New Roman"/>
          <w:color w:val="000000"/>
          <w:sz w:val="28"/>
          <w:szCs w:val="28"/>
        </w:rPr>
        <w:t>09.03.03</w:t>
      </w:r>
      <w:r w:rsidRPr="00C478EA">
        <w:rPr>
          <w:rFonts w:ascii="Times New Roman" w:hAnsi="Times New Roman" w:cs="Times New Roman"/>
          <w:color w:val="000000"/>
          <w:sz w:val="28"/>
          <w:szCs w:val="28"/>
        </w:rPr>
        <w:t xml:space="preserve"> «Прикладная информатика»,</w:t>
      </w:r>
      <w:r w:rsidRPr="00584DA6">
        <w:rPr>
          <w:rFonts w:ascii="Times New Roman" w:hAnsi="Times New Roman" w:cs="Times New Roman"/>
          <w:color w:val="000000"/>
          <w:sz w:val="28"/>
          <w:szCs w:val="28"/>
        </w:rPr>
        <w:t xml:space="preserve"> </w:t>
      </w:r>
      <w:r w:rsidRPr="00584DA6">
        <w:rPr>
          <w:rFonts w:ascii="Times New Roman" w:hAnsi="Times New Roman" w:cs="Times New Roman"/>
          <w:sz w:val="28"/>
          <w:szCs w:val="28"/>
        </w:rPr>
        <w:t>профиль «</w:t>
      </w:r>
      <w:r>
        <w:rPr>
          <w:rFonts w:ascii="Times New Roman" w:hAnsi="Times New Roman" w:cs="Times New Roman"/>
          <w:sz w:val="28"/>
          <w:szCs w:val="28"/>
        </w:rPr>
        <w:t>ИТ-сервисы и технологии обработки данных в экономик</w:t>
      </w:r>
      <w:r w:rsidR="008D63CB">
        <w:rPr>
          <w:rFonts w:ascii="Times New Roman" w:hAnsi="Times New Roman" w:cs="Times New Roman"/>
          <w:sz w:val="28"/>
          <w:szCs w:val="28"/>
        </w:rPr>
        <w:t>е</w:t>
      </w:r>
      <w:r>
        <w:rPr>
          <w:rFonts w:ascii="Times New Roman" w:hAnsi="Times New Roman" w:cs="Times New Roman"/>
          <w:sz w:val="28"/>
          <w:szCs w:val="28"/>
        </w:rPr>
        <w:t xml:space="preserve"> и финанс</w:t>
      </w:r>
      <w:r w:rsidR="008D63CB">
        <w:rPr>
          <w:rFonts w:ascii="Times New Roman" w:hAnsi="Times New Roman" w:cs="Times New Roman"/>
          <w:sz w:val="28"/>
          <w:szCs w:val="28"/>
        </w:rPr>
        <w:t>ах</w:t>
      </w:r>
      <w:r w:rsidRPr="00584DA6">
        <w:rPr>
          <w:rFonts w:ascii="Times New Roman" w:hAnsi="Times New Roman" w:cs="Times New Roman"/>
          <w:sz w:val="28"/>
          <w:szCs w:val="28"/>
        </w:rPr>
        <w:t xml:space="preserve">» </w:t>
      </w:r>
    </w:p>
    <w:p w:rsidR="002C0D8F" w:rsidRDefault="002C0D8F" w:rsidP="002C0D8F">
      <w:pPr>
        <w:autoSpaceDE w:val="0"/>
        <w:autoSpaceDN w:val="0"/>
        <w:adjustRightInd w:val="0"/>
        <w:spacing w:after="0" w:line="240" w:lineRule="auto"/>
        <w:rPr>
          <w:rFonts w:ascii="Times New Roman" w:hAnsi="Times New Roman" w:cs="Times New Roman"/>
          <w:color w:val="000000"/>
          <w:sz w:val="28"/>
          <w:szCs w:val="28"/>
        </w:rPr>
      </w:pPr>
      <w:r w:rsidRPr="00E16D19">
        <w:rPr>
          <w:rFonts w:ascii="Times New Roman" w:hAnsi="Times New Roman" w:cs="Times New Roman"/>
          <w:color w:val="000000"/>
          <w:sz w:val="28"/>
          <w:szCs w:val="28"/>
        </w:rPr>
        <w:t xml:space="preserve"> </w:t>
      </w:r>
    </w:p>
    <w:p w:rsidR="002C0D8F" w:rsidRDefault="002C0D8F" w:rsidP="002C0D8F">
      <w:pPr>
        <w:autoSpaceDE w:val="0"/>
        <w:autoSpaceDN w:val="0"/>
        <w:adjustRightInd w:val="0"/>
        <w:spacing w:after="0" w:line="240" w:lineRule="auto"/>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rPr>
          <w:rFonts w:ascii="Times New Roman" w:hAnsi="Times New Roman" w:cs="Times New Roman"/>
          <w:color w:val="000000"/>
          <w:sz w:val="28"/>
          <w:szCs w:val="28"/>
        </w:rPr>
      </w:pPr>
    </w:p>
    <w:p w:rsidR="008C62AB" w:rsidRDefault="008C62AB" w:rsidP="008C62AB">
      <w:pPr>
        <w:spacing w:after="0" w:line="240" w:lineRule="auto"/>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Рекомендовано Ученым советом Факультета</w:t>
      </w:r>
    </w:p>
    <w:p w:rsidR="008C62AB" w:rsidRDefault="008C62AB" w:rsidP="008C62AB">
      <w:pPr>
        <w:spacing w:after="0" w:line="240" w:lineRule="auto"/>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 xml:space="preserve"> прикладной математики и информационных технологий</w:t>
      </w:r>
    </w:p>
    <w:p w:rsidR="008C62AB" w:rsidRDefault="008C62AB" w:rsidP="008C62AB">
      <w:pPr>
        <w:spacing w:after="0" w:line="240" w:lineRule="auto"/>
        <w:jc w:val="center"/>
        <w:rPr>
          <w:rFonts w:ascii="Times New Roman" w:eastAsia="Times New Roman" w:hAnsi="Times New Roman" w:cs="Times New Roman"/>
          <w:i/>
          <w:sz w:val="28"/>
          <w:szCs w:val="28"/>
          <w:lang w:eastAsia="ru-RU"/>
        </w:rPr>
      </w:pPr>
      <w:proofErr w:type="gramStart"/>
      <w:r>
        <w:rPr>
          <w:rFonts w:ascii="Times New Roman" w:eastAsia="Times New Roman" w:hAnsi="Times New Roman" w:cs="Times New Roman"/>
          <w:i/>
          <w:sz w:val="28"/>
          <w:szCs w:val="28"/>
          <w:lang w:eastAsia="ru-RU"/>
        </w:rPr>
        <w:t>протокол  №</w:t>
      </w:r>
      <w:proofErr w:type="gramEnd"/>
      <w:r>
        <w:rPr>
          <w:rFonts w:ascii="Times New Roman" w:eastAsia="Times New Roman" w:hAnsi="Times New Roman" w:cs="Times New Roman"/>
          <w:i/>
          <w:sz w:val="28"/>
          <w:szCs w:val="28"/>
          <w:lang w:eastAsia="ru-RU"/>
        </w:rPr>
        <w:t xml:space="preserve"> 19  от  19.11.2019 г.</w:t>
      </w:r>
    </w:p>
    <w:p w:rsidR="008C62AB" w:rsidRDefault="008C62AB" w:rsidP="008C62AB">
      <w:pPr>
        <w:spacing w:after="0" w:line="240" w:lineRule="auto"/>
        <w:ind w:right="22"/>
        <w:jc w:val="center"/>
        <w:rPr>
          <w:rFonts w:ascii="Times New Roman" w:eastAsia="Times New Roman" w:hAnsi="Times New Roman" w:cs="Times New Roman"/>
          <w:i/>
          <w:sz w:val="28"/>
          <w:szCs w:val="28"/>
          <w:lang w:eastAsia="ru-RU"/>
        </w:rPr>
      </w:pPr>
    </w:p>
    <w:p w:rsidR="008C62AB" w:rsidRDefault="008C62AB" w:rsidP="008C62AB">
      <w:pPr>
        <w:shd w:val="clear" w:color="auto" w:fill="FFFFFF"/>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Одобрено Советом учебно-научного Департамента Анализа данных, </w:t>
      </w:r>
    </w:p>
    <w:p w:rsidR="008C62AB" w:rsidRDefault="008C62AB" w:rsidP="008C62AB">
      <w:pPr>
        <w:shd w:val="clear" w:color="auto" w:fill="FFFFFF"/>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принятия решений и финансовых технологий </w:t>
      </w:r>
    </w:p>
    <w:p w:rsidR="002C0D8F" w:rsidRDefault="008C62AB" w:rsidP="008C62AB">
      <w:pPr>
        <w:pStyle w:val="Default"/>
        <w:jc w:val="center"/>
        <w:rPr>
          <w:b/>
          <w:bCs/>
          <w:sz w:val="32"/>
          <w:szCs w:val="32"/>
        </w:rPr>
      </w:pPr>
      <w:r>
        <w:rPr>
          <w:rFonts w:eastAsia="Times New Roman"/>
          <w:i/>
          <w:sz w:val="28"/>
          <w:szCs w:val="28"/>
          <w:lang w:eastAsia="ru-RU"/>
        </w:rPr>
        <w:t>протокол № 5 от 31.10. 2019 г.</w:t>
      </w:r>
    </w:p>
    <w:p w:rsidR="002C0D8F" w:rsidRDefault="002C0D8F" w:rsidP="002C0D8F">
      <w:pPr>
        <w:pStyle w:val="Default"/>
        <w:rPr>
          <w:b/>
          <w:bCs/>
          <w:sz w:val="32"/>
          <w:szCs w:val="32"/>
        </w:rPr>
      </w:pPr>
    </w:p>
    <w:p w:rsidR="002C0D8F" w:rsidRDefault="002C0D8F" w:rsidP="002C0D8F">
      <w:pPr>
        <w:pStyle w:val="Default"/>
        <w:jc w:val="center"/>
        <w:rPr>
          <w:b/>
          <w:bCs/>
          <w:sz w:val="28"/>
          <w:szCs w:val="28"/>
        </w:rPr>
        <w:sectPr w:rsidR="002C0D8F" w:rsidSect="00182719">
          <w:footerReference w:type="default" r:id="rId8"/>
          <w:pgSz w:w="11909" w:h="16834"/>
          <w:pgMar w:top="1079" w:right="888" w:bottom="1861" w:left="998" w:header="0" w:footer="3" w:gutter="0"/>
          <w:cols w:space="720"/>
          <w:noEndnote/>
          <w:docGrid w:linePitch="360"/>
        </w:sectPr>
      </w:pPr>
      <w:r w:rsidRPr="00E16D19">
        <w:rPr>
          <w:b/>
          <w:bCs/>
          <w:sz w:val="32"/>
          <w:szCs w:val="32"/>
        </w:rPr>
        <w:t>Москва 201</w:t>
      </w:r>
      <w:r>
        <w:rPr>
          <w:b/>
          <w:bCs/>
          <w:sz w:val="32"/>
          <w:szCs w:val="32"/>
        </w:rPr>
        <w:t>9</w:t>
      </w:r>
    </w:p>
    <w:p w:rsidR="002C0D8F" w:rsidRPr="00134BA9" w:rsidRDefault="002C0D8F" w:rsidP="002C0D8F">
      <w:pPr>
        <w:autoSpaceDE w:val="0"/>
        <w:autoSpaceDN w:val="0"/>
        <w:adjustRightInd w:val="0"/>
        <w:spacing w:after="0" w:line="240" w:lineRule="auto"/>
        <w:jc w:val="both"/>
        <w:rPr>
          <w:rFonts w:ascii="Times New Roman" w:hAnsi="Times New Roman" w:cs="Times New Roman"/>
          <w:color w:val="000000"/>
          <w:sz w:val="23"/>
          <w:szCs w:val="23"/>
        </w:rPr>
      </w:pPr>
      <w:r w:rsidRPr="00192D4C">
        <w:rPr>
          <w:rFonts w:ascii="Times New Roman" w:hAnsi="Times New Roman" w:cs="Times New Roman"/>
          <w:b/>
          <w:bCs/>
          <w:color w:val="000000"/>
          <w:sz w:val="28"/>
          <w:szCs w:val="28"/>
        </w:rPr>
        <w:lastRenderedPageBreak/>
        <w:t>Рецензент:</w:t>
      </w:r>
      <w:r w:rsidRPr="00134BA9">
        <w:rPr>
          <w:rFonts w:ascii="Times New Roman" w:hAnsi="Times New Roman" w:cs="Times New Roman"/>
          <w:b/>
          <w:bCs/>
          <w:color w:val="000000"/>
          <w:sz w:val="23"/>
          <w:szCs w:val="23"/>
        </w:rPr>
        <w:t xml:space="preserve"> </w:t>
      </w:r>
      <w:r w:rsidR="00192D4C">
        <w:rPr>
          <w:rFonts w:ascii="Times New Roman" w:hAnsi="Times New Roman" w:cs="Times New Roman"/>
          <w:bCs/>
          <w:color w:val="000000"/>
          <w:sz w:val="28"/>
          <w:szCs w:val="28"/>
        </w:rPr>
        <w:t>Петросов Д.А., доцент Департамента анализа данных принятия решений и финансовых технологий</w:t>
      </w:r>
    </w:p>
    <w:p w:rsidR="002C0D8F" w:rsidRDefault="002C0D8F" w:rsidP="002C0D8F">
      <w:pPr>
        <w:pStyle w:val="Default"/>
        <w:jc w:val="both"/>
        <w:rPr>
          <w:b/>
          <w:bCs/>
          <w:sz w:val="28"/>
          <w:szCs w:val="28"/>
        </w:rPr>
      </w:pPr>
    </w:p>
    <w:p w:rsidR="002C0D8F" w:rsidRDefault="002C0D8F" w:rsidP="002C0D8F">
      <w:pPr>
        <w:pStyle w:val="Default"/>
        <w:jc w:val="both"/>
        <w:rPr>
          <w:b/>
          <w:bCs/>
          <w:sz w:val="28"/>
          <w:szCs w:val="28"/>
        </w:rPr>
      </w:pPr>
    </w:p>
    <w:p w:rsidR="002C0D8F" w:rsidRPr="00134BA9" w:rsidRDefault="002C0D8F" w:rsidP="002C0D8F">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Маркова С.В.</w:t>
      </w:r>
      <w:r w:rsidRPr="00134BA9">
        <w:rPr>
          <w:rFonts w:ascii="Times New Roman" w:hAnsi="Times New Roman" w:cs="Times New Roman"/>
          <w:b/>
          <w:bCs/>
          <w:color w:val="000000"/>
          <w:sz w:val="28"/>
          <w:szCs w:val="28"/>
        </w:rPr>
        <w:t xml:space="preserve"> Программа </w:t>
      </w:r>
      <w:r>
        <w:rPr>
          <w:rFonts w:ascii="Times New Roman" w:hAnsi="Times New Roman" w:cs="Times New Roman"/>
          <w:b/>
          <w:bCs/>
          <w:color w:val="000000"/>
          <w:sz w:val="28"/>
          <w:szCs w:val="28"/>
        </w:rPr>
        <w:t>учебной</w:t>
      </w:r>
      <w:r w:rsidRPr="00134BA9">
        <w:rPr>
          <w:rFonts w:ascii="Times New Roman" w:hAnsi="Times New Roman" w:cs="Times New Roman"/>
          <w:b/>
          <w:bCs/>
          <w:color w:val="000000"/>
          <w:sz w:val="28"/>
          <w:szCs w:val="28"/>
        </w:rPr>
        <w:t xml:space="preserve"> практики. </w:t>
      </w:r>
      <w:r w:rsidRPr="00C478EA">
        <w:rPr>
          <w:rFonts w:ascii="Times New Roman" w:hAnsi="Times New Roman" w:cs="Times New Roman"/>
          <w:color w:val="000000"/>
          <w:sz w:val="28"/>
          <w:szCs w:val="28"/>
        </w:rPr>
        <w:t>Для студентов, обучающихся по направлению</w:t>
      </w:r>
      <w:r w:rsidR="000D0EA5">
        <w:rPr>
          <w:rFonts w:ascii="Times New Roman" w:hAnsi="Times New Roman" w:cs="Times New Roman"/>
          <w:color w:val="000000"/>
          <w:sz w:val="28"/>
          <w:szCs w:val="28"/>
        </w:rPr>
        <w:t xml:space="preserve"> подготовки</w:t>
      </w:r>
      <w:r w:rsidRPr="00C478EA">
        <w:rPr>
          <w:rFonts w:ascii="Times New Roman" w:hAnsi="Times New Roman" w:cs="Times New Roman"/>
          <w:color w:val="000000"/>
          <w:sz w:val="28"/>
          <w:szCs w:val="28"/>
        </w:rPr>
        <w:t xml:space="preserve"> </w:t>
      </w:r>
      <w:r w:rsidRPr="00584DA6">
        <w:rPr>
          <w:rFonts w:ascii="Times New Roman" w:hAnsi="Times New Roman" w:cs="Times New Roman"/>
          <w:color w:val="000000"/>
          <w:sz w:val="28"/>
          <w:szCs w:val="28"/>
        </w:rPr>
        <w:t>09.03.03</w:t>
      </w:r>
      <w:r w:rsidRPr="00C478EA">
        <w:rPr>
          <w:rFonts w:ascii="Times New Roman" w:hAnsi="Times New Roman" w:cs="Times New Roman"/>
          <w:color w:val="000000"/>
          <w:sz w:val="28"/>
          <w:szCs w:val="28"/>
        </w:rPr>
        <w:t xml:space="preserve"> «Прикладная информатика»,</w:t>
      </w:r>
      <w:r w:rsidRPr="00584DA6">
        <w:rPr>
          <w:rFonts w:ascii="Times New Roman" w:hAnsi="Times New Roman" w:cs="Times New Roman"/>
          <w:color w:val="000000"/>
          <w:sz w:val="28"/>
          <w:szCs w:val="28"/>
        </w:rPr>
        <w:t xml:space="preserve"> </w:t>
      </w:r>
      <w:r w:rsidRPr="00584DA6">
        <w:rPr>
          <w:rFonts w:ascii="Times New Roman" w:hAnsi="Times New Roman" w:cs="Times New Roman"/>
          <w:sz w:val="28"/>
          <w:szCs w:val="28"/>
        </w:rPr>
        <w:t>профиль «</w:t>
      </w:r>
      <w:r>
        <w:rPr>
          <w:rFonts w:ascii="Times New Roman" w:hAnsi="Times New Roman" w:cs="Times New Roman"/>
          <w:sz w:val="28"/>
          <w:szCs w:val="28"/>
        </w:rPr>
        <w:t>ИТ-сервисы и технологии обработки данных в экономик</w:t>
      </w:r>
      <w:r w:rsidR="008D63CB">
        <w:rPr>
          <w:rFonts w:ascii="Times New Roman" w:hAnsi="Times New Roman" w:cs="Times New Roman"/>
          <w:sz w:val="28"/>
          <w:szCs w:val="28"/>
        </w:rPr>
        <w:t>е</w:t>
      </w:r>
      <w:r>
        <w:rPr>
          <w:rFonts w:ascii="Times New Roman" w:hAnsi="Times New Roman" w:cs="Times New Roman"/>
          <w:sz w:val="28"/>
          <w:szCs w:val="28"/>
        </w:rPr>
        <w:t xml:space="preserve"> и финанс</w:t>
      </w:r>
      <w:r w:rsidR="008D63CB">
        <w:rPr>
          <w:rFonts w:ascii="Times New Roman" w:hAnsi="Times New Roman" w:cs="Times New Roman"/>
          <w:sz w:val="28"/>
          <w:szCs w:val="28"/>
        </w:rPr>
        <w:t>ах</w:t>
      </w:r>
      <w:r w:rsidRPr="00584DA6">
        <w:rPr>
          <w:rFonts w:ascii="Times New Roman" w:hAnsi="Times New Roman" w:cs="Times New Roman"/>
          <w:sz w:val="28"/>
          <w:szCs w:val="28"/>
        </w:rPr>
        <w:t>» (</w:t>
      </w:r>
      <w:r w:rsidR="000D0EA5">
        <w:rPr>
          <w:rFonts w:ascii="Times New Roman" w:hAnsi="Times New Roman" w:cs="Times New Roman"/>
          <w:sz w:val="28"/>
          <w:szCs w:val="28"/>
        </w:rPr>
        <w:t xml:space="preserve">очная, очно-заочная форма обучения, </w:t>
      </w:r>
      <w:r w:rsidRPr="00584DA6">
        <w:rPr>
          <w:rFonts w:ascii="Times New Roman" w:hAnsi="Times New Roman" w:cs="Times New Roman"/>
          <w:sz w:val="28"/>
          <w:szCs w:val="28"/>
        </w:rPr>
        <w:t xml:space="preserve">программа подготовки бакалавра) </w:t>
      </w:r>
      <w:r w:rsidRPr="00134BA9">
        <w:rPr>
          <w:rFonts w:ascii="Times New Roman" w:hAnsi="Times New Roman" w:cs="Times New Roman"/>
          <w:color w:val="000000"/>
          <w:sz w:val="28"/>
          <w:szCs w:val="28"/>
        </w:rPr>
        <w:t>– М.: Финансовый университет, кафедра «Прикладная информатика», 201</w:t>
      </w:r>
      <w:r>
        <w:rPr>
          <w:rFonts w:ascii="Times New Roman" w:hAnsi="Times New Roman" w:cs="Times New Roman"/>
          <w:color w:val="000000"/>
          <w:sz w:val="28"/>
          <w:szCs w:val="28"/>
        </w:rPr>
        <w:t>9</w:t>
      </w:r>
      <w:r w:rsidRPr="00134BA9">
        <w:rPr>
          <w:rFonts w:ascii="Times New Roman" w:hAnsi="Times New Roman" w:cs="Times New Roman"/>
          <w:color w:val="000000"/>
          <w:sz w:val="28"/>
          <w:szCs w:val="28"/>
        </w:rPr>
        <w:t xml:space="preserve">. –  </w:t>
      </w:r>
      <w:r w:rsidR="00654034">
        <w:rPr>
          <w:rFonts w:ascii="Times New Roman" w:hAnsi="Times New Roman" w:cs="Times New Roman"/>
          <w:color w:val="000000"/>
          <w:sz w:val="28"/>
          <w:szCs w:val="28"/>
        </w:rPr>
        <w:t>33</w:t>
      </w:r>
      <w:r>
        <w:rPr>
          <w:rFonts w:ascii="Times New Roman" w:hAnsi="Times New Roman" w:cs="Times New Roman"/>
          <w:color w:val="000000"/>
          <w:sz w:val="28"/>
          <w:szCs w:val="28"/>
        </w:rPr>
        <w:t xml:space="preserve"> </w:t>
      </w:r>
      <w:r w:rsidRPr="00134BA9">
        <w:rPr>
          <w:rFonts w:ascii="Times New Roman" w:hAnsi="Times New Roman" w:cs="Times New Roman"/>
          <w:color w:val="000000"/>
          <w:sz w:val="28"/>
          <w:szCs w:val="28"/>
        </w:rPr>
        <w:t xml:space="preserve">с. </w:t>
      </w:r>
    </w:p>
    <w:p w:rsidR="002C0D8F" w:rsidRDefault="002C0D8F" w:rsidP="002C0D8F">
      <w:pPr>
        <w:pStyle w:val="Default"/>
        <w:jc w:val="both"/>
        <w:rPr>
          <w:b/>
          <w:bCs/>
          <w:sz w:val="28"/>
          <w:szCs w:val="28"/>
        </w:rPr>
      </w:pPr>
    </w:p>
    <w:p w:rsidR="002C0D8F" w:rsidRDefault="002C0D8F" w:rsidP="002C0D8F">
      <w:pPr>
        <w:pStyle w:val="Default"/>
        <w:jc w:val="both"/>
        <w:rPr>
          <w:b/>
          <w:bCs/>
          <w:sz w:val="28"/>
          <w:szCs w:val="28"/>
        </w:rPr>
      </w:pPr>
    </w:p>
    <w:p w:rsidR="002C0D8F" w:rsidRDefault="002C0D8F" w:rsidP="002C0D8F">
      <w:pPr>
        <w:pStyle w:val="Default"/>
        <w:jc w:val="both"/>
        <w:rPr>
          <w:b/>
          <w:bCs/>
          <w:sz w:val="28"/>
          <w:szCs w:val="28"/>
        </w:rPr>
      </w:pPr>
    </w:p>
    <w:p w:rsidR="002C0D8F" w:rsidRDefault="002C0D8F" w:rsidP="002C0D8F">
      <w:pPr>
        <w:pStyle w:val="Default"/>
        <w:jc w:val="both"/>
        <w:rPr>
          <w:b/>
          <w:bCs/>
          <w:sz w:val="28"/>
          <w:szCs w:val="28"/>
        </w:rPr>
      </w:pPr>
    </w:p>
    <w:p w:rsidR="002C0D8F" w:rsidRDefault="002C0D8F" w:rsidP="002C0D8F">
      <w:pPr>
        <w:pStyle w:val="Default"/>
        <w:jc w:val="both"/>
        <w:rPr>
          <w:b/>
          <w:bCs/>
          <w:sz w:val="28"/>
          <w:szCs w:val="28"/>
        </w:rPr>
      </w:pPr>
    </w:p>
    <w:p w:rsidR="002C0D8F" w:rsidRPr="00134BA9" w:rsidRDefault="002C0D8F" w:rsidP="002C0D8F">
      <w:pPr>
        <w:autoSpaceDE w:val="0"/>
        <w:autoSpaceDN w:val="0"/>
        <w:adjustRightInd w:val="0"/>
        <w:spacing w:after="0" w:line="240" w:lineRule="auto"/>
        <w:jc w:val="center"/>
        <w:rPr>
          <w:rFonts w:ascii="Times New Roman" w:hAnsi="Times New Roman" w:cs="Times New Roman"/>
          <w:color w:val="000000"/>
          <w:sz w:val="28"/>
          <w:szCs w:val="28"/>
        </w:rPr>
      </w:pPr>
      <w:r w:rsidRPr="00134BA9">
        <w:rPr>
          <w:rFonts w:ascii="Times New Roman" w:hAnsi="Times New Roman" w:cs="Times New Roman"/>
          <w:b/>
          <w:bCs/>
          <w:i/>
          <w:iCs/>
          <w:color w:val="000000"/>
          <w:sz w:val="28"/>
          <w:szCs w:val="28"/>
        </w:rPr>
        <w:t>Учебное издание</w:t>
      </w:r>
    </w:p>
    <w:p w:rsidR="002C0D8F" w:rsidRDefault="002C0D8F" w:rsidP="002C0D8F">
      <w:pPr>
        <w:pStyle w:val="Default"/>
        <w:jc w:val="center"/>
        <w:rPr>
          <w:b/>
          <w:bCs/>
          <w:sz w:val="28"/>
          <w:szCs w:val="28"/>
        </w:rPr>
      </w:pPr>
    </w:p>
    <w:p w:rsidR="002C0D8F" w:rsidRDefault="002C0D8F" w:rsidP="002C0D8F">
      <w:pPr>
        <w:autoSpaceDE w:val="0"/>
        <w:autoSpaceDN w:val="0"/>
        <w:adjustRightInd w:val="0"/>
        <w:spacing w:after="0" w:line="360" w:lineRule="auto"/>
        <w:jc w:val="center"/>
        <w:rPr>
          <w:rFonts w:ascii="Times New Roman" w:hAnsi="Times New Roman" w:cs="Times New Roman"/>
          <w:b/>
          <w:bCs/>
          <w:i/>
          <w:iCs/>
          <w:color w:val="000000"/>
          <w:sz w:val="28"/>
          <w:szCs w:val="28"/>
        </w:rPr>
      </w:pPr>
      <w:r>
        <w:rPr>
          <w:rFonts w:ascii="Times New Roman" w:hAnsi="Times New Roman" w:cs="Times New Roman"/>
          <w:b/>
          <w:bCs/>
          <w:i/>
          <w:iCs/>
          <w:color w:val="000000"/>
          <w:sz w:val="28"/>
          <w:szCs w:val="28"/>
        </w:rPr>
        <w:t>Маркова Светлана Владимировна</w:t>
      </w:r>
    </w:p>
    <w:p w:rsidR="002C0D8F" w:rsidRPr="00134BA9" w:rsidRDefault="002C0D8F" w:rsidP="002C0D8F">
      <w:pPr>
        <w:autoSpaceDE w:val="0"/>
        <w:autoSpaceDN w:val="0"/>
        <w:adjustRightInd w:val="0"/>
        <w:spacing w:after="0" w:line="360" w:lineRule="auto"/>
        <w:jc w:val="center"/>
        <w:rPr>
          <w:rFonts w:ascii="Times New Roman" w:hAnsi="Times New Roman" w:cs="Times New Roman"/>
          <w:color w:val="000000"/>
          <w:sz w:val="28"/>
          <w:szCs w:val="28"/>
        </w:rPr>
      </w:pPr>
      <w:r w:rsidRPr="00134BA9">
        <w:rPr>
          <w:rFonts w:ascii="Times New Roman" w:hAnsi="Times New Roman" w:cs="Times New Roman"/>
          <w:b/>
          <w:bCs/>
          <w:color w:val="000000"/>
          <w:sz w:val="28"/>
          <w:szCs w:val="28"/>
        </w:rPr>
        <w:t>Программа</w:t>
      </w:r>
      <w:r>
        <w:rPr>
          <w:rFonts w:ascii="Times New Roman" w:hAnsi="Times New Roman" w:cs="Times New Roman"/>
          <w:b/>
          <w:bCs/>
          <w:color w:val="000000"/>
          <w:sz w:val="28"/>
          <w:szCs w:val="28"/>
        </w:rPr>
        <w:t xml:space="preserve"> учебной </w:t>
      </w:r>
      <w:r w:rsidRPr="00134BA9">
        <w:rPr>
          <w:rFonts w:ascii="Times New Roman" w:hAnsi="Times New Roman" w:cs="Times New Roman"/>
          <w:b/>
          <w:bCs/>
          <w:color w:val="000000"/>
          <w:sz w:val="28"/>
          <w:szCs w:val="28"/>
        </w:rPr>
        <w:t xml:space="preserve">практики </w:t>
      </w: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Default="002C0D8F" w:rsidP="002C0D8F">
      <w:pPr>
        <w:autoSpaceDE w:val="0"/>
        <w:autoSpaceDN w:val="0"/>
        <w:adjustRightInd w:val="0"/>
        <w:spacing w:after="0" w:line="240" w:lineRule="auto"/>
        <w:jc w:val="center"/>
        <w:rPr>
          <w:rFonts w:ascii="Times New Roman" w:hAnsi="Times New Roman" w:cs="Times New Roman"/>
          <w:color w:val="000000"/>
          <w:sz w:val="23"/>
          <w:szCs w:val="23"/>
        </w:rPr>
      </w:pPr>
    </w:p>
    <w:p w:rsidR="002C0D8F" w:rsidRPr="00134BA9" w:rsidRDefault="002C0D8F" w:rsidP="002C0D8F">
      <w:pPr>
        <w:autoSpaceDE w:val="0"/>
        <w:autoSpaceDN w:val="0"/>
        <w:adjustRightInd w:val="0"/>
        <w:spacing w:after="0" w:line="360" w:lineRule="auto"/>
        <w:jc w:val="center"/>
        <w:rPr>
          <w:rFonts w:ascii="Times New Roman" w:hAnsi="Times New Roman" w:cs="Times New Roman"/>
          <w:i/>
          <w:color w:val="000000"/>
          <w:sz w:val="28"/>
          <w:szCs w:val="28"/>
        </w:rPr>
      </w:pPr>
      <w:r w:rsidRPr="00134BA9">
        <w:rPr>
          <w:rFonts w:ascii="Times New Roman" w:hAnsi="Times New Roman" w:cs="Times New Roman"/>
          <w:i/>
          <w:color w:val="000000"/>
          <w:sz w:val="28"/>
          <w:szCs w:val="28"/>
        </w:rPr>
        <w:t xml:space="preserve">Компьютерный набор, </w:t>
      </w:r>
      <w:proofErr w:type="gramStart"/>
      <w:r w:rsidRPr="00134BA9">
        <w:rPr>
          <w:rFonts w:ascii="Times New Roman" w:hAnsi="Times New Roman" w:cs="Times New Roman"/>
          <w:i/>
          <w:color w:val="000000"/>
          <w:sz w:val="28"/>
          <w:szCs w:val="28"/>
        </w:rPr>
        <w:t>верстка  Маркова</w:t>
      </w:r>
      <w:proofErr w:type="gramEnd"/>
      <w:r w:rsidRPr="00134BA9">
        <w:rPr>
          <w:rFonts w:ascii="Times New Roman" w:hAnsi="Times New Roman" w:cs="Times New Roman"/>
          <w:i/>
          <w:color w:val="000000"/>
          <w:sz w:val="28"/>
          <w:szCs w:val="28"/>
        </w:rPr>
        <w:t xml:space="preserve"> С. В. </w:t>
      </w:r>
    </w:p>
    <w:p w:rsidR="002C0D8F" w:rsidRPr="00555BA6" w:rsidRDefault="002C0D8F" w:rsidP="002C0D8F">
      <w:pPr>
        <w:autoSpaceDE w:val="0"/>
        <w:autoSpaceDN w:val="0"/>
        <w:adjustRightInd w:val="0"/>
        <w:spacing w:after="0" w:line="360" w:lineRule="auto"/>
        <w:jc w:val="center"/>
        <w:rPr>
          <w:rFonts w:ascii="Times New Roman" w:hAnsi="Times New Roman" w:cs="Times New Roman"/>
          <w:i/>
          <w:iCs/>
          <w:color w:val="000000"/>
          <w:sz w:val="28"/>
          <w:szCs w:val="28"/>
          <w:lang w:val="en-US"/>
        </w:rPr>
      </w:pPr>
      <w:r w:rsidRPr="00134BA9">
        <w:rPr>
          <w:rFonts w:ascii="Times New Roman" w:hAnsi="Times New Roman" w:cs="Times New Roman"/>
          <w:i/>
          <w:color w:val="000000"/>
          <w:sz w:val="28"/>
          <w:szCs w:val="28"/>
        </w:rPr>
        <w:t>Формат</w:t>
      </w:r>
      <w:r w:rsidRPr="00555BA6">
        <w:rPr>
          <w:rFonts w:ascii="Times New Roman" w:hAnsi="Times New Roman" w:cs="Times New Roman"/>
          <w:i/>
          <w:color w:val="000000"/>
          <w:sz w:val="28"/>
          <w:szCs w:val="28"/>
          <w:lang w:val="en-US"/>
        </w:rPr>
        <w:t xml:space="preserve"> 60x90/16. </w:t>
      </w:r>
      <w:r w:rsidRPr="00134BA9">
        <w:rPr>
          <w:rFonts w:ascii="Times New Roman" w:hAnsi="Times New Roman" w:cs="Times New Roman"/>
          <w:i/>
          <w:color w:val="000000"/>
          <w:sz w:val="28"/>
          <w:szCs w:val="28"/>
        </w:rPr>
        <w:t>Гарнитура</w:t>
      </w:r>
      <w:r w:rsidRPr="00555BA6">
        <w:rPr>
          <w:rFonts w:ascii="Times New Roman" w:hAnsi="Times New Roman" w:cs="Times New Roman"/>
          <w:i/>
          <w:color w:val="000000"/>
          <w:sz w:val="28"/>
          <w:szCs w:val="28"/>
          <w:lang w:val="en-US"/>
        </w:rPr>
        <w:t xml:space="preserve"> </w:t>
      </w:r>
      <w:r w:rsidRPr="00555BA6">
        <w:rPr>
          <w:rFonts w:ascii="Times New Roman" w:hAnsi="Times New Roman" w:cs="Times New Roman"/>
          <w:i/>
          <w:iCs/>
          <w:color w:val="000000"/>
          <w:sz w:val="28"/>
          <w:szCs w:val="28"/>
          <w:lang w:val="en-US"/>
        </w:rPr>
        <w:t>Times New Roman</w:t>
      </w:r>
    </w:p>
    <w:p w:rsidR="002C0D8F" w:rsidRPr="00134BA9" w:rsidRDefault="002C0D8F" w:rsidP="002C0D8F">
      <w:pPr>
        <w:autoSpaceDE w:val="0"/>
        <w:autoSpaceDN w:val="0"/>
        <w:adjustRightInd w:val="0"/>
        <w:spacing w:after="0" w:line="360" w:lineRule="auto"/>
        <w:jc w:val="center"/>
        <w:rPr>
          <w:rFonts w:ascii="Times New Roman" w:hAnsi="Times New Roman" w:cs="Times New Roman"/>
          <w:i/>
          <w:color w:val="000000"/>
          <w:sz w:val="28"/>
          <w:szCs w:val="28"/>
        </w:rPr>
      </w:pPr>
      <w:proofErr w:type="spellStart"/>
      <w:r w:rsidRPr="00134BA9">
        <w:rPr>
          <w:rFonts w:ascii="Times New Roman" w:hAnsi="Times New Roman" w:cs="Times New Roman"/>
          <w:i/>
          <w:color w:val="000000"/>
          <w:sz w:val="28"/>
          <w:szCs w:val="28"/>
        </w:rPr>
        <w:t>Усл</w:t>
      </w:r>
      <w:proofErr w:type="spellEnd"/>
      <w:r w:rsidRPr="00134BA9">
        <w:rPr>
          <w:rFonts w:ascii="Times New Roman" w:hAnsi="Times New Roman" w:cs="Times New Roman"/>
          <w:i/>
          <w:color w:val="000000"/>
          <w:sz w:val="28"/>
          <w:szCs w:val="28"/>
        </w:rPr>
        <w:t xml:space="preserve">. </w:t>
      </w:r>
      <w:proofErr w:type="spellStart"/>
      <w:r w:rsidRPr="00134BA9">
        <w:rPr>
          <w:rFonts w:ascii="Times New Roman" w:hAnsi="Times New Roman" w:cs="Times New Roman"/>
          <w:i/>
          <w:color w:val="000000"/>
          <w:sz w:val="28"/>
          <w:szCs w:val="28"/>
        </w:rPr>
        <w:t>п.л</w:t>
      </w:r>
      <w:proofErr w:type="spellEnd"/>
      <w:r w:rsidRPr="00134BA9">
        <w:rPr>
          <w:rFonts w:ascii="Times New Roman" w:hAnsi="Times New Roman" w:cs="Times New Roman"/>
          <w:i/>
          <w:color w:val="000000"/>
          <w:sz w:val="28"/>
          <w:szCs w:val="28"/>
        </w:rPr>
        <w:t xml:space="preserve">. </w:t>
      </w:r>
      <w:r>
        <w:rPr>
          <w:rFonts w:ascii="Times New Roman" w:hAnsi="Times New Roman" w:cs="Times New Roman"/>
          <w:i/>
          <w:color w:val="000000"/>
          <w:sz w:val="28"/>
          <w:szCs w:val="28"/>
        </w:rPr>
        <w:t xml:space="preserve">   </w:t>
      </w:r>
      <w:r w:rsidRPr="00134BA9">
        <w:rPr>
          <w:rFonts w:ascii="Times New Roman" w:hAnsi="Times New Roman" w:cs="Times New Roman"/>
          <w:i/>
          <w:color w:val="000000"/>
          <w:sz w:val="28"/>
          <w:szCs w:val="28"/>
        </w:rPr>
        <w:t xml:space="preserve"> Изд. </w:t>
      </w:r>
      <w:proofErr w:type="gramStart"/>
      <w:r w:rsidRPr="00134BA9">
        <w:rPr>
          <w:rFonts w:ascii="Times New Roman" w:hAnsi="Times New Roman" w:cs="Times New Roman"/>
          <w:i/>
          <w:color w:val="000000"/>
          <w:sz w:val="28"/>
          <w:szCs w:val="28"/>
        </w:rPr>
        <w:t>№  -</w:t>
      </w:r>
      <w:proofErr w:type="gramEnd"/>
      <w:r w:rsidRPr="00134BA9">
        <w:rPr>
          <w:rFonts w:ascii="Times New Roman" w:hAnsi="Times New Roman" w:cs="Times New Roman"/>
          <w:i/>
          <w:color w:val="000000"/>
          <w:sz w:val="28"/>
          <w:szCs w:val="28"/>
        </w:rPr>
        <w:t xml:space="preserve"> 201</w:t>
      </w:r>
      <w:r>
        <w:rPr>
          <w:rFonts w:ascii="Times New Roman" w:hAnsi="Times New Roman" w:cs="Times New Roman"/>
          <w:i/>
          <w:color w:val="000000"/>
          <w:sz w:val="28"/>
          <w:szCs w:val="28"/>
        </w:rPr>
        <w:t>9</w:t>
      </w:r>
      <w:r w:rsidRPr="00134BA9">
        <w:rPr>
          <w:rFonts w:ascii="Times New Roman" w:hAnsi="Times New Roman" w:cs="Times New Roman"/>
          <w:i/>
          <w:color w:val="000000"/>
          <w:sz w:val="28"/>
          <w:szCs w:val="28"/>
        </w:rPr>
        <w:t xml:space="preserve">. Тираж - </w:t>
      </w:r>
      <w:proofErr w:type="spellStart"/>
      <w:r w:rsidRPr="00134BA9">
        <w:rPr>
          <w:rFonts w:ascii="Times New Roman" w:hAnsi="Times New Roman" w:cs="Times New Roman"/>
          <w:i/>
          <w:color w:val="000000"/>
          <w:sz w:val="28"/>
          <w:szCs w:val="28"/>
        </w:rPr>
        <w:t>экз</w:t>
      </w:r>
      <w:proofErr w:type="spellEnd"/>
    </w:p>
    <w:p w:rsidR="002C0D8F" w:rsidRPr="00134BA9" w:rsidRDefault="002C0D8F" w:rsidP="002C0D8F">
      <w:pPr>
        <w:autoSpaceDE w:val="0"/>
        <w:autoSpaceDN w:val="0"/>
        <w:adjustRightInd w:val="0"/>
        <w:spacing w:after="0" w:line="360" w:lineRule="auto"/>
        <w:jc w:val="center"/>
        <w:rPr>
          <w:rFonts w:ascii="Times New Roman" w:hAnsi="Times New Roman" w:cs="Times New Roman"/>
          <w:i/>
          <w:color w:val="000000"/>
          <w:sz w:val="28"/>
          <w:szCs w:val="28"/>
        </w:rPr>
      </w:pPr>
    </w:p>
    <w:p w:rsidR="002C0D8F" w:rsidRDefault="002C0D8F" w:rsidP="002C0D8F">
      <w:pPr>
        <w:autoSpaceDE w:val="0"/>
        <w:autoSpaceDN w:val="0"/>
        <w:adjustRightInd w:val="0"/>
        <w:spacing w:after="0" w:line="240" w:lineRule="auto"/>
        <w:jc w:val="right"/>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jc w:val="right"/>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jc w:val="right"/>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jc w:val="right"/>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jc w:val="right"/>
        <w:rPr>
          <w:rFonts w:ascii="Times New Roman" w:hAnsi="Times New Roman" w:cs="Times New Roman"/>
          <w:color w:val="000000"/>
          <w:sz w:val="28"/>
          <w:szCs w:val="28"/>
        </w:rPr>
      </w:pPr>
    </w:p>
    <w:p w:rsidR="002C0D8F" w:rsidRDefault="002C0D8F" w:rsidP="002C0D8F">
      <w:pPr>
        <w:autoSpaceDE w:val="0"/>
        <w:autoSpaceDN w:val="0"/>
        <w:adjustRightInd w:val="0"/>
        <w:spacing w:after="0" w:line="240" w:lineRule="auto"/>
        <w:jc w:val="right"/>
        <w:rPr>
          <w:rFonts w:ascii="Times New Roman" w:hAnsi="Times New Roman" w:cs="Times New Roman"/>
          <w:b/>
          <w:bCs/>
          <w:color w:val="000000"/>
          <w:sz w:val="23"/>
          <w:szCs w:val="23"/>
        </w:rPr>
      </w:pPr>
      <w:r>
        <w:rPr>
          <w:rFonts w:ascii="Times New Roman" w:hAnsi="Times New Roman" w:cs="Times New Roman"/>
          <w:color w:val="000000"/>
          <w:sz w:val="28"/>
          <w:szCs w:val="28"/>
        </w:rPr>
        <w:t xml:space="preserve"> </w:t>
      </w:r>
      <w:r w:rsidRPr="00134BA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b/>
          <w:bCs/>
          <w:color w:val="000000"/>
          <w:sz w:val="23"/>
          <w:szCs w:val="23"/>
        </w:rPr>
        <w:t>Маркова С.В., 2019</w:t>
      </w:r>
    </w:p>
    <w:p w:rsidR="002C0D8F" w:rsidRDefault="002C0D8F" w:rsidP="002C0D8F">
      <w:pPr>
        <w:autoSpaceDE w:val="0"/>
        <w:autoSpaceDN w:val="0"/>
        <w:adjustRightInd w:val="0"/>
        <w:spacing w:after="0" w:line="240" w:lineRule="auto"/>
        <w:jc w:val="right"/>
        <w:rPr>
          <w:rFonts w:ascii="Times New Roman" w:hAnsi="Times New Roman" w:cs="Times New Roman"/>
          <w:b/>
          <w:bCs/>
          <w:color w:val="000000"/>
          <w:sz w:val="23"/>
          <w:szCs w:val="23"/>
        </w:rPr>
      </w:pPr>
      <w:r w:rsidRPr="00134BA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34BA9">
        <w:rPr>
          <w:rFonts w:ascii="Times New Roman" w:hAnsi="Times New Roman" w:cs="Times New Roman"/>
          <w:b/>
          <w:bCs/>
          <w:color w:val="000000"/>
          <w:sz w:val="23"/>
          <w:szCs w:val="23"/>
        </w:rPr>
        <w:t>Финансовый университет, 201</w:t>
      </w:r>
      <w:r>
        <w:rPr>
          <w:rFonts w:ascii="Times New Roman" w:hAnsi="Times New Roman" w:cs="Times New Roman"/>
          <w:b/>
          <w:bCs/>
          <w:color w:val="000000"/>
          <w:sz w:val="23"/>
          <w:szCs w:val="23"/>
        </w:rPr>
        <w:t>9</w:t>
      </w:r>
    </w:p>
    <w:p w:rsidR="003C1AD2" w:rsidRDefault="003C1AD2" w:rsidP="003C1AD2">
      <w:pPr>
        <w:autoSpaceDE w:val="0"/>
        <w:autoSpaceDN w:val="0"/>
        <w:adjustRightInd w:val="0"/>
        <w:spacing w:after="0" w:line="240" w:lineRule="auto"/>
        <w:jc w:val="right"/>
        <w:rPr>
          <w:rFonts w:ascii="Times New Roman" w:hAnsi="Times New Roman" w:cs="Times New Roman"/>
          <w:b/>
          <w:bCs/>
          <w:color w:val="000000"/>
          <w:sz w:val="23"/>
          <w:szCs w:val="23"/>
        </w:rPr>
      </w:pPr>
    </w:p>
    <w:sdt>
      <w:sdtPr>
        <w:id w:val="-788583222"/>
        <w:docPartObj>
          <w:docPartGallery w:val="Table of Contents"/>
          <w:docPartUnique/>
        </w:docPartObj>
      </w:sdtPr>
      <w:sdtEndPr>
        <w:rPr>
          <w:b/>
          <w:bCs/>
        </w:rPr>
      </w:sdtEndPr>
      <w:sdtContent>
        <w:p w:rsidR="00E84B43" w:rsidRPr="004C60B0" w:rsidRDefault="00E84B43" w:rsidP="00192D4C">
          <w:pPr>
            <w:jc w:val="center"/>
            <w:rPr>
              <w:rFonts w:ascii="Times New Roman" w:hAnsi="Times New Roman" w:cs="Times New Roman"/>
              <w:b/>
              <w:sz w:val="28"/>
              <w:szCs w:val="28"/>
            </w:rPr>
          </w:pPr>
          <w:r w:rsidRPr="004C60B0">
            <w:rPr>
              <w:rFonts w:ascii="Times New Roman" w:hAnsi="Times New Roman" w:cs="Times New Roman"/>
              <w:b/>
              <w:sz w:val="28"/>
              <w:szCs w:val="28"/>
            </w:rPr>
            <w:t>Оглавление</w:t>
          </w:r>
        </w:p>
        <w:p w:rsidR="00E84B43" w:rsidRPr="00E84B43" w:rsidRDefault="00B43E6E">
          <w:pPr>
            <w:pStyle w:val="11"/>
            <w:tabs>
              <w:tab w:val="right" w:leader="dot" w:pos="9629"/>
            </w:tabs>
            <w:rPr>
              <w:rFonts w:ascii="Times New Roman" w:hAnsi="Times New Roman" w:cs="Times New Roman"/>
              <w:noProof/>
              <w:sz w:val="28"/>
              <w:szCs w:val="28"/>
            </w:rPr>
          </w:pPr>
          <w:r w:rsidRPr="00E84B43">
            <w:rPr>
              <w:rFonts w:ascii="Times New Roman" w:hAnsi="Times New Roman" w:cs="Times New Roman"/>
              <w:sz w:val="28"/>
              <w:szCs w:val="28"/>
            </w:rPr>
            <w:fldChar w:fldCharType="begin"/>
          </w:r>
          <w:r w:rsidR="00E84B43" w:rsidRPr="00E84B43">
            <w:rPr>
              <w:rFonts w:ascii="Times New Roman" w:hAnsi="Times New Roman" w:cs="Times New Roman"/>
              <w:sz w:val="28"/>
              <w:szCs w:val="28"/>
            </w:rPr>
            <w:instrText xml:space="preserve"> TOC \o "1-3" \h \z \u </w:instrText>
          </w:r>
          <w:r w:rsidRPr="00E84B43">
            <w:rPr>
              <w:rFonts w:ascii="Times New Roman" w:hAnsi="Times New Roman" w:cs="Times New Roman"/>
              <w:sz w:val="28"/>
              <w:szCs w:val="28"/>
            </w:rPr>
            <w:fldChar w:fldCharType="separate"/>
          </w:r>
          <w:hyperlink w:anchor="_Toc41242376" w:history="1">
            <w:r w:rsidR="00E84B43" w:rsidRPr="00E84B43">
              <w:rPr>
                <w:rStyle w:val="a5"/>
                <w:rFonts w:ascii="Times New Roman" w:hAnsi="Times New Roman" w:cs="Times New Roman"/>
                <w:noProof/>
                <w:sz w:val="28"/>
                <w:szCs w:val="28"/>
              </w:rPr>
              <w:t>1. Наименование вида и типов практики, способа и формы ее проведения</w:t>
            </w:r>
            <w:r w:rsidR="00E84B43" w:rsidRPr="00E84B43">
              <w:rPr>
                <w:rFonts w:ascii="Times New Roman" w:hAnsi="Times New Roman" w:cs="Times New Roman"/>
                <w:noProof/>
                <w:webHidden/>
                <w:sz w:val="28"/>
                <w:szCs w:val="28"/>
              </w:rPr>
              <w:tab/>
            </w:r>
            <w:r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_Toc41242376 \h </w:instrText>
            </w:r>
            <w:r w:rsidRPr="00E84B43">
              <w:rPr>
                <w:rFonts w:ascii="Times New Roman" w:hAnsi="Times New Roman" w:cs="Times New Roman"/>
                <w:noProof/>
                <w:webHidden/>
                <w:sz w:val="28"/>
                <w:szCs w:val="28"/>
              </w:rPr>
            </w:r>
            <w:r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5</w:t>
            </w:r>
            <w:r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77" w:history="1">
            <w:r w:rsidR="00E84B43" w:rsidRPr="00E84B43">
              <w:rPr>
                <w:rStyle w:val="a5"/>
                <w:rFonts w:ascii="Times New Roman" w:hAnsi="Times New Roman" w:cs="Times New Roman"/>
                <w:noProof/>
                <w:sz w:val="28"/>
                <w:szCs w:val="28"/>
              </w:rPr>
              <w:t>2. Цели и задачи практики</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_Toc41242377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5</w:t>
            </w:r>
            <w:r w:rsidR="00B43E6E" w:rsidRPr="00E84B43">
              <w:rPr>
                <w:rFonts w:ascii="Times New Roman" w:hAnsi="Times New Roman" w:cs="Times New Roman"/>
                <w:noProof/>
                <w:webHidden/>
                <w:sz w:val="28"/>
                <w:szCs w:val="28"/>
              </w:rPr>
              <w:fldChar w:fldCharType="end"/>
            </w:r>
          </w:hyperlink>
        </w:p>
        <w:p w:rsidR="00E84B43" w:rsidRPr="00E84B43" w:rsidRDefault="00AF5262" w:rsidP="008F75FC">
          <w:pPr>
            <w:pStyle w:val="11"/>
            <w:tabs>
              <w:tab w:val="right" w:leader="dot" w:pos="9629"/>
            </w:tabs>
            <w:jc w:val="both"/>
            <w:rPr>
              <w:rFonts w:ascii="Times New Roman" w:hAnsi="Times New Roman" w:cs="Times New Roman"/>
              <w:noProof/>
              <w:sz w:val="28"/>
              <w:szCs w:val="28"/>
            </w:rPr>
          </w:pPr>
          <w:hyperlink w:anchor="_Toc41242378" w:history="1">
            <w:r w:rsidR="00E84B43" w:rsidRPr="00E84B43">
              <w:rPr>
                <w:rStyle w:val="a5"/>
                <w:rFonts w:ascii="Times New Roman" w:hAnsi="Times New Roman" w:cs="Times New Roman"/>
                <w:noProof/>
                <w:sz w:val="28"/>
                <w:szCs w:val="28"/>
              </w:rPr>
              <w:t xml:space="preserve">3. Перечень планируемых результатов освоения образовательной программы (перечень компетенций) </w:t>
            </w:r>
            <w:r w:rsidR="008F75FC">
              <w:rPr>
                <w:rStyle w:val="a5"/>
                <w:rFonts w:ascii="Times New Roman" w:hAnsi="Times New Roman" w:cs="Times New Roman"/>
                <w:noProof/>
                <w:sz w:val="28"/>
                <w:szCs w:val="28"/>
              </w:rPr>
              <w:t>с указанием индикаторов их достижения и планируемых результатов обучения при прохождении практики</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_Toc41242378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6</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79" w:history="1">
            <w:r w:rsidR="00E84B43" w:rsidRPr="00E84B43">
              <w:rPr>
                <w:rStyle w:val="a5"/>
                <w:rFonts w:ascii="Times New Roman" w:hAnsi="Times New Roman" w:cs="Times New Roman"/>
                <w:noProof/>
                <w:sz w:val="28"/>
                <w:szCs w:val="28"/>
              </w:rPr>
              <w:t>4. Место практики в структуре образовательной программы</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_Toc41242379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14</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0" w:history="1">
            <w:r w:rsidR="00E84B43" w:rsidRPr="00E84B43">
              <w:rPr>
                <w:rStyle w:val="a5"/>
                <w:rFonts w:ascii="Times New Roman" w:hAnsi="Times New Roman" w:cs="Times New Roman"/>
                <w:noProof/>
                <w:sz w:val="28"/>
                <w:szCs w:val="28"/>
              </w:rPr>
              <w:t>5. Объем практики в зачетных единицах и ее продолжительность в неделях, либо в академических часах</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_Toc41242380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14</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1" w:history="1">
            <w:r w:rsidR="00E84B43" w:rsidRPr="00E84B43">
              <w:rPr>
                <w:rStyle w:val="a5"/>
                <w:rFonts w:ascii="Times New Roman" w:hAnsi="Times New Roman" w:cs="Times New Roman"/>
                <w:noProof/>
                <w:sz w:val="28"/>
                <w:szCs w:val="28"/>
              </w:rPr>
              <w:t>6. Содержание практики</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_Toc41242381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15</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2" w:history="1">
            <w:r w:rsidR="00E84B43" w:rsidRPr="00E84B43">
              <w:rPr>
                <w:rStyle w:val="a5"/>
                <w:rFonts w:ascii="Times New Roman" w:hAnsi="Times New Roman" w:cs="Times New Roman"/>
                <w:noProof/>
                <w:sz w:val="28"/>
                <w:szCs w:val="28"/>
              </w:rPr>
              <w:t xml:space="preserve">7. </w:t>
            </w:r>
            <w:r w:rsidR="008F75FC">
              <w:rPr>
                <w:rStyle w:val="a5"/>
                <w:rFonts w:ascii="Times New Roman" w:hAnsi="Times New Roman" w:cs="Times New Roman"/>
                <w:noProof/>
                <w:sz w:val="28"/>
                <w:szCs w:val="28"/>
              </w:rPr>
              <w:t>Формы о</w:t>
            </w:r>
            <w:r w:rsidR="00E84B43" w:rsidRPr="00E84B43">
              <w:rPr>
                <w:rStyle w:val="a5"/>
                <w:rFonts w:ascii="Times New Roman" w:hAnsi="Times New Roman" w:cs="Times New Roman"/>
                <w:noProof/>
                <w:sz w:val="28"/>
                <w:szCs w:val="28"/>
              </w:rPr>
              <w:t>тчетност</w:t>
            </w:r>
            <w:r w:rsidR="008F75FC">
              <w:rPr>
                <w:rStyle w:val="a5"/>
                <w:rFonts w:ascii="Times New Roman" w:hAnsi="Times New Roman" w:cs="Times New Roman"/>
                <w:noProof/>
                <w:sz w:val="28"/>
                <w:szCs w:val="28"/>
              </w:rPr>
              <w:t>и</w:t>
            </w:r>
            <w:r w:rsidR="00E84B43" w:rsidRPr="00E84B43">
              <w:rPr>
                <w:rStyle w:val="a5"/>
                <w:rFonts w:ascii="Times New Roman" w:hAnsi="Times New Roman" w:cs="Times New Roman"/>
                <w:noProof/>
                <w:sz w:val="28"/>
                <w:szCs w:val="28"/>
              </w:rPr>
              <w:t xml:space="preserve"> по практике</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_Toc41242382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16</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3" w:history="1">
            <w:r w:rsidR="00E84B43" w:rsidRPr="00E84B43">
              <w:rPr>
                <w:rStyle w:val="a5"/>
                <w:rFonts w:ascii="Times New Roman" w:hAnsi="Times New Roman" w:cs="Times New Roman"/>
                <w:noProof/>
                <w:sz w:val="28"/>
                <w:szCs w:val="28"/>
              </w:rPr>
              <w:t>8. Фонд оценочных средств для проведения промежуточной аттестации обучающихся по практике</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_Toc41242383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18</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4" w:history="1">
            <w:r w:rsidR="00E84B43" w:rsidRPr="00E84B43">
              <w:rPr>
                <w:rStyle w:val="a5"/>
                <w:rFonts w:ascii="Times New Roman" w:hAnsi="Times New Roman" w:cs="Times New Roman"/>
                <w:noProof/>
                <w:sz w:val="28"/>
                <w:szCs w:val="28"/>
              </w:rPr>
              <w:t>9. Перечень учебной литературы и ресурсов сети «Интернет», необходимых для проведения практики</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_Toc41242384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21</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6" w:history="1">
            <w:r w:rsidR="008F75FC">
              <w:rPr>
                <w:rStyle w:val="a5"/>
                <w:rFonts w:ascii="Times New Roman" w:hAnsi="Times New Roman" w:cs="Times New Roman"/>
                <w:noProof/>
                <w:sz w:val="28"/>
                <w:szCs w:val="28"/>
              </w:rPr>
              <w:t>10</w:t>
            </w:r>
            <w:r w:rsidR="00E84B43" w:rsidRPr="00E84B43">
              <w:rPr>
                <w:rStyle w:val="a5"/>
                <w:rFonts w:ascii="Times New Roman" w:hAnsi="Times New Roman" w:cs="Times New Roman"/>
                <w:noProof/>
                <w:sz w:val="28"/>
                <w:szCs w:val="28"/>
              </w:rPr>
              <w:t xml:space="preserve">. </w:t>
            </w:r>
            <w:r w:rsidR="00E84B43" w:rsidRPr="00384735">
              <w:rPr>
                <w:rStyle w:val="a5"/>
                <w:rFonts w:ascii="Times New Roman" w:hAnsi="Times New Roman" w:cs="Times New Roman"/>
                <w:noProof/>
                <w:sz w:val="28"/>
                <w:szCs w:val="28"/>
              </w:rPr>
              <w:t>Перечень информационных технологий, используемых при проведении практики, включая перечень необходимого программного обеспечения</w:t>
            </w:r>
            <w:r w:rsidR="008F75FC" w:rsidRPr="00384735">
              <w:rPr>
                <w:rStyle w:val="a5"/>
                <w:rFonts w:ascii="Times New Roman" w:hAnsi="Times New Roman" w:cs="Times New Roman"/>
                <w:noProof/>
                <w:sz w:val="28"/>
                <w:szCs w:val="28"/>
              </w:rPr>
              <w:t xml:space="preserve"> и информационных справочных систем</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_Toc41242386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23</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7" w:history="1">
            <w:r w:rsidR="008F75FC">
              <w:rPr>
                <w:rStyle w:val="a5"/>
                <w:rFonts w:ascii="Times New Roman" w:hAnsi="Times New Roman" w:cs="Times New Roman"/>
                <w:noProof/>
                <w:sz w:val="28"/>
                <w:szCs w:val="28"/>
              </w:rPr>
              <w:t>11</w:t>
            </w:r>
            <w:r w:rsidR="00E84B43" w:rsidRPr="00E84B43">
              <w:rPr>
                <w:rStyle w:val="a5"/>
                <w:rFonts w:ascii="Times New Roman" w:hAnsi="Times New Roman" w:cs="Times New Roman"/>
                <w:noProof/>
                <w:sz w:val="28"/>
                <w:szCs w:val="28"/>
              </w:rPr>
              <w:t>. Описание материально-технической базы, необходимой для проведения практики</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_Toc41242387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23</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8" w:history="1">
            <w:r w:rsidR="00E84B43" w:rsidRPr="00E84B43">
              <w:rPr>
                <w:rStyle w:val="a5"/>
                <w:rFonts w:ascii="Times New Roman" w:eastAsia="Times New Roman" w:hAnsi="Times New Roman" w:cs="Times New Roman"/>
                <w:noProof/>
                <w:sz w:val="28"/>
                <w:szCs w:val="28"/>
                <w:lang w:eastAsia="ru-RU"/>
              </w:rPr>
              <w:t>Приложение 1</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_Toc41242388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24</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89" w:history="1">
            <w:r w:rsidR="00E84B43" w:rsidRPr="00E84B43">
              <w:rPr>
                <w:rStyle w:val="a5"/>
                <w:rFonts w:ascii="Times New Roman" w:eastAsia="Times New Roman" w:hAnsi="Times New Roman" w:cs="Times New Roman"/>
                <w:noProof/>
                <w:sz w:val="28"/>
                <w:szCs w:val="28"/>
                <w:lang w:eastAsia="ru-RU"/>
              </w:rPr>
              <w:t>Приложение 2</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_Toc41242389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25</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90" w:history="1">
            <w:r w:rsidR="00E84B43" w:rsidRPr="00E84B43">
              <w:rPr>
                <w:rStyle w:val="a5"/>
                <w:rFonts w:ascii="Times New Roman" w:eastAsia="Times New Roman" w:hAnsi="Times New Roman" w:cs="Times New Roman"/>
                <w:noProof/>
                <w:sz w:val="28"/>
                <w:szCs w:val="28"/>
                <w:lang w:eastAsia="ru-RU"/>
              </w:rPr>
              <w:t>Приложение 3</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_Toc41242390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28</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91" w:history="1">
            <w:r w:rsidR="00E84B43" w:rsidRPr="00E84B43">
              <w:rPr>
                <w:rStyle w:val="a5"/>
                <w:rFonts w:ascii="Times New Roman" w:eastAsia="Times New Roman" w:hAnsi="Times New Roman" w:cs="Times New Roman"/>
                <w:noProof/>
                <w:sz w:val="28"/>
                <w:szCs w:val="28"/>
                <w:lang w:eastAsia="ru-RU"/>
              </w:rPr>
              <w:t>Приложение 4</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_Toc41242391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29</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92" w:history="1">
            <w:r w:rsidR="00E84B43" w:rsidRPr="00E84B43">
              <w:rPr>
                <w:rStyle w:val="a5"/>
                <w:rFonts w:ascii="Times New Roman" w:eastAsia="Times New Roman" w:hAnsi="Times New Roman" w:cs="Times New Roman"/>
                <w:noProof/>
                <w:sz w:val="28"/>
                <w:szCs w:val="28"/>
                <w:lang w:eastAsia="ru-RU"/>
              </w:rPr>
              <w:t>Приложение 5</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_Toc41242392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30</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93" w:history="1">
            <w:r w:rsidR="00E84B43" w:rsidRPr="00E84B43">
              <w:rPr>
                <w:rStyle w:val="a5"/>
                <w:rFonts w:ascii="Times New Roman" w:eastAsia="Times New Roman" w:hAnsi="Times New Roman" w:cs="Times New Roman"/>
                <w:noProof/>
                <w:sz w:val="28"/>
                <w:szCs w:val="28"/>
                <w:lang w:eastAsia="ru-RU"/>
              </w:rPr>
              <w:t>Приложение 6</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_Toc41242393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32</w:t>
            </w:r>
            <w:r w:rsidR="00B43E6E" w:rsidRPr="00E84B43">
              <w:rPr>
                <w:rFonts w:ascii="Times New Roman" w:hAnsi="Times New Roman" w:cs="Times New Roman"/>
                <w:noProof/>
                <w:webHidden/>
                <w:sz w:val="28"/>
                <w:szCs w:val="28"/>
              </w:rPr>
              <w:fldChar w:fldCharType="end"/>
            </w:r>
          </w:hyperlink>
        </w:p>
        <w:p w:rsidR="00E84B43" w:rsidRPr="00E84B43" w:rsidRDefault="00AF5262">
          <w:pPr>
            <w:pStyle w:val="11"/>
            <w:tabs>
              <w:tab w:val="right" w:leader="dot" w:pos="9629"/>
            </w:tabs>
            <w:rPr>
              <w:rFonts w:ascii="Times New Roman" w:hAnsi="Times New Roman" w:cs="Times New Roman"/>
              <w:noProof/>
              <w:sz w:val="28"/>
              <w:szCs w:val="28"/>
            </w:rPr>
          </w:pPr>
          <w:hyperlink w:anchor="_Toc41242394" w:history="1">
            <w:r w:rsidR="00E84B43" w:rsidRPr="00E84B43">
              <w:rPr>
                <w:rStyle w:val="a5"/>
                <w:rFonts w:ascii="Times New Roman" w:eastAsia="Times New Roman" w:hAnsi="Times New Roman" w:cs="Times New Roman"/>
                <w:noProof/>
                <w:sz w:val="28"/>
                <w:szCs w:val="28"/>
                <w:lang w:eastAsia="ru-RU"/>
              </w:rPr>
              <w:t>Приложение 7</w:t>
            </w:r>
            <w:r w:rsidR="00E84B43" w:rsidRPr="00E84B43">
              <w:rPr>
                <w:rFonts w:ascii="Times New Roman" w:hAnsi="Times New Roman" w:cs="Times New Roman"/>
                <w:noProof/>
                <w:webHidden/>
                <w:sz w:val="28"/>
                <w:szCs w:val="28"/>
              </w:rPr>
              <w:tab/>
            </w:r>
            <w:r w:rsidR="00B43E6E" w:rsidRPr="00E84B43">
              <w:rPr>
                <w:rFonts w:ascii="Times New Roman" w:hAnsi="Times New Roman" w:cs="Times New Roman"/>
                <w:noProof/>
                <w:webHidden/>
                <w:sz w:val="28"/>
                <w:szCs w:val="28"/>
              </w:rPr>
              <w:fldChar w:fldCharType="begin"/>
            </w:r>
            <w:r w:rsidR="00E84B43" w:rsidRPr="00E84B43">
              <w:rPr>
                <w:rFonts w:ascii="Times New Roman" w:hAnsi="Times New Roman" w:cs="Times New Roman"/>
                <w:noProof/>
                <w:webHidden/>
                <w:sz w:val="28"/>
                <w:szCs w:val="28"/>
              </w:rPr>
              <w:instrText xml:space="preserve"> PAGEREF _Toc41242394 \h </w:instrText>
            </w:r>
            <w:r w:rsidR="00B43E6E" w:rsidRPr="00E84B43">
              <w:rPr>
                <w:rFonts w:ascii="Times New Roman" w:hAnsi="Times New Roman" w:cs="Times New Roman"/>
                <w:noProof/>
                <w:webHidden/>
                <w:sz w:val="28"/>
                <w:szCs w:val="28"/>
              </w:rPr>
            </w:r>
            <w:r w:rsidR="00B43E6E" w:rsidRPr="00E84B43">
              <w:rPr>
                <w:rFonts w:ascii="Times New Roman" w:hAnsi="Times New Roman" w:cs="Times New Roman"/>
                <w:noProof/>
                <w:webHidden/>
                <w:sz w:val="28"/>
                <w:szCs w:val="28"/>
              </w:rPr>
              <w:fldChar w:fldCharType="separate"/>
            </w:r>
            <w:r w:rsidR="004C60B0">
              <w:rPr>
                <w:rFonts w:ascii="Times New Roman" w:hAnsi="Times New Roman" w:cs="Times New Roman"/>
                <w:noProof/>
                <w:webHidden/>
                <w:sz w:val="28"/>
                <w:szCs w:val="28"/>
              </w:rPr>
              <w:t>33</w:t>
            </w:r>
            <w:r w:rsidR="00B43E6E" w:rsidRPr="00E84B43">
              <w:rPr>
                <w:rFonts w:ascii="Times New Roman" w:hAnsi="Times New Roman" w:cs="Times New Roman"/>
                <w:noProof/>
                <w:webHidden/>
                <w:sz w:val="28"/>
                <w:szCs w:val="28"/>
              </w:rPr>
              <w:fldChar w:fldCharType="end"/>
            </w:r>
          </w:hyperlink>
        </w:p>
        <w:p w:rsidR="00E84B43" w:rsidRDefault="00B43E6E">
          <w:r w:rsidRPr="00E84B43">
            <w:rPr>
              <w:rFonts w:ascii="Times New Roman" w:hAnsi="Times New Roman" w:cs="Times New Roman"/>
              <w:b/>
              <w:bCs/>
              <w:sz w:val="28"/>
              <w:szCs w:val="28"/>
            </w:rPr>
            <w:fldChar w:fldCharType="end"/>
          </w:r>
        </w:p>
      </w:sdtContent>
    </w:sdt>
    <w:p w:rsidR="00E84B43" w:rsidRPr="00E84B43" w:rsidRDefault="00E84B43" w:rsidP="00E84B43">
      <w:pPr>
        <w:rPr>
          <w:rFonts w:ascii="Times New Roman" w:eastAsiaTheme="majorEastAsia" w:hAnsi="Times New Roman" w:cs="Times New Roman"/>
          <w:b/>
          <w:bCs/>
          <w:sz w:val="28"/>
          <w:szCs w:val="28"/>
        </w:rPr>
      </w:pPr>
      <w:r>
        <w:rPr>
          <w:rFonts w:ascii="Times New Roman" w:hAnsi="Times New Roman" w:cs="Times New Roman"/>
        </w:rPr>
        <w:br w:type="page"/>
      </w:r>
    </w:p>
    <w:p w:rsidR="00314B1A" w:rsidRDefault="00314B1A" w:rsidP="00F551F8">
      <w:pPr>
        <w:pStyle w:val="1"/>
        <w:numPr>
          <w:ilvl w:val="0"/>
          <w:numId w:val="8"/>
        </w:numPr>
        <w:spacing w:line="240" w:lineRule="auto"/>
        <w:jc w:val="both"/>
        <w:rPr>
          <w:rFonts w:ascii="Times New Roman" w:hAnsi="Times New Roman" w:cs="Times New Roman"/>
          <w:color w:val="auto"/>
        </w:rPr>
      </w:pPr>
      <w:bookmarkStart w:id="0" w:name="_Toc41242376"/>
      <w:r w:rsidRPr="00182719">
        <w:rPr>
          <w:rFonts w:ascii="Times New Roman" w:hAnsi="Times New Roman" w:cs="Times New Roman"/>
          <w:color w:val="auto"/>
        </w:rPr>
        <w:lastRenderedPageBreak/>
        <w:t>Наименование вида и типов практики, способ</w:t>
      </w:r>
      <w:r w:rsidR="00F551F8">
        <w:rPr>
          <w:rFonts w:ascii="Times New Roman" w:hAnsi="Times New Roman" w:cs="Times New Roman"/>
          <w:color w:val="auto"/>
        </w:rPr>
        <w:t>а</w:t>
      </w:r>
      <w:r w:rsidRPr="00182719">
        <w:rPr>
          <w:rFonts w:ascii="Times New Roman" w:hAnsi="Times New Roman" w:cs="Times New Roman"/>
          <w:color w:val="auto"/>
        </w:rPr>
        <w:t xml:space="preserve"> и формы ее проведения</w:t>
      </w:r>
      <w:bookmarkEnd w:id="0"/>
      <w:r w:rsidRPr="00182719">
        <w:rPr>
          <w:rFonts w:ascii="Times New Roman" w:hAnsi="Times New Roman" w:cs="Times New Roman"/>
          <w:color w:val="auto"/>
        </w:rPr>
        <w:t xml:space="preserve"> </w:t>
      </w:r>
    </w:p>
    <w:p w:rsidR="00F551F8" w:rsidRPr="00F551F8" w:rsidRDefault="00F551F8" w:rsidP="00F551F8">
      <w:pPr>
        <w:spacing w:line="240" w:lineRule="auto"/>
      </w:pPr>
    </w:p>
    <w:p w:rsidR="00F551F8" w:rsidRPr="00F551F8" w:rsidRDefault="00F551F8" w:rsidP="00F551F8">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51F8">
        <w:rPr>
          <w:rFonts w:ascii="Times New Roman" w:hAnsi="Times New Roman" w:cs="Times New Roman"/>
          <w:b/>
          <w:sz w:val="28"/>
          <w:szCs w:val="28"/>
        </w:rPr>
        <w:t>Наименование вида практики:</w:t>
      </w:r>
      <w:r w:rsidRPr="00F551F8">
        <w:rPr>
          <w:rFonts w:ascii="Times New Roman" w:hAnsi="Times New Roman" w:cs="Times New Roman"/>
          <w:sz w:val="28"/>
          <w:szCs w:val="28"/>
        </w:rPr>
        <w:t xml:space="preserve"> учебная практика.</w:t>
      </w:r>
    </w:p>
    <w:p w:rsidR="00F551F8" w:rsidRPr="00F551F8" w:rsidRDefault="00F551F8" w:rsidP="00C214A7">
      <w:pPr>
        <w:jc w:val="both"/>
        <w:rPr>
          <w:rFonts w:ascii="Times New Roman" w:hAnsi="Times New Roman" w:cs="Times New Roman"/>
          <w:sz w:val="28"/>
          <w:szCs w:val="28"/>
        </w:rPr>
      </w:pPr>
      <w:r>
        <w:rPr>
          <w:rFonts w:ascii="Times New Roman" w:hAnsi="Times New Roman" w:cs="Times New Roman"/>
          <w:sz w:val="28"/>
          <w:szCs w:val="28"/>
        </w:rPr>
        <w:t xml:space="preserve">          </w:t>
      </w:r>
      <w:r w:rsidRPr="00384735">
        <w:rPr>
          <w:rFonts w:ascii="Times New Roman" w:hAnsi="Times New Roman" w:cs="Times New Roman"/>
          <w:b/>
          <w:sz w:val="28"/>
          <w:szCs w:val="28"/>
        </w:rPr>
        <w:t>Тип практики:</w:t>
      </w:r>
      <w:r w:rsidRPr="00384735">
        <w:rPr>
          <w:rFonts w:ascii="Times New Roman" w:hAnsi="Times New Roman" w:cs="Times New Roman"/>
          <w:sz w:val="28"/>
          <w:szCs w:val="28"/>
        </w:rPr>
        <w:t xml:space="preserve"> практика по получению первичных профессиональных умений и навыков, в том числе первичных умений и навыков научно-исследовательской деятельности</w:t>
      </w:r>
      <w:r w:rsidR="000D0EA5" w:rsidRPr="00384735">
        <w:rPr>
          <w:rFonts w:ascii="Times New Roman" w:hAnsi="Times New Roman" w:cs="Times New Roman"/>
          <w:sz w:val="28"/>
          <w:szCs w:val="28"/>
        </w:rPr>
        <w:t xml:space="preserve"> (для 201</w:t>
      </w:r>
      <w:r w:rsidR="00C214A7">
        <w:rPr>
          <w:rFonts w:ascii="Times New Roman" w:hAnsi="Times New Roman" w:cs="Times New Roman"/>
          <w:sz w:val="28"/>
          <w:szCs w:val="28"/>
        </w:rPr>
        <w:t xml:space="preserve">7, </w:t>
      </w:r>
      <w:r w:rsidR="000D0EA5" w:rsidRPr="00384735">
        <w:rPr>
          <w:rFonts w:ascii="Times New Roman" w:hAnsi="Times New Roman" w:cs="Times New Roman"/>
          <w:sz w:val="28"/>
          <w:szCs w:val="28"/>
        </w:rPr>
        <w:t xml:space="preserve">2018 </w:t>
      </w:r>
      <w:proofErr w:type="spellStart"/>
      <w:r w:rsidR="00384735">
        <w:rPr>
          <w:rFonts w:ascii="Times New Roman" w:hAnsi="Times New Roman" w:cs="Times New Roman"/>
          <w:sz w:val="28"/>
          <w:szCs w:val="28"/>
        </w:rPr>
        <w:t>г.г</w:t>
      </w:r>
      <w:proofErr w:type="spellEnd"/>
      <w:r w:rsidR="00384735">
        <w:rPr>
          <w:rFonts w:ascii="Times New Roman" w:hAnsi="Times New Roman" w:cs="Times New Roman"/>
          <w:sz w:val="28"/>
          <w:szCs w:val="28"/>
        </w:rPr>
        <w:t>.</w:t>
      </w:r>
      <w:r w:rsidR="000D0EA5" w:rsidRPr="00384735">
        <w:rPr>
          <w:rFonts w:ascii="Times New Roman" w:hAnsi="Times New Roman" w:cs="Times New Roman"/>
          <w:sz w:val="28"/>
          <w:szCs w:val="28"/>
        </w:rPr>
        <w:t>), технологическая (проектно-технол</w:t>
      </w:r>
      <w:r w:rsidR="00384735">
        <w:rPr>
          <w:rFonts w:ascii="Times New Roman" w:hAnsi="Times New Roman" w:cs="Times New Roman"/>
          <w:sz w:val="28"/>
          <w:szCs w:val="28"/>
        </w:rPr>
        <w:t xml:space="preserve">огическая) практика (для 2019, </w:t>
      </w:r>
      <w:r w:rsidR="000D0EA5" w:rsidRPr="00384735">
        <w:rPr>
          <w:rFonts w:ascii="Times New Roman" w:hAnsi="Times New Roman" w:cs="Times New Roman"/>
          <w:sz w:val="28"/>
          <w:szCs w:val="28"/>
        </w:rPr>
        <w:t xml:space="preserve">2020 </w:t>
      </w:r>
      <w:proofErr w:type="spellStart"/>
      <w:r w:rsidR="00384735">
        <w:rPr>
          <w:rFonts w:ascii="Times New Roman" w:hAnsi="Times New Roman" w:cs="Times New Roman"/>
          <w:sz w:val="28"/>
          <w:szCs w:val="28"/>
        </w:rPr>
        <w:t>г.г</w:t>
      </w:r>
      <w:proofErr w:type="spellEnd"/>
      <w:r w:rsidR="00384735">
        <w:rPr>
          <w:rFonts w:ascii="Times New Roman" w:hAnsi="Times New Roman" w:cs="Times New Roman"/>
          <w:sz w:val="28"/>
          <w:szCs w:val="28"/>
        </w:rPr>
        <w:t>.)</w:t>
      </w:r>
    </w:p>
    <w:p w:rsidR="00F551F8" w:rsidRPr="00F551F8" w:rsidRDefault="00F551F8" w:rsidP="00F551F8">
      <w:pPr>
        <w:rPr>
          <w:rFonts w:ascii="Times New Roman" w:hAnsi="Times New Roman" w:cs="Times New Roman"/>
          <w:sz w:val="28"/>
          <w:szCs w:val="28"/>
        </w:rPr>
      </w:pPr>
      <w:r>
        <w:rPr>
          <w:rFonts w:ascii="Times New Roman" w:hAnsi="Times New Roman" w:cs="Times New Roman"/>
          <w:sz w:val="28"/>
          <w:szCs w:val="28"/>
        </w:rPr>
        <w:t xml:space="preserve">          </w:t>
      </w:r>
      <w:r w:rsidRPr="00F551F8">
        <w:rPr>
          <w:rFonts w:ascii="Times New Roman" w:hAnsi="Times New Roman" w:cs="Times New Roman"/>
          <w:b/>
          <w:sz w:val="28"/>
          <w:szCs w:val="28"/>
        </w:rPr>
        <w:t>Способ проведения практики:</w:t>
      </w:r>
      <w:r w:rsidRPr="00F551F8">
        <w:rPr>
          <w:rFonts w:ascii="Times New Roman" w:hAnsi="Times New Roman" w:cs="Times New Roman"/>
          <w:sz w:val="28"/>
          <w:szCs w:val="28"/>
        </w:rPr>
        <w:t xml:space="preserve"> стационарная или выездная.</w:t>
      </w:r>
    </w:p>
    <w:p w:rsidR="00F551F8" w:rsidRPr="00F551F8" w:rsidRDefault="00F551F8" w:rsidP="00F551F8">
      <w:pPr>
        <w:spacing w:after="0" w:line="360" w:lineRule="auto"/>
        <w:ind w:firstLine="709"/>
        <w:jc w:val="both"/>
        <w:rPr>
          <w:rFonts w:ascii="Times New Roman" w:hAnsi="Times New Roman" w:cs="Times New Roman"/>
          <w:sz w:val="28"/>
          <w:szCs w:val="28"/>
        </w:rPr>
      </w:pPr>
      <w:r w:rsidRPr="00F551F8">
        <w:rPr>
          <w:rFonts w:ascii="Times New Roman" w:hAnsi="Times New Roman" w:cs="Times New Roman"/>
          <w:b/>
          <w:sz w:val="28"/>
          <w:szCs w:val="28"/>
        </w:rPr>
        <w:t>Форма проведения практики:</w:t>
      </w:r>
      <w:r w:rsidRPr="00F551F8">
        <w:rPr>
          <w:rFonts w:ascii="Times New Roman" w:hAnsi="Times New Roman" w:cs="Times New Roman"/>
          <w:sz w:val="28"/>
          <w:szCs w:val="28"/>
        </w:rPr>
        <w:t xml:space="preserve"> </w:t>
      </w:r>
      <w:r w:rsidRPr="00314B1A">
        <w:rPr>
          <w:rFonts w:ascii="Times New Roman" w:hAnsi="Times New Roman" w:cs="Times New Roman"/>
          <w:sz w:val="28"/>
          <w:szCs w:val="28"/>
        </w:rPr>
        <w:t xml:space="preserve">непрерывно согласно календарному учебному графику. </w:t>
      </w:r>
    </w:p>
    <w:p w:rsidR="00F551F8" w:rsidRPr="00F551F8" w:rsidRDefault="00D42730" w:rsidP="00F551F8">
      <w:pPr>
        <w:spacing w:after="164" w:line="276" w:lineRule="auto"/>
        <w:ind w:right="14"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Учебная</w:t>
      </w:r>
      <w:r w:rsidR="00314B1A" w:rsidRPr="00314B1A">
        <w:rPr>
          <w:rFonts w:ascii="Times New Roman" w:hAnsi="Times New Roman" w:cs="Times New Roman"/>
          <w:sz w:val="28"/>
          <w:szCs w:val="28"/>
        </w:rPr>
        <w:t xml:space="preserve"> практика – </w:t>
      </w:r>
      <w:bookmarkStart w:id="1" w:name="_Toc41242377"/>
      <w:r w:rsidR="00F551F8" w:rsidRPr="00F551F8">
        <w:rPr>
          <w:rFonts w:ascii="Times New Roman" w:eastAsia="Times New Roman" w:hAnsi="Times New Roman" w:cs="Times New Roman"/>
          <w:sz w:val="28"/>
          <w:szCs w:val="28"/>
          <w:lang w:eastAsia="ru-RU"/>
        </w:rPr>
        <w:t xml:space="preserve">обязательный раздел образовательной программы </w:t>
      </w:r>
      <w:proofErr w:type="spellStart"/>
      <w:r w:rsidR="00F551F8" w:rsidRPr="00F551F8">
        <w:rPr>
          <w:rFonts w:ascii="Times New Roman" w:eastAsia="Times New Roman" w:hAnsi="Times New Roman" w:cs="Times New Roman"/>
          <w:sz w:val="28"/>
          <w:szCs w:val="28"/>
          <w:lang w:eastAsia="ru-RU"/>
        </w:rPr>
        <w:t>бакалавриата</w:t>
      </w:r>
      <w:proofErr w:type="spellEnd"/>
      <w:r w:rsidR="00F551F8" w:rsidRPr="00F551F8">
        <w:rPr>
          <w:rFonts w:ascii="Times New Roman" w:eastAsia="Times New Roman" w:hAnsi="Times New Roman" w:cs="Times New Roman"/>
          <w:sz w:val="28"/>
          <w:szCs w:val="28"/>
          <w:lang w:eastAsia="ru-RU"/>
        </w:rPr>
        <w:t xml:space="preserve"> по направлению подготовки 0</w:t>
      </w:r>
      <w:r w:rsidR="00F551F8">
        <w:rPr>
          <w:rFonts w:ascii="Times New Roman" w:eastAsia="Times New Roman" w:hAnsi="Times New Roman" w:cs="Times New Roman"/>
          <w:sz w:val="28"/>
          <w:szCs w:val="28"/>
          <w:lang w:eastAsia="ru-RU"/>
        </w:rPr>
        <w:t>9</w:t>
      </w:r>
      <w:r w:rsidR="00F551F8" w:rsidRPr="00F551F8">
        <w:rPr>
          <w:rFonts w:ascii="Times New Roman" w:eastAsia="Times New Roman" w:hAnsi="Times New Roman" w:cs="Times New Roman"/>
          <w:sz w:val="28"/>
          <w:szCs w:val="28"/>
          <w:lang w:eastAsia="ru-RU"/>
        </w:rPr>
        <w:t>.03.0</w:t>
      </w:r>
      <w:r w:rsidR="00F551F8">
        <w:rPr>
          <w:rFonts w:ascii="Times New Roman" w:eastAsia="Times New Roman" w:hAnsi="Times New Roman" w:cs="Times New Roman"/>
          <w:sz w:val="28"/>
          <w:szCs w:val="28"/>
          <w:lang w:eastAsia="ru-RU"/>
        </w:rPr>
        <w:t>3</w:t>
      </w:r>
      <w:r w:rsidR="00F551F8" w:rsidRPr="00F551F8">
        <w:rPr>
          <w:rFonts w:ascii="Times New Roman" w:eastAsia="Times New Roman" w:hAnsi="Times New Roman" w:cs="Times New Roman"/>
          <w:sz w:val="28"/>
          <w:szCs w:val="28"/>
          <w:lang w:eastAsia="ru-RU"/>
        </w:rPr>
        <w:t xml:space="preserve"> «Прикладная информатика», реализуемой в Финансовом университете. Стационарная практика проводится в структурных подразделениях университета. Для лиц с ограниченными возможностями здоровья выбор мест прохождения практик должен учитывать состояние здоровья и требования по доступности. Выездная практика проводится в организации, расположенной вне населенного пункта, в котором расположен Финансовый университет.</w:t>
      </w:r>
    </w:p>
    <w:p w:rsidR="00182719" w:rsidRPr="00F551F8" w:rsidRDefault="00314B1A" w:rsidP="00F551F8">
      <w:pPr>
        <w:spacing w:after="0" w:line="360" w:lineRule="auto"/>
        <w:ind w:firstLine="709"/>
        <w:jc w:val="both"/>
        <w:rPr>
          <w:rFonts w:ascii="Times New Roman" w:hAnsi="Times New Roman" w:cs="Times New Roman"/>
          <w:b/>
          <w:sz w:val="28"/>
          <w:szCs w:val="28"/>
        </w:rPr>
      </w:pPr>
      <w:r w:rsidRPr="00F551F8">
        <w:rPr>
          <w:rFonts w:ascii="Times New Roman" w:hAnsi="Times New Roman" w:cs="Times New Roman"/>
          <w:b/>
          <w:sz w:val="28"/>
          <w:szCs w:val="28"/>
        </w:rPr>
        <w:t>2. Цели и задачи практики</w:t>
      </w:r>
      <w:bookmarkEnd w:id="1"/>
      <w:r w:rsidRPr="00F551F8">
        <w:rPr>
          <w:rFonts w:ascii="Times New Roman" w:hAnsi="Times New Roman" w:cs="Times New Roman"/>
          <w:b/>
          <w:sz w:val="28"/>
          <w:szCs w:val="28"/>
        </w:rPr>
        <w:t xml:space="preserve"> </w:t>
      </w:r>
    </w:p>
    <w:p w:rsidR="00D42730" w:rsidRPr="00182719" w:rsidRDefault="00D42730" w:rsidP="00C214A7">
      <w:pPr>
        <w:spacing w:line="276" w:lineRule="auto"/>
        <w:ind w:firstLine="709"/>
        <w:jc w:val="both"/>
        <w:rPr>
          <w:rFonts w:ascii="Times New Roman" w:hAnsi="Times New Roman" w:cs="Times New Roman"/>
          <w:sz w:val="28"/>
          <w:szCs w:val="28"/>
        </w:rPr>
      </w:pPr>
      <w:r w:rsidRPr="00182719">
        <w:rPr>
          <w:rFonts w:ascii="Times New Roman" w:hAnsi="Times New Roman" w:cs="Times New Roman"/>
          <w:sz w:val="28"/>
          <w:szCs w:val="28"/>
        </w:rPr>
        <w:t xml:space="preserve">Учебная практика студентов, обучающихся по направлению </w:t>
      </w:r>
      <w:r w:rsidR="00F551F8">
        <w:rPr>
          <w:rFonts w:ascii="Times New Roman" w:hAnsi="Times New Roman" w:cs="Times New Roman"/>
          <w:sz w:val="28"/>
          <w:szCs w:val="28"/>
        </w:rPr>
        <w:t xml:space="preserve">подготовки </w:t>
      </w:r>
      <w:r w:rsidRPr="00182719">
        <w:rPr>
          <w:rFonts w:ascii="Times New Roman" w:hAnsi="Times New Roman" w:cs="Times New Roman"/>
          <w:sz w:val="28"/>
          <w:szCs w:val="28"/>
        </w:rPr>
        <w:t>09.0</w:t>
      </w:r>
      <w:r w:rsidR="008F1AC8" w:rsidRPr="00182719">
        <w:rPr>
          <w:rFonts w:ascii="Times New Roman" w:hAnsi="Times New Roman" w:cs="Times New Roman"/>
          <w:sz w:val="28"/>
          <w:szCs w:val="28"/>
        </w:rPr>
        <w:t>3</w:t>
      </w:r>
      <w:r w:rsidRPr="00182719">
        <w:rPr>
          <w:rFonts w:ascii="Times New Roman" w:hAnsi="Times New Roman" w:cs="Times New Roman"/>
          <w:sz w:val="28"/>
          <w:szCs w:val="28"/>
        </w:rPr>
        <w:t xml:space="preserve">.03 «Прикладная информатика», направлена на реализацию следующих </w:t>
      </w:r>
      <w:r w:rsidRPr="00182719">
        <w:rPr>
          <w:rFonts w:ascii="Times New Roman" w:hAnsi="Times New Roman" w:cs="Times New Roman"/>
          <w:b/>
          <w:sz w:val="28"/>
          <w:szCs w:val="28"/>
        </w:rPr>
        <w:t>целей:</w:t>
      </w:r>
      <w:r w:rsidRPr="00182719">
        <w:rPr>
          <w:rFonts w:ascii="Times New Roman" w:hAnsi="Times New Roman" w:cs="Times New Roman"/>
          <w:sz w:val="28"/>
          <w:szCs w:val="28"/>
        </w:rPr>
        <w:t xml:space="preserve"> </w:t>
      </w:r>
    </w:p>
    <w:p w:rsidR="00A92F64" w:rsidRPr="00A92F64" w:rsidRDefault="00A92F64" w:rsidP="00C214A7">
      <w:pPr>
        <w:pStyle w:val="a3"/>
        <w:numPr>
          <w:ilvl w:val="0"/>
          <w:numId w:val="3"/>
        </w:numPr>
        <w:spacing w:after="0" w:line="276" w:lineRule="auto"/>
        <w:ind w:left="0" w:firstLine="709"/>
        <w:jc w:val="both"/>
        <w:rPr>
          <w:rFonts w:ascii="Times New Roman" w:hAnsi="Times New Roman" w:cs="Times New Roman"/>
          <w:sz w:val="28"/>
          <w:szCs w:val="28"/>
        </w:rPr>
      </w:pPr>
      <w:r w:rsidRPr="00A92F64">
        <w:rPr>
          <w:rFonts w:ascii="Times New Roman" w:hAnsi="Times New Roman" w:cs="Times New Roman"/>
          <w:sz w:val="28"/>
          <w:szCs w:val="28"/>
        </w:rPr>
        <w:t xml:space="preserve">ознакомить студентов с основными видами и </w:t>
      </w:r>
      <w:proofErr w:type="gramStart"/>
      <w:r w:rsidRPr="00A92F64">
        <w:rPr>
          <w:rFonts w:ascii="Times New Roman" w:hAnsi="Times New Roman" w:cs="Times New Roman"/>
          <w:sz w:val="28"/>
          <w:szCs w:val="28"/>
        </w:rPr>
        <w:t>за</w:t>
      </w:r>
      <w:r w:rsidR="00384735">
        <w:rPr>
          <w:rFonts w:ascii="Times New Roman" w:hAnsi="Times New Roman" w:cs="Times New Roman"/>
          <w:sz w:val="28"/>
          <w:szCs w:val="28"/>
        </w:rPr>
        <w:t>дачами</w:t>
      </w:r>
      <w:r w:rsidR="00AF5262">
        <w:rPr>
          <w:rFonts w:ascii="Times New Roman" w:hAnsi="Times New Roman" w:cs="Times New Roman"/>
          <w:sz w:val="28"/>
          <w:szCs w:val="28"/>
        </w:rPr>
        <w:t xml:space="preserve"> </w:t>
      </w:r>
      <w:r w:rsidR="00C214A7">
        <w:rPr>
          <w:rFonts w:ascii="Times New Roman" w:hAnsi="Times New Roman" w:cs="Times New Roman"/>
          <w:sz w:val="28"/>
          <w:szCs w:val="28"/>
        </w:rPr>
        <w:t xml:space="preserve">будущей профессиональной </w:t>
      </w:r>
      <w:r w:rsidRPr="00A92F64">
        <w:rPr>
          <w:rFonts w:ascii="Times New Roman" w:hAnsi="Times New Roman" w:cs="Times New Roman"/>
          <w:sz w:val="28"/>
          <w:szCs w:val="28"/>
        </w:rPr>
        <w:t>деятельности</w:t>
      </w:r>
      <w:proofErr w:type="gramEnd"/>
      <w:r w:rsidRPr="00A92F64">
        <w:rPr>
          <w:rFonts w:ascii="Times New Roman" w:hAnsi="Times New Roman" w:cs="Times New Roman"/>
          <w:sz w:val="28"/>
          <w:szCs w:val="28"/>
        </w:rPr>
        <w:t xml:space="preserve"> и практическая подготовить студентов к исполнению служебных обязанностей по предназначению в </w:t>
      </w:r>
      <w:r w:rsidRPr="00A92F64">
        <w:rPr>
          <w:rFonts w:ascii="Times New Roman" w:hAnsi="Times New Roman" w:cs="Times New Roman"/>
          <w:color w:val="000000"/>
          <w:sz w:val="28"/>
          <w:szCs w:val="28"/>
        </w:rPr>
        <w:t>должностях, предусмотренных штатами соответствующих финансово-кредитных организаций в области информационных технологий</w:t>
      </w:r>
      <w:r w:rsidRPr="00A92F64">
        <w:rPr>
          <w:rFonts w:ascii="Times New Roman" w:hAnsi="Times New Roman" w:cs="Times New Roman"/>
          <w:sz w:val="28"/>
          <w:szCs w:val="28"/>
        </w:rPr>
        <w:t xml:space="preserve">; </w:t>
      </w:r>
    </w:p>
    <w:p w:rsidR="00A92F64" w:rsidRDefault="00A92F64" w:rsidP="00C214A7">
      <w:pPr>
        <w:pStyle w:val="Default"/>
        <w:numPr>
          <w:ilvl w:val="0"/>
          <w:numId w:val="3"/>
        </w:numPr>
        <w:spacing w:line="276" w:lineRule="auto"/>
        <w:ind w:left="0" w:firstLine="709"/>
        <w:jc w:val="both"/>
        <w:rPr>
          <w:sz w:val="28"/>
          <w:szCs w:val="28"/>
        </w:rPr>
      </w:pPr>
      <w:r w:rsidRPr="00A92F64">
        <w:rPr>
          <w:sz w:val="28"/>
          <w:szCs w:val="28"/>
        </w:rPr>
        <w:t>способствовать ознакомлению студентов с уровнем использования информационных технологий при практической эксплуатации автоматизированных систем</w:t>
      </w:r>
      <w:r>
        <w:rPr>
          <w:sz w:val="28"/>
          <w:szCs w:val="28"/>
        </w:rPr>
        <w:t>,</w:t>
      </w:r>
      <w:r w:rsidRPr="00A92F64">
        <w:rPr>
          <w:sz w:val="28"/>
          <w:szCs w:val="28"/>
        </w:rPr>
        <w:t xml:space="preserve"> применяемых в профессиональной деятельности предприятия или организации; </w:t>
      </w:r>
    </w:p>
    <w:p w:rsidR="00D42730" w:rsidRPr="00A92F64" w:rsidRDefault="00A92F64" w:rsidP="00182719">
      <w:pPr>
        <w:pStyle w:val="Default"/>
        <w:numPr>
          <w:ilvl w:val="0"/>
          <w:numId w:val="3"/>
        </w:numPr>
        <w:spacing w:line="360" w:lineRule="auto"/>
        <w:ind w:left="0" w:firstLine="709"/>
        <w:jc w:val="both"/>
        <w:rPr>
          <w:sz w:val="28"/>
          <w:szCs w:val="28"/>
        </w:rPr>
      </w:pPr>
      <w:r w:rsidRPr="00A92F64">
        <w:rPr>
          <w:sz w:val="28"/>
          <w:szCs w:val="28"/>
        </w:rPr>
        <w:t>расширить практические представления студентов об объектах профессиональной деятельности.</w:t>
      </w:r>
    </w:p>
    <w:p w:rsidR="00D42730" w:rsidRPr="00D42730" w:rsidRDefault="00D42730" w:rsidP="00182719">
      <w:pPr>
        <w:spacing w:after="0" w:line="360" w:lineRule="auto"/>
        <w:ind w:firstLine="709"/>
        <w:jc w:val="both"/>
        <w:rPr>
          <w:rFonts w:ascii="Times New Roman" w:hAnsi="Times New Roman" w:cs="Times New Roman"/>
          <w:sz w:val="28"/>
          <w:szCs w:val="28"/>
        </w:rPr>
      </w:pPr>
      <w:r w:rsidRPr="00D42730">
        <w:rPr>
          <w:rFonts w:ascii="Times New Roman" w:hAnsi="Times New Roman" w:cs="Times New Roman"/>
          <w:sz w:val="28"/>
          <w:szCs w:val="28"/>
        </w:rPr>
        <w:t xml:space="preserve">На этапе учебной практики студент решает следующие </w:t>
      </w:r>
      <w:r w:rsidRPr="00D42730">
        <w:rPr>
          <w:rFonts w:ascii="Times New Roman" w:hAnsi="Times New Roman" w:cs="Times New Roman"/>
          <w:b/>
          <w:sz w:val="28"/>
          <w:szCs w:val="28"/>
        </w:rPr>
        <w:t>задачи:</w:t>
      </w:r>
      <w:r w:rsidRPr="00D42730">
        <w:rPr>
          <w:rFonts w:ascii="Times New Roman" w:hAnsi="Times New Roman" w:cs="Times New Roman"/>
          <w:sz w:val="28"/>
          <w:szCs w:val="28"/>
        </w:rPr>
        <w:t xml:space="preserve"> </w:t>
      </w:r>
    </w:p>
    <w:p w:rsidR="00A92F64" w:rsidRPr="00A92F64" w:rsidRDefault="00A92F64" w:rsidP="00C214A7">
      <w:pPr>
        <w:pStyle w:val="Default"/>
        <w:numPr>
          <w:ilvl w:val="0"/>
          <w:numId w:val="5"/>
        </w:numPr>
        <w:spacing w:line="276" w:lineRule="auto"/>
        <w:ind w:left="0" w:firstLine="709"/>
        <w:jc w:val="both"/>
        <w:rPr>
          <w:sz w:val="28"/>
          <w:szCs w:val="28"/>
        </w:rPr>
      </w:pPr>
      <w:r>
        <w:rPr>
          <w:sz w:val="28"/>
          <w:szCs w:val="28"/>
        </w:rPr>
        <w:lastRenderedPageBreak/>
        <w:t>з</w:t>
      </w:r>
      <w:r w:rsidRPr="00A92F64">
        <w:rPr>
          <w:sz w:val="28"/>
          <w:szCs w:val="28"/>
        </w:rPr>
        <w:t xml:space="preserve">акрепление студентами теоретических знаний, полученных при изучении базовых дисциплин и применение их на основе изучения опыта работы в должности IT специалиста; </w:t>
      </w:r>
    </w:p>
    <w:p w:rsidR="00A92F64" w:rsidRDefault="00A92F64" w:rsidP="00C214A7">
      <w:pPr>
        <w:pStyle w:val="Default"/>
        <w:numPr>
          <w:ilvl w:val="0"/>
          <w:numId w:val="5"/>
        </w:numPr>
        <w:spacing w:line="276" w:lineRule="auto"/>
        <w:ind w:left="0" w:firstLine="709"/>
        <w:jc w:val="both"/>
        <w:rPr>
          <w:sz w:val="28"/>
          <w:szCs w:val="28"/>
        </w:rPr>
      </w:pPr>
      <w:r w:rsidRPr="00A92F64">
        <w:rPr>
          <w:sz w:val="28"/>
          <w:szCs w:val="28"/>
        </w:rPr>
        <w:t xml:space="preserve">совершенствование методических навыков; </w:t>
      </w:r>
    </w:p>
    <w:p w:rsidR="00A92F64" w:rsidRPr="00A92F64" w:rsidRDefault="00A92F64" w:rsidP="00C214A7">
      <w:pPr>
        <w:pStyle w:val="Default"/>
        <w:numPr>
          <w:ilvl w:val="0"/>
          <w:numId w:val="5"/>
        </w:numPr>
        <w:spacing w:line="276" w:lineRule="auto"/>
        <w:ind w:left="0" w:firstLine="709"/>
        <w:jc w:val="both"/>
        <w:rPr>
          <w:sz w:val="28"/>
          <w:szCs w:val="28"/>
        </w:rPr>
      </w:pPr>
      <w:r w:rsidRPr="00A92F64">
        <w:rPr>
          <w:sz w:val="28"/>
          <w:szCs w:val="28"/>
        </w:rPr>
        <w:t>освоение вопросов организации повседневной деятельности учреждений</w:t>
      </w:r>
      <w:r>
        <w:rPr>
          <w:sz w:val="28"/>
          <w:szCs w:val="28"/>
        </w:rPr>
        <w:t>,</w:t>
      </w:r>
      <w:r w:rsidRPr="00A92F64">
        <w:rPr>
          <w:sz w:val="28"/>
          <w:szCs w:val="28"/>
        </w:rPr>
        <w:t xml:space="preserve"> где проводится учебная практика.</w:t>
      </w:r>
    </w:p>
    <w:p w:rsidR="00314B1A" w:rsidRPr="00182719" w:rsidRDefault="00314B1A" w:rsidP="00182719">
      <w:pPr>
        <w:pStyle w:val="1"/>
        <w:jc w:val="both"/>
        <w:rPr>
          <w:rFonts w:ascii="Times New Roman" w:hAnsi="Times New Roman" w:cs="Times New Roman"/>
          <w:color w:val="auto"/>
        </w:rPr>
      </w:pPr>
      <w:bookmarkStart w:id="2" w:name="_Toc41242378"/>
      <w:r w:rsidRPr="00182719">
        <w:rPr>
          <w:rFonts w:ascii="Times New Roman" w:hAnsi="Times New Roman" w:cs="Times New Roman"/>
          <w:color w:val="auto"/>
        </w:rPr>
        <w:t xml:space="preserve">3. </w:t>
      </w:r>
      <w:r w:rsidR="007339DE" w:rsidRPr="00384735">
        <w:rPr>
          <w:rFonts w:ascii="Times New Roman" w:hAnsi="Times New Roman" w:cs="Times New Roman"/>
          <w:color w:val="auto"/>
        </w:rPr>
        <w:t>Перечень планируемых результатов освоения программы</w:t>
      </w:r>
      <w:r w:rsidR="00F551F8" w:rsidRPr="00384735">
        <w:rPr>
          <w:rFonts w:ascii="Times New Roman" w:hAnsi="Times New Roman" w:cs="Times New Roman"/>
          <w:color w:val="auto"/>
        </w:rPr>
        <w:t xml:space="preserve"> </w:t>
      </w:r>
      <w:proofErr w:type="spellStart"/>
      <w:r w:rsidR="00F551F8" w:rsidRPr="00384735">
        <w:rPr>
          <w:rFonts w:ascii="Times New Roman" w:hAnsi="Times New Roman" w:cs="Times New Roman"/>
          <w:color w:val="auto"/>
        </w:rPr>
        <w:t>бакалавриата</w:t>
      </w:r>
      <w:proofErr w:type="spellEnd"/>
      <w:r w:rsidR="007339DE" w:rsidRPr="00384735">
        <w:rPr>
          <w:rFonts w:ascii="Times New Roman" w:hAnsi="Times New Roman" w:cs="Times New Roman"/>
          <w:color w:val="auto"/>
        </w:rPr>
        <w:t xml:space="preserve"> (перечень компетенций) </w:t>
      </w:r>
      <w:bookmarkEnd w:id="2"/>
      <w:r w:rsidR="00F551F8" w:rsidRPr="00384735">
        <w:rPr>
          <w:rFonts w:ascii="Times New Roman" w:hAnsi="Times New Roman" w:cs="Times New Roman"/>
          <w:color w:val="auto"/>
        </w:rPr>
        <w:t>с указанием индикаторов их достижения, соотнесенных с планируемыми результатами обучения при прохождении практики</w:t>
      </w:r>
    </w:p>
    <w:p w:rsidR="00A92F64" w:rsidRDefault="00D42730" w:rsidP="00C214A7">
      <w:pPr>
        <w:spacing w:after="0" w:line="276" w:lineRule="auto"/>
        <w:ind w:firstLine="709"/>
        <w:jc w:val="both"/>
        <w:rPr>
          <w:rFonts w:ascii="Times New Roman" w:hAnsi="Times New Roman" w:cs="Times New Roman"/>
          <w:sz w:val="28"/>
          <w:szCs w:val="28"/>
        </w:rPr>
      </w:pPr>
      <w:r w:rsidRPr="00D42730">
        <w:rPr>
          <w:rFonts w:ascii="Times New Roman" w:hAnsi="Times New Roman" w:cs="Times New Roman"/>
          <w:sz w:val="28"/>
          <w:szCs w:val="28"/>
        </w:rPr>
        <w:t xml:space="preserve">Учебная практика по направлению </w:t>
      </w:r>
      <w:r w:rsidR="00F551F8">
        <w:rPr>
          <w:rFonts w:ascii="Times New Roman" w:hAnsi="Times New Roman" w:cs="Times New Roman"/>
          <w:sz w:val="28"/>
          <w:szCs w:val="28"/>
        </w:rPr>
        <w:t xml:space="preserve">подготовки </w:t>
      </w:r>
      <w:r w:rsidR="00A92F64" w:rsidRPr="00584DA6">
        <w:rPr>
          <w:rFonts w:ascii="Times New Roman" w:hAnsi="Times New Roman" w:cs="Times New Roman"/>
          <w:color w:val="000000"/>
          <w:sz w:val="28"/>
          <w:szCs w:val="28"/>
        </w:rPr>
        <w:t>09.03.03</w:t>
      </w:r>
      <w:r w:rsidR="00A92F64" w:rsidRPr="00C478EA">
        <w:rPr>
          <w:rFonts w:ascii="Times New Roman" w:hAnsi="Times New Roman" w:cs="Times New Roman"/>
          <w:color w:val="000000"/>
          <w:sz w:val="28"/>
          <w:szCs w:val="28"/>
        </w:rPr>
        <w:t xml:space="preserve"> «Прикладная информатика»,</w:t>
      </w:r>
      <w:r w:rsidR="00A92F64" w:rsidRPr="00584DA6">
        <w:rPr>
          <w:rFonts w:ascii="Times New Roman" w:hAnsi="Times New Roman" w:cs="Times New Roman"/>
          <w:color w:val="000000"/>
          <w:sz w:val="28"/>
          <w:szCs w:val="28"/>
        </w:rPr>
        <w:t xml:space="preserve"> </w:t>
      </w:r>
      <w:r w:rsidR="002C0D8F" w:rsidRPr="00584DA6">
        <w:rPr>
          <w:rFonts w:ascii="Times New Roman" w:hAnsi="Times New Roman" w:cs="Times New Roman"/>
          <w:sz w:val="28"/>
          <w:szCs w:val="28"/>
        </w:rPr>
        <w:t>профиль «</w:t>
      </w:r>
      <w:r w:rsidR="002C0D8F">
        <w:rPr>
          <w:rFonts w:ascii="Times New Roman" w:hAnsi="Times New Roman" w:cs="Times New Roman"/>
          <w:sz w:val="28"/>
          <w:szCs w:val="28"/>
        </w:rPr>
        <w:t>ИТ-сервисы и технологии обработки данных в экономик</w:t>
      </w:r>
      <w:r w:rsidR="008D63CB">
        <w:rPr>
          <w:rFonts w:ascii="Times New Roman" w:hAnsi="Times New Roman" w:cs="Times New Roman"/>
          <w:sz w:val="28"/>
          <w:szCs w:val="28"/>
        </w:rPr>
        <w:t>е</w:t>
      </w:r>
      <w:r w:rsidR="002C0D8F">
        <w:rPr>
          <w:rFonts w:ascii="Times New Roman" w:hAnsi="Times New Roman" w:cs="Times New Roman"/>
          <w:sz w:val="28"/>
          <w:szCs w:val="28"/>
        </w:rPr>
        <w:t xml:space="preserve"> и финанс</w:t>
      </w:r>
      <w:r w:rsidR="008D63CB">
        <w:rPr>
          <w:rFonts w:ascii="Times New Roman" w:hAnsi="Times New Roman" w:cs="Times New Roman"/>
          <w:sz w:val="28"/>
          <w:szCs w:val="28"/>
        </w:rPr>
        <w:t>ах</w:t>
      </w:r>
      <w:r w:rsidR="002C0D8F" w:rsidRPr="00584DA6">
        <w:rPr>
          <w:rFonts w:ascii="Times New Roman" w:hAnsi="Times New Roman" w:cs="Times New Roman"/>
          <w:sz w:val="28"/>
          <w:szCs w:val="28"/>
        </w:rPr>
        <w:t xml:space="preserve">» (программа подготовки бакалавра) </w:t>
      </w:r>
      <w:r w:rsidRPr="00D42730">
        <w:rPr>
          <w:rFonts w:ascii="Times New Roman" w:hAnsi="Times New Roman" w:cs="Times New Roman"/>
          <w:sz w:val="28"/>
          <w:szCs w:val="28"/>
        </w:rPr>
        <w:t>обеспечивает формирование следующих компетенций:</w:t>
      </w:r>
    </w:p>
    <w:p w:rsidR="00F85707" w:rsidRPr="00C214A7" w:rsidRDefault="00F85707" w:rsidP="00F85707">
      <w:pPr>
        <w:spacing w:after="0" w:line="360" w:lineRule="auto"/>
        <w:jc w:val="both"/>
        <w:rPr>
          <w:rFonts w:ascii="Times New Roman" w:hAnsi="Times New Roman" w:cs="Times New Roman"/>
          <w:b/>
          <w:sz w:val="28"/>
          <w:szCs w:val="28"/>
        </w:rPr>
      </w:pPr>
      <w:r w:rsidRPr="00384735">
        <w:rPr>
          <w:rFonts w:ascii="Times New Roman" w:hAnsi="Times New Roman" w:cs="Times New Roman"/>
          <w:b/>
          <w:sz w:val="28"/>
          <w:szCs w:val="28"/>
        </w:rPr>
        <w:t xml:space="preserve">2017, 2018 </w:t>
      </w:r>
      <w:proofErr w:type="spellStart"/>
      <w:r w:rsidRPr="00384735">
        <w:rPr>
          <w:rFonts w:ascii="Times New Roman" w:hAnsi="Times New Roman" w:cs="Times New Roman"/>
          <w:b/>
          <w:sz w:val="28"/>
          <w:szCs w:val="28"/>
        </w:rPr>
        <w:t>г</w:t>
      </w:r>
      <w:r w:rsidR="00384735">
        <w:rPr>
          <w:rFonts w:ascii="Times New Roman" w:hAnsi="Times New Roman" w:cs="Times New Roman"/>
          <w:b/>
          <w:sz w:val="28"/>
          <w:szCs w:val="28"/>
        </w:rPr>
        <w:t>.г</w:t>
      </w:r>
      <w:proofErr w:type="spellEnd"/>
      <w:r w:rsidR="00384735">
        <w:rPr>
          <w:rFonts w:ascii="Times New Roman" w:hAnsi="Times New Roman" w:cs="Times New Roman"/>
          <w:b/>
          <w:sz w:val="28"/>
          <w:szCs w:val="28"/>
        </w:rPr>
        <w:t>.</w:t>
      </w:r>
    </w:p>
    <w:tbl>
      <w:tblPr>
        <w:tblStyle w:val="12"/>
        <w:tblW w:w="0" w:type="auto"/>
        <w:tblLook w:val="04A0" w:firstRow="1" w:lastRow="0" w:firstColumn="1" w:lastColumn="0" w:noHBand="0" w:noVBand="1"/>
      </w:tblPr>
      <w:tblGrid>
        <w:gridCol w:w="1565"/>
        <w:gridCol w:w="2512"/>
        <w:gridCol w:w="1645"/>
        <w:gridCol w:w="3680"/>
      </w:tblGrid>
      <w:tr w:rsidR="00F85707" w:rsidRPr="00F85707" w:rsidTr="004A1D6B">
        <w:tc>
          <w:tcPr>
            <w:tcW w:w="1565" w:type="dxa"/>
          </w:tcPr>
          <w:p w:rsidR="00F85707" w:rsidRPr="00F85707" w:rsidRDefault="00F85707" w:rsidP="00F85707">
            <w:pPr>
              <w:spacing w:before="100" w:beforeAutospacing="1" w:after="100" w:afterAutospacing="1"/>
              <w:jc w:val="both"/>
              <w:rPr>
                <w:rFonts w:ascii="Times New Roman" w:eastAsia="Times New Roman" w:hAnsi="Times New Roman" w:cs="Times New Roman"/>
                <w:color w:val="22272F"/>
                <w:sz w:val="24"/>
                <w:szCs w:val="24"/>
                <w:lang w:eastAsia="ru-RU"/>
              </w:rPr>
            </w:pPr>
            <w:r w:rsidRPr="00F85707">
              <w:rPr>
                <w:rFonts w:ascii="Times New Roman" w:eastAsia="Times New Roman" w:hAnsi="Times New Roman" w:cs="Times New Roman"/>
                <w:color w:val="22272F"/>
                <w:sz w:val="24"/>
                <w:szCs w:val="24"/>
                <w:lang w:eastAsia="ru-RU"/>
              </w:rPr>
              <w:t>Код компетенции</w:t>
            </w:r>
          </w:p>
        </w:tc>
        <w:tc>
          <w:tcPr>
            <w:tcW w:w="2512" w:type="dxa"/>
          </w:tcPr>
          <w:p w:rsidR="00F85707" w:rsidRPr="00F85707" w:rsidRDefault="00F85707" w:rsidP="00F85707">
            <w:pPr>
              <w:spacing w:before="100" w:beforeAutospacing="1" w:after="100" w:afterAutospacing="1"/>
              <w:jc w:val="both"/>
              <w:rPr>
                <w:rFonts w:ascii="Times New Roman" w:eastAsia="Times New Roman" w:hAnsi="Times New Roman" w:cs="Times New Roman"/>
                <w:color w:val="22272F"/>
                <w:sz w:val="24"/>
                <w:szCs w:val="24"/>
                <w:lang w:eastAsia="ru-RU"/>
              </w:rPr>
            </w:pPr>
            <w:r w:rsidRPr="00F85707">
              <w:rPr>
                <w:rFonts w:ascii="Times New Roman" w:eastAsia="Times New Roman" w:hAnsi="Times New Roman" w:cs="Times New Roman"/>
                <w:color w:val="22272F"/>
                <w:sz w:val="24"/>
                <w:szCs w:val="24"/>
                <w:lang w:eastAsia="ru-RU"/>
              </w:rPr>
              <w:t>Наименование компетенции</w:t>
            </w:r>
          </w:p>
        </w:tc>
        <w:tc>
          <w:tcPr>
            <w:tcW w:w="1645" w:type="dxa"/>
          </w:tcPr>
          <w:p w:rsidR="00F85707" w:rsidRPr="00F85707" w:rsidRDefault="00F85707" w:rsidP="00F85707">
            <w:pPr>
              <w:spacing w:before="100" w:beforeAutospacing="1" w:after="100" w:afterAutospacing="1"/>
              <w:jc w:val="both"/>
              <w:rPr>
                <w:rFonts w:ascii="Times New Roman" w:eastAsia="Times New Roman" w:hAnsi="Times New Roman" w:cs="Times New Roman"/>
                <w:color w:val="22272F"/>
                <w:sz w:val="24"/>
                <w:szCs w:val="24"/>
                <w:lang w:eastAsia="ru-RU"/>
              </w:rPr>
            </w:pPr>
            <w:r w:rsidRPr="00F85707">
              <w:rPr>
                <w:rFonts w:ascii="Times New Roman" w:eastAsia="Times New Roman" w:hAnsi="Times New Roman" w:cs="Times New Roman"/>
                <w:color w:val="22272F"/>
                <w:sz w:val="24"/>
                <w:szCs w:val="24"/>
                <w:lang w:eastAsia="ru-RU"/>
              </w:rPr>
              <w:t>Индикаторы достижения компетенции</w:t>
            </w:r>
            <w:r w:rsidRPr="00F85707">
              <w:rPr>
                <w:rFonts w:ascii="Times New Roman" w:eastAsia="Times New Roman" w:hAnsi="Times New Roman" w:cs="Times New Roman"/>
                <w:color w:val="22272F"/>
                <w:sz w:val="24"/>
                <w:szCs w:val="24"/>
                <w:vertAlign w:val="superscript"/>
                <w:lang w:eastAsia="ru-RU"/>
              </w:rPr>
              <w:footnoteReference w:id="1"/>
            </w:r>
          </w:p>
        </w:tc>
        <w:tc>
          <w:tcPr>
            <w:tcW w:w="3680" w:type="dxa"/>
          </w:tcPr>
          <w:p w:rsidR="00F85707" w:rsidRPr="00F85707" w:rsidRDefault="00F85707" w:rsidP="00F85707">
            <w:pPr>
              <w:spacing w:before="100" w:beforeAutospacing="1" w:after="100" w:afterAutospacing="1"/>
              <w:jc w:val="both"/>
              <w:rPr>
                <w:rFonts w:ascii="Times New Roman" w:eastAsia="Times New Roman" w:hAnsi="Times New Roman" w:cs="Times New Roman"/>
                <w:color w:val="22272F"/>
                <w:sz w:val="24"/>
                <w:szCs w:val="24"/>
                <w:lang w:eastAsia="ru-RU"/>
              </w:rPr>
            </w:pPr>
            <w:r w:rsidRPr="00F85707">
              <w:rPr>
                <w:rFonts w:ascii="Times New Roman" w:eastAsia="Times New Roman" w:hAnsi="Times New Roman" w:cs="Times New Roman"/>
                <w:color w:val="22272F"/>
                <w:sz w:val="24"/>
                <w:szCs w:val="24"/>
                <w:lang w:eastAsia="ru-RU"/>
              </w:rPr>
              <w:t>Результаты обучения (владения</w:t>
            </w:r>
            <w:r w:rsidRPr="00F85707">
              <w:rPr>
                <w:rFonts w:ascii="Times New Roman" w:eastAsia="Times New Roman" w:hAnsi="Times New Roman" w:cs="Times New Roman"/>
                <w:color w:val="22272F"/>
                <w:sz w:val="24"/>
                <w:szCs w:val="24"/>
                <w:vertAlign w:val="superscript"/>
                <w:lang w:eastAsia="ru-RU"/>
              </w:rPr>
              <w:footnoteReference w:id="2"/>
            </w:r>
            <w:r w:rsidRPr="00F85707">
              <w:rPr>
                <w:rFonts w:ascii="Times New Roman" w:eastAsia="Times New Roman" w:hAnsi="Times New Roman" w:cs="Times New Roman"/>
                <w:color w:val="22272F"/>
                <w:sz w:val="24"/>
                <w:szCs w:val="24"/>
                <w:lang w:eastAsia="ru-RU"/>
              </w:rPr>
              <w:t>, умения и знания), соотнесенные с компетенциями/индикаторами достижения компетенции</w:t>
            </w:r>
          </w:p>
        </w:tc>
      </w:tr>
      <w:tr w:rsidR="004A1D6B" w:rsidRPr="00F85707" w:rsidTr="004A1D6B">
        <w:tc>
          <w:tcPr>
            <w:tcW w:w="1565" w:type="dxa"/>
          </w:tcPr>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ПК-3</w:t>
            </w:r>
          </w:p>
        </w:tc>
        <w:tc>
          <w:tcPr>
            <w:tcW w:w="2512" w:type="dxa"/>
          </w:tcPr>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Способность проектировать ИС в соответствии с профилем подготовки по видам обеспечения</w:t>
            </w:r>
          </w:p>
        </w:tc>
        <w:tc>
          <w:tcPr>
            <w:tcW w:w="1645" w:type="dxa"/>
          </w:tcPr>
          <w:p w:rsidR="004A1D6B" w:rsidRPr="00F85707" w:rsidRDefault="004A1D6B" w:rsidP="004A1D6B">
            <w:pPr>
              <w:spacing w:before="100" w:beforeAutospacing="1" w:after="100" w:afterAutospacing="1"/>
              <w:jc w:val="center"/>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w:t>
            </w:r>
          </w:p>
        </w:tc>
        <w:tc>
          <w:tcPr>
            <w:tcW w:w="3680" w:type="dxa"/>
          </w:tcPr>
          <w:p w:rsidR="004A1D6B" w:rsidRPr="00017822" w:rsidRDefault="004A1D6B" w:rsidP="004A1D6B">
            <w:pPr>
              <w:pStyle w:val="af0"/>
              <w:jc w:val="both"/>
              <w:rPr>
                <w:rFonts w:ascii="Times New Roman" w:eastAsia="Times New Roman" w:hAnsi="Times New Roman" w:cs="Times New Roman"/>
                <w:sz w:val="24"/>
                <w:szCs w:val="24"/>
                <w:lang w:eastAsia="ru-RU"/>
              </w:rPr>
            </w:pPr>
            <w:r w:rsidRPr="00017822">
              <w:rPr>
                <w:rFonts w:ascii="Times New Roman" w:hAnsi="Times New Roman" w:cs="Times New Roman"/>
                <w:b/>
                <w:sz w:val="24"/>
                <w:szCs w:val="24"/>
                <w:lang w:eastAsia="ru-RU"/>
              </w:rPr>
              <w:t>Знать:</w:t>
            </w:r>
            <w:r w:rsidRPr="00017822">
              <w:rPr>
                <w:rFonts w:ascii="Arial" w:hAnsi="Arial" w:cs="Arial"/>
                <w:sz w:val="24"/>
                <w:szCs w:val="24"/>
                <w:shd w:val="clear" w:color="auto" w:fill="FFFFFF"/>
              </w:rPr>
              <w:t xml:space="preserve"> </w:t>
            </w:r>
            <w:r w:rsidRPr="00017822">
              <w:rPr>
                <w:rFonts w:ascii="Times New Roman" w:eastAsia="Times New Roman" w:hAnsi="Times New Roman" w:cs="Times New Roman"/>
                <w:sz w:val="24"/>
                <w:szCs w:val="24"/>
                <w:lang w:eastAsia="ru-RU"/>
              </w:rPr>
              <w:t>существующие методы построения моделей социально-экономических и организационно-технических систем, а также теорию и средства проектирования структур данных и информационных процессов для проектирования ИС в соответствии с профилем подготовки по видам обеспечения.</w:t>
            </w:r>
          </w:p>
          <w:p w:rsidR="004A1D6B" w:rsidRPr="00017822" w:rsidRDefault="004A1D6B" w:rsidP="004A1D6B">
            <w:pPr>
              <w:pStyle w:val="af0"/>
              <w:rPr>
                <w:rFonts w:ascii="Times New Roman" w:eastAsia="Times New Roman" w:hAnsi="Times New Roman" w:cs="Times New Roman"/>
                <w:sz w:val="24"/>
                <w:szCs w:val="24"/>
                <w:lang w:eastAsia="ru-RU"/>
              </w:rPr>
            </w:pPr>
            <w:r w:rsidRPr="00017822">
              <w:rPr>
                <w:rFonts w:ascii="Times New Roman" w:hAnsi="Times New Roman" w:cs="Times New Roman"/>
                <w:b/>
                <w:sz w:val="24"/>
                <w:szCs w:val="24"/>
                <w:lang w:eastAsia="ru-RU"/>
              </w:rPr>
              <w:t>Уметь:</w:t>
            </w:r>
            <w:r w:rsidRPr="00017822">
              <w:rPr>
                <w:rFonts w:ascii="Arial" w:hAnsi="Arial" w:cs="Arial"/>
                <w:sz w:val="24"/>
                <w:szCs w:val="24"/>
                <w:shd w:val="clear" w:color="auto" w:fill="FFFFFF"/>
              </w:rPr>
              <w:t xml:space="preserve"> </w:t>
            </w:r>
            <w:r w:rsidRPr="00017822">
              <w:rPr>
                <w:rFonts w:ascii="Times New Roman" w:eastAsia="Times New Roman" w:hAnsi="Times New Roman" w:cs="Times New Roman"/>
                <w:sz w:val="24"/>
                <w:szCs w:val="24"/>
                <w:lang w:eastAsia="ru-RU"/>
              </w:rPr>
              <w:t>решать задачи с использованием современных компьютерных информационных технологий на ЭВМ; анализировать и прогнозировать процессы, опираясь на результаты, полученные путем моделирования.</w:t>
            </w:r>
          </w:p>
          <w:p w:rsidR="004A1D6B" w:rsidRPr="00017822" w:rsidRDefault="004A1D6B" w:rsidP="004A1D6B">
            <w:pPr>
              <w:pStyle w:val="af0"/>
              <w:rPr>
                <w:sz w:val="24"/>
                <w:szCs w:val="24"/>
                <w:lang w:eastAsia="ru-RU"/>
              </w:rPr>
            </w:pPr>
            <w:r w:rsidRPr="00017822">
              <w:rPr>
                <w:rFonts w:ascii="Times New Roman" w:hAnsi="Times New Roman" w:cs="Times New Roman"/>
                <w:b/>
                <w:sz w:val="24"/>
                <w:szCs w:val="24"/>
                <w:lang w:eastAsia="ru-RU"/>
              </w:rPr>
              <w:t>Владеть</w:t>
            </w:r>
            <w:r w:rsidRPr="00017822">
              <w:rPr>
                <w:rFonts w:ascii="Times New Roman" w:hAnsi="Times New Roman" w:cs="Times New Roman"/>
                <w:sz w:val="24"/>
                <w:szCs w:val="24"/>
                <w:lang w:eastAsia="ru-RU"/>
              </w:rPr>
              <w:t>:</w:t>
            </w:r>
            <w:r w:rsidRPr="00017822">
              <w:rPr>
                <w:rFonts w:ascii="Arial" w:hAnsi="Arial" w:cs="Arial"/>
                <w:sz w:val="24"/>
                <w:szCs w:val="24"/>
                <w:shd w:val="clear" w:color="auto" w:fill="FFFFFF"/>
              </w:rPr>
              <w:t xml:space="preserve"> </w:t>
            </w:r>
            <w:r w:rsidRPr="00017822">
              <w:rPr>
                <w:rFonts w:ascii="Times New Roman" w:eastAsia="Times New Roman" w:hAnsi="Times New Roman" w:cs="Times New Roman"/>
                <w:sz w:val="24"/>
                <w:szCs w:val="24"/>
                <w:lang w:eastAsia="ru-RU"/>
              </w:rPr>
              <w:t xml:space="preserve">навыками применения современных инструментальных средств, при разработке моделей </w:t>
            </w:r>
            <w:r w:rsidRPr="00017822">
              <w:rPr>
                <w:rFonts w:ascii="Times New Roman" w:eastAsia="Times New Roman" w:hAnsi="Times New Roman" w:cs="Times New Roman"/>
                <w:sz w:val="24"/>
                <w:szCs w:val="24"/>
                <w:lang w:eastAsia="ru-RU"/>
              </w:rPr>
              <w:lastRenderedPageBreak/>
              <w:t>и проектировании информационных процессов для разработки ИС.</w:t>
            </w:r>
          </w:p>
        </w:tc>
      </w:tr>
      <w:tr w:rsidR="004A1D6B" w:rsidRPr="00F85707" w:rsidTr="004A1D6B">
        <w:tc>
          <w:tcPr>
            <w:tcW w:w="1565" w:type="dxa"/>
          </w:tcPr>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ПК-4</w:t>
            </w:r>
          </w:p>
        </w:tc>
        <w:tc>
          <w:tcPr>
            <w:tcW w:w="2512" w:type="dxa"/>
          </w:tcPr>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Способность документировать процессы создания информационных систем на стадиях жизненного цикла</w:t>
            </w:r>
          </w:p>
        </w:tc>
        <w:tc>
          <w:tcPr>
            <w:tcW w:w="1645" w:type="dxa"/>
          </w:tcPr>
          <w:p w:rsidR="004A1D6B" w:rsidRPr="00F85707" w:rsidRDefault="004A1D6B" w:rsidP="004A1D6B">
            <w:pPr>
              <w:spacing w:before="100" w:beforeAutospacing="1" w:after="100" w:afterAutospacing="1"/>
              <w:jc w:val="center"/>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w:t>
            </w:r>
          </w:p>
        </w:tc>
        <w:tc>
          <w:tcPr>
            <w:tcW w:w="3680" w:type="dxa"/>
          </w:tcPr>
          <w:p w:rsidR="004A1D6B" w:rsidRPr="00017822" w:rsidRDefault="004A1D6B" w:rsidP="004A1D6B">
            <w:pPr>
              <w:pStyle w:val="af0"/>
              <w:jc w:val="both"/>
              <w:rPr>
                <w:rFonts w:ascii="Times New Roman" w:eastAsia="Times New Roman" w:hAnsi="Times New Roman" w:cs="Times New Roman"/>
                <w:sz w:val="24"/>
                <w:szCs w:val="24"/>
                <w:lang w:eastAsia="ru-RU"/>
              </w:rPr>
            </w:pPr>
            <w:r w:rsidRPr="00017822">
              <w:rPr>
                <w:rFonts w:ascii="Times New Roman" w:hAnsi="Times New Roman" w:cs="Times New Roman"/>
                <w:b/>
                <w:sz w:val="24"/>
                <w:szCs w:val="24"/>
                <w:lang w:eastAsia="ru-RU"/>
              </w:rPr>
              <w:t>Знать</w:t>
            </w:r>
            <w:r w:rsidRPr="00017822">
              <w:rPr>
                <w:rFonts w:ascii="Times New Roman" w:hAnsi="Times New Roman" w:cs="Times New Roman"/>
                <w:sz w:val="24"/>
                <w:szCs w:val="24"/>
                <w:lang w:eastAsia="ru-RU"/>
              </w:rPr>
              <w:t>:</w:t>
            </w:r>
            <w:r w:rsidRPr="00017822">
              <w:rPr>
                <w:rFonts w:ascii="Arial" w:hAnsi="Arial" w:cs="Arial"/>
                <w:sz w:val="24"/>
                <w:szCs w:val="24"/>
                <w:shd w:val="clear" w:color="auto" w:fill="FFFFFF"/>
              </w:rPr>
              <w:t xml:space="preserve"> </w:t>
            </w:r>
            <w:r w:rsidRPr="00017822">
              <w:rPr>
                <w:rFonts w:ascii="Times New Roman" w:eastAsia="Times New Roman" w:hAnsi="Times New Roman" w:cs="Times New Roman"/>
                <w:sz w:val="24"/>
                <w:szCs w:val="24"/>
                <w:lang w:eastAsia="ru-RU"/>
              </w:rPr>
              <w:t>принципы организации проектирования и содержание этапов процесса разработки программных комплексов.</w:t>
            </w:r>
          </w:p>
          <w:p w:rsidR="004A1D6B" w:rsidRPr="00017822" w:rsidRDefault="004A1D6B" w:rsidP="004A1D6B">
            <w:pPr>
              <w:pStyle w:val="af0"/>
              <w:jc w:val="both"/>
              <w:rPr>
                <w:rFonts w:ascii="Times New Roman" w:hAnsi="Times New Roman" w:cs="Times New Roman"/>
                <w:sz w:val="24"/>
                <w:szCs w:val="24"/>
                <w:lang w:eastAsia="ru-RU"/>
              </w:rPr>
            </w:pPr>
            <w:r w:rsidRPr="00017822">
              <w:rPr>
                <w:rFonts w:ascii="Times New Roman" w:hAnsi="Times New Roman" w:cs="Times New Roman"/>
                <w:b/>
                <w:sz w:val="24"/>
                <w:szCs w:val="24"/>
                <w:lang w:eastAsia="ru-RU"/>
              </w:rPr>
              <w:t>Уметь</w:t>
            </w:r>
            <w:r w:rsidRPr="00017822">
              <w:rPr>
                <w:rFonts w:ascii="Times New Roman" w:hAnsi="Times New Roman" w:cs="Times New Roman"/>
                <w:sz w:val="24"/>
                <w:szCs w:val="24"/>
                <w:lang w:eastAsia="ru-RU"/>
              </w:rPr>
              <w:t xml:space="preserve">: </w:t>
            </w:r>
            <w:r w:rsidRPr="00017822">
              <w:rPr>
                <w:rFonts w:ascii="Times New Roman" w:eastAsia="Times New Roman" w:hAnsi="Times New Roman" w:cs="Times New Roman"/>
                <w:sz w:val="24"/>
                <w:szCs w:val="24"/>
                <w:lang w:eastAsia="ru-RU"/>
              </w:rPr>
              <w:t>формулировать требования к создаваемым программным комплексам; использовать международные и отечественные стандарты.</w:t>
            </w:r>
          </w:p>
          <w:p w:rsidR="004A1D6B" w:rsidRPr="00F85707" w:rsidRDefault="004A1D6B" w:rsidP="004A1D6B">
            <w:pPr>
              <w:pStyle w:val="af0"/>
              <w:rPr>
                <w:rFonts w:ascii="Times New Roman" w:hAnsi="Times New Roman" w:cs="Times New Roman"/>
                <w:color w:val="FF0000"/>
                <w:sz w:val="24"/>
                <w:szCs w:val="24"/>
                <w:lang w:eastAsia="ru-RU"/>
              </w:rPr>
            </w:pPr>
            <w:r w:rsidRPr="00017822">
              <w:rPr>
                <w:rFonts w:ascii="Times New Roman" w:hAnsi="Times New Roman" w:cs="Times New Roman"/>
                <w:b/>
                <w:sz w:val="24"/>
                <w:szCs w:val="24"/>
                <w:lang w:eastAsia="ru-RU"/>
              </w:rPr>
              <w:t>Владеть</w:t>
            </w:r>
            <w:r w:rsidRPr="00017822">
              <w:rPr>
                <w:rFonts w:ascii="Times New Roman" w:hAnsi="Times New Roman" w:cs="Times New Roman"/>
                <w:sz w:val="24"/>
                <w:szCs w:val="24"/>
                <w:lang w:eastAsia="ru-RU"/>
              </w:rPr>
              <w:t>:</w:t>
            </w:r>
            <w:r w:rsidRPr="00017822">
              <w:rPr>
                <w:rFonts w:ascii="Arial" w:hAnsi="Arial" w:cs="Arial"/>
                <w:sz w:val="24"/>
                <w:szCs w:val="24"/>
                <w:shd w:val="clear" w:color="auto" w:fill="FFFFFF"/>
              </w:rPr>
              <w:t xml:space="preserve"> </w:t>
            </w:r>
            <w:r w:rsidRPr="00017822">
              <w:rPr>
                <w:rFonts w:ascii="Times New Roman" w:eastAsia="Times New Roman" w:hAnsi="Times New Roman" w:cs="Times New Roman"/>
                <w:sz w:val="24"/>
                <w:szCs w:val="24"/>
                <w:lang w:eastAsia="ru-RU"/>
              </w:rPr>
              <w:t>навыками разработки технологической документации</w:t>
            </w:r>
          </w:p>
        </w:tc>
      </w:tr>
      <w:tr w:rsidR="004A1D6B" w:rsidRPr="00F85707" w:rsidTr="004A1D6B">
        <w:tc>
          <w:tcPr>
            <w:tcW w:w="1565" w:type="dxa"/>
          </w:tcPr>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ПК-5</w:t>
            </w:r>
          </w:p>
        </w:tc>
        <w:tc>
          <w:tcPr>
            <w:tcW w:w="2512" w:type="dxa"/>
          </w:tcPr>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Способность выполнять технико-экономическое обоснование проектных решений</w:t>
            </w:r>
          </w:p>
        </w:tc>
        <w:tc>
          <w:tcPr>
            <w:tcW w:w="1645" w:type="dxa"/>
          </w:tcPr>
          <w:p w:rsidR="004A1D6B" w:rsidRPr="00F85707" w:rsidRDefault="004A1D6B" w:rsidP="004A1D6B">
            <w:pPr>
              <w:spacing w:before="100" w:beforeAutospacing="1" w:after="100" w:afterAutospacing="1"/>
              <w:jc w:val="center"/>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w:t>
            </w:r>
          </w:p>
        </w:tc>
        <w:tc>
          <w:tcPr>
            <w:tcW w:w="3680" w:type="dxa"/>
          </w:tcPr>
          <w:p w:rsidR="004A1D6B" w:rsidRPr="00017822" w:rsidRDefault="004A1D6B" w:rsidP="004A1D6B">
            <w:pPr>
              <w:pStyle w:val="af1"/>
              <w:shd w:val="clear" w:color="auto" w:fill="FFFFFF"/>
              <w:spacing w:before="225" w:beforeAutospacing="0" w:after="225" w:afterAutospacing="0"/>
              <w:jc w:val="both"/>
            </w:pPr>
            <w:r w:rsidRPr="00017822">
              <w:rPr>
                <w:rStyle w:val="af2"/>
              </w:rPr>
              <w:t xml:space="preserve">Знать: </w:t>
            </w:r>
            <w:r w:rsidRPr="00017822">
              <w:t>современные проектные решения для математического, программного и лингвистического обеспечения информационных систем; методологии расчета экономической эффективности информационных систем.</w:t>
            </w:r>
          </w:p>
          <w:p w:rsidR="004A1D6B" w:rsidRPr="00017822" w:rsidRDefault="004A1D6B" w:rsidP="004A1D6B">
            <w:pPr>
              <w:pStyle w:val="af1"/>
              <w:shd w:val="clear" w:color="auto" w:fill="FFFFFF"/>
              <w:spacing w:before="225" w:beforeAutospacing="0" w:after="225" w:afterAutospacing="0"/>
              <w:jc w:val="both"/>
            </w:pPr>
            <w:r w:rsidRPr="00017822">
              <w:rPr>
                <w:rStyle w:val="af2"/>
              </w:rPr>
              <w:t xml:space="preserve">Уметь: </w:t>
            </w:r>
            <w:r w:rsidRPr="00017822">
              <w:t>обоснованно выбирать проектные решения для конкретной информационной системы под нужную предметную область с учетом технических, технологических и экономических показателей; самостоятельно осваивать методологии расчета технических, технологических и экономических показателей проектных решений для информационных систем.</w:t>
            </w:r>
          </w:p>
          <w:p w:rsidR="004A1D6B" w:rsidRPr="00384735"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sidRPr="00384735">
              <w:rPr>
                <w:rStyle w:val="af2"/>
                <w:rFonts w:ascii="Times New Roman" w:hAnsi="Times New Roman" w:cs="Times New Roman"/>
                <w:sz w:val="24"/>
                <w:szCs w:val="24"/>
              </w:rPr>
              <w:t xml:space="preserve">Владеть: </w:t>
            </w:r>
            <w:r w:rsidRPr="00384735">
              <w:rPr>
                <w:rFonts w:ascii="Times New Roman" w:hAnsi="Times New Roman" w:cs="Times New Roman"/>
                <w:sz w:val="24"/>
                <w:szCs w:val="24"/>
              </w:rPr>
              <w:t>навыками анализа проектных решений для широкого спектра информационных систем; навыками применения методологий расчета технических, технологических и экономических показателей по проектным решениям для информационных систем.</w:t>
            </w:r>
          </w:p>
        </w:tc>
      </w:tr>
      <w:tr w:rsidR="004A1D6B" w:rsidRPr="00F85707" w:rsidTr="004A1D6B">
        <w:tc>
          <w:tcPr>
            <w:tcW w:w="1565" w:type="dxa"/>
          </w:tcPr>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ПК-14</w:t>
            </w:r>
          </w:p>
        </w:tc>
        <w:tc>
          <w:tcPr>
            <w:tcW w:w="2512" w:type="dxa"/>
          </w:tcPr>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 xml:space="preserve">Способность осуществлять ведение базы данных и поддержку </w:t>
            </w:r>
            <w:r>
              <w:rPr>
                <w:rFonts w:ascii="Times New Roman" w:eastAsia="Times New Roman" w:hAnsi="Times New Roman" w:cs="Times New Roman"/>
                <w:color w:val="22272F"/>
                <w:sz w:val="24"/>
                <w:szCs w:val="24"/>
                <w:lang w:eastAsia="ru-RU"/>
              </w:rPr>
              <w:lastRenderedPageBreak/>
              <w:t>информационного обеспечения решения прикладных задач</w:t>
            </w:r>
          </w:p>
        </w:tc>
        <w:tc>
          <w:tcPr>
            <w:tcW w:w="1645" w:type="dxa"/>
          </w:tcPr>
          <w:p w:rsidR="004A1D6B" w:rsidRPr="00F85707" w:rsidRDefault="004A1D6B" w:rsidP="004A1D6B">
            <w:pPr>
              <w:spacing w:before="100" w:beforeAutospacing="1" w:after="100" w:afterAutospacing="1"/>
              <w:jc w:val="center"/>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w:t>
            </w:r>
          </w:p>
        </w:tc>
        <w:tc>
          <w:tcPr>
            <w:tcW w:w="3680" w:type="dxa"/>
          </w:tcPr>
          <w:p w:rsidR="004A1D6B" w:rsidRPr="00017822" w:rsidRDefault="004A1D6B" w:rsidP="004A1D6B">
            <w:pPr>
              <w:pStyle w:val="af1"/>
              <w:shd w:val="clear" w:color="auto" w:fill="FFFFFF"/>
              <w:spacing w:before="0" w:beforeAutospacing="0" w:after="0" w:afterAutospacing="0"/>
              <w:jc w:val="both"/>
            </w:pPr>
            <w:r w:rsidRPr="00017822">
              <w:rPr>
                <w:b/>
                <w:bCs/>
              </w:rPr>
              <w:t xml:space="preserve">Знать: </w:t>
            </w:r>
            <w:r w:rsidRPr="00017822">
              <w:t>способы поддержки информационного обеспечения решения прикладных задач.</w:t>
            </w:r>
          </w:p>
          <w:p w:rsidR="004A1D6B" w:rsidRPr="00017822" w:rsidRDefault="004A1D6B" w:rsidP="004A1D6B">
            <w:pPr>
              <w:pStyle w:val="af1"/>
              <w:shd w:val="clear" w:color="auto" w:fill="FFFFFF"/>
              <w:spacing w:before="240" w:beforeAutospacing="0" w:after="0" w:afterAutospacing="0"/>
              <w:jc w:val="both"/>
            </w:pPr>
            <w:r w:rsidRPr="00017822">
              <w:rPr>
                <w:b/>
                <w:bCs/>
              </w:rPr>
              <w:lastRenderedPageBreak/>
              <w:t xml:space="preserve">Уметь: </w:t>
            </w:r>
            <w:r w:rsidRPr="00017822">
              <w:t>осуществлять ведение базы данных.</w:t>
            </w:r>
          </w:p>
          <w:p w:rsidR="004A1D6B" w:rsidRPr="00384735" w:rsidRDefault="004A1D6B" w:rsidP="004A1D6B">
            <w:pPr>
              <w:pStyle w:val="af0"/>
              <w:rPr>
                <w:rFonts w:ascii="Times New Roman" w:hAnsi="Times New Roman" w:cs="Times New Roman"/>
                <w:color w:val="FF0000"/>
                <w:sz w:val="24"/>
                <w:szCs w:val="24"/>
                <w:lang w:eastAsia="ru-RU"/>
              </w:rPr>
            </w:pPr>
            <w:r w:rsidRPr="00384735">
              <w:rPr>
                <w:rFonts w:ascii="Times New Roman" w:hAnsi="Times New Roman" w:cs="Times New Roman"/>
                <w:b/>
                <w:bCs/>
                <w:sz w:val="24"/>
                <w:szCs w:val="24"/>
              </w:rPr>
              <w:t>Владеть:</w:t>
            </w:r>
            <w:r w:rsidR="00384735">
              <w:rPr>
                <w:rFonts w:ascii="Times New Roman" w:hAnsi="Times New Roman" w:cs="Times New Roman"/>
                <w:b/>
                <w:bCs/>
                <w:sz w:val="24"/>
                <w:szCs w:val="24"/>
              </w:rPr>
              <w:t xml:space="preserve"> </w:t>
            </w:r>
            <w:r w:rsidRPr="00384735">
              <w:rPr>
                <w:rFonts w:ascii="Times New Roman" w:hAnsi="Times New Roman" w:cs="Times New Roman"/>
                <w:sz w:val="24"/>
                <w:szCs w:val="24"/>
              </w:rPr>
              <w:t>навыками решения прикладных задач</w:t>
            </w:r>
          </w:p>
        </w:tc>
      </w:tr>
      <w:tr w:rsidR="004A1D6B" w:rsidRPr="00F85707" w:rsidTr="004A1D6B">
        <w:tc>
          <w:tcPr>
            <w:tcW w:w="1565" w:type="dxa"/>
          </w:tcPr>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ПК-16</w:t>
            </w:r>
          </w:p>
        </w:tc>
        <w:tc>
          <w:tcPr>
            <w:tcW w:w="2512" w:type="dxa"/>
          </w:tcPr>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Способность осуществлять презентацию информационной системы и начальное обучение пользователей</w:t>
            </w:r>
          </w:p>
        </w:tc>
        <w:tc>
          <w:tcPr>
            <w:tcW w:w="1645" w:type="dxa"/>
          </w:tcPr>
          <w:p w:rsidR="004A1D6B" w:rsidRPr="00F85707" w:rsidRDefault="004A1D6B" w:rsidP="004A1D6B">
            <w:pPr>
              <w:spacing w:before="100" w:beforeAutospacing="1" w:after="100" w:afterAutospacing="1"/>
              <w:jc w:val="center"/>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w:t>
            </w:r>
          </w:p>
        </w:tc>
        <w:tc>
          <w:tcPr>
            <w:tcW w:w="3680" w:type="dxa"/>
          </w:tcPr>
          <w:p w:rsidR="004A1D6B" w:rsidRPr="00C214A7" w:rsidRDefault="004A1D6B" w:rsidP="00C214A7">
            <w:pPr>
              <w:pStyle w:val="af0"/>
              <w:rPr>
                <w:rFonts w:ascii="Times New Roman" w:hAnsi="Times New Roman" w:cs="Times New Roman"/>
                <w:sz w:val="24"/>
                <w:szCs w:val="24"/>
              </w:rPr>
            </w:pPr>
            <w:r w:rsidRPr="00C214A7">
              <w:rPr>
                <w:rFonts w:ascii="Times New Roman" w:hAnsi="Times New Roman" w:cs="Times New Roman"/>
                <w:b/>
                <w:bCs/>
                <w:sz w:val="24"/>
                <w:szCs w:val="24"/>
              </w:rPr>
              <w:t xml:space="preserve">Знать: </w:t>
            </w:r>
            <w:r w:rsidRPr="00C214A7">
              <w:rPr>
                <w:rFonts w:ascii="Times New Roman" w:hAnsi="Times New Roman" w:cs="Times New Roman"/>
                <w:sz w:val="24"/>
                <w:szCs w:val="24"/>
              </w:rPr>
              <w:t>инструментарий создания презентаций.</w:t>
            </w:r>
          </w:p>
          <w:p w:rsidR="004A1D6B" w:rsidRPr="00C214A7" w:rsidRDefault="004A1D6B" w:rsidP="00C214A7">
            <w:pPr>
              <w:pStyle w:val="af0"/>
              <w:rPr>
                <w:rFonts w:ascii="Times New Roman" w:hAnsi="Times New Roman" w:cs="Times New Roman"/>
                <w:sz w:val="24"/>
                <w:szCs w:val="24"/>
              </w:rPr>
            </w:pPr>
            <w:r w:rsidRPr="00C214A7">
              <w:rPr>
                <w:rFonts w:ascii="Times New Roman" w:hAnsi="Times New Roman" w:cs="Times New Roman"/>
                <w:b/>
                <w:bCs/>
                <w:sz w:val="24"/>
                <w:szCs w:val="24"/>
              </w:rPr>
              <w:t xml:space="preserve">Уметь: </w:t>
            </w:r>
            <w:r w:rsidRPr="00C214A7">
              <w:rPr>
                <w:rFonts w:ascii="Times New Roman" w:hAnsi="Times New Roman" w:cs="Times New Roman"/>
                <w:sz w:val="24"/>
                <w:szCs w:val="24"/>
              </w:rPr>
              <w:t>осуществлять презентацию информационной системы.</w:t>
            </w:r>
          </w:p>
          <w:p w:rsidR="004A1D6B" w:rsidRPr="00384735" w:rsidRDefault="004A1D6B" w:rsidP="00C214A7">
            <w:pPr>
              <w:pStyle w:val="af0"/>
              <w:rPr>
                <w:rFonts w:ascii="Times New Roman" w:hAnsi="Times New Roman" w:cs="Times New Roman"/>
                <w:color w:val="FF0000"/>
                <w:sz w:val="24"/>
                <w:szCs w:val="24"/>
                <w:lang w:eastAsia="ru-RU"/>
              </w:rPr>
            </w:pPr>
            <w:r w:rsidRPr="00C214A7">
              <w:rPr>
                <w:rFonts w:ascii="Times New Roman" w:hAnsi="Times New Roman" w:cs="Times New Roman"/>
                <w:b/>
                <w:bCs/>
                <w:sz w:val="24"/>
                <w:szCs w:val="24"/>
              </w:rPr>
              <w:t xml:space="preserve">Владеть: </w:t>
            </w:r>
            <w:r w:rsidRPr="00C214A7">
              <w:rPr>
                <w:rFonts w:ascii="Times New Roman" w:hAnsi="Times New Roman" w:cs="Times New Roman"/>
                <w:sz w:val="24"/>
                <w:szCs w:val="24"/>
              </w:rPr>
              <w:t>навыками начального обучения пользователей.</w:t>
            </w:r>
          </w:p>
        </w:tc>
      </w:tr>
      <w:tr w:rsidR="004A1D6B" w:rsidRPr="00F85707" w:rsidTr="004A1D6B">
        <w:tc>
          <w:tcPr>
            <w:tcW w:w="1565" w:type="dxa"/>
          </w:tcPr>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ПКП-3</w:t>
            </w:r>
          </w:p>
        </w:tc>
        <w:tc>
          <w:tcPr>
            <w:tcW w:w="2512" w:type="dxa"/>
          </w:tcPr>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Способность применять методы разработки приложений в сфере экономики и финансов на платформе корпоративных информационных систем</w:t>
            </w:r>
          </w:p>
        </w:tc>
        <w:tc>
          <w:tcPr>
            <w:tcW w:w="1645" w:type="dxa"/>
          </w:tcPr>
          <w:p w:rsidR="004A1D6B" w:rsidRPr="00F85707" w:rsidRDefault="004A1D6B" w:rsidP="004A1D6B">
            <w:pPr>
              <w:spacing w:before="100" w:beforeAutospacing="1" w:after="100" w:afterAutospacing="1"/>
              <w:jc w:val="center"/>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w:t>
            </w:r>
          </w:p>
        </w:tc>
        <w:tc>
          <w:tcPr>
            <w:tcW w:w="3680" w:type="dxa"/>
          </w:tcPr>
          <w:p w:rsidR="004A1D6B" w:rsidRPr="00017822" w:rsidRDefault="004A1D6B" w:rsidP="004A1D6B">
            <w:pPr>
              <w:pStyle w:val="af0"/>
              <w:jc w:val="both"/>
              <w:rPr>
                <w:rFonts w:ascii="Times New Roman" w:hAnsi="Times New Roman" w:cs="Times New Roman"/>
                <w:sz w:val="24"/>
                <w:szCs w:val="24"/>
                <w:lang w:eastAsia="ru-RU"/>
              </w:rPr>
            </w:pPr>
            <w:r w:rsidRPr="00017822">
              <w:rPr>
                <w:rFonts w:ascii="Times New Roman" w:hAnsi="Times New Roman" w:cs="Times New Roman"/>
                <w:b/>
                <w:sz w:val="24"/>
                <w:szCs w:val="24"/>
                <w:lang w:eastAsia="ru-RU"/>
              </w:rPr>
              <w:t>Знать</w:t>
            </w:r>
            <w:r w:rsidRPr="00017822">
              <w:rPr>
                <w:rFonts w:ascii="Times New Roman" w:hAnsi="Times New Roman" w:cs="Times New Roman"/>
                <w:sz w:val="24"/>
                <w:szCs w:val="24"/>
                <w:lang w:eastAsia="ru-RU"/>
              </w:rPr>
              <w:t xml:space="preserve">: методы разработки </w:t>
            </w:r>
            <w:r w:rsidRPr="00017822">
              <w:rPr>
                <w:rFonts w:ascii="Times New Roman" w:eastAsia="Times New Roman" w:hAnsi="Times New Roman" w:cs="Times New Roman"/>
                <w:sz w:val="24"/>
                <w:szCs w:val="24"/>
                <w:lang w:eastAsia="ru-RU"/>
              </w:rPr>
              <w:t>приложений в сфере экономики и финансов на платформе корпоративных информационных систем</w:t>
            </w:r>
          </w:p>
          <w:p w:rsidR="004A1D6B" w:rsidRPr="00017822" w:rsidRDefault="004A1D6B" w:rsidP="004A1D6B">
            <w:pPr>
              <w:pStyle w:val="af0"/>
              <w:jc w:val="both"/>
              <w:rPr>
                <w:rFonts w:ascii="Times New Roman" w:hAnsi="Times New Roman" w:cs="Times New Roman"/>
                <w:sz w:val="24"/>
                <w:szCs w:val="24"/>
                <w:lang w:eastAsia="ru-RU"/>
              </w:rPr>
            </w:pPr>
            <w:r w:rsidRPr="00017822">
              <w:rPr>
                <w:rFonts w:ascii="Times New Roman" w:hAnsi="Times New Roman" w:cs="Times New Roman"/>
                <w:b/>
                <w:sz w:val="24"/>
                <w:szCs w:val="24"/>
                <w:lang w:eastAsia="ru-RU"/>
              </w:rPr>
              <w:t>Уметь</w:t>
            </w:r>
            <w:r w:rsidRPr="00017822">
              <w:rPr>
                <w:rFonts w:ascii="Times New Roman" w:hAnsi="Times New Roman" w:cs="Times New Roman"/>
                <w:sz w:val="24"/>
                <w:szCs w:val="24"/>
                <w:lang w:eastAsia="ru-RU"/>
              </w:rPr>
              <w:t xml:space="preserve">: применять методы разработки приложений </w:t>
            </w:r>
            <w:proofErr w:type="spellStart"/>
            <w:r w:rsidRPr="00017822">
              <w:rPr>
                <w:rFonts w:ascii="Times New Roman" w:hAnsi="Times New Roman" w:cs="Times New Roman"/>
                <w:sz w:val="24"/>
                <w:szCs w:val="24"/>
                <w:lang w:eastAsia="ru-RU"/>
              </w:rPr>
              <w:t>приложений</w:t>
            </w:r>
            <w:proofErr w:type="spellEnd"/>
            <w:r w:rsidRPr="00017822">
              <w:rPr>
                <w:rFonts w:ascii="Times New Roman" w:hAnsi="Times New Roman" w:cs="Times New Roman"/>
                <w:sz w:val="24"/>
                <w:szCs w:val="24"/>
                <w:lang w:eastAsia="ru-RU"/>
              </w:rPr>
              <w:t xml:space="preserve">  </w:t>
            </w:r>
          </w:p>
          <w:p w:rsidR="004A1D6B" w:rsidRPr="00F85707" w:rsidRDefault="004A1D6B" w:rsidP="004A1D6B">
            <w:pPr>
              <w:pStyle w:val="af0"/>
              <w:rPr>
                <w:rFonts w:ascii="Times New Roman" w:hAnsi="Times New Roman" w:cs="Times New Roman"/>
                <w:color w:val="FF0000"/>
                <w:sz w:val="24"/>
                <w:szCs w:val="24"/>
                <w:lang w:eastAsia="ru-RU"/>
              </w:rPr>
            </w:pPr>
            <w:r w:rsidRPr="00017822">
              <w:rPr>
                <w:rFonts w:ascii="Times New Roman" w:hAnsi="Times New Roman" w:cs="Times New Roman"/>
                <w:b/>
                <w:sz w:val="24"/>
                <w:szCs w:val="24"/>
                <w:lang w:eastAsia="ru-RU"/>
              </w:rPr>
              <w:t>Владеть</w:t>
            </w:r>
            <w:r w:rsidRPr="00017822">
              <w:rPr>
                <w:rFonts w:ascii="Times New Roman" w:hAnsi="Times New Roman" w:cs="Times New Roman"/>
                <w:sz w:val="24"/>
                <w:szCs w:val="24"/>
                <w:lang w:eastAsia="ru-RU"/>
              </w:rPr>
              <w:t>: навыками разработки приложений</w:t>
            </w:r>
          </w:p>
        </w:tc>
      </w:tr>
      <w:tr w:rsidR="004A1D6B" w:rsidRPr="00F85707" w:rsidTr="004A1D6B">
        <w:tc>
          <w:tcPr>
            <w:tcW w:w="1565" w:type="dxa"/>
          </w:tcPr>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ПКП-4</w:t>
            </w:r>
          </w:p>
        </w:tc>
        <w:tc>
          <w:tcPr>
            <w:tcW w:w="2512" w:type="dxa"/>
          </w:tcPr>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Способность применять технологии моделирования и анализа процессов а сфере экономики и финансов</w:t>
            </w:r>
          </w:p>
        </w:tc>
        <w:tc>
          <w:tcPr>
            <w:tcW w:w="1645" w:type="dxa"/>
          </w:tcPr>
          <w:p w:rsidR="004A1D6B" w:rsidRPr="00F85707" w:rsidRDefault="004A1D6B" w:rsidP="004A1D6B">
            <w:pPr>
              <w:spacing w:before="100" w:beforeAutospacing="1" w:after="100" w:afterAutospacing="1"/>
              <w:jc w:val="center"/>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w:t>
            </w:r>
          </w:p>
        </w:tc>
        <w:tc>
          <w:tcPr>
            <w:tcW w:w="3680" w:type="dxa"/>
          </w:tcPr>
          <w:p w:rsidR="004A1D6B" w:rsidRPr="00017822" w:rsidRDefault="004A1D6B" w:rsidP="004A1D6B">
            <w:pPr>
              <w:pStyle w:val="af0"/>
              <w:jc w:val="both"/>
              <w:rPr>
                <w:rFonts w:ascii="Times New Roman" w:hAnsi="Times New Roman" w:cs="Times New Roman"/>
                <w:sz w:val="24"/>
                <w:szCs w:val="24"/>
                <w:lang w:eastAsia="ru-RU"/>
              </w:rPr>
            </w:pPr>
            <w:r w:rsidRPr="00017822">
              <w:rPr>
                <w:rFonts w:ascii="Times New Roman" w:hAnsi="Times New Roman" w:cs="Times New Roman"/>
                <w:b/>
                <w:sz w:val="24"/>
                <w:szCs w:val="24"/>
                <w:lang w:eastAsia="ru-RU"/>
              </w:rPr>
              <w:t>Знать</w:t>
            </w:r>
            <w:r w:rsidRPr="00017822">
              <w:rPr>
                <w:rFonts w:ascii="Times New Roman" w:hAnsi="Times New Roman" w:cs="Times New Roman"/>
                <w:sz w:val="24"/>
                <w:szCs w:val="24"/>
                <w:lang w:eastAsia="ru-RU"/>
              </w:rPr>
              <w:t xml:space="preserve">: </w:t>
            </w:r>
            <w:r w:rsidRPr="00017822">
              <w:rPr>
                <w:rFonts w:ascii="Times New Roman" w:eastAsia="Times New Roman" w:hAnsi="Times New Roman" w:cs="Times New Roman"/>
                <w:sz w:val="24"/>
                <w:szCs w:val="24"/>
                <w:lang w:eastAsia="ru-RU"/>
              </w:rPr>
              <w:t>технологии моделирования и анализа процессов в сфере экономики и финансов</w:t>
            </w:r>
          </w:p>
          <w:p w:rsidR="004A1D6B" w:rsidRPr="00017822" w:rsidRDefault="004A1D6B" w:rsidP="004A1D6B">
            <w:pPr>
              <w:pStyle w:val="af0"/>
              <w:jc w:val="both"/>
              <w:rPr>
                <w:rFonts w:ascii="Times New Roman" w:hAnsi="Times New Roman" w:cs="Times New Roman"/>
                <w:sz w:val="24"/>
                <w:szCs w:val="24"/>
                <w:lang w:eastAsia="ru-RU"/>
              </w:rPr>
            </w:pPr>
            <w:r w:rsidRPr="00017822">
              <w:rPr>
                <w:rFonts w:ascii="Times New Roman" w:hAnsi="Times New Roman" w:cs="Times New Roman"/>
                <w:b/>
                <w:sz w:val="24"/>
                <w:szCs w:val="24"/>
                <w:lang w:eastAsia="ru-RU"/>
              </w:rPr>
              <w:t>Уметь</w:t>
            </w:r>
            <w:r w:rsidRPr="00017822">
              <w:rPr>
                <w:rFonts w:ascii="Times New Roman" w:hAnsi="Times New Roman" w:cs="Times New Roman"/>
                <w:sz w:val="24"/>
                <w:szCs w:val="24"/>
                <w:lang w:eastAsia="ru-RU"/>
              </w:rPr>
              <w:t xml:space="preserve">: </w:t>
            </w:r>
            <w:r w:rsidRPr="00017822">
              <w:rPr>
                <w:rFonts w:ascii="Times New Roman" w:eastAsia="Times New Roman" w:hAnsi="Times New Roman" w:cs="Times New Roman"/>
                <w:sz w:val="24"/>
                <w:szCs w:val="24"/>
                <w:lang w:eastAsia="ru-RU"/>
              </w:rPr>
              <w:t>применять технологии моделирования и анализа процессов в сфере экономики и финансов</w:t>
            </w:r>
          </w:p>
          <w:p w:rsidR="004A1D6B" w:rsidRPr="00F85707" w:rsidRDefault="004A1D6B" w:rsidP="004A1D6B">
            <w:pPr>
              <w:pStyle w:val="af0"/>
              <w:rPr>
                <w:rFonts w:ascii="Times New Roman" w:hAnsi="Times New Roman" w:cs="Times New Roman"/>
                <w:color w:val="FF0000"/>
                <w:sz w:val="24"/>
                <w:szCs w:val="24"/>
                <w:lang w:eastAsia="ru-RU"/>
              </w:rPr>
            </w:pPr>
            <w:r w:rsidRPr="00017822">
              <w:rPr>
                <w:rFonts w:ascii="Times New Roman" w:hAnsi="Times New Roman" w:cs="Times New Roman"/>
                <w:b/>
                <w:sz w:val="24"/>
                <w:szCs w:val="24"/>
                <w:lang w:eastAsia="ru-RU"/>
              </w:rPr>
              <w:t>Владеть</w:t>
            </w:r>
            <w:r w:rsidRPr="00017822">
              <w:rPr>
                <w:rFonts w:ascii="Times New Roman" w:hAnsi="Times New Roman" w:cs="Times New Roman"/>
                <w:sz w:val="24"/>
                <w:szCs w:val="24"/>
                <w:lang w:eastAsia="ru-RU"/>
              </w:rPr>
              <w:t xml:space="preserve">: навыками </w:t>
            </w:r>
            <w:r w:rsidRPr="00017822">
              <w:rPr>
                <w:rFonts w:ascii="Times New Roman" w:eastAsia="Times New Roman" w:hAnsi="Times New Roman" w:cs="Times New Roman"/>
                <w:sz w:val="24"/>
                <w:szCs w:val="24"/>
                <w:lang w:eastAsia="ru-RU"/>
              </w:rPr>
              <w:t>моделирования и анализа процессов в сфере экономики и финансов</w:t>
            </w:r>
          </w:p>
        </w:tc>
      </w:tr>
    </w:tbl>
    <w:p w:rsidR="00384735" w:rsidRDefault="00384735" w:rsidP="00C214A7">
      <w:pPr>
        <w:spacing w:after="0" w:line="360" w:lineRule="auto"/>
        <w:jc w:val="both"/>
        <w:rPr>
          <w:rFonts w:ascii="Times New Roman" w:hAnsi="Times New Roman" w:cs="Times New Roman"/>
          <w:sz w:val="28"/>
          <w:szCs w:val="28"/>
        </w:rPr>
      </w:pPr>
    </w:p>
    <w:p w:rsidR="00824080" w:rsidRPr="00824080" w:rsidRDefault="00824080" w:rsidP="00824080">
      <w:pPr>
        <w:spacing w:after="0" w:line="360" w:lineRule="auto"/>
        <w:jc w:val="both"/>
        <w:rPr>
          <w:rFonts w:ascii="Times New Roman" w:hAnsi="Times New Roman" w:cs="Times New Roman"/>
          <w:b/>
          <w:sz w:val="28"/>
          <w:szCs w:val="28"/>
        </w:rPr>
      </w:pPr>
      <w:r w:rsidRPr="00824080">
        <w:rPr>
          <w:rFonts w:ascii="Times New Roman" w:hAnsi="Times New Roman" w:cs="Times New Roman"/>
          <w:b/>
          <w:sz w:val="28"/>
          <w:szCs w:val="28"/>
        </w:rPr>
        <w:t xml:space="preserve">2019, 2020 </w:t>
      </w:r>
      <w:proofErr w:type="spellStart"/>
      <w:r w:rsidR="00384735">
        <w:rPr>
          <w:rFonts w:ascii="Times New Roman" w:hAnsi="Times New Roman" w:cs="Times New Roman"/>
          <w:b/>
          <w:sz w:val="28"/>
          <w:szCs w:val="28"/>
        </w:rPr>
        <w:t>г.г</w:t>
      </w:r>
      <w:proofErr w:type="spellEnd"/>
      <w:r w:rsidR="00384735">
        <w:rPr>
          <w:rFonts w:ascii="Times New Roman" w:hAnsi="Times New Roman" w:cs="Times New Roman"/>
          <w:b/>
          <w:sz w:val="28"/>
          <w:szCs w:val="28"/>
        </w:rPr>
        <w:t>.</w:t>
      </w:r>
    </w:p>
    <w:tbl>
      <w:tblPr>
        <w:tblStyle w:val="12"/>
        <w:tblW w:w="0" w:type="auto"/>
        <w:tblLook w:val="04A0" w:firstRow="1" w:lastRow="0" w:firstColumn="1" w:lastColumn="0" w:noHBand="0" w:noVBand="1"/>
      </w:tblPr>
      <w:tblGrid>
        <w:gridCol w:w="1559"/>
        <w:gridCol w:w="2364"/>
        <w:gridCol w:w="2364"/>
        <w:gridCol w:w="3342"/>
      </w:tblGrid>
      <w:tr w:rsidR="00824080" w:rsidRPr="00F85707" w:rsidTr="004A1D6B">
        <w:tc>
          <w:tcPr>
            <w:tcW w:w="1565"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sidRPr="00F85707">
              <w:rPr>
                <w:rFonts w:ascii="Times New Roman" w:eastAsia="Times New Roman" w:hAnsi="Times New Roman" w:cs="Times New Roman"/>
                <w:color w:val="22272F"/>
                <w:sz w:val="24"/>
                <w:szCs w:val="24"/>
                <w:lang w:eastAsia="ru-RU"/>
              </w:rPr>
              <w:t>Код компетенции</w:t>
            </w:r>
          </w:p>
        </w:tc>
        <w:tc>
          <w:tcPr>
            <w:tcW w:w="2512"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sidRPr="00F85707">
              <w:rPr>
                <w:rFonts w:ascii="Times New Roman" w:eastAsia="Times New Roman" w:hAnsi="Times New Roman" w:cs="Times New Roman"/>
                <w:color w:val="22272F"/>
                <w:sz w:val="24"/>
                <w:szCs w:val="24"/>
                <w:lang w:eastAsia="ru-RU"/>
              </w:rPr>
              <w:t>Наименование компетенции</w:t>
            </w:r>
          </w:p>
        </w:tc>
        <w:tc>
          <w:tcPr>
            <w:tcW w:w="1594"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sidRPr="00F85707">
              <w:rPr>
                <w:rFonts w:ascii="Times New Roman" w:eastAsia="Times New Roman" w:hAnsi="Times New Roman" w:cs="Times New Roman"/>
                <w:color w:val="22272F"/>
                <w:sz w:val="24"/>
                <w:szCs w:val="24"/>
                <w:lang w:eastAsia="ru-RU"/>
              </w:rPr>
              <w:t>Индикаторы достижения компетенции</w:t>
            </w:r>
            <w:r w:rsidRPr="00F85707">
              <w:rPr>
                <w:rFonts w:ascii="Times New Roman" w:eastAsia="Times New Roman" w:hAnsi="Times New Roman" w:cs="Times New Roman"/>
                <w:color w:val="22272F"/>
                <w:sz w:val="24"/>
                <w:szCs w:val="24"/>
                <w:vertAlign w:val="superscript"/>
                <w:lang w:eastAsia="ru-RU"/>
              </w:rPr>
              <w:footnoteReference w:id="3"/>
            </w:r>
          </w:p>
        </w:tc>
        <w:tc>
          <w:tcPr>
            <w:tcW w:w="3680"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sidRPr="00F85707">
              <w:rPr>
                <w:rFonts w:ascii="Times New Roman" w:eastAsia="Times New Roman" w:hAnsi="Times New Roman" w:cs="Times New Roman"/>
                <w:color w:val="22272F"/>
                <w:sz w:val="24"/>
                <w:szCs w:val="24"/>
                <w:lang w:eastAsia="ru-RU"/>
              </w:rPr>
              <w:t>Результаты обучения (владения</w:t>
            </w:r>
            <w:r w:rsidRPr="00F85707">
              <w:rPr>
                <w:rFonts w:ascii="Times New Roman" w:eastAsia="Times New Roman" w:hAnsi="Times New Roman" w:cs="Times New Roman"/>
                <w:color w:val="22272F"/>
                <w:sz w:val="24"/>
                <w:szCs w:val="24"/>
                <w:vertAlign w:val="superscript"/>
                <w:lang w:eastAsia="ru-RU"/>
              </w:rPr>
              <w:footnoteReference w:id="4"/>
            </w:r>
            <w:r w:rsidRPr="00F85707">
              <w:rPr>
                <w:rFonts w:ascii="Times New Roman" w:eastAsia="Times New Roman" w:hAnsi="Times New Roman" w:cs="Times New Roman"/>
                <w:color w:val="22272F"/>
                <w:sz w:val="24"/>
                <w:szCs w:val="24"/>
                <w:lang w:eastAsia="ru-RU"/>
              </w:rPr>
              <w:t>, умения и знания), соотнесенные с компетенциями/индикаторами достижения компетенции</w:t>
            </w:r>
          </w:p>
        </w:tc>
      </w:tr>
      <w:tr w:rsidR="00824080" w:rsidRPr="00F85707" w:rsidTr="004A1D6B">
        <w:tc>
          <w:tcPr>
            <w:tcW w:w="1565"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ОПК-3</w:t>
            </w:r>
          </w:p>
        </w:tc>
        <w:tc>
          <w:tcPr>
            <w:tcW w:w="2512"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 xml:space="preserve">Способен решать стандартные задачи профессиональной деятельности на основе информационной и библиографической </w:t>
            </w:r>
            <w:r>
              <w:rPr>
                <w:rFonts w:ascii="Times New Roman" w:eastAsia="Times New Roman" w:hAnsi="Times New Roman" w:cs="Times New Roman"/>
                <w:color w:val="22272F"/>
                <w:sz w:val="24"/>
                <w:szCs w:val="24"/>
                <w:lang w:eastAsia="ru-RU"/>
              </w:rPr>
              <w:lastRenderedPageBreak/>
              <w:t>культуры с применением информационно-коммуникационных технологий и с учетом основных требований информационной безопасности</w:t>
            </w:r>
          </w:p>
        </w:tc>
        <w:tc>
          <w:tcPr>
            <w:tcW w:w="1594" w:type="dxa"/>
          </w:tcPr>
          <w:p w:rsidR="00824080"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 xml:space="preserve">1.Использует информационно-коммуникационные технологии и библиографические источники при поиске информации, </w:t>
            </w:r>
            <w:r>
              <w:rPr>
                <w:rFonts w:ascii="Times New Roman" w:eastAsia="Times New Roman" w:hAnsi="Times New Roman" w:cs="Times New Roman"/>
                <w:color w:val="22272F"/>
                <w:sz w:val="24"/>
                <w:szCs w:val="24"/>
                <w:lang w:eastAsia="ru-RU"/>
              </w:rPr>
              <w:lastRenderedPageBreak/>
              <w:t>для решения стандартных задач.</w:t>
            </w: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824080"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2.Демонстрирует умение решать стандартные задачи разработки информационных систем</w:t>
            </w: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214A7" w:rsidRDefault="00C214A7"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214A7" w:rsidRDefault="00C214A7"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3.Владеет навыками обеспечения информационной безопасности автоматизированных систем</w:t>
            </w:r>
          </w:p>
        </w:tc>
        <w:tc>
          <w:tcPr>
            <w:tcW w:w="3680" w:type="dxa"/>
          </w:tcPr>
          <w:p w:rsidR="004A1D6B" w:rsidRPr="00FE4838" w:rsidRDefault="004A1D6B" w:rsidP="004A1D6B">
            <w:pPr>
              <w:spacing w:before="100" w:beforeAutospacing="1"/>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lastRenderedPageBreak/>
              <w:t>Знать</w:t>
            </w:r>
            <w:r w:rsidRPr="00FE4838">
              <w:rPr>
                <w:rFonts w:ascii="Times New Roman" w:eastAsia="Times New Roman" w:hAnsi="Times New Roman" w:cs="Times New Roman"/>
                <w:sz w:val="24"/>
                <w:szCs w:val="24"/>
                <w:lang w:eastAsia="ru-RU"/>
              </w:rPr>
              <w:t>:</w:t>
            </w:r>
            <w:r w:rsidRPr="00FE4838">
              <w:rPr>
                <w:rFonts w:ascii="Times New Roman" w:hAnsi="Times New Roman" w:cs="Times New Roman"/>
                <w:sz w:val="24"/>
                <w:szCs w:val="24"/>
              </w:rPr>
              <w:t xml:space="preserve"> роль и значение информации и информационных технологий в развитии современного общества; основные термины и понятия в области информационных технологий; </w:t>
            </w:r>
            <w:r w:rsidRPr="00FE4838">
              <w:rPr>
                <w:rFonts w:ascii="Times New Roman" w:hAnsi="Times New Roman" w:cs="Times New Roman"/>
                <w:sz w:val="24"/>
                <w:szCs w:val="24"/>
              </w:rPr>
              <w:lastRenderedPageBreak/>
              <w:t>классификацию и критерии классификации информационных технологий; характеристики базовых информационных процессов сбора, передачи, обработки, хранения и представления информации, а также средства реализации базовых информационных процессов.</w:t>
            </w:r>
          </w:p>
          <w:p w:rsidR="00824080" w:rsidRDefault="004A1D6B" w:rsidP="004A1D6B">
            <w:pPr>
              <w:spacing w:before="100" w:beforeAutospacing="1" w:after="100" w:afterAutospacing="1"/>
              <w:jc w:val="both"/>
              <w:rPr>
                <w:rFonts w:ascii="Times New Roman" w:eastAsia="Times New Roman" w:hAnsi="Times New Roman" w:cs="Times New Roman"/>
                <w:color w:val="FF0000"/>
                <w:sz w:val="24"/>
                <w:szCs w:val="24"/>
                <w:lang w:eastAsia="ru-RU"/>
              </w:rPr>
            </w:pPr>
            <w:r w:rsidRPr="00FE4838">
              <w:rPr>
                <w:rFonts w:ascii="Times New Roman" w:eastAsia="Times New Roman" w:hAnsi="Times New Roman" w:cs="Times New Roman"/>
                <w:sz w:val="24"/>
                <w:szCs w:val="24"/>
                <w:u w:val="single"/>
                <w:lang w:eastAsia="ru-RU"/>
              </w:rPr>
              <w:t>Уметь</w:t>
            </w:r>
            <w:r w:rsidRPr="00FE4838">
              <w:rPr>
                <w:rFonts w:ascii="Times New Roman" w:eastAsia="Times New Roman" w:hAnsi="Times New Roman" w:cs="Times New Roman"/>
                <w:sz w:val="24"/>
                <w:szCs w:val="24"/>
                <w:lang w:eastAsia="ru-RU"/>
              </w:rPr>
              <w:t>:</w:t>
            </w:r>
            <w:r w:rsidRPr="00FE4838">
              <w:rPr>
                <w:rFonts w:ascii="Times New Roman" w:hAnsi="Times New Roman" w:cs="Times New Roman"/>
                <w:sz w:val="24"/>
                <w:szCs w:val="24"/>
              </w:rPr>
              <w:t xml:space="preserve"> осуществлять обоснованный выбор инструментальных средств информационных технологий для решения профессиональных задач в области экономики, менеджмента и маркетинга; выбирать и применять современные программные средства для решения задач в области экономики, финансов и бизнеса; работать с информацией в глобальных компьютерных сетях и корпоративных информационных системах; использовать системы поиска профессиональной информации в глобальных сетях</w:t>
            </w:r>
          </w:p>
          <w:p w:rsidR="004A1D6B" w:rsidRPr="00FE4838" w:rsidRDefault="004A1D6B" w:rsidP="004A1D6B">
            <w:pPr>
              <w:jc w:val="both"/>
              <w:rPr>
                <w:rFonts w:ascii="Times New Roman" w:hAnsi="Times New Roman" w:cs="Times New Roman"/>
                <w:sz w:val="24"/>
                <w:szCs w:val="24"/>
              </w:rPr>
            </w:pPr>
            <w:r w:rsidRPr="00FE4838">
              <w:rPr>
                <w:rFonts w:ascii="Times New Roman" w:eastAsia="Times New Roman" w:hAnsi="Times New Roman" w:cs="Times New Roman"/>
                <w:sz w:val="24"/>
                <w:szCs w:val="24"/>
                <w:u w:val="single"/>
                <w:lang w:eastAsia="ru-RU"/>
              </w:rPr>
              <w:t>Знать</w:t>
            </w:r>
            <w:r w:rsidRPr="00FE4838">
              <w:rPr>
                <w:rFonts w:ascii="Times New Roman" w:eastAsia="Times New Roman" w:hAnsi="Times New Roman" w:cs="Times New Roman"/>
                <w:sz w:val="24"/>
                <w:szCs w:val="24"/>
                <w:lang w:eastAsia="ru-RU"/>
              </w:rPr>
              <w:t>:</w:t>
            </w:r>
            <w:r w:rsidRPr="00FE4838">
              <w:rPr>
                <w:rFonts w:ascii="Times New Roman" w:hAnsi="Times New Roman" w:cs="Times New Roman"/>
                <w:sz w:val="24"/>
                <w:szCs w:val="24"/>
              </w:rPr>
              <w:t xml:space="preserve"> состав функциональных и обеспечивающих подсистем ИС;</w:t>
            </w:r>
            <w:r>
              <w:rPr>
                <w:rFonts w:ascii="Times New Roman" w:hAnsi="Times New Roman" w:cs="Times New Roman"/>
                <w:sz w:val="24"/>
                <w:szCs w:val="24"/>
              </w:rPr>
              <w:t xml:space="preserve"> </w:t>
            </w:r>
            <w:r w:rsidRPr="00FE4838">
              <w:rPr>
                <w:rFonts w:ascii="Times New Roman" w:hAnsi="Times New Roman" w:cs="Times New Roman"/>
                <w:sz w:val="24"/>
                <w:szCs w:val="24"/>
              </w:rPr>
              <w:t>модели и процессы жизненного цикла ИС;</w:t>
            </w:r>
            <w:r>
              <w:rPr>
                <w:rFonts w:ascii="Times New Roman" w:hAnsi="Times New Roman" w:cs="Times New Roman"/>
                <w:sz w:val="24"/>
                <w:szCs w:val="24"/>
              </w:rPr>
              <w:t xml:space="preserve"> </w:t>
            </w:r>
            <w:r w:rsidRPr="00FE4838">
              <w:rPr>
                <w:rFonts w:ascii="Times New Roman" w:hAnsi="Times New Roman" w:cs="Times New Roman"/>
                <w:sz w:val="24"/>
                <w:szCs w:val="24"/>
              </w:rPr>
              <w:t>стадии создания ИС;</w:t>
            </w:r>
            <w:r>
              <w:rPr>
                <w:rFonts w:ascii="Times New Roman" w:hAnsi="Times New Roman" w:cs="Times New Roman"/>
                <w:sz w:val="24"/>
                <w:szCs w:val="24"/>
              </w:rPr>
              <w:t xml:space="preserve"> </w:t>
            </w:r>
            <w:r w:rsidRPr="00FE4838">
              <w:rPr>
                <w:rFonts w:ascii="Times New Roman" w:hAnsi="Times New Roman" w:cs="Times New Roman"/>
                <w:sz w:val="24"/>
                <w:szCs w:val="24"/>
              </w:rPr>
              <w:t>методы анализа прикладной области, информационных потребностей, формирования требований к ИС</w:t>
            </w:r>
          </w:p>
          <w:p w:rsidR="004A1D6B" w:rsidRPr="00FE4838" w:rsidRDefault="004A1D6B" w:rsidP="004A1D6B">
            <w:pPr>
              <w:jc w:val="both"/>
              <w:rPr>
                <w:rFonts w:ascii="Times New Roman" w:hAnsi="Times New Roman" w:cs="Times New Roman"/>
                <w:sz w:val="24"/>
                <w:szCs w:val="24"/>
              </w:rPr>
            </w:pPr>
            <w:r w:rsidRPr="00FE4838">
              <w:rPr>
                <w:rFonts w:ascii="Times New Roman" w:hAnsi="Times New Roman" w:cs="Times New Roman"/>
                <w:sz w:val="24"/>
                <w:szCs w:val="24"/>
              </w:rPr>
              <w:t>методологии и технологии проектирования ИС, проектирование обеспечивающих подсистем ИС;</w:t>
            </w:r>
            <w:r>
              <w:rPr>
                <w:rFonts w:ascii="Times New Roman" w:hAnsi="Times New Roman" w:cs="Times New Roman"/>
                <w:sz w:val="24"/>
                <w:szCs w:val="24"/>
              </w:rPr>
              <w:t xml:space="preserve"> </w:t>
            </w:r>
            <w:r w:rsidRPr="00FE4838">
              <w:rPr>
                <w:rFonts w:ascii="Times New Roman" w:hAnsi="Times New Roman" w:cs="Times New Roman"/>
                <w:sz w:val="24"/>
                <w:szCs w:val="24"/>
              </w:rPr>
              <w:t>функциональные и технологические стандарты разработки программных комплексов</w:t>
            </w:r>
            <w:r>
              <w:rPr>
                <w:rFonts w:ascii="Times New Roman" w:hAnsi="Times New Roman" w:cs="Times New Roman"/>
                <w:sz w:val="24"/>
                <w:szCs w:val="24"/>
              </w:rPr>
              <w:t xml:space="preserve">; </w:t>
            </w:r>
            <w:r w:rsidRPr="00FE4838">
              <w:rPr>
                <w:rFonts w:ascii="Times New Roman" w:hAnsi="Times New Roman" w:cs="Times New Roman"/>
                <w:sz w:val="24"/>
                <w:szCs w:val="24"/>
              </w:rPr>
              <w:t xml:space="preserve">принципы организации проектирования </w:t>
            </w:r>
            <w:r w:rsidRPr="00FE4838">
              <w:rPr>
                <w:rFonts w:ascii="Times New Roman" w:hAnsi="Times New Roman" w:cs="Times New Roman"/>
                <w:sz w:val="24"/>
                <w:szCs w:val="24"/>
              </w:rPr>
              <w:lastRenderedPageBreak/>
              <w:t>и содержание этапов процесса разработки информационных систем</w:t>
            </w:r>
          </w:p>
          <w:p w:rsidR="00824080" w:rsidRDefault="004A1D6B" w:rsidP="004A1D6B">
            <w:pPr>
              <w:spacing w:before="100" w:beforeAutospacing="1" w:after="100" w:afterAutospacing="1"/>
              <w:jc w:val="both"/>
              <w:rPr>
                <w:rFonts w:ascii="Times New Roman" w:eastAsia="Times New Roman" w:hAnsi="Times New Roman" w:cs="Times New Roman"/>
                <w:color w:val="FF0000"/>
                <w:sz w:val="24"/>
                <w:szCs w:val="24"/>
                <w:lang w:eastAsia="ru-RU"/>
              </w:rPr>
            </w:pPr>
            <w:r w:rsidRPr="00FE4838">
              <w:rPr>
                <w:rFonts w:ascii="Times New Roman" w:eastAsia="Times New Roman" w:hAnsi="Times New Roman" w:cs="Times New Roman"/>
                <w:sz w:val="24"/>
                <w:szCs w:val="24"/>
                <w:u w:val="single"/>
                <w:lang w:eastAsia="ru-RU"/>
              </w:rPr>
              <w:t>Уметь</w:t>
            </w:r>
            <w:r w:rsidRPr="00FE4838">
              <w:rPr>
                <w:rFonts w:ascii="Times New Roman" w:eastAsia="Times New Roman" w:hAnsi="Times New Roman" w:cs="Times New Roman"/>
                <w:sz w:val="24"/>
                <w:szCs w:val="24"/>
                <w:lang w:eastAsia="ru-RU"/>
              </w:rPr>
              <w:t>:</w:t>
            </w:r>
            <w:r w:rsidRPr="00FE4838">
              <w:rPr>
                <w:rFonts w:ascii="Times New Roman" w:hAnsi="Times New Roman" w:cs="Times New Roman"/>
                <w:sz w:val="24"/>
                <w:szCs w:val="24"/>
              </w:rPr>
              <w:t xml:space="preserve"> проводить анализ предметной области, выявлять информационные потребности и разрабатывать требования к ИС;</w:t>
            </w:r>
            <w:r>
              <w:rPr>
                <w:rFonts w:ascii="Times New Roman" w:hAnsi="Times New Roman" w:cs="Times New Roman"/>
                <w:sz w:val="24"/>
                <w:szCs w:val="24"/>
              </w:rPr>
              <w:t xml:space="preserve"> </w:t>
            </w:r>
            <w:r w:rsidRPr="00FE4838">
              <w:rPr>
                <w:rFonts w:ascii="Times New Roman" w:hAnsi="Times New Roman" w:cs="Times New Roman"/>
                <w:sz w:val="24"/>
                <w:szCs w:val="24"/>
              </w:rPr>
              <w:t>разрабатывать концептуальную модель прикладной области,</w:t>
            </w:r>
            <w:r>
              <w:rPr>
                <w:rFonts w:ascii="Times New Roman" w:hAnsi="Times New Roman" w:cs="Times New Roman"/>
                <w:sz w:val="24"/>
                <w:szCs w:val="24"/>
              </w:rPr>
              <w:t xml:space="preserve"> </w:t>
            </w:r>
            <w:r w:rsidRPr="00FE4838">
              <w:rPr>
                <w:rFonts w:ascii="Times New Roman" w:hAnsi="Times New Roman" w:cs="Times New Roman"/>
                <w:sz w:val="24"/>
                <w:szCs w:val="24"/>
              </w:rPr>
              <w:t>выбирать инструментальные средства и технологии проектирования ИС;</w:t>
            </w:r>
            <w:r>
              <w:rPr>
                <w:rFonts w:ascii="Times New Roman" w:hAnsi="Times New Roman" w:cs="Times New Roman"/>
                <w:sz w:val="24"/>
                <w:szCs w:val="24"/>
              </w:rPr>
              <w:t xml:space="preserve"> </w:t>
            </w:r>
            <w:r w:rsidRPr="00FE4838">
              <w:rPr>
                <w:rFonts w:ascii="Times New Roman" w:hAnsi="Times New Roman" w:cs="Times New Roman"/>
                <w:sz w:val="24"/>
                <w:szCs w:val="24"/>
              </w:rPr>
              <w:t>выполнять работы на всех стадиях жизненного цикла проекта ИС</w:t>
            </w:r>
          </w:p>
          <w:p w:rsidR="004A1D6B" w:rsidRPr="00FE4838" w:rsidRDefault="004A1D6B" w:rsidP="004A1D6B">
            <w:pPr>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t>Знать</w:t>
            </w:r>
            <w:r w:rsidRPr="00FE4838">
              <w:rPr>
                <w:rFonts w:ascii="Times New Roman" w:eastAsia="Times New Roman" w:hAnsi="Times New Roman" w:cs="Times New Roman"/>
                <w:sz w:val="24"/>
                <w:szCs w:val="24"/>
                <w:lang w:eastAsia="ru-RU"/>
              </w:rPr>
              <w:t>:</w:t>
            </w:r>
            <w:r w:rsidRPr="00FE4838">
              <w:rPr>
                <w:rFonts w:ascii="Times New Roman" w:hAnsi="Times New Roman" w:cs="Times New Roman"/>
                <w:sz w:val="24"/>
                <w:szCs w:val="24"/>
              </w:rPr>
              <w:t xml:space="preserve"> методы и средства защиты информации</w:t>
            </w:r>
          </w:p>
          <w:p w:rsidR="00824080" w:rsidRPr="004A1D6B" w:rsidRDefault="004A1D6B" w:rsidP="00824080">
            <w:pPr>
              <w:spacing w:before="100" w:beforeAutospacing="1" w:after="100" w:afterAutospacing="1"/>
              <w:jc w:val="both"/>
              <w:rPr>
                <w:rFonts w:ascii="Times New Roman" w:eastAsia="Times New Roman" w:hAnsi="Times New Roman" w:cs="Times New Roman"/>
                <w:color w:val="FF0000"/>
                <w:sz w:val="24"/>
                <w:szCs w:val="24"/>
                <w:lang w:eastAsia="ru-RU"/>
              </w:rPr>
            </w:pPr>
            <w:r w:rsidRPr="00FE4838">
              <w:rPr>
                <w:rFonts w:ascii="Times New Roman" w:eastAsia="Times New Roman" w:hAnsi="Times New Roman" w:cs="Times New Roman"/>
                <w:sz w:val="24"/>
                <w:szCs w:val="24"/>
                <w:u w:val="single"/>
                <w:lang w:eastAsia="ru-RU"/>
              </w:rPr>
              <w:t>Уметь</w:t>
            </w:r>
            <w:r w:rsidRPr="00FE4838">
              <w:rPr>
                <w:rFonts w:ascii="Times New Roman" w:eastAsia="Times New Roman" w:hAnsi="Times New Roman" w:cs="Times New Roman"/>
                <w:sz w:val="24"/>
                <w:szCs w:val="24"/>
                <w:lang w:eastAsia="ru-RU"/>
              </w:rPr>
              <w:t>:</w:t>
            </w:r>
            <w:r w:rsidRPr="00FE4838">
              <w:rPr>
                <w:rFonts w:ascii="Times New Roman" w:hAnsi="Times New Roman" w:cs="Times New Roman"/>
                <w:sz w:val="24"/>
                <w:szCs w:val="24"/>
              </w:rPr>
              <w:t xml:space="preserve"> соблюдать основные требования информационной безопасности;</w:t>
            </w:r>
          </w:p>
        </w:tc>
      </w:tr>
      <w:tr w:rsidR="00824080" w:rsidRPr="00F85707" w:rsidTr="004A1D6B">
        <w:tc>
          <w:tcPr>
            <w:tcW w:w="1565"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ОПК-5</w:t>
            </w:r>
          </w:p>
        </w:tc>
        <w:tc>
          <w:tcPr>
            <w:tcW w:w="2512"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Способен инсталлировать программное и аппаратное обеспечение для информационных и автоматизированных систем</w:t>
            </w:r>
          </w:p>
        </w:tc>
        <w:tc>
          <w:tcPr>
            <w:tcW w:w="1594" w:type="dxa"/>
          </w:tcPr>
          <w:p w:rsidR="00824080"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1.</w:t>
            </w:r>
            <w:r w:rsidR="00B3132A">
              <w:rPr>
                <w:rFonts w:ascii="Times New Roman" w:eastAsia="Times New Roman" w:hAnsi="Times New Roman" w:cs="Times New Roman"/>
                <w:color w:val="22272F"/>
                <w:sz w:val="24"/>
                <w:szCs w:val="24"/>
                <w:lang w:eastAsia="ru-RU"/>
              </w:rPr>
              <w:t>Владеет навыками корректной и безопасной инсталляции программного обеспечения</w:t>
            </w: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214A7" w:rsidRDefault="00C214A7"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B3132A" w:rsidRPr="00F85707"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2.Настраивает системное и прикладное программное обеспечение для работы со стандартным аппаратным обеспечением</w:t>
            </w:r>
          </w:p>
        </w:tc>
        <w:tc>
          <w:tcPr>
            <w:tcW w:w="3680" w:type="dxa"/>
          </w:tcPr>
          <w:p w:rsidR="004A1D6B" w:rsidRPr="00FE4838" w:rsidRDefault="004A1D6B" w:rsidP="004A1D6B">
            <w:pPr>
              <w:spacing w:after="100" w:afterAutospacing="1"/>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t>Знать:</w:t>
            </w:r>
            <w:r w:rsidRPr="00FE4838">
              <w:rPr>
                <w:rFonts w:ascii="Times New Roman" w:hAnsi="Times New Roman" w:cs="Times New Roman"/>
                <w:sz w:val="24"/>
                <w:szCs w:val="24"/>
              </w:rPr>
              <w:t xml:space="preserve"> особенности процесса инсталляции программного и аппаратного обеспечения для информационных и автоматизированных систем</w:t>
            </w:r>
          </w:p>
          <w:p w:rsidR="00B3132A" w:rsidRDefault="004A1D6B" w:rsidP="004A1D6B">
            <w:pPr>
              <w:spacing w:before="100" w:beforeAutospacing="1" w:after="100" w:afterAutospacing="1"/>
              <w:jc w:val="both"/>
              <w:rPr>
                <w:rFonts w:ascii="Times New Roman" w:eastAsia="Times New Roman" w:hAnsi="Times New Roman" w:cs="Times New Roman"/>
                <w:color w:val="FF0000"/>
                <w:sz w:val="24"/>
                <w:szCs w:val="24"/>
                <w:lang w:eastAsia="ru-RU"/>
              </w:rPr>
            </w:pPr>
            <w:r w:rsidRPr="00FE4838">
              <w:rPr>
                <w:rFonts w:ascii="Times New Roman" w:eastAsia="Times New Roman" w:hAnsi="Times New Roman" w:cs="Times New Roman"/>
                <w:sz w:val="24"/>
                <w:szCs w:val="24"/>
                <w:u w:val="single"/>
                <w:lang w:eastAsia="ru-RU"/>
              </w:rPr>
              <w:t>Уметь</w:t>
            </w:r>
            <w:r w:rsidRPr="00FE4838">
              <w:rPr>
                <w:rFonts w:ascii="Times New Roman" w:eastAsia="Times New Roman" w:hAnsi="Times New Roman" w:cs="Times New Roman"/>
                <w:sz w:val="24"/>
                <w:szCs w:val="24"/>
                <w:lang w:eastAsia="ru-RU"/>
              </w:rPr>
              <w:t>:</w:t>
            </w:r>
            <w:r w:rsidRPr="00FE4838">
              <w:rPr>
                <w:rFonts w:ascii="Times New Roman" w:hAnsi="Times New Roman" w:cs="Times New Roman"/>
                <w:sz w:val="24"/>
                <w:szCs w:val="24"/>
              </w:rPr>
              <w:t xml:space="preserve"> инсталлировать программное и аппаратное обеспечение для информационных и автоматизированных систем;</w:t>
            </w:r>
            <w:r w:rsidRPr="00FE4838">
              <w:rPr>
                <w:sz w:val="24"/>
                <w:szCs w:val="24"/>
              </w:rPr>
              <w:t xml:space="preserve"> </w:t>
            </w:r>
            <w:r w:rsidRPr="00FE4838">
              <w:rPr>
                <w:rFonts w:ascii="Times New Roman" w:hAnsi="Times New Roman" w:cs="Times New Roman"/>
                <w:sz w:val="24"/>
                <w:szCs w:val="24"/>
              </w:rPr>
              <w:t>работать с операционной системой;</w:t>
            </w:r>
          </w:p>
          <w:p w:rsidR="004A1D6B" w:rsidRDefault="004A1D6B" w:rsidP="004A1D6B">
            <w:pPr>
              <w:spacing w:after="100" w:afterAutospacing="1"/>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t>Знать</w:t>
            </w:r>
            <w:r w:rsidRPr="00FE4838">
              <w:rPr>
                <w:rFonts w:ascii="Times New Roman" w:eastAsia="Times New Roman" w:hAnsi="Times New Roman" w:cs="Times New Roman"/>
                <w:sz w:val="24"/>
                <w:szCs w:val="24"/>
                <w:lang w:eastAsia="ru-RU"/>
              </w:rPr>
              <w:t xml:space="preserve">: состав </w:t>
            </w:r>
            <w:proofErr w:type="spellStart"/>
            <w:r w:rsidRPr="00FE4838">
              <w:rPr>
                <w:rFonts w:ascii="Times New Roman" w:eastAsia="Times New Roman" w:hAnsi="Times New Roman" w:cs="Times New Roman"/>
                <w:sz w:val="24"/>
                <w:szCs w:val="24"/>
                <w:lang w:eastAsia="ru-RU"/>
              </w:rPr>
              <w:t>системномого</w:t>
            </w:r>
            <w:proofErr w:type="spellEnd"/>
            <w:r w:rsidRPr="00FE4838">
              <w:rPr>
                <w:rFonts w:ascii="Times New Roman" w:eastAsia="Times New Roman" w:hAnsi="Times New Roman" w:cs="Times New Roman"/>
                <w:sz w:val="24"/>
                <w:szCs w:val="24"/>
                <w:lang w:eastAsia="ru-RU"/>
              </w:rPr>
              <w:t xml:space="preserve"> программного обеспечения; архитектурные особенности операционных систем; виды установок программного обеспечения</w:t>
            </w:r>
          </w:p>
          <w:p w:rsidR="004A1D6B" w:rsidRPr="00F85707"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sidRPr="00FE4838">
              <w:rPr>
                <w:rFonts w:ascii="Times New Roman" w:eastAsia="Times New Roman" w:hAnsi="Times New Roman" w:cs="Times New Roman"/>
                <w:sz w:val="24"/>
                <w:szCs w:val="24"/>
                <w:u w:val="single"/>
                <w:lang w:eastAsia="ru-RU"/>
              </w:rPr>
              <w:t>Уметь</w:t>
            </w:r>
            <w:r w:rsidRPr="00FE4838">
              <w:rPr>
                <w:rFonts w:ascii="Times New Roman" w:eastAsia="Times New Roman" w:hAnsi="Times New Roman" w:cs="Times New Roman"/>
                <w:sz w:val="24"/>
                <w:szCs w:val="24"/>
                <w:lang w:eastAsia="ru-RU"/>
              </w:rPr>
              <w:t>: настраивать системное и прикладное программное обеспечение</w:t>
            </w:r>
          </w:p>
        </w:tc>
      </w:tr>
      <w:tr w:rsidR="00824080" w:rsidRPr="00F85707" w:rsidTr="004A1D6B">
        <w:tc>
          <w:tcPr>
            <w:tcW w:w="1565" w:type="dxa"/>
          </w:tcPr>
          <w:p w:rsidR="00824080" w:rsidRPr="00F85707"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ПКП-1</w:t>
            </w:r>
          </w:p>
        </w:tc>
        <w:tc>
          <w:tcPr>
            <w:tcW w:w="2512" w:type="dxa"/>
          </w:tcPr>
          <w:p w:rsidR="00824080" w:rsidRPr="00F85707"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 xml:space="preserve">Способность организовывать </w:t>
            </w:r>
            <w:r>
              <w:rPr>
                <w:rFonts w:ascii="Times New Roman" w:eastAsia="Times New Roman" w:hAnsi="Times New Roman" w:cs="Times New Roman"/>
                <w:color w:val="22272F"/>
                <w:sz w:val="24"/>
                <w:szCs w:val="24"/>
                <w:lang w:eastAsia="ru-RU"/>
              </w:rPr>
              <w:lastRenderedPageBreak/>
              <w:t>процесс разработки программного обеспечения в сфере экономики и финансов</w:t>
            </w:r>
          </w:p>
        </w:tc>
        <w:tc>
          <w:tcPr>
            <w:tcW w:w="1594" w:type="dxa"/>
          </w:tcPr>
          <w:p w:rsidR="00824080"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 xml:space="preserve">1.Разрабатывает техническую </w:t>
            </w:r>
            <w:r>
              <w:rPr>
                <w:rFonts w:ascii="Times New Roman" w:eastAsia="Times New Roman" w:hAnsi="Times New Roman" w:cs="Times New Roman"/>
                <w:color w:val="22272F"/>
                <w:sz w:val="24"/>
                <w:szCs w:val="24"/>
                <w:lang w:eastAsia="ru-RU"/>
              </w:rPr>
              <w:lastRenderedPageBreak/>
              <w:t>документацию для программных компонентов и информационных систем</w:t>
            </w: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B3132A"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2.Работает со стандартами, в том числе адаптирует стандарты для специфических требований разрабатываемого программного обеспечения</w:t>
            </w:r>
          </w:p>
          <w:p w:rsidR="00B3132A"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3.Владеет современными методологиями управления проектами в области разработки программного обеспечения</w:t>
            </w:r>
          </w:p>
          <w:p w:rsidR="004A1D6B" w:rsidRDefault="004A1D6B"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B3132A" w:rsidRPr="00F85707"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4.Владеет навыками планирования и организации работ на различных этапах жизненного цикла разработки программного обеспечения</w:t>
            </w:r>
          </w:p>
        </w:tc>
        <w:tc>
          <w:tcPr>
            <w:tcW w:w="3680" w:type="dxa"/>
          </w:tcPr>
          <w:p w:rsidR="004A1D6B" w:rsidRPr="00194EF7" w:rsidRDefault="004A1D6B" w:rsidP="004A1D6B">
            <w:pPr>
              <w:jc w:val="both"/>
              <w:rPr>
                <w:rFonts w:ascii="Times New Roman" w:hAnsi="Times New Roman" w:cs="Times New Roman"/>
                <w:sz w:val="24"/>
                <w:szCs w:val="24"/>
              </w:rPr>
            </w:pPr>
            <w:r w:rsidRPr="00194EF7">
              <w:rPr>
                <w:rFonts w:ascii="Times New Roman" w:eastAsia="Times New Roman" w:hAnsi="Times New Roman" w:cs="Times New Roman"/>
                <w:sz w:val="24"/>
                <w:szCs w:val="24"/>
                <w:u w:val="single"/>
                <w:lang w:eastAsia="ru-RU"/>
              </w:rPr>
              <w:lastRenderedPageBreak/>
              <w:t>Знать</w:t>
            </w:r>
            <w:r w:rsidRPr="00194EF7">
              <w:rPr>
                <w:rFonts w:ascii="Times New Roman" w:eastAsia="Times New Roman" w:hAnsi="Times New Roman" w:cs="Times New Roman"/>
                <w:sz w:val="24"/>
                <w:szCs w:val="24"/>
                <w:lang w:eastAsia="ru-RU"/>
              </w:rPr>
              <w:t xml:space="preserve">: </w:t>
            </w:r>
            <w:r w:rsidRPr="00194EF7">
              <w:rPr>
                <w:rFonts w:ascii="Times New Roman" w:hAnsi="Times New Roman" w:cs="Times New Roman"/>
                <w:sz w:val="24"/>
                <w:szCs w:val="24"/>
              </w:rPr>
              <w:t xml:space="preserve">состав технической документации по фазам </w:t>
            </w:r>
            <w:r w:rsidRPr="00194EF7">
              <w:rPr>
                <w:rFonts w:ascii="Times New Roman" w:hAnsi="Times New Roman" w:cs="Times New Roman"/>
                <w:sz w:val="24"/>
                <w:szCs w:val="24"/>
              </w:rPr>
              <w:lastRenderedPageBreak/>
              <w:t>жизненного цикла информационных систем;</w:t>
            </w:r>
          </w:p>
          <w:p w:rsidR="00B3132A" w:rsidRDefault="004A1D6B" w:rsidP="004A1D6B">
            <w:pPr>
              <w:spacing w:before="100" w:beforeAutospacing="1" w:after="100" w:afterAutospacing="1"/>
              <w:jc w:val="both"/>
              <w:rPr>
                <w:rFonts w:ascii="Times New Roman" w:eastAsia="Times New Roman" w:hAnsi="Times New Roman" w:cs="Times New Roman"/>
                <w:color w:val="FF0000"/>
                <w:sz w:val="24"/>
                <w:szCs w:val="24"/>
                <w:lang w:eastAsia="ru-RU"/>
              </w:rPr>
            </w:pPr>
            <w:r w:rsidRPr="00194EF7">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 xml:space="preserve">: составлять техническое задание </w:t>
            </w:r>
            <w:r w:rsidRPr="00194EF7">
              <w:rPr>
                <w:rFonts w:ascii="Times New Roman" w:hAnsi="Times New Roman" w:cs="Times New Roman"/>
                <w:sz w:val="24"/>
                <w:szCs w:val="24"/>
              </w:rPr>
              <w:t>для проектирования и разработки информационной системы</w:t>
            </w:r>
            <w:r>
              <w:rPr>
                <w:rFonts w:ascii="Times New Roman" w:eastAsia="Times New Roman" w:hAnsi="Times New Roman" w:cs="Times New Roman"/>
                <w:color w:val="FF0000"/>
                <w:sz w:val="24"/>
                <w:szCs w:val="24"/>
                <w:lang w:eastAsia="ru-RU"/>
              </w:rPr>
              <w:t xml:space="preserve"> </w:t>
            </w:r>
          </w:p>
          <w:p w:rsidR="004A1D6B" w:rsidRPr="00194EF7" w:rsidRDefault="004A1D6B" w:rsidP="004A1D6B">
            <w:pPr>
              <w:jc w:val="both"/>
              <w:rPr>
                <w:rFonts w:ascii="Times New Roman" w:eastAsia="Times New Roman" w:hAnsi="Times New Roman" w:cs="Times New Roman"/>
                <w:sz w:val="24"/>
                <w:szCs w:val="24"/>
                <w:lang w:eastAsia="ru-RU"/>
              </w:rPr>
            </w:pPr>
            <w:r w:rsidRPr="00194EF7">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 отечественные и международные стандарты в области информационных систем;</w:t>
            </w:r>
          </w:p>
          <w:p w:rsidR="00B3132A" w:rsidRDefault="004A1D6B" w:rsidP="004A1D6B">
            <w:pPr>
              <w:spacing w:before="100" w:beforeAutospacing="1" w:after="100" w:afterAutospacing="1"/>
              <w:jc w:val="both"/>
              <w:rPr>
                <w:rFonts w:ascii="Times New Roman" w:eastAsia="Times New Roman" w:hAnsi="Times New Roman" w:cs="Times New Roman"/>
                <w:color w:val="FF0000"/>
                <w:sz w:val="24"/>
                <w:szCs w:val="24"/>
                <w:lang w:eastAsia="ru-RU"/>
              </w:rPr>
            </w:pPr>
            <w:r w:rsidRPr="00FE4838">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адаптировать стандарты для специфических требований разрабатываемого программного обеспечения</w:t>
            </w:r>
          </w:p>
          <w:p w:rsidR="004A1D6B" w:rsidRPr="00C738F8" w:rsidRDefault="004A1D6B" w:rsidP="004A1D6B">
            <w:pPr>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C738F8">
              <w:rPr>
                <w:rFonts w:ascii="Times New Roman" w:hAnsi="Times New Roman" w:cs="Times New Roman"/>
              </w:rPr>
              <w:t>базовые методы и технологии проектирования ИС.; правила написания технического задания на разработку и внедрение информационной системы;</w:t>
            </w:r>
          </w:p>
          <w:p w:rsidR="004A1D6B" w:rsidRDefault="004A1D6B" w:rsidP="004A1D6B">
            <w:pPr>
              <w:spacing w:before="100" w:beforeAutospacing="1" w:after="100" w:afterAutospacing="1"/>
              <w:jc w:val="both"/>
              <w:rPr>
                <w:rFonts w:ascii="Times New Roman" w:eastAsia="Times New Roman" w:hAnsi="Times New Roman" w:cs="Times New Roman"/>
                <w:color w:val="FF0000"/>
                <w:sz w:val="24"/>
                <w:szCs w:val="24"/>
                <w:lang w:eastAsia="ru-RU"/>
              </w:rPr>
            </w:pPr>
            <w:r w:rsidRPr="00C738F8">
              <w:rPr>
                <w:rFonts w:ascii="Times New Roman" w:eastAsia="Times New Roman" w:hAnsi="Times New Roman" w:cs="Times New Roman"/>
                <w:sz w:val="24"/>
                <w:szCs w:val="24"/>
                <w:u w:val="single"/>
                <w:lang w:eastAsia="ru-RU"/>
              </w:rPr>
              <w:t>Уметь</w:t>
            </w:r>
            <w:r w:rsidRPr="00C738F8">
              <w:rPr>
                <w:rFonts w:ascii="Times New Roman" w:eastAsia="Times New Roman" w:hAnsi="Times New Roman" w:cs="Times New Roman"/>
                <w:sz w:val="24"/>
                <w:szCs w:val="24"/>
                <w:lang w:eastAsia="ru-RU"/>
              </w:rPr>
              <w:t>:</w:t>
            </w:r>
            <w:r w:rsidRPr="00C738F8">
              <w:rPr>
                <w:rFonts w:ascii="Times New Roman" w:hAnsi="Times New Roman" w:cs="Times New Roman"/>
              </w:rPr>
              <w:t xml:space="preserve"> работать в качестве члена группы при разработке компонентов информационных систем;</w:t>
            </w:r>
          </w:p>
          <w:p w:rsidR="00384735" w:rsidRDefault="004A1D6B" w:rsidP="00384735">
            <w:pPr>
              <w:jc w:val="both"/>
              <w:rPr>
                <w:rFonts w:ascii="Times New Roman" w:eastAsia="Times New Roman" w:hAnsi="Times New Roman" w:cs="Times New Roman"/>
                <w:sz w:val="24"/>
                <w:szCs w:val="24"/>
                <w:lang w:eastAsia="ru-RU"/>
              </w:rPr>
            </w:pPr>
            <w:r w:rsidRPr="00C610D3">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 xml:space="preserve">: этапы жизненного цикла </w:t>
            </w:r>
            <w:r>
              <w:rPr>
                <w:rFonts w:ascii="Times New Roman" w:eastAsia="Times New Roman" w:hAnsi="Times New Roman" w:cs="Times New Roman"/>
                <w:sz w:val="24"/>
                <w:szCs w:val="24"/>
                <w:lang w:eastAsia="ru-RU"/>
              </w:rPr>
              <w:t>разработки программного обеспечения</w:t>
            </w:r>
          </w:p>
          <w:p w:rsidR="00B3132A" w:rsidRPr="00384735" w:rsidRDefault="004A1D6B" w:rsidP="00384735">
            <w:pPr>
              <w:jc w:val="both"/>
              <w:rPr>
                <w:rFonts w:ascii="Times New Roman" w:eastAsia="Times New Roman" w:hAnsi="Times New Roman" w:cs="Times New Roman"/>
                <w:sz w:val="24"/>
                <w:szCs w:val="24"/>
                <w:lang w:eastAsia="ru-RU"/>
              </w:rPr>
            </w:pPr>
            <w:r w:rsidRPr="00C610D3">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 xml:space="preserve">: выполнить </w:t>
            </w:r>
            <w:proofErr w:type="spellStart"/>
            <w:r w:rsidRPr="00194EF7">
              <w:rPr>
                <w:rFonts w:ascii="Times New Roman" w:eastAsia="Times New Roman" w:hAnsi="Times New Roman" w:cs="Times New Roman"/>
                <w:sz w:val="24"/>
                <w:szCs w:val="24"/>
                <w:lang w:eastAsia="ru-RU"/>
              </w:rPr>
              <w:t>предпроектное</w:t>
            </w:r>
            <w:proofErr w:type="spellEnd"/>
            <w:r w:rsidRPr="00194EF7">
              <w:rPr>
                <w:rFonts w:ascii="Times New Roman" w:eastAsia="Times New Roman" w:hAnsi="Times New Roman" w:cs="Times New Roman"/>
                <w:sz w:val="24"/>
                <w:szCs w:val="24"/>
                <w:lang w:eastAsia="ru-RU"/>
              </w:rPr>
              <w:t xml:space="preserve"> обследование объекта автоматизации</w:t>
            </w:r>
          </w:p>
        </w:tc>
      </w:tr>
      <w:tr w:rsidR="00824080" w:rsidRPr="00F85707" w:rsidTr="004A1D6B">
        <w:tc>
          <w:tcPr>
            <w:tcW w:w="1565" w:type="dxa"/>
          </w:tcPr>
          <w:p w:rsidR="00824080"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ПКП-2</w:t>
            </w:r>
          </w:p>
        </w:tc>
        <w:tc>
          <w:tcPr>
            <w:tcW w:w="2512" w:type="dxa"/>
          </w:tcPr>
          <w:p w:rsidR="00824080" w:rsidRPr="00F85707"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Способность применять методы внедрения и эксплуатации корпоративных информационных систем в сфере экономики и финансов</w:t>
            </w:r>
          </w:p>
        </w:tc>
        <w:tc>
          <w:tcPr>
            <w:tcW w:w="1594" w:type="dxa"/>
          </w:tcPr>
          <w:p w:rsidR="00824080"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1.Демонстрирует знание назначения и функционал типовых модулей корпоративных информационных систем, основные этапы и методы их внедрения и эксплуатации</w:t>
            </w:r>
          </w:p>
          <w:p w:rsidR="00B3132A" w:rsidRPr="00F85707" w:rsidRDefault="00B3132A"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 xml:space="preserve">2.Владеет методологией </w:t>
            </w:r>
            <w:r w:rsidR="00861221">
              <w:rPr>
                <w:rFonts w:ascii="Times New Roman" w:eastAsia="Times New Roman" w:hAnsi="Times New Roman" w:cs="Times New Roman"/>
                <w:color w:val="22272F"/>
                <w:sz w:val="24"/>
                <w:szCs w:val="24"/>
                <w:lang w:eastAsia="ru-RU"/>
              </w:rPr>
              <w:t xml:space="preserve">внедрения и эксплуатации </w:t>
            </w:r>
            <w:r w:rsidR="00861221">
              <w:rPr>
                <w:rFonts w:ascii="Times New Roman" w:eastAsia="Times New Roman" w:hAnsi="Times New Roman" w:cs="Times New Roman"/>
                <w:color w:val="22272F"/>
                <w:sz w:val="24"/>
                <w:szCs w:val="24"/>
                <w:lang w:eastAsia="ru-RU"/>
              </w:rPr>
              <w:lastRenderedPageBreak/>
              <w:t>приложений в сфере экономики и финансов на платформе корпоративных информационных систем</w:t>
            </w:r>
          </w:p>
        </w:tc>
        <w:tc>
          <w:tcPr>
            <w:tcW w:w="3680" w:type="dxa"/>
          </w:tcPr>
          <w:p w:rsidR="00C33E33" w:rsidRPr="00194EF7" w:rsidRDefault="00C33E33" w:rsidP="00C33E33">
            <w:pPr>
              <w:spacing w:before="100" w:beforeAutospacing="1" w:after="100" w:afterAutospacing="1"/>
              <w:jc w:val="both"/>
              <w:rPr>
                <w:rFonts w:ascii="Times New Roman" w:eastAsia="Times New Roman" w:hAnsi="Times New Roman" w:cs="Times New Roman"/>
                <w:sz w:val="24"/>
                <w:szCs w:val="24"/>
                <w:lang w:eastAsia="ru-RU"/>
              </w:rPr>
            </w:pPr>
            <w:r w:rsidRPr="00120FEB">
              <w:rPr>
                <w:rFonts w:ascii="Times New Roman" w:eastAsia="Times New Roman" w:hAnsi="Times New Roman" w:cs="Times New Roman"/>
                <w:sz w:val="24"/>
                <w:szCs w:val="24"/>
                <w:u w:val="single"/>
                <w:lang w:eastAsia="ru-RU"/>
              </w:rPr>
              <w:lastRenderedPageBreak/>
              <w:t>Знать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назначение и функционал типовых модулей информационных систем, основные этапы и методы их внедрения и эксплуатации</w:t>
            </w:r>
          </w:p>
          <w:p w:rsidR="00861221" w:rsidRDefault="00C33E33" w:rsidP="00C33E33">
            <w:pPr>
              <w:spacing w:before="100" w:beforeAutospacing="1" w:after="100" w:afterAutospacing="1"/>
              <w:jc w:val="both"/>
              <w:rPr>
                <w:rFonts w:ascii="Times New Roman" w:eastAsia="Times New Roman" w:hAnsi="Times New Roman" w:cs="Times New Roman"/>
                <w:color w:val="FF0000"/>
                <w:sz w:val="24"/>
                <w:szCs w:val="24"/>
                <w:lang w:eastAsia="ru-RU"/>
              </w:rPr>
            </w:pPr>
            <w:r w:rsidRPr="00120FEB">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внедрять и эксплуатировать типовые модули корпоративной информационной системы</w:t>
            </w:r>
          </w:p>
          <w:p w:rsidR="00C33E33" w:rsidRPr="00194EF7" w:rsidRDefault="00C33E33" w:rsidP="00C33E33">
            <w:pPr>
              <w:spacing w:before="100" w:beforeAutospacing="1" w:after="100" w:afterAutospacing="1"/>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методологии внедрения и </w:t>
            </w:r>
            <w:r>
              <w:rPr>
                <w:rFonts w:ascii="Times New Roman" w:eastAsia="Times New Roman" w:hAnsi="Times New Roman" w:cs="Times New Roman"/>
                <w:color w:val="22272F"/>
                <w:sz w:val="24"/>
                <w:szCs w:val="24"/>
                <w:lang w:eastAsia="ru-RU"/>
              </w:rPr>
              <w:t xml:space="preserve">эксплуатации приложений на платформе корпоративных </w:t>
            </w:r>
            <w:r>
              <w:rPr>
                <w:rFonts w:ascii="Times New Roman" w:eastAsia="Times New Roman" w:hAnsi="Times New Roman" w:cs="Times New Roman"/>
                <w:color w:val="22272F"/>
                <w:sz w:val="24"/>
                <w:szCs w:val="24"/>
                <w:lang w:eastAsia="ru-RU"/>
              </w:rPr>
              <w:lastRenderedPageBreak/>
              <w:t>информационных систем в сфере экономики и финансов</w:t>
            </w:r>
          </w:p>
          <w:p w:rsidR="00861221" w:rsidRPr="00F85707" w:rsidRDefault="00C33E33" w:rsidP="00C33E33">
            <w:pPr>
              <w:spacing w:before="100" w:beforeAutospacing="1" w:after="100" w:afterAutospacing="1"/>
              <w:jc w:val="both"/>
              <w:rPr>
                <w:rFonts w:ascii="Times New Roman" w:eastAsia="Times New Roman" w:hAnsi="Times New Roman" w:cs="Times New Roman"/>
                <w:color w:val="22272F"/>
                <w:sz w:val="24"/>
                <w:szCs w:val="24"/>
                <w:lang w:eastAsia="ru-RU"/>
              </w:rPr>
            </w:pPr>
            <w:r w:rsidRPr="00FE4838">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внедрять и эксплуатировать приложения на платформе корпоративной информационной системы</w:t>
            </w:r>
          </w:p>
        </w:tc>
      </w:tr>
      <w:tr w:rsidR="00824080" w:rsidRPr="00F85707" w:rsidTr="004A1D6B">
        <w:tc>
          <w:tcPr>
            <w:tcW w:w="1565" w:type="dxa"/>
          </w:tcPr>
          <w:p w:rsidR="00824080"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УК-1</w:t>
            </w:r>
          </w:p>
        </w:tc>
        <w:tc>
          <w:tcPr>
            <w:tcW w:w="2512" w:type="dxa"/>
          </w:tcPr>
          <w:p w:rsidR="00824080" w:rsidRPr="00F85707" w:rsidRDefault="00861221"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Способен осуществлять поиск, критический анализ и синтез информации, применять системный подход для решения поставленных задач</w:t>
            </w:r>
          </w:p>
        </w:tc>
        <w:tc>
          <w:tcPr>
            <w:tcW w:w="1594" w:type="dxa"/>
          </w:tcPr>
          <w:p w:rsidR="00824080" w:rsidRDefault="00861221"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1.Четко описывает состав и структуру требуемых данных и информации, грамотно реализует процессы их сбора, обработки и интерпретации</w:t>
            </w:r>
          </w:p>
          <w:p w:rsidR="00C33E33" w:rsidRDefault="00C33E33"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33E33" w:rsidRDefault="00C33E33"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33E33" w:rsidRDefault="00C33E33"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214A7" w:rsidRDefault="00C214A7"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861221" w:rsidRDefault="00861221"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2.Обосновывает сущность происходящего, выявляет закономерности, понимает природу вариабельности</w:t>
            </w:r>
          </w:p>
          <w:p w:rsidR="00C33E33" w:rsidRDefault="00C33E33"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861221" w:rsidRDefault="00861221"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 xml:space="preserve">3.Формулирует признак классификации, выделяет соответствующие ему группы однородных «объектов», </w:t>
            </w:r>
            <w:r w:rsidR="003519AF">
              <w:rPr>
                <w:rFonts w:ascii="Times New Roman" w:eastAsia="Times New Roman" w:hAnsi="Times New Roman" w:cs="Times New Roman"/>
                <w:color w:val="22272F"/>
                <w:sz w:val="24"/>
                <w:szCs w:val="24"/>
                <w:lang w:eastAsia="ru-RU"/>
              </w:rPr>
              <w:t xml:space="preserve">идентифицирует общие свойства элементов этих групп, оценивает полноту результатов классификации, показывает прикладное назначение </w:t>
            </w:r>
            <w:r w:rsidR="003519AF">
              <w:rPr>
                <w:rFonts w:ascii="Times New Roman" w:eastAsia="Times New Roman" w:hAnsi="Times New Roman" w:cs="Times New Roman"/>
                <w:color w:val="22272F"/>
                <w:sz w:val="24"/>
                <w:szCs w:val="24"/>
                <w:lang w:eastAsia="ru-RU"/>
              </w:rPr>
              <w:lastRenderedPageBreak/>
              <w:t>классификационных групп</w:t>
            </w:r>
          </w:p>
          <w:p w:rsidR="003519AF" w:rsidRDefault="003519AF"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4.Грамотно,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rsidR="003519AF" w:rsidRPr="00F85707" w:rsidRDefault="003519AF"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5.Аргументированно и логично представляет свою точку зрения посредством и на основе системного описания</w:t>
            </w:r>
          </w:p>
        </w:tc>
        <w:tc>
          <w:tcPr>
            <w:tcW w:w="3680" w:type="dxa"/>
          </w:tcPr>
          <w:p w:rsidR="00C33E33" w:rsidRPr="00186EE9" w:rsidRDefault="00C33E33" w:rsidP="00C33E33">
            <w:pPr>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lastRenderedPageBreak/>
              <w:t>Знать</w:t>
            </w:r>
            <w:r w:rsidRPr="00186EE9">
              <w:rPr>
                <w:rFonts w:ascii="Times New Roman" w:eastAsia="Times New Roman" w:hAnsi="Times New Roman" w:cs="Times New Roman"/>
                <w:sz w:val="24"/>
                <w:szCs w:val="24"/>
                <w:lang w:eastAsia="ru-RU"/>
              </w:rPr>
              <w:t>:</w:t>
            </w:r>
            <w:r w:rsidRPr="00186EE9">
              <w:rPr>
                <w:rFonts w:ascii="Times New Roman" w:hAnsi="Times New Roman" w:cs="Times New Roman"/>
                <w:sz w:val="24"/>
                <w:szCs w:val="24"/>
              </w:rPr>
              <w:t xml:space="preserve"> принципы сбора, отбора и обобщения информации, методики системного подхода для решения профессиональных задач</w:t>
            </w:r>
          </w:p>
          <w:p w:rsidR="003519AF" w:rsidRDefault="00C33E33" w:rsidP="00C33E33">
            <w:pPr>
              <w:spacing w:before="100" w:beforeAutospacing="1" w:after="100" w:afterAutospacing="1"/>
              <w:jc w:val="both"/>
              <w:rPr>
                <w:rFonts w:ascii="Times New Roman" w:eastAsia="Times New Roman" w:hAnsi="Times New Roman" w:cs="Times New Roman"/>
                <w:color w:val="FF0000"/>
                <w:sz w:val="24"/>
                <w:szCs w:val="24"/>
                <w:lang w:eastAsia="ru-RU"/>
              </w:rPr>
            </w:pPr>
            <w:r w:rsidRPr="00FE4838">
              <w:rPr>
                <w:rFonts w:ascii="Times New Roman" w:eastAsia="Times New Roman" w:hAnsi="Times New Roman" w:cs="Times New Roman"/>
                <w:sz w:val="24"/>
                <w:szCs w:val="24"/>
                <w:u w:val="single"/>
                <w:lang w:eastAsia="ru-RU"/>
              </w:rPr>
              <w:t>Уметь</w:t>
            </w:r>
            <w:r w:rsidRPr="00186EE9">
              <w:rPr>
                <w:rFonts w:ascii="Times New Roman" w:eastAsia="Times New Roman" w:hAnsi="Times New Roman" w:cs="Times New Roman"/>
                <w:sz w:val="24"/>
                <w:szCs w:val="24"/>
                <w:lang w:eastAsia="ru-RU"/>
              </w:rPr>
              <w:t>:</w:t>
            </w:r>
            <w:r w:rsidRPr="00186EE9">
              <w:rPr>
                <w:rFonts w:ascii="Times New Roman" w:hAnsi="Times New Roman" w:cs="Times New Roman"/>
                <w:sz w:val="24"/>
                <w:szCs w:val="24"/>
              </w:rPr>
              <w:t xml:space="preserve">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r w:rsidRPr="00186EE9">
              <w:rPr>
                <w:rFonts w:ascii="Times New Roman" w:eastAsia="Times New Roman" w:hAnsi="Times New Roman" w:cs="Times New Roman"/>
                <w:sz w:val="24"/>
                <w:szCs w:val="24"/>
                <w:lang w:eastAsia="ru-RU"/>
              </w:rPr>
              <w:t xml:space="preserve"> </w:t>
            </w:r>
          </w:p>
          <w:p w:rsidR="00C33E33" w:rsidRDefault="00C33E33" w:rsidP="00C33E33">
            <w:pPr>
              <w:jc w:val="both"/>
              <w:rPr>
                <w:rFonts w:ascii="Times New Roman" w:eastAsia="Times New Roman" w:hAnsi="Times New Roman" w:cs="Times New Roman"/>
                <w:color w:val="FF0000"/>
                <w:sz w:val="24"/>
                <w:szCs w:val="24"/>
                <w:lang w:eastAsia="ru-RU"/>
              </w:rPr>
            </w:pPr>
          </w:p>
          <w:p w:rsidR="00C33E33" w:rsidRPr="00194EF7" w:rsidRDefault="00C33E33" w:rsidP="00C33E33">
            <w:pPr>
              <w:jc w:val="both"/>
              <w:rPr>
                <w:rFonts w:ascii="Times New Roman" w:eastAsia="Times New Roman" w:hAnsi="Times New Roman" w:cs="Times New Roman"/>
                <w:sz w:val="24"/>
                <w:szCs w:val="24"/>
                <w:lang w:eastAsia="ru-RU"/>
              </w:rPr>
            </w:pPr>
            <w:r w:rsidRPr="00666AA8">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color w:val="22272F"/>
                <w:sz w:val="24"/>
                <w:szCs w:val="24"/>
                <w:lang w:eastAsia="ru-RU"/>
              </w:rPr>
              <w:t xml:space="preserve"> сущность происходящего, выявлять закономерности</w:t>
            </w:r>
          </w:p>
          <w:p w:rsidR="003519AF" w:rsidRDefault="00C33E33" w:rsidP="00C33E33">
            <w:pPr>
              <w:spacing w:before="100" w:beforeAutospacing="1" w:after="100" w:afterAutospacing="1"/>
              <w:jc w:val="both"/>
              <w:rPr>
                <w:rFonts w:ascii="Times New Roman" w:eastAsia="Times New Roman" w:hAnsi="Times New Roman" w:cs="Times New Roman"/>
                <w:color w:val="FF0000"/>
                <w:sz w:val="24"/>
                <w:szCs w:val="24"/>
                <w:lang w:eastAsia="ru-RU"/>
              </w:rPr>
            </w:pPr>
            <w:r w:rsidRPr="00666AA8">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обосновывать сущность </w:t>
            </w:r>
            <w:r>
              <w:rPr>
                <w:rFonts w:ascii="Times New Roman" w:eastAsia="Times New Roman" w:hAnsi="Times New Roman" w:cs="Times New Roman"/>
                <w:color w:val="22272F"/>
                <w:sz w:val="24"/>
                <w:szCs w:val="24"/>
                <w:lang w:eastAsia="ru-RU"/>
              </w:rPr>
              <w:t>происходящего, выявляет закономерности, понимает природу вариабельности</w:t>
            </w:r>
            <w:r>
              <w:rPr>
                <w:rFonts w:ascii="Times New Roman" w:eastAsia="Times New Roman" w:hAnsi="Times New Roman" w:cs="Times New Roman"/>
                <w:color w:val="FF0000"/>
                <w:sz w:val="24"/>
                <w:szCs w:val="24"/>
                <w:lang w:eastAsia="ru-RU"/>
              </w:rPr>
              <w:t xml:space="preserve"> </w:t>
            </w:r>
          </w:p>
          <w:p w:rsidR="00C33E33" w:rsidRPr="00194EF7" w:rsidRDefault="00C33E33" w:rsidP="00C33E33">
            <w:pPr>
              <w:jc w:val="both"/>
              <w:rPr>
                <w:rFonts w:ascii="Times New Roman" w:eastAsia="Times New Roman" w:hAnsi="Times New Roman" w:cs="Times New Roman"/>
                <w:sz w:val="24"/>
                <w:szCs w:val="24"/>
                <w:lang w:eastAsia="ru-RU"/>
              </w:rPr>
            </w:pPr>
            <w:r w:rsidRPr="00821AC9">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признаки классификации информационных объектов</w:t>
            </w:r>
          </w:p>
          <w:p w:rsidR="00C33E33" w:rsidRPr="00194EF7" w:rsidRDefault="00C33E33" w:rsidP="00C33E33">
            <w:pPr>
              <w:spacing w:before="240"/>
              <w:jc w:val="both"/>
              <w:rPr>
                <w:rFonts w:ascii="Times New Roman" w:eastAsia="Times New Roman" w:hAnsi="Times New Roman" w:cs="Times New Roman"/>
                <w:sz w:val="24"/>
                <w:szCs w:val="24"/>
                <w:lang w:eastAsia="ru-RU"/>
              </w:rPr>
            </w:pPr>
            <w:r w:rsidRPr="00821AC9">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выделять группы однородных объектов, идентифицировать общие свойства элементов этих групп</w:t>
            </w:r>
          </w:p>
          <w:p w:rsidR="003519AF" w:rsidRDefault="003519AF" w:rsidP="003519AF">
            <w:pPr>
              <w:spacing w:before="100" w:beforeAutospacing="1" w:after="100" w:afterAutospacing="1"/>
              <w:jc w:val="both"/>
              <w:rPr>
                <w:rFonts w:ascii="Times New Roman" w:eastAsia="Times New Roman" w:hAnsi="Times New Roman" w:cs="Times New Roman"/>
                <w:color w:val="FF0000"/>
                <w:sz w:val="24"/>
                <w:szCs w:val="24"/>
                <w:lang w:eastAsia="ru-RU"/>
              </w:rPr>
            </w:pPr>
          </w:p>
          <w:p w:rsidR="003519AF" w:rsidRDefault="003519AF" w:rsidP="003519AF">
            <w:pPr>
              <w:spacing w:before="100" w:beforeAutospacing="1" w:after="100" w:afterAutospacing="1"/>
              <w:jc w:val="both"/>
              <w:rPr>
                <w:rFonts w:ascii="Times New Roman" w:eastAsia="Times New Roman" w:hAnsi="Times New Roman" w:cs="Times New Roman"/>
                <w:color w:val="FF0000"/>
                <w:sz w:val="24"/>
                <w:szCs w:val="24"/>
                <w:lang w:eastAsia="ru-RU"/>
              </w:rPr>
            </w:pPr>
          </w:p>
          <w:p w:rsidR="003519AF" w:rsidRDefault="003519AF" w:rsidP="003519AF">
            <w:pPr>
              <w:spacing w:before="100" w:beforeAutospacing="1" w:after="100" w:afterAutospacing="1"/>
              <w:jc w:val="both"/>
              <w:rPr>
                <w:rFonts w:ascii="Times New Roman" w:eastAsia="Times New Roman" w:hAnsi="Times New Roman" w:cs="Times New Roman"/>
                <w:color w:val="FF0000"/>
                <w:sz w:val="24"/>
                <w:szCs w:val="24"/>
                <w:lang w:eastAsia="ru-RU"/>
              </w:rPr>
            </w:pPr>
          </w:p>
          <w:p w:rsidR="003519AF" w:rsidRDefault="003519AF" w:rsidP="003519AF">
            <w:pPr>
              <w:spacing w:before="100" w:beforeAutospacing="1" w:after="100" w:afterAutospacing="1"/>
              <w:jc w:val="both"/>
              <w:rPr>
                <w:rFonts w:ascii="Times New Roman" w:eastAsia="Times New Roman" w:hAnsi="Times New Roman" w:cs="Times New Roman"/>
                <w:color w:val="FF0000"/>
                <w:sz w:val="24"/>
                <w:szCs w:val="24"/>
                <w:lang w:eastAsia="ru-RU"/>
              </w:rPr>
            </w:pPr>
          </w:p>
          <w:p w:rsidR="00384735" w:rsidRDefault="00384735" w:rsidP="00C33E33">
            <w:pPr>
              <w:jc w:val="both"/>
              <w:rPr>
                <w:rFonts w:ascii="Times New Roman" w:eastAsia="Times New Roman" w:hAnsi="Times New Roman" w:cs="Times New Roman"/>
                <w:color w:val="FF0000"/>
                <w:sz w:val="24"/>
                <w:szCs w:val="24"/>
                <w:lang w:eastAsia="ru-RU"/>
              </w:rPr>
            </w:pPr>
          </w:p>
          <w:p w:rsidR="00C214A7" w:rsidRDefault="00C214A7" w:rsidP="00C33E33">
            <w:pPr>
              <w:jc w:val="both"/>
              <w:rPr>
                <w:rFonts w:ascii="Times New Roman" w:eastAsia="Times New Roman" w:hAnsi="Times New Roman" w:cs="Times New Roman"/>
                <w:sz w:val="24"/>
                <w:szCs w:val="24"/>
                <w:u w:val="single"/>
                <w:lang w:eastAsia="ru-RU"/>
              </w:rPr>
            </w:pPr>
          </w:p>
          <w:p w:rsidR="00C214A7" w:rsidRDefault="00C214A7" w:rsidP="00C33E33">
            <w:pPr>
              <w:jc w:val="both"/>
              <w:rPr>
                <w:rFonts w:ascii="Times New Roman" w:eastAsia="Times New Roman" w:hAnsi="Times New Roman" w:cs="Times New Roman"/>
                <w:sz w:val="24"/>
                <w:szCs w:val="24"/>
                <w:u w:val="single"/>
                <w:lang w:eastAsia="ru-RU"/>
              </w:rPr>
            </w:pPr>
          </w:p>
          <w:p w:rsidR="00C33E33" w:rsidRPr="00821AC9" w:rsidRDefault="00C33E33" w:rsidP="00C33E33">
            <w:pPr>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w:t>
            </w:r>
            <w:r>
              <w:t xml:space="preserve"> </w:t>
            </w:r>
            <w:r w:rsidRPr="00821AC9">
              <w:rPr>
                <w:rFonts w:ascii="Times New Roman" w:hAnsi="Times New Roman" w:cs="Times New Roman"/>
                <w:sz w:val="24"/>
                <w:szCs w:val="24"/>
              </w:rPr>
              <w:t>все аспекты поставленной задачи по практике</w:t>
            </w:r>
          </w:p>
          <w:p w:rsidR="003519AF" w:rsidRDefault="00C33E33" w:rsidP="00C33E33">
            <w:pPr>
              <w:spacing w:before="100" w:beforeAutospacing="1" w:after="100" w:afterAutospacing="1"/>
              <w:jc w:val="both"/>
              <w:rPr>
                <w:rFonts w:ascii="Times New Roman" w:eastAsia="Times New Roman" w:hAnsi="Times New Roman" w:cs="Times New Roman"/>
                <w:color w:val="FF0000"/>
                <w:sz w:val="24"/>
                <w:szCs w:val="24"/>
                <w:lang w:eastAsia="ru-RU"/>
              </w:rPr>
            </w:pPr>
            <w:r w:rsidRPr="00FE4838">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w:t>
            </w:r>
            <w:r>
              <w:t xml:space="preserve"> </w:t>
            </w:r>
            <w:r w:rsidRPr="002D01F0">
              <w:rPr>
                <w:rFonts w:ascii="Times New Roman" w:hAnsi="Times New Roman" w:cs="Times New Roman"/>
                <w:sz w:val="24"/>
                <w:szCs w:val="24"/>
              </w:rPr>
              <w:t>грамотно, логично, аргументированно формировать собственные суждения и оценки в решении задач по практике</w:t>
            </w:r>
          </w:p>
          <w:p w:rsidR="003519AF" w:rsidRDefault="003519AF" w:rsidP="003519AF">
            <w:pPr>
              <w:spacing w:before="100" w:beforeAutospacing="1" w:after="100" w:afterAutospacing="1"/>
              <w:jc w:val="both"/>
              <w:rPr>
                <w:rFonts w:ascii="Times New Roman" w:eastAsia="Times New Roman" w:hAnsi="Times New Roman" w:cs="Times New Roman"/>
                <w:color w:val="FF0000"/>
                <w:sz w:val="24"/>
                <w:szCs w:val="24"/>
                <w:lang w:eastAsia="ru-RU"/>
              </w:rPr>
            </w:pPr>
          </w:p>
          <w:p w:rsidR="003519AF" w:rsidRDefault="003519AF" w:rsidP="003519AF">
            <w:pPr>
              <w:spacing w:before="100" w:beforeAutospacing="1" w:after="100" w:afterAutospacing="1"/>
              <w:jc w:val="both"/>
              <w:rPr>
                <w:rFonts w:ascii="Times New Roman" w:eastAsia="Times New Roman" w:hAnsi="Times New Roman" w:cs="Times New Roman"/>
                <w:color w:val="FF0000"/>
                <w:sz w:val="24"/>
                <w:szCs w:val="24"/>
                <w:lang w:eastAsia="ru-RU"/>
              </w:rPr>
            </w:pPr>
          </w:p>
          <w:p w:rsidR="00C33E33" w:rsidRPr="00194EF7" w:rsidRDefault="00C33E33" w:rsidP="00C33E33">
            <w:pPr>
              <w:jc w:val="both"/>
              <w:rPr>
                <w:rFonts w:ascii="Times New Roman" w:eastAsia="Times New Roman" w:hAnsi="Times New Roman" w:cs="Times New Roman"/>
                <w:sz w:val="24"/>
                <w:szCs w:val="24"/>
                <w:lang w:eastAsia="ru-RU"/>
              </w:rPr>
            </w:pPr>
            <w:r w:rsidRPr="00FE4838">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п</w:t>
            </w:r>
            <w:r>
              <w:rPr>
                <w:rFonts w:ascii="Times New Roman" w:hAnsi="Times New Roman"/>
                <w:color w:val="000000"/>
              </w:rPr>
              <w:t>ринципы и методы поиска, анализа и синтеза информации</w:t>
            </w:r>
          </w:p>
          <w:p w:rsidR="003519AF" w:rsidRPr="00384735" w:rsidRDefault="00C33E33" w:rsidP="003519AF">
            <w:pPr>
              <w:spacing w:before="100" w:beforeAutospacing="1" w:after="100" w:afterAutospacing="1"/>
              <w:jc w:val="both"/>
              <w:rPr>
                <w:rFonts w:ascii="Times New Roman" w:eastAsia="Times New Roman" w:hAnsi="Times New Roman" w:cs="Times New Roman"/>
                <w:color w:val="FF0000"/>
                <w:sz w:val="24"/>
                <w:szCs w:val="24"/>
                <w:lang w:eastAsia="ru-RU"/>
              </w:rPr>
            </w:pPr>
            <w:r w:rsidRPr="00FE4838">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w:t>
            </w:r>
            <w:r w:rsidRPr="002D01F0">
              <w:rPr>
                <w:rFonts w:ascii="Times New Roman" w:hAnsi="Times New Roman" w:cs="Times New Roman"/>
                <w:sz w:val="24"/>
                <w:szCs w:val="24"/>
              </w:rPr>
              <w:t xml:space="preserve"> грамотно, логично, аргументированно формировать собственные суждения и оценки в решении задач по практике</w:t>
            </w:r>
            <w:r>
              <w:rPr>
                <w:rFonts w:ascii="Times New Roman" w:eastAsia="Times New Roman" w:hAnsi="Times New Roman" w:cs="Times New Roman"/>
                <w:color w:val="FF0000"/>
                <w:sz w:val="24"/>
                <w:szCs w:val="24"/>
                <w:lang w:eastAsia="ru-RU"/>
              </w:rPr>
              <w:t xml:space="preserve"> </w:t>
            </w:r>
          </w:p>
        </w:tc>
      </w:tr>
      <w:tr w:rsidR="00824080" w:rsidRPr="00F85707" w:rsidTr="004A1D6B">
        <w:tc>
          <w:tcPr>
            <w:tcW w:w="1565" w:type="dxa"/>
          </w:tcPr>
          <w:p w:rsidR="00824080" w:rsidRDefault="00824080"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УК-6</w:t>
            </w:r>
          </w:p>
        </w:tc>
        <w:tc>
          <w:tcPr>
            <w:tcW w:w="2512" w:type="dxa"/>
          </w:tcPr>
          <w:p w:rsidR="00824080" w:rsidRPr="00F85707" w:rsidRDefault="003519AF" w:rsidP="003519AF">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1594" w:type="dxa"/>
          </w:tcPr>
          <w:p w:rsidR="00824080" w:rsidRDefault="003519AF"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1.Способен управлять своим временем, проявляет готовность к самоорганизации, планирует и реализует намеченные цели деятельности</w:t>
            </w:r>
          </w:p>
          <w:p w:rsidR="00C33E33" w:rsidRDefault="00C33E33"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33E33" w:rsidRDefault="00C33E33"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33E33" w:rsidRDefault="00C33E33"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C33E33" w:rsidRDefault="00C33E33" w:rsidP="004A1D6B">
            <w:pPr>
              <w:spacing w:before="100" w:beforeAutospacing="1" w:after="100" w:afterAutospacing="1"/>
              <w:jc w:val="both"/>
              <w:rPr>
                <w:rFonts w:ascii="Times New Roman" w:eastAsia="Times New Roman" w:hAnsi="Times New Roman" w:cs="Times New Roman"/>
                <w:color w:val="22272F"/>
                <w:sz w:val="24"/>
                <w:szCs w:val="24"/>
                <w:lang w:eastAsia="ru-RU"/>
              </w:rPr>
            </w:pPr>
          </w:p>
          <w:p w:rsidR="003519AF" w:rsidRDefault="003519AF"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 xml:space="preserve">2.Демонстрирует интерес </w:t>
            </w:r>
            <w:r w:rsidR="004220C3">
              <w:rPr>
                <w:rFonts w:ascii="Times New Roman" w:eastAsia="Times New Roman" w:hAnsi="Times New Roman" w:cs="Times New Roman"/>
                <w:color w:val="22272F"/>
                <w:sz w:val="24"/>
                <w:szCs w:val="24"/>
                <w:lang w:eastAsia="ru-RU"/>
              </w:rPr>
              <w:t xml:space="preserve">к учебе и готовность к продолжению образования и самообразованию, использует предоставляемые </w:t>
            </w:r>
            <w:r w:rsidR="004220C3">
              <w:rPr>
                <w:rFonts w:ascii="Times New Roman" w:eastAsia="Times New Roman" w:hAnsi="Times New Roman" w:cs="Times New Roman"/>
                <w:color w:val="22272F"/>
                <w:sz w:val="24"/>
                <w:szCs w:val="24"/>
                <w:lang w:eastAsia="ru-RU"/>
              </w:rPr>
              <w:lastRenderedPageBreak/>
              <w:t>возможности для приобретения новых знаний и навыков</w:t>
            </w:r>
          </w:p>
          <w:p w:rsidR="004220C3" w:rsidRPr="00F85707" w:rsidRDefault="004220C3" w:rsidP="004A1D6B">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3.Применяет знания о своих личностно-психологических ресурсах, о принципах образования в течение всей жизни для саморазвития, успешного выполнения профессиональной деятельности и карьерного роста, использования времени и других ресурсов при решении поставленных задач, а также отно</w:t>
            </w:r>
            <w:r w:rsidR="00C214A7">
              <w:rPr>
                <w:rFonts w:ascii="Times New Roman" w:eastAsia="Times New Roman" w:hAnsi="Times New Roman" w:cs="Times New Roman"/>
                <w:color w:val="22272F"/>
                <w:sz w:val="24"/>
                <w:szCs w:val="24"/>
                <w:lang w:eastAsia="ru-RU"/>
              </w:rPr>
              <w:t>сительно полученного результата</w:t>
            </w:r>
          </w:p>
        </w:tc>
        <w:tc>
          <w:tcPr>
            <w:tcW w:w="3680" w:type="dxa"/>
          </w:tcPr>
          <w:p w:rsidR="00C33E33" w:rsidRPr="005B11E4" w:rsidRDefault="00C33E33" w:rsidP="00C33E33">
            <w:pPr>
              <w:jc w:val="both"/>
              <w:rPr>
                <w:rFonts w:ascii="Times New Roman" w:hAnsi="Times New Roman" w:cs="Times New Roman"/>
              </w:rPr>
            </w:pPr>
            <w:r w:rsidRPr="005B11E4">
              <w:rPr>
                <w:rFonts w:ascii="Times New Roman" w:eastAsia="Times New Roman" w:hAnsi="Times New Roman" w:cs="Times New Roman"/>
                <w:sz w:val="24"/>
                <w:szCs w:val="24"/>
                <w:u w:val="single"/>
                <w:lang w:eastAsia="ru-RU"/>
              </w:rPr>
              <w:lastRenderedPageBreak/>
              <w:t>Знать</w:t>
            </w:r>
            <w:r w:rsidRPr="005B11E4">
              <w:rPr>
                <w:rFonts w:ascii="Times New Roman" w:eastAsia="Times New Roman" w:hAnsi="Times New Roman" w:cs="Times New Roman"/>
                <w:sz w:val="24"/>
                <w:szCs w:val="24"/>
                <w:lang w:eastAsia="ru-RU"/>
              </w:rPr>
              <w:t>:</w:t>
            </w:r>
            <w:r w:rsidRPr="005B11E4">
              <w:rPr>
                <w:rFonts w:ascii="Times New Roman" w:hAnsi="Times New Roman" w:cs="Times New Roman"/>
              </w:rPr>
              <w:t xml:space="preserve"> способы самоанализа и самооценки собственных сил и возможностей; стратегии личностного развития; </w:t>
            </w:r>
          </w:p>
          <w:p w:rsidR="00C33E33" w:rsidRPr="005B11E4" w:rsidRDefault="00C33E33" w:rsidP="00C33E33">
            <w:pPr>
              <w:jc w:val="both"/>
              <w:rPr>
                <w:rFonts w:ascii="Times New Roman" w:eastAsia="Times New Roman" w:hAnsi="Times New Roman" w:cs="Times New Roman"/>
                <w:sz w:val="24"/>
                <w:szCs w:val="24"/>
                <w:lang w:eastAsia="ru-RU"/>
              </w:rPr>
            </w:pPr>
            <w:r w:rsidRPr="005B11E4">
              <w:rPr>
                <w:rFonts w:ascii="Times New Roman" w:hAnsi="Times New Roman" w:cs="Times New Roman"/>
              </w:rPr>
              <w:t xml:space="preserve">методы эффективного планирования времени; эффективные способы самообучения и критерии оценки успешности личности </w:t>
            </w:r>
          </w:p>
          <w:p w:rsidR="004220C3" w:rsidRDefault="00C33E33" w:rsidP="00C33E33">
            <w:pPr>
              <w:spacing w:before="100" w:beforeAutospacing="1" w:after="100" w:afterAutospacing="1"/>
              <w:jc w:val="both"/>
              <w:rPr>
                <w:rFonts w:ascii="Times New Roman" w:eastAsia="Times New Roman" w:hAnsi="Times New Roman" w:cs="Times New Roman"/>
                <w:color w:val="FF0000"/>
                <w:sz w:val="24"/>
                <w:szCs w:val="24"/>
                <w:lang w:eastAsia="ru-RU"/>
              </w:rPr>
            </w:pPr>
            <w:r w:rsidRPr="00186EE9">
              <w:rPr>
                <w:rFonts w:ascii="Times New Roman" w:eastAsia="Times New Roman" w:hAnsi="Times New Roman" w:cs="Times New Roman"/>
                <w:sz w:val="24"/>
                <w:szCs w:val="24"/>
                <w:u w:val="single"/>
                <w:lang w:eastAsia="ru-RU"/>
              </w:rPr>
              <w:t>Уметь</w:t>
            </w:r>
            <w:r w:rsidRPr="005B11E4">
              <w:rPr>
                <w:rFonts w:ascii="Times New Roman" w:eastAsia="Times New Roman" w:hAnsi="Times New Roman" w:cs="Times New Roman"/>
                <w:sz w:val="24"/>
                <w:szCs w:val="24"/>
                <w:lang w:eastAsia="ru-RU"/>
              </w:rPr>
              <w:t>:</w:t>
            </w:r>
            <w:r w:rsidRPr="005B11E4">
              <w:rPr>
                <w:rFonts w:ascii="Times New Roman" w:hAnsi="Times New Roman" w:cs="Times New Roman"/>
              </w:rPr>
              <w:t xml:space="preserve"> определять задачи саморазвития и профессионального роста, распределять их на долго- средне- и краткосрочные с обоснованием их актуальности и определением необходимых ресурсов</w:t>
            </w:r>
          </w:p>
          <w:p w:rsidR="00C33E33" w:rsidRPr="00194EF7" w:rsidRDefault="00C33E33" w:rsidP="00C33E33">
            <w:pPr>
              <w:spacing w:before="240"/>
              <w:jc w:val="both"/>
              <w:rPr>
                <w:rFonts w:ascii="Times New Roman" w:eastAsia="Times New Roman" w:hAnsi="Times New Roman" w:cs="Times New Roman"/>
                <w:sz w:val="24"/>
                <w:szCs w:val="24"/>
                <w:lang w:eastAsia="ru-RU"/>
              </w:rPr>
            </w:pPr>
            <w:r w:rsidRPr="005B11E4">
              <w:rPr>
                <w:rFonts w:ascii="Times New Roman" w:eastAsia="Times New Roman" w:hAnsi="Times New Roman" w:cs="Times New Roman"/>
                <w:sz w:val="24"/>
                <w:szCs w:val="24"/>
                <w:u w:val="single"/>
                <w:lang w:eastAsia="ru-RU"/>
              </w:rPr>
              <w:t>Знать</w:t>
            </w:r>
            <w:r w:rsidRPr="00194EF7">
              <w:rPr>
                <w:rFonts w:ascii="Times New Roman" w:eastAsia="Times New Roman" w:hAnsi="Times New Roman" w:cs="Times New Roman"/>
                <w:sz w:val="24"/>
                <w:szCs w:val="24"/>
                <w:lang w:eastAsia="ru-RU"/>
              </w:rPr>
              <w:t>:</w:t>
            </w:r>
            <w:r>
              <w:t xml:space="preserve"> </w:t>
            </w:r>
            <w:r w:rsidRPr="005B11E4">
              <w:rPr>
                <w:rFonts w:ascii="Times New Roman" w:hAnsi="Times New Roman" w:cs="Times New Roman"/>
                <w:sz w:val="24"/>
                <w:szCs w:val="24"/>
              </w:rPr>
              <w:t>эффективные способы самообучения и критерии оценки успешности личности</w:t>
            </w:r>
          </w:p>
          <w:p w:rsidR="004220C3" w:rsidRDefault="00C33E33" w:rsidP="00C33E33">
            <w:pPr>
              <w:spacing w:before="100" w:beforeAutospacing="1" w:after="100" w:afterAutospacing="1"/>
              <w:jc w:val="both"/>
              <w:rPr>
                <w:rFonts w:ascii="Times New Roman" w:eastAsia="Times New Roman" w:hAnsi="Times New Roman" w:cs="Times New Roman"/>
                <w:color w:val="FF0000"/>
                <w:sz w:val="24"/>
                <w:szCs w:val="24"/>
                <w:lang w:eastAsia="ru-RU"/>
              </w:rPr>
            </w:pPr>
            <w:r w:rsidRPr="005B11E4">
              <w:rPr>
                <w:rFonts w:ascii="Times New Roman" w:eastAsia="Times New Roman" w:hAnsi="Times New Roman" w:cs="Times New Roman"/>
                <w:sz w:val="24"/>
                <w:szCs w:val="24"/>
                <w:u w:val="single"/>
                <w:lang w:eastAsia="ru-RU"/>
              </w:rPr>
              <w:t>Уметь</w:t>
            </w:r>
            <w:r w:rsidRPr="00194EF7">
              <w:rPr>
                <w:rFonts w:ascii="Times New Roman" w:eastAsia="Times New Roman" w:hAnsi="Times New Roman" w:cs="Times New Roman"/>
                <w:sz w:val="24"/>
                <w:szCs w:val="24"/>
                <w:lang w:eastAsia="ru-RU"/>
              </w:rPr>
              <w:t>:</w:t>
            </w:r>
            <w:r w:rsidRPr="005B11E4">
              <w:rPr>
                <w:rFonts w:ascii="Times New Roman" w:hAnsi="Times New Roman" w:cs="Times New Roman"/>
              </w:rPr>
              <w:t xml:space="preserve"> анализировать и оценивать собственные силы и возможности; выбирать конструктивные стратегии личностного развития на основе </w:t>
            </w:r>
            <w:r w:rsidRPr="005B11E4">
              <w:rPr>
                <w:rFonts w:ascii="Times New Roman" w:hAnsi="Times New Roman" w:cs="Times New Roman"/>
              </w:rPr>
              <w:lastRenderedPageBreak/>
              <w:t>принципов образования и самообразования;</w:t>
            </w:r>
          </w:p>
          <w:p w:rsidR="00C214A7" w:rsidRDefault="00C214A7" w:rsidP="00C33E33">
            <w:pPr>
              <w:jc w:val="both"/>
              <w:rPr>
                <w:rFonts w:ascii="Times New Roman" w:eastAsia="Times New Roman" w:hAnsi="Times New Roman" w:cs="Times New Roman"/>
                <w:sz w:val="24"/>
                <w:szCs w:val="24"/>
                <w:u w:val="single"/>
                <w:lang w:eastAsia="ru-RU"/>
              </w:rPr>
            </w:pPr>
          </w:p>
          <w:p w:rsidR="00C33E33" w:rsidRPr="00186EE9" w:rsidRDefault="00C33E33" w:rsidP="00C33E33">
            <w:pPr>
              <w:jc w:val="both"/>
              <w:rPr>
                <w:rFonts w:ascii="Times New Roman" w:eastAsia="Times New Roman" w:hAnsi="Times New Roman" w:cs="Times New Roman"/>
                <w:sz w:val="24"/>
                <w:szCs w:val="24"/>
                <w:lang w:eastAsia="ru-RU"/>
              </w:rPr>
            </w:pPr>
            <w:r w:rsidRPr="00186EE9">
              <w:rPr>
                <w:rFonts w:ascii="Times New Roman" w:eastAsia="Times New Roman" w:hAnsi="Times New Roman" w:cs="Times New Roman"/>
                <w:sz w:val="24"/>
                <w:szCs w:val="24"/>
                <w:u w:val="single"/>
                <w:lang w:eastAsia="ru-RU"/>
              </w:rPr>
              <w:t>Знать</w:t>
            </w:r>
            <w:r w:rsidRPr="00186EE9">
              <w:rPr>
                <w:rFonts w:ascii="Times New Roman" w:eastAsia="Times New Roman" w:hAnsi="Times New Roman" w:cs="Times New Roman"/>
                <w:sz w:val="24"/>
                <w:szCs w:val="24"/>
                <w:lang w:eastAsia="ru-RU"/>
              </w:rPr>
              <w:t>:</w:t>
            </w:r>
            <w:r w:rsidRPr="00186EE9">
              <w:rPr>
                <w:rFonts w:ascii="Times New Roman" w:hAnsi="Times New Roman" w:cs="Times New Roman"/>
                <w:sz w:val="24"/>
                <w:szCs w:val="24"/>
              </w:rPr>
              <w:t xml:space="preserve"> принципы психологической самооценки и мотивации личности; методы саморазвития и самореализации личности; принципы тайм-менеджмента</w:t>
            </w:r>
          </w:p>
          <w:p w:rsidR="004220C3" w:rsidRPr="00F85707" w:rsidRDefault="00C33E33" w:rsidP="00C33E33">
            <w:pPr>
              <w:spacing w:before="100" w:beforeAutospacing="1" w:after="100" w:afterAutospacing="1"/>
              <w:jc w:val="both"/>
              <w:rPr>
                <w:rFonts w:ascii="Times New Roman" w:eastAsia="Times New Roman" w:hAnsi="Times New Roman" w:cs="Times New Roman"/>
                <w:color w:val="22272F"/>
                <w:sz w:val="24"/>
                <w:szCs w:val="24"/>
                <w:lang w:eastAsia="ru-RU"/>
              </w:rPr>
            </w:pPr>
            <w:r w:rsidRPr="00186EE9">
              <w:rPr>
                <w:rFonts w:ascii="Times New Roman" w:eastAsia="Times New Roman" w:hAnsi="Times New Roman" w:cs="Times New Roman"/>
                <w:sz w:val="24"/>
                <w:szCs w:val="24"/>
                <w:u w:val="single"/>
                <w:lang w:eastAsia="ru-RU"/>
              </w:rPr>
              <w:t>Уметь</w:t>
            </w:r>
            <w:r w:rsidRPr="00186EE9">
              <w:rPr>
                <w:rFonts w:ascii="Times New Roman" w:eastAsia="Times New Roman" w:hAnsi="Times New Roman" w:cs="Times New Roman"/>
                <w:sz w:val="24"/>
                <w:szCs w:val="24"/>
                <w:lang w:eastAsia="ru-RU"/>
              </w:rPr>
              <w:t>:</w:t>
            </w:r>
            <w:r w:rsidRPr="00186EE9">
              <w:rPr>
                <w:rFonts w:ascii="Times New Roman" w:hAnsi="Times New Roman" w:cs="Times New Roman"/>
                <w:sz w:val="24"/>
                <w:szCs w:val="24"/>
              </w:rPr>
              <w:t xml:space="preserve"> анализировать ситуации, связанные с саморазвитием и самореализацией личности, в том числе в сфере профессиональный компетенций; использовать свой творческий потенциал для самореализации и саморазвития, использовать методы научного познания для постоянного совершенствования</w:t>
            </w:r>
          </w:p>
        </w:tc>
      </w:tr>
    </w:tbl>
    <w:p w:rsidR="00314B1A" w:rsidRPr="00182719" w:rsidRDefault="00314B1A" w:rsidP="00182719">
      <w:pPr>
        <w:pStyle w:val="1"/>
        <w:jc w:val="both"/>
        <w:rPr>
          <w:rFonts w:ascii="Times New Roman" w:hAnsi="Times New Roman" w:cs="Times New Roman"/>
          <w:color w:val="auto"/>
        </w:rPr>
      </w:pPr>
      <w:bookmarkStart w:id="3" w:name="_Toc41242379"/>
      <w:r w:rsidRPr="00182719">
        <w:rPr>
          <w:rFonts w:ascii="Times New Roman" w:hAnsi="Times New Roman" w:cs="Times New Roman"/>
          <w:color w:val="auto"/>
        </w:rPr>
        <w:lastRenderedPageBreak/>
        <w:t>4. Место практики в структуре образовательной программы</w:t>
      </w:r>
      <w:bookmarkEnd w:id="3"/>
      <w:r w:rsidRPr="00182719">
        <w:rPr>
          <w:rFonts w:ascii="Times New Roman" w:hAnsi="Times New Roman" w:cs="Times New Roman"/>
          <w:color w:val="auto"/>
        </w:rPr>
        <w:t xml:space="preserve"> </w:t>
      </w:r>
    </w:p>
    <w:p w:rsidR="00A92F64" w:rsidRDefault="00A92F64" w:rsidP="00C214A7">
      <w:pPr>
        <w:pStyle w:val="Default"/>
        <w:spacing w:before="240" w:line="276" w:lineRule="auto"/>
        <w:ind w:firstLine="709"/>
        <w:jc w:val="both"/>
        <w:rPr>
          <w:sz w:val="28"/>
          <w:szCs w:val="28"/>
        </w:rPr>
      </w:pPr>
      <w:r w:rsidRPr="00C33E33">
        <w:rPr>
          <w:sz w:val="28"/>
          <w:szCs w:val="28"/>
        </w:rPr>
        <w:t>Учебная практика</w:t>
      </w:r>
      <w:r w:rsidR="004220C3" w:rsidRPr="00C33E33">
        <w:rPr>
          <w:sz w:val="28"/>
          <w:szCs w:val="28"/>
        </w:rPr>
        <w:t xml:space="preserve"> входит в раздел Блок 2. Практика</w:t>
      </w:r>
      <w:r w:rsidR="00C33E33">
        <w:rPr>
          <w:sz w:val="28"/>
          <w:szCs w:val="28"/>
        </w:rPr>
        <w:t>,</w:t>
      </w:r>
      <w:r w:rsidRPr="00C33E33">
        <w:rPr>
          <w:sz w:val="28"/>
          <w:szCs w:val="28"/>
        </w:rPr>
        <w:t xml:space="preserve"> </w:t>
      </w:r>
      <w:r w:rsidR="004220C3" w:rsidRPr="00C33E33">
        <w:rPr>
          <w:sz w:val="28"/>
          <w:szCs w:val="28"/>
        </w:rPr>
        <w:t>образовательной программы по направлению подготовки 09.03.03 «Прикладная информатика» профиль «ИТ-сервисы и технологии обработки данных в экономике и финансах».</w:t>
      </w:r>
      <w:r>
        <w:rPr>
          <w:sz w:val="28"/>
          <w:szCs w:val="28"/>
        </w:rPr>
        <w:t xml:space="preserve"> </w:t>
      </w:r>
    </w:p>
    <w:p w:rsidR="00A92F64" w:rsidRDefault="008F0BEA" w:rsidP="00C214A7">
      <w:pPr>
        <w:pStyle w:val="Default"/>
        <w:spacing w:line="276" w:lineRule="auto"/>
        <w:ind w:firstLine="709"/>
        <w:jc w:val="both"/>
        <w:rPr>
          <w:sz w:val="28"/>
          <w:szCs w:val="28"/>
        </w:rPr>
      </w:pPr>
      <w:r>
        <w:rPr>
          <w:sz w:val="28"/>
          <w:szCs w:val="28"/>
        </w:rPr>
        <w:t>Практика проводится в соответствии с учебными планами и календарным</w:t>
      </w:r>
    </w:p>
    <w:p w:rsidR="008F0BEA" w:rsidRDefault="008F0BEA" w:rsidP="00C214A7">
      <w:pPr>
        <w:pStyle w:val="Default"/>
        <w:spacing w:line="276" w:lineRule="auto"/>
        <w:jc w:val="both"/>
        <w:rPr>
          <w:sz w:val="28"/>
          <w:szCs w:val="28"/>
        </w:rPr>
      </w:pPr>
      <w:r>
        <w:rPr>
          <w:sz w:val="28"/>
          <w:szCs w:val="28"/>
        </w:rPr>
        <w:t>учебным графиком образовательного процесса в целях закрепления знаний, полученных в процессе теоретического обучения и приобретения студентами практических навыков работы по специальности.</w:t>
      </w:r>
    </w:p>
    <w:p w:rsidR="00314B1A" w:rsidRPr="00182719" w:rsidRDefault="00314B1A" w:rsidP="00182719">
      <w:pPr>
        <w:pStyle w:val="1"/>
        <w:jc w:val="both"/>
        <w:rPr>
          <w:rFonts w:ascii="Times New Roman" w:hAnsi="Times New Roman" w:cs="Times New Roman"/>
          <w:color w:val="auto"/>
        </w:rPr>
      </w:pPr>
      <w:bookmarkStart w:id="4" w:name="_Toc41242380"/>
      <w:r w:rsidRPr="00182719">
        <w:rPr>
          <w:rFonts w:ascii="Times New Roman" w:hAnsi="Times New Roman" w:cs="Times New Roman"/>
          <w:color w:val="auto"/>
        </w:rPr>
        <w:t>5. Объем практики в зачетных единицах и ее продолжительность в неделях, либо в академических часах</w:t>
      </w:r>
      <w:bookmarkEnd w:id="4"/>
      <w:r w:rsidRPr="00182719">
        <w:rPr>
          <w:rFonts w:ascii="Times New Roman" w:hAnsi="Times New Roman" w:cs="Times New Roman"/>
          <w:color w:val="auto"/>
        </w:rPr>
        <w:t xml:space="preserve"> </w:t>
      </w:r>
    </w:p>
    <w:p w:rsidR="00907DC7" w:rsidRPr="00907DC7" w:rsidRDefault="00907DC7" w:rsidP="00C214A7">
      <w:pPr>
        <w:pStyle w:val="Default"/>
        <w:spacing w:before="240" w:line="276" w:lineRule="auto"/>
        <w:ind w:firstLine="709"/>
        <w:jc w:val="both"/>
        <w:rPr>
          <w:sz w:val="28"/>
          <w:szCs w:val="28"/>
        </w:rPr>
      </w:pPr>
      <w:r w:rsidRPr="00907DC7">
        <w:rPr>
          <w:sz w:val="28"/>
          <w:szCs w:val="28"/>
        </w:rPr>
        <w:t>Объем учебной практики и сроки ее проведения определяются рабочим учебным планом по направлению</w:t>
      </w:r>
      <w:r w:rsidR="008F0BEA">
        <w:rPr>
          <w:sz w:val="28"/>
          <w:szCs w:val="28"/>
        </w:rPr>
        <w:t xml:space="preserve"> подготовки</w:t>
      </w:r>
      <w:r w:rsidRPr="00907DC7">
        <w:rPr>
          <w:sz w:val="28"/>
          <w:szCs w:val="28"/>
        </w:rPr>
        <w:t xml:space="preserve"> 09.03.03 «Прикладная информатика», профиль «ИТ-сервисы и технологии обработки данны</w:t>
      </w:r>
      <w:r w:rsidR="008F0BEA">
        <w:rPr>
          <w:sz w:val="28"/>
          <w:szCs w:val="28"/>
        </w:rPr>
        <w:t>х в экономик</w:t>
      </w:r>
      <w:r w:rsidR="00AF5262">
        <w:rPr>
          <w:sz w:val="28"/>
          <w:szCs w:val="28"/>
        </w:rPr>
        <w:t>е</w:t>
      </w:r>
      <w:r w:rsidR="008F0BEA">
        <w:rPr>
          <w:sz w:val="28"/>
          <w:szCs w:val="28"/>
        </w:rPr>
        <w:t xml:space="preserve"> и финанс</w:t>
      </w:r>
      <w:r w:rsidR="00AF5262">
        <w:rPr>
          <w:sz w:val="28"/>
          <w:szCs w:val="28"/>
        </w:rPr>
        <w:t>ах</w:t>
      </w:r>
      <w:bookmarkStart w:id="5" w:name="_GoBack"/>
      <w:bookmarkEnd w:id="5"/>
      <w:r w:rsidR="008F0BEA">
        <w:rPr>
          <w:sz w:val="28"/>
          <w:szCs w:val="28"/>
        </w:rPr>
        <w:t>».</w:t>
      </w:r>
    </w:p>
    <w:p w:rsidR="000D0EA5" w:rsidRDefault="008F0BEA" w:rsidP="00C214A7">
      <w:pPr>
        <w:spacing w:after="0" w:line="276" w:lineRule="auto"/>
        <w:ind w:firstLine="709"/>
        <w:jc w:val="both"/>
        <w:rPr>
          <w:rFonts w:ascii="Times New Roman" w:hAnsi="Times New Roman" w:cs="Times New Roman"/>
          <w:sz w:val="28"/>
          <w:szCs w:val="28"/>
        </w:rPr>
      </w:pPr>
      <w:r w:rsidRPr="00C33E33">
        <w:rPr>
          <w:rFonts w:ascii="Times New Roman" w:hAnsi="Times New Roman" w:cs="Times New Roman"/>
          <w:sz w:val="28"/>
          <w:szCs w:val="28"/>
        </w:rPr>
        <w:lastRenderedPageBreak/>
        <w:t>Общая т</w:t>
      </w:r>
      <w:r w:rsidR="00907DC7" w:rsidRPr="00C33E33">
        <w:rPr>
          <w:rFonts w:ascii="Times New Roman" w:hAnsi="Times New Roman" w:cs="Times New Roman"/>
          <w:sz w:val="28"/>
          <w:szCs w:val="28"/>
        </w:rPr>
        <w:t xml:space="preserve">рудоемкость учебной практики </w:t>
      </w:r>
      <w:r w:rsidR="000D0EA5" w:rsidRPr="00C33E33">
        <w:rPr>
          <w:rFonts w:ascii="Times New Roman" w:hAnsi="Times New Roman" w:cs="Times New Roman"/>
          <w:sz w:val="28"/>
          <w:szCs w:val="28"/>
        </w:rPr>
        <w:t xml:space="preserve">для 2017, 2018 года приема, очной формы обучения </w:t>
      </w:r>
      <w:r w:rsidR="00907DC7" w:rsidRPr="00C33E33">
        <w:rPr>
          <w:rFonts w:ascii="Times New Roman" w:hAnsi="Times New Roman" w:cs="Times New Roman"/>
          <w:sz w:val="28"/>
          <w:szCs w:val="28"/>
        </w:rPr>
        <w:t xml:space="preserve">составляет </w:t>
      </w:r>
      <w:r w:rsidR="000D0EA5" w:rsidRPr="00C33E33">
        <w:rPr>
          <w:rFonts w:ascii="Times New Roman" w:hAnsi="Times New Roman" w:cs="Times New Roman"/>
          <w:sz w:val="28"/>
          <w:szCs w:val="28"/>
        </w:rPr>
        <w:t>3</w:t>
      </w:r>
      <w:r w:rsidR="00907DC7" w:rsidRPr="00C33E33">
        <w:rPr>
          <w:rFonts w:ascii="Times New Roman" w:hAnsi="Times New Roman" w:cs="Times New Roman"/>
          <w:sz w:val="28"/>
          <w:szCs w:val="28"/>
        </w:rPr>
        <w:t xml:space="preserve"> зачетных единиц</w:t>
      </w:r>
      <w:r w:rsidR="000D0EA5" w:rsidRPr="00C33E33">
        <w:rPr>
          <w:rFonts w:ascii="Times New Roman" w:hAnsi="Times New Roman" w:cs="Times New Roman"/>
          <w:sz w:val="28"/>
          <w:szCs w:val="28"/>
        </w:rPr>
        <w:t>ы (108 час.), в том числе 4 часа в форме контактной работы. Продолжительность учебной практики составляет 2 недели.</w:t>
      </w:r>
    </w:p>
    <w:p w:rsidR="000D0EA5" w:rsidRDefault="000D0EA5" w:rsidP="00C214A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Общая трудоемкость учебной практики для 2019, 2020 года приема, очной, очно-заочной формы обучения составляет 6 зачетных единиц (216 часов), в том числе 4 часа в форме контактной работы. Продолжительность учебной практики составляет 4 недели.</w:t>
      </w:r>
    </w:p>
    <w:p w:rsidR="000D0EA5" w:rsidRDefault="00907DC7" w:rsidP="00C214A7">
      <w:pPr>
        <w:spacing w:after="0" w:line="276" w:lineRule="auto"/>
        <w:ind w:firstLine="709"/>
        <w:jc w:val="both"/>
        <w:rPr>
          <w:rFonts w:ascii="Times New Roman" w:hAnsi="Times New Roman" w:cs="Times New Roman"/>
          <w:sz w:val="28"/>
          <w:szCs w:val="28"/>
        </w:rPr>
      </w:pPr>
      <w:r w:rsidRPr="00907DC7">
        <w:rPr>
          <w:rFonts w:ascii="Times New Roman" w:hAnsi="Times New Roman" w:cs="Times New Roman"/>
          <w:sz w:val="28"/>
          <w:szCs w:val="28"/>
        </w:rPr>
        <w:t xml:space="preserve"> </w:t>
      </w:r>
      <w:r w:rsidR="000D0EA5">
        <w:rPr>
          <w:rFonts w:ascii="Times New Roman" w:hAnsi="Times New Roman" w:cs="Times New Roman"/>
          <w:sz w:val="28"/>
          <w:szCs w:val="28"/>
        </w:rPr>
        <w:t xml:space="preserve">Практика проводится на 8 семестре 4 курса обучения. </w:t>
      </w:r>
    </w:p>
    <w:p w:rsidR="00384735" w:rsidRPr="00907DC7" w:rsidRDefault="00BD1BEE" w:rsidP="00C214A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07DC7" w:rsidRPr="00907DC7">
        <w:rPr>
          <w:rFonts w:ascii="Times New Roman" w:hAnsi="Times New Roman" w:cs="Times New Roman"/>
          <w:sz w:val="28"/>
          <w:szCs w:val="28"/>
        </w:rPr>
        <w:t xml:space="preserve">Вид промежуточной аттестации </w:t>
      </w:r>
      <w:r>
        <w:rPr>
          <w:rFonts w:ascii="Times New Roman" w:hAnsi="Times New Roman" w:cs="Times New Roman"/>
          <w:sz w:val="28"/>
          <w:szCs w:val="28"/>
        </w:rPr>
        <w:t>–</w:t>
      </w:r>
      <w:r w:rsidR="00907DC7" w:rsidRPr="00907DC7">
        <w:rPr>
          <w:rFonts w:ascii="Times New Roman" w:hAnsi="Times New Roman" w:cs="Times New Roman"/>
          <w:sz w:val="28"/>
          <w:szCs w:val="28"/>
        </w:rPr>
        <w:t xml:space="preserve"> зачет</w:t>
      </w:r>
      <w:r>
        <w:rPr>
          <w:rFonts w:ascii="Times New Roman" w:hAnsi="Times New Roman" w:cs="Times New Roman"/>
          <w:sz w:val="28"/>
          <w:szCs w:val="28"/>
        </w:rPr>
        <w:t xml:space="preserve"> </w:t>
      </w:r>
      <w:r w:rsidRPr="00C33E33">
        <w:rPr>
          <w:rFonts w:ascii="Times New Roman" w:hAnsi="Times New Roman" w:cs="Times New Roman"/>
          <w:sz w:val="28"/>
          <w:szCs w:val="28"/>
        </w:rPr>
        <w:t>с оценкой</w:t>
      </w:r>
      <w:r w:rsidR="00907DC7" w:rsidRPr="00C33E33">
        <w:rPr>
          <w:rFonts w:ascii="Times New Roman" w:hAnsi="Times New Roman" w:cs="Times New Roman"/>
          <w:sz w:val="28"/>
          <w:szCs w:val="28"/>
        </w:rPr>
        <w:t>.</w:t>
      </w:r>
      <w:r w:rsidR="00907DC7" w:rsidRPr="00907DC7">
        <w:rPr>
          <w:rFonts w:ascii="Times New Roman" w:hAnsi="Times New Roman" w:cs="Times New Roman"/>
          <w:sz w:val="28"/>
          <w:szCs w:val="28"/>
        </w:rPr>
        <w:t xml:space="preserve"> </w:t>
      </w:r>
    </w:p>
    <w:p w:rsidR="00314B1A" w:rsidRDefault="00314B1A" w:rsidP="00182719">
      <w:pPr>
        <w:pStyle w:val="1"/>
        <w:jc w:val="both"/>
        <w:rPr>
          <w:rFonts w:ascii="Times New Roman" w:hAnsi="Times New Roman" w:cs="Times New Roman"/>
          <w:color w:val="auto"/>
        </w:rPr>
      </w:pPr>
      <w:bookmarkStart w:id="6" w:name="_Toc41242381"/>
      <w:r w:rsidRPr="00182719">
        <w:rPr>
          <w:rFonts w:ascii="Times New Roman" w:hAnsi="Times New Roman" w:cs="Times New Roman"/>
          <w:color w:val="auto"/>
        </w:rPr>
        <w:t>6. Содержание практики</w:t>
      </w:r>
      <w:bookmarkEnd w:id="6"/>
    </w:p>
    <w:p w:rsidR="00C214A7" w:rsidRPr="00C214A7" w:rsidRDefault="00C214A7" w:rsidP="00C214A7"/>
    <w:p w:rsidR="00BD1BEE" w:rsidRDefault="00BD1BEE" w:rsidP="00BD1BEE">
      <w:pPr>
        <w:widowControl w:val="0"/>
        <w:spacing w:after="0" w:line="276" w:lineRule="auto"/>
        <w:ind w:right="20"/>
        <w:jc w:val="both"/>
        <w:rPr>
          <w:rFonts w:ascii="Times New Roman" w:eastAsia="Times New Roman" w:hAnsi="Times New Roman" w:cs="Times New Roman"/>
          <w:color w:val="FF0000"/>
          <w:sz w:val="28"/>
          <w:szCs w:val="28"/>
        </w:rPr>
      </w:pPr>
      <w:r w:rsidRPr="00BD1BEE">
        <w:rPr>
          <w:rFonts w:ascii="Times New Roman" w:eastAsia="Times New Roman" w:hAnsi="Times New Roman" w:cs="Times New Roman"/>
          <w:sz w:val="28"/>
          <w:szCs w:val="28"/>
        </w:rPr>
        <w:t xml:space="preserve">Обучающиеся в процессе </w:t>
      </w:r>
      <w:r w:rsidR="00C33E33">
        <w:rPr>
          <w:rFonts w:ascii="Times New Roman" w:eastAsia="Times New Roman" w:hAnsi="Times New Roman" w:cs="Times New Roman"/>
          <w:sz w:val="28"/>
          <w:szCs w:val="28"/>
        </w:rPr>
        <w:t>учебной</w:t>
      </w:r>
      <w:r w:rsidRPr="00BD1BEE">
        <w:rPr>
          <w:rFonts w:ascii="Times New Roman" w:eastAsia="Times New Roman" w:hAnsi="Times New Roman" w:cs="Times New Roman"/>
          <w:sz w:val="28"/>
          <w:szCs w:val="28"/>
        </w:rPr>
        <w:t xml:space="preserve"> практики выполняют следующие виды деятельности:</w:t>
      </w:r>
      <w:r w:rsidR="00C33E33">
        <w:rPr>
          <w:rFonts w:ascii="Times New Roman" w:eastAsia="Times New Roman" w:hAnsi="Times New Roman" w:cs="Times New Roman"/>
          <w:sz w:val="28"/>
          <w:szCs w:val="28"/>
        </w:rPr>
        <w:t xml:space="preserve"> </w:t>
      </w:r>
    </w:p>
    <w:p w:rsidR="004A1D6B" w:rsidRDefault="00375D4D" w:rsidP="00BD1BEE">
      <w:pPr>
        <w:widowControl w:val="0"/>
        <w:spacing w:after="0" w:line="276" w:lineRule="auto"/>
        <w:ind w:right="20"/>
        <w:jc w:val="both"/>
        <w:rPr>
          <w:rFonts w:ascii="Times New Roman" w:eastAsia="Times New Roman" w:hAnsi="Times New Roman" w:cs="Times New Roman"/>
          <w:b/>
          <w:color w:val="000000" w:themeColor="text1"/>
          <w:sz w:val="28"/>
          <w:szCs w:val="28"/>
        </w:rPr>
      </w:pPr>
      <w:r w:rsidRPr="00375D4D">
        <w:rPr>
          <w:rFonts w:ascii="Times New Roman" w:eastAsia="Times New Roman" w:hAnsi="Times New Roman" w:cs="Times New Roman"/>
          <w:b/>
          <w:color w:val="000000" w:themeColor="text1"/>
          <w:sz w:val="28"/>
          <w:szCs w:val="28"/>
        </w:rPr>
        <w:t xml:space="preserve">2017, 2018 </w:t>
      </w:r>
      <w:proofErr w:type="spellStart"/>
      <w:r w:rsidR="00384735">
        <w:rPr>
          <w:rFonts w:ascii="Times New Roman" w:eastAsia="Times New Roman" w:hAnsi="Times New Roman" w:cs="Times New Roman"/>
          <w:b/>
          <w:color w:val="000000" w:themeColor="text1"/>
          <w:sz w:val="28"/>
          <w:szCs w:val="28"/>
        </w:rPr>
        <w:t>г.г</w:t>
      </w:r>
      <w:proofErr w:type="spellEnd"/>
      <w:r w:rsidR="00384735">
        <w:rPr>
          <w:rFonts w:ascii="Times New Roman" w:eastAsia="Times New Roman" w:hAnsi="Times New Roman" w:cs="Times New Roman"/>
          <w:b/>
          <w:color w:val="000000" w:themeColor="text1"/>
          <w:sz w:val="28"/>
          <w:szCs w:val="28"/>
        </w:rPr>
        <w:t>.</w:t>
      </w:r>
    </w:p>
    <w:tbl>
      <w:tblPr>
        <w:tblW w:w="9485" w:type="dxa"/>
        <w:tblInd w:w="10" w:type="dxa"/>
        <w:tblLayout w:type="fixed"/>
        <w:tblCellMar>
          <w:left w:w="10" w:type="dxa"/>
          <w:right w:w="10" w:type="dxa"/>
        </w:tblCellMar>
        <w:tblLook w:val="04A0" w:firstRow="1" w:lastRow="0" w:firstColumn="1" w:lastColumn="0" w:noHBand="0" w:noVBand="1"/>
      </w:tblPr>
      <w:tblGrid>
        <w:gridCol w:w="2112"/>
        <w:gridCol w:w="5244"/>
        <w:gridCol w:w="2129"/>
      </w:tblGrid>
      <w:tr w:rsidR="004A1D6B" w:rsidRPr="008D0E4B" w:rsidTr="004A1D6B">
        <w:trPr>
          <w:trHeight w:val="20"/>
        </w:trPr>
        <w:tc>
          <w:tcPr>
            <w:tcW w:w="2112" w:type="dxa"/>
            <w:tcBorders>
              <w:top w:val="single" w:sz="4" w:space="0" w:color="auto"/>
              <w:left w:val="single" w:sz="4" w:space="0" w:color="auto"/>
              <w:bottom w:val="single" w:sz="4" w:space="0" w:color="auto"/>
            </w:tcBorders>
            <w:shd w:val="clear" w:color="auto" w:fill="FFFFFF"/>
          </w:tcPr>
          <w:p w:rsidR="004A1D6B" w:rsidRPr="008D0E4B" w:rsidRDefault="004A1D6B" w:rsidP="004A1D6B">
            <w:pPr>
              <w:widowControl w:val="0"/>
              <w:spacing w:after="0" w:line="240" w:lineRule="auto"/>
              <w:jc w:val="both"/>
              <w:rPr>
                <w:rFonts w:ascii="Times New Roman" w:eastAsia="Times New Roman" w:hAnsi="Times New Roman" w:cs="Times New Roman"/>
                <w:sz w:val="24"/>
                <w:szCs w:val="24"/>
              </w:rPr>
            </w:pPr>
            <w:r w:rsidRPr="008D0E4B">
              <w:rPr>
                <w:rFonts w:ascii="Times New Roman" w:eastAsia="Times New Roman" w:hAnsi="Times New Roman" w:cs="Times New Roman"/>
                <w:b/>
                <w:bCs/>
                <w:color w:val="000000"/>
                <w:spacing w:val="1"/>
                <w:sz w:val="24"/>
                <w:szCs w:val="24"/>
                <w:shd w:val="clear" w:color="auto" w:fill="FFFFFF"/>
                <w:lang w:eastAsia="ru-RU" w:bidi="ru-RU"/>
              </w:rPr>
              <w:t>Виды деятельности</w:t>
            </w:r>
          </w:p>
        </w:tc>
        <w:tc>
          <w:tcPr>
            <w:tcW w:w="5244" w:type="dxa"/>
            <w:tcBorders>
              <w:top w:val="single" w:sz="4" w:space="0" w:color="auto"/>
              <w:left w:val="single" w:sz="4" w:space="0" w:color="auto"/>
              <w:bottom w:val="single" w:sz="4" w:space="0" w:color="auto"/>
            </w:tcBorders>
            <w:shd w:val="clear" w:color="auto" w:fill="FFFFFF"/>
          </w:tcPr>
          <w:p w:rsidR="004A1D6B" w:rsidRPr="008D0E4B" w:rsidRDefault="004A1D6B" w:rsidP="004A1D6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eastAsia="Times New Roman" w:hAnsi="Times New Roman" w:cs="Times New Roman"/>
                <w:b/>
                <w:sz w:val="24"/>
                <w:szCs w:val="24"/>
              </w:rPr>
              <w:t>Виды работ (в форме контактной работы, в форме самостоятельной работы)</w:t>
            </w:r>
          </w:p>
        </w:tc>
        <w:tc>
          <w:tcPr>
            <w:tcW w:w="2129" w:type="dxa"/>
            <w:tcBorders>
              <w:top w:val="single" w:sz="4" w:space="0" w:color="auto"/>
              <w:left w:val="single" w:sz="4" w:space="0" w:color="auto"/>
              <w:bottom w:val="single" w:sz="4" w:space="0" w:color="auto"/>
              <w:right w:val="single" w:sz="4" w:space="0" w:color="auto"/>
            </w:tcBorders>
            <w:shd w:val="clear" w:color="auto" w:fill="FFFFFF"/>
            <w:vAlign w:val="bottom"/>
          </w:tcPr>
          <w:p w:rsidR="004A1D6B" w:rsidRPr="008D0E4B" w:rsidRDefault="004A1D6B" w:rsidP="004A1D6B">
            <w:pPr>
              <w:widowControl w:val="0"/>
              <w:spacing w:after="0" w:line="240" w:lineRule="auto"/>
              <w:jc w:val="center"/>
              <w:rPr>
                <w:rFonts w:ascii="Times New Roman" w:eastAsia="Times New Roman" w:hAnsi="Times New Roman" w:cs="Times New Roman"/>
                <w:sz w:val="24"/>
                <w:szCs w:val="24"/>
              </w:rPr>
            </w:pPr>
            <w:r w:rsidRPr="008D0E4B">
              <w:rPr>
                <w:rFonts w:ascii="Times New Roman" w:eastAsia="Times New Roman" w:hAnsi="Times New Roman" w:cs="Times New Roman"/>
                <w:b/>
                <w:bCs/>
                <w:color w:val="000000"/>
                <w:spacing w:val="1"/>
                <w:sz w:val="24"/>
                <w:szCs w:val="24"/>
                <w:shd w:val="clear" w:color="auto" w:fill="FFFFFF"/>
                <w:lang w:eastAsia="ru-RU" w:bidi="ru-RU"/>
              </w:rPr>
              <w:t>Количество часов (недель)</w:t>
            </w:r>
          </w:p>
        </w:tc>
      </w:tr>
      <w:tr w:rsidR="004A1D6B" w:rsidRPr="008D0E4B" w:rsidTr="004A1D6B">
        <w:trPr>
          <w:trHeight w:val="20"/>
        </w:trPr>
        <w:tc>
          <w:tcPr>
            <w:tcW w:w="2112" w:type="dxa"/>
            <w:tcBorders>
              <w:top w:val="single" w:sz="4" w:space="0" w:color="auto"/>
              <w:left w:val="single" w:sz="4" w:space="0" w:color="auto"/>
              <w:bottom w:val="single" w:sz="4" w:space="0" w:color="auto"/>
            </w:tcBorders>
            <w:shd w:val="clear" w:color="auto" w:fill="FFFFFF"/>
            <w:vAlign w:val="center"/>
          </w:tcPr>
          <w:p w:rsidR="004A1D6B" w:rsidRPr="008D0E4B" w:rsidRDefault="004A1D6B" w:rsidP="004A1D6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hAnsi="Times New Roman" w:cs="Times New Roman"/>
                <w:color w:val="000000"/>
                <w:sz w:val="24"/>
                <w:szCs w:val="24"/>
                <w:shd w:val="clear" w:color="auto" w:fill="FFFFFF"/>
              </w:rPr>
              <w:t>Организационно- подготовительный этап</w:t>
            </w:r>
          </w:p>
        </w:tc>
        <w:tc>
          <w:tcPr>
            <w:tcW w:w="5244" w:type="dxa"/>
            <w:tcBorders>
              <w:top w:val="single" w:sz="4" w:space="0" w:color="auto"/>
              <w:left w:val="single" w:sz="4" w:space="0" w:color="auto"/>
              <w:bottom w:val="single" w:sz="4" w:space="0" w:color="auto"/>
            </w:tcBorders>
            <w:shd w:val="clear" w:color="auto" w:fill="FFFFFF"/>
            <w:vAlign w:val="center"/>
          </w:tcPr>
          <w:p w:rsidR="004A1D6B" w:rsidRPr="008D0E4B" w:rsidRDefault="004A1D6B" w:rsidP="004A1D6B">
            <w:pPr>
              <w:widowControl w:val="0"/>
              <w:spacing w:after="0" w:line="240" w:lineRule="auto"/>
              <w:jc w:val="both"/>
              <w:rPr>
                <w:rFonts w:ascii="Times New Roman" w:eastAsia="Times New Roman" w:hAnsi="Times New Roman" w:cs="Times New Roman"/>
                <w:sz w:val="24"/>
                <w:szCs w:val="24"/>
              </w:rPr>
            </w:pPr>
            <w:r w:rsidRPr="008D0E4B">
              <w:rPr>
                <w:rFonts w:ascii="Times New Roman" w:hAnsi="Times New Roman" w:cs="Times New Roman"/>
                <w:sz w:val="24"/>
                <w:szCs w:val="24"/>
              </w:rPr>
              <w:t>Ознакомление с предприятием, инструктаж на рабочем месте</w:t>
            </w:r>
          </w:p>
        </w:tc>
        <w:tc>
          <w:tcPr>
            <w:tcW w:w="2129" w:type="dxa"/>
            <w:tcBorders>
              <w:top w:val="single" w:sz="4" w:space="0" w:color="auto"/>
              <w:left w:val="single" w:sz="4" w:space="0" w:color="auto"/>
              <w:bottom w:val="single" w:sz="4" w:space="0" w:color="auto"/>
              <w:right w:val="single" w:sz="4" w:space="0" w:color="auto"/>
            </w:tcBorders>
            <w:shd w:val="clear" w:color="auto" w:fill="FFFFFF"/>
            <w:vAlign w:val="center"/>
          </w:tcPr>
          <w:p w:rsidR="004A1D6B" w:rsidRPr="008D0E4B" w:rsidRDefault="004A1D6B" w:rsidP="004A1D6B">
            <w:pPr>
              <w:widowControl w:val="0"/>
              <w:spacing w:after="0" w:line="240" w:lineRule="auto"/>
              <w:jc w:val="center"/>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eastAsia="Times New Roman" w:hAnsi="Times New Roman" w:cs="Times New Roman"/>
                <w:bCs/>
                <w:color w:val="000000"/>
                <w:spacing w:val="1"/>
                <w:sz w:val="24"/>
                <w:szCs w:val="24"/>
                <w:shd w:val="clear" w:color="auto" w:fill="FFFFFF"/>
                <w:lang w:eastAsia="ru-RU" w:bidi="ru-RU"/>
              </w:rPr>
              <w:t>8</w:t>
            </w:r>
          </w:p>
        </w:tc>
      </w:tr>
      <w:tr w:rsidR="004A1D6B" w:rsidRPr="008D0E4B" w:rsidTr="004A1D6B">
        <w:trPr>
          <w:trHeight w:val="20"/>
        </w:trPr>
        <w:tc>
          <w:tcPr>
            <w:tcW w:w="2112" w:type="dxa"/>
            <w:tcBorders>
              <w:top w:val="single" w:sz="4" w:space="0" w:color="auto"/>
              <w:left w:val="single" w:sz="4" w:space="0" w:color="auto"/>
              <w:bottom w:val="single" w:sz="4" w:space="0" w:color="auto"/>
            </w:tcBorders>
            <w:shd w:val="clear" w:color="auto" w:fill="FFFFFF"/>
            <w:vAlign w:val="center"/>
          </w:tcPr>
          <w:p w:rsidR="004A1D6B" w:rsidRPr="008D0E4B" w:rsidRDefault="004A1D6B" w:rsidP="004A1D6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hAnsi="Times New Roman" w:cs="Times New Roman"/>
                <w:color w:val="000000"/>
                <w:sz w:val="24"/>
                <w:szCs w:val="24"/>
                <w:shd w:val="clear" w:color="auto" w:fill="FFFFFF"/>
              </w:rPr>
              <w:t>Основной этап</w:t>
            </w:r>
          </w:p>
        </w:tc>
        <w:tc>
          <w:tcPr>
            <w:tcW w:w="5244" w:type="dxa"/>
            <w:tcBorders>
              <w:top w:val="single" w:sz="4" w:space="0" w:color="auto"/>
              <w:left w:val="single" w:sz="4" w:space="0" w:color="auto"/>
              <w:bottom w:val="single" w:sz="4" w:space="0" w:color="auto"/>
            </w:tcBorders>
            <w:shd w:val="clear" w:color="auto" w:fill="FFFFFF"/>
            <w:vAlign w:val="center"/>
          </w:tcPr>
          <w:p w:rsidR="004A1D6B" w:rsidRPr="008D0E4B" w:rsidRDefault="004A1D6B" w:rsidP="004A1D6B">
            <w:pPr>
              <w:widowControl w:val="0"/>
              <w:spacing w:after="0" w:line="240" w:lineRule="auto"/>
              <w:jc w:val="both"/>
              <w:rPr>
                <w:rFonts w:ascii="Times New Roman" w:eastAsia="Times New Roman" w:hAnsi="Times New Roman" w:cs="Times New Roman"/>
                <w:sz w:val="24"/>
                <w:szCs w:val="24"/>
              </w:rPr>
            </w:pPr>
            <w:r w:rsidRPr="008D0E4B">
              <w:rPr>
                <w:rFonts w:ascii="Times New Roman" w:hAnsi="Times New Roman" w:cs="Times New Roman"/>
                <w:sz w:val="24"/>
                <w:szCs w:val="24"/>
              </w:rPr>
              <w:t>Обучение и работа на рабочих местах в качестве стажера</w:t>
            </w:r>
          </w:p>
        </w:tc>
        <w:tc>
          <w:tcPr>
            <w:tcW w:w="2129" w:type="dxa"/>
            <w:tcBorders>
              <w:top w:val="single" w:sz="4" w:space="0" w:color="auto"/>
              <w:left w:val="single" w:sz="4" w:space="0" w:color="auto"/>
              <w:bottom w:val="single" w:sz="4" w:space="0" w:color="auto"/>
              <w:right w:val="single" w:sz="4" w:space="0" w:color="auto"/>
            </w:tcBorders>
            <w:shd w:val="clear" w:color="auto" w:fill="FFFFFF"/>
            <w:vAlign w:val="center"/>
          </w:tcPr>
          <w:p w:rsidR="004A1D6B" w:rsidRPr="008D0E4B" w:rsidRDefault="004A1D6B" w:rsidP="004A1D6B">
            <w:pPr>
              <w:widowControl w:val="0"/>
              <w:spacing w:after="0" w:line="240" w:lineRule="auto"/>
              <w:jc w:val="center"/>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eastAsia="Times New Roman" w:hAnsi="Times New Roman" w:cs="Times New Roman"/>
                <w:bCs/>
                <w:color w:val="000000"/>
                <w:spacing w:val="1"/>
                <w:sz w:val="24"/>
                <w:szCs w:val="24"/>
                <w:shd w:val="clear" w:color="auto" w:fill="FFFFFF"/>
                <w:lang w:eastAsia="ru-RU" w:bidi="ru-RU"/>
              </w:rPr>
              <w:t>80</w:t>
            </w:r>
          </w:p>
        </w:tc>
      </w:tr>
      <w:tr w:rsidR="004A1D6B" w:rsidRPr="008D0E4B" w:rsidTr="004A1D6B">
        <w:trPr>
          <w:trHeight w:val="20"/>
        </w:trPr>
        <w:tc>
          <w:tcPr>
            <w:tcW w:w="2112" w:type="dxa"/>
            <w:tcBorders>
              <w:top w:val="single" w:sz="4" w:space="0" w:color="auto"/>
              <w:left w:val="single" w:sz="4" w:space="0" w:color="auto"/>
              <w:bottom w:val="single" w:sz="4" w:space="0" w:color="auto"/>
            </w:tcBorders>
            <w:shd w:val="clear" w:color="auto" w:fill="FFFFFF"/>
            <w:vAlign w:val="center"/>
          </w:tcPr>
          <w:p w:rsidR="004A1D6B" w:rsidRPr="008D0E4B" w:rsidRDefault="004A1D6B" w:rsidP="004A1D6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eastAsia="Times New Roman" w:hAnsi="Times New Roman" w:cs="Times New Roman"/>
                <w:bCs/>
                <w:color w:val="000000"/>
                <w:spacing w:val="1"/>
                <w:sz w:val="24"/>
                <w:szCs w:val="24"/>
                <w:shd w:val="clear" w:color="auto" w:fill="FFFFFF"/>
                <w:lang w:eastAsia="ru-RU" w:bidi="ru-RU"/>
              </w:rPr>
              <w:t>Отчетный этап</w:t>
            </w:r>
          </w:p>
        </w:tc>
        <w:tc>
          <w:tcPr>
            <w:tcW w:w="5244" w:type="dxa"/>
            <w:tcBorders>
              <w:top w:val="single" w:sz="4" w:space="0" w:color="auto"/>
              <w:left w:val="single" w:sz="4" w:space="0" w:color="auto"/>
              <w:bottom w:val="single" w:sz="4" w:space="0" w:color="auto"/>
            </w:tcBorders>
            <w:shd w:val="clear" w:color="auto" w:fill="FFFFFF"/>
            <w:vAlign w:val="center"/>
          </w:tcPr>
          <w:p w:rsidR="004A1D6B" w:rsidRPr="008D0E4B" w:rsidRDefault="004A1D6B" w:rsidP="004A1D6B">
            <w:pPr>
              <w:pStyle w:val="Default"/>
              <w:jc w:val="both"/>
              <w:rPr>
                <w:color w:val="auto"/>
              </w:rPr>
            </w:pPr>
            <w:r w:rsidRPr="008D0E4B">
              <w:rPr>
                <w:color w:val="auto"/>
              </w:rPr>
              <w:t>Обобщение материалов и оформление отчета</w:t>
            </w:r>
          </w:p>
          <w:p w:rsidR="004A1D6B" w:rsidRPr="008D0E4B" w:rsidRDefault="004A1D6B" w:rsidP="004A1D6B">
            <w:pPr>
              <w:widowControl w:val="0"/>
              <w:spacing w:after="0" w:line="240" w:lineRule="auto"/>
              <w:jc w:val="both"/>
              <w:rPr>
                <w:rFonts w:ascii="Times New Roman" w:eastAsia="Times New Roman" w:hAnsi="Times New Roman" w:cs="Times New Roman"/>
                <w:sz w:val="24"/>
                <w:szCs w:val="24"/>
              </w:rPr>
            </w:pPr>
            <w:r w:rsidRPr="008D0E4B">
              <w:rPr>
                <w:rFonts w:ascii="Times New Roman" w:hAnsi="Times New Roman" w:cs="Times New Roman"/>
                <w:sz w:val="24"/>
                <w:szCs w:val="24"/>
              </w:rPr>
              <w:t>по практике</w:t>
            </w:r>
          </w:p>
        </w:tc>
        <w:tc>
          <w:tcPr>
            <w:tcW w:w="2129" w:type="dxa"/>
            <w:tcBorders>
              <w:top w:val="single" w:sz="4" w:space="0" w:color="auto"/>
              <w:left w:val="single" w:sz="4" w:space="0" w:color="auto"/>
              <w:bottom w:val="single" w:sz="4" w:space="0" w:color="auto"/>
              <w:right w:val="single" w:sz="4" w:space="0" w:color="auto"/>
            </w:tcBorders>
            <w:shd w:val="clear" w:color="auto" w:fill="FFFFFF"/>
            <w:vAlign w:val="center"/>
          </w:tcPr>
          <w:p w:rsidR="004A1D6B" w:rsidRPr="008D0E4B" w:rsidRDefault="004A1D6B" w:rsidP="004A1D6B">
            <w:pPr>
              <w:widowControl w:val="0"/>
              <w:spacing w:after="0" w:line="240" w:lineRule="auto"/>
              <w:jc w:val="center"/>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eastAsia="Times New Roman" w:hAnsi="Times New Roman" w:cs="Times New Roman"/>
                <w:bCs/>
                <w:color w:val="000000"/>
                <w:spacing w:val="1"/>
                <w:sz w:val="24"/>
                <w:szCs w:val="24"/>
                <w:shd w:val="clear" w:color="auto" w:fill="FFFFFF"/>
                <w:lang w:eastAsia="ru-RU" w:bidi="ru-RU"/>
              </w:rPr>
              <w:t>20</w:t>
            </w:r>
          </w:p>
        </w:tc>
      </w:tr>
      <w:tr w:rsidR="004A1D6B" w:rsidRPr="008D0E4B" w:rsidTr="004A1D6B">
        <w:trPr>
          <w:trHeight w:val="20"/>
        </w:trPr>
        <w:tc>
          <w:tcPr>
            <w:tcW w:w="2112" w:type="dxa"/>
            <w:tcBorders>
              <w:top w:val="single" w:sz="4" w:space="0" w:color="auto"/>
              <w:left w:val="single" w:sz="4" w:space="0" w:color="auto"/>
              <w:bottom w:val="single" w:sz="4" w:space="0" w:color="auto"/>
            </w:tcBorders>
            <w:shd w:val="clear" w:color="auto" w:fill="FFFFFF"/>
          </w:tcPr>
          <w:p w:rsidR="004A1D6B" w:rsidRPr="008D0E4B" w:rsidRDefault="004A1D6B" w:rsidP="004A1D6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eastAsia="Times New Roman" w:hAnsi="Times New Roman" w:cs="Times New Roman"/>
                <w:bCs/>
                <w:color w:val="000000"/>
                <w:spacing w:val="1"/>
                <w:sz w:val="24"/>
                <w:szCs w:val="24"/>
                <w:shd w:val="clear" w:color="auto" w:fill="FFFFFF"/>
                <w:lang w:eastAsia="ru-RU" w:bidi="ru-RU"/>
              </w:rPr>
              <w:t>Итого:</w:t>
            </w:r>
          </w:p>
        </w:tc>
        <w:tc>
          <w:tcPr>
            <w:tcW w:w="5244" w:type="dxa"/>
            <w:tcBorders>
              <w:top w:val="single" w:sz="4" w:space="0" w:color="auto"/>
              <w:left w:val="single" w:sz="4" w:space="0" w:color="auto"/>
              <w:bottom w:val="single" w:sz="4" w:space="0" w:color="auto"/>
            </w:tcBorders>
            <w:shd w:val="clear" w:color="auto" w:fill="FFFFFF"/>
          </w:tcPr>
          <w:p w:rsidR="004A1D6B" w:rsidRPr="008D0E4B" w:rsidRDefault="004A1D6B" w:rsidP="004A1D6B">
            <w:pPr>
              <w:widowControl w:val="0"/>
              <w:spacing w:after="0" w:line="240" w:lineRule="auto"/>
              <w:jc w:val="both"/>
              <w:rPr>
                <w:rFonts w:ascii="Times New Roman" w:eastAsia="Times New Roman" w:hAnsi="Times New Roman" w:cs="Times New Roman"/>
                <w:sz w:val="24"/>
                <w:szCs w:val="24"/>
              </w:rPr>
            </w:pPr>
          </w:p>
        </w:tc>
        <w:tc>
          <w:tcPr>
            <w:tcW w:w="2129" w:type="dxa"/>
            <w:tcBorders>
              <w:top w:val="single" w:sz="4" w:space="0" w:color="auto"/>
              <w:left w:val="single" w:sz="4" w:space="0" w:color="auto"/>
              <w:bottom w:val="single" w:sz="4" w:space="0" w:color="auto"/>
              <w:right w:val="single" w:sz="4" w:space="0" w:color="auto"/>
            </w:tcBorders>
            <w:shd w:val="clear" w:color="auto" w:fill="FFFFFF"/>
            <w:vAlign w:val="bottom"/>
          </w:tcPr>
          <w:p w:rsidR="004A1D6B" w:rsidRPr="008D0E4B" w:rsidRDefault="004A1D6B" w:rsidP="004A1D6B">
            <w:pPr>
              <w:widowControl w:val="0"/>
              <w:spacing w:after="0" w:line="240" w:lineRule="auto"/>
              <w:jc w:val="center"/>
              <w:rPr>
                <w:rFonts w:ascii="Times New Roman" w:eastAsia="Times New Roman" w:hAnsi="Times New Roman" w:cs="Times New Roman"/>
                <w:bCs/>
                <w:color w:val="000000"/>
                <w:spacing w:val="1"/>
                <w:sz w:val="24"/>
                <w:szCs w:val="24"/>
                <w:shd w:val="clear" w:color="auto" w:fill="FFFFFF"/>
                <w:lang w:eastAsia="ru-RU" w:bidi="ru-RU"/>
              </w:rPr>
            </w:pPr>
            <w:r w:rsidRPr="008D0E4B">
              <w:rPr>
                <w:rFonts w:ascii="Times New Roman" w:eastAsia="Times New Roman" w:hAnsi="Times New Roman" w:cs="Times New Roman"/>
                <w:bCs/>
                <w:color w:val="000000"/>
                <w:spacing w:val="1"/>
                <w:sz w:val="24"/>
                <w:szCs w:val="24"/>
                <w:shd w:val="clear" w:color="auto" w:fill="FFFFFF"/>
                <w:lang w:eastAsia="ru-RU" w:bidi="ru-RU"/>
              </w:rPr>
              <w:t>108</w:t>
            </w:r>
          </w:p>
        </w:tc>
      </w:tr>
    </w:tbl>
    <w:p w:rsidR="00BD1BEE" w:rsidRPr="00BD1BEE" w:rsidRDefault="00BD1BEE" w:rsidP="00BD1BEE">
      <w:pPr>
        <w:widowControl w:val="0"/>
        <w:spacing w:after="0" w:line="276" w:lineRule="auto"/>
        <w:ind w:right="20"/>
        <w:jc w:val="both"/>
        <w:rPr>
          <w:rFonts w:ascii="Times New Roman" w:eastAsia="Times New Roman" w:hAnsi="Times New Roman" w:cs="Times New Roman"/>
          <w:sz w:val="28"/>
          <w:szCs w:val="28"/>
        </w:rPr>
      </w:pPr>
    </w:p>
    <w:p w:rsidR="00C33E33" w:rsidRDefault="00375D4D" w:rsidP="00375D4D">
      <w:pPr>
        <w:widowControl w:val="0"/>
        <w:spacing w:after="0" w:line="276" w:lineRule="auto"/>
        <w:ind w:right="2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2019, 2020</w:t>
      </w:r>
      <w:r w:rsidRPr="00375D4D">
        <w:rPr>
          <w:rFonts w:ascii="Times New Roman" w:eastAsia="Times New Roman" w:hAnsi="Times New Roman" w:cs="Times New Roman"/>
          <w:b/>
          <w:color w:val="000000" w:themeColor="text1"/>
          <w:sz w:val="28"/>
          <w:szCs w:val="28"/>
        </w:rPr>
        <w:t xml:space="preserve"> </w:t>
      </w:r>
      <w:proofErr w:type="spellStart"/>
      <w:r w:rsidR="00384735">
        <w:rPr>
          <w:rFonts w:ascii="Times New Roman" w:eastAsia="Times New Roman" w:hAnsi="Times New Roman" w:cs="Times New Roman"/>
          <w:b/>
          <w:color w:val="000000" w:themeColor="text1"/>
          <w:sz w:val="28"/>
          <w:szCs w:val="28"/>
        </w:rPr>
        <w:t>г.г</w:t>
      </w:r>
      <w:proofErr w:type="spellEnd"/>
      <w:r w:rsidR="00384735">
        <w:rPr>
          <w:rFonts w:ascii="Times New Roman" w:eastAsia="Times New Roman" w:hAnsi="Times New Roman" w:cs="Times New Roman"/>
          <w:b/>
          <w:color w:val="000000" w:themeColor="text1"/>
          <w:sz w:val="28"/>
          <w:szCs w:val="28"/>
        </w:rPr>
        <w:t>.</w:t>
      </w:r>
    </w:p>
    <w:tbl>
      <w:tblPr>
        <w:tblW w:w="9485" w:type="dxa"/>
        <w:tblInd w:w="10" w:type="dxa"/>
        <w:tblLayout w:type="fixed"/>
        <w:tblCellMar>
          <w:left w:w="10" w:type="dxa"/>
          <w:right w:w="10" w:type="dxa"/>
        </w:tblCellMar>
        <w:tblLook w:val="04A0" w:firstRow="1" w:lastRow="0" w:firstColumn="1" w:lastColumn="0" w:noHBand="0" w:noVBand="1"/>
      </w:tblPr>
      <w:tblGrid>
        <w:gridCol w:w="2268"/>
        <w:gridCol w:w="4820"/>
        <w:gridCol w:w="2397"/>
      </w:tblGrid>
      <w:tr w:rsidR="00C33E33" w:rsidRPr="005D1815" w:rsidTr="0051409B">
        <w:trPr>
          <w:trHeight w:val="20"/>
        </w:trPr>
        <w:tc>
          <w:tcPr>
            <w:tcW w:w="2268" w:type="dxa"/>
            <w:tcBorders>
              <w:top w:val="single" w:sz="4" w:space="0" w:color="auto"/>
              <w:left w:val="single" w:sz="4" w:space="0" w:color="auto"/>
              <w:bottom w:val="single" w:sz="4" w:space="0" w:color="auto"/>
            </w:tcBorders>
            <w:shd w:val="clear" w:color="auto" w:fill="FFFFFF"/>
          </w:tcPr>
          <w:p w:rsidR="00C33E33" w:rsidRPr="00480136" w:rsidRDefault="00C33E33" w:rsidP="0051409B">
            <w:pPr>
              <w:widowControl w:val="0"/>
              <w:spacing w:after="0" w:line="240" w:lineRule="auto"/>
              <w:jc w:val="both"/>
              <w:rPr>
                <w:rFonts w:ascii="Times New Roman" w:eastAsia="Times New Roman" w:hAnsi="Times New Roman" w:cs="Times New Roman"/>
                <w:sz w:val="24"/>
                <w:szCs w:val="24"/>
              </w:rPr>
            </w:pPr>
            <w:r w:rsidRPr="00480136">
              <w:rPr>
                <w:rFonts w:ascii="Times New Roman" w:eastAsia="Times New Roman" w:hAnsi="Times New Roman" w:cs="Times New Roman"/>
                <w:b/>
                <w:bCs/>
                <w:color w:val="000000"/>
                <w:spacing w:val="1"/>
                <w:sz w:val="24"/>
                <w:szCs w:val="24"/>
                <w:shd w:val="clear" w:color="auto" w:fill="FFFFFF"/>
                <w:lang w:eastAsia="ru-RU" w:bidi="ru-RU"/>
              </w:rPr>
              <w:t>Виды деятельности</w:t>
            </w:r>
          </w:p>
        </w:tc>
        <w:tc>
          <w:tcPr>
            <w:tcW w:w="4820" w:type="dxa"/>
            <w:tcBorders>
              <w:top w:val="single" w:sz="4" w:space="0" w:color="auto"/>
              <w:left w:val="single" w:sz="4" w:space="0" w:color="auto"/>
              <w:bottom w:val="single" w:sz="4" w:space="0" w:color="auto"/>
            </w:tcBorders>
            <w:shd w:val="clear" w:color="auto" w:fill="FFFFFF"/>
          </w:tcPr>
          <w:p w:rsidR="00C33E33" w:rsidRPr="00480136" w:rsidRDefault="00C33E33" w:rsidP="0051409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480136">
              <w:rPr>
                <w:rFonts w:ascii="Times New Roman" w:eastAsia="Times New Roman" w:hAnsi="Times New Roman" w:cs="Times New Roman"/>
                <w:b/>
                <w:sz w:val="24"/>
                <w:szCs w:val="24"/>
              </w:rPr>
              <w:t>Виды работ (в форме контактной работы, в форме самостоятельной работы)</w:t>
            </w:r>
          </w:p>
        </w:tc>
        <w:tc>
          <w:tcPr>
            <w:tcW w:w="2397" w:type="dxa"/>
            <w:tcBorders>
              <w:top w:val="single" w:sz="4" w:space="0" w:color="auto"/>
              <w:left w:val="single" w:sz="4" w:space="0" w:color="auto"/>
              <w:bottom w:val="single" w:sz="4" w:space="0" w:color="auto"/>
              <w:right w:val="single" w:sz="4" w:space="0" w:color="auto"/>
            </w:tcBorders>
            <w:shd w:val="clear" w:color="auto" w:fill="FFFFFF"/>
            <w:vAlign w:val="bottom"/>
          </w:tcPr>
          <w:p w:rsidR="00C33E33" w:rsidRPr="005D1815" w:rsidRDefault="00C33E33" w:rsidP="0051409B">
            <w:pPr>
              <w:widowControl w:val="0"/>
              <w:spacing w:after="0" w:line="240" w:lineRule="auto"/>
              <w:jc w:val="center"/>
              <w:rPr>
                <w:rFonts w:ascii="Times New Roman" w:eastAsia="Times New Roman" w:hAnsi="Times New Roman" w:cs="Times New Roman"/>
                <w:sz w:val="24"/>
                <w:szCs w:val="24"/>
              </w:rPr>
            </w:pPr>
            <w:r w:rsidRPr="005D1815">
              <w:rPr>
                <w:rFonts w:ascii="Times New Roman" w:eastAsia="Times New Roman" w:hAnsi="Times New Roman" w:cs="Times New Roman"/>
                <w:b/>
                <w:bCs/>
                <w:color w:val="000000"/>
                <w:spacing w:val="1"/>
                <w:sz w:val="24"/>
                <w:szCs w:val="24"/>
                <w:shd w:val="clear" w:color="auto" w:fill="FFFFFF"/>
                <w:lang w:eastAsia="ru-RU" w:bidi="ru-RU"/>
              </w:rPr>
              <w:t>Количество часов (недель)</w:t>
            </w:r>
          </w:p>
        </w:tc>
      </w:tr>
      <w:tr w:rsidR="00C33E33" w:rsidRPr="005D1815" w:rsidTr="0051409B">
        <w:trPr>
          <w:trHeight w:val="20"/>
        </w:trPr>
        <w:tc>
          <w:tcPr>
            <w:tcW w:w="2268" w:type="dxa"/>
            <w:tcBorders>
              <w:top w:val="single" w:sz="4" w:space="0" w:color="auto"/>
              <w:left w:val="single" w:sz="4" w:space="0" w:color="auto"/>
              <w:bottom w:val="single" w:sz="4" w:space="0" w:color="auto"/>
            </w:tcBorders>
            <w:shd w:val="clear" w:color="auto" w:fill="FFFFFF"/>
          </w:tcPr>
          <w:p w:rsidR="00C33E33" w:rsidRPr="004158EE" w:rsidRDefault="00C33E33" w:rsidP="0051409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4158EE">
              <w:rPr>
                <w:rFonts w:ascii="Times New Roman" w:eastAsia="Times New Roman" w:hAnsi="Times New Roman" w:cs="Times New Roman"/>
                <w:bCs/>
                <w:color w:val="000000"/>
                <w:spacing w:val="1"/>
                <w:sz w:val="24"/>
                <w:szCs w:val="24"/>
                <w:shd w:val="clear" w:color="auto" w:fill="FFFFFF"/>
                <w:lang w:eastAsia="ru-RU" w:bidi="ru-RU"/>
              </w:rPr>
              <w:t>Подготовительный этап</w:t>
            </w:r>
          </w:p>
        </w:tc>
        <w:tc>
          <w:tcPr>
            <w:tcW w:w="4820" w:type="dxa"/>
            <w:tcBorders>
              <w:top w:val="single" w:sz="4" w:space="0" w:color="auto"/>
              <w:left w:val="single" w:sz="4" w:space="0" w:color="auto"/>
              <w:bottom w:val="single" w:sz="4" w:space="0" w:color="auto"/>
            </w:tcBorders>
            <w:shd w:val="clear" w:color="auto" w:fill="FFFFFF"/>
          </w:tcPr>
          <w:p w:rsidR="00C33E33" w:rsidRPr="00480136" w:rsidRDefault="00C33E33" w:rsidP="0051409B">
            <w:pPr>
              <w:widowControl w:val="0"/>
              <w:spacing w:after="0" w:line="240" w:lineRule="auto"/>
              <w:jc w:val="both"/>
              <w:rPr>
                <w:rFonts w:ascii="Times New Roman" w:eastAsia="Times New Roman" w:hAnsi="Times New Roman" w:cs="Times New Roman"/>
                <w:b/>
                <w:sz w:val="24"/>
                <w:szCs w:val="24"/>
                <w:highlight w:val="yellow"/>
              </w:rPr>
            </w:pPr>
            <w:r w:rsidRPr="00480136">
              <w:rPr>
                <w:rFonts w:ascii="Times New Roman" w:hAnsi="Times New Roman" w:cs="Times New Roman"/>
                <w:sz w:val="24"/>
                <w:szCs w:val="24"/>
              </w:rPr>
              <w:t>Инструктаж по охране труда, ознакомление с предприятием, инструктаж на рабочем месте</w:t>
            </w:r>
          </w:p>
        </w:tc>
        <w:tc>
          <w:tcPr>
            <w:tcW w:w="2397" w:type="dxa"/>
            <w:tcBorders>
              <w:top w:val="single" w:sz="4" w:space="0" w:color="auto"/>
              <w:left w:val="single" w:sz="4" w:space="0" w:color="auto"/>
              <w:bottom w:val="single" w:sz="4" w:space="0" w:color="auto"/>
              <w:right w:val="single" w:sz="4" w:space="0" w:color="auto"/>
            </w:tcBorders>
            <w:shd w:val="clear" w:color="auto" w:fill="FFFFFF"/>
            <w:vAlign w:val="bottom"/>
          </w:tcPr>
          <w:p w:rsidR="00C33E33" w:rsidRPr="005D1815" w:rsidRDefault="00C33E33" w:rsidP="0051409B">
            <w:pPr>
              <w:widowControl w:val="0"/>
              <w:spacing w:after="0" w:line="240" w:lineRule="auto"/>
              <w:jc w:val="center"/>
              <w:rPr>
                <w:rFonts w:ascii="Times New Roman" w:eastAsia="Times New Roman" w:hAnsi="Times New Roman" w:cs="Times New Roman"/>
                <w:bCs/>
                <w:color w:val="000000"/>
                <w:spacing w:val="1"/>
                <w:sz w:val="24"/>
                <w:szCs w:val="24"/>
                <w:shd w:val="clear" w:color="auto" w:fill="FFFFFF"/>
                <w:lang w:eastAsia="ru-RU" w:bidi="ru-RU"/>
              </w:rPr>
            </w:pPr>
            <w:r w:rsidRPr="005D1815">
              <w:rPr>
                <w:rFonts w:ascii="Times New Roman" w:eastAsia="Times New Roman" w:hAnsi="Times New Roman" w:cs="Times New Roman"/>
                <w:bCs/>
                <w:color w:val="000000"/>
                <w:spacing w:val="1"/>
                <w:sz w:val="24"/>
                <w:szCs w:val="24"/>
                <w:shd w:val="clear" w:color="auto" w:fill="FFFFFF"/>
                <w:lang w:eastAsia="ru-RU" w:bidi="ru-RU"/>
              </w:rPr>
              <w:t>8</w:t>
            </w:r>
          </w:p>
        </w:tc>
      </w:tr>
      <w:tr w:rsidR="00C33E33" w:rsidRPr="005D1815" w:rsidTr="0051409B">
        <w:trPr>
          <w:trHeight w:val="20"/>
        </w:trPr>
        <w:tc>
          <w:tcPr>
            <w:tcW w:w="2268" w:type="dxa"/>
            <w:tcBorders>
              <w:top w:val="single" w:sz="4" w:space="0" w:color="auto"/>
              <w:left w:val="single" w:sz="4" w:space="0" w:color="auto"/>
              <w:bottom w:val="single" w:sz="4" w:space="0" w:color="auto"/>
            </w:tcBorders>
            <w:shd w:val="clear" w:color="auto" w:fill="FFFFFF"/>
          </w:tcPr>
          <w:p w:rsidR="00C33E33" w:rsidRPr="004158EE" w:rsidRDefault="00C33E33" w:rsidP="0051409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4158EE">
              <w:rPr>
                <w:rFonts w:ascii="Times New Roman" w:eastAsia="Times New Roman" w:hAnsi="Times New Roman" w:cs="Times New Roman"/>
                <w:bCs/>
                <w:color w:val="000000"/>
                <w:spacing w:val="1"/>
                <w:sz w:val="24"/>
                <w:szCs w:val="24"/>
                <w:shd w:val="clear" w:color="auto" w:fill="FFFFFF"/>
                <w:lang w:eastAsia="ru-RU" w:bidi="ru-RU"/>
              </w:rPr>
              <w:t>Основной этап</w:t>
            </w:r>
          </w:p>
        </w:tc>
        <w:tc>
          <w:tcPr>
            <w:tcW w:w="4820" w:type="dxa"/>
            <w:tcBorders>
              <w:top w:val="single" w:sz="4" w:space="0" w:color="auto"/>
              <w:left w:val="single" w:sz="4" w:space="0" w:color="auto"/>
              <w:bottom w:val="single" w:sz="4" w:space="0" w:color="auto"/>
            </w:tcBorders>
            <w:shd w:val="clear" w:color="auto" w:fill="FFFFFF"/>
          </w:tcPr>
          <w:p w:rsidR="00C33E33" w:rsidRPr="00480136" w:rsidRDefault="00C33E33" w:rsidP="0051409B">
            <w:pPr>
              <w:widowControl w:val="0"/>
              <w:spacing w:after="0" w:line="240" w:lineRule="auto"/>
              <w:jc w:val="both"/>
              <w:rPr>
                <w:rFonts w:ascii="Times New Roman" w:eastAsia="Times New Roman" w:hAnsi="Times New Roman" w:cs="Times New Roman"/>
                <w:b/>
                <w:sz w:val="24"/>
                <w:szCs w:val="24"/>
                <w:highlight w:val="yellow"/>
              </w:rPr>
            </w:pPr>
            <w:r w:rsidRPr="00480136">
              <w:rPr>
                <w:rFonts w:ascii="Times New Roman" w:hAnsi="Times New Roman" w:cs="Times New Roman"/>
                <w:sz w:val="24"/>
                <w:szCs w:val="24"/>
              </w:rPr>
              <w:t>Обучение и работа на рабочих местах в качестве стажера</w:t>
            </w:r>
          </w:p>
        </w:tc>
        <w:tc>
          <w:tcPr>
            <w:tcW w:w="2397" w:type="dxa"/>
            <w:tcBorders>
              <w:top w:val="single" w:sz="4" w:space="0" w:color="auto"/>
              <w:left w:val="single" w:sz="4" w:space="0" w:color="auto"/>
              <w:bottom w:val="single" w:sz="4" w:space="0" w:color="auto"/>
              <w:right w:val="single" w:sz="4" w:space="0" w:color="auto"/>
            </w:tcBorders>
            <w:shd w:val="clear" w:color="auto" w:fill="FFFFFF"/>
            <w:vAlign w:val="bottom"/>
          </w:tcPr>
          <w:p w:rsidR="00C33E33" w:rsidRPr="005D1815" w:rsidRDefault="00C33E33" w:rsidP="0051409B">
            <w:pPr>
              <w:widowControl w:val="0"/>
              <w:spacing w:after="0" w:line="240" w:lineRule="auto"/>
              <w:jc w:val="center"/>
              <w:rPr>
                <w:rFonts w:ascii="Times New Roman" w:eastAsia="Times New Roman" w:hAnsi="Times New Roman" w:cs="Times New Roman"/>
                <w:bCs/>
                <w:color w:val="000000"/>
                <w:spacing w:val="1"/>
                <w:sz w:val="24"/>
                <w:szCs w:val="24"/>
                <w:shd w:val="clear" w:color="auto" w:fill="FFFFFF"/>
                <w:lang w:eastAsia="ru-RU" w:bidi="ru-RU"/>
              </w:rPr>
            </w:pPr>
            <w:r w:rsidRPr="005D1815">
              <w:rPr>
                <w:rFonts w:ascii="Times New Roman" w:eastAsia="Times New Roman" w:hAnsi="Times New Roman" w:cs="Times New Roman"/>
                <w:bCs/>
                <w:color w:val="000000"/>
                <w:spacing w:val="1"/>
                <w:sz w:val="24"/>
                <w:szCs w:val="24"/>
                <w:shd w:val="clear" w:color="auto" w:fill="FFFFFF"/>
                <w:lang w:eastAsia="ru-RU" w:bidi="ru-RU"/>
              </w:rPr>
              <w:t>168</w:t>
            </w:r>
          </w:p>
        </w:tc>
      </w:tr>
      <w:tr w:rsidR="00C33E33" w:rsidRPr="005D1815" w:rsidTr="0051409B">
        <w:trPr>
          <w:trHeight w:val="20"/>
        </w:trPr>
        <w:tc>
          <w:tcPr>
            <w:tcW w:w="2268" w:type="dxa"/>
            <w:tcBorders>
              <w:top w:val="single" w:sz="4" w:space="0" w:color="auto"/>
              <w:left w:val="single" w:sz="4" w:space="0" w:color="auto"/>
              <w:bottom w:val="single" w:sz="4" w:space="0" w:color="auto"/>
            </w:tcBorders>
            <w:shd w:val="clear" w:color="auto" w:fill="FFFFFF"/>
          </w:tcPr>
          <w:p w:rsidR="00C33E33" w:rsidRPr="004158EE" w:rsidRDefault="00C33E33" w:rsidP="0051409B">
            <w:pPr>
              <w:widowControl w:val="0"/>
              <w:spacing w:after="0" w:line="240" w:lineRule="auto"/>
              <w:jc w:val="both"/>
              <w:rPr>
                <w:rFonts w:ascii="Times New Roman" w:eastAsia="Times New Roman" w:hAnsi="Times New Roman" w:cs="Times New Roman"/>
                <w:bCs/>
                <w:color w:val="000000"/>
                <w:spacing w:val="1"/>
                <w:sz w:val="24"/>
                <w:szCs w:val="24"/>
                <w:shd w:val="clear" w:color="auto" w:fill="FFFFFF"/>
                <w:lang w:eastAsia="ru-RU" w:bidi="ru-RU"/>
              </w:rPr>
            </w:pPr>
            <w:r w:rsidRPr="004158EE">
              <w:rPr>
                <w:rFonts w:ascii="Times New Roman" w:eastAsia="Times New Roman" w:hAnsi="Times New Roman" w:cs="Times New Roman"/>
                <w:bCs/>
                <w:color w:val="000000"/>
                <w:spacing w:val="1"/>
                <w:sz w:val="24"/>
                <w:szCs w:val="24"/>
                <w:shd w:val="clear" w:color="auto" w:fill="FFFFFF"/>
                <w:lang w:eastAsia="ru-RU" w:bidi="ru-RU"/>
              </w:rPr>
              <w:t>Отчетный этап</w:t>
            </w:r>
          </w:p>
        </w:tc>
        <w:tc>
          <w:tcPr>
            <w:tcW w:w="4820" w:type="dxa"/>
            <w:tcBorders>
              <w:top w:val="single" w:sz="4" w:space="0" w:color="auto"/>
              <w:left w:val="single" w:sz="4" w:space="0" w:color="auto"/>
              <w:bottom w:val="single" w:sz="4" w:space="0" w:color="auto"/>
            </w:tcBorders>
            <w:shd w:val="clear" w:color="auto" w:fill="FFFFFF"/>
          </w:tcPr>
          <w:p w:rsidR="00C33E33" w:rsidRPr="00480136" w:rsidRDefault="00C33E33" w:rsidP="0051409B">
            <w:pPr>
              <w:widowControl w:val="0"/>
              <w:spacing w:after="0" w:line="240" w:lineRule="auto"/>
              <w:jc w:val="both"/>
              <w:rPr>
                <w:rFonts w:ascii="Times New Roman" w:eastAsia="Times New Roman" w:hAnsi="Times New Roman" w:cs="Times New Roman"/>
                <w:b/>
                <w:sz w:val="24"/>
                <w:szCs w:val="24"/>
                <w:highlight w:val="yellow"/>
              </w:rPr>
            </w:pPr>
            <w:r w:rsidRPr="00480136">
              <w:rPr>
                <w:rFonts w:ascii="Times New Roman" w:hAnsi="Times New Roman" w:cs="Times New Roman"/>
                <w:sz w:val="24"/>
                <w:szCs w:val="24"/>
              </w:rPr>
              <w:t>Обобщение материалов и оформление отчета по практике</w:t>
            </w:r>
          </w:p>
        </w:tc>
        <w:tc>
          <w:tcPr>
            <w:tcW w:w="2397" w:type="dxa"/>
            <w:tcBorders>
              <w:top w:val="single" w:sz="4" w:space="0" w:color="auto"/>
              <w:left w:val="single" w:sz="4" w:space="0" w:color="auto"/>
              <w:bottom w:val="single" w:sz="4" w:space="0" w:color="auto"/>
              <w:right w:val="single" w:sz="4" w:space="0" w:color="auto"/>
            </w:tcBorders>
            <w:shd w:val="clear" w:color="auto" w:fill="FFFFFF"/>
            <w:vAlign w:val="bottom"/>
          </w:tcPr>
          <w:p w:rsidR="00C33E33" w:rsidRPr="005D1815" w:rsidRDefault="00C33E33" w:rsidP="0051409B">
            <w:pPr>
              <w:widowControl w:val="0"/>
              <w:spacing w:after="0" w:line="240" w:lineRule="auto"/>
              <w:jc w:val="center"/>
              <w:rPr>
                <w:rFonts w:ascii="Times New Roman" w:eastAsia="Times New Roman" w:hAnsi="Times New Roman" w:cs="Times New Roman"/>
                <w:bCs/>
                <w:color w:val="000000"/>
                <w:spacing w:val="1"/>
                <w:sz w:val="24"/>
                <w:szCs w:val="24"/>
                <w:shd w:val="clear" w:color="auto" w:fill="FFFFFF"/>
                <w:lang w:eastAsia="ru-RU" w:bidi="ru-RU"/>
              </w:rPr>
            </w:pPr>
            <w:r w:rsidRPr="005D1815">
              <w:rPr>
                <w:rFonts w:ascii="Times New Roman" w:eastAsia="Times New Roman" w:hAnsi="Times New Roman" w:cs="Times New Roman"/>
                <w:bCs/>
                <w:color w:val="000000"/>
                <w:spacing w:val="1"/>
                <w:sz w:val="24"/>
                <w:szCs w:val="24"/>
                <w:shd w:val="clear" w:color="auto" w:fill="FFFFFF"/>
                <w:lang w:eastAsia="ru-RU" w:bidi="ru-RU"/>
              </w:rPr>
              <w:t>40</w:t>
            </w:r>
          </w:p>
        </w:tc>
      </w:tr>
      <w:tr w:rsidR="00C33E33" w:rsidRPr="005D1815" w:rsidTr="0051409B">
        <w:trPr>
          <w:trHeight w:val="20"/>
        </w:trPr>
        <w:tc>
          <w:tcPr>
            <w:tcW w:w="2268" w:type="dxa"/>
            <w:tcBorders>
              <w:top w:val="single" w:sz="4" w:space="0" w:color="auto"/>
              <w:left w:val="single" w:sz="4" w:space="0" w:color="auto"/>
              <w:bottom w:val="single" w:sz="4" w:space="0" w:color="auto"/>
            </w:tcBorders>
            <w:shd w:val="clear" w:color="auto" w:fill="FFFFFF"/>
          </w:tcPr>
          <w:p w:rsidR="00C33E33" w:rsidRPr="00480136" w:rsidRDefault="00C33E33" w:rsidP="0051409B">
            <w:pPr>
              <w:widowControl w:val="0"/>
              <w:spacing w:after="0" w:line="240" w:lineRule="auto"/>
              <w:jc w:val="both"/>
              <w:rPr>
                <w:rFonts w:ascii="Times New Roman" w:eastAsia="Times New Roman" w:hAnsi="Times New Roman" w:cs="Times New Roman"/>
                <w:b/>
                <w:bCs/>
                <w:color w:val="000000"/>
                <w:spacing w:val="1"/>
                <w:sz w:val="24"/>
                <w:szCs w:val="24"/>
                <w:highlight w:val="yellow"/>
                <w:shd w:val="clear" w:color="auto" w:fill="FFFFFF"/>
                <w:lang w:eastAsia="ru-RU" w:bidi="ru-RU"/>
              </w:rPr>
            </w:pPr>
            <w:r w:rsidRPr="00480136">
              <w:rPr>
                <w:rFonts w:ascii="Times New Roman" w:eastAsia="Times New Roman" w:hAnsi="Times New Roman" w:cs="Times New Roman"/>
                <w:b/>
                <w:bCs/>
                <w:color w:val="000000"/>
                <w:spacing w:val="1"/>
                <w:sz w:val="24"/>
                <w:szCs w:val="24"/>
                <w:shd w:val="clear" w:color="auto" w:fill="FFFFFF"/>
                <w:lang w:eastAsia="ru-RU" w:bidi="ru-RU"/>
              </w:rPr>
              <w:t>Итого:</w:t>
            </w:r>
          </w:p>
        </w:tc>
        <w:tc>
          <w:tcPr>
            <w:tcW w:w="4820" w:type="dxa"/>
            <w:tcBorders>
              <w:top w:val="single" w:sz="4" w:space="0" w:color="auto"/>
              <w:left w:val="single" w:sz="4" w:space="0" w:color="auto"/>
              <w:bottom w:val="single" w:sz="4" w:space="0" w:color="auto"/>
            </w:tcBorders>
            <w:shd w:val="clear" w:color="auto" w:fill="FFFFFF"/>
          </w:tcPr>
          <w:p w:rsidR="00C33E33" w:rsidRPr="00480136" w:rsidRDefault="00C33E33" w:rsidP="0051409B">
            <w:pPr>
              <w:widowControl w:val="0"/>
              <w:spacing w:after="0" w:line="240" w:lineRule="auto"/>
              <w:jc w:val="both"/>
              <w:rPr>
                <w:rFonts w:ascii="Times New Roman" w:eastAsia="Times New Roman" w:hAnsi="Times New Roman" w:cs="Times New Roman"/>
                <w:b/>
                <w:sz w:val="24"/>
                <w:szCs w:val="24"/>
                <w:highlight w:val="yellow"/>
              </w:rPr>
            </w:pPr>
          </w:p>
        </w:tc>
        <w:tc>
          <w:tcPr>
            <w:tcW w:w="2397" w:type="dxa"/>
            <w:tcBorders>
              <w:top w:val="single" w:sz="4" w:space="0" w:color="auto"/>
              <w:left w:val="single" w:sz="4" w:space="0" w:color="auto"/>
              <w:bottom w:val="single" w:sz="4" w:space="0" w:color="auto"/>
              <w:right w:val="single" w:sz="4" w:space="0" w:color="auto"/>
            </w:tcBorders>
            <w:shd w:val="clear" w:color="auto" w:fill="FFFFFF"/>
            <w:vAlign w:val="bottom"/>
          </w:tcPr>
          <w:p w:rsidR="00C33E33" w:rsidRPr="005D1815" w:rsidRDefault="00C33E33" w:rsidP="0051409B">
            <w:pPr>
              <w:widowControl w:val="0"/>
              <w:spacing w:after="0" w:line="240" w:lineRule="auto"/>
              <w:jc w:val="center"/>
              <w:rPr>
                <w:rFonts w:ascii="Times New Roman" w:eastAsia="Times New Roman" w:hAnsi="Times New Roman" w:cs="Times New Roman"/>
                <w:bCs/>
                <w:color w:val="000000"/>
                <w:spacing w:val="1"/>
                <w:sz w:val="24"/>
                <w:szCs w:val="24"/>
                <w:shd w:val="clear" w:color="auto" w:fill="FFFFFF"/>
                <w:lang w:eastAsia="ru-RU" w:bidi="ru-RU"/>
              </w:rPr>
            </w:pPr>
            <w:r w:rsidRPr="005D1815">
              <w:rPr>
                <w:rFonts w:ascii="Times New Roman" w:eastAsia="Times New Roman" w:hAnsi="Times New Roman" w:cs="Times New Roman"/>
                <w:bCs/>
                <w:color w:val="000000"/>
                <w:spacing w:val="1"/>
                <w:sz w:val="24"/>
                <w:szCs w:val="24"/>
                <w:shd w:val="clear" w:color="auto" w:fill="FFFFFF"/>
                <w:lang w:eastAsia="ru-RU" w:bidi="ru-RU"/>
              </w:rPr>
              <w:t>216</w:t>
            </w:r>
          </w:p>
        </w:tc>
      </w:tr>
    </w:tbl>
    <w:p w:rsidR="00314B1A" w:rsidRPr="007339DE" w:rsidRDefault="00314B1A" w:rsidP="00384735">
      <w:pPr>
        <w:spacing w:after="0" w:line="360" w:lineRule="auto"/>
        <w:jc w:val="both"/>
        <w:rPr>
          <w:rFonts w:ascii="Times New Roman" w:hAnsi="Times New Roman" w:cs="Times New Roman"/>
          <w:sz w:val="28"/>
          <w:szCs w:val="28"/>
        </w:rPr>
      </w:pPr>
    </w:p>
    <w:p w:rsidR="00314B1A" w:rsidRPr="00965BA3" w:rsidRDefault="00314B1A" w:rsidP="00C214A7">
      <w:pPr>
        <w:spacing w:after="0" w:line="276" w:lineRule="auto"/>
        <w:ind w:firstLine="709"/>
        <w:jc w:val="both"/>
        <w:rPr>
          <w:rFonts w:ascii="Times New Roman" w:hAnsi="Times New Roman" w:cs="Times New Roman"/>
          <w:sz w:val="28"/>
          <w:szCs w:val="28"/>
        </w:rPr>
      </w:pPr>
      <w:r w:rsidRPr="00965BA3">
        <w:rPr>
          <w:rFonts w:ascii="Times New Roman" w:hAnsi="Times New Roman" w:cs="Times New Roman"/>
          <w:sz w:val="28"/>
          <w:szCs w:val="28"/>
        </w:rPr>
        <w:t xml:space="preserve">Этап 1. </w:t>
      </w:r>
      <w:r w:rsidR="00965BA3" w:rsidRPr="00965BA3">
        <w:rPr>
          <w:rFonts w:ascii="Times New Roman" w:hAnsi="Times New Roman" w:cs="Times New Roman"/>
          <w:sz w:val="28"/>
          <w:szCs w:val="28"/>
        </w:rPr>
        <w:t>Инструктаж по охране труда, ознакомление с предприятием, инструктаж на рабочем месте</w:t>
      </w:r>
      <w:r w:rsidR="00534831" w:rsidRPr="00965BA3">
        <w:rPr>
          <w:rFonts w:ascii="Times New Roman" w:hAnsi="Times New Roman" w:cs="Times New Roman"/>
          <w:sz w:val="28"/>
          <w:szCs w:val="28"/>
        </w:rPr>
        <w:t>.</w:t>
      </w:r>
    </w:p>
    <w:p w:rsidR="00314B1A" w:rsidRPr="00965BA3" w:rsidRDefault="00314B1A" w:rsidP="00C214A7">
      <w:pPr>
        <w:spacing w:after="0" w:line="276" w:lineRule="auto"/>
        <w:ind w:firstLine="709"/>
        <w:jc w:val="both"/>
        <w:rPr>
          <w:rFonts w:ascii="Times New Roman" w:hAnsi="Times New Roman" w:cs="Times New Roman"/>
          <w:sz w:val="28"/>
          <w:szCs w:val="28"/>
        </w:rPr>
      </w:pPr>
      <w:r w:rsidRPr="00965BA3">
        <w:rPr>
          <w:rFonts w:ascii="Times New Roman" w:hAnsi="Times New Roman" w:cs="Times New Roman"/>
          <w:sz w:val="28"/>
          <w:szCs w:val="28"/>
        </w:rPr>
        <w:t xml:space="preserve">Этап 2. </w:t>
      </w:r>
      <w:r w:rsidR="00965BA3" w:rsidRPr="00965BA3">
        <w:rPr>
          <w:rFonts w:ascii="Times New Roman" w:hAnsi="Times New Roman" w:cs="Times New Roman"/>
          <w:sz w:val="28"/>
          <w:szCs w:val="28"/>
        </w:rPr>
        <w:t>Обучение и работа на рабочих местах в качестве стажера</w:t>
      </w:r>
      <w:r w:rsidR="00534831" w:rsidRPr="00965BA3">
        <w:rPr>
          <w:rFonts w:ascii="Times New Roman" w:hAnsi="Times New Roman" w:cs="Times New Roman"/>
          <w:sz w:val="28"/>
          <w:szCs w:val="28"/>
        </w:rPr>
        <w:t>.</w:t>
      </w:r>
    </w:p>
    <w:p w:rsidR="00965BA3" w:rsidRPr="00965BA3" w:rsidRDefault="00314B1A" w:rsidP="00C214A7">
      <w:pPr>
        <w:pStyle w:val="Default"/>
        <w:spacing w:line="276" w:lineRule="auto"/>
        <w:ind w:firstLine="709"/>
        <w:rPr>
          <w:sz w:val="28"/>
          <w:szCs w:val="28"/>
        </w:rPr>
      </w:pPr>
      <w:r w:rsidRPr="00965BA3">
        <w:rPr>
          <w:sz w:val="28"/>
          <w:szCs w:val="28"/>
        </w:rPr>
        <w:t xml:space="preserve">Этап 3. </w:t>
      </w:r>
      <w:r w:rsidR="00965BA3" w:rsidRPr="00965BA3">
        <w:rPr>
          <w:color w:val="auto"/>
          <w:sz w:val="28"/>
          <w:szCs w:val="28"/>
        </w:rPr>
        <w:t xml:space="preserve">Обобщение материалов и оформление отчета по практике </w:t>
      </w:r>
    </w:p>
    <w:p w:rsidR="00314B1A" w:rsidRPr="007339DE" w:rsidRDefault="00314B1A"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lastRenderedPageBreak/>
        <w:t xml:space="preserve">Примерный перечень работ: сбор информации, и оформление индивидуального плана практики. Распределение по местам практики и руководство всей практикой осуществляются в конкретных отделах и службах предприятия.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Первая часть практики предусматривает общее ознакомление студентов с учреждением, его производственной и организационной структурой. Подробнее обследуются подразделения, указанные в индивидуальном задании. Также даются общие представления о характере учреждения и структуре управления этим учреждением, о решаемых задачах по обработке информации.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Вторая часть учебной практики посвящается выполнению работ в соответствии с поставленными задачами на конкретном рабочем месте, приобретению профессиональных умений, навыков по обработке материалов обследования и составлению отчета. Ознакомление с учреждением (предприятием), его производственной, организационно-функциональной структурой. Изучение новых технологических средств в образовательных и иных информационных системах, применяемых в учреждении. Изучение основных проектных решений по информационным системам в учреждении (на предприятии). Ознакомление с методологией проектирования, внедрения и эксплуатации информационных систем. </w:t>
      </w:r>
    </w:p>
    <w:p w:rsidR="00406CD0" w:rsidRPr="00182719" w:rsidRDefault="00406CD0" w:rsidP="00182719">
      <w:pPr>
        <w:pStyle w:val="1"/>
        <w:jc w:val="both"/>
        <w:rPr>
          <w:rFonts w:ascii="Times New Roman" w:hAnsi="Times New Roman" w:cs="Times New Roman"/>
          <w:color w:val="auto"/>
        </w:rPr>
      </w:pPr>
      <w:bookmarkStart w:id="7" w:name="_Toc41242382"/>
      <w:r w:rsidRPr="00182719">
        <w:rPr>
          <w:rFonts w:ascii="Times New Roman" w:hAnsi="Times New Roman" w:cs="Times New Roman"/>
          <w:color w:val="auto"/>
        </w:rPr>
        <w:t xml:space="preserve">7. </w:t>
      </w:r>
      <w:bookmarkEnd w:id="7"/>
      <w:r w:rsidR="00384735">
        <w:rPr>
          <w:rFonts w:ascii="Times New Roman" w:hAnsi="Times New Roman" w:cs="Times New Roman"/>
          <w:color w:val="auto"/>
        </w:rPr>
        <w:t>Формы отчетности по практике</w:t>
      </w:r>
      <w:r w:rsidRPr="00182719">
        <w:rPr>
          <w:rFonts w:ascii="Times New Roman" w:hAnsi="Times New Roman" w:cs="Times New Roman"/>
          <w:color w:val="auto"/>
        </w:rPr>
        <w:t xml:space="preserve">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По результатам практики студент составляет отчет о практике в соответствии с программой практики, индивидуальным заданием и рабочим графиком (планом) проведения практики и предоставляет его в электронном виде руководителю практики от департамента/кафедры для проверки не менее чем за 3 (три) рабочих дня до окончания практики.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После одобрения руководителем практики от департамента/кафедры электронной версии отчета студенту необходимо распечатать его и подписать у руководителя практики от организации, заверить печатью.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Студент сформировывает комплект документов по итогам прохождения практики, расположив документы в следующем порядке: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 титульный лист отчета по практике (с подписью руководителя практики от организации и печатью);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 отзыв руководителя практики от организации (с подписью руководителя практики от организации и печатью);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рабочий график (план) проведения практики (с подписями руководителей практики от департамента/кафедры и от организации);</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 - индивидуальное задание (с подписями руководителей практики от департамента/кафедры и от организации);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lastRenderedPageBreak/>
        <w:t xml:space="preserve">- дневник практики обучающегося (с подписью руководителя практики от организации и печатью);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 xml:space="preserve">- текстовая часть отчета по практике (с приложениями). </w:t>
      </w:r>
    </w:p>
    <w:p w:rsidR="00534831" w:rsidRPr="00534831" w:rsidRDefault="00534831" w:rsidP="00C214A7">
      <w:pPr>
        <w:spacing w:after="0" w:line="276" w:lineRule="auto"/>
        <w:ind w:firstLine="709"/>
        <w:jc w:val="both"/>
        <w:rPr>
          <w:rFonts w:ascii="Times New Roman" w:hAnsi="Times New Roman" w:cs="Times New Roman"/>
          <w:sz w:val="28"/>
          <w:szCs w:val="28"/>
        </w:rPr>
      </w:pPr>
      <w:r w:rsidRPr="00534831">
        <w:rPr>
          <w:rFonts w:ascii="Times New Roman" w:hAnsi="Times New Roman" w:cs="Times New Roman"/>
          <w:sz w:val="28"/>
          <w:szCs w:val="28"/>
        </w:rPr>
        <w:t>Студентам необходимо явиться на защиту отчета по практике в установленные сроки. Обучающиеся, не выполнившие программу практики по уважительной причине, направляются на практику повторно. Обучающиеся, не выполнившие программу практики без уважительной причины или получившие неудовлетворительную оценку, считаются имеющими академическую задолженность.</w:t>
      </w:r>
    </w:p>
    <w:p w:rsidR="00406CD0" w:rsidRPr="007339DE" w:rsidRDefault="00534831" w:rsidP="00C214A7">
      <w:pPr>
        <w:spacing w:after="0" w:line="276" w:lineRule="auto"/>
        <w:ind w:firstLine="709"/>
        <w:jc w:val="both"/>
        <w:rPr>
          <w:rFonts w:ascii="Times New Roman" w:hAnsi="Times New Roman" w:cs="Times New Roman"/>
          <w:b/>
          <w:i/>
          <w:sz w:val="28"/>
          <w:szCs w:val="28"/>
        </w:rPr>
      </w:pPr>
      <w:r w:rsidRPr="007339DE">
        <w:rPr>
          <w:rFonts w:ascii="Times New Roman" w:hAnsi="Times New Roman" w:cs="Times New Roman"/>
          <w:b/>
          <w:i/>
          <w:sz w:val="28"/>
          <w:szCs w:val="28"/>
        </w:rPr>
        <w:t xml:space="preserve"> </w:t>
      </w:r>
      <w:r w:rsidR="00406CD0" w:rsidRPr="007339DE">
        <w:rPr>
          <w:rFonts w:ascii="Times New Roman" w:hAnsi="Times New Roman" w:cs="Times New Roman"/>
          <w:b/>
          <w:i/>
          <w:sz w:val="28"/>
          <w:szCs w:val="28"/>
        </w:rPr>
        <w:t xml:space="preserve">7.1. Работа над отчетом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Составными частями работы над отчетом являются: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 формализация теоретических изысканий и проектных разработок, проведенных во время практики;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 подготовка графических материалов отчета;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 подготовка иллюстративных (демонстрационных) материалов, необходимых для защиты отчета. </w:t>
      </w:r>
    </w:p>
    <w:p w:rsidR="00534831"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Аналитический отчет по практике представляет собой записку объемом 15-20 страниц. Отчет подписывается студентом и руководителем практики.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Текст печатается с одной стороны листа стандартного формата (210x297 мм), интервал 1,5, нумеруется, делаются ссылки в тексте на формулы и на литературные и иные источники.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Дополнительные требования к оформлению отчета: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sym w:font="Symbol" w:char="F0B7"/>
      </w:r>
      <w:r w:rsidRPr="007339DE">
        <w:rPr>
          <w:rFonts w:ascii="Times New Roman" w:hAnsi="Times New Roman" w:cs="Times New Roman"/>
          <w:sz w:val="28"/>
          <w:szCs w:val="28"/>
        </w:rPr>
        <w:t xml:space="preserve"> отчет должен быть написан грамотно, в соответствии с нормами русского языка;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sym w:font="Symbol" w:char="F0B7"/>
      </w:r>
      <w:r w:rsidRPr="007339DE">
        <w:rPr>
          <w:rFonts w:ascii="Times New Roman" w:hAnsi="Times New Roman" w:cs="Times New Roman"/>
          <w:sz w:val="28"/>
          <w:szCs w:val="28"/>
        </w:rPr>
        <w:t xml:space="preserve"> недопустимо использование заимствованных текстов, формул и т.п. без ссылки на источник, из которого они заимствуются;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sym w:font="Symbol" w:char="F0B7"/>
      </w:r>
      <w:r w:rsidRPr="007339DE">
        <w:rPr>
          <w:rFonts w:ascii="Times New Roman" w:hAnsi="Times New Roman" w:cs="Times New Roman"/>
          <w:sz w:val="28"/>
          <w:szCs w:val="28"/>
        </w:rPr>
        <w:t xml:space="preserve"> доля заимствованных материалов в работе должна быть незначительной, а основная часть работы должна представлять собой оригинальный авторский текст;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sym w:font="Symbol" w:char="F0B7"/>
      </w:r>
      <w:r w:rsidRPr="007339DE">
        <w:rPr>
          <w:rFonts w:ascii="Times New Roman" w:hAnsi="Times New Roman" w:cs="Times New Roman"/>
          <w:sz w:val="28"/>
          <w:szCs w:val="28"/>
        </w:rPr>
        <w:t xml:space="preserve"> текст отчета должен быть четким и лаконичным. </w:t>
      </w:r>
    </w:p>
    <w:p w:rsidR="00406CD0" w:rsidRPr="00654849" w:rsidRDefault="00406CD0" w:rsidP="00C214A7">
      <w:pPr>
        <w:spacing w:after="0" w:line="276" w:lineRule="auto"/>
        <w:ind w:firstLine="709"/>
        <w:jc w:val="both"/>
        <w:rPr>
          <w:rFonts w:ascii="Times New Roman" w:hAnsi="Times New Roman" w:cs="Times New Roman"/>
          <w:b/>
          <w:i/>
          <w:sz w:val="28"/>
          <w:szCs w:val="28"/>
        </w:rPr>
      </w:pPr>
      <w:r w:rsidRPr="00654849">
        <w:rPr>
          <w:rFonts w:ascii="Times New Roman" w:hAnsi="Times New Roman" w:cs="Times New Roman"/>
          <w:b/>
          <w:i/>
          <w:sz w:val="28"/>
          <w:szCs w:val="28"/>
        </w:rPr>
        <w:t xml:space="preserve">7.2. Структура отчета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Аналитический отчет должен состоять из следующих разделов: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sym w:font="Symbol" w:char="F0B7"/>
      </w:r>
      <w:r w:rsidRPr="007339DE">
        <w:rPr>
          <w:rFonts w:ascii="Times New Roman" w:hAnsi="Times New Roman" w:cs="Times New Roman"/>
          <w:sz w:val="28"/>
          <w:szCs w:val="28"/>
        </w:rPr>
        <w:t xml:space="preserve"> введения; </w:t>
      </w:r>
    </w:p>
    <w:p w:rsidR="00534831"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sym w:font="Symbol" w:char="F0B7"/>
      </w:r>
      <w:r w:rsidRPr="007339DE">
        <w:rPr>
          <w:rFonts w:ascii="Times New Roman" w:hAnsi="Times New Roman" w:cs="Times New Roman"/>
          <w:sz w:val="28"/>
          <w:szCs w:val="28"/>
        </w:rPr>
        <w:t xml:space="preserve"> характеристики разработок и исследований, выполненных при участии студента в ходе практики; </w:t>
      </w:r>
    </w:p>
    <w:p w:rsidR="00406CD0" w:rsidRPr="007339DE" w:rsidRDefault="00534831"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sym w:font="Symbol" w:char="F0B7"/>
      </w:r>
      <w:r w:rsidRPr="007339DE">
        <w:rPr>
          <w:rFonts w:ascii="Times New Roman" w:hAnsi="Times New Roman" w:cs="Times New Roman"/>
          <w:sz w:val="28"/>
          <w:szCs w:val="28"/>
        </w:rPr>
        <w:t xml:space="preserve"> </w:t>
      </w:r>
      <w:r w:rsidR="00406CD0" w:rsidRPr="007339DE">
        <w:rPr>
          <w:rFonts w:ascii="Times New Roman" w:hAnsi="Times New Roman" w:cs="Times New Roman"/>
          <w:sz w:val="28"/>
          <w:szCs w:val="28"/>
        </w:rPr>
        <w:t xml:space="preserve">перечня материалов и данных, собранных в ходе практики для написания отчета;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sym w:font="Symbol" w:char="F0B7"/>
      </w:r>
      <w:r w:rsidRPr="007339DE">
        <w:rPr>
          <w:rFonts w:ascii="Times New Roman" w:hAnsi="Times New Roman" w:cs="Times New Roman"/>
          <w:sz w:val="28"/>
          <w:szCs w:val="28"/>
        </w:rPr>
        <w:t xml:space="preserve"> заключения;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lastRenderedPageBreak/>
        <w:sym w:font="Symbol" w:char="F0B7"/>
      </w:r>
      <w:r w:rsidRPr="007339DE">
        <w:rPr>
          <w:rFonts w:ascii="Times New Roman" w:hAnsi="Times New Roman" w:cs="Times New Roman"/>
          <w:sz w:val="28"/>
          <w:szCs w:val="28"/>
        </w:rPr>
        <w:t xml:space="preserve"> приложений к отчету (при необходимости).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По содержанию отчет должен представлять собой целостную работу, а не собрание разрозненных текстов и материалов.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Во введении приводится (кратко) общая характеристика места практики, где непосредственно работал студент.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При описании разработок и исследований, выполненных при участии студента, следует особенно оговорить личный вклад практиканта. Приводимое описание должно быть достаточно подробным.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Перечень материалов и данных, собранных студентом в ходе практики, включает: схемы, проектные разработки, список проработанной литературы и т.п.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В заключении анализируется весь спектр проведенной исследовательской работы. </w:t>
      </w:r>
    </w:p>
    <w:p w:rsidR="00406CD0" w:rsidRPr="007339DE" w:rsidRDefault="00406CD0"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 xml:space="preserve">Приложения включают таблицы, схемы и так далее, которые по тем или иным соображениям студент не включил в текст отчета. </w:t>
      </w:r>
    </w:p>
    <w:p w:rsidR="00406CD0" w:rsidRPr="00182719" w:rsidRDefault="00406CD0" w:rsidP="00182719">
      <w:pPr>
        <w:pStyle w:val="1"/>
        <w:jc w:val="both"/>
        <w:rPr>
          <w:rFonts w:ascii="Times New Roman" w:hAnsi="Times New Roman" w:cs="Times New Roman"/>
          <w:color w:val="auto"/>
        </w:rPr>
      </w:pPr>
      <w:bookmarkStart w:id="8" w:name="_Toc41242383"/>
      <w:r w:rsidRPr="00182719">
        <w:rPr>
          <w:rFonts w:ascii="Times New Roman" w:hAnsi="Times New Roman" w:cs="Times New Roman"/>
          <w:color w:val="auto"/>
        </w:rPr>
        <w:t>8. Фонд оценочных средств для проведения промежуточной аттестации обучающихся по практике</w:t>
      </w:r>
      <w:bookmarkEnd w:id="8"/>
      <w:r w:rsidRPr="00182719">
        <w:rPr>
          <w:rFonts w:ascii="Times New Roman" w:hAnsi="Times New Roman" w:cs="Times New Roman"/>
          <w:color w:val="auto"/>
        </w:rPr>
        <w:t xml:space="preserve"> </w:t>
      </w:r>
    </w:p>
    <w:p w:rsidR="00375D4D" w:rsidRDefault="00375D4D" w:rsidP="00C214A7">
      <w:pPr>
        <w:pStyle w:val="s1"/>
        <w:shd w:val="clear" w:color="auto" w:fill="FFFFFF"/>
        <w:spacing w:before="0" w:beforeAutospacing="0" w:after="0" w:afterAutospacing="0" w:line="276" w:lineRule="auto"/>
        <w:ind w:firstLine="709"/>
        <w:jc w:val="both"/>
        <w:rPr>
          <w:color w:val="22272F"/>
          <w:sz w:val="28"/>
          <w:szCs w:val="28"/>
        </w:rPr>
      </w:pPr>
      <w:r w:rsidRPr="00C676E7">
        <w:rPr>
          <w:color w:val="22272F"/>
          <w:sz w:val="28"/>
          <w:szCs w:val="28"/>
        </w:rPr>
        <w:t>Перечень компетенций, формируемых в процессе освоения практики, содержится в разделе «3. Перечень планируемых результатов освоения образовательной программы (перечень компетенций) с указанием индикаторов их достижения</w:t>
      </w:r>
      <w:r w:rsidR="00C214A7">
        <w:rPr>
          <w:color w:val="22272F"/>
          <w:sz w:val="28"/>
          <w:szCs w:val="28"/>
        </w:rPr>
        <w:t xml:space="preserve">, соотнесенных с планируемыми результатами обучения </w:t>
      </w:r>
      <w:r w:rsidRPr="00C676E7">
        <w:rPr>
          <w:color w:val="22272F"/>
          <w:sz w:val="28"/>
          <w:szCs w:val="28"/>
        </w:rPr>
        <w:t>при прохождении практики».</w:t>
      </w:r>
    </w:p>
    <w:p w:rsidR="007E602A" w:rsidRDefault="00D30C44" w:rsidP="00182719">
      <w:pPr>
        <w:spacing w:after="0" w:line="360" w:lineRule="auto"/>
        <w:ind w:firstLine="709"/>
        <w:jc w:val="both"/>
        <w:rPr>
          <w:rFonts w:ascii="Times New Roman" w:hAnsi="Times New Roman" w:cs="Times New Roman"/>
          <w:i/>
          <w:sz w:val="28"/>
          <w:szCs w:val="28"/>
        </w:rPr>
      </w:pPr>
      <w:r w:rsidRPr="00D30C44">
        <w:rPr>
          <w:rFonts w:ascii="Times New Roman" w:hAnsi="Times New Roman" w:cs="Times New Roman"/>
          <w:i/>
          <w:sz w:val="28"/>
          <w:szCs w:val="28"/>
        </w:rPr>
        <w:t>Примеры оценочных средств:</w:t>
      </w:r>
    </w:p>
    <w:p w:rsidR="00D30C44" w:rsidRPr="00D30C44" w:rsidRDefault="00384735" w:rsidP="00D30C44">
      <w:pPr>
        <w:spacing w:after="0" w:line="360" w:lineRule="auto"/>
        <w:jc w:val="both"/>
        <w:rPr>
          <w:rFonts w:ascii="Times New Roman" w:hAnsi="Times New Roman" w:cs="Times New Roman"/>
          <w:b/>
          <w:color w:val="FF0000"/>
          <w:sz w:val="28"/>
          <w:szCs w:val="28"/>
        </w:rPr>
      </w:pPr>
      <w:r>
        <w:rPr>
          <w:rFonts w:ascii="Times New Roman" w:hAnsi="Times New Roman" w:cs="Times New Roman"/>
          <w:b/>
          <w:sz w:val="28"/>
          <w:szCs w:val="28"/>
        </w:rPr>
        <w:t xml:space="preserve">2017, 2018 </w:t>
      </w:r>
      <w:proofErr w:type="spellStart"/>
      <w:r>
        <w:rPr>
          <w:rFonts w:ascii="Times New Roman" w:hAnsi="Times New Roman" w:cs="Times New Roman"/>
          <w:b/>
          <w:sz w:val="28"/>
          <w:szCs w:val="28"/>
        </w:rPr>
        <w:t>г.г</w:t>
      </w:r>
      <w:proofErr w:type="spellEnd"/>
      <w:r>
        <w:rPr>
          <w:rFonts w:ascii="Times New Roman" w:hAnsi="Times New Roman" w:cs="Times New Roman"/>
          <w:b/>
          <w:sz w:val="28"/>
          <w:szCs w:val="28"/>
        </w:rPr>
        <w:t>.</w:t>
      </w:r>
    </w:p>
    <w:tbl>
      <w:tblPr>
        <w:tblpPr w:leftFromText="180" w:rightFromText="180" w:vertAnchor="text" w:tblpY="186"/>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6438"/>
      </w:tblGrid>
      <w:tr w:rsidR="00D30C44" w:rsidRPr="00963361" w:rsidTr="004A1D6B">
        <w:trPr>
          <w:trHeight w:val="475"/>
        </w:trPr>
        <w:tc>
          <w:tcPr>
            <w:tcW w:w="3060" w:type="dxa"/>
            <w:shd w:val="clear" w:color="auto" w:fill="auto"/>
          </w:tcPr>
          <w:p w:rsidR="00D30C44" w:rsidRPr="00963361" w:rsidRDefault="00D30C44" w:rsidP="004A1D6B">
            <w:pPr>
              <w:pStyle w:val="s1"/>
              <w:shd w:val="clear" w:color="auto" w:fill="FFFFFF"/>
              <w:spacing w:before="0" w:beforeAutospacing="0" w:after="0" w:afterAutospacing="0"/>
              <w:jc w:val="both"/>
              <w:rPr>
                <w:color w:val="22272F"/>
              </w:rPr>
            </w:pPr>
            <w:r w:rsidRPr="00963361">
              <w:rPr>
                <w:color w:val="22272F"/>
              </w:rPr>
              <w:t>компетенция</w:t>
            </w:r>
          </w:p>
        </w:tc>
        <w:tc>
          <w:tcPr>
            <w:tcW w:w="6438" w:type="dxa"/>
            <w:shd w:val="clear" w:color="auto" w:fill="auto"/>
          </w:tcPr>
          <w:p w:rsidR="00D30C44" w:rsidRPr="00963361" w:rsidRDefault="00D30C44" w:rsidP="004A1D6B">
            <w:pPr>
              <w:pStyle w:val="s1"/>
              <w:shd w:val="clear" w:color="auto" w:fill="FFFFFF"/>
              <w:spacing w:before="0" w:beforeAutospacing="0" w:after="0" w:afterAutospacing="0"/>
              <w:jc w:val="both"/>
              <w:rPr>
                <w:color w:val="22272F"/>
              </w:rPr>
            </w:pPr>
            <w:r w:rsidRPr="00963361">
              <w:rPr>
                <w:color w:val="22272F"/>
              </w:rPr>
              <w:t>типовые (примерные) задания</w:t>
            </w: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ПК-3 Способность проектировать ИС в соответствии с профилем подготовки по видам обеспечения</w:t>
            </w:r>
          </w:p>
        </w:tc>
        <w:tc>
          <w:tcPr>
            <w:tcW w:w="6438" w:type="dxa"/>
            <w:shd w:val="clear" w:color="auto" w:fill="auto"/>
          </w:tcPr>
          <w:p w:rsidR="004A1D6B" w:rsidRPr="003A1A05" w:rsidRDefault="004A1D6B" w:rsidP="004A1D6B">
            <w:pPr>
              <w:pStyle w:val="s1"/>
              <w:shd w:val="clear" w:color="auto" w:fill="FFFFFF"/>
              <w:spacing w:before="0" w:beforeAutospacing="0" w:after="0" w:afterAutospacing="0"/>
              <w:jc w:val="both"/>
            </w:pPr>
            <w:r w:rsidRPr="003A1A05">
              <w:t xml:space="preserve">1. Разработать модель бизнес-процессов обследуемого предприятия, для которой разрабатывается вариант информационной системы. Определить основные, дополнительные, вспомогательные бизнес-процессы, а также бизнес-процесс управления. </w:t>
            </w:r>
          </w:p>
          <w:p w:rsidR="004A1D6B" w:rsidRPr="003A1A05" w:rsidRDefault="004A1D6B" w:rsidP="004A1D6B">
            <w:pPr>
              <w:pStyle w:val="s1"/>
              <w:shd w:val="clear" w:color="auto" w:fill="FFFFFF"/>
              <w:spacing w:before="0" w:beforeAutospacing="0" w:after="0" w:afterAutospacing="0"/>
              <w:jc w:val="both"/>
            </w:pPr>
            <w:r w:rsidRPr="003A1A05">
              <w:t xml:space="preserve">2. Определить состав бизнес-функций по каждому бизнес-процессу. Описать работы, выполняемые в рамках каждой бизнес-функции. </w:t>
            </w:r>
          </w:p>
          <w:p w:rsidR="004A1D6B" w:rsidRPr="003A1A05" w:rsidRDefault="004A1D6B" w:rsidP="004A1D6B">
            <w:pPr>
              <w:pStyle w:val="s1"/>
              <w:shd w:val="clear" w:color="auto" w:fill="FFFFFF"/>
              <w:spacing w:before="0" w:beforeAutospacing="0" w:after="0" w:afterAutospacing="0"/>
              <w:jc w:val="both"/>
            </w:pPr>
            <w:r w:rsidRPr="003A1A05">
              <w:t xml:space="preserve">3. Определить штат сотрудников </w:t>
            </w:r>
            <w:proofErr w:type="gramStart"/>
            <w:r w:rsidR="00C214A7">
              <w:t xml:space="preserve">для </w:t>
            </w:r>
            <w:r w:rsidRPr="003A1A05">
              <w:t>выполнения</w:t>
            </w:r>
            <w:proofErr w:type="gramEnd"/>
            <w:r w:rsidRPr="003A1A05">
              <w:t xml:space="preserve"> описанного в пункте 2 состава бизнес-функций. Описать: кто, на каком рабочем месте выполняет перечисленные в пункте 2 работы. Построить матрицу ответственности. По матрице ответственности составить штатное расписание. </w:t>
            </w:r>
          </w:p>
          <w:p w:rsidR="00D30C44" w:rsidRPr="00963361" w:rsidRDefault="004A1D6B" w:rsidP="004A1D6B">
            <w:pPr>
              <w:pStyle w:val="s1"/>
              <w:shd w:val="clear" w:color="auto" w:fill="FFFFFF"/>
              <w:spacing w:before="0" w:beforeAutospacing="0" w:after="0" w:afterAutospacing="0"/>
              <w:jc w:val="both"/>
              <w:rPr>
                <w:color w:val="22272F"/>
              </w:rPr>
            </w:pPr>
            <w:r w:rsidRPr="003A1A05">
              <w:t xml:space="preserve">4. Построить структуру программного обеспечения проектируемой информационной системы. Уровень </w:t>
            </w:r>
            <w:r w:rsidRPr="003A1A05">
              <w:lastRenderedPageBreak/>
              <w:t>детализации: одно рабочее место – один функциональный программный модуль информационной системы.</w:t>
            </w: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lastRenderedPageBreak/>
              <w:t>ПК-4 Способность документировать процессы создания информационных систем на стадиях жизненного цикла</w:t>
            </w:r>
          </w:p>
        </w:tc>
        <w:tc>
          <w:tcPr>
            <w:tcW w:w="6438" w:type="dxa"/>
            <w:shd w:val="clear" w:color="auto" w:fill="auto"/>
          </w:tcPr>
          <w:p w:rsidR="00D30C44" w:rsidRPr="00963361" w:rsidRDefault="004A1D6B" w:rsidP="00D30C44">
            <w:pPr>
              <w:pStyle w:val="s1"/>
              <w:shd w:val="clear" w:color="auto" w:fill="FFFFFF"/>
              <w:spacing w:before="0" w:beforeAutospacing="0" w:after="0" w:afterAutospacing="0"/>
              <w:jc w:val="both"/>
              <w:rPr>
                <w:color w:val="22272F"/>
              </w:rPr>
            </w:pPr>
            <w:r w:rsidRPr="003A1A05">
              <w:rPr>
                <w:color w:val="22272F"/>
              </w:rPr>
              <w:t>Для своего проекта разработать программную документацию «Руководство пользователя». На основе созданного документа построить справочную систему</w:t>
            </w: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ПК-5 Способность выполнять технико-экономическое обоснование проектных решений</w:t>
            </w:r>
          </w:p>
        </w:tc>
        <w:tc>
          <w:tcPr>
            <w:tcW w:w="6438" w:type="dxa"/>
            <w:shd w:val="clear" w:color="auto" w:fill="auto"/>
          </w:tcPr>
          <w:p w:rsidR="00D30C44" w:rsidRPr="00963361" w:rsidRDefault="004A1D6B" w:rsidP="00D30C44">
            <w:pPr>
              <w:pStyle w:val="s1"/>
              <w:shd w:val="clear" w:color="auto" w:fill="FFFFFF"/>
              <w:spacing w:before="0" w:beforeAutospacing="0" w:after="0" w:afterAutospacing="0"/>
              <w:jc w:val="both"/>
              <w:rPr>
                <w:color w:val="22272F"/>
              </w:rPr>
            </w:pPr>
            <w:r>
              <w:rPr>
                <w:color w:val="22272F"/>
              </w:rPr>
              <w:t xml:space="preserve">Сформулировать этапы технико-экономического обоснования </w:t>
            </w:r>
            <w:r>
              <w:t>проекта</w:t>
            </w: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ПК-14 Способность осуществлять ведение базы данных и поддержку информационного обеспечения решения прикладных задач</w:t>
            </w:r>
          </w:p>
        </w:tc>
        <w:tc>
          <w:tcPr>
            <w:tcW w:w="6438" w:type="dxa"/>
            <w:shd w:val="clear" w:color="auto" w:fill="auto"/>
          </w:tcPr>
          <w:p w:rsidR="004A1D6B" w:rsidRPr="003A1A05" w:rsidRDefault="004A1D6B" w:rsidP="004A1D6B">
            <w:pPr>
              <w:pStyle w:val="s1"/>
              <w:shd w:val="clear" w:color="auto" w:fill="FFFFFF"/>
              <w:spacing w:before="0" w:beforeAutospacing="0" w:after="0" w:afterAutospacing="0"/>
              <w:jc w:val="both"/>
            </w:pPr>
            <w:r w:rsidRPr="003A1A05">
              <w:t xml:space="preserve">Разработать отчет, содержащий структуру базы данных и контрольный пример для АРМ ИС. </w:t>
            </w:r>
          </w:p>
          <w:p w:rsidR="004A1D6B" w:rsidRPr="003A1A05" w:rsidRDefault="004A1D6B" w:rsidP="004A1D6B">
            <w:pPr>
              <w:pStyle w:val="s1"/>
              <w:shd w:val="clear" w:color="auto" w:fill="FFFFFF"/>
              <w:spacing w:before="0" w:beforeAutospacing="0" w:after="0" w:afterAutospacing="0"/>
              <w:ind w:firstLine="317"/>
              <w:jc w:val="both"/>
            </w:pPr>
            <w:r w:rsidRPr="003A1A05">
              <w:t xml:space="preserve">Должны быть определены: </w:t>
            </w:r>
          </w:p>
          <w:p w:rsidR="004A1D6B" w:rsidRPr="003A1A05" w:rsidRDefault="004A1D6B" w:rsidP="004A1D6B">
            <w:pPr>
              <w:pStyle w:val="s1"/>
              <w:shd w:val="clear" w:color="auto" w:fill="FFFFFF"/>
              <w:spacing w:before="0" w:beforeAutospacing="0" w:after="0" w:afterAutospacing="0"/>
              <w:jc w:val="both"/>
            </w:pPr>
            <w:r w:rsidRPr="003A1A05">
              <w:t>• состав таблиц: по каждой таблице – поля, размерность полей, тип полей;</w:t>
            </w:r>
          </w:p>
          <w:p w:rsidR="004A1D6B" w:rsidRPr="003A1A05" w:rsidRDefault="004A1D6B" w:rsidP="004A1D6B">
            <w:pPr>
              <w:pStyle w:val="s1"/>
              <w:shd w:val="clear" w:color="auto" w:fill="FFFFFF"/>
              <w:spacing w:before="0" w:beforeAutospacing="0" w:after="0" w:afterAutospacing="0"/>
              <w:jc w:val="both"/>
            </w:pPr>
            <w:r w:rsidRPr="003A1A05">
              <w:t xml:space="preserve">• взаимосвязь таблиц: ключевые атрибуты; </w:t>
            </w:r>
          </w:p>
          <w:p w:rsidR="004A1D6B" w:rsidRPr="003A1A05" w:rsidRDefault="004A1D6B" w:rsidP="004A1D6B">
            <w:pPr>
              <w:pStyle w:val="s1"/>
              <w:shd w:val="clear" w:color="auto" w:fill="FFFFFF"/>
              <w:spacing w:before="0" w:beforeAutospacing="0" w:after="0" w:afterAutospacing="0"/>
              <w:jc w:val="both"/>
            </w:pPr>
            <w:r w:rsidRPr="003A1A05">
              <w:t xml:space="preserve">• структура: нарисовать структуру базы данных (рисунок рисовать в </w:t>
            </w:r>
            <w:proofErr w:type="spellStart"/>
            <w:r w:rsidRPr="003A1A05">
              <w:t>Inkscape</w:t>
            </w:r>
            <w:proofErr w:type="spellEnd"/>
            <w:r w:rsidRPr="003A1A05">
              <w:t>).</w:t>
            </w:r>
          </w:p>
          <w:p w:rsidR="004A1D6B" w:rsidRPr="003A1A05" w:rsidRDefault="004A1D6B" w:rsidP="004A1D6B">
            <w:pPr>
              <w:pStyle w:val="s1"/>
              <w:shd w:val="clear" w:color="auto" w:fill="FFFFFF"/>
              <w:spacing w:before="0" w:beforeAutospacing="0" w:after="0" w:afterAutospacing="0"/>
              <w:ind w:firstLine="317"/>
              <w:jc w:val="both"/>
            </w:pPr>
            <w:r w:rsidRPr="003A1A05">
              <w:t xml:space="preserve">Контрольный пример должен обеспечить проверку функционирования АРМ ИС, в том числе действий, выполняемых пользователями в процессе эксплуатации, и реакции АРМ на действия пользователей. </w:t>
            </w:r>
          </w:p>
          <w:p w:rsidR="00D30C44" w:rsidRPr="00963361" w:rsidRDefault="004A1D6B" w:rsidP="004A1D6B">
            <w:pPr>
              <w:pStyle w:val="s1"/>
              <w:shd w:val="clear" w:color="auto" w:fill="FFFFFF"/>
              <w:spacing w:before="0" w:beforeAutospacing="0" w:after="0" w:afterAutospacing="0"/>
              <w:jc w:val="both"/>
              <w:rPr>
                <w:color w:val="22272F"/>
              </w:rPr>
            </w:pPr>
            <w:r w:rsidRPr="003A1A05">
              <w:t>Описание должно соответствовать требованиям стандартов «ГОСТ 19.301–79. ЕСПД. Программа и методика испытаний. Требования к содержанию и оформлению» и «ГОСТ 34.603–92. Информационная технология. Виды испытаний автоматизированных систем».</w:t>
            </w: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ПК-16 Способность осуществлять презентацию информационной системы и начальное обучение пользователей</w:t>
            </w:r>
          </w:p>
        </w:tc>
        <w:tc>
          <w:tcPr>
            <w:tcW w:w="6438" w:type="dxa"/>
            <w:shd w:val="clear" w:color="auto" w:fill="auto"/>
          </w:tcPr>
          <w:p w:rsidR="00D30C44" w:rsidRPr="00963361" w:rsidRDefault="004A1D6B" w:rsidP="00D30C44">
            <w:pPr>
              <w:pStyle w:val="s1"/>
              <w:shd w:val="clear" w:color="auto" w:fill="FFFFFF"/>
              <w:spacing w:before="0" w:beforeAutospacing="0" w:after="0" w:afterAutospacing="0"/>
              <w:jc w:val="both"/>
              <w:rPr>
                <w:color w:val="22272F"/>
              </w:rPr>
            </w:pPr>
            <w:r w:rsidRPr="003A1A05">
              <w:t xml:space="preserve">Создать и настроить презентацию состоящей из 5 слайдов на тему: «Классификация и структура ИС» и продемонстрировать её в MS </w:t>
            </w:r>
            <w:proofErr w:type="spellStart"/>
            <w:r w:rsidRPr="003A1A05">
              <w:t>PowerPoint</w:t>
            </w:r>
            <w:proofErr w:type="spellEnd"/>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ПКП-3 Способность применять методы разработки приложений в сфере экономики и финансов на платформе корпоративных информационных систем</w:t>
            </w:r>
          </w:p>
        </w:tc>
        <w:tc>
          <w:tcPr>
            <w:tcW w:w="6438" w:type="dxa"/>
            <w:shd w:val="clear" w:color="auto" w:fill="auto"/>
          </w:tcPr>
          <w:p w:rsidR="00D30C44" w:rsidRPr="00963361" w:rsidRDefault="004A1D6B" w:rsidP="00D30C44">
            <w:pPr>
              <w:pStyle w:val="s1"/>
              <w:shd w:val="clear" w:color="auto" w:fill="FFFFFF"/>
              <w:spacing w:before="0" w:beforeAutospacing="0" w:after="0" w:afterAutospacing="0"/>
              <w:jc w:val="both"/>
              <w:rPr>
                <w:color w:val="22272F"/>
              </w:rPr>
            </w:pPr>
            <w:r w:rsidRPr="00EC2BE0">
              <w:t>Провести сравнительный анализ методологий для разработки приложений.  Учитывая особенности каждой из них</w:t>
            </w:r>
            <w:r>
              <w:t>,</w:t>
            </w:r>
            <w:r w:rsidRPr="00EC2BE0">
              <w:t xml:space="preserve"> выбрать подходящую методологию для успешной реализации дипломного проекта.</w:t>
            </w: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ПКП-4 Способность применять технологии моделирования и анализа процессов а сфере экономики и финансов</w:t>
            </w:r>
          </w:p>
        </w:tc>
        <w:tc>
          <w:tcPr>
            <w:tcW w:w="6438" w:type="dxa"/>
            <w:shd w:val="clear" w:color="auto" w:fill="auto"/>
          </w:tcPr>
          <w:p w:rsidR="004A1D6B" w:rsidRPr="00EC2BE0" w:rsidRDefault="004A1D6B" w:rsidP="004A1D6B">
            <w:pPr>
              <w:pStyle w:val="s1"/>
              <w:shd w:val="clear" w:color="auto" w:fill="FFFFFF"/>
              <w:spacing w:before="0" w:beforeAutospacing="0" w:after="0" w:afterAutospacing="0"/>
              <w:jc w:val="both"/>
            </w:pPr>
            <w:r w:rsidRPr="00EC2BE0">
              <w:t>Сформулировать этапы анализа предметной области.</w:t>
            </w:r>
          </w:p>
          <w:p w:rsidR="004A1D6B" w:rsidRPr="00EC2BE0" w:rsidRDefault="004A1D6B" w:rsidP="004A1D6B">
            <w:pPr>
              <w:pStyle w:val="s1"/>
              <w:shd w:val="clear" w:color="auto" w:fill="FFFFFF"/>
              <w:spacing w:before="0" w:beforeAutospacing="0" w:after="0" w:afterAutospacing="0"/>
              <w:jc w:val="both"/>
            </w:pPr>
            <w:r w:rsidRPr="00EC2BE0">
              <w:t>Как выполнить формализацию материалов обследования предметной области? Перечислите методологии описания предметной области</w:t>
            </w:r>
          </w:p>
          <w:p w:rsidR="00D30C44" w:rsidRPr="00963361" w:rsidRDefault="00D30C44" w:rsidP="00D30C44">
            <w:pPr>
              <w:pStyle w:val="s1"/>
              <w:shd w:val="clear" w:color="auto" w:fill="FFFFFF"/>
              <w:spacing w:before="0" w:beforeAutospacing="0" w:after="0" w:afterAutospacing="0"/>
              <w:jc w:val="both"/>
              <w:rPr>
                <w:color w:val="22272F"/>
              </w:rPr>
            </w:pPr>
          </w:p>
        </w:tc>
      </w:tr>
    </w:tbl>
    <w:p w:rsidR="00D30C44" w:rsidRDefault="00D30C44" w:rsidP="00D30C44">
      <w:pPr>
        <w:spacing w:after="0" w:line="360" w:lineRule="auto"/>
        <w:jc w:val="both"/>
        <w:rPr>
          <w:rFonts w:ascii="Times New Roman" w:hAnsi="Times New Roman" w:cs="Times New Roman"/>
          <w:b/>
          <w:sz w:val="28"/>
          <w:szCs w:val="28"/>
        </w:rPr>
      </w:pPr>
    </w:p>
    <w:p w:rsidR="00C214A7" w:rsidRDefault="00C214A7" w:rsidP="00D30C44">
      <w:pPr>
        <w:spacing w:after="0" w:line="360" w:lineRule="auto"/>
        <w:jc w:val="both"/>
        <w:rPr>
          <w:rFonts w:ascii="Times New Roman" w:hAnsi="Times New Roman" w:cs="Times New Roman"/>
          <w:b/>
          <w:sz w:val="28"/>
          <w:szCs w:val="28"/>
        </w:rPr>
      </w:pPr>
    </w:p>
    <w:p w:rsidR="00D30C44" w:rsidRPr="00D30C44" w:rsidRDefault="00C214A7" w:rsidP="00D30C4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2019, 2020</w:t>
      </w:r>
      <w:r w:rsidR="00384735">
        <w:rPr>
          <w:rFonts w:ascii="Times New Roman" w:hAnsi="Times New Roman" w:cs="Times New Roman"/>
          <w:b/>
          <w:sz w:val="28"/>
          <w:szCs w:val="28"/>
        </w:rPr>
        <w:t xml:space="preserve"> </w:t>
      </w:r>
      <w:proofErr w:type="spellStart"/>
      <w:r w:rsidR="00384735">
        <w:rPr>
          <w:rFonts w:ascii="Times New Roman" w:hAnsi="Times New Roman" w:cs="Times New Roman"/>
          <w:b/>
          <w:sz w:val="28"/>
          <w:szCs w:val="28"/>
        </w:rPr>
        <w:t>г.г</w:t>
      </w:r>
      <w:proofErr w:type="spellEnd"/>
      <w:r w:rsidR="00384735">
        <w:rPr>
          <w:rFonts w:ascii="Times New Roman" w:hAnsi="Times New Roman" w:cs="Times New Roman"/>
          <w:b/>
          <w:sz w:val="28"/>
          <w:szCs w:val="28"/>
        </w:rPr>
        <w:t>.</w:t>
      </w:r>
    </w:p>
    <w:tbl>
      <w:tblPr>
        <w:tblpPr w:leftFromText="180" w:rightFromText="180" w:vertAnchor="text" w:tblpY="186"/>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6438"/>
      </w:tblGrid>
      <w:tr w:rsidR="00D30C44" w:rsidRPr="00963361" w:rsidTr="004A1D6B">
        <w:trPr>
          <w:trHeight w:val="475"/>
        </w:trPr>
        <w:tc>
          <w:tcPr>
            <w:tcW w:w="3060" w:type="dxa"/>
            <w:shd w:val="clear" w:color="auto" w:fill="auto"/>
          </w:tcPr>
          <w:p w:rsidR="00D30C44" w:rsidRPr="00963361" w:rsidRDefault="00D30C44" w:rsidP="004A1D6B">
            <w:pPr>
              <w:pStyle w:val="s1"/>
              <w:shd w:val="clear" w:color="auto" w:fill="FFFFFF"/>
              <w:spacing w:before="0" w:beforeAutospacing="0" w:after="0" w:afterAutospacing="0"/>
              <w:jc w:val="both"/>
              <w:rPr>
                <w:color w:val="22272F"/>
              </w:rPr>
            </w:pPr>
            <w:r w:rsidRPr="00963361">
              <w:rPr>
                <w:color w:val="22272F"/>
              </w:rPr>
              <w:t>компетенция</w:t>
            </w:r>
          </w:p>
        </w:tc>
        <w:tc>
          <w:tcPr>
            <w:tcW w:w="6438" w:type="dxa"/>
            <w:shd w:val="clear" w:color="auto" w:fill="auto"/>
          </w:tcPr>
          <w:p w:rsidR="00D30C44" w:rsidRPr="00963361" w:rsidRDefault="00D30C44" w:rsidP="004A1D6B">
            <w:pPr>
              <w:pStyle w:val="s1"/>
              <w:shd w:val="clear" w:color="auto" w:fill="FFFFFF"/>
              <w:spacing w:before="0" w:beforeAutospacing="0" w:after="0" w:afterAutospacing="0"/>
              <w:jc w:val="both"/>
              <w:rPr>
                <w:color w:val="22272F"/>
              </w:rPr>
            </w:pPr>
            <w:r w:rsidRPr="00963361">
              <w:rPr>
                <w:color w:val="22272F"/>
              </w:rPr>
              <w:t>типовые (примерные) задания</w:t>
            </w: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6438" w:type="dxa"/>
            <w:shd w:val="clear" w:color="auto" w:fill="auto"/>
          </w:tcPr>
          <w:p w:rsidR="00C33E33" w:rsidRPr="00522C54" w:rsidRDefault="00C33E33" w:rsidP="00C33E33">
            <w:pPr>
              <w:jc w:val="both"/>
              <w:rPr>
                <w:rFonts w:ascii="Times New Roman" w:hAnsi="Times New Roman" w:cs="Times New Roman"/>
                <w:i/>
                <w:sz w:val="24"/>
                <w:szCs w:val="24"/>
              </w:rPr>
            </w:pPr>
            <w:r w:rsidRPr="00522C54">
              <w:rPr>
                <w:rFonts w:ascii="Times New Roman" w:hAnsi="Times New Roman" w:cs="Times New Roman"/>
                <w:sz w:val="24"/>
                <w:szCs w:val="24"/>
              </w:rPr>
              <w:t xml:space="preserve">Выполнить поиск и анализ информации (в соответствии с </w:t>
            </w:r>
            <w:r>
              <w:rPr>
                <w:rFonts w:ascii="Times New Roman" w:hAnsi="Times New Roman" w:cs="Times New Roman"/>
                <w:sz w:val="24"/>
                <w:szCs w:val="24"/>
              </w:rPr>
              <w:t xml:space="preserve">темой </w:t>
            </w:r>
            <w:r w:rsidRPr="00522C54">
              <w:rPr>
                <w:rFonts w:ascii="Times New Roman" w:hAnsi="Times New Roman" w:cs="Times New Roman"/>
                <w:sz w:val="24"/>
                <w:szCs w:val="24"/>
              </w:rPr>
              <w:t>выпускной квалификационной работой)</w:t>
            </w:r>
          </w:p>
          <w:p w:rsidR="00D30C44" w:rsidRPr="00963361" w:rsidRDefault="00D30C44" w:rsidP="00D30C44">
            <w:pPr>
              <w:pStyle w:val="s1"/>
              <w:shd w:val="clear" w:color="auto" w:fill="FFFFFF"/>
              <w:spacing w:before="0" w:beforeAutospacing="0" w:after="0" w:afterAutospacing="0"/>
              <w:jc w:val="both"/>
              <w:rPr>
                <w:color w:val="22272F"/>
              </w:rPr>
            </w:pP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ОПК-5 Способен инсталлировать программное и аппаратное обеспечение для информационных и автоматизированных систем</w:t>
            </w:r>
          </w:p>
        </w:tc>
        <w:tc>
          <w:tcPr>
            <w:tcW w:w="6438" w:type="dxa"/>
            <w:shd w:val="clear" w:color="auto" w:fill="auto"/>
          </w:tcPr>
          <w:p w:rsidR="00C33E33" w:rsidRPr="00522C54" w:rsidRDefault="00C33E33" w:rsidP="00C33E33">
            <w:pPr>
              <w:jc w:val="both"/>
              <w:rPr>
                <w:rFonts w:ascii="Times New Roman" w:hAnsi="Times New Roman" w:cs="Times New Roman"/>
                <w:i/>
                <w:sz w:val="24"/>
                <w:szCs w:val="24"/>
              </w:rPr>
            </w:pPr>
            <w:r w:rsidRPr="00522C54">
              <w:rPr>
                <w:rFonts w:ascii="Times New Roman" w:hAnsi="Times New Roman" w:cs="Times New Roman"/>
                <w:sz w:val="24"/>
                <w:szCs w:val="24"/>
              </w:rPr>
              <w:t xml:space="preserve">Выполнить описание процесса инсталляции программного и аппаратного обеспечения (в соответствии с </w:t>
            </w:r>
            <w:r>
              <w:rPr>
                <w:rFonts w:ascii="Times New Roman" w:hAnsi="Times New Roman" w:cs="Times New Roman"/>
                <w:sz w:val="24"/>
                <w:szCs w:val="24"/>
              </w:rPr>
              <w:t xml:space="preserve">темой </w:t>
            </w:r>
            <w:r w:rsidRPr="00522C54">
              <w:rPr>
                <w:rFonts w:ascii="Times New Roman" w:hAnsi="Times New Roman" w:cs="Times New Roman"/>
                <w:sz w:val="24"/>
                <w:szCs w:val="24"/>
              </w:rPr>
              <w:t>выпускной квалификационной работой)</w:t>
            </w:r>
          </w:p>
          <w:p w:rsidR="00D30C44" w:rsidRPr="00963361" w:rsidRDefault="00D30C44" w:rsidP="00D30C44">
            <w:pPr>
              <w:pStyle w:val="s1"/>
              <w:shd w:val="clear" w:color="auto" w:fill="FFFFFF"/>
              <w:spacing w:before="0" w:beforeAutospacing="0" w:after="0" w:afterAutospacing="0"/>
              <w:jc w:val="both"/>
              <w:rPr>
                <w:color w:val="22272F"/>
              </w:rPr>
            </w:pP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ПКП-1 Способность организовывать процесс разработки программного обеспечения в сфере экономики и финансов</w:t>
            </w:r>
          </w:p>
        </w:tc>
        <w:tc>
          <w:tcPr>
            <w:tcW w:w="6438" w:type="dxa"/>
            <w:shd w:val="clear" w:color="auto" w:fill="auto"/>
          </w:tcPr>
          <w:p w:rsidR="00C33E33" w:rsidRPr="00D857DA" w:rsidRDefault="00C33E33" w:rsidP="00C33E33">
            <w:pPr>
              <w:jc w:val="both"/>
              <w:rPr>
                <w:rFonts w:ascii="Times New Roman" w:hAnsi="Times New Roman" w:cs="Times New Roman"/>
                <w:i/>
                <w:sz w:val="24"/>
                <w:szCs w:val="24"/>
              </w:rPr>
            </w:pPr>
            <w:r w:rsidRPr="00D857DA">
              <w:rPr>
                <w:rFonts w:ascii="Times New Roman" w:hAnsi="Times New Roman" w:cs="Times New Roman"/>
                <w:sz w:val="24"/>
                <w:szCs w:val="24"/>
              </w:rPr>
              <w:t xml:space="preserve">Выполнить описание процесса организации разработки ПО (в соответствии с </w:t>
            </w:r>
            <w:r>
              <w:rPr>
                <w:rFonts w:ascii="Times New Roman" w:hAnsi="Times New Roman" w:cs="Times New Roman"/>
                <w:sz w:val="24"/>
                <w:szCs w:val="24"/>
              </w:rPr>
              <w:t xml:space="preserve">темой </w:t>
            </w:r>
            <w:r w:rsidRPr="00D857DA">
              <w:rPr>
                <w:rFonts w:ascii="Times New Roman" w:hAnsi="Times New Roman" w:cs="Times New Roman"/>
                <w:sz w:val="24"/>
                <w:szCs w:val="24"/>
              </w:rPr>
              <w:t>выпускной квалификационной работой)</w:t>
            </w:r>
          </w:p>
          <w:p w:rsidR="00D30C44" w:rsidRPr="00963361" w:rsidRDefault="00D30C44" w:rsidP="00D30C44">
            <w:pPr>
              <w:pStyle w:val="s1"/>
              <w:shd w:val="clear" w:color="auto" w:fill="FFFFFF"/>
              <w:spacing w:before="0" w:beforeAutospacing="0" w:after="0" w:afterAutospacing="0"/>
              <w:jc w:val="both"/>
              <w:rPr>
                <w:color w:val="22272F"/>
              </w:rPr>
            </w:pP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ПКП-2 Способность применять методы внедрения и эксплуатации корпоративных информационных систем в сфере экономики и финансов</w:t>
            </w:r>
          </w:p>
        </w:tc>
        <w:tc>
          <w:tcPr>
            <w:tcW w:w="6438" w:type="dxa"/>
            <w:shd w:val="clear" w:color="auto" w:fill="auto"/>
          </w:tcPr>
          <w:p w:rsidR="00C33E33" w:rsidRPr="00D857DA" w:rsidRDefault="00C33E33" w:rsidP="00C33E33">
            <w:pPr>
              <w:jc w:val="both"/>
              <w:rPr>
                <w:rFonts w:ascii="Times New Roman" w:hAnsi="Times New Roman" w:cs="Times New Roman"/>
                <w:i/>
                <w:sz w:val="24"/>
                <w:szCs w:val="24"/>
              </w:rPr>
            </w:pPr>
            <w:r w:rsidRPr="00D857DA">
              <w:rPr>
                <w:rFonts w:ascii="Times New Roman" w:hAnsi="Times New Roman" w:cs="Times New Roman"/>
                <w:sz w:val="24"/>
                <w:szCs w:val="24"/>
              </w:rPr>
              <w:t xml:space="preserve">Выполнить описание внедрения и эксплуатации КИС (в соответствии с </w:t>
            </w:r>
            <w:r>
              <w:rPr>
                <w:rFonts w:ascii="Times New Roman" w:hAnsi="Times New Roman" w:cs="Times New Roman"/>
                <w:sz w:val="24"/>
                <w:szCs w:val="24"/>
              </w:rPr>
              <w:t xml:space="preserve">темой </w:t>
            </w:r>
            <w:r w:rsidRPr="00D857DA">
              <w:rPr>
                <w:rFonts w:ascii="Times New Roman" w:hAnsi="Times New Roman" w:cs="Times New Roman"/>
                <w:sz w:val="24"/>
                <w:szCs w:val="24"/>
              </w:rPr>
              <w:t>выпускной квалификационной работой)</w:t>
            </w:r>
          </w:p>
          <w:p w:rsidR="00D30C44" w:rsidRPr="00963361" w:rsidRDefault="00D30C44" w:rsidP="00D30C44">
            <w:pPr>
              <w:pStyle w:val="s1"/>
              <w:shd w:val="clear" w:color="auto" w:fill="FFFFFF"/>
              <w:spacing w:before="0" w:beforeAutospacing="0" w:after="0" w:afterAutospacing="0"/>
              <w:jc w:val="both"/>
              <w:rPr>
                <w:color w:val="22272F"/>
              </w:rPr>
            </w:pPr>
          </w:p>
        </w:tc>
      </w:tr>
      <w:tr w:rsidR="00D30C44" w:rsidRPr="00963361" w:rsidTr="004A1D6B">
        <w:trPr>
          <w:trHeight w:val="475"/>
        </w:trPr>
        <w:tc>
          <w:tcPr>
            <w:tcW w:w="3060" w:type="dxa"/>
          </w:tcPr>
          <w:p w:rsidR="00D30C44" w:rsidRPr="00F85707" w:rsidRDefault="00D30C44"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УК-1 Способен осуществлять поиск, критический анализ и синтез информации, применять системный подход для решения поставленных задач</w:t>
            </w:r>
          </w:p>
        </w:tc>
        <w:tc>
          <w:tcPr>
            <w:tcW w:w="6438" w:type="dxa"/>
            <w:shd w:val="clear" w:color="auto" w:fill="auto"/>
          </w:tcPr>
          <w:p w:rsidR="00D30C44" w:rsidRPr="00963361" w:rsidRDefault="00C33E33" w:rsidP="00D30C44">
            <w:pPr>
              <w:pStyle w:val="s1"/>
              <w:shd w:val="clear" w:color="auto" w:fill="FFFFFF"/>
              <w:spacing w:before="0" w:beforeAutospacing="0" w:after="0" w:afterAutospacing="0"/>
              <w:jc w:val="both"/>
              <w:rPr>
                <w:color w:val="22272F"/>
              </w:rPr>
            </w:pPr>
            <w:r>
              <w:t>Изложить актуальность выбранного направления, в проведении поиска, критического анализа и синтеза информации, применения системного подхода для решения поставленных задач.</w:t>
            </w:r>
          </w:p>
        </w:tc>
      </w:tr>
      <w:tr w:rsidR="00D30C44" w:rsidRPr="00963361" w:rsidTr="004A1D6B">
        <w:trPr>
          <w:trHeight w:val="475"/>
        </w:trPr>
        <w:tc>
          <w:tcPr>
            <w:tcW w:w="3060" w:type="dxa"/>
          </w:tcPr>
          <w:p w:rsidR="00D30C44" w:rsidRPr="00F85707" w:rsidRDefault="00C33E33" w:rsidP="00D30C44">
            <w:pPr>
              <w:spacing w:before="100" w:beforeAutospacing="1" w:after="100" w:afterAutospacing="1"/>
              <w:jc w:val="both"/>
              <w:rPr>
                <w:rFonts w:ascii="Times New Roman" w:eastAsia="Times New Roman" w:hAnsi="Times New Roman" w:cs="Times New Roman"/>
                <w:color w:val="22272F"/>
                <w:sz w:val="24"/>
                <w:szCs w:val="24"/>
                <w:lang w:eastAsia="ru-RU"/>
              </w:rPr>
            </w:pPr>
            <w:r>
              <w:rPr>
                <w:rFonts w:ascii="Times New Roman" w:eastAsia="Times New Roman" w:hAnsi="Times New Roman" w:cs="Times New Roman"/>
                <w:color w:val="22272F"/>
                <w:sz w:val="24"/>
                <w:szCs w:val="24"/>
                <w:lang w:eastAsia="ru-RU"/>
              </w:rPr>
              <w:t>УК</w:t>
            </w:r>
            <w:r w:rsidR="00D30C44">
              <w:rPr>
                <w:rFonts w:ascii="Times New Roman" w:eastAsia="Times New Roman" w:hAnsi="Times New Roman" w:cs="Times New Roman"/>
                <w:color w:val="22272F"/>
                <w:sz w:val="24"/>
                <w:szCs w:val="24"/>
                <w:lang w:eastAsia="ru-RU"/>
              </w:rPr>
              <w:t xml:space="preserve">-6        Способен управлять своим временем, выстраивать и реализовывать траекторию саморазвития на основе </w:t>
            </w:r>
            <w:r w:rsidR="00D30C44">
              <w:rPr>
                <w:rFonts w:ascii="Times New Roman" w:eastAsia="Times New Roman" w:hAnsi="Times New Roman" w:cs="Times New Roman"/>
                <w:color w:val="22272F"/>
                <w:sz w:val="24"/>
                <w:szCs w:val="24"/>
                <w:lang w:eastAsia="ru-RU"/>
              </w:rPr>
              <w:lastRenderedPageBreak/>
              <w:t>принципов образования в течение всей жизни</w:t>
            </w:r>
          </w:p>
        </w:tc>
        <w:tc>
          <w:tcPr>
            <w:tcW w:w="6438" w:type="dxa"/>
            <w:shd w:val="clear" w:color="auto" w:fill="auto"/>
          </w:tcPr>
          <w:p w:rsidR="00C33E33" w:rsidRPr="00963361" w:rsidRDefault="00C33E33" w:rsidP="00C33E33">
            <w:pPr>
              <w:pStyle w:val="s1"/>
              <w:shd w:val="clear" w:color="auto" w:fill="FFFFFF"/>
              <w:spacing w:before="0" w:beforeAutospacing="0" w:after="0" w:afterAutospacing="0"/>
              <w:jc w:val="both"/>
              <w:rPr>
                <w:color w:val="22272F"/>
              </w:rPr>
            </w:pPr>
            <w:r w:rsidRPr="00963361">
              <w:rPr>
                <w:rFonts w:hint="eastAsia"/>
                <w:color w:val="22272F"/>
              </w:rPr>
              <w:lastRenderedPageBreak/>
              <w:t>О</w:t>
            </w:r>
            <w:r w:rsidRPr="00963361">
              <w:rPr>
                <w:color w:val="22272F"/>
              </w:rPr>
              <w:t xml:space="preserve">ценка </w:t>
            </w:r>
            <w:proofErr w:type="spellStart"/>
            <w:r w:rsidRPr="00963361">
              <w:rPr>
                <w:color w:val="22272F"/>
              </w:rPr>
              <w:t>сформированности</w:t>
            </w:r>
            <w:proofErr w:type="spellEnd"/>
            <w:r w:rsidRPr="00963361">
              <w:rPr>
                <w:color w:val="22272F"/>
              </w:rPr>
              <w:t xml:space="preserve"> данной компетенции представляется в отзыве руководителя практики. </w:t>
            </w:r>
          </w:p>
          <w:p w:rsidR="00D30C44" w:rsidRPr="00963361" w:rsidRDefault="00D30C44" w:rsidP="00D30C44">
            <w:pPr>
              <w:pStyle w:val="s1"/>
              <w:shd w:val="clear" w:color="auto" w:fill="FFFFFF"/>
              <w:spacing w:before="0" w:beforeAutospacing="0" w:after="0" w:afterAutospacing="0"/>
              <w:jc w:val="both"/>
              <w:rPr>
                <w:color w:val="22272F"/>
              </w:rPr>
            </w:pPr>
          </w:p>
        </w:tc>
      </w:tr>
    </w:tbl>
    <w:p w:rsidR="00D30C44" w:rsidRDefault="00D30C44" w:rsidP="00182719">
      <w:pPr>
        <w:spacing w:after="0" w:line="360" w:lineRule="auto"/>
        <w:ind w:firstLine="709"/>
        <w:jc w:val="both"/>
        <w:rPr>
          <w:rFonts w:ascii="Times New Roman" w:hAnsi="Times New Roman" w:cs="Times New Roman"/>
          <w:i/>
          <w:sz w:val="28"/>
          <w:szCs w:val="28"/>
        </w:rPr>
      </w:pPr>
    </w:p>
    <w:p w:rsidR="00D30C44" w:rsidRPr="00384735" w:rsidRDefault="008F75FC" w:rsidP="00C214A7">
      <w:pPr>
        <w:pStyle w:val="s1"/>
        <w:shd w:val="clear" w:color="auto" w:fill="FFFFFF"/>
        <w:spacing w:before="0" w:beforeAutospacing="0" w:after="0" w:afterAutospacing="0" w:line="276" w:lineRule="auto"/>
        <w:ind w:firstLine="709"/>
        <w:jc w:val="both"/>
        <w:rPr>
          <w:color w:val="22272F"/>
          <w:sz w:val="28"/>
          <w:szCs w:val="28"/>
        </w:rPr>
      </w:pPr>
      <w:r w:rsidRPr="00384735">
        <w:rPr>
          <w:color w:val="22272F"/>
          <w:sz w:val="28"/>
          <w:szCs w:val="28"/>
        </w:rPr>
        <w:t xml:space="preserve">Оценка уровня </w:t>
      </w:r>
      <w:proofErr w:type="spellStart"/>
      <w:r w:rsidRPr="00384735">
        <w:rPr>
          <w:color w:val="22272F"/>
          <w:sz w:val="28"/>
          <w:szCs w:val="28"/>
        </w:rPr>
        <w:t>сформированности</w:t>
      </w:r>
      <w:proofErr w:type="spellEnd"/>
      <w:r w:rsidRPr="00384735">
        <w:rPr>
          <w:color w:val="22272F"/>
          <w:sz w:val="28"/>
          <w:szCs w:val="28"/>
        </w:rPr>
        <w:t xml:space="preserve"> компетенций осуществляется на основании материалов, собранных в процессе прохождения практики, качества выполнения и оформления отчета о прохождении практики, содержания доклада на его защите и ответов на вопросы.</w:t>
      </w:r>
    </w:p>
    <w:p w:rsidR="00C33E33" w:rsidRPr="00C33E33" w:rsidRDefault="00384735" w:rsidP="00384735">
      <w:pPr>
        <w:framePr w:hSpace="180" w:wrap="around" w:vAnchor="text" w:hAnchor="text" w:y="186"/>
        <w:jc w:val="center"/>
        <w:rPr>
          <w:rFonts w:ascii="Times New Roman" w:hAnsi="Times New Roman" w:cs="Times New Roman"/>
          <w:i/>
          <w:sz w:val="28"/>
          <w:szCs w:val="28"/>
        </w:rPr>
      </w:pPr>
      <w:r w:rsidRPr="00384735">
        <w:rPr>
          <w:rFonts w:ascii="Times New Roman" w:hAnsi="Times New Roman" w:cs="Times New Roman"/>
          <w:i/>
          <w:sz w:val="28"/>
          <w:szCs w:val="28"/>
        </w:rPr>
        <w:t>Примерные вопросы для подготовки к зачету</w:t>
      </w:r>
      <w:r w:rsidR="00C214A7">
        <w:rPr>
          <w:rFonts w:ascii="Times New Roman" w:hAnsi="Times New Roman" w:cs="Times New Roman"/>
          <w:i/>
          <w:sz w:val="28"/>
          <w:szCs w:val="28"/>
        </w:rPr>
        <w:t xml:space="preserve"> по практике:</w:t>
      </w:r>
    </w:p>
    <w:p w:rsidR="00C214A7" w:rsidRDefault="00C214A7" w:rsidP="00C214A7">
      <w:pPr>
        <w:pStyle w:val="af0"/>
      </w:pPr>
    </w:p>
    <w:p w:rsidR="00C214A7" w:rsidRDefault="00C214A7" w:rsidP="00C214A7">
      <w:pPr>
        <w:pStyle w:val="af0"/>
      </w:pPr>
    </w:p>
    <w:p w:rsidR="00C214A7" w:rsidRDefault="00C214A7" w:rsidP="00C214A7">
      <w:pPr>
        <w:pStyle w:val="af0"/>
      </w:pPr>
    </w:p>
    <w:p w:rsidR="00C33E33" w:rsidRPr="00C214A7" w:rsidRDefault="00C33E33" w:rsidP="00C214A7">
      <w:pPr>
        <w:pStyle w:val="af0"/>
        <w:spacing w:line="276" w:lineRule="auto"/>
        <w:rPr>
          <w:rFonts w:ascii="Times New Roman" w:hAnsi="Times New Roman" w:cs="Times New Roman"/>
          <w:sz w:val="28"/>
          <w:szCs w:val="28"/>
        </w:rPr>
      </w:pPr>
      <w:r w:rsidRPr="00C214A7">
        <w:rPr>
          <w:rFonts w:ascii="Times New Roman" w:hAnsi="Times New Roman" w:cs="Times New Roman"/>
          <w:sz w:val="28"/>
          <w:szCs w:val="28"/>
        </w:rPr>
        <w:t xml:space="preserve">1. Современные методы поиска материалов. </w:t>
      </w:r>
    </w:p>
    <w:p w:rsidR="00C33E33" w:rsidRPr="00C214A7" w:rsidRDefault="00C33E33" w:rsidP="00C214A7">
      <w:pPr>
        <w:pStyle w:val="af0"/>
        <w:spacing w:line="276" w:lineRule="auto"/>
        <w:rPr>
          <w:rFonts w:ascii="Times New Roman" w:hAnsi="Times New Roman" w:cs="Times New Roman"/>
          <w:sz w:val="28"/>
          <w:szCs w:val="28"/>
        </w:rPr>
      </w:pPr>
      <w:r w:rsidRPr="00C214A7">
        <w:rPr>
          <w:rFonts w:ascii="Times New Roman" w:hAnsi="Times New Roman" w:cs="Times New Roman"/>
          <w:sz w:val="28"/>
          <w:szCs w:val="28"/>
        </w:rPr>
        <w:t>2. Современные средства автоматизации процесса поиска информации.</w:t>
      </w:r>
    </w:p>
    <w:p w:rsidR="00C33E33" w:rsidRPr="00C214A7" w:rsidRDefault="00384735" w:rsidP="00C214A7">
      <w:pPr>
        <w:pStyle w:val="af0"/>
        <w:spacing w:line="276" w:lineRule="auto"/>
        <w:rPr>
          <w:rFonts w:ascii="Times New Roman" w:hAnsi="Times New Roman" w:cs="Times New Roman"/>
          <w:sz w:val="28"/>
          <w:szCs w:val="28"/>
        </w:rPr>
      </w:pPr>
      <w:r w:rsidRPr="00C214A7">
        <w:rPr>
          <w:rFonts w:ascii="Times New Roman" w:hAnsi="Times New Roman" w:cs="Times New Roman"/>
          <w:sz w:val="28"/>
          <w:szCs w:val="28"/>
        </w:rPr>
        <w:t>3.</w:t>
      </w:r>
      <w:r w:rsidR="00C33E33" w:rsidRPr="00C214A7">
        <w:rPr>
          <w:rFonts w:ascii="Times New Roman" w:hAnsi="Times New Roman" w:cs="Times New Roman"/>
          <w:sz w:val="28"/>
          <w:szCs w:val="28"/>
        </w:rPr>
        <w:t xml:space="preserve">Понятие инсталляции ПО. </w:t>
      </w:r>
    </w:p>
    <w:p w:rsidR="00C33E33" w:rsidRPr="00C214A7" w:rsidRDefault="00384735" w:rsidP="00C214A7">
      <w:pPr>
        <w:pStyle w:val="af0"/>
        <w:spacing w:line="276" w:lineRule="auto"/>
        <w:rPr>
          <w:rFonts w:ascii="Times New Roman" w:hAnsi="Times New Roman" w:cs="Times New Roman"/>
          <w:sz w:val="28"/>
          <w:szCs w:val="28"/>
        </w:rPr>
      </w:pPr>
      <w:r w:rsidRPr="00C214A7">
        <w:rPr>
          <w:rFonts w:ascii="Times New Roman" w:hAnsi="Times New Roman" w:cs="Times New Roman"/>
          <w:sz w:val="28"/>
          <w:szCs w:val="28"/>
        </w:rPr>
        <w:t>4.</w:t>
      </w:r>
      <w:r w:rsidR="00C33E33" w:rsidRPr="00C214A7">
        <w:rPr>
          <w:rFonts w:ascii="Times New Roman" w:hAnsi="Times New Roman" w:cs="Times New Roman"/>
          <w:sz w:val="28"/>
          <w:szCs w:val="28"/>
        </w:rPr>
        <w:t xml:space="preserve">Понятие автоматизированных ИС. </w:t>
      </w:r>
    </w:p>
    <w:p w:rsidR="00384735" w:rsidRPr="00C214A7" w:rsidRDefault="00384735" w:rsidP="00C214A7">
      <w:pPr>
        <w:pStyle w:val="af0"/>
        <w:spacing w:line="276" w:lineRule="auto"/>
        <w:rPr>
          <w:rFonts w:ascii="Times New Roman" w:hAnsi="Times New Roman" w:cs="Times New Roman"/>
          <w:sz w:val="28"/>
          <w:szCs w:val="28"/>
        </w:rPr>
      </w:pPr>
      <w:r w:rsidRPr="00C214A7">
        <w:rPr>
          <w:rFonts w:ascii="Times New Roman" w:hAnsi="Times New Roman" w:cs="Times New Roman"/>
          <w:sz w:val="28"/>
          <w:szCs w:val="28"/>
        </w:rPr>
        <w:t xml:space="preserve">6. Методы организации разработки ПО. </w:t>
      </w:r>
    </w:p>
    <w:p w:rsidR="00C214A7" w:rsidRPr="00C214A7" w:rsidRDefault="00384735" w:rsidP="00C214A7">
      <w:pPr>
        <w:pStyle w:val="af0"/>
        <w:spacing w:line="276" w:lineRule="auto"/>
        <w:rPr>
          <w:rFonts w:ascii="Times New Roman" w:hAnsi="Times New Roman" w:cs="Times New Roman"/>
          <w:sz w:val="28"/>
          <w:szCs w:val="28"/>
        </w:rPr>
      </w:pPr>
      <w:r w:rsidRPr="00C214A7">
        <w:rPr>
          <w:rFonts w:ascii="Times New Roman" w:hAnsi="Times New Roman" w:cs="Times New Roman"/>
          <w:sz w:val="28"/>
          <w:szCs w:val="28"/>
        </w:rPr>
        <w:t>5.</w:t>
      </w:r>
      <w:r w:rsidR="00C33E33" w:rsidRPr="00C214A7">
        <w:rPr>
          <w:rFonts w:ascii="Times New Roman" w:hAnsi="Times New Roman" w:cs="Times New Roman"/>
          <w:sz w:val="28"/>
          <w:szCs w:val="28"/>
        </w:rPr>
        <w:t xml:space="preserve"> Современное аппаратное обеспечение ИС.</w:t>
      </w:r>
    </w:p>
    <w:p w:rsidR="00384735" w:rsidRPr="00C214A7" w:rsidRDefault="00384735" w:rsidP="00C214A7">
      <w:pPr>
        <w:pStyle w:val="af0"/>
        <w:spacing w:line="276" w:lineRule="auto"/>
        <w:rPr>
          <w:rFonts w:ascii="Times New Roman" w:hAnsi="Times New Roman" w:cs="Times New Roman"/>
          <w:sz w:val="28"/>
          <w:szCs w:val="28"/>
        </w:rPr>
      </w:pPr>
      <w:r w:rsidRPr="00C214A7">
        <w:rPr>
          <w:rFonts w:ascii="Times New Roman" w:hAnsi="Times New Roman" w:cs="Times New Roman"/>
          <w:sz w:val="28"/>
          <w:szCs w:val="28"/>
        </w:rPr>
        <w:t>8. Современные КИС и их особенности</w:t>
      </w:r>
    </w:p>
    <w:p w:rsidR="00C214A7" w:rsidRPr="00C214A7" w:rsidRDefault="00C214A7" w:rsidP="00C214A7">
      <w:pPr>
        <w:pStyle w:val="af0"/>
        <w:spacing w:line="276" w:lineRule="auto"/>
        <w:rPr>
          <w:rFonts w:ascii="Times New Roman" w:hAnsi="Times New Roman" w:cs="Times New Roman"/>
          <w:i/>
          <w:sz w:val="28"/>
          <w:szCs w:val="28"/>
        </w:rPr>
      </w:pPr>
      <w:r w:rsidRPr="00C214A7">
        <w:rPr>
          <w:rFonts w:ascii="Times New Roman" w:hAnsi="Times New Roman" w:cs="Times New Roman"/>
          <w:sz w:val="28"/>
          <w:szCs w:val="28"/>
        </w:rPr>
        <w:t>8. Средства автоматизации организации разработки ПО.</w:t>
      </w:r>
    </w:p>
    <w:p w:rsidR="00384735" w:rsidRPr="00C214A7" w:rsidRDefault="00384735" w:rsidP="00C214A7">
      <w:pPr>
        <w:pStyle w:val="af0"/>
        <w:spacing w:line="276" w:lineRule="auto"/>
        <w:rPr>
          <w:rFonts w:ascii="Times New Roman" w:hAnsi="Times New Roman" w:cs="Times New Roman"/>
          <w:sz w:val="28"/>
          <w:szCs w:val="28"/>
        </w:rPr>
      </w:pPr>
      <w:r w:rsidRPr="00C214A7">
        <w:rPr>
          <w:rFonts w:ascii="Times New Roman" w:hAnsi="Times New Roman" w:cs="Times New Roman"/>
          <w:sz w:val="28"/>
          <w:szCs w:val="28"/>
        </w:rPr>
        <w:t xml:space="preserve">9. </w:t>
      </w:r>
      <w:r w:rsidR="00C33E33" w:rsidRPr="00C214A7">
        <w:rPr>
          <w:rFonts w:ascii="Times New Roman" w:hAnsi="Times New Roman" w:cs="Times New Roman"/>
          <w:sz w:val="28"/>
          <w:szCs w:val="28"/>
        </w:rPr>
        <w:t xml:space="preserve">Понятие КИС. </w:t>
      </w:r>
    </w:p>
    <w:p w:rsidR="00384735" w:rsidRPr="00C214A7" w:rsidRDefault="00384735" w:rsidP="00C214A7">
      <w:pPr>
        <w:pStyle w:val="af0"/>
        <w:spacing w:line="276" w:lineRule="auto"/>
        <w:rPr>
          <w:rFonts w:ascii="Times New Roman" w:hAnsi="Times New Roman" w:cs="Times New Roman"/>
          <w:color w:val="22272F"/>
          <w:sz w:val="28"/>
          <w:szCs w:val="28"/>
        </w:rPr>
      </w:pPr>
      <w:r w:rsidRPr="00C214A7">
        <w:rPr>
          <w:rFonts w:ascii="Times New Roman" w:hAnsi="Times New Roman" w:cs="Times New Roman"/>
          <w:color w:val="22272F"/>
          <w:sz w:val="28"/>
          <w:szCs w:val="28"/>
        </w:rPr>
        <w:t>10.Сформулировать базовые принципы управления собственным временем</w:t>
      </w:r>
    </w:p>
    <w:p w:rsidR="00384735" w:rsidRPr="00C214A7" w:rsidRDefault="00C214A7" w:rsidP="00C214A7">
      <w:pPr>
        <w:pStyle w:val="af0"/>
        <w:spacing w:line="276" w:lineRule="auto"/>
        <w:rPr>
          <w:rFonts w:ascii="Times New Roman" w:hAnsi="Times New Roman" w:cs="Times New Roman"/>
          <w:i/>
          <w:sz w:val="28"/>
          <w:szCs w:val="28"/>
        </w:rPr>
      </w:pPr>
      <w:r w:rsidRPr="00C214A7">
        <w:rPr>
          <w:rFonts w:ascii="Times New Roman" w:hAnsi="Times New Roman" w:cs="Times New Roman"/>
          <w:color w:val="22272F"/>
          <w:sz w:val="28"/>
          <w:szCs w:val="28"/>
        </w:rPr>
        <w:t xml:space="preserve">11. </w:t>
      </w:r>
      <w:r w:rsidR="00384735" w:rsidRPr="00C214A7">
        <w:rPr>
          <w:rFonts w:ascii="Times New Roman" w:hAnsi="Times New Roman" w:cs="Times New Roman"/>
          <w:color w:val="22272F"/>
          <w:sz w:val="28"/>
          <w:szCs w:val="28"/>
        </w:rPr>
        <w:t>Инструменты эффективного планирования временем</w:t>
      </w:r>
    </w:p>
    <w:p w:rsidR="00406CD0" w:rsidRPr="00182719" w:rsidRDefault="00406CD0" w:rsidP="00182719">
      <w:pPr>
        <w:pStyle w:val="1"/>
        <w:jc w:val="both"/>
        <w:rPr>
          <w:rFonts w:ascii="Times New Roman" w:hAnsi="Times New Roman" w:cs="Times New Roman"/>
          <w:color w:val="auto"/>
        </w:rPr>
      </w:pPr>
      <w:bookmarkStart w:id="9" w:name="_Toc41242384"/>
      <w:r w:rsidRPr="00182719">
        <w:rPr>
          <w:rFonts w:ascii="Times New Roman" w:hAnsi="Times New Roman" w:cs="Times New Roman"/>
          <w:color w:val="auto"/>
        </w:rPr>
        <w:t>9. Перечень учебной литературы и ресурсов сети «Интернет», необходимых для проведения практики</w:t>
      </w:r>
      <w:bookmarkEnd w:id="9"/>
      <w:r w:rsidRPr="00182719">
        <w:rPr>
          <w:rFonts w:ascii="Times New Roman" w:hAnsi="Times New Roman" w:cs="Times New Roman"/>
          <w:color w:val="auto"/>
        </w:rPr>
        <w:t xml:space="preserve"> </w:t>
      </w:r>
    </w:p>
    <w:p w:rsidR="00406CD0" w:rsidRPr="007339DE" w:rsidRDefault="00406CD0" w:rsidP="00182719">
      <w:pPr>
        <w:spacing w:after="0" w:line="360" w:lineRule="auto"/>
        <w:ind w:firstLine="709"/>
        <w:jc w:val="both"/>
        <w:rPr>
          <w:rFonts w:ascii="Times New Roman" w:hAnsi="Times New Roman" w:cs="Times New Roman"/>
          <w:b/>
          <w:sz w:val="28"/>
          <w:szCs w:val="28"/>
        </w:rPr>
      </w:pPr>
      <w:r w:rsidRPr="007339DE">
        <w:rPr>
          <w:rFonts w:ascii="Times New Roman" w:hAnsi="Times New Roman" w:cs="Times New Roman"/>
          <w:b/>
          <w:sz w:val="28"/>
          <w:szCs w:val="28"/>
        </w:rPr>
        <w:t>а) основная</w:t>
      </w:r>
      <w:r w:rsidR="002A2F99">
        <w:rPr>
          <w:rFonts w:ascii="Times New Roman" w:hAnsi="Times New Roman" w:cs="Times New Roman"/>
          <w:b/>
          <w:sz w:val="28"/>
          <w:szCs w:val="28"/>
        </w:rPr>
        <w:t>:</w:t>
      </w:r>
      <w:r w:rsidRPr="007339DE">
        <w:rPr>
          <w:rFonts w:ascii="Times New Roman" w:hAnsi="Times New Roman" w:cs="Times New Roman"/>
          <w:b/>
          <w:sz w:val="28"/>
          <w:szCs w:val="28"/>
        </w:rPr>
        <w:t xml:space="preserve"> </w:t>
      </w:r>
    </w:p>
    <w:p w:rsidR="0013617A" w:rsidRDefault="00406CD0" w:rsidP="00C214A7">
      <w:pPr>
        <w:spacing w:after="0" w:line="276" w:lineRule="auto"/>
        <w:ind w:firstLine="851"/>
        <w:jc w:val="both"/>
        <w:rPr>
          <w:rFonts w:ascii="Times New Roman" w:hAnsi="Times New Roman" w:cs="Times New Roman"/>
          <w:sz w:val="28"/>
          <w:szCs w:val="28"/>
        </w:rPr>
      </w:pPr>
      <w:r w:rsidRPr="007339DE">
        <w:rPr>
          <w:rFonts w:ascii="Times New Roman" w:hAnsi="Times New Roman" w:cs="Times New Roman"/>
          <w:sz w:val="28"/>
          <w:szCs w:val="28"/>
        </w:rPr>
        <w:t xml:space="preserve">1. </w:t>
      </w:r>
      <w:r w:rsidR="0013617A" w:rsidRPr="000504A2">
        <w:rPr>
          <w:rFonts w:ascii="Times New Roman" w:hAnsi="Times New Roman" w:cs="Times New Roman"/>
          <w:sz w:val="28"/>
          <w:szCs w:val="28"/>
        </w:rPr>
        <w:t xml:space="preserve">Гвоздева, Т.В. Проектирование информационных систем. </w:t>
      </w:r>
      <w:proofErr w:type="gramStart"/>
      <w:r w:rsidR="0013617A" w:rsidRPr="000504A2">
        <w:rPr>
          <w:rFonts w:ascii="Times New Roman" w:hAnsi="Times New Roman" w:cs="Times New Roman"/>
          <w:sz w:val="28"/>
          <w:szCs w:val="28"/>
        </w:rPr>
        <w:t>Стандартизация :</w:t>
      </w:r>
      <w:proofErr w:type="gramEnd"/>
      <w:r w:rsidR="0013617A" w:rsidRPr="000504A2">
        <w:rPr>
          <w:rFonts w:ascii="Times New Roman" w:hAnsi="Times New Roman" w:cs="Times New Roman"/>
          <w:sz w:val="28"/>
          <w:szCs w:val="28"/>
        </w:rPr>
        <w:t xml:space="preserve"> учебное пособие / Т.В. Гвоздева, Б.А. </w:t>
      </w:r>
      <w:proofErr w:type="spellStart"/>
      <w:r w:rsidR="0013617A" w:rsidRPr="000504A2">
        <w:rPr>
          <w:rFonts w:ascii="Times New Roman" w:hAnsi="Times New Roman" w:cs="Times New Roman"/>
          <w:sz w:val="28"/>
          <w:szCs w:val="28"/>
        </w:rPr>
        <w:t>Баллод</w:t>
      </w:r>
      <w:proofErr w:type="spellEnd"/>
      <w:r w:rsidR="0013617A" w:rsidRPr="000504A2">
        <w:rPr>
          <w:rFonts w:ascii="Times New Roman" w:hAnsi="Times New Roman" w:cs="Times New Roman"/>
          <w:sz w:val="28"/>
          <w:szCs w:val="28"/>
        </w:rPr>
        <w:t xml:space="preserve">. — Санкт-Петербург: Лань, 2019. — 252 с. — ЭБС Лань. - URL: </w:t>
      </w:r>
      <w:r w:rsidR="0013617A" w:rsidRPr="000504A2">
        <w:rPr>
          <w:rFonts w:ascii="Times New Roman" w:hAnsi="Times New Roman" w:cs="Times New Roman"/>
          <w:sz w:val="28"/>
          <w:szCs w:val="28"/>
          <w:u w:val="single"/>
        </w:rPr>
        <w:t>https://e.lanbook.com/book/115515</w:t>
      </w:r>
      <w:r w:rsidR="0013617A" w:rsidRPr="000504A2">
        <w:rPr>
          <w:rFonts w:ascii="Times New Roman" w:hAnsi="Times New Roman" w:cs="Times New Roman"/>
          <w:sz w:val="28"/>
          <w:szCs w:val="28"/>
        </w:rPr>
        <w:t xml:space="preserve">. </w:t>
      </w:r>
      <w:r w:rsidR="0013617A" w:rsidRPr="000D14BC">
        <w:rPr>
          <w:rFonts w:ascii="Times New Roman" w:hAnsi="Times New Roman" w:cs="Times New Roman"/>
          <w:sz w:val="28"/>
          <w:szCs w:val="28"/>
        </w:rPr>
        <w:t>(дата обращения: 19.06.2020).</w:t>
      </w:r>
      <w:r w:rsidR="0013617A" w:rsidRPr="000D14BC">
        <w:rPr>
          <w:rFonts w:ascii="Times New Roman" w:hAnsi="Times New Roman" w:cs="Times New Roman"/>
          <w:b/>
          <w:sz w:val="28"/>
          <w:szCs w:val="28"/>
        </w:rPr>
        <w:t xml:space="preserve"> — </w:t>
      </w:r>
      <w:proofErr w:type="gramStart"/>
      <w:r w:rsidR="0013617A" w:rsidRPr="000D14BC">
        <w:rPr>
          <w:rFonts w:ascii="Times New Roman" w:hAnsi="Times New Roman" w:cs="Times New Roman"/>
          <w:sz w:val="28"/>
          <w:szCs w:val="28"/>
        </w:rPr>
        <w:t>Текст :</w:t>
      </w:r>
      <w:proofErr w:type="gramEnd"/>
      <w:r w:rsidR="0013617A" w:rsidRPr="000D14BC">
        <w:rPr>
          <w:rFonts w:ascii="Times New Roman" w:hAnsi="Times New Roman" w:cs="Times New Roman"/>
          <w:sz w:val="28"/>
          <w:szCs w:val="28"/>
        </w:rPr>
        <w:t xml:space="preserve"> электронный </w:t>
      </w:r>
    </w:p>
    <w:p w:rsidR="0013617A" w:rsidRPr="007339DE" w:rsidRDefault="0013617A" w:rsidP="00C214A7">
      <w:pPr>
        <w:spacing w:after="0" w:line="276" w:lineRule="auto"/>
        <w:ind w:firstLine="851"/>
        <w:jc w:val="both"/>
        <w:rPr>
          <w:rFonts w:ascii="Times New Roman" w:hAnsi="Times New Roman" w:cs="Times New Roman"/>
          <w:sz w:val="28"/>
          <w:szCs w:val="28"/>
        </w:rPr>
      </w:pPr>
      <w:r w:rsidRPr="007339DE">
        <w:rPr>
          <w:rFonts w:ascii="Times New Roman" w:hAnsi="Times New Roman" w:cs="Times New Roman"/>
          <w:sz w:val="28"/>
          <w:szCs w:val="28"/>
        </w:rPr>
        <w:t xml:space="preserve">2. </w:t>
      </w:r>
      <w:r w:rsidRPr="000504A2">
        <w:rPr>
          <w:rFonts w:ascii="Times New Roman" w:hAnsi="Times New Roman" w:cs="Times New Roman"/>
          <w:sz w:val="28"/>
          <w:szCs w:val="28"/>
        </w:rPr>
        <w:t xml:space="preserve">Ипатова, Э.Р. Методологии и технологии системного проектирования информационных </w:t>
      </w:r>
      <w:proofErr w:type="gramStart"/>
      <w:r w:rsidRPr="000504A2">
        <w:rPr>
          <w:rFonts w:ascii="Times New Roman" w:hAnsi="Times New Roman" w:cs="Times New Roman"/>
          <w:sz w:val="28"/>
          <w:szCs w:val="28"/>
        </w:rPr>
        <w:t>систем :</w:t>
      </w:r>
      <w:proofErr w:type="gramEnd"/>
      <w:r w:rsidRPr="000504A2">
        <w:rPr>
          <w:rFonts w:ascii="Times New Roman" w:hAnsi="Times New Roman" w:cs="Times New Roman"/>
          <w:sz w:val="28"/>
          <w:szCs w:val="28"/>
        </w:rPr>
        <w:t xml:space="preserve"> учебник / Э.Р. Ипатова, Ю.В. Ипатов. — 2-е изд., стер. — </w:t>
      </w:r>
      <w:proofErr w:type="gramStart"/>
      <w:r w:rsidRPr="000504A2">
        <w:rPr>
          <w:rFonts w:ascii="Times New Roman" w:hAnsi="Times New Roman" w:cs="Times New Roman"/>
          <w:sz w:val="28"/>
          <w:szCs w:val="28"/>
        </w:rPr>
        <w:t>Москва :</w:t>
      </w:r>
      <w:proofErr w:type="gramEnd"/>
      <w:r w:rsidRPr="000504A2">
        <w:rPr>
          <w:rFonts w:ascii="Times New Roman" w:hAnsi="Times New Roman" w:cs="Times New Roman"/>
          <w:sz w:val="28"/>
          <w:szCs w:val="28"/>
        </w:rPr>
        <w:t xml:space="preserve"> «Флинта», 2016. — 257 с. – URL: </w:t>
      </w:r>
      <w:r w:rsidRPr="000504A2">
        <w:rPr>
          <w:rFonts w:ascii="Times New Roman" w:hAnsi="Times New Roman" w:cs="Times New Roman"/>
          <w:sz w:val="28"/>
          <w:szCs w:val="28"/>
          <w:u w:val="single"/>
        </w:rPr>
        <w:t>http://biblioclub.ru/index.php?page=book_red&amp;id=79551&amp;sr=1</w:t>
      </w:r>
      <w:r w:rsidRPr="00690019">
        <w:rPr>
          <w:rFonts w:ascii="Times New Roman" w:hAnsi="Times New Roman" w:cs="Times New Roman"/>
          <w:sz w:val="28"/>
          <w:szCs w:val="28"/>
        </w:rPr>
        <w:t xml:space="preserve">(дата обращения: 19.06.2020). — </w:t>
      </w:r>
      <w:proofErr w:type="gramStart"/>
      <w:r w:rsidRPr="00690019">
        <w:rPr>
          <w:rFonts w:ascii="Times New Roman" w:hAnsi="Times New Roman" w:cs="Times New Roman"/>
          <w:sz w:val="28"/>
          <w:szCs w:val="28"/>
        </w:rPr>
        <w:t>Текст :</w:t>
      </w:r>
      <w:proofErr w:type="gramEnd"/>
      <w:r w:rsidRPr="00690019">
        <w:rPr>
          <w:rFonts w:ascii="Times New Roman" w:hAnsi="Times New Roman" w:cs="Times New Roman"/>
          <w:sz w:val="28"/>
          <w:szCs w:val="28"/>
        </w:rPr>
        <w:t xml:space="preserve"> электронный</w:t>
      </w:r>
    </w:p>
    <w:p w:rsidR="008A4F91" w:rsidRDefault="008A4F91" w:rsidP="00C214A7">
      <w:pPr>
        <w:spacing w:after="0" w:line="276" w:lineRule="auto"/>
        <w:jc w:val="both"/>
        <w:rPr>
          <w:rFonts w:ascii="Times New Roman" w:hAnsi="Times New Roman" w:cs="Times New Roman"/>
          <w:b/>
          <w:sz w:val="28"/>
          <w:szCs w:val="28"/>
        </w:rPr>
      </w:pPr>
    </w:p>
    <w:p w:rsidR="0013617A" w:rsidRPr="007339DE" w:rsidRDefault="008F75FC" w:rsidP="00C214A7">
      <w:pPr>
        <w:spacing w:after="0" w:line="276" w:lineRule="auto"/>
        <w:ind w:firstLine="851"/>
        <w:jc w:val="both"/>
        <w:rPr>
          <w:rFonts w:ascii="Times New Roman" w:hAnsi="Times New Roman" w:cs="Times New Roman"/>
          <w:b/>
          <w:sz w:val="28"/>
          <w:szCs w:val="28"/>
        </w:rPr>
      </w:pPr>
      <w:r>
        <w:rPr>
          <w:rFonts w:ascii="Times New Roman" w:hAnsi="Times New Roman" w:cs="Times New Roman"/>
          <w:b/>
          <w:sz w:val="28"/>
          <w:szCs w:val="28"/>
        </w:rPr>
        <w:t>б) дополнительная:</w:t>
      </w:r>
    </w:p>
    <w:p w:rsidR="0013617A" w:rsidRPr="007339DE" w:rsidRDefault="0013617A" w:rsidP="00C214A7">
      <w:pPr>
        <w:spacing w:after="0" w:line="276" w:lineRule="auto"/>
        <w:ind w:firstLine="851"/>
        <w:jc w:val="both"/>
        <w:rPr>
          <w:rFonts w:ascii="Times New Roman" w:hAnsi="Times New Roman" w:cs="Times New Roman"/>
          <w:sz w:val="28"/>
          <w:szCs w:val="28"/>
        </w:rPr>
      </w:pPr>
      <w:r w:rsidRPr="007339DE">
        <w:rPr>
          <w:rFonts w:ascii="Times New Roman" w:hAnsi="Times New Roman" w:cs="Times New Roman"/>
          <w:sz w:val="28"/>
          <w:szCs w:val="28"/>
        </w:rPr>
        <w:t xml:space="preserve">3. </w:t>
      </w:r>
      <w:r w:rsidRPr="000504A2">
        <w:rPr>
          <w:rFonts w:ascii="Times New Roman" w:hAnsi="Times New Roman" w:cs="Times New Roman"/>
          <w:sz w:val="28"/>
          <w:szCs w:val="28"/>
        </w:rPr>
        <w:t xml:space="preserve">Коваленко В. В. Проектирование информационных систем: Учебное пособие. - Москва: Издательство "ФОРУМ", 2014. - 320 с. - ЭБС ZNANIUM. - </w:t>
      </w:r>
      <w:r w:rsidRPr="000504A2">
        <w:rPr>
          <w:rFonts w:ascii="Times New Roman" w:hAnsi="Times New Roman" w:cs="Times New Roman"/>
          <w:sz w:val="28"/>
          <w:szCs w:val="28"/>
        </w:rPr>
        <w:lastRenderedPageBreak/>
        <w:t xml:space="preserve">2018. - Режим доступа: </w:t>
      </w:r>
      <w:r w:rsidRPr="000504A2">
        <w:rPr>
          <w:rFonts w:ascii="Times New Roman" w:hAnsi="Times New Roman" w:cs="Times New Roman"/>
          <w:sz w:val="28"/>
          <w:szCs w:val="28"/>
          <w:u w:val="single"/>
        </w:rPr>
        <w:t>http://znanium.com/catalog/product/980117</w:t>
      </w:r>
      <w:r w:rsidRPr="000504A2">
        <w:rPr>
          <w:rFonts w:ascii="Times New Roman" w:hAnsi="Times New Roman" w:cs="Times New Roman"/>
          <w:sz w:val="28"/>
          <w:szCs w:val="28"/>
        </w:rPr>
        <w:t xml:space="preserve">. </w:t>
      </w:r>
      <w:r w:rsidRPr="000D14BC">
        <w:rPr>
          <w:rFonts w:ascii="Times New Roman" w:hAnsi="Times New Roman" w:cs="Times New Roman"/>
          <w:sz w:val="28"/>
          <w:szCs w:val="28"/>
        </w:rPr>
        <w:t xml:space="preserve">(дата обращения: 19.06.2020). — </w:t>
      </w:r>
      <w:proofErr w:type="gramStart"/>
      <w:r w:rsidRPr="000D14BC">
        <w:rPr>
          <w:rFonts w:ascii="Times New Roman" w:hAnsi="Times New Roman" w:cs="Times New Roman"/>
          <w:sz w:val="28"/>
          <w:szCs w:val="28"/>
        </w:rPr>
        <w:t>Текст :</w:t>
      </w:r>
      <w:proofErr w:type="gramEnd"/>
      <w:r w:rsidRPr="000D14BC">
        <w:rPr>
          <w:rFonts w:ascii="Times New Roman" w:hAnsi="Times New Roman" w:cs="Times New Roman"/>
          <w:sz w:val="28"/>
          <w:szCs w:val="28"/>
        </w:rPr>
        <w:t xml:space="preserve"> электронный</w:t>
      </w:r>
    </w:p>
    <w:p w:rsidR="0013617A" w:rsidRDefault="0013617A" w:rsidP="00C214A7">
      <w:pPr>
        <w:spacing w:after="0" w:line="276" w:lineRule="auto"/>
        <w:ind w:firstLine="851"/>
        <w:jc w:val="both"/>
        <w:rPr>
          <w:rFonts w:ascii="Times New Roman" w:hAnsi="Times New Roman" w:cs="Times New Roman"/>
          <w:b/>
          <w:sz w:val="28"/>
          <w:szCs w:val="28"/>
        </w:rPr>
      </w:pPr>
      <w:r w:rsidRPr="007339DE">
        <w:rPr>
          <w:rFonts w:ascii="Times New Roman" w:hAnsi="Times New Roman" w:cs="Times New Roman"/>
          <w:sz w:val="28"/>
          <w:szCs w:val="28"/>
        </w:rPr>
        <w:t xml:space="preserve">4. </w:t>
      </w:r>
      <w:r w:rsidRPr="000504A2">
        <w:rPr>
          <w:rFonts w:ascii="Times New Roman" w:hAnsi="Times New Roman" w:cs="Times New Roman"/>
          <w:sz w:val="28"/>
          <w:szCs w:val="28"/>
        </w:rPr>
        <w:t xml:space="preserve">Заботина, Н.Н. Проектирование информационных систем: учебное пособие для студ. вузов, </w:t>
      </w:r>
      <w:proofErr w:type="spellStart"/>
      <w:r w:rsidRPr="000504A2">
        <w:rPr>
          <w:rFonts w:ascii="Times New Roman" w:hAnsi="Times New Roman" w:cs="Times New Roman"/>
          <w:sz w:val="28"/>
          <w:szCs w:val="28"/>
        </w:rPr>
        <w:t>обуч</w:t>
      </w:r>
      <w:proofErr w:type="spellEnd"/>
      <w:r w:rsidRPr="000504A2">
        <w:rPr>
          <w:rFonts w:ascii="Times New Roman" w:hAnsi="Times New Roman" w:cs="Times New Roman"/>
          <w:sz w:val="28"/>
          <w:szCs w:val="28"/>
        </w:rPr>
        <w:t xml:space="preserve">. по спец. 080801 "Прикладная информатика (по областям)" / Н.Н. Заботина. - Москва: Инфра-М, 2015. - 331 с. – </w:t>
      </w:r>
      <w:proofErr w:type="gramStart"/>
      <w:r w:rsidRPr="000504A2">
        <w:rPr>
          <w:rFonts w:ascii="Times New Roman" w:hAnsi="Times New Roman" w:cs="Times New Roman"/>
          <w:sz w:val="28"/>
          <w:szCs w:val="28"/>
        </w:rPr>
        <w:t>Текст :</w:t>
      </w:r>
      <w:proofErr w:type="gramEnd"/>
      <w:r w:rsidRPr="000504A2">
        <w:rPr>
          <w:rFonts w:ascii="Times New Roman" w:hAnsi="Times New Roman" w:cs="Times New Roman"/>
          <w:sz w:val="28"/>
          <w:szCs w:val="28"/>
        </w:rPr>
        <w:t xml:space="preserve"> непосредственный. - То же. - 2014. - ЭБС ZNANIUM.com. - URL: </w:t>
      </w:r>
      <w:r w:rsidRPr="000504A2">
        <w:rPr>
          <w:rFonts w:ascii="Times New Roman" w:hAnsi="Times New Roman" w:cs="Times New Roman"/>
          <w:sz w:val="28"/>
          <w:szCs w:val="28"/>
          <w:u w:val="single"/>
        </w:rPr>
        <w:t>http://znanium.com/catalog.php?bookinfo=454282</w:t>
      </w:r>
      <w:r w:rsidRPr="000504A2">
        <w:rPr>
          <w:rFonts w:ascii="Times New Roman" w:hAnsi="Times New Roman" w:cs="Times New Roman"/>
          <w:sz w:val="28"/>
          <w:szCs w:val="28"/>
        </w:rPr>
        <w:t xml:space="preserve">. </w:t>
      </w:r>
      <w:r w:rsidRPr="000D14BC">
        <w:rPr>
          <w:rFonts w:ascii="Times New Roman" w:hAnsi="Times New Roman" w:cs="Times New Roman"/>
          <w:sz w:val="28"/>
          <w:szCs w:val="28"/>
        </w:rPr>
        <w:t>(дата обращения: 19.06.2020).</w:t>
      </w:r>
      <w:r w:rsidRPr="000D14BC">
        <w:rPr>
          <w:rFonts w:ascii="Times New Roman" w:hAnsi="Times New Roman" w:cs="Times New Roman"/>
          <w:b/>
          <w:sz w:val="28"/>
          <w:szCs w:val="28"/>
        </w:rPr>
        <w:t xml:space="preserve"> — </w:t>
      </w:r>
      <w:proofErr w:type="gramStart"/>
      <w:r w:rsidRPr="000D14BC">
        <w:rPr>
          <w:rFonts w:ascii="Times New Roman" w:hAnsi="Times New Roman" w:cs="Times New Roman"/>
          <w:sz w:val="28"/>
          <w:szCs w:val="28"/>
        </w:rPr>
        <w:t>Текст :</w:t>
      </w:r>
      <w:proofErr w:type="gramEnd"/>
      <w:r w:rsidRPr="000D14BC">
        <w:rPr>
          <w:rFonts w:ascii="Times New Roman" w:hAnsi="Times New Roman" w:cs="Times New Roman"/>
          <w:sz w:val="28"/>
          <w:szCs w:val="28"/>
        </w:rPr>
        <w:t xml:space="preserve"> электронный</w:t>
      </w:r>
    </w:p>
    <w:p w:rsidR="0013617A" w:rsidRPr="000D14BC" w:rsidRDefault="0013617A" w:rsidP="00C214A7">
      <w:pPr>
        <w:spacing w:after="0" w:line="276" w:lineRule="auto"/>
        <w:ind w:firstLine="851"/>
        <w:jc w:val="both"/>
        <w:rPr>
          <w:rFonts w:ascii="Times New Roman" w:hAnsi="Times New Roman" w:cs="Times New Roman"/>
          <w:b/>
          <w:sz w:val="28"/>
          <w:szCs w:val="28"/>
        </w:rPr>
      </w:pPr>
      <w:r>
        <w:rPr>
          <w:rFonts w:ascii="Times New Roman" w:hAnsi="Times New Roman" w:cs="Times New Roman"/>
          <w:sz w:val="28"/>
          <w:szCs w:val="28"/>
        </w:rPr>
        <w:t>5.</w:t>
      </w:r>
      <w:r w:rsidRPr="000504A2">
        <w:rPr>
          <w:rFonts w:ascii="Times New Roman" w:hAnsi="Times New Roman" w:cs="Times New Roman"/>
          <w:sz w:val="28"/>
          <w:szCs w:val="28"/>
        </w:rPr>
        <w:t xml:space="preserve">Проектирование информационных систем: учебник и практикум для академического </w:t>
      </w:r>
      <w:proofErr w:type="spellStart"/>
      <w:r w:rsidRPr="000504A2">
        <w:rPr>
          <w:rFonts w:ascii="Times New Roman" w:hAnsi="Times New Roman" w:cs="Times New Roman"/>
          <w:sz w:val="28"/>
          <w:szCs w:val="28"/>
        </w:rPr>
        <w:t>бакалавриата</w:t>
      </w:r>
      <w:proofErr w:type="spellEnd"/>
      <w:r w:rsidRPr="000504A2">
        <w:rPr>
          <w:rFonts w:ascii="Times New Roman" w:hAnsi="Times New Roman" w:cs="Times New Roman"/>
          <w:sz w:val="28"/>
          <w:szCs w:val="28"/>
        </w:rPr>
        <w:t xml:space="preserve"> / Д.В. Чистов [и др.]; </w:t>
      </w:r>
      <w:proofErr w:type="spellStart"/>
      <w:proofErr w:type="gramStart"/>
      <w:r w:rsidRPr="000504A2">
        <w:rPr>
          <w:rFonts w:ascii="Times New Roman" w:hAnsi="Times New Roman" w:cs="Times New Roman"/>
          <w:sz w:val="28"/>
          <w:szCs w:val="28"/>
        </w:rPr>
        <w:t>Финуниверситет</w:t>
      </w:r>
      <w:proofErr w:type="spellEnd"/>
      <w:r w:rsidRPr="000504A2">
        <w:rPr>
          <w:rFonts w:ascii="Times New Roman" w:hAnsi="Times New Roman" w:cs="Times New Roman"/>
          <w:sz w:val="28"/>
          <w:szCs w:val="28"/>
        </w:rPr>
        <w:t xml:space="preserve"> ;</w:t>
      </w:r>
      <w:proofErr w:type="gramEnd"/>
      <w:r w:rsidRPr="000504A2">
        <w:rPr>
          <w:rFonts w:ascii="Times New Roman" w:hAnsi="Times New Roman" w:cs="Times New Roman"/>
          <w:sz w:val="28"/>
          <w:szCs w:val="28"/>
        </w:rPr>
        <w:t xml:space="preserve"> под ред. Д.В. Чистова. - Москва: </w:t>
      </w:r>
      <w:proofErr w:type="spellStart"/>
      <w:r w:rsidRPr="000504A2">
        <w:rPr>
          <w:rFonts w:ascii="Times New Roman" w:hAnsi="Times New Roman" w:cs="Times New Roman"/>
          <w:sz w:val="28"/>
          <w:szCs w:val="28"/>
        </w:rPr>
        <w:t>Юрайт</w:t>
      </w:r>
      <w:proofErr w:type="spellEnd"/>
      <w:r w:rsidRPr="000504A2">
        <w:rPr>
          <w:rFonts w:ascii="Times New Roman" w:hAnsi="Times New Roman" w:cs="Times New Roman"/>
          <w:sz w:val="28"/>
          <w:szCs w:val="28"/>
        </w:rPr>
        <w:t xml:space="preserve">, 2016. - 260 </w:t>
      </w:r>
      <w:r>
        <w:rPr>
          <w:rFonts w:ascii="Times New Roman" w:hAnsi="Times New Roman" w:cs="Times New Roman"/>
          <w:sz w:val="28"/>
          <w:szCs w:val="28"/>
        </w:rPr>
        <w:t xml:space="preserve">с. – </w:t>
      </w:r>
      <w:proofErr w:type="gramStart"/>
      <w:r>
        <w:rPr>
          <w:rFonts w:ascii="Times New Roman" w:hAnsi="Times New Roman" w:cs="Times New Roman"/>
          <w:sz w:val="28"/>
          <w:szCs w:val="28"/>
        </w:rPr>
        <w:t>Текст :</w:t>
      </w:r>
      <w:proofErr w:type="gramEnd"/>
      <w:r>
        <w:rPr>
          <w:rFonts w:ascii="Times New Roman" w:hAnsi="Times New Roman" w:cs="Times New Roman"/>
          <w:sz w:val="28"/>
          <w:szCs w:val="28"/>
        </w:rPr>
        <w:t xml:space="preserve"> непосредственный. </w:t>
      </w:r>
      <w:r w:rsidRPr="000504A2">
        <w:rPr>
          <w:rFonts w:ascii="Times New Roman" w:hAnsi="Times New Roman" w:cs="Times New Roman"/>
          <w:sz w:val="28"/>
          <w:szCs w:val="28"/>
        </w:rPr>
        <w:t xml:space="preserve"> </w:t>
      </w:r>
      <w:r w:rsidRPr="00C93459">
        <w:rPr>
          <w:rFonts w:ascii="Times New Roman" w:hAnsi="Times New Roman" w:cs="Times New Roman"/>
          <w:sz w:val="28"/>
          <w:szCs w:val="28"/>
        </w:rPr>
        <w:t xml:space="preserve">Проектирование информационных </w:t>
      </w:r>
      <w:proofErr w:type="gramStart"/>
      <w:r w:rsidRPr="00C93459">
        <w:rPr>
          <w:rFonts w:ascii="Times New Roman" w:hAnsi="Times New Roman" w:cs="Times New Roman"/>
          <w:sz w:val="28"/>
          <w:szCs w:val="28"/>
        </w:rPr>
        <w:t>систем :</w:t>
      </w:r>
      <w:proofErr w:type="gramEnd"/>
      <w:r w:rsidRPr="00C93459">
        <w:rPr>
          <w:rFonts w:ascii="Times New Roman" w:hAnsi="Times New Roman" w:cs="Times New Roman"/>
          <w:sz w:val="28"/>
          <w:szCs w:val="28"/>
        </w:rPr>
        <w:t xml:space="preserve"> учебник и практикум для вузов / Д. В. Чистов, П. П. Мельников, А. В. </w:t>
      </w:r>
      <w:proofErr w:type="spellStart"/>
      <w:r w:rsidRPr="00C93459">
        <w:rPr>
          <w:rFonts w:ascii="Times New Roman" w:hAnsi="Times New Roman" w:cs="Times New Roman"/>
          <w:sz w:val="28"/>
          <w:szCs w:val="28"/>
        </w:rPr>
        <w:t>Золотарюк</w:t>
      </w:r>
      <w:proofErr w:type="spellEnd"/>
      <w:r w:rsidRPr="00C93459">
        <w:rPr>
          <w:rFonts w:ascii="Times New Roman" w:hAnsi="Times New Roman" w:cs="Times New Roman"/>
          <w:sz w:val="28"/>
          <w:szCs w:val="28"/>
        </w:rPr>
        <w:t>, Н. Б. </w:t>
      </w:r>
      <w:proofErr w:type="spellStart"/>
      <w:r w:rsidRPr="00C93459">
        <w:rPr>
          <w:rFonts w:ascii="Times New Roman" w:hAnsi="Times New Roman" w:cs="Times New Roman"/>
          <w:sz w:val="28"/>
          <w:szCs w:val="28"/>
        </w:rPr>
        <w:t>Ничепорук</w:t>
      </w:r>
      <w:proofErr w:type="spellEnd"/>
      <w:r w:rsidRPr="00C93459">
        <w:rPr>
          <w:rFonts w:ascii="Times New Roman" w:hAnsi="Times New Roman" w:cs="Times New Roman"/>
          <w:sz w:val="28"/>
          <w:szCs w:val="28"/>
        </w:rPr>
        <w:t xml:space="preserve"> ; под общей редакцией Д. В. Чистова. — </w:t>
      </w:r>
      <w:proofErr w:type="gramStart"/>
      <w:r w:rsidRPr="00C93459">
        <w:rPr>
          <w:rFonts w:ascii="Times New Roman" w:hAnsi="Times New Roman" w:cs="Times New Roman"/>
          <w:sz w:val="28"/>
          <w:szCs w:val="28"/>
        </w:rPr>
        <w:t>Москва :</w:t>
      </w:r>
      <w:proofErr w:type="gramEnd"/>
      <w:r w:rsidRPr="00C93459">
        <w:rPr>
          <w:rFonts w:ascii="Times New Roman" w:hAnsi="Times New Roman" w:cs="Times New Roman"/>
          <w:sz w:val="28"/>
          <w:szCs w:val="28"/>
        </w:rPr>
        <w:t xml:space="preserve"> </w:t>
      </w:r>
      <w:proofErr w:type="spellStart"/>
      <w:r w:rsidRPr="00C93459">
        <w:rPr>
          <w:rFonts w:ascii="Times New Roman" w:hAnsi="Times New Roman" w:cs="Times New Roman"/>
          <w:sz w:val="28"/>
          <w:szCs w:val="28"/>
        </w:rPr>
        <w:t>Юрайт</w:t>
      </w:r>
      <w:proofErr w:type="spellEnd"/>
      <w:r w:rsidRPr="00C93459">
        <w:rPr>
          <w:rFonts w:ascii="Times New Roman" w:hAnsi="Times New Roman" w:cs="Times New Roman"/>
          <w:sz w:val="28"/>
          <w:szCs w:val="28"/>
        </w:rPr>
        <w:t>, 2020. —</w:t>
      </w:r>
      <w:r>
        <w:rPr>
          <w:rFonts w:ascii="Times New Roman" w:hAnsi="Times New Roman" w:cs="Times New Roman"/>
          <w:sz w:val="28"/>
          <w:szCs w:val="28"/>
        </w:rPr>
        <w:t xml:space="preserve"> 258 с. — (Высшее образование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ЭБС </w:t>
      </w:r>
      <w:proofErr w:type="spellStart"/>
      <w:r>
        <w:rPr>
          <w:rFonts w:ascii="Times New Roman" w:hAnsi="Times New Roman" w:cs="Times New Roman"/>
          <w:sz w:val="28"/>
          <w:szCs w:val="28"/>
        </w:rPr>
        <w:t>Юрайт</w:t>
      </w:r>
      <w:proofErr w:type="spellEnd"/>
      <w:r w:rsidRPr="00C93459">
        <w:rPr>
          <w:rFonts w:ascii="Times New Roman" w:hAnsi="Times New Roman" w:cs="Times New Roman"/>
          <w:sz w:val="28"/>
          <w:szCs w:val="28"/>
        </w:rPr>
        <w:t>. — URL: </w:t>
      </w:r>
      <w:hyperlink r:id="rId9" w:tgtFrame="_blank" w:history="1">
        <w:r w:rsidRPr="00C93459">
          <w:rPr>
            <w:rStyle w:val="a5"/>
            <w:rFonts w:ascii="Times New Roman" w:hAnsi="Times New Roman" w:cs="Times New Roman"/>
            <w:sz w:val="28"/>
            <w:szCs w:val="28"/>
          </w:rPr>
          <w:t>https://urait.ru/bcode/450339</w:t>
        </w:r>
      </w:hyperlink>
      <w:r w:rsidRPr="00C93459">
        <w:rPr>
          <w:rFonts w:ascii="Times New Roman" w:hAnsi="Times New Roman" w:cs="Times New Roman"/>
          <w:sz w:val="28"/>
          <w:szCs w:val="28"/>
        </w:rPr>
        <w:t> (дата обращения: 19.06.2020).</w:t>
      </w:r>
      <w:r w:rsidRPr="00C93459">
        <w:rPr>
          <w:rFonts w:ascii="Times New Roman" w:hAnsi="Times New Roman" w:cs="Times New Roman"/>
          <w:b/>
          <w:sz w:val="28"/>
          <w:szCs w:val="28"/>
        </w:rPr>
        <w:t xml:space="preserve"> </w:t>
      </w:r>
      <w:r w:rsidRPr="000D14BC">
        <w:rPr>
          <w:rFonts w:ascii="Times New Roman" w:hAnsi="Times New Roman" w:cs="Times New Roman"/>
          <w:b/>
          <w:sz w:val="28"/>
          <w:szCs w:val="28"/>
        </w:rPr>
        <w:t xml:space="preserve">— </w:t>
      </w:r>
      <w:proofErr w:type="gramStart"/>
      <w:r w:rsidRPr="000D14BC">
        <w:rPr>
          <w:rFonts w:ascii="Times New Roman" w:hAnsi="Times New Roman" w:cs="Times New Roman"/>
          <w:sz w:val="28"/>
          <w:szCs w:val="28"/>
        </w:rPr>
        <w:t>Текст :</w:t>
      </w:r>
      <w:proofErr w:type="gramEnd"/>
      <w:r w:rsidRPr="000D14BC">
        <w:rPr>
          <w:rFonts w:ascii="Times New Roman" w:hAnsi="Times New Roman" w:cs="Times New Roman"/>
          <w:sz w:val="28"/>
          <w:szCs w:val="28"/>
        </w:rPr>
        <w:t xml:space="preserve"> электронный</w:t>
      </w:r>
    </w:p>
    <w:p w:rsidR="007339DE" w:rsidRPr="007339DE" w:rsidRDefault="008F75FC" w:rsidP="00C214A7">
      <w:pPr>
        <w:spacing w:after="0" w:line="276" w:lineRule="auto"/>
        <w:ind w:firstLine="709"/>
        <w:jc w:val="both"/>
        <w:rPr>
          <w:rFonts w:ascii="Times New Roman" w:hAnsi="Times New Roman" w:cs="Times New Roman"/>
          <w:b/>
          <w:sz w:val="28"/>
          <w:szCs w:val="28"/>
        </w:rPr>
      </w:pPr>
      <w:r>
        <w:rPr>
          <w:rFonts w:ascii="Times New Roman" w:hAnsi="Times New Roman" w:cs="Times New Roman"/>
          <w:b/>
          <w:sz w:val="28"/>
          <w:szCs w:val="28"/>
        </w:rPr>
        <w:t>в) н</w:t>
      </w:r>
      <w:r w:rsidR="0000049D">
        <w:rPr>
          <w:rFonts w:ascii="Times New Roman" w:hAnsi="Times New Roman" w:cs="Times New Roman"/>
          <w:b/>
          <w:sz w:val="28"/>
          <w:szCs w:val="28"/>
        </w:rPr>
        <w:t>ормативные документы, стандарты:</w:t>
      </w:r>
    </w:p>
    <w:p w:rsidR="007339DE" w:rsidRPr="007339DE" w:rsidRDefault="007339DE"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5</w:t>
      </w:r>
      <w:r w:rsidR="00406CD0" w:rsidRPr="007339DE">
        <w:rPr>
          <w:rFonts w:ascii="Times New Roman" w:hAnsi="Times New Roman" w:cs="Times New Roman"/>
          <w:sz w:val="28"/>
          <w:szCs w:val="28"/>
        </w:rPr>
        <w:t>. ГОСТ 34.601-90 Информационные технологии. Комплекс стандартов на автоматизированные системы. Автоматизированные системы. Стадии создания. — Режим доступа: http://www.rugost.com</w:t>
      </w:r>
      <w:r w:rsidR="0000049D">
        <w:rPr>
          <w:rFonts w:ascii="Times New Roman" w:hAnsi="Times New Roman" w:cs="Times New Roman"/>
          <w:sz w:val="28"/>
          <w:szCs w:val="28"/>
        </w:rPr>
        <w:t>;</w:t>
      </w:r>
      <w:r w:rsidR="00406CD0" w:rsidRPr="007339DE">
        <w:rPr>
          <w:rFonts w:ascii="Times New Roman" w:hAnsi="Times New Roman" w:cs="Times New Roman"/>
          <w:sz w:val="28"/>
          <w:szCs w:val="28"/>
        </w:rPr>
        <w:t xml:space="preserve"> </w:t>
      </w:r>
    </w:p>
    <w:p w:rsidR="007339DE" w:rsidRPr="007339DE" w:rsidRDefault="007339DE"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6</w:t>
      </w:r>
      <w:r w:rsidR="00406CD0" w:rsidRPr="007339DE">
        <w:rPr>
          <w:rFonts w:ascii="Times New Roman" w:hAnsi="Times New Roman" w:cs="Times New Roman"/>
          <w:sz w:val="28"/>
          <w:szCs w:val="28"/>
        </w:rPr>
        <w:t>. ГОСТ Р ИСО/МЭК 12207-2010 Информационная технология. Системная и программная инженерия. Процессы жизненного цикла программных средств. — Режим доступа: http://docs.cntd.ru/doc</w:t>
      </w:r>
      <w:r w:rsidR="0000049D">
        <w:rPr>
          <w:rFonts w:ascii="Times New Roman" w:hAnsi="Times New Roman" w:cs="Times New Roman"/>
          <w:sz w:val="28"/>
          <w:szCs w:val="28"/>
        </w:rPr>
        <w:t>ument/gost-r-iso-mek-12207-2010;</w:t>
      </w:r>
      <w:r w:rsidR="00406CD0" w:rsidRPr="007339DE">
        <w:rPr>
          <w:rFonts w:ascii="Times New Roman" w:hAnsi="Times New Roman" w:cs="Times New Roman"/>
          <w:sz w:val="28"/>
          <w:szCs w:val="28"/>
        </w:rPr>
        <w:t xml:space="preserve"> </w:t>
      </w:r>
    </w:p>
    <w:p w:rsidR="007339DE" w:rsidRPr="007339DE" w:rsidRDefault="007339DE"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7</w:t>
      </w:r>
      <w:r w:rsidR="00406CD0" w:rsidRPr="007339DE">
        <w:rPr>
          <w:rFonts w:ascii="Times New Roman" w:hAnsi="Times New Roman" w:cs="Times New Roman"/>
          <w:sz w:val="28"/>
          <w:szCs w:val="28"/>
        </w:rPr>
        <w:t>. ГОСТ Р ИСО/МЭК ТО 15271. Информационная технология. Рук</w:t>
      </w:r>
      <w:r w:rsidR="0000049D">
        <w:rPr>
          <w:rFonts w:ascii="Times New Roman" w:hAnsi="Times New Roman" w:cs="Times New Roman"/>
          <w:sz w:val="28"/>
          <w:szCs w:val="28"/>
        </w:rPr>
        <w:t>оводство по применению;</w:t>
      </w:r>
    </w:p>
    <w:p w:rsidR="007339DE" w:rsidRPr="007339DE" w:rsidRDefault="007339DE" w:rsidP="00C214A7">
      <w:pPr>
        <w:spacing w:after="0" w:line="276"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8</w:t>
      </w:r>
      <w:r w:rsidR="00406CD0" w:rsidRPr="007339DE">
        <w:rPr>
          <w:rFonts w:ascii="Times New Roman" w:hAnsi="Times New Roman" w:cs="Times New Roman"/>
          <w:sz w:val="28"/>
          <w:szCs w:val="28"/>
        </w:rPr>
        <w:t>. ГОСТ ИСО/МЭК ТО 16326 Программная инжен</w:t>
      </w:r>
      <w:r w:rsidR="0000049D">
        <w:rPr>
          <w:rFonts w:ascii="Times New Roman" w:hAnsi="Times New Roman" w:cs="Times New Roman"/>
          <w:sz w:val="28"/>
          <w:szCs w:val="28"/>
        </w:rPr>
        <w:t>ерия. Руководство по применению.</w:t>
      </w:r>
    </w:p>
    <w:p w:rsidR="007339DE" w:rsidRPr="00182719" w:rsidRDefault="008F75FC" w:rsidP="00C214A7">
      <w:pPr>
        <w:pStyle w:val="1"/>
        <w:jc w:val="both"/>
        <w:rPr>
          <w:rFonts w:ascii="Times New Roman" w:hAnsi="Times New Roman" w:cs="Times New Roman"/>
          <w:color w:val="auto"/>
        </w:rPr>
      </w:pPr>
      <w:bookmarkStart w:id="10" w:name="_Toc41242385"/>
      <w:r>
        <w:rPr>
          <w:rFonts w:ascii="Times New Roman" w:hAnsi="Times New Roman" w:cs="Times New Roman"/>
          <w:color w:val="auto"/>
        </w:rPr>
        <w:t xml:space="preserve">                                               Ресурсы </w:t>
      </w:r>
      <w:r w:rsidR="00406CD0" w:rsidRPr="00182719">
        <w:rPr>
          <w:rFonts w:ascii="Times New Roman" w:hAnsi="Times New Roman" w:cs="Times New Roman"/>
          <w:color w:val="auto"/>
        </w:rPr>
        <w:t>сети «Интернет»</w:t>
      </w:r>
      <w:bookmarkEnd w:id="10"/>
      <w:r w:rsidR="00384735">
        <w:rPr>
          <w:rFonts w:ascii="Times New Roman" w:hAnsi="Times New Roman" w:cs="Times New Roman"/>
          <w:color w:val="auto"/>
        </w:rPr>
        <w:t>:</w:t>
      </w:r>
      <w:r w:rsidR="00406CD0" w:rsidRPr="00182719">
        <w:rPr>
          <w:rFonts w:ascii="Times New Roman" w:hAnsi="Times New Roman" w:cs="Times New Roman"/>
          <w:color w:val="auto"/>
        </w:rPr>
        <w:t xml:space="preserve"> </w:t>
      </w:r>
    </w:p>
    <w:p w:rsidR="007339DE" w:rsidRPr="007339DE" w:rsidRDefault="00182719" w:rsidP="00C214A7">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1</w:t>
      </w:r>
      <w:r w:rsidR="00406CD0" w:rsidRPr="007339DE">
        <w:rPr>
          <w:rFonts w:ascii="Times New Roman" w:hAnsi="Times New Roman" w:cs="Times New Roman"/>
          <w:sz w:val="28"/>
          <w:szCs w:val="28"/>
        </w:rPr>
        <w:t>. Электронная библиотека Финансового университета (ЭБ) http://elib.fa.ru/ (http://library.fa.ru/files/elibfa.pdf)</w:t>
      </w:r>
      <w:r w:rsidR="0000049D">
        <w:rPr>
          <w:rFonts w:ascii="Times New Roman" w:hAnsi="Times New Roman" w:cs="Times New Roman"/>
          <w:sz w:val="28"/>
          <w:szCs w:val="28"/>
        </w:rPr>
        <w:t>;</w:t>
      </w:r>
      <w:r w:rsidR="00406CD0" w:rsidRPr="007339DE">
        <w:rPr>
          <w:rFonts w:ascii="Times New Roman" w:hAnsi="Times New Roman" w:cs="Times New Roman"/>
          <w:sz w:val="28"/>
          <w:szCs w:val="28"/>
        </w:rPr>
        <w:t xml:space="preserve"> </w:t>
      </w:r>
    </w:p>
    <w:p w:rsidR="007339DE" w:rsidRPr="007339DE" w:rsidRDefault="00182719" w:rsidP="00C214A7">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2</w:t>
      </w:r>
      <w:r w:rsidR="00406CD0" w:rsidRPr="007339DE">
        <w:rPr>
          <w:rFonts w:ascii="Times New Roman" w:hAnsi="Times New Roman" w:cs="Times New Roman"/>
          <w:sz w:val="28"/>
          <w:szCs w:val="28"/>
        </w:rPr>
        <w:t>.</w:t>
      </w:r>
      <w:r w:rsidR="007339DE" w:rsidRPr="007339DE">
        <w:rPr>
          <w:rFonts w:ascii="Times New Roman" w:hAnsi="Times New Roman" w:cs="Times New Roman"/>
          <w:sz w:val="28"/>
          <w:szCs w:val="28"/>
        </w:rPr>
        <w:t xml:space="preserve"> </w:t>
      </w:r>
      <w:r w:rsidR="00406CD0" w:rsidRPr="007339DE">
        <w:rPr>
          <w:rFonts w:ascii="Times New Roman" w:hAnsi="Times New Roman" w:cs="Times New Roman"/>
          <w:sz w:val="28"/>
          <w:szCs w:val="28"/>
        </w:rPr>
        <w:t>Электронно-библиотечная система BOOK.RU http://www.book.ru</w:t>
      </w:r>
      <w:r w:rsidR="0000049D">
        <w:rPr>
          <w:rFonts w:ascii="Times New Roman" w:hAnsi="Times New Roman" w:cs="Times New Roman"/>
          <w:sz w:val="28"/>
          <w:szCs w:val="28"/>
        </w:rPr>
        <w:t>;</w:t>
      </w:r>
      <w:r w:rsidR="00406CD0" w:rsidRPr="007339DE">
        <w:rPr>
          <w:rFonts w:ascii="Times New Roman" w:hAnsi="Times New Roman" w:cs="Times New Roman"/>
          <w:sz w:val="28"/>
          <w:szCs w:val="28"/>
        </w:rPr>
        <w:t xml:space="preserve"> </w:t>
      </w:r>
    </w:p>
    <w:p w:rsidR="007339DE" w:rsidRPr="007339DE" w:rsidRDefault="00182719" w:rsidP="00C214A7">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406CD0" w:rsidRPr="007339DE">
        <w:rPr>
          <w:rFonts w:ascii="Times New Roman" w:hAnsi="Times New Roman" w:cs="Times New Roman"/>
          <w:sz w:val="28"/>
          <w:szCs w:val="28"/>
        </w:rPr>
        <w:t>.</w:t>
      </w:r>
      <w:r w:rsidR="007339DE" w:rsidRPr="007339DE">
        <w:rPr>
          <w:rFonts w:ascii="Times New Roman" w:hAnsi="Times New Roman" w:cs="Times New Roman"/>
          <w:sz w:val="28"/>
          <w:szCs w:val="28"/>
        </w:rPr>
        <w:t xml:space="preserve"> </w:t>
      </w:r>
      <w:r w:rsidR="00406CD0" w:rsidRPr="007339DE">
        <w:rPr>
          <w:rFonts w:ascii="Times New Roman" w:hAnsi="Times New Roman" w:cs="Times New Roman"/>
          <w:sz w:val="28"/>
          <w:szCs w:val="28"/>
        </w:rPr>
        <w:t xml:space="preserve">Электронно-библиотечная система «Университетская библиотека ОНЛАЙН» </w:t>
      </w:r>
      <w:r w:rsidR="007339DE" w:rsidRPr="0000049D">
        <w:rPr>
          <w:rFonts w:ascii="Times New Roman" w:hAnsi="Times New Roman" w:cs="Times New Roman"/>
          <w:sz w:val="28"/>
          <w:szCs w:val="28"/>
        </w:rPr>
        <w:t>http://biblioclub.ru/</w:t>
      </w:r>
      <w:r w:rsidR="0000049D">
        <w:rPr>
          <w:rFonts w:ascii="Times New Roman" w:hAnsi="Times New Roman" w:cs="Times New Roman"/>
          <w:sz w:val="28"/>
          <w:szCs w:val="28"/>
        </w:rPr>
        <w:t>;</w:t>
      </w:r>
    </w:p>
    <w:p w:rsidR="00406CD0" w:rsidRPr="007339DE" w:rsidRDefault="00182719" w:rsidP="00C214A7">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4</w:t>
      </w:r>
      <w:r w:rsidR="00406CD0" w:rsidRPr="007339DE">
        <w:rPr>
          <w:rFonts w:ascii="Times New Roman" w:hAnsi="Times New Roman" w:cs="Times New Roman"/>
          <w:sz w:val="28"/>
          <w:szCs w:val="28"/>
        </w:rPr>
        <w:t>.</w:t>
      </w:r>
      <w:r w:rsidR="007339DE" w:rsidRPr="007339DE">
        <w:rPr>
          <w:rFonts w:ascii="Times New Roman" w:hAnsi="Times New Roman" w:cs="Times New Roman"/>
          <w:sz w:val="28"/>
          <w:szCs w:val="28"/>
        </w:rPr>
        <w:t xml:space="preserve"> </w:t>
      </w:r>
      <w:r w:rsidR="00406CD0" w:rsidRPr="007339DE">
        <w:rPr>
          <w:rFonts w:ascii="Times New Roman" w:hAnsi="Times New Roman" w:cs="Times New Roman"/>
          <w:sz w:val="28"/>
          <w:szCs w:val="28"/>
        </w:rPr>
        <w:t xml:space="preserve">Электронно-библиотечная система </w:t>
      </w:r>
      <w:proofErr w:type="spellStart"/>
      <w:r w:rsidR="00406CD0" w:rsidRPr="007339DE">
        <w:rPr>
          <w:rFonts w:ascii="Times New Roman" w:hAnsi="Times New Roman" w:cs="Times New Roman"/>
          <w:sz w:val="28"/>
          <w:szCs w:val="28"/>
        </w:rPr>
        <w:t>Znanium</w:t>
      </w:r>
      <w:proofErr w:type="spellEnd"/>
      <w:r w:rsidR="00406CD0" w:rsidRPr="007339DE">
        <w:rPr>
          <w:rFonts w:ascii="Times New Roman" w:hAnsi="Times New Roman" w:cs="Times New Roman"/>
          <w:sz w:val="28"/>
          <w:szCs w:val="28"/>
        </w:rPr>
        <w:t xml:space="preserve"> </w:t>
      </w:r>
      <w:r w:rsidR="007339DE" w:rsidRPr="0000049D">
        <w:rPr>
          <w:rFonts w:ascii="Times New Roman" w:hAnsi="Times New Roman" w:cs="Times New Roman"/>
          <w:sz w:val="28"/>
          <w:szCs w:val="28"/>
        </w:rPr>
        <w:t>http://www.znanium.com</w:t>
      </w:r>
      <w:r w:rsidR="0000049D">
        <w:rPr>
          <w:rFonts w:ascii="Times New Roman" w:hAnsi="Times New Roman" w:cs="Times New Roman"/>
          <w:sz w:val="28"/>
          <w:szCs w:val="28"/>
        </w:rPr>
        <w:t>;</w:t>
      </w:r>
    </w:p>
    <w:p w:rsidR="007339DE" w:rsidRPr="007339DE" w:rsidRDefault="00182719" w:rsidP="00C214A7">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5</w:t>
      </w:r>
      <w:r w:rsidR="007339DE" w:rsidRPr="007339DE">
        <w:rPr>
          <w:rFonts w:ascii="Times New Roman" w:hAnsi="Times New Roman" w:cs="Times New Roman"/>
          <w:sz w:val="28"/>
          <w:szCs w:val="28"/>
        </w:rPr>
        <w:t xml:space="preserve">. «Деловая онлайн библиотека» издательства «Альпина </w:t>
      </w:r>
      <w:proofErr w:type="spellStart"/>
      <w:r w:rsidR="007339DE" w:rsidRPr="007339DE">
        <w:rPr>
          <w:rFonts w:ascii="Times New Roman" w:hAnsi="Times New Roman" w:cs="Times New Roman"/>
          <w:sz w:val="28"/>
          <w:szCs w:val="28"/>
        </w:rPr>
        <w:t>Паблишер</w:t>
      </w:r>
      <w:proofErr w:type="spellEnd"/>
      <w:r w:rsidR="007339DE" w:rsidRPr="007339DE">
        <w:rPr>
          <w:rFonts w:ascii="Times New Roman" w:hAnsi="Times New Roman" w:cs="Times New Roman"/>
          <w:sz w:val="28"/>
          <w:szCs w:val="28"/>
        </w:rPr>
        <w:t>» http://</w:t>
      </w:r>
      <w:r w:rsidR="0000049D">
        <w:rPr>
          <w:rFonts w:ascii="Times New Roman" w:hAnsi="Times New Roman" w:cs="Times New Roman"/>
          <w:sz w:val="28"/>
          <w:szCs w:val="28"/>
        </w:rPr>
        <w:t>lib.alpinadigital.ru/en/library;</w:t>
      </w:r>
    </w:p>
    <w:p w:rsidR="007339DE" w:rsidRPr="007339DE" w:rsidRDefault="00182719" w:rsidP="00C214A7">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6</w:t>
      </w:r>
      <w:r w:rsidR="007339DE" w:rsidRPr="007339DE">
        <w:rPr>
          <w:rFonts w:ascii="Times New Roman" w:hAnsi="Times New Roman" w:cs="Times New Roman"/>
          <w:sz w:val="28"/>
          <w:szCs w:val="28"/>
        </w:rPr>
        <w:t>. Электронно-библиотечная система издательства «Ла</w:t>
      </w:r>
      <w:r w:rsidR="0000049D">
        <w:rPr>
          <w:rFonts w:ascii="Times New Roman" w:hAnsi="Times New Roman" w:cs="Times New Roman"/>
          <w:sz w:val="28"/>
          <w:szCs w:val="28"/>
        </w:rPr>
        <w:t>нь» https://e.lanbook.com/;</w:t>
      </w:r>
    </w:p>
    <w:p w:rsidR="007339DE" w:rsidRPr="007339DE" w:rsidRDefault="00182719" w:rsidP="00C214A7">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7</w:t>
      </w:r>
      <w:r w:rsidR="007339DE" w:rsidRPr="007339DE">
        <w:rPr>
          <w:rFonts w:ascii="Times New Roman" w:hAnsi="Times New Roman" w:cs="Times New Roman"/>
          <w:sz w:val="28"/>
          <w:szCs w:val="28"/>
        </w:rPr>
        <w:t xml:space="preserve">. </w:t>
      </w:r>
      <w:r w:rsidR="0013617A" w:rsidRPr="00763BC1">
        <w:rPr>
          <w:rFonts w:ascii="Times New Roman" w:hAnsi="Times New Roman" w:cs="Times New Roman"/>
          <w:sz w:val="28"/>
          <w:szCs w:val="28"/>
        </w:rPr>
        <w:t xml:space="preserve">Образовательная платформа "ЮРАЙТ" </w:t>
      </w:r>
      <w:hyperlink r:id="rId10" w:history="1">
        <w:r w:rsidR="0013617A" w:rsidRPr="00763BC1">
          <w:rPr>
            <w:rStyle w:val="a5"/>
            <w:rFonts w:ascii="Times New Roman" w:hAnsi="Times New Roman" w:cs="Times New Roman"/>
            <w:sz w:val="28"/>
            <w:szCs w:val="28"/>
          </w:rPr>
          <w:t>https://urait.ru/</w:t>
        </w:r>
      </w:hyperlink>
    </w:p>
    <w:p w:rsidR="007339DE" w:rsidRPr="007339DE" w:rsidRDefault="00182719" w:rsidP="00C214A7">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8</w:t>
      </w:r>
      <w:r w:rsidR="007339DE" w:rsidRPr="007339DE">
        <w:rPr>
          <w:rFonts w:ascii="Times New Roman" w:hAnsi="Times New Roman" w:cs="Times New Roman"/>
          <w:sz w:val="28"/>
          <w:szCs w:val="28"/>
        </w:rPr>
        <w:t xml:space="preserve">. Научная электронная библиотека eLibrary.ru </w:t>
      </w:r>
      <w:r w:rsidR="007339DE" w:rsidRPr="0000049D">
        <w:rPr>
          <w:rFonts w:ascii="Times New Roman" w:hAnsi="Times New Roman" w:cs="Times New Roman"/>
          <w:sz w:val="28"/>
          <w:szCs w:val="28"/>
        </w:rPr>
        <w:t>http://elibrary.ru</w:t>
      </w:r>
      <w:r w:rsidR="0000049D">
        <w:rPr>
          <w:rFonts w:ascii="Times New Roman" w:hAnsi="Times New Roman" w:cs="Times New Roman"/>
          <w:sz w:val="28"/>
          <w:szCs w:val="28"/>
        </w:rPr>
        <w:t>.</w:t>
      </w:r>
    </w:p>
    <w:p w:rsidR="007339DE" w:rsidRDefault="007339DE" w:rsidP="00182719">
      <w:pPr>
        <w:pStyle w:val="1"/>
        <w:jc w:val="both"/>
        <w:rPr>
          <w:rFonts w:ascii="Times New Roman" w:hAnsi="Times New Roman" w:cs="Times New Roman"/>
          <w:color w:val="auto"/>
        </w:rPr>
      </w:pPr>
      <w:bookmarkStart w:id="11" w:name="_Toc41242386"/>
      <w:r w:rsidRPr="00182719">
        <w:rPr>
          <w:rFonts w:ascii="Times New Roman" w:hAnsi="Times New Roman" w:cs="Times New Roman"/>
          <w:color w:val="auto"/>
        </w:rPr>
        <w:t>1</w:t>
      </w:r>
      <w:r w:rsidR="00654034">
        <w:rPr>
          <w:rFonts w:ascii="Times New Roman" w:hAnsi="Times New Roman" w:cs="Times New Roman"/>
          <w:color w:val="auto"/>
        </w:rPr>
        <w:t>0</w:t>
      </w:r>
      <w:r w:rsidRPr="00182719">
        <w:rPr>
          <w:rFonts w:ascii="Times New Roman" w:hAnsi="Times New Roman" w:cs="Times New Roman"/>
          <w:color w:val="auto"/>
        </w:rPr>
        <w:t>. Перечень информационных технологий, используемых при проведении практики, включая перечень необходимого программного обеспечения</w:t>
      </w:r>
      <w:bookmarkEnd w:id="11"/>
      <w:r w:rsidRPr="00182719">
        <w:rPr>
          <w:rFonts w:ascii="Times New Roman" w:hAnsi="Times New Roman" w:cs="Times New Roman"/>
          <w:color w:val="auto"/>
        </w:rPr>
        <w:t xml:space="preserve"> </w:t>
      </w:r>
      <w:r w:rsidR="008F75FC" w:rsidRPr="00C214A7">
        <w:rPr>
          <w:rFonts w:ascii="Times New Roman" w:hAnsi="Times New Roman" w:cs="Times New Roman"/>
          <w:color w:val="auto"/>
        </w:rPr>
        <w:t xml:space="preserve">и </w:t>
      </w:r>
      <w:r w:rsidR="008F75FC" w:rsidRPr="00384735">
        <w:rPr>
          <w:rFonts w:ascii="Times New Roman" w:hAnsi="Times New Roman" w:cs="Times New Roman"/>
          <w:color w:val="auto"/>
        </w:rPr>
        <w:t>информационных справочных систем</w:t>
      </w:r>
    </w:p>
    <w:p w:rsidR="00654034" w:rsidRPr="00654034" w:rsidRDefault="00654034" w:rsidP="00654034"/>
    <w:p w:rsidR="007339DE" w:rsidRPr="00E12C72" w:rsidRDefault="007339DE" w:rsidP="00C214A7">
      <w:pPr>
        <w:spacing w:after="0" w:line="240" w:lineRule="auto"/>
        <w:ind w:firstLine="709"/>
        <w:jc w:val="both"/>
        <w:rPr>
          <w:rFonts w:ascii="Times New Roman" w:hAnsi="Times New Roman" w:cs="Times New Roman"/>
          <w:i/>
          <w:sz w:val="28"/>
          <w:szCs w:val="28"/>
        </w:rPr>
      </w:pPr>
      <w:r w:rsidRPr="00E12C72">
        <w:rPr>
          <w:rFonts w:ascii="Times New Roman" w:hAnsi="Times New Roman" w:cs="Times New Roman"/>
          <w:i/>
          <w:sz w:val="28"/>
          <w:szCs w:val="28"/>
        </w:rPr>
        <w:t>1</w:t>
      </w:r>
      <w:r w:rsidR="00182719">
        <w:rPr>
          <w:rFonts w:ascii="Times New Roman" w:hAnsi="Times New Roman" w:cs="Times New Roman"/>
          <w:i/>
          <w:sz w:val="28"/>
          <w:szCs w:val="28"/>
        </w:rPr>
        <w:t>1</w:t>
      </w:r>
      <w:r w:rsidRPr="00E12C72">
        <w:rPr>
          <w:rFonts w:ascii="Times New Roman" w:hAnsi="Times New Roman" w:cs="Times New Roman"/>
          <w:i/>
          <w:sz w:val="28"/>
          <w:szCs w:val="28"/>
        </w:rPr>
        <w:t xml:space="preserve">.1. Комплект лицензионного программного обеспечения: </w:t>
      </w:r>
    </w:p>
    <w:p w:rsidR="007339DE" w:rsidRPr="007339DE" w:rsidRDefault="00E12C72" w:rsidP="00C214A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Операционная система семейства </w:t>
      </w:r>
      <w:proofErr w:type="spellStart"/>
      <w:r w:rsidR="007339DE" w:rsidRPr="007339DE">
        <w:rPr>
          <w:rFonts w:ascii="Times New Roman" w:hAnsi="Times New Roman" w:cs="Times New Roman"/>
          <w:sz w:val="28"/>
          <w:szCs w:val="28"/>
        </w:rPr>
        <w:t>Windows</w:t>
      </w:r>
      <w:proofErr w:type="spellEnd"/>
      <w:r w:rsidR="0000049D">
        <w:rPr>
          <w:rFonts w:ascii="Times New Roman" w:hAnsi="Times New Roman" w:cs="Times New Roman"/>
          <w:sz w:val="28"/>
          <w:szCs w:val="28"/>
        </w:rPr>
        <w:t>;</w:t>
      </w:r>
      <w:r w:rsidR="007339DE" w:rsidRPr="007339DE">
        <w:rPr>
          <w:rFonts w:ascii="Times New Roman" w:hAnsi="Times New Roman" w:cs="Times New Roman"/>
          <w:sz w:val="28"/>
          <w:szCs w:val="28"/>
        </w:rPr>
        <w:t xml:space="preserve"> </w:t>
      </w:r>
    </w:p>
    <w:p w:rsidR="007339DE" w:rsidRPr="004A1D6B" w:rsidRDefault="00E12C72" w:rsidP="00C214A7">
      <w:pPr>
        <w:spacing w:after="0" w:line="240" w:lineRule="auto"/>
        <w:ind w:firstLine="709"/>
        <w:jc w:val="both"/>
        <w:rPr>
          <w:rFonts w:ascii="Times New Roman" w:hAnsi="Times New Roman" w:cs="Times New Roman"/>
          <w:sz w:val="28"/>
          <w:szCs w:val="28"/>
          <w:lang w:val="en-US"/>
        </w:rPr>
      </w:pPr>
      <w:r w:rsidRPr="004A1D6B">
        <w:rPr>
          <w:rFonts w:ascii="Times New Roman" w:hAnsi="Times New Roman" w:cs="Times New Roman"/>
          <w:sz w:val="28"/>
          <w:szCs w:val="28"/>
          <w:lang w:val="en-US"/>
        </w:rPr>
        <w:t xml:space="preserve">2. </w:t>
      </w:r>
      <w:r w:rsidR="007339DE" w:rsidRPr="00D42730">
        <w:rPr>
          <w:rFonts w:ascii="Times New Roman" w:hAnsi="Times New Roman" w:cs="Times New Roman"/>
          <w:sz w:val="28"/>
          <w:szCs w:val="28"/>
          <w:lang w:val="en-US"/>
        </w:rPr>
        <w:t>Microsoft</w:t>
      </w:r>
      <w:r w:rsidR="007339DE" w:rsidRPr="004A1D6B">
        <w:rPr>
          <w:rFonts w:ascii="Times New Roman" w:hAnsi="Times New Roman" w:cs="Times New Roman"/>
          <w:sz w:val="28"/>
          <w:szCs w:val="28"/>
          <w:lang w:val="en-US"/>
        </w:rPr>
        <w:t xml:space="preserve"> </w:t>
      </w:r>
      <w:r w:rsidR="007339DE" w:rsidRPr="00D42730">
        <w:rPr>
          <w:rFonts w:ascii="Times New Roman" w:hAnsi="Times New Roman" w:cs="Times New Roman"/>
          <w:sz w:val="28"/>
          <w:szCs w:val="28"/>
          <w:lang w:val="en-US"/>
        </w:rPr>
        <w:t>Office</w:t>
      </w:r>
      <w:r w:rsidR="0000049D" w:rsidRPr="004A1D6B">
        <w:rPr>
          <w:rFonts w:ascii="Times New Roman" w:hAnsi="Times New Roman" w:cs="Times New Roman"/>
          <w:sz w:val="28"/>
          <w:szCs w:val="28"/>
          <w:lang w:val="en-US"/>
        </w:rPr>
        <w:t>;</w:t>
      </w:r>
    </w:p>
    <w:p w:rsidR="007339DE" w:rsidRPr="004A1D6B" w:rsidRDefault="00E12C72" w:rsidP="00C214A7">
      <w:pPr>
        <w:spacing w:after="0" w:line="240" w:lineRule="auto"/>
        <w:ind w:firstLine="709"/>
        <w:jc w:val="both"/>
        <w:rPr>
          <w:rFonts w:ascii="Times New Roman" w:hAnsi="Times New Roman" w:cs="Times New Roman"/>
          <w:sz w:val="28"/>
          <w:szCs w:val="28"/>
          <w:lang w:val="en-US"/>
        </w:rPr>
      </w:pPr>
      <w:r w:rsidRPr="004A1D6B">
        <w:rPr>
          <w:rFonts w:ascii="Times New Roman" w:hAnsi="Times New Roman" w:cs="Times New Roman"/>
          <w:sz w:val="28"/>
          <w:szCs w:val="28"/>
          <w:lang w:val="en-US"/>
        </w:rPr>
        <w:t xml:space="preserve">3. </w:t>
      </w:r>
      <w:r w:rsidRPr="002C3A3B">
        <w:rPr>
          <w:rFonts w:ascii="Times New Roman" w:hAnsi="Times New Roman" w:cs="Times New Roman"/>
          <w:sz w:val="28"/>
          <w:szCs w:val="28"/>
        </w:rPr>
        <w:t>А</w:t>
      </w:r>
      <w:r w:rsidR="007339DE" w:rsidRPr="002C3A3B">
        <w:rPr>
          <w:rFonts w:ascii="Times New Roman" w:hAnsi="Times New Roman" w:cs="Times New Roman"/>
          <w:sz w:val="28"/>
          <w:szCs w:val="28"/>
        </w:rPr>
        <w:t>нтивирус</w:t>
      </w:r>
      <w:r w:rsidR="007339DE" w:rsidRPr="004A1D6B">
        <w:rPr>
          <w:rFonts w:ascii="Times New Roman" w:hAnsi="Times New Roman" w:cs="Times New Roman"/>
          <w:sz w:val="28"/>
          <w:szCs w:val="28"/>
          <w:lang w:val="en-US"/>
        </w:rPr>
        <w:t xml:space="preserve"> </w:t>
      </w:r>
      <w:r w:rsidR="007339DE" w:rsidRPr="002C3A3B">
        <w:rPr>
          <w:rFonts w:ascii="Times New Roman" w:hAnsi="Times New Roman" w:cs="Times New Roman"/>
          <w:sz w:val="28"/>
          <w:szCs w:val="28"/>
          <w:lang w:val="en-US"/>
        </w:rPr>
        <w:t>ESET</w:t>
      </w:r>
      <w:r w:rsidR="007339DE" w:rsidRPr="004A1D6B">
        <w:rPr>
          <w:rFonts w:ascii="Times New Roman" w:hAnsi="Times New Roman" w:cs="Times New Roman"/>
          <w:sz w:val="28"/>
          <w:szCs w:val="28"/>
          <w:lang w:val="en-US"/>
        </w:rPr>
        <w:t xml:space="preserve"> </w:t>
      </w:r>
      <w:r w:rsidR="007339DE" w:rsidRPr="002C3A3B">
        <w:rPr>
          <w:rFonts w:ascii="Times New Roman" w:hAnsi="Times New Roman" w:cs="Times New Roman"/>
          <w:sz w:val="28"/>
          <w:szCs w:val="28"/>
          <w:lang w:val="en-US"/>
        </w:rPr>
        <w:t>Endpoint</w:t>
      </w:r>
      <w:r w:rsidR="007339DE" w:rsidRPr="004A1D6B">
        <w:rPr>
          <w:rFonts w:ascii="Times New Roman" w:hAnsi="Times New Roman" w:cs="Times New Roman"/>
          <w:sz w:val="28"/>
          <w:szCs w:val="28"/>
          <w:lang w:val="en-US"/>
        </w:rPr>
        <w:t xml:space="preserve"> </w:t>
      </w:r>
      <w:r w:rsidR="007339DE" w:rsidRPr="002C3A3B">
        <w:rPr>
          <w:rFonts w:ascii="Times New Roman" w:hAnsi="Times New Roman" w:cs="Times New Roman"/>
          <w:sz w:val="28"/>
          <w:szCs w:val="28"/>
          <w:lang w:val="en-US"/>
        </w:rPr>
        <w:t>Security</w:t>
      </w:r>
      <w:r w:rsidR="0000049D" w:rsidRPr="004A1D6B">
        <w:rPr>
          <w:rFonts w:ascii="Times New Roman" w:hAnsi="Times New Roman" w:cs="Times New Roman"/>
          <w:sz w:val="28"/>
          <w:szCs w:val="28"/>
          <w:lang w:val="en-US"/>
        </w:rPr>
        <w:t>;</w:t>
      </w:r>
      <w:r w:rsidR="007339DE" w:rsidRPr="004A1D6B">
        <w:rPr>
          <w:rFonts w:ascii="Times New Roman" w:hAnsi="Times New Roman" w:cs="Times New Roman"/>
          <w:sz w:val="28"/>
          <w:szCs w:val="28"/>
          <w:lang w:val="en-US"/>
        </w:rPr>
        <w:t xml:space="preserve"> </w:t>
      </w:r>
    </w:p>
    <w:p w:rsidR="007339DE" w:rsidRPr="007339DE" w:rsidRDefault="00182719" w:rsidP="00C214A7">
      <w:pPr>
        <w:spacing w:after="0" w:line="240" w:lineRule="auto"/>
        <w:ind w:firstLine="709"/>
        <w:jc w:val="both"/>
        <w:rPr>
          <w:rFonts w:ascii="Times New Roman" w:hAnsi="Times New Roman" w:cs="Times New Roman"/>
          <w:sz w:val="28"/>
          <w:szCs w:val="28"/>
        </w:rPr>
      </w:pPr>
      <w:r>
        <w:rPr>
          <w:rFonts w:ascii="Times New Roman" w:hAnsi="Times New Roman" w:cs="Times New Roman"/>
          <w:i/>
          <w:sz w:val="28"/>
          <w:szCs w:val="28"/>
        </w:rPr>
        <w:t>11</w:t>
      </w:r>
      <w:r w:rsidR="007339DE" w:rsidRPr="00E12C72">
        <w:rPr>
          <w:rFonts w:ascii="Times New Roman" w:hAnsi="Times New Roman" w:cs="Times New Roman"/>
          <w:i/>
          <w:sz w:val="28"/>
          <w:szCs w:val="28"/>
        </w:rPr>
        <w:t>.2 Современные профессиональные базы данных и информационные справочные системы</w:t>
      </w:r>
      <w:r w:rsidR="007339DE" w:rsidRPr="007339DE">
        <w:rPr>
          <w:rFonts w:ascii="Times New Roman" w:hAnsi="Times New Roman" w:cs="Times New Roman"/>
          <w:sz w:val="28"/>
          <w:szCs w:val="28"/>
        </w:rPr>
        <w:t xml:space="preserve">: </w:t>
      </w:r>
    </w:p>
    <w:p w:rsidR="00E12C72" w:rsidRPr="00E12C72" w:rsidRDefault="00E12C72" w:rsidP="00C214A7">
      <w:pPr>
        <w:shd w:val="clear" w:color="auto" w:fill="FFFFFF"/>
        <w:tabs>
          <w:tab w:val="left" w:pos="442"/>
        </w:tabs>
        <w:spacing w:line="240" w:lineRule="auto"/>
        <w:ind w:firstLine="709"/>
        <w:jc w:val="both"/>
        <w:rPr>
          <w:rFonts w:ascii="Times New Roman" w:eastAsia="Calibri" w:hAnsi="Times New Roman" w:cs="Times New Roman"/>
          <w:bCs/>
          <w:sz w:val="28"/>
          <w:szCs w:val="28"/>
        </w:rPr>
      </w:pPr>
      <w:r w:rsidRPr="00E12C72">
        <w:rPr>
          <w:rFonts w:ascii="Times New Roman" w:eastAsia="Calibri" w:hAnsi="Times New Roman" w:cs="Times New Roman"/>
          <w:bCs/>
          <w:sz w:val="28"/>
          <w:szCs w:val="28"/>
        </w:rPr>
        <w:t>1. Информационно-правовая система «Гарант»</w:t>
      </w:r>
      <w:r w:rsidR="0000049D">
        <w:rPr>
          <w:rFonts w:ascii="Times New Roman" w:eastAsia="Calibri" w:hAnsi="Times New Roman" w:cs="Times New Roman"/>
          <w:bCs/>
          <w:sz w:val="28"/>
          <w:szCs w:val="28"/>
        </w:rPr>
        <w:t>;</w:t>
      </w:r>
    </w:p>
    <w:p w:rsidR="00E12C72" w:rsidRPr="00E12C72" w:rsidRDefault="00E12C72" w:rsidP="00C214A7">
      <w:pPr>
        <w:shd w:val="clear" w:color="auto" w:fill="FFFFFF"/>
        <w:tabs>
          <w:tab w:val="left" w:pos="442"/>
        </w:tabs>
        <w:spacing w:line="240" w:lineRule="auto"/>
        <w:ind w:firstLine="709"/>
        <w:jc w:val="both"/>
        <w:rPr>
          <w:rFonts w:ascii="Times New Roman" w:eastAsia="Calibri" w:hAnsi="Times New Roman" w:cs="Times New Roman"/>
          <w:bCs/>
          <w:sz w:val="28"/>
          <w:szCs w:val="28"/>
        </w:rPr>
      </w:pPr>
      <w:r w:rsidRPr="00E12C72">
        <w:rPr>
          <w:rFonts w:ascii="Times New Roman" w:eastAsia="Calibri" w:hAnsi="Times New Roman" w:cs="Times New Roman"/>
          <w:bCs/>
          <w:sz w:val="28"/>
          <w:szCs w:val="28"/>
        </w:rPr>
        <w:t>2. Информационно-правовая система «Консультант Плюс»</w:t>
      </w:r>
      <w:r w:rsidR="0000049D">
        <w:rPr>
          <w:rFonts w:ascii="Times New Roman" w:eastAsia="Calibri" w:hAnsi="Times New Roman" w:cs="Times New Roman"/>
          <w:bCs/>
          <w:sz w:val="28"/>
          <w:szCs w:val="28"/>
        </w:rPr>
        <w:t>;</w:t>
      </w:r>
    </w:p>
    <w:p w:rsidR="00E12C72" w:rsidRPr="0000049D" w:rsidRDefault="00E12C72" w:rsidP="00C214A7">
      <w:pPr>
        <w:shd w:val="clear" w:color="auto" w:fill="FFFFFF"/>
        <w:tabs>
          <w:tab w:val="left" w:pos="442"/>
        </w:tabs>
        <w:spacing w:line="240" w:lineRule="auto"/>
        <w:ind w:firstLine="709"/>
        <w:jc w:val="both"/>
        <w:rPr>
          <w:rFonts w:ascii="Times New Roman" w:eastAsia="Calibri" w:hAnsi="Times New Roman" w:cs="Times New Roman"/>
          <w:bCs/>
          <w:sz w:val="28"/>
          <w:szCs w:val="28"/>
        </w:rPr>
      </w:pPr>
      <w:r w:rsidRPr="00E12C72">
        <w:rPr>
          <w:rFonts w:ascii="Times New Roman" w:eastAsia="Calibri" w:hAnsi="Times New Roman" w:cs="Times New Roman"/>
          <w:bCs/>
          <w:sz w:val="28"/>
          <w:szCs w:val="28"/>
        </w:rPr>
        <w:t xml:space="preserve">3. Электронная энциклопедия: </w:t>
      </w:r>
      <w:r w:rsidRPr="0000049D">
        <w:rPr>
          <w:rFonts w:ascii="Times New Roman" w:eastAsia="Calibri" w:hAnsi="Times New Roman" w:cs="Times New Roman"/>
          <w:bCs/>
          <w:sz w:val="28"/>
          <w:szCs w:val="28"/>
          <w:lang w:val="en-US"/>
        </w:rPr>
        <w:t>http</w:t>
      </w:r>
      <w:r w:rsidRPr="0000049D">
        <w:rPr>
          <w:rFonts w:ascii="Times New Roman" w:eastAsia="Calibri" w:hAnsi="Times New Roman" w:cs="Times New Roman"/>
          <w:bCs/>
          <w:sz w:val="28"/>
          <w:szCs w:val="28"/>
        </w:rPr>
        <w:t>://</w:t>
      </w:r>
      <w:proofErr w:type="spellStart"/>
      <w:r w:rsidRPr="0000049D">
        <w:rPr>
          <w:rFonts w:ascii="Times New Roman" w:eastAsia="Calibri" w:hAnsi="Times New Roman" w:cs="Times New Roman"/>
          <w:bCs/>
          <w:sz w:val="28"/>
          <w:szCs w:val="28"/>
          <w:lang w:val="en-US"/>
        </w:rPr>
        <w:t>ru</w:t>
      </w:r>
      <w:proofErr w:type="spellEnd"/>
      <w:r w:rsidRPr="0000049D">
        <w:rPr>
          <w:rFonts w:ascii="Times New Roman" w:eastAsia="Calibri" w:hAnsi="Times New Roman" w:cs="Times New Roman"/>
          <w:bCs/>
          <w:sz w:val="28"/>
          <w:szCs w:val="28"/>
        </w:rPr>
        <w:t>.</w:t>
      </w:r>
      <w:proofErr w:type="spellStart"/>
      <w:r w:rsidRPr="0000049D">
        <w:rPr>
          <w:rFonts w:ascii="Times New Roman" w:eastAsia="Calibri" w:hAnsi="Times New Roman" w:cs="Times New Roman"/>
          <w:bCs/>
          <w:sz w:val="28"/>
          <w:szCs w:val="28"/>
          <w:lang w:val="en-US"/>
        </w:rPr>
        <w:t>wikipedia</w:t>
      </w:r>
      <w:proofErr w:type="spellEnd"/>
      <w:r w:rsidRPr="0000049D">
        <w:rPr>
          <w:rFonts w:ascii="Times New Roman" w:eastAsia="Calibri" w:hAnsi="Times New Roman" w:cs="Times New Roman"/>
          <w:bCs/>
          <w:sz w:val="28"/>
          <w:szCs w:val="28"/>
        </w:rPr>
        <w:t>.</w:t>
      </w:r>
      <w:r w:rsidRPr="0000049D">
        <w:rPr>
          <w:rFonts w:ascii="Times New Roman" w:eastAsia="Calibri" w:hAnsi="Times New Roman" w:cs="Times New Roman"/>
          <w:bCs/>
          <w:sz w:val="28"/>
          <w:szCs w:val="28"/>
          <w:lang w:val="en-US"/>
        </w:rPr>
        <w:t>org</w:t>
      </w:r>
      <w:r w:rsidRPr="0000049D">
        <w:rPr>
          <w:rFonts w:ascii="Times New Roman" w:eastAsia="Calibri" w:hAnsi="Times New Roman" w:cs="Times New Roman"/>
          <w:bCs/>
          <w:sz w:val="28"/>
          <w:szCs w:val="28"/>
        </w:rPr>
        <w:t>/</w:t>
      </w:r>
      <w:r w:rsidRPr="0000049D">
        <w:rPr>
          <w:rFonts w:ascii="Times New Roman" w:eastAsia="Calibri" w:hAnsi="Times New Roman" w:cs="Times New Roman"/>
          <w:bCs/>
          <w:sz w:val="28"/>
          <w:szCs w:val="28"/>
          <w:lang w:val="en-US"/>
        </w:rPr>
        <w:t>wiki</w:t>
      </w:r>
      <w:r w:rsidRPr="0000049D">
        <w:rPr>
          <w:rFonts w:ascii="Times New Roman" w:eastAsia="Calibri" w:hAnsi="Times New Roman" w:cs="Times New Roman"/>
          <w:bCs/>
          <w:sz w:val="28"/>
          <w:szCs w:val="28"/>
        </w:rPr>
        <w:t>/</w:t>
      </w:r>
      <w:r w:rsidRPr="0000049D">
        <w:rPr>
          <w:rFonts w:ascii="Times New Roman" w:eastAsia="Calibri" w:hAnsi="Times New Roman" w:cs="Times New Roman"/>
          <w:bCs/>
          <w:sz w:val="28"/>
          <w:szCs w:val="28"/>
          <w:lang w:val="en-US"/>
        </w:rPr>
        <w:t>Wiki</w:t>
      </w:r>
      <w:r w:rsidR="0000049D">
        <w:rPr>
          <w:rFonts w:ascii="Times New Roman" w:eastAsia="Calibri" w:hAnsi="Times New Roman" w:cs="Times New Roman"/>
          <w:bCs/>
          <w:sz w:val="28"/>
          <w:szCs w:val="28"/>
        </w:rPr>
        <w:t>;</w:t>
      </w:r>
    </w:p>
    <w:p w:rsidR="00E12C72" w:rsidRPr="00E12C72" w:rsidRDefault="00E12C72" w:rsidP="00C214A7">
      <w:pPr>
        <w:shd w:val="clear" w:color="auto" w:fill="FFFFFF"/>
        <w:tabs>
          <w:tab w:val="left" w:pos="442"/>
        </w:tabs>
        <w:spacing w:line="240" w:lineRule="auto"/>
        <w:ind w:firstLine="709"/>
        <w:jc w:val="both"/>
        <w:rPr>
          <w:rFonts w:ascii="Times New Roman" w:eastAsia="Calibri" w:hAnsi="Times New Roman" w:cs="Times New Roman"/>
          <w:bCs/>
          <w:sz w:val="28"/>
          <w:szCs w:val="28"/>
        </w:rPr>
      </w:pPr>
      <w:r w:rsidRPr="00E12C72">
        <w:rPr>
          <w:rFonts w:ascii="Times New Roman" w:eastAsia="Calibri" w:hAnsi="Times New Roman" w:cs="Times New Roman"/>
          <w:bCs/>
          <w:sz w:val="28"/>
          <w:szCs w:val="28"/>
        </w:rPr>
        <w:t>4. Система комплексного раскрытия информации «СКРИН» -</w:t>
      </w:r>
      <w:r w:rsidRPr="00E12C72">
        <w:rPr>
          <w:rFonts w:ascii="Times New Roman" w:eastAsia="Calibri" w:hAnsi="Times New Roman" w:cs="Times New Roman"/>
          <w:bCs/>
          <w:sz w:val="28"/>
          <w:szCs w:val="28"/>
          <w:lang w:val="en-US"/>
        </w:rPr>
        <w:t>http</w:t>
      </w:r>
      <w:r w:rsidRPr="00E12C72">
        <w:rPr>
          <w:rFonts w:ascii="Times New Roman" w:eastAsia="Calibri" w:hAnsi="Times New Roman" w:cs="Times New Roman"/>
          <w:bCs/>
          <w:sz w:val="28"/>
          <w:szCs w:val="28"/>
        </w:rPr>
        <w:t>://</w:t>
      </w:r>
      <w:r w:rsidRPr="00E12C72">
        <w:rPr>
          <w:rFonts w:ascii="Times New Roman" w:eastAsia="Calibri" w:hAnsi="Times New Roman" w:cs="Times New Roman"/>
          <w:bCs/>
          <w:sz w:val="28"/>
          <w:szCs w:val="28"/>
          <w:lang w:val="en-US"/>
        </w:rPr>
        <w:t>www</w:t>
      </w:r>
      <w:r w:rsidRPr="00E12C72">
        <w:rPr>
          <w:rFonts w:ascii="Times New Roman" w:eastAsia="Calibri" w:hAnsi="Times New Roman" w:cs="Times New Roman"/>
          <w:bCs/>
          <w:sz w:val="28"/>
          <w:szCs w:val="28"/>
        </w:rPr>
        <w:t>.</w:t>
      </w:r>
      <w:proofErr w:type="spellStart"/>
      <w:r w:rsidRPr="00E12C72">
        <w:rPr>
          <w:rFonts w:ascii="Times New Roman" w:eastAsia="Calibri" w:hAnsi="Times New Roman" w:cs="Times New Roman"/>
          <w:bCs/>
          <w:sz w:val="28"/>
          <w:szCs w:val="28"/>
          <w:lang w:val="en-US"/>
        </w:rPr>
        <w:t>skrin</w:t>
      </w:r>
      <w:proofErr w:type="spellEnd"/>
      <w:r w:rsidRPr="00E12C72">
        <w:rPr>
          <w:rFonts w:ascii="Times New Roman" w:eastAsia="Calibri" w:hAnsi="Times New Roman" w:cs="Times New Roman"/>
          <w:bCs/>
          <w:sz w:val="28"/>
          <w:szCs w:val="28"/>
        </w:rPr>
        <w:t>.</w:t>
      </w:r>
      <w:proofErr w:type="spellStart"/>
      <w:r w:rsidRPr="00E12C72">
        <w:rPr>
          <w:rFonts w:ascii="Times New Roman" w:eastAsia="Calibri" w:hAnsi="Times New Roman" w:cs="Times New Roman"/>
          <w:bCs/>
          <w:sz w:val="28"/>
          <w:szCs w:val="28"/>
          <w:lang w:val="en-US"/>
        </w:rPr>
        <w:t>ru</w:t>
      </w:r>
      <w:proofErr w:type="spellEnd"/>
      <w:r w:rsidRPr="00E12C72">
        <w:rPr>
          <w:rFonts w:ascii="Times New Roman" w:eastAsia="Calibri" w:hAnsi="Times New Roman" w:cs="Times New Roman"/>
          <w:bCs/>
          <w:sz w:val="28"/>
          <w:szCs w:val="28"/>
        </w:rPr>
        <w:t>/</w:t>
      </w:r>
      <w:r w:rsidR="0000049D">
        <w:rPr>
          <w:rFonts w:ascii="Times New Roman" w:eastAsia="Calibri" w:hAnsi="Times New Roman" w:cs="Times New Roman"/>
          <w:bCs/>
          <w:sz w:val="28"/>
          <w:szCs w:val="28"/>
        </w:rPr>
        <w:t>;</w:t>
      </w:r>
    </w:p>
    <w:p w:rsidR="007339DE" w:rsidRPr="00E12C72" w:rsidRDefault="007339DE" w:rsidP="00C214A7">
      <w:pPr>
        <w:spacing w:after="0" w:line="240" w:lineRule="auto"/>
        <w:ind w:firstLine="709"/>
        <w:jc w:val="both"/>
        <w:rPr>
          <w:rFonts w:ascii="Times New Roman" w:hAnsi="Times New Roman" w:cs="Times New Roman"/>
          <w:i/>
          <w:sz w:val="28"/>
          <w:szCs w:val="28"/>
        </w:rPr>
      </w:pPr>
      <w:r w:rsidRPr="00E12C72">
        <w:rPr>
          <w:rFonts w:ascii="Times New Roman" w:hAnsi="Times New Roman" w:cs="Times New Roman"/>
          <w:i/>
          <w:sz w:val="28"/>
          <w:szCs w:val="28"/>
        </w:rPr>
        <w:t>1</w:t>
      </w:r>
      <w:r w:rsidR="00182719">
        <w:rPr>
          <w:rFonts w:ascii="Times New Roman" w:hAnsi="Times New Roman" w:cs="Times New Roman"/>
          <w:i/>
          <w:sz w:val="28"/>
          <w:szCs w:val="28"/>
        </w:rPr>
        <w:t>1</w:t>
      </w:r>
      <w:r w:rsidRPr="00E12C72">
        <w:rPr>
          <w:rFonts w:ascii="Times New Roman" w:hAnsi="Times New Roman" w:cs="Times New Roman"/>
          <w:i/>
          <w:sz w:val="28"/>
          <w:szCs w:val="28"/>
        </w:rPr>
        <w:t xml:space="preserve">.3 Сертифицированные программные и аппаратные средства защиты информации. </w:t>
      </w:r>
    </w:p>
    <w:p w:rsidR="007339DE" w:rsidRPr="007339DE" w:rsidRDefault="008F75FC" w:rsidP="00C214A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н</w:t>
      </w:r>
      <w:r w:rsidR="007339DE" w:rsidRPr="007339DE">
        <w:rPr>
          <w:rFonts w:ascii="Times New Roman" w:hAnsi="Times New Roman" w:cs="Times New Roman"/>
          <w:sz w:val="28"/>
          <w:szCs w:val="28"/>
        </w:rPr>
        <w:t>е предусмотрены.</w:t>
      </w:r>
    </w:p>
    <w:p w:rsidR="007339DE" w:rsidRPr="00E84B43" w:rsidRDefault="007339DE" w:rsidP="00182719">
      <w:pPr>
        <w:pStyle w:val="1"/>
        <w:jc w:val="both"/>
        <w:rPr>
          <w:rFonts w:ascii="Times New Roman" w:hAnsi="Times New Roman" w:cs="Times New Roman"/>
          <w:color w:val="auto"/>
        </w:rPr>
      </w:pPr>
      <w:bookmarkStart w:id="12" w:name="_Toc41242387"/>
      <w:r w:rsidRPr="00E84B43">
        <w:rPr>
          <w:rFonts w:ascii="Times New Roman" w:hAnsi="Times New Roman" w:cs="Times New Roman"/>
          <w:color w:val="auto"/>
        </w:rPr>
        <w:t>1</w:t>
      </w:r>
      <w:r w:rsidR="00654034">
        <w:rPr>
          <w:rFonts w:ascii="Times New Roman" w:hAnsi="Times New Roman" w:cs="Times New Roman"/>
          <w:color w:val="auto"/>
        </w:rPr>
        <w:t>1</w:t>
      </w:r>
      <w:r w:rsidRPr="00E84B43">
        <w:rPr>
          <w:rFonts w:ascii="Times New Roman" w:hAnsi="Times New Roman" w:cs="Times New Roman"/>
          <w:color w:val="auto"/>
        </w:rPr>
        <w:t>. Описание материально-технической базы, необходимой для проведения практики</w:t>
      </w:r>
      <w:bookmarkEnd w:id="12"/>
      <w:r w:rsidRPr="00E84B43">
        <w:rPr>
          <w:rFonts w:ascii="Times New Roman" w:hAnsi="Times New Roman" w:cs="Times New Roman"/>
          <w:color w:val="auto"/>
        </w:rPr>
        <w:t xml:space="preserve"> </w:t>
      </w:r>
    </w:p>
    <w:p w:rsidR="002509F8" w:rsidRDefault="007339DE" w:rsidP="00E84B43">
      <w:pPr>
        <w:spacing w:after="0" w:line="360" w:lineRule="auto"/>
        <w:ind w:firstLine="709"/>
        <w:jc w:val="both"/>
        <w:rPr>
          <w:rFonts w:ascii="Times New Roman" w:hAnsi="Times New Roman" w:cs="Times New Roman"/>
          <w:sz w:val="28"/>
          <w:szCs w:val="28"/>
        </w:rPr>
      </w:pPr>
      <w:r w:rsidRPr="007339DE">
        <w:rPr>
          <w:rFonts w:ascii="Times New Roman" w:hAnsi="Times New Roman" w:cs="Times New Roman"/>
          <w:sz w:val="28"/>
          <w:szCs w:val="28"/>
        </w:rPr>
        <w:t>При прохождении практики, студент должен быть обеспечен рабочим местом и персональным компьютером с доступом к сети Интернет.</w:t>
      </w:r>
    </w:p>
    <w:p w:rsidR="00E84B43" w:rsidRPr="00F90BA8" w:rsidRDefault="002509F8" w:rsidP="00E84B43">
      <w:pPr>
        <w:pStyle w:val="1"/>
        <w:spacing w:before="0"/>
        <w:jc w:val="right"/>
        <w:rPr>
          <w:rFonts w:ascii="Times New Roman" w:eastAsia="Times New Roman" w:hAnsi="Times New Roman" w:cs="Times New Roman"/>
          <w:lang w:eastAsia="ru-RU"/>
        </w:rPr>
      </w:pPr>
      <w:r>
        <w:rPr>
          <w:rFonts w:ascii="Times New Roman" w:hAnsi="Times New Roman" w:cs="Times New Roman"/>
        </w:rPr>
        <w:br w:type="page"/>
      </w:r>
      <w:bookmarkStart w:id="13" w:name="_Toc29798180"/>
      <w:bookmarkStart w:id="14" w:name="_Toc41169735"/>
      <w:bookmarkStart w:id="15" w:name="_Toc41171183"/>
      <w:bookmarkStart w:id="16" w:name="_Toc41242388"/>
      <w:r w:rsidR="00E84B43" w:rsidRPr="00F90BA8">
        <w:rPr>
          <w:rFonts w:ascii="Times New Roman" w:eastAsia="Times New Roman" w:hAnsi="Times New Roman" w:cs="Times New Roman"/>
          <w:color w:val="auto"/>
          <w:lang w:eastAsia="ru-RU"/>
        </w:rPr>
        <w:lastRenderedPageBreak/>
        <w:t xml:space="preserve">Приложение </w:t>
      </w:r>
      <w:bookmarkEnd w:id="13"/>
      <w:r w:rsidR="00E84B43" w:rsidRPr="00F90BA8">
        <w:rPr>
          <w:rFonts w:ascii="Times New Roman" w:eastAsia="Times New Roman" w:hAnsi="Times New Roman" w:cs="Times New Roman"/>
          <w:color w:val="auto"/>
          <w:lang w:eastAsia="ru-RU"/>
        </w:rPr>
        <w:t>1</w:t>
      </w:r>
      <w:bookmarkEnd w:id="14"/>
      <w:bookmarkEnd w:id="15"/>
      <w:bookmarkEnd w:id="16"/>
    </w:p>
    <w:p w:rsidR="00E84B43" w:rsidRPr="004A7AE1" w:rsidRDefault="00E84B43" w:rsidP="00E84B43">
      <w:pPr>
        <w:spacing w:after="0" w:line="240" w:lineRule="auto"/>
        <w:jc w:val="center"/>
        <w:rPr>
          <w:rFonts w:ascii="Times New Roman" w:eastAsia="Times New Roman" w:hAnsi="Times New Roman" w:cs="Times New Roman"/>
          <w:b/>
          <w:sz w:val="28"/>
          <w:szCs w:val="28"/>
          <w:lang w:eastAsia="ru-RU"/>
        </w:rPr>
      </w:pPr>
      <w:r w:rsidRPr="004A7AE1">
        <w:rPr>
          <w:rFonts w:ascii="Times New Roman" w:eastAsia="Times New Roman" w:hAnsi="Times New Roman" w:cs="Times New Roman"/>
          <w:b/>
          <w:sz w:val="28"/>
          <w:szCs w:val="28"/>
          <w:lang w:eastAsia="ru-RU"/>
        </w:rPr>
        <w:t>Форма заявления обучающегося</w:t>
      </w:r>
    </w:p>
    <w:p w:rsidR="00E84B43" w:rsidRPr="004A7AE1" w:rsidRDefault="00E84B43" w:rsidP="00E84B43">
      <w:pPr>
        <w:spacing w:after="0" w:line="240" w:lineRule="auto"/>
        <w:jc w:val="center"/>
        <w:rPr>
          <w:rFonts w:ascii="Times New Roman" w:eastAsia="Times New Roman" w:hAnsi="Times New Roman" w:cs="Times New Roman"/>
          <w:b/>
          <w:sz w:val="28"/>
          <w:szCs w:val="28"/>
          <w:lang w:eastAsia="ru-RU"/>
        </w:rPr>
      </w:pPr>
    </w:p>
    <w:p w:rsidR="00E84B43" w:rsidRPr="004A7AE1" w:rsidRDefault="00E84B43" w:rsidP="00E84B43">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8"/>
          <w:szCs w:val="26"/>
          <w:lang w:eastAsia="ru-RU"/>
        </w:rPr>
        <w:t xml:space="preserve">                                                </w:t>
      </w:r>
      <w:r w:rsidRPr="004A7AE1">
        <w:rPr>
          <w:rFonts w:ascii="Times New Roman" w:eastAsia="Times New Roman" w:hAnsi="Times New Roman" w:cs="Times New Roman"/>
          <w:sz w:val="28"/>
          <w:szCs w:val="26"/>
          <w:lang w:eastAsia="ru-RU"/>
        </w:rPr>
        <w:t xml:space="preserve">Руководителю департамента/заведующему </w:t>
      </w:r>
    </w:p>
    <w:p w:rsidR="00E84B43" w:rsidRPr="004A7AE1" w:rsidRDefault="00E84B43" w:rsidP="00E84B43">
      <w:pPr>
        <w:spacing w:after="0" w:line="240" w:lineRule="auto"/>
        <w:ind w:left="3828"/>
        <w:jc w:val="right"/>
        <w:rPr>
          <w:rFonts w:ascii="Times New Roman" w:eastAsia="Times New Roman" w:hAnsi="Times New Roman" w:cs="Times New Roman"/>
          <w:sz w:val="26"/>
          <w:szCs w:val="26"/>
          <w:lang w:eastAsia="ru-RU"/>
        </w:rPr>
      </w:pPr>
      <w:r>
        <w:rPr>
          <w:rFonts w:ascii="Times New Roman" w:eastAsia="Times New Roman" w:hAnsi="Times New Roman" w:cs="Times New Roman"/>
          <w:sz w:val="28"/>
          <w:szCs w:val="26"/>
          <w:lang w:eastAsia="ru-RU"/>
        </w:rPr>
        <w:t>кафедрой</w:t>
      </w:r>
      <w:r w:rsidRPr="004A7AE1">
        <w:rPr>
          <w:rFonts w:ascii="Times New Roman" w:eastAsia="Times New Roman" w:hAnsi="Times New Roman" w:cs="Times New Roman"/>
          <w:sz w:val="26"/>
          <w:szCs w:val="26"/>
          <w:lang w:eastAsia="ru-RU"/>
        </w:rPr>
        <w:t>___________________________________</w:t>
      </w:r>
    </w:p>
    <w:p w:rsidR="00E84B43" w:rsidRDefault="00E84B43" w:rsidP="00E84B43">
      <w:pPr>
        <w:pBdr>
          <w:bottom w:val="single" w:sz="12" w:space="1" w:color="auto"/>
        </w:pBdr>
        <w:spacing w:after="0" w:line="240" w:lineRule="auto"/>
        <w:ind w:left="3828"/>
        <w:jc w:val="center"/>
        <w:rPr>
          <w:rFonts w:ascii="Times New Roman" w:eastAsia="Times New Roman" w:hAnsi="Times New Roman" w:cs="Times New Roman"/>
          <w:sz w:val="26"/>
          <w:szCs w:val="26"/>
          <w:vertAlign w:val="superscript"/>
          <w:lang w:eastAsia="ru-RU"/>
        </w:rPr>
      </w:pPr>
      <w:r w:rsidRPr="004A7AE1">
        <w:rPr>
          <w:rFonts w:ascii="Times New Roman" w:eastAsia="Times New Roman" w:hAnsi="Times New Roman" w:cs="Times New Roman"/>
          <w:sz w:val="26"/>
          <w:szCs w:val="26"/>
          <w:vertAlign w:val="superscript"/>
          <w:lang w:eastAsia="ru-RU"/>
        </w:rPr>
        <w:t>(название департамента/кафедры)</w:t>
      </w:r>
    </w:p>
    <w:p w:rsidR="00E84B43" w:rsidRPr="004A7AE1" w:rsidRDefault="00E84B43" w:rsidP="00E84B43">
      <w:pPr>
        <w:pBdr>
          <w:bottom w:val="single" w:sz="12" w:space="1" w:color="auto"/>
        </w:pBdr>
        <w:spacing w:after="0" w:line="240" w:lineRule="auto"/>
        <w:ind w:left="3828"/>
        <w:jc w:val="center"/>
        <w:rPr>
          <w:rFonts w:ascii="Times New Roman" w:eastAsia="Times New Roman" w:hAnsi="Times New Roman" w:cs="Times New Roman"/>
          <w:sz w:val="26"/>
          <w:szCs w:val="26"/>
          <w:vertAlign w:val="superscript"/>
          <w:lang w:eastAsia="ru-RU"/>
        </w:rPr>
      </w:pPr>
    </w:p>
    <w:p w:rsidR="00E84B43" w:rsidRPr="005C57E8" w:rsidRDefault="00E84B43" w:rsidP="00E84B43">
      <w:pPr>
        <w:spacing w:after="0" w:line="240" w:lineRule="auto"/>
        <w:ind w:left="3828"/>
        <w:jc w:val="center"/>
        <w:rPr>
          <w:rFonts w:ascii="Times New Roman" w:eastAsia="Times New Roman" w:hAnsi="Times New Roman" w:cs="Times New Roman"/>
          <w:sz w:val="26"/>
          <w:szCs w:val="26"/>
          <w:lang w:eastAsia="ru-RU"/>
        </w:rPr>
      </w:pPr>
      <w:proofErr w:type="gramStart"/>
      <w:r>
        <w:rPr>
          <w:rFonts w:ascii="Times New Roman" w:eastAsia="Times New Roman" w:hAnsi="Times New Roman" w:cs="Times New Roman"/>
          <w:sz w:val="26"/>
          <w:szCs w:val="26"/>
          <w:lang w:eastAsia="ru-RU"/>
        </w:rPr>
        <w:t>_</w:t>
      </w:r>
      <w:r w:rsidRPr="004A7AE1">
        <w:rPr>
          <w:rFonts w:ascii="Times New Roman" w:eastAsia="Times New Roman" w:hAnsi="Times New Roman" w:cs="Times New Roman"/>
          <w:sz w:val="26"/>
          <w:szCs w:val="26"/>
          <w:vertAlign w:val="superscript"/>
          <w:lang w:eastAsia="ru-RU"/>
        </w:rPr>
        <w:t>(</w:t>
      </w:r>
      <w:proofErr w:type="gramEnd"/>
      <w:r w:rsidRPr="004A7AE1">
        <w:rPr>
          <w:rFonts w:ascii="Times New Roman" w:eastAsia="Times New Roman" w:hAnsi="Times New Roman" w:cs="Times New Roman"/>
          <w:sz w:val="26"/>
          <w:szCs w:val="26"/>
          <w:vertAlign w:val="superscript"/>
          <w:lang w:eastAsia="ru-RU"/>
        </w:rPr>
        <w:t>Фамилия И.О.)</w:t>
      </w:r>
    </w:p>
    <w:p w:rsidR="00E84B43" w:rsidRPr="004A7AE1" w:rsidRDefault="00E84B43" w:rsidP="00E84B43">
      <w:pPr>
        <w:spacing w:after="0" w:line="240" w:lineRule="auto"/>
        <w:ind w:left="3828"/>
        <w:jc w:val="right"/>
        <w:rPr>
          <w:rFonts w:ascii="Times New Roman" w:eastAsia="Times New Roman" w:hAnsi="Times New Roman" w:cs="Times New Roman"/>
          <w:sz w:val="26"/>
          <w:szCs w:val="26"/>
          <w:lang w:eastAsia="ru-RU"/>
        </w:rPr>
      </w:pPr>
      <w:r>
        <w:rPr>
          <w:rFonts w:ascii="Times New Roman" w:eastAsia="Times New Roman" w:hAnsi="Times New Roman" w:cs="Times New Roman"/>
          <w:sz w:val="28"/>
          <w:szCs w:val="26"/>
          <w:lang w:eastAsia="ru-RU"/>
        </w:rPr>
        <w:t>обучающегося учебной группы</w:t>
      </w:r>
      <w:r w:rsidRPr="004A7AE1">
        <w:rPr>
          <w:rFonts w:ascii="Times New Roman" w:eastAsia="Times New Roman" w:hAnsi="Times New Roman" w:cs="Times New Roman"/>
          <w:sz w:val="26"/>
          <w:szCs w:val="26"/>
          <w:lang w:eastAsia="ru-RU"/>
        </w:rPr>
        <w:t>______________</w:t>
      </w:r>
    </w:p>
    <w:p w:rsidR="00E84B43" w:rsidRPr="004A7AE1" w:rsidRDefault="00E84B43" w:rsidP="00E84B43">
      <w:pPr>
        <w:spacing w:after="0" w:line="240" w:lineRule="auto"/>
        <w:ind w:left="3828"/>
        <w:jc w:val="center"/>
        <w:rPr>
          <w:rFonts w:ascii="Times New Roman" w:eastAsia="Times New Roman" w:hAnsi="Times New Roman" w:cs="Times New Roman"/>
          <w:sz w:val="26"/>
          <w:szCs w:val="26"/>
          <w:vertAlign w:val="superscript"/>
          <w:lang w:eastAsia="ru-RU"/>
        </w:rPr>
      </w:pPr>
      <w:r w:rsidRPr="004A7AE1">
        <w:rPr>
          <w:rFonts w:ascii="Times New Roman" w:eastAsia="Times New Roman" w:hAnsi="Times New Roman" w:cs="Times New Roman"/>
          <w:sz w:val="26"/>
          <w:szCs w:val="26"/>
          <w:vertAlign w:val="superscript"/>
          <w:lang w:eastAsia="ru-RU"/>
        </w:rPr>
        <w:t>(номер группы)</w:t>
      </w:r>
    </w:p>
    <w:p w:rsidR="00E84B43" w:rsidRPr="004A7AE1" w:rsidRDefault="00E84B43" w:rsidP="00E84B43">
      <w:pPr>
        <w:spacing w:after="0" w:line="240" w:lineRule="auto"/>
        <w:ind w:left="3828"/>
        <w:jc w:val="right"/>
        <w:rPr>
          <w:rFonts w:ascii="Times New Roman" w:eastAsia="Times New Roman" w:hAnsi="Times New Roman" w:cs="Times New Roman"/>
          <w:sz w:val="26"/>
          <w:szCs w:val="26"/>
          <w:lang w:eastAsia="ru-RU"/>
        </w:rPr>
      </w:pPr>
      <w:r>
        <w:rPr>
          <w:rFonts w:ascii="Times New Roman" w:eastAsia="Times New Roman" w:hAnsi="Times New Roman" w:cs="Times New Roman"/>
          <w:sz w:val="28"/>
          <w:szCs w:val="26"/>
          <w:lang w:eastAsia="ru-RU"/>
        </w:rPr>
        <w:t>уровень образования</w:t>
      </w:r>
      <w:r w:rsidRPr="004A7AE1">
        <w:rPr>
          <w:rFonts w:ascii="Times New Roman" w:eastAsia="Times New Roman" w:hAnsi="Times New Roman" w:cs="Times New Roman"/>
          <w:sz w:val="26"/>
          <w:szCs w:val="26"/>
          <w:lang w:eastAsia="ru-RU"/>
        </w:rPr>
        <w:t>_________________________</w:t>
      </w:r>
    </w:p>
    <w:p w:rsidR="00E84B43" w:rsidRPr="004A7AE1" w:rsidRDefault="00E84B43" w:rsidP="00E84B43">
      <w:pPr>
        <w:tabs>
          <w:tab w:val="left" w:pos="5103"/>
        </w:tabs>
        <w:spacing w:after="0" w:line="240" w:lineRule="auto"/>
        <w:ind w:left="3828"/>
        <w:jc w:val="center"/>
        <w:rPr>
          <w:rFonts w:ascii="Times New Roman" w:eastAsia="Times New Roman" w:hAnsi="Times New Roman" w:cs="Times New Roman"/>
          <w:sz w:val="26"/>
          <w:szCs w:val="26"/>
          <w:lang w:eastAsia="ru-RU"/>
        </w:rPr>
      </w:pPr>
      <w:r w:rsidRPr="004A7AE1">
        <w:rPr>
          <w:rFonts w:ascii="Times New Roman" w:eastAsia="Times New Roman" w:hAnsi="Times New Roman" w:cs="Times New Roman"/>
          <w:sz w:val="26"/>
          <w:szCs w:val="26"/>
          <w:vertAlign w:val="superscript"/>
          <w:lang w:eastAsia="ru-RU"/>
        </w:rPr>
        <w:tab/>
      </w:r>
      <w:r w:rsidRPr="004A7AE1">
        <w:rPr>
          <w:rFonts w:ascii="Times New Roman" w:eastAsia="Times New Roman" w:hAnsi="Times New Roman" w:cs="Times New Roman"/>
          <w:sz w:val="26"/>
          <w:szCs w:val="26"/>
          <w:vertAlign w:val="superscript"/>
          <w:lang w:eastAsia="ru-RU"/>
        </w:rPr>
        <w:tab/>
        <w:t>(</w:t>
      </w:r>
      <w:proofErr w:type="spellStart"/>
      <w:r w:rsidRPr="004A7AE1">
        <w:rPr>
          <w:rFonts w:ascii="Times New Roman" w:eastAsia="Times New Roman" w:hAnsi="Times New Roman" w:cs="Times New Roman"/>
          <w:sz w:val="26"/>
          <w:szCs w:val="26"/>
          <w:vertAlign w:val="superscript"/>
          <w:lang w:eastAsia="ru-RU"/>
        </w:rPr>
        <w:t>бакалавриат</w:t>
      </w:r>
      <w:proofErr w:type="spellEnd"/>
      <w:r w:rsidRPr="004A7AE1">
        <w:rPr>
          <w:rFonts w:ascii="Times New Roman" w:eastAsia="Times New Roman" w:hAnsi="Times New Roman" w:cs="Times New Roman"/>
          <w:sz w:val="26"/>
          <w:szCs w:val="26"/>
          <w:vertAlign w:val="superscript"/>
          <w:lang w:eastAsia="ru-RU"/>
        </w:rPr>
        <w:t>/магистратура)</w:t>
      </w:r>
    </w:p>
    <w:p w:rsidR="00E84B43" w:rsidRPr="004A7AE1" w:rsidRDefault="00E84B43" w:rsidP="00E84B43">
      <w:pPr>
        <w:spacing w:after="0" w:line="240" w:lineRule="auto"/>
        <w:ind w:left="3828"/>
        <w:jc w:val="right"/>
        <w:rPr>
          <w:rFonts w:ascii="Times New Roman" w:eastAsia="Times New Roman" w:hAnsi="Times New Roman" w:cs="Times New Roman"/>
          <w:sz w:val="26"/>
          <w:szCs w:val="26"/>
          <w:lang w:eastAsia="ru-RU"/>
        </w:rPr>
      </w:pPr>
      <w:r w:rsidRPr="004A7AE1">
        <w:rPr>
          <w:rFonts w:ascii="Times New Roman" w:eastAsia="Times New Roman" w:hAnsi="Times New Roman" w:cs="Times New Roman"/>
          <w:sz w:val="26"/>
          <w:szCs w:val="26"/>
          <w:lang w:eastAsia="ru-RU"/>
        </w:rPr>
        <w:t>____________________________________________</w:t>
      </w:r>
    </w:p>
    <w:p w:rsidR="00E84B43" w:rsidRPr="004A7AE1" w:rsidRDefault="00E84B43" w:rsidP="00E84B43">
      <w:pPr>
        <w:spacing w:after="0" w:line="240" w:lineRule="auto"/>
        <w:ind w:left="3828"/>
        <w:jc w:val="center"/>
        <w:rPr>
          <w:rFonts w:ascii="Times New Roman" w:eastAsia="Times New Roman" w:hAnsi="Times New Roman" w:cs="Times New Roman"/>
          <w:sz w:val="26"/>
          <w:szCs w:val="26"/>
          <w:vertAlign w:val="superscript"/>
          <w:lang w:eastAsia="ru-RU"/>
        </w:rPr>
      </w:pPr>
      <w:r w:rsidRPr="004A7AE1">
        <w:rPr>
          <w:rFonts w:ascii="Times New Roman" w:eastAsia="Times New Roman" w:hAnsi="Times New Roman" w:cs="Times New Roman"/>
          <w:sz w:val="26"/>
          <w:szCs w:val="26"/>
          <w:vertAlign w:val="superscript"/>
          <w:lang w:eastAsia="ru-RU"/>
        </w:rPr>
        <w:t>(ФИО обучающегося полностью)</w:t>
      </w:r>
    </w:p>
    <w:p w:rsidR="00E84B43" w:rsidRPr="004A7AE1" w:rsidRDefault="00E84B43" w:rsidP="00E84B43">
      <w:pPr>
        <w:spacing w:after="0" w:line="240" w:lineRule="auto"/>
        <w:ind w:left="3828"/>
        <w:jc w:val="right"/>
        <w:rPr>
          <w:rFonts w:ascii="Times New Roman" w:eastAsia="Times New Roman" w:hAnsi="Times New Roman" w:cs="Times New Roman"/>
          <w:sz w:val="26"/>
          <w:szCs w:val="26"/>
          <w:lang w:eastAsia="ru-RU"/>
        </w:rPr>
      </w:pPr>
      <w:r w:rsidRPr="004A7AE1">
        <w:rPr>
          <w:rFonts w:ascii="Times New Roman" w:eastAsia="Times New Roman" w:hAnsi="Times New Roman" w:cs="Times New Roman"/>
          <w:sz w:val="28"/>
          <w:szCs w:val="26"/>
          <w:lang w:eastAsia="ru-RU"/>
        </w:rPr>
        <w:t>моб. тел</w:t>
      </w:r>
      <w:r>
        <w:rPr>
          <w:rFonts w:ascii="Times New Roman" w:eastAsia="Times New Roman" w:hAnsi="Times New Roman" w:cs="Times New Roman"/>
          <w:sz w:val="26"/>
          <w:szCs w:val="26"/>
          <w:lang w:eastAsia="ru-RU"/>
        </w:rPr>
        <w:t>.: __________________</w:t>
      </w:r>
      <w:r w:rsidRPr="004A7AE1">
        <w:rPr>
          <w:rFonts w:ascii="Times New Roman" w:eastAsia="Times New Roman" w:hAnsi="Times New Roman" w:cs="Times New Roman"/>
          <w:sz w:val="26"/>
          <w:szCs w:val="26"/>
          <w:lang w:eastAsia="ru-RU"/>
        </w:rPr>
        <w:t>_________________</w:t>
      </w:r>
    </w:p>
    <w:p w:rsidR="00E84B43" w:rsidRPr="004A7AE1" w:rsidRDefault="00E84B43" w:rsidP="00E84B43">
      <w:pPr>
        <w:spacing w:after="0" w:line="240" w:lineRule="auto"/>
        <w:ind w:left="3828"/>
        <w:jc w:val="right"/>
        <w:rPr>
          <w:rFonts w:ascii="Times New Roman" w:eastAsia="Times New Roman" w:hAnsi="Times New Roman" w:cs="Times New Roman"/>
          <w:sz w:val="26"/>
          <w:szCs w:val="26"/>
          <w:lang w:eastAsia="ru-RU"/>
        </w:rPr>
      </w:pPr>
      <w:proofErr w:type="gramStart"/>
      <w:r w:rsidRPr="004A7AE1">
        <w:rPr>
          <w:rFonts w:ascii="Times New Roman" w:eastAsia="Times New Roman" w:hAnsi="Times New Roman" w:cs="Times New Roman"/>
          <w:sz w:val="28"/>
          <w:szCs w:val="26"/>
          <w:lang w:val="en-US" w:eastAsia="ru-RU"/>
        </w:rPr>
        <w:t>e</w:t>
      </w:r>
      <w:r w:rsidRPr="004A7AE1">
        <w:rPr>
          <w:rFonts w:ascii="Times New Roman" w:eastAsia="Times New Roman" w:hAnsi="Times New Roman" w:cs="Times New Roman"/>
          <w:sz w:val="28"/>
          <w:szCs w:val="26"/>
          <w:lang w:eastAsia="ru-RU"/>
        </w:rPr>
        <w:t>-</w:t>
      </w:r>
      <w:r w:rsidRPr="004A7AE1">
        <w:rPr>
          <w:rFonts w:ascii="Times New Roman" w:eastAsia="Times New Roman" w:hAnsi="Times New Roman" w:cs="Times New Roman"/>
          <w:sz w:val="28"/>
          <w:szCs w:val="26"/>
          <w:lang w:val="en-US" w:eastAsia="ru-RU"/>
        </w:rPr>
        <w:t>mail</w:t>
      </w:r>
      <w:proofErr w:type="gramEnd"/>
      <w:r w:rsidRPr="004A7AE1">
        <w:rPr>
          <w:rFonts w:ascii="Times New Roman" w:eastAsia="Times New Roman" w:hAnsi="Times New Roman" w:cs="Times New Roman"/>
          <w:sz w:val="28"/>
          <w:szCs w:val="26"/>
          <w:lang w:eastAsia="ru-RU"/>
        </w:rPr>
        <w:t>:  _</w:t>
      </w:r>
      <w:r>
        <w:rPr>
          <w:rFonts w:ascii="Times New Roman" w:eastAsia="Times New Roman" w:hAnsi="Times New Roman" w:cs="Times New Roman"/>
          <w:sz w:val="26"/>
          <w:szCs w:val="26"/>
          <w:lang w:eastAsia="ru-RU"/>
        </w:rPr>
        <w:t>___________________</w:t>
      </w:r>
      <w:r w:rsidRPr="004A7AE1">
        <w:rPr>
          <w:rFonts w:ascii="Times New Roman" w:eastAsia="Times New Roman" w:hAnsi="Times New Roman" w:cs="Times New Roman"/>
          <w:sz w:val="26"/>
          <w:szCs w:val="26"/>
          <w:lang w:eastAsia="ru-RU"/>
        </w:rPr>
        <w:t>_________________</w:t>
      </w:r>
    </w:p>
    <w:p w:rsidR="00E84B43" w:rsidRPr="004A7AE1" w:rsidRDefault="00E84B43" w:rsidP="00E84B43">
      <w:pPr>
        <w:spacing w:after="0" w:line="240" w:lineRule="auto"/>
        <w:jc w:val="right"/>
        <w:rPr>
          <w:rFonts w:ascii="Times New Roman" w:eastAsia="Times New Roman" w:hAnsi="Times New Roman" w:cs="Times New Roman"/>
          <w:sz w:val="26"/>
          <w:szCs w:val="26"/>
          <w:lang w:eastAsia="ru-RU"/>
        </w:rPr>
      </w:pPr>
    </w:p>
    <w:p w:rsidR="00E84B43" w:rsidRPr="004A7AE1" w:rsidRDefault="00E84B43" w:rsidP="00E84B43">
      <w:pPr>
        <w:spacing w:after="0" w:line="240" w:lineRule="auto"/>
        <w:rPr>
          <w:rFonts w:ascii="Times New Roman" w:eastAsia="Times New Roman" w:hAnsi="Times New Roman" w:cs="Times New Roman"/>
          <w:sz w:val="26"/>
          <w:szCs w:val="26"/>
          <w:lang w:eastAsia="ru-RU"/>
        </w:rPr>
      </w:pPr>
    </w:p>
    <w:p w:rsidR="00E84B43" w:rsidRPr="004A7AE1" w:rsidRDefault="00E84B43" w:rsidP="00E84B43">
      <w:pPr>
        <w:spacing w:after="0" w:line="240" w:lineRule="auto"/>
        <w:jc w:val="center"/>
        <w:rPr>
          <w:rFonts w:ascii="Times New Roman" w:eastAsia="Times New Roman" w:hAnsi="Times New Roman" w:cs="Times New Roman"/>
          <w:b/>
          <w:sz w:val="28"/>
          <w:szCs w:val="26"/>
          <w:lang w:eastAsia="ru-RU"/>
        </w:rPr>
      </w:pPr>
      <w:r w:rsidRPr="004A7AE1">
        <w:rPr>
          <w:rFonts w:ascii="Times New Roman" w:eastAsia="Times New Roman" w:hAnsi="Times New Roman" w:cs="Times New Roman"/>
          <w:b/>
          <w:sz w:val="28"/>
          <w:szCs w:val="26"/>
          <w:lang w:eastAsia="ru-RU"/>
        </w:rPr>
        <w:t>ЗАЯВЛЕНИЕ</w:t>
      </w:r>
    </w:p>
    <w:p w:rsidR="00E84B43" w:rsidRPr="004A7AE1" w:rsidRDefault="00E84B43" w:rsidP="00E84B43">
      <w:pPr>
        <w:spacing w:after="0" w:line="240" w:lineRule="auto"/>
        <w:rPr>
          <w:rFonts w:ascii="Times New Roman" w:eastAsia="Times New Roman" w:hAnsi="Times New Roman" w:cs="Times New Roman"/>
          <w:sz w:val="26"/>
          <w:szCs w:val="26"/>
          <w:lang w:eastAsia="ru-RU"/>
        </w:rPr>
      </w:pP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8"/>
          <w:szCs w:val="26"/>
          <w:lang w:eastAsia="ru-RU"/>
        </w:rPr>
        <w:t>Прошу</w:t>
      </w:r>
      <w:r>
        <w:rPr>
          <w:rFonts w:ascii="Times New Roman" w:eastAsia="Times New Roman" w:hAnsi="Times New Roman" w:cs="Times New Roman"/>
          <w:sz w:val="28"/>
          <w:szCs w:val="26"/>
          <w:lang w:eastAsia="ru-RU"/>
        </w:rPr>
        <w:t xml:space="preserve"> предоставить место прохождения</w:t>
      </w:r>
      <w:r w:rsidRPr="000F05CD">
        <w:rPr>
          <w:rFonts w:ascii="Times New Roman" w:eastAsia="Times New Roman" w:hAnsi="Times New Roman" w:cs="Times New Roman"/>
          <w:sz w:val="26"/>
          <w:szCs w:val="26"/>
          <w:lang w:eastAsia="ru-RU"/>
        </w:rPr>
        <w:t>__________________________________ _____________________________________</w:t>
      </w:r>
      <w:r>
        <w:rPr>
          <w:rFonts w:ascii="Times New Roman" w:eastAsia="Times New Roman" w:hAnsi="Times New Roman" w:cs="Times New Roman"/>
          <w:sz w:val="26"/>
          <w:szCs w:val="26"/>
          <w:lang w:eastAsia="ru-RU"/>
        </w:rPr>
        <w:t>____________________________</w:t>
      </w:r>
      <w:r w:rsidRPr="000F05CD">
        <w:rPr>
          <w:rFonts w:ascii="Times New Roman" w:eastAsia="Times New Roman" w:hAnsi="Times New Roman" w:cs="Times New Roman"/>
          <w:sz w:val="28"/>
          <w:szCs w:val="26"/>
          <w:lang w:eastAsia="ru-RU"/>
        </w:rPr>
        <w:t>практики</w:t>
      </w:r>
    </w:p>
    <w:p w:rsidR="00E84B43" w:rsidRPr="000F05CD" w:rsidRDefault="00E84B43" w:rsidP="00E84B43">
      <w:pPr>
        <w:spacing w:after="0" w:line="240" w:lineRule="auto"/>
        <w:jc w:val="both"/>
        <w:rPr>
          <w:rFonts w:ascii="Times New Roman" w:eastAsia="Times New Roman" w:hAnsi="Times New Roman" w:cs="Times New Roman"/>
          <w:sz w:val="26"/>
          <w:szCs w:val="26"/>
          <w:vertAlign w:val="superscript"/>
          <w:lang w:eastAsia="ru-RU"/>
        </w:rPr>
      </w:pPr>
      <w:r w:rsidRPr="000F05CD">
        <w:rPr>
          <w:rFonts w:ascii="Times New Roman" w:eastAsia="Times New Roman" w:hAnsi="Times New Roman" w:cs="Times New Roman"/>
          <w:sz w:val="26"/>
          <w:szCs w:val="26"/>
          <w:vertAlign w:val="superscript"/>
          <w:lang w:eastAsia="ru-RU"/>
        </w:rPr>
        <w:t xml:space="preserve">                                                                                        (вид практики)</w:t>
      </w: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8"/>
          <w:szCs w:val="26"/>
          <w:lang w:eastAsia="ru-RU"/>
        </w:rPr>
        <w:t xml:space="preserve">Тема выпускной квалификационной работы:  </w:t>
      </w: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6"/>
          <w:szCs w:val="26"/>
          <w:lang w:eastAsia="ru-RU"/>
        </w:rPr>
        <w:t>_______________________________________</w:t>
      </w:r>
      <w:r>
        <w:rPr>
          <w:rFonts w:ascii="Times New Roman" w:eastAsia="Times New Roman" w:hAnsi="Times New Roman" w:cs="Times New Roman"/>
          <w:sz w:val="26"/>
          <w:szCs w:val="26"/>
          <w:lang w:eastAsia="ru-RU"/>
        </w:rPr>
        <w:t>_________________________</w:t>
      </w:r>
      <w:r w:rsidRPr="000F05CD">
        <w:rPr>
          <w:rFonts w:ascii="Times New Roman" w:eastAsia="Times New Roman" w:hAnsi="Times New Roman" w:cs="Times New Roman"/>
          <w:sz w:val="26"/>
          <w:szCs w:val="26"/>
          <w:lang w:eastAsia="ru-RU"/>
        </w:rPr>
        <w:t>_______</w:t>
      </w: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8"/>
          <w:szCs w:val="26"/>
          <w:lang w:eastAsia="ru-RU"/>
        </w:rPr>
        <w:t>Предполагаемые базы практики:</w:t>
      </w:r>
      <w:r w:rsidRPr="000F05CD">
        <w:rPr>
          <w:rFonts w:ascii="Times New Roman" w:eastAsia="Times New Roman" w:hAnsi="Times New Roman" w:cs="Times New Roman"/>
          <w:sz w:val="26"/>
          <w:szCs w:val="26"/>
          <w:lang w:eastAsia="ru-RU"/>
        </w:rPr>
        <w:t xml:space="preserve"> _________________________________________</w:t>
      </w:r>
    </w:p>
    <w:p w:rsidR="00E84B43" w:rsidRPr="000F05CD" w:rsidRDefault="00E84B43" w:rsidP="00E84B43">
      <w:pPr>
        <w:spacing w:after="0" w:line="240" w:lineRule="auto"/>
        <w:ind w:firstLine="708"/>
        <w:jc w:val="both"/>
        <w:rPr>
          <w:rFonts w:ascii="Times New Roman" w:eastAsia="Times New Roman" w:hAnsi="Times New Roman" w:cs="Times New Roman"/>
          <w:sz w:val="24"/>
          <w:szCs w:val="24"/>
          <w:lang w:eastAsia="ru-RU"/>
        </w:rPr>
      </w:pPr>
      <w:r w:rsidRPr="000F05CD">
        <w:rPr>
          <w:rFonts w:ascii="Times New Roman" w:eastAsia="Times New Roman" w:hAnsi="Times New Roman" w:cs="Times New Roman"/>
          <w:sz w:val="24"/>
          <w:szCs w:val="24"/>
          <w:vertAlign w:val="superscript"/>
          <w:lang w:eastAsia="ru-RU"/>
        </w:rPr>
        <w:t xml:space="preserve">(укажите названия организаций, согласно списку договоров и соглашений, </w:t>
      </w: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6"/>
          <w:szCs w:val="26"/>
          <w:lang w:eastAsia="ru-RU"/>
        </w:rPr>
        <w:t>______________________________________________</w:t>
      </w:r>
      <w:r>
        <w:rPr>
          <w:rFonts w:ascii="Times New Roman" w:eastAsia="Times New Roman" w:hAnsi="Times New Roman" w:cs="Times New Roman"/>
          <w:sz w:val="26"/>
          <w:szCs w:val="26"/>
          <w:lang w:eastAsia="ru-RU"/>
        </w:rPr>
        <w:t>_________________________</w:t>
      </w:r>
    </w:p>
    <w:p w:rsidR="00E84B43" w:rsidRPr="000F05CD" w:rsidRDefault="00E84B43" w:rsidP="00E84B43">
      <w:pPr>
        <w:spacing w:after="0" w:line="240" w:lineRule="auto"/>
        <w:jc w:val="both"/>
        <w:rPr>
          <w:rFonts w:ascii="Times New Roman" w:eastAsia="Times New Roman" w:hAnsi="Times New Roman" w:cs="Times New Roman"/>
          <w:sz w:val="24"/>
          <w:szCs w:val="24"/>
          <w:vertAlign w:val="superscript"/>
          <w:lang w:eastAsia="ru-RU"/>
        </w:rPr>
      </w:pPr>
      <w:r w:rsidRPr="000F05CD">
        <w:rPr>
          <w:rFonts w:ascii="Times New Roman" w:eastAsia="Times New Roman" w:hAnsi="Times New Roman" w:cs="Times New Roman"/>
          <w:sz w:val="24"/>
          <w:szCs w:val="24"/>
          <w:vertAlign w:val="superscript"/>
          <w:lang w:eastAsia="ru-RU"/>
        </w:rPr>
        <w:t>размещенному на сайте Финансового университета www.fa.ru в разделе «Студентам», подраздел «Практика»)</w:t>
      </w: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6"/>
          <w:szCs w:val="26"/>
          <w:lang w:eastAsia="ru-RU"/>
        </w:rPr>
        <w:t>___________________________________________</w:t>
      </w:r>
      <w:r>
        <w:rPr>
          <w:rFonts w:ascii="Times New Roman" w:eastAsia="Times New Roman" w:hAnsi="Times New Roman" w:cs="Times New Roman"/>
          <w:sz w:val="26"/>
          <w:szCs w:val="26"/>
          <w:lang w:eastAsia="ru-RU"/>
        </w:rPr>
        <w:t>_________________________</w:t>
      </w: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8"/>
          <w:szCs w:val="26"/>
          <w:lang w:eastAsia="ru-RU"/>
        </w:rPr>
        <w:t xml:space="preserve">Средний балл </w:t>
      </w:r>
      <w:r>
        <w:rPr>
          <w:rFonts w:ascii="Times New Roman" w:eastAsia="Times New Roman" w:hAnsi="Times New Roman" w:cs="Times New Roman"/>
          <w:sz w:val="28"/>
          <w:szCs w:val="26"/>
          <w:lang w:eastAsia="ru-RU"/>
        </w:rPr>
        <w:t>успеваемости по зачетной книжке</w:t>
      </w:r>
      <w:r w:rsidRPr="000F05CD">
        <w:rPr>
          <w:rFonts w:ascii="Times New Roman" w:eastAsia="Times New Roman" w:hAnsi="Times New Roman" w:cs="Times New Roman"/>
          <w:sz w:val="26"/>
          <w:szCs w:val="26"/>
          <w:lang w:eastAsia="ru-RU"/>
        </w:rPr>
        <w:t>___________________________</w:t>
      </w:r>
    </w:p>
    <w:p w:rsidR="00E84B43" w:rsidRPr="000F05CD" w:rsidRDefault="00E84B43" w:rsidP="00E84B43">
      <w:pPr>
        <w:spacing w:after="0" w:line="240" w:lineRule="auto"/>
        <w:jc w:val="both"/>
        <w:rPr>
          <w:rFonts w:ascii="Times New Roman" w:eastAsia="Times New Roman" w:hAnsi="Times New Roman" w:cs="Times New Roman"/>
          <w:sz w:val="26"/>
          <w:szCs w:val="26"/>
          <w:vertAlign w:val="superscript"/>
          <w:lang w:eastAsia="ru-RU"/>
        </w:rPr>
      </w:pPr>
      <w:r w:rsidRPr="000F05CD">
        <w:rPr>
          <w:rFonts w:ascii="Times New Roman" w:eastAsia="Times New Roman" w:hAnsi="Times New Roman" w:cs="Times New Roman"/>
          <w:sz w:val="26"/>
          <w:szCs w:val="26"/>
          <w:vertAlign w:val="superscript"/>
          <w:lang w:eastAsia="ru-RU"/>
        </w:rPr>
        <w:t xml:space="preserve">                                                                                                                                                      (за весь период обучения, </w:t>
      </w:r>
      <w:proofErr w:type="gramStart"/>
      <w:r w:rsidRPr="000F05CD">
        <w:rPr>
          <w:rFonts w:ascii="Times New Roman" w:eastAsia="Times New Roman" w:hAnsi="Times New Roman" w:cs="Times New Roman"/>
          <w:sz w:val="26"/>
          <w:szCs w:val="26"/>
          <w:vertAlign w:val="superscript"/>
          <w:lang w:eastAsia="ru-RU"/>
        </w:rPr>
        <w:t>например</w:t>
      </w:r>
      <w:proofErr w:type="gramEnd"/>
      <w:r w:rsidRPr="000F05CD">
        <w:rPr>
          <w:rFonts w:ascii="Times New Roman" w:eastAsia="Times New Roman" w:hAnsi="Times New Roman" w:cs="Times New Roman"/>
          <w:sz w:val="26"/>
          <w:szCs w:val="26"/>
          <w:vertAlign w:val="superscript"/>
          <w:lang w:eastAsia="ru-RU"/>
        </w:rPr>
        <w:t>: 4,5)</w:t>
      </w: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8"/>
          <w:szCs w:val="26"/>
          <w:lang w:eastAsia="ru-RU"/>
        </w:rPr>
        <w:t xml:space="preserve">Владение иностранными языками: </w:t>
      </w:r>
      <w:r w:rsidRPr="000F05CD">
        <w:rPr>
          <w:rFonts w:ascii="Times New Roman" w:eastAsia="Times New Roman" w:hAnsi="Times New Roman" w:cs="Times New Roman"/>
          <w:sz w:val="26"/>
          <w:szCs w:val="26"/>
          <w:lang w:eastAsia="ru-RU"/>
        </w:rPr>
        <w:t>______________________________________</w:t>
      </w:r>
    </w:p>
    <w:p w:rsidR="00E84B43" w:rsidRPr="000F05CD" w:rsidRDefault="00E84B43" w:rsidP="00E84B43">
      <w:pPr>
        <w:spacing w:after="0" w:line="240" w:lineRule="auto"/>
        <w:jc w:val="both"/>
        <w:rPr>
          <w:rFonts w:ascii="Times New Roman" w:eastAsia="Times New Roman" w:hAnsi="Times New Roman" w:cs="Times New Roman"/>
          <w:sz w:val="26"/>
          <w:szCs w:val="26"/>
          <w:vertAlign w:val="superscript"/>
          <w:lang w:eastAsia="ru-RU"/>
        </w:rPr>
      </w:pPr>
      <w:r w:rsidRPr="000F05CD">
        <w:rPr>
          <w:rFonts w:ascii="Times New Roman" w:eastAsia="Times New Roman" w:hAnsi="Times New Roman" w:cs="Times New Roman"/>
          <w:sz w:val="26"/>
          <w:szCs w:val="26"/>
          <w:vertAlign w:val="superscript"/>
          <w:lang w:eastAsia="ru-RU"/>
        </w:rPr>
        <w:t xml:space="preserve">                                                                                                                (укажите, какими языками владеете и на каком уровне)</w:t>
      </w:r>
    </w:p>
    <w:p w:rsidR="00E84B43" w:rsidRPr="000F05CD" w:rsidRDefault="00E84B43" w:rsidP="00E84B43">
      <w:pPr>
        <w:spacing w:after="0" w:line="240" w:lineRule="auto"/>
        <w:ind w:firstLine="708"/>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6"/>
          <w:szCs w:val="26"/>
          <w:lang w:eastAsia="ru-RU"/>
        </w:rPr>
        <w:t>Мне известно,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работы/магистерской диссертации, а также уровню подготовки обучающегося (средний балл успеваемости, уровень владения иностранными языками и т.д.).</w:t>
      </w:r>
    </w:p>
    <w:p w:rsidR="00E84B43" w:rsidRPr="000F05CD" w:rsidRDefault="00E84B43" w:rsidP="00E84B43">
      <w:pPr>
        <w:spacing w:after="0" w:line="240" w:lineRule="auto"/>
        <w:jc w:val="both"/>
        <w:rPr>
          <w:rFonts w:ascii="Times New Roman" w:eastAsia="Times New Roman" w:hAnsi="Times New Roman" w:cs="Times New Roman"/>
          <w:sz w:val="26"/>
          <w:szCs w:val="26"/>
          <w:lang w:eastAsia="ru-RU"/>
        </w:rPr>
      </w:pPr>
      <w:r w:rsidRPr="000F05CD">
        <w:rPr>
          <w:rFonts w:ascii="Times New Roman" w:eastAsia="Times New Roman" w:hAnsi="Times New Roman" w:cs="Times New Roman"/>
          <w:sz w:val="26"/>
          <w:szCs w:val="26"/>
          <w:lang w:eastAsia="ru-RU"/>
        </w:rPr>
        <w:t>______________                                                                           _____________________</w:t>
      </w:r>
    </w:p>
    <w:p w:rsidR="00E84B43" w:rsidRPr="005C57E8" w:rsidRDefault="00E84B43" w:rsidP="00E84B43">
      <w:pPr>
        <w:spacing w:after="0" w:line="240" w:lineRule="auto"/>
        <w:rPr>
          <w:rFonts w:ascii="Times New Roman" w:hAnsi="Times New Roman" w:cs="Times New Roman"/>
          <w:sz w:val="28"/>
          <w:szCs w:val="28"/>
        </w:rPr>
        <w:sectPr w:rsidR="00E84B43" w:rsidRPr="005C57E8" w:rsidSect="00F551F8">
          <w:pgSz w:w="11909" w:h="16834"/>
          <w:pgMar w:top="1134" w:right="569" w:bottom="1134" w:left="1701" w:header="0" w:footer="3" w:gutter="0"/>
          <w:cols w:space="720"/>
          <w:noEndnote/>
          <w:docGrid w:linePitch="360"/>
        </w:sectPr>
      </w:pPr>
      <w:r w:rsidRPr="000F05CD">
        <w:rPr>
          <w:rFonts w:ascii="Times New Roman" w:eastAsia="Times New Roman" w:hAnsi="Times New Roman" w:cs="Times New Roman"/>
          <w:sz w:val="26"/>
          <w:szCs w:val="26"/>
          <w:vertAlign w:val="superscript"/>
          <w:lang w:eastAsia="ru-RU"/>
        </w:rPr>
        <w:t xml:space="preserve">                 (дата)                                                                                                                                                                                (подпись)</w:t>
      </w:r>
      <w:r>
        <w:rPr>
          <w:rFonts w:ascii="Times New Roman" w:hAnsi="Times New Roman" w:cs="Times New Roman"/>
          <w:sz w:val="28"/>
          <w:szCs w:val="28"/>
        </w:rPr>
        <w:tab/>
      </w:r>
    </w:p>
    <w:p w:rsidR="00E84B43" w:rsidRPr="000624A5" w:rsidRDefault="00E84B43" w:rsidP="00E84B43">
      <w:pPr>
        <w:pStyle w:val="1"/>
        <w:spacing w:before="0"/>
        <w:jc w:val="right"/>
        <w:rPr>
          <w:rFonts w:ascii="Times New Roman" w:eastAsia="Times New Roman" w:hAnsi="Times New Roman" w:cs="Times New Roman"/>
          <w:color w:val="auto"/>
          <w:lang w:eastAsia="ru-RU"/>
        </w:rPr>
      </w:pPr>
      <w:bookmarkStart w:id="17" w:name="_Toc41169736"/>
      <w:bookmarkStart w:id="18" w:name="_Toc41171184"/>
      <w:bookmarkStart w:id="19" w:name="_Toc41242389"/>
      <w:r w:rsidRPr="000624A5">
        <w:rPr>
          <w:rFonts w:ascii="Times New Roman" w:eastAsia="Times New Roman" w:hAnsi="Times New Roman" w:cs="Times New Roman"/>
          <w:color w:val="auto"/>
          <w:lang w:eastAsia="ru-RU"/>
        </w:rPr>
        <w:lastRenderedPageBreak/>
        <w:t>Приложение 2</w:t>
      </w:r>
      <w:bookmarkEnd w:id="17"/>
      <w:bookmarkEnd w:id="18"/>
      <w:bookmarkEnd w:id="19"/>
    </w:p>
    <w:p w:rsidR="00E84B43" w:rsidRPr="000624A5" w:rsidRDefault="00E84B43" w:rsidP="00E84B43">
      <w:pPr>
        <w:spacing w:after="0" w:line="240" w:lineRule="auto"/>
        <w:jc w:val="center"/>
        <w:rPr>
          <w:rFonts w:ascii="Times New Roman" w:eastAsia="Times New Roman" w:hAnsi="Times New Roman" w:cs="Times New Roman"/>
          <w:b/>
          <w:sz w:val="28"/>
          <w:szCs w:val="28"/>
          <w:lang w:eastAsia="ru-RU"/>
        </w:rPr>
      </w:pPr>
      <w:r w:rsidRPr="000624A5">
        <w:rPr>
          <w:rFonts w:ascii="Times New Roman" w:eastAsia="Times New Roman" w:hAnsi="Times New Roman" w:cs="Times New Roman"/>
          <w:b/>
          <w:sz w:val="28"/>
          <w:szCs w:val="28"/>
          <w:lang w:eastAsia="ru-RU"/>
        </w:rPr>
        <w:t>Форма договора</w:t>
      </w:r>
    </w:p>
    <w:p w:rsidR="00E84B43" w:rsidRPr="000624A5" w:rsidRDefault="00E84B43" w:rsidP="00E84B43">
      <w:pPr>
        <w:spacing w:after="0" w:line="240" w:lineRule="auto"/>
        <w:jc w:val="center"/>
        <w:rPr>
          <w:rFonts w:ascii="Times New Roman" w:eastAsia="Times New Roman" w:hAnsi="Times New Roman" w:cs="Times New Roman"/>
          <w:b/>
          <w:sz w:val="28"/>
          <w:szCs w:val="28"/>
          <w:lang w:eastAsia="ru-RU"/>
        </w:rPr>
      </w:pPr>
    </w:p>
    <w:p w:rsidR="00E84B43" w:rsidRPr="000624A5" w:rsidRDefault="00E84B43" w:rsidP="00E84B43">
      <w:pPr>
        <w:spacing w:after="0" w:line="240" w:lineRule="auto"/>
        <w:jc w:val="center"/>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b/>
          <w:sz w:val="26"/>
          <w:szCs w:val="26"/>
          <w:lang w:eastAsia="ru-RU"/>
        </w:rPr>
        <w:t>Договор № ___________</w:t>
      </w:r>
    </w:p>
    <w:p w:rsidR="00E84B43" w:rsidRPr="000624A5" w:rsidRDefault="00E84B43" w:rsidP="00E84B43">
      <w:pPr>
        <w:spacing w:after="0" w:line="240" w:lineRule="auto"/>
        <w:jc w:val="center"/>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b/>
          <w:sz w:val="26"/>
          <w:szCs w:val="26"/>
          <w:lang w:eastAsia="ru-RU"/>
        </w:rPr>
        <w:t xml:space="preserve">на проведение практики обучающегося </w:t>
      </w:r>
    </w:p>
    <w:p w:rsidR="00E84B43" w:rsidRPr="000624A5" w:rsidRDefault="00E84B43" w:rsidP="00E84B43">
      <w:pPr>
        <w:spacing w:after="0" w:line="240" w:lineRule="auto"/>
        <w:jc w:val="center"/>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b/>
          <w:sz w:val="26"/>
          <w:szCs w:val="26"/>
          <w:lang w:eastAsia="ru-RU"/>
        </w:rPr>
        <w:t xml:space="preserve">федерального государственного образовательного бюджетного учреждения </w:t>
      </w:r>
      <w:r w:rsidRPr="000624A5">
        <w:rPr>
          <w:rFonts w:ascii="Times New Roman" w:eastAsia="Times New Roman" w:hAnsi="Times New Roman" w:cs="Times New Roman"/>
          <w:b/>
          <w:color w:val="000000"/>
          <w:sz w:val="26"/>
          <w:szCs w:val="26"/>
          <w:lang w:eastAsia="ru-RU"/>
        </w:rPr>
        <w:t>высшего образования</w:t>
      </w:r>
    </w:p>
    <w:p w:rsidR="00E84B43" w:rsidRPr="000624A5" w:rsidRDefault="00E84B43" w:rsidP="00E84B43">
      <w:pPr>
        <w:spacing w:after="0" w:line="240" w:lineRule="auto"/>
        <w:jc w:val="center"/>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b/>
          <w:sz w:val="26"/>
          <w:szCs w:val="26"/>
          <w:lang w:eastAsia="ru-RU"/>
        </w:rPr>
        <w:t>«Финансовый университет при Правительстве Российской Федерации»</w:t>
      </w:r>
    </w:p>
    <w:p w:rsidR="00E84B43" w:rsidRPr="000624A5" w:rsidRDefault="00E84B43" w:rsidP="00E84B43">
      <w:pPr>
        <w:spacing w:after="0" w:line="240" w:lineRule="auto"/>
        <w:jc w:val="center"/>
        <w:rPr>
          <w:rFonts w:ascii="Times New Roman" w:eastAsia="Times New Roman" w:hAnsi="Times New Roman" w:cs="Times New Roman"/>
          <w:sz w:val="26"/>
          <w:szCs w:val="26"/>
          <w:lang w:eastAsia="ru-RU"/>
        </w:rPr>
      </w:pPr>
    </w:p>
    <w:p w:rsidR="00E84B43" w:rsidRPr="000624A5" w:rsidRDefault="00E84B43" w:rsidP="00E84B43">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г. Москва</w:t>
      </w:r>
      <w:r>
        <w:rPr>
          <w:rFonts w:ascii="Times New Roman" w:eastAsia="Times New Roman" w:hAnsi="Times New Roman" w:cs="Times New Roman"/>
          <w:sz w:val="26"/>
          <w:szCs w:val="26"/>
          <w:lang w:eastAsia="ru-RU"/>
        </w:rPr>
        <w:tab/>
      </w:r>
      <w:r>
        <w:rPr>
          <w:rFonts w:ascii="Times New Roman" w:eastAsia="Times New Roman" w:hAnsi="Times New Roman" w:cs="Times New Roman"/>
          <w:sz w:val="26"/>
          <w:szCs w:val="26"/>
          <w:lang w:eastAsia="ru-RU"/>
        </w:rPr>
        <w:tab/>
      </w:r>
      <w:r>
        <w:rPr>
          <w:rFonts w:ascii="Times New Roman" w:eastAsia="Times New Roman" w:hAnsi="Times New Roman" w:cs="Times New Roman"/>
          <w:sz w:val="26"/>
          <w:szCs w:val="26"/>
          <w:lang w:eastAsia="ru-RU"/>
        </w:rPr>
        <w:tab/>
      </w:r>
      <w:r>
        <w:rPr>
          <w:rFonts w:ascii="Times New Roman" w:eastAsia="Times New Roman" w:hAnsi="Times New Roman" w:cs="Times New Roman"/>
          <w:sz w:val="26"/>
          <w:szCs w:val="26"/>
          <w:lang w:eastAsia="ru-RU"/>
        </w:rPr>
        <w:tab/>
      </w:r>
      <w:r>
        <w:rPr>
          <w:rFonts w:ascii="Times New Roman" w:eastAsia="Times New Roman" w:hAnsi="Times New Roman" w:cs="Times New Roman"/>
          <w:sz w:val="26"/>
          <w:szCs w:val="26"/>
          <w:lang w:eastAsia="ru-RU"/>
        </w:rPr>
        <w:tab/>
      </w:r>
      <w:r>
        <w:rPr>
          <w:rFonts w:ascii="Times New Roman" w:eastAsia="Times New Roman" w:hAnsi="Times New Roman" w:cs="Times New Roman"/>
          <w:sz w:val="26"/>
          <w:szCs w:val="26"/>
          <w:lang w:eastAsia="ru-RU"/>
        </w:rPr>
        <w:tab/>
      </w:r>
      <w:r>
        <w:rPr>
          <w:rFonts w:ascii="Times New Roman" w:eastAsia="Times New Roman" w:hAnsi="Times New Roman" w:cs="Times New Roman"/>
          <w:sz w:val="26"/>
          <w:szCs w:val="26"/>
          <w:lang w:eastAsia="ru-RU"/>
        </w:rPr>
        <w:tab/>
        <w:t xml:space="preserve"> </w:t>
      </w:r>
      <w:r>
        <w:rPr>
          <w:rFonts w:ascii="Times New Roman" w:eastAsia="Times New Roman" w:hAnsi="Times New Roman" w:cs="Times New Roman"/>
          <w:sz w:val="26"/>
          <w:szCs w:val="26"/>
          <w:lang w:eastAsia="ru-RU"/>
        </w:rPr>
        <w:tab/>
      </w:r>
      <w:r w:rsidRPr="000624A5">
        <w:rPr>
          <w:rFonts w:ascii="Times New Roman" w:eastAsia="Times New Roman" w:hAnsi="Times New Roman" w:cs="Times New Roman"/>
          <w:sz w:val="26"/>
          <w:szCs w:val="26"/>
          <w:lang w:eastAsia="ru-RU"/>
        </w:rPr>
        <w:t xml:space="preserve"> «__</w:t>
      </w:r>
      <w:proofErr w:type="gramStart"/>
      <w:r w:rsidRPr="000624A5">
        <w:rPr>
          <w:rFonts w:ascii="Times New Roman" w:eastAsia="Times New Roman" w:hAnsi="Times New Roman" w:cs="Times New Roman"/>
          <w:sz w:val="26"/>
          <w:szCs w:val="26"/>
          <w:lang w:eastAsia="ru-RU"/>
        </w:rPr>
        <w:t>_»_</w:t>
      </w:r>
      <w:proofErr w:type="gramEnd"/>
      <w:r w:rsidRPr="000624A5">
        <w:rPr>
          <w:rFonts w:ascii="Times New Roman" w:eastAsia="Times New Roman" w:hAnsi="Times New Roman" w:cs="Times New Roman"/>
          <w:sz w:val="26"/>
          <w:szCs w:val="26"/>
          <w:lang w:eastAsia="ru-RU"/>
        </w:rPr>
        <w:t>_______ 201__ г.</w:t>
      </w:r>
      <w:r w:rsidRPr="000624A5">
        <w:rPr>
          <w:rFonts w:ascii="Times New Roman" w:eastAsia="Times New Roman" w:hAnsi="Times New Roman" w:cs="Times New Roman"/>
          <w:sz w:val="26"/>
          <w:szCs w:val="26"/>
          <w:lang w:eastAsia="ru-RU"/>
        </w:rPr>
        <w:tab/>
      </w:r>
      <w:r w:rsidRPr="000624A5">
        <w:rPr>
          <w:rFonts w:ascii="Times New Roman" w:eastAsia="Times New Roman" w:hAnsi="Times New Roman" w:cs="Times New Roman"/>
          <w:sz w:val="26"/>
          <w:szCs w:val="26"/>
          <w:lang w:eastAsia="ru-RU"/>
        </w:rPr>
        <w:tab/>
      </w:r>
    </w:p>
    <w:p w:rsidR="00E84B43" w:rsidRDefault="00E84B43" w:rsidP="00E84B43">
      <w:pPr>
        <w:spacing w:after="0" w:line="240" w:lineRule="auto"/>
        <w:jc w:val="both"/>
        <w:rPr>
          <w:rFonts w:ascii="Times New Roman" w:eastAsia="Times New Roman" w:hAnsi="Times New Roman" w:cs="Times New Roman"/>
          <w:sz w:val="26"/>
          <w:szCs w:val="26"/>
          <w:lang w:eastAsia="ru-RU"/>
        </w:rPr>
      </w:pPr>
      <w:r w:rsidRPr="000624A5">
        <w:rPr>
          <w:rFonts w:ascii="Times New Roman" w:eastAsia="Times New Roman" w:hAnsi="Times New Roman" w:cs="Times New Roman"/>
          <w:sz w:val="26"/>
          <w:szCs w:val="26"/>
          <w:lang w:eastAsia="ru-RU"/>
        </w:rPr>
        <w:t xml:space="preserve">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(лицензия серии______ № </w:t>
      </w:r>
      <w:r w:rsidRPr="000624A5">
        <w:rPr>
          <w:rFonts w:ascii="Times New Roman" w:eastAsia="Times New Roman" w:hAnsi="Times New Roman" w:cs="Times New Roman"/>
          <w:b/>
          <w:sz w:val="26"/>
          <w:szCs w:val="26"/>
          <w:lang w:eastAsia="ru-RU"/>
        </w:rPr>
        <w:t>___________</w:t>
      </w:r>
      <w:r w:rsidRPr="000624A5">
        <w:rPr>
          <w:rFonts w:ascii="Times New Roman" w:eastAsia="Times New Roman" w:hAnsi="Times New Roman" w:cs="Times New Roman"/>
          <w:sz w:val="26"/>
          <w:szCs w:val="26"/>
          <w:lang w:eastAsia="ru-RU"/>
        </w:rPr>
        <w:t xml:space="preserve">, регистрационный № </w:t>
      </w:r>
      <w:r w:rsidRPr="000624A5">
        <w:rPr>
          <w:rFonts w:ascii="Times New Roman" w:eastAsia="Times New Roman" w:hAnsi="Times New Roman" w:cs="Times New Roman"/>
          <w:b/>
          <w:sz w:val="26"/>
          <w:szCs w:val="26"/>
          <w:lang w:eastAsia="ru-RU"/>
        </w:rPr>
        <w:t>______</w:t>
      </w:r>
      <w:r w:rsidRPr="000624A5">
        <w:rPr>
          <w:rFonts w:ascii="Times New Roman" w:eastAsia="Times New Roman" w:hAnsi="Times New Roman" w:cs="Times New Roman"/>
          <w:sz w:val="26"/>
          <w:szCs w:val="26"/>
          <w:lang w:eastAsia="ru-RU"/>
        </w:rPr>
        <w:t xml:space="preserve"> от _____________, свидетельство о государственной аккредитации серии _______ № ________________ регистрационный № ______ от __________</w:t>
      </w:r>
      <w:proofErr w:type="gramStart"/>
      <w:r w:rsidRPr="000624A5">
        <w:rPr>
          <w:rFonts w:ascii="Times New Roman" w:eastAsia="Times New Roman" w:hAnsi="Times New Roman" w:cs="Times New Roman"/>
          <w:sz w:val="26"/>
          <w:szCs w:val="26"/>
          <w:lang w:eastAsia="ru-RU"/>
        </w:rPr>
        <w:t>_ )</w:t>
      </w:r>
      <w:proofErr w:type="gramEnd"/>
      <w:r w:rsidRPr="000624A5">
        <w:rPr>
          <w:rFonts w:ascii="Times New Roman" w:eastAsia="Times New Roman" w:hAnsi="Times New Roman" w:cs="Times New Roman"/>
          <w:sz w:val="26"/>
          <w:szCs w:val="26"/>
          <w:lang w:eastAsia="ru-RU"/>
        </w:rPr>
        <w:t xml:space="preserve">, именуемое в дальнейшем «Университет», в лице </w:t>
      </w:r>
    </w:p>
    <w:p w:rsidR="00E84B43" w:rsidRPr="000624A5" w:rsidRDefault="00E84B43" w:rsidP="00E84B43">
      <w:pPr>
        <w:spacing w:after="0" w:line="240" w:lineRule="auto"/>
        <w:jc w:val="both"/>
        <w:rPr>
          <w:rFonts w:ascii="Times New Roman" w:eastAsia="Times New Roman" w:hAnsi="Times New Roman" w:cs="Times New Roman"/>
          <w:sz w:val="26"/>
          <w:szCs w:val="26"/>
          <w:lang w:eastAsia="ru-RU"/>
        </w:rPr>
      </w:pPr>
      <w:r w:rsidRPr="000624A5">
        <w:rPr>
          <w:rFonts w:ascii="Times New Roman" w:eastAsia="Times New Roman" w:hAnsi="Times New Roman" w:cs="Times New Roman"/>
          <w:sz w:val="26"/>
          <w:szCs w:val="26"/>
          <w:lang w:eastAsia="ru-RU"/>
        </w:rPr>
        <w:t xml:space="preserve">____________________________________________________________________, действующего на основании доверенности от __________ №________, с одной стороны, и ______________________________, </w:t>
      </w:r>
      <w:sdt>
        <w:sdtPr>
          <w:rPr>
            <w:rFonts w:ascii="Times New Roman" w:eastAsia="Times New Roman" w:hAnsi="Times New Roman" w:cs="Times New Roman"/>
            <w:sz w:val="26"/>
            <w:szCs w:val="26"/>
            <w:lang w:eastAsia="ru-RU"/>
          </w:rPr>
          <w:id w:val="-286355932"/>
          <w:placeholder>
            <w:docPart w:val="BADB2B6FDD484C1B83D528ABA4F8FA32"/>
          </w:placeholder>
          <w:comboBox>
            <w:listItem w:value="Выберите элемент."/>
            <w:listItem w:displayText="именуемое" w:value="именуемое"/>
            <w:listItem w:displayText="именуемая" w:value="именуемая"/>
            <w:listItem w:displayText="именуемый" w:value="именуемый"/>
          </w:comboBox>
        </w:sdtPr>
        <w:sdtEndPr/>
        <w:sdtContent>
          <w:r w:rsidRPr="000624A5">
            <w:rPr>
              <w:rFonts w:ascii="Times New Roman" w:eastAsia="Times New Roman" w:hAnsi="Times New Roman" w:cs="Times New Roman"/>
              <w:sz w:val="26"/>
              <w:szCs w:val="26"/>
              <w:lang w:eastAsia="ru-RU"/>
            </w:rPr>
            <w:t>именуемое</w:t>
          </w:r>
        </w:sdtContent>
      </w:sdt>
      <w:r w:rsidRPr="000624A5">
        <w:rPr>
          <w:rFonts w:ascii="Times New Roman" w:eastAsia="Times New Roman" w:hAnsi="Times New Roman" w:cs="Times New Roman"/>
          <w:sz w:val="26"/>
          <w:szCs w:val="26"/>
          <w:lang w:eastAsia="ru-RU"/>
        </w:rPr>
        <w:t xml:space="preserve"> в дальнейшем «Организация», в лице</w:t>
      </w:r>
    </w:p>
    <w:p w:rsidR="00E84B43" w:rsidRPr="000624A5" w:rsidRDefault="00E84B43" w:rsidP="00E84B43">
      <w:pPr>
        <w:spacing w:after="0" w:line="240" w:lineRule="auto"/>
        <w:jc w:val="both"/>
        <w:rPr>
          <w:rFonts w:ascii="Times New Roman" w:eastAsia="Times New Roman" w:hAnsi="Times New Roman" w:cs="Times New Roman"/>
          <w:sz w:val="26"/>
          <w:szCs w:val="26"/>
          <w:lang w:eastAsia="ru-RU"/>
        </w:rPr>
      </w:pPr>
      <w:r w:rsidRPr="000624A5">
        <w:rPr>
          <w:rFonts w:ascii="Times New Roman" w:eastAsia="Times New Roman" w:hAnsi="Times New Roman" w:cs="Times New Roman"/>
          <w:sz w:val="26"/>
          <w:szCs w:val="26"/>
          <w:lang w:eastAsia="ru-RU"/>
        </w:rPr>
        <w:t>______________________________________________________________________________, действующего на основании _____________________________________, с другой стороны, совместно именуемые «Стороны», а по отдельности «Сторона», заключили настоящий Договор о нижеследующем:</w:t>
      </w:r>
    </w:p>
    <w:p w:rsidR="00E84B43" w:rsidRPr="000624A5" w:rsidRDefault="00E84B43" w:rsidP="00E84B43">
      <w:pPr>
        <w:spacing w:after="0" w:line="240" w:lineRule="auto"/>
        <w:jc w:val="center"/>
        <w:rPr>
          <w:rFonts w:ascii="Times New Roman" w:eastAsia="Times New Roman" w:hAnsi="Times New Roman" w:cs="Times New Roman"/>
          <w:sz w:val="26"/>
          <w:szCs w:val="26"/>
          <w:lang w:eastAsia="ru-RU"/>
        </w:rPr>
      </w:pPr>
    </w:p>
    <w:p w:rsidR="00E84B43" w:rsidRPr="000624A5" w:rsidRDefault="00E84B43" w:rsidP="00E84B43">
      <w:pPr>
        <w:numPr>
          <w:ilvl w:val="0"/>
          <w:numId w:val="7"/>
        </w:numPr>
        <w:shd w:val="clear" w:color="auto" w:fill="FFFFFF"/>
        <w:spacing w:after="0" w:line="240" w:lineRule="auto"/>
        <w:ind w:left="0"/>
        <w:contextualSpacing/>
        <w:jc w:val="center"/>
        <w:rPr>
          <w:rFonts w:ascii="Times New Roman" w:eastAsia="Times New Roman" w:hAnsi="Times New Roman" w:cs="Times New Roman"/>
          <w:b/>
          <w:color w:val="000000"/>
          <w:sz w:val="26"/>
          <w:szCs w:val="26"/>
          <w:lang w:eastAsia="ru-RU"/>
        </w:rPr>
      </w:pPr>
      <w:r w:rsidRPr="000624A5">
        <w:rPr>
          <w:rFonts w:ascii="Times New Roman" w:eastAsia="Times New Roman" w:hAnsi="Times New Roman" w:cs="Times New Roman"/>
          <w:b/>
          <w:color w:val="000000"/>
          <w:sz w:val="26"/>
          <w:szCs w:val="26"/>
          <w:lang w:eastAsia="ru-RU"/>
        </w:rPr>
        <w:t>ПРЕДМЕТ ДОГОВОРА</w:t>
      </w:r>
    </w:p>
    <w:p w:rsidR="00E84B43" w:rsidRPr="000624A5" w:rsidRDefault="00E84B43" w:rsidP="00E84B43">
      <w:pPr>
        <w:shd w:val="clear" w:color="auto" w:fill="FFFFFF"/>
        <w:spacing w:after="0" w:line="240" w:lineRule="auto"/>
        <w:contextualSpacing/>
        <w:rPr>
          <w:rFonts w:ascii="Times New Roman" w:eastAsia="Times New Roman" w:hAnsi="Times New Roman" w:cs="Times New Roman"/>
          <w:color w:val="000000"/>
          <w:sz w:val="26"/>
          <w:szCs w:val="26"/>
          <w:lang w:eastAsia="ru-RU"/>
        </w:rPr>
      </w:pPr>
    </w:p>
    <w:p w:rsidR="00E84B43" w:rsidRPr="004773A0" w:rsidRDefault="00E84B43" w:rsidP="00E84B43">
      <w:pPr>
        <w:numPr>
          <w:ilvl w:val="1"/>
          <w:numId w:val="7"/>
        </w:numPr>
        <w:shd w:val="clear" w:color="auto" w:fill="FFFFFF"/>
        <w:spacing w:after="0" w:line="240" w:lineRule="auto"/>
        <w:ind w:left="0" w:firstLine="0"/>
        <w:contextualSpacing/>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Стороны обязуются совместно организовать и провести ___________________,</w:t>
      </w:r>
    </w:p>
    <w:p w:rsidR="00E84B43" w:rsidRPr="000624A5" w:rsidRDefault="00E84B43" w:rsidP="00E84B43">
      <w:pPr>
        <w:shd w:val="clear" w:color="auto" w:fill="FFFFFF"/>
        <w:spacing w:after="0" w:line="240" w:lineRule="auto"/>
        <w:ind w:left="5098"/>
        <w:contextualSpacing/>
        <w:jc w:val="center"/>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i/>
          <w:color w:val="000000"/>
          <w:sz w:val="26"/>
          <w:szCs w:val="26"/>
          <w:lang w:eastAsia="ru-RU"/>
        </w:rPr>
        <w:t>(вид практики)</w:t>
      </w:r>
    </w:p>
    <w:p w:rsidR="00E84B43" w:rsidRPr="000624A5" w:rsidRDefault="00E84B43" w:rsidP="00E84B43">
      <w:pPr>
        <w:shd w:val="clear" w:color="auto" w:fill="FFFFFF"/>
        <w:spacing w:after="0" w:line="240" w:lineRule="auto"/>
        <w:contextualSpacing/>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практику (далее – практика) обучающегося _____ курса ____________________</w:t>
      </w:r>
    </w:p>
    <w:p w:rsidR="00E84B43" w:rsidRPr="000624A5" w:rsidRDefault="00E84B43" w:rsidP="00E84B43">
      <w:pPr>
        <w:shd w:val="clear" w:color="auto" w:fill="FFFFFF"/>
        <w:spacing w:after="0" w:line="240" w:lineRule="auto"/>
        <w:contextualSpacing/>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Pr>
          <w:rFonts w:ascii="Times New Roman" w:eastAsia="Times New Roman" w:hAnsi="Times New Roman" w:cs="Times New Roman"/>
          <w:color w:val="000000"/>
          <w:sz w:val="26"/>
          <w:szCs w:val="26"/>
          <w:lang w:eastAsia="ru-RU"/>
        </w:rPr>
        <w:tab/>
      </w:r>
      <w:r w:rsidRPr="000624A5">
        <w:rPr>
          <w:rFonts w:ascii="Times New Roman" w:eastAsia="Times New Roman" w:hAnsi="Times New Roman" w:cs="Times New Roman"/>
          <w:i/>
          <w:color w:val="000000"/>
          <w:sz w:val="26"/>
          <w:szCs w:val="26"/>
          <w:lang w:eastAsia="ru-RU"/>
        </w:rPr>
        <w:t>(факультет)</w:t>
      </w:r>
      <w:r>
        <w:rPr>
          <w:rFonts w:ascii="Times New Roman" w:eastAsia="Times New Roman" w:hAnsi="Times New Roman" w:cs="Times New Roman"/>
          <w:i/>
          <w:color w:val="000000"/>
          <w:sz w:val="26"/>
          <w:szCs w:val="26"/>
          <w:lang w:eastAsia="ru-RU"/>
        </w:rPr>
        <w:t xml:space="preserve"> </w:t>
      </w:r>
      <w:r>
        <w:rPr>
          <w:rFonts w:ascii="Times New Roman" w:eastAsia="Times New Roman" w:hAnsi="Times New Roman" w:cs="Times New Roman"/>
          <w:color w:val="000000"/>
          <w:sz w:val="26"/>
          <w:szCs w:val="26"/>
          <w:lang w:eastAsia="ru-RU"/>
        </w:rPr>
        <w:t>группы _________ ФИО</w:t>
      </w:r>
      <w:r w:rsidRPr="000624A5">
        <w:rPr>
          <w:rFonts w:ascii="Times New Roman" w:eastAsia="Times New Roman" w:hAnsi="Times New Roman" w:cs="Times New Roman"/>
          <w:color w:val="000000"/>
          <w:sz w:val="26"/>
          <w:szCs w:val="26"/>
          <w:lang w:eastAsia="ru-RU"/>
        </w:rPr>
        <w:t xml:space="preserve">__________________________________________________. </w:t>
      </w:r>
    </w:p>
    <w:p w:rsidR="00E84B43" w:rsidRPr="000624A5" w:rsidRDefault="00E84B43" w:rsidP="00E84B43">
      <w:pPr>
        <w:shd w:val="clear" w:color="auto" w:fill="FFFFFF"/>
        <w:spacing w:after="0" w:line="240" w:lineRule="auto"/>
        <w:contextualSpacing/>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Срок практики – с «____» ______________ по «____» _______________ 201__ года.</w:t>
      </w:r>
    </w:p>
    <w:p w:rsidR="00E84B43" w:rsidRPr="000624A5" w:rsidRDefault="00E84B43" w:rsidP="00E84B43">
      <w:pPr>
        <w:numPr>
          <w:ilvl w:val="1"/>
          <w:numId w:val="7"/>
        </w:numPr>
        <w:shd w:val="clear" w:color="auto" w:fill="FFFFFF"/>
        <w:spacing w:after="0" w:line="240" w:lineRule="auto"/>
        <w:ind w:left="0" w:firstLine="0"/>
        <w:contextualSpacing/>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Целью проведения практики является получение обучающимся профессиональных умений и навыков, опыта профессиональной деятельности.</w:t>
      </w:r>
    </w:p>
    <w:p w:rsidR="00E84B43" w:rsidRPr="000624A5" w:rsidRDefault="00E84B43" w:rsidP="00E84B43">
      <w:pPr>
        <w:shd w:val="clear" w:color="auto" w:fill="FFFFFF"/>
        <w:spacing w:after="0" w:line="240" w:lineRule="auto"/>
        <w:jc w:val="center"/>
        <w:rPr>
          <w:rFonts w:ascii="Times New Roman" w:eastAsia="Times New Roman" w:hAnsi="Times New Roman" w:cs="Times New Roman"/>
          <w:color w:val="000000"/>
          <w:sz w:val="26"/>
          <w:szCs w:val="26"/>
          <w:lang w:eastAsia="ru-RU"/>
        </w:rPr>
      </w:pPr>
    </w:p>
    <w:p w:rsidR="00E84B43" w:rsidRPr="004D7112" w:rsidRDefault="00E84B43" w:rsidP="00E84B43">
      <w:pPr>
        <w:pStyle w:val="a3"/>
        <w:numPr>
          <w:ilvl w:val="0"/>
          <w:numId w:val="7"/>
        </w:numPr>
        <w:shd w:val="clear" w:color="auto" w:fill="FFFFFF"/>
        <w:spacing w:after="0" w:line="240" w:lineRule="auto"/>
        <w:jc w:val="center"/>
        <w:rPr>
          <w:rFonts w:ascii="Times New Roman" w:eastAsia="Times New Roman" w:hAnsi="Times New Roman" w:cs="Times New Roman"/>
          <w:b/>
          <w:color w:val="000000"/>
          <w:sz w:val="26"/>
          <w:szCs w:val="26"/>
          <w:lang w:eastAsia="ru-RU"/>
        </w:rPr>
      </w:pPr>
      <w:r w:rsidRPr="004D7112">
        <w:rPr>
          <w:rFonts w:ascii="Times New Roman" w:eastAsia="Times New Roman" w:hAnsi="Times New Roman" w:cs="Times New Roman"/>
          <w:b/>
          <w:color w:val="000000"/>
          <w:sz w:val="26"/>
          <w:szCs w:val="26"/>
          <w:lang w:eastAsia="ru-RU"/>
        </w:rPr>
        <w:t>ОБЯЗАТЕЛЬСТВА СТОРОН</w:t>
      </w:r>
    </w:p>
    <w:p w:rsidR="00E84B43" w:rsidRPr="000624A5" w:rsidRDefault="00E84B43" w:rsidP="00E84B43">
      <w:pPr>
        <w:shd w:val="clear" w:color="auto" w:fill="FFFFFF"/>
        <w:spacing w:after="0" w:line="240" w:lineRule="auto"/>
        <w:jc w:val="center"/>
        <w:rPr>
          <w:rFonts w:ascii="Times New Roman" w:eastAsia="Times New Roman" w:hAnsi="Times New Roman" w:cs="Times New Roman"/>
          <w:color w:val="000000"/>
          <w:sz w:val="26"/>
          <w:szCs w:val="26"/>
          <w:lang w:eastAsia="ru-RU"/>
        </w:rPr>
      </w:pPr>
    </w:p>
    <w:p w:rsidR="00E84B43" w:rsidRPr="000624A5" w:rsidRDefault="00E84B43" w:rsidP="00E84B43">
      <w:pPr>
        <w:shd w:val="clear" w:color="auto" w:fill="FFFFFF"/>
        <w:spacing w:after="0" w:line="240" w:lineRule="auto"/>
        <w:jc w:val="both"/>
        <w:rPr>
          <w:rFonts w:ascii="Times New Roman" w:eastAsia="Times New Roman" w:hAnsi="Times New Roman" w:cs="Times New Roman"/>
          <w:sz w:val="26"/>
          <w:szCs w:val="26"/>
          <w:lang w:eastAsia="ru-RU"/>
        </w:rPr>
      </w:pPr>
      <w:r w:rsidRPr="000624A5">
        <w:rPr>
          <w:rFonts w:ascii="Times New Roman" w:eastAsia="Times New Roman" w:hAnsi="Times New Roman" w:cs="Times New Roman"/>
          <w:color w:val="000000"/>
          <w:sz w:val="26"/>
          <w:szCs w:val="26"/>
          <w:lang w:eastAsia="ru-RU"/>
        </w:rPr>
        <w:t>2.1. Университет обязуется:</w:t>
      </w:r>
    </w:p>
    <w:p w:rsidR="00E84B43" w:rsidRPr="000624A5" w:rsidRDefault="00E84B43" w:rsidP="00E84B43">
      <w:pPr>
        <w:shd w:val="clear" w:color="auto" w:fill="FFFFFF"/>
        <w:tabs>
          <w:tab w:val="left" w:pos="1738"/>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2.1.1. Направить в Организацию обучающегося для прохождения практики в соответствии со сроком, указанным в п. 1.1 настоящего Договора.</w:t>
      </w:r>
    </w:p>
    <w:p w:rsidR="00E84B43" w:rsidRPr="000624A5" w:rsidRDefault="00E84B43" w:rsidP="00E84B43">
      <w:pPr>
        <w:shd w:val="clear" w:color="auto" w:fill="FFFFFF"/>
        <w:tabs>
          <w:tab w:val="left" w:pos="1718"/>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2.1.2. Назначить руководителя практики от департамента/кафедры из числа лиц, относящихся к профессорско-преподавательскому составу.</w:t>
      </w:r>
    </w:p>
    <w:p w:rsidR="00E84B43" w:rsidRPr="000624A5" w:rsidRDefault="00E84B43" w:rsidP="00E84B43">
      <w:pPr>
        <w:shd w:val="clear" w:color="auto" w:fill="FFFFFF"/>
        <w:tabs>
          <w:tab w:val="left" w:pos="1718"/>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2.1.3. Составить рабочий график (план) проведения практики обучающегося совместно с руководителем практики от Организации.</w:t>
      </w:r>
    </w:p>
    <w:p w:rsidR="00E84B43" w:rsidRPr="000624A5" w:rsidRDefault="00E84B43" w:rsidP="00E84B43">
      <w:pPr>
        <w:shd w:val="clear" w:color="auto" w:fill="FFFFFF"/>
        <w:tabs>
          <w:tab w:val="left" w:pos="1718"/>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2.1.4. Разработать индивидуальное задание для обучающегося, выполняемое в период практики, по согласованию с руководителем практики от организации.</w:t>
      </w:r>
    </w:p>
    <w:p w:rsidR="00E84B43" w:rsidRPr="000624A5" w:rsidRDefault="00E84B43" w:rsidP="00E84B43">
      <w:pPr>
        <w:shd w:val="clear" w:color="auto" w:fill="FFFFFF"/>
        <w:tabs>
          <w:tab w:val="left" w:pos="1718"/>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lastRenderedPageBreak/>
        <w:t>2.1.5. Провести организационные собрания с обучающимися по вопросам прохождения практики.</w:t>
      </w:r>
    </w:p>
    <w:p w:rsidR="00E84B43" w:rsidRPr="000624A5" w:rsidRDefault="00E84B43" w:rsidP="00E84B43">
      <w:pPr>
        <w:widowControl w:val="0"/>
        <w:shd w:val="clear" w:color="auto" w:fill="FFFFFF"/>
        <w:tabs>
          <w:tab w:val="left" w:pos="1550"/>
        </w:tabs>
        <w:autoSpaceDE w:val="0"/>
        <w:autoSpaceDN w:val="0"/>
        <w:adjustRightInd w:val="0"/>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2.1.6. Оказывать методическую помощь обучающемуся при выполнении им индивидуального задания, а также при сборе материалов к выпускной квалификационно</w:t>
      </w:r>
      <w:r w:rsidR="009D52BD">
        <w:rPr>
          <w:rFonts w:ascii="Times New Roman" w:eastAsia="Times New Roman" w:hAnsi="Times New Roman" w:cs="Times New Roman"/>
          <w:color w:val="000000"/>
          <w:sz w:val="26"/>
          <w:szCs w:val="26"/>
          <w:lang w:eastAsia="ru-RU"/>
        </w:rPr>
        <w:t>й работе в ходе учебной</w:t>
      </w:r>
      <w:r w:rsidRPr="000624A5">
        <w:rPr>
          <w:rFonts w:ascii="Times New Roman" w:eastAsia="Times New Roman" w:hAnsi="Times New Roman" w:cs="Times New Roman"/>
          <w:color w:val="000000"/>
          <w:sz w:val="26"/>
          <w:szCs w:val="26"/>
          <w:lang w:eastAsia="ru-RU"/>
        </w:rPr>
        <w:t xml:space="preserve"> практики.</w:t>
      </w:r>
    </w:p>
    <w:p w:rsidR="00E84B43" w:rsidRPr="000624A5" w:rsidRDefault="00E84B43" w:rsidP="00E84B43">
      <w:pPr>
        <w:shd w:val="clear" w:color="auto" w:fill="FFFFFF"/>
        <w:tabs>
          <w:tab w:val="left" w:pos="1718"/>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2.1.7. Консультировать обучающегося по вопросам выполнения программы практики и оформлению ее результатов.</w:t>
      </w:r>
    </w:p>
    <w:p w:rsidR="00E84B43" w:rsidRPr="000624A5" w:rsidRDefault="00E84B43" w:rsidP="00E84B43">
      <w:pPr>
        <w:widowControl w:val="0"/>
        <w:shd w:val="clear" w:color="auto" w:fill="FFFFFF"/>
        <w:tabs>
          <w:tab w:val="left" w:pos="1550"/>
        </w:tabs>
        <w:autoSpaceDE w:val="0"/>
        <w:autoSpaceDN w:val="0"/>
        <w:adjustRightInd w:val="0"/>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2.1.8. Оказать руководителю практики от Организации методическую помощь в проведении практики обучающегося.</w:t>
      </w:r>
    </w:p>
    <w:p w:rsidR="00E84B43" w:rsidRPr="000624A5" w:rsidRDefault="00E84B43" w:rsidP="00E84B43">
      <w:pPr>
        <w:widowControl w:val="0"/>
        <w:shd w:val="clear" w:color="auto" w:fill="FFFFFF"/>
        <w:tabs>
          <w:tab w:val="left" w:pos="1550"/>
        </w:tabs>
        <w:autoSpaceDE w:val="0"/>
        <w:autoSpaceDN w:val="0"/>
        <w:adjustRightInd w:val="0"/>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2.1.9. Осуществить контроль за соблюдением сроков практики, ходом прохождения практики обучающимся и ее содержанием.</w:t>
      </w:r>
    </w:p>
    <w:p w:rsidR="00E84B43" w:rsidRPr="000624A5" w:rsidRDefault="00E84B43" w:rsidP="00E84B43">
      <w:pPr>
        <w:widowControl w:val="0"/>
        <w:shd w:val="clear" w:color="auto" w:fill="FFFFFF"/>
        <w:tabs>
          <w:tab w:val="left" w:pos="1550"/>
        </w:tabs>
        <w:autoSpaceDE w:val="0"/>
        <w:autoSpaceDN w:val="0"/>
        <w:adjustRightInd w:val="0"/>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2.1.10. Оценить результаты прохождения практики обучающегося.</w:t>
      </w:r>
    </w:p>
    <w:p w:rsidR="00E84B43" w:rsidRPr="000624A5" w:rsidRDefault="00E84B43" w:rsidP="00E84B43">
      <w:pPr>
        <w:shd w:val="clear" w:color="auto" w:fill="FFFFFF"/>
        <w:spacing w:after="0" w:line="240" w:lineRule="auto"/>
        <w:rPr>
          <w:rFonts w:ascii="Times New Roman" w:eastAsia="Times New Roman" w:hAnsi="Times New Roman" w:cs="Times New Roman"/>
          <w:sz w:val="26"/>
          <w:szCs w:val="26"/>
          <w:lang w:eastAsia="ru-RU"/>
        </w:rPr>
      </w:pPr>
      <w:r w:rsidRPr="000624A5">
        <w:rPr>
          <w:rFonts w:ascii="Times New Roman" w:eastAsia="Times New Roman" w:hAnsi="Times New Roman" w:cs="Times New Roman"/>
          <w:color w:val="000000"/>
          <w:sz w:val="26"/>
          <w:szCs w:val="26"/>
          <w:lang w:eastAsia="ru-RU"/>
        </w:rPr>
        <w:t>2.2. Организация обязуется:</w:t>
      </w:r>
    </w:p>
    <w:p w:rsidR="00E84B43" w:rsidRPr="000624A5" w:rsidRDefault="00E84B43" w:rsidP="00E84B43">
      <w:pPr>
        <w:shd w:val="clear" w:color="auto" w:fill="FFFFFF"/>
        <w:tabs>
          <w:tab w:val="left" w:pos="1522"/>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2.2.1. Принять обучающегося на практику в соответствии со сроком, указанным в п. 1.1 настоящего Договора.</w:t>
      </w:r>
    </w:p>
    <w:p w:rsidR="00E84B43" w:rsidRPr="000624A5" w:rsidRDefault="00E84B43" w:rsidP="00E84B43">
      <w:pPr>
        <w:widowControl w:val="0"/>
        <w:shd w:val="clear" w:color="auto" w:fill="FFFFFF"/>
        <w:tabs>
          <w:tab w:val="left" w:pos="1565"/>
        </w:tabs>
        <w:autoSpaceDE w:val="0"/>
        <w:autoSpaceDN w:val="0"/>
        <w:adjustRightInd w:val="0"/>
        <w:spacing w:after="0" w:line="240" w:lineRule="auto"/>
        <w:jc w:val="both"/>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color w:val="000000"/>
          <w:sz w:val="26"/>
          <w:szCs w:val="26"/>
          <w:lang w:eastAsia="ru-RU"/>
        </w:rPr>
        <w:t>2.2.2.</w:t>
      </w:r>
      <w:r w:rsidRPr="000624A5">
        <w:rPr>
          <w:rFonts w:ascii="Times New Roman" w:eastAsia="Times New Roman" w:hAnsi="Times New Roman" w:cs="Times New Roman"/>
          <w:b/>
          <w:color w:val="000000"/>
          <w:sz w:val="26"/>
          <w:szCs w:val="26"/>
          <w:lang w:eastAsia="ru-RU"/>
        </w:rPr>
        <w:t> </w:t>
      </w:r>
      <w:r w:rsidRPr="000624A5">
        <w:rPr>
          <w:rFonts w:ascii="Times New Roman" w:eastAsia="Times New Roman" w:hAnsi="Times New Roman" w:cs="Times New Roman"/>
          <w:color w:val="000000"/>
          <w:sz w:val="26"/>
          <w:szCs w:val="26"/>
          <w:lang w:eastAsia="ru-RU"/>
        </w:rPr>
        <w:t>Предоставить рабочее место обучающемуся, обеспечить возможность его ознакомления с документацией Организации, нормативной и законодательной базой, необходимыми для успешного выполнения обучающимся программы практики и индивидуального задания (за исключением сведений, не относящихся к общедоступной информации).</w:t>
      </w:r>
    </w:p>
    <w:p w:rsidR="00E84B43" w:rsidRPr="000624A5" w:rsidRDefault="00E84B43" w:rsidP="00E84B43">
      <w:pPr>
        <w:shd w:val="clear" w:color="auto" w:fill="FFFFFF"/>
        <w:tabs>
          <w:tab w:val="left" w:pos="1522"/>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2.2.3. Назначить квалифицированного руководителя для руководства практикой от Организации.</w:t>
      </w:r>
    </w:p>
    <w:p w:rsidR="00E84B43" w:rsidRPr="000624A5" w:rsidRDefault="00E84B43" w:rsidP="00E84B43">
      <w:pPr>
        <w:shd w:val="clear" w:color="auto" w:fill="FFFFFF"/>
        <w:tabs>
          <w:tab w:val="left" w:pos="1493"/>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 xml:space="preserve">2.2.4. Обеспечить обучающемуся безопасные условия прохождения практики, отвечающие санитарным правилам и требованиям охраны труда. Провести инструктаж </w:t>
      </w:r>
      <w:r w:rsidRPr="000624A5">
        <w:rPr>
          <w:rFonts w:ascii="Times New Roman" w:eastAsia="Times New Roman" w:hAnsi="Times New Roman" w:cs="Times New Roman"/>
          <w:sz w:val="26"/>
          <w:szCs w:val="26"/>
          <w:lang w:eastAsia="ru-RU"/>
        </w:rPr>
        <w:t>обучающихся по ознакомлению с требованиями охраны труда, техники безопасности, пожарной безопасности, а также правилами внутреннего трудового распорядка</w:t>
      </w:r>
      <w:r w:rsidRPr="000624A5">
        <w:rPr>
          <w:rFonts w:ascii="Times New Roman" w:eastAsia="Times New Roman" w:hAnsi="Times New Roman" w:cs="Times New Roman"/>
          <w:color w:val="000000"/>
          <w:sz w:val="26"/>
          <w:szCs w:val="26"/>
          <w:lang w:eastAsia="ru-RU"/>
        </w:rPr>
        <w:t xml:space="preserve"> Организации.</w:t>
      </w:r>
    </w:p>
    <w:p w:rsidR="00E84B43" w:rsidRPr="000624A5" w:rsidRDefault="00E84B43" w:rsidP="00E84B43">
      <w:pPr>
        <w:shd w:val="clear" w:color="auto" w:fill="FFFFFF"/>
        <w:tabs>
          <w:tab w:val="left" w:pos="1493"/>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2.2.5. Не допускать привлечение обучающегося к осуществлению деятельности, не предусмотренной программой практики и не имеющей отношение к направлению обучения и будущей профессии обучающегося.</w:t>
      </w:r>
    </w:p>
    <w:p w:rsidR="00E84B43" w:rsidRPr="000624A5" w:rsidRDefault="00E84B43" w:rsidP="00E84B43">
      <w:pPr>
        <w:shd w:val="clear" w:color="auto" w:fill="FFFFFF"/>
        <w:tabs>
          <w:tab w:val="left" w:pos="1493"/>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2.2.6. Сообщить в Университет о случаях нарушения обучающимся трудовой дисциплины и правил внутреннего трудового распорядка Организации.</w:t>
      </w:r>
    </w:p>
    <w:p w:rsidR="00E84B43" w:rsidRPr="000624A5" w:rsidRDefault="00E84B43" w:rsidP="00E84B43">
      <w:pPr>
        <w:shd w:val="clear" w:color="auto" w:fill="FFFFFF"/>
        <w:tabs>
          <w:tab w:val="left" w:pos="1493"/>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2.2.7. Составить по результатам практики письменный отзыв на обучающегося и подписать подготовленные им документы по каждому виду практики.</w:t>
      </w:r>
    </w:p>
    <w:p w:rsidR="00E84B43" w:rsidRPr="000624A5" w:rsidRDefault="00E84B43" w:rsidP="00E84B43">
      <w:pPr>
        <w:shd w:val="clear" w:color="auto" w:fill="FFFFFF"/>
        <w:tabs>
          <w:tab w:val="left" w:pos="1493"/>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2.2.8. При наличии в Организации вакантной должности, работа на которой соответствует требованиям к содержанию практики, с обучающимся может быть заключен трудовой договор о замещении такой должности.</w:t>
      </w:r>
    </w:p>
    <w:p w:rsidR="00E84B43" w:rsidRPr="000624A5" w:rsidRDefault="00E84B43" w:rsidP="00E84B43">
      <w:pPr>
        <w:shd w:val="clear" w:color="auto" w:fill="FFFFFF"/>
        <w:tabs>
          <w:tab w:val="left" w:pos="1493"/>
        </w:tabs>
        <w:spacing w:after="0" w:line="240" w:lineRule="auto"/>
        <w:jc w:val="center"/>
        <w:rPr>
          <w:rFonts w:ascii="Times New Roman" w:eastAsia="Times New Roman" w:hAnsi="Times New Roman" w:cs="Times New Roman"/>
          <w:color w:val="000000"/>
          <w:sz w:val="26"/>
          <w:szCs w:val="26"/>
          <w:lang w:eastAsia="ru-RU"/>
        </w:rPr>
      </w:pPr>
    </w:p>
    <w:p w:rsidR="00E84B43" w:rsidRPr="000624A5" w:rsidRDefault="00E84B43" w:rsidP="00E84B43">
      <w:pPr>
        <w:shd w:val="clear" w:color="auto" w:fill="FFFFFF"/>
        <w:spacing w:after="0" w:line="240" w:lineRule="auto"/>
        <w:jc w:val="center"/>
        <w:rPr>
          <w:rFonts w:ascii="Times New Roman" w:eastAsia="Times New Roman" w:hAnsi="Times New Roman" w:cs="Times New Roman"/>
          <w:b/>
          <w:color w:val="000000"/>
          <w:sz w:val="26"/>
          <w:szCs w:val="26"/>
          <w:lang w:eastAsia="ru-RU"/>
        </w:rPr>
      </w:pPr>
      <w:r w:rsidRPr="000624A5">
        <w:rPr>
          <w:rFonts w:ascii="Times New Roman" w:eastAsia="Times New Roman" w:hAnsi="Times New Roman" w:cs="Times New Roman"/>
          <w:b/>
          <w:color w:val="000000"/>
          <w:sz w:val="26"/>
          <w:szCs w:val="26"/>
          <w:lang w:eastAsia="ru-RU"/>
        </w:rPr>
        <w:t>3. СРОК ДЕЙСТВИЯ ДОГОВОРА</w:t>
      </w:r>
    </w:p>
    <w:p w:rsidR="00E84B43" w:rsidRPr="000624A5" w:rsidRDefault="00E84B43" w:rsidP="00E84B43">
      <w:pPr>
        <w:spacing w:after="0" w:line="240" w:lineRule="auto"/>
        <w:jc w:val="both"/>
        <w:rPr>
          <w:rFonts w:ascii="Times New Roman" w:eastAsia="Times New Roman" w:hAnsi="Times New Roman" w:cs="Times New Roman"/>
          <w:sz w:val="26"/>
          <w:szCs w:val="26"/>
          <w:lang w:eastAsia="ru-RU"/>
        </w:rPr>
      </w:pPr>
      <w:r w:rsidRPr="000624A5">
        <w:rPr>
          <w:rFonts w:ascii="Times New Roman" w:eastAsia="Times New Roman" w:hAnsi="Times New Roman" w:cs="Times New Roman"/>
          <w:sz w:val="26"/>
          <w:szCs w:val="26"/>
          <w:lang w:eastAsia="ru-RU"/>
        </w:rPr>
        <w:t>3.1. Настоящий Договор заключается на срок проведения практики обучающегося, вступает в законную силу с даты его подписания Сторонами и действует до окончания сроков практики, указанных в п. 1.1 настоящего Договора.</w:t>
      </w:r>
    </w:p>
    <w:p w:rsidR="00E84B43" w:rsidRPr="000624A5" w:rsidRDefault="00E84B43" w:rsidP="00E84B43">
      <w:pPr>
        <w:autoSpaceDE w:val="0"/>
        <w:autoSpaceDN w:val="0"/>
        <w:adjustRightInd w:val="0"/>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 xml:space="preserve">3.2. 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(пятнадцать) рабочих дней до начала практики. </w:t>
      </w:r>
    </w:p>
    <w:p w:rsidR="00E84B43" w:rsidRPr="000624A5" w:rsidRDefault="00E84B43" w:rsidP="00E84B43">
      <w:pPr>
        <w:spacing w:after="0" w:line="240" w:lineRule="auto"/>
        <w:jc w:val="center"/>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b/>
          <w:sz w:val="26"/>
          <w:szCs w:val="26"/>
          <w:lang w:eastAsia="ru-RU"/>
        </w:rPr>
        <w:t>4. КОНФИДЕЦИАЛЬНОСТЬ</w:t>
      </w:r>
    </w:p>
    <w:p w:rsidR="00E84B43" w:rsidRPr="000624A5" w:rsidRDefault="00E84B43" w:rsidP="00E84B43">
      <w:pPr>
        <w:snapToGrid w:val="0"/>
        <w:spacing w:after="0" w:line="240" w:lineRule="auto"/>
        <w:jc w:val="both"/>
        <w:rPr>
          <w:rFonts w:ascii="Times New Roman" w:eastAsia="Times New Roman" w:hAnsi="Times New Roman" w:cs="Times New Roman"/>
          <w:sz w:val="26"/>
          <w:szCs w:val="26"/>
          <w:lang w:eastAsia="ru-RU"/>
        </w:rPr>
      </w:pPr>
      <w:r w:rsidRPr="000624A5">
        <w:rPr>
          <w:rFonts w:ascii="Times New Roman" w:eastAsia="Times New Roman" w:hAnsi="Times New Roman" w:cs="Times New Roman"/>
          <w:sz w:val="26"/>
          <w:szCs w:val="26"/>
          <w:lang w:eastAsia="ru-RU"/>
        </w:rPr>
        <w:lastRenderedPageBreak/>
        <w:t xml:space="preserve">4.1. Информация, которую одна из Сторон относит к конфиденциальной, и письменно сообщила об этом другой Стороне, является конфиденциальной и для другой Стороны. Каждая из Сторон настоящего Договора обязуется обеспечить сохранность конфиденциальной информации, получаемой от другой Стороны. </w:t>
      </w:r>
    </w:p>
    <w:p w:rsidR="00E84B43" w:rsidRPr="000624A5" w:rsidRDefault="00E84B43" w:rsidP="00E84B43">
      <w:pPr>
        <w:snapToGrid w:val="0"/>
        <w:spacing w:after="0" w:line="240" w:lineRule="auto"/>
        <w:jc w:val="both"/>
        <w:rPr>
          <w:rFonts w:ascii="Times New Roman" w:eastAsia="Times New Roman" w:hAnsi="Times New Roman" w:cs="Times New Roman"/>
          <w:sz w:val="26"/>
          <w:szCs w:val="26"/>
          <w:lang w:eastAsia="ru-RU"/>
        </w:rPr>
      </w:pPr>
      <w:r w:rsidRPr="000624A5">
        <w:rPr>
          <w:rFonts w:ascii="Times New Roman" w:eastAsia="Times New Roman" w:hAnsi="Times New Roman" w:cs="Times New Roman"/>
          <w:sz w:val="26"/>
          <w:szCs w:val="26"/>
          <w:lang w:eastAsia="ru-RU"/>
        </w:rPr>
        <w:t>4.2. Ни одна из Сторон не вправе передавать свои права и обязательства по настоящему Договору третьим лицам.</w:t>
      </w:r>
    </w:p>
    <w:p w:rsidR="00E84B43" w:rsidRPr="000624A5" w:rsidRDefault="00E84B43" w:rsidP="00E84B43">
      <w:pPr>
        <w:shd w:val="clear" w:color="auto" w:fill="FFFFFF"/>
        <w:tabs>
          <w:tab w:val="left" w:pos="1493"/>
        </w:tabs>
        <w:spacing w:after="0" w:line="240" w:lineRule="auto"/>
        <w:jc w:val="center"/>
        <w:rPr>
          <w:rFonts w:ascii="Times New Roman" w:eastAsia="Times New Roman" w:hAnsi="Times New Roman" w:cs="Times New Roman"/>
          <w:color w:val="000000"/>
          <w:sz w:val="26"/>
          <w:szCs w:val="26"/>
          <w:lang w:eastAsia="ru-RU"/>
        </w:rPr>
      </w:pPr>
    </w:p>
    <w:p w:rsidR="00E84B43" w:rsidRPr="000624A5" w:rsidRDefault="00E84B43" w:rsidP="00E84B43">
      <w:pPr>
        <w:snapToGrid w:val="0"/>
        <w:spacing w:after="0" w:line="240" w:lineRule="auto"/>
        <w:jc w:val="center"/>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b/>
          <w:sz w:val="26"/>
          <w:szCs w:val="26"/>
          <w:lang w:eastAsia="ru-RU"/>
        </w:rPr>
        <w:t>5. ОТВЕТСТВЕННОСТЬ СТОРОН</w:t>
      </w:r>
    </w:p>
    <w:p w:rsidR="00E84B43" w:rsidRPr="000624A5" w:rsidRDefault="00E84B43" w:rsidP="00E84B43">
      <w:pPr>
        <w:shd w:val="clear" w:color="auto" w:fill="FFFFFF"/>
        <w:tabs>
          <w:tab w:val="left" w:pos="1134"/>
        </w:tabs>
        <w:spacing w:after="0" w:line="240" w:lineRule="auto"/>
        <w:jc w:val="both"/>
        <w:rPr>
          <w:rFonts w:ascii="Times New Roman" w:eastAsia="Times New Roman" w:hAnsi="Times New Roman" w:cs="Times New Roman"/>
          <w:sz w:val="26"/>
          <w:szCs w:val="26"/>
          <w:lang w:eastAsia="ru-RU"/>
        </w:rPr>
      </w:pPr>
      <w:r w:rsidRPr="000624A5">
        <w:rPr>
          <w:rFonts w:ascii="Times New Roman" w:eastAsia="Times New Roman" w:hAnsi="Times New Roman" w:cs="Times New Roman"/>
          <w:color w:val="000000"/>
          <w:sz w:val="26"/>
          <w:szCs w:val="26"/>
          <w:lang w:eastAsia="ru-RU"/>
        </w:rPr>
        <w:t>5.1.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w:t>
      </w:r>
    </w:p>
    <w:p w:rsidR="00E84B43" w:rsidRPr="000624A5" w:rsidRDefault="00E84B43" w:rsidP="00E84B43">
      <w:pPr>
        <w:shd w:val="clear" w:color="auto" w:fill="FFFFFF"/>
        <w:tabs>
          <w:tab w:val="left" w:pos="1358"/>
        </w:tabs>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5.2. Стороны освобождаются от ответственности за неисполнение обязательств по настоящему Договору, если это явилось следствием обстоятельств непреодолимой силы.</w:t>
      </w:r>
    </w:p>
    <w:p w:rsidR="00E84B43" w:rsidRPr="000624A5" w:rsidRDefault="00E84B43" w:rsidP="00E84B43">
      <w:pPr>
        <w:shd w:val="clear" w:color="auto" w:fill="FFFFFF"/>
        <w:spacing w:before="240" w:after="0" w:line="240" w:lineRule="auto"/>
        <w:jc w:val="center"/>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b/>
          <w:sz w:val="26"/>
          <w:szCs w:val="26"/>
          <w:lang w:eastAsia="ru-RU"/>
        </w:rPr>
        <w:t>6. ЗАКЛЮЧИТЕЛЬНЫЕ ПОЛОЖЕНИЯ</w:t>
      </w:r>
    </w:p>
    <w:p w:rsidR="00E84B43" w:rsidRPr="000624A5" w:rsidRDefault="00E84B43" w:rsidP="00E84B43">
      <w:pPr>
        <w:shd w:val="clear" w:color="auto" w:fill="FFFFFF"/>
        <w:tabs>
          <w:tab w:val="left" w:pos="1493"/>
        </w:tabs>
        <w:spacing w:after="0" w:line="240" w:lineRule="auto"/>
        <w:jc w:val="center"/>
        <w:rPr>
          <w:rFonts w:ascii="Times New Roman" w:eastAsia="Times New Roman" w:hAnsi="Times New Roman" w:cs="Times New Roman"/>
          <w:color w:val="000000"/>
          <w:sz w:val="26"/>
          <w:szCs w:val="26"/>
          <w:lang w:eastAsia="ru-RU"/>
        </w:rPr>
      </w:pPr>
    </w:p>
    <w:p w:rsidR="00E84B43" w:rsidRPr="000624A5" w:rsidRDefault="00E84B43" w:rsidP="00E84B43">
      <w:pPr>
        <w:widowControl w:val="0"/>
        <w:shd w:val="clear" w:color="auto" w:fill="FFFFFF"/>
        <w:tabs>
          <w:tab w:val="left" w:pos="1272"/>
        </w:tabs>
        <w:autoSpaceDE w:val="0"/>
        <w:autoSpaceDN w:val="0"/>
        <w:adjustRightInd w:val="0"/>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6.1. Споры и разногласия, возникающие в процессе выполнения условий настоящего Договора, разрешаются путем переговоров по соглашению Сторон.</w:t>
      </w:r>
    </w:p>
    <w:p w:rsidR="00E84B43" w:rsidRPr="000624A5" w:rsidRDefault="00E84B43" w:rsidP="00E84B43">
      <w:pPr>
        <w:widowControl w:val="0"/>
        <w:shd w:val="clear" w:color="auto" w:fill="FFFFFF"/>
        <w:tabs>
          <w:tab w:val="left" w:pos="1272"/>
        </w:tabs>
        <w:autoSpaceDE w:val="0"/>
        <w:autoSpaceDN w:val="0"/>
        <w:adjustRightInd w:val="0"/>
        <w:spacing w:after="0" w:line="240" w:lineRule="auto"/>
        <w:jc w:val="both"/>
        <w:rPr>
          <w:rFonts w:ascii="Times New Roman" w:eastAsia="Times New Roman" w:hAnsi="Times New Roman" w:cs="Times New Roman"/>
          <w:color w:val="000000"/>
          <w:sz w:val="26"/>
          <w:szCs w:val="26"/>
          <w:lang w:eastAsia="ru-RU"/>
        </w:rPr>
      </w:pPr>
      <w:r w:rsidRPr="000624A5">
        <w:rPr>
          <w:rFonts w:ascii="Times New Roman" w:eastAsia="Times New Roman" w:hAnsi="Times New Roman" w:cs="Times New Roman"/>
          <w:color w:val="000000"/>
          <w:sz w:val="26"/>
          <w:szCs w:val="26"/>
          <w:lang w:eastAsia="ru-RU"/>
        </w:rPr>
        <w:t>6.2. Настоящий Договор составлен в 2 (двух) экземплярах, каждый из которых имеет одинаковую юридическую силу, по одному экземпляру для каждой из Сторон.</w:t>
      </w:r>
    </w:p>
    <w:p w:rsidR="00E84B43" w:rsidRDefault="00E84B43" w:rsidP="00E84B43">
      <w:pPr>
        <w:spacing w:after="0" w:line="240" w:lineRule="auto"/>
        <w:jc w:val="center"/>
        <w:rPr>
          <w:rFonts w:ascii="Times New Roman" w:eastAsia="Times New Roman" w:hAnsi="Times New Roman" w:cs="Times New Roman"/>
          <w:b/>
          <w:sz w:val="26"/>
          <w:szCs w:val="26"/>
          <w:lang w:eastAsia="ru-RU"/>
        </w:rPr>
      </w:pPr>
      <w:r w:rsidRPr="000624A5">
        <w:rPr>
          <w:rFonts w:ascii="Times New Roman" w:eastAsia="Times New Roman" w:hAnsi="Times New Roman" w:cs="Times New Roman"/>
          <w:b/>
          <w:sz w:val="26"/>
          <w:szCs w:val="26"/>
          <w:lang w:eastAsia="ru-RU"/>
        </w:rPr>
        <w:t>7. ЮРИДИЧЕСКИЕ АДРЕСА И ПОДПИСИ СТОРОН</w:t>
      </w:r>
    </w:p>
    <w:p w:rsidR="00E84B43" w:rsidRPr="000624A5" w:rsidRDefault="00E84B43" w:rsidP="00E84B43">
      <w:pPr>
        <w:spacing w:after="0" w:line="240" w:lineRule="auto"/>
        <w:jc w:val="center"/>
        <w:rPr>
          <w:rFonts w:ascii="Times New Roman" w:eastAsia="Times New Roman" w:hAnsi="Times New Roman" w:cs="Times New Roman"/>
          <w:b/>
          <w:sz w:val="26"/>
          <w:szCs w:val="26"/>
          <w:lang w:eastAsia="ru-RU"/>
        </w:rPr>
      </w:pPr>
    </w:p>
    <w:tbl>
      <w:tblPr>
        <w:tblW w:w="9180" w:type="dxa"/>
        <w:tblLook w:val="04A0" w:firstRow="1" w:lastRow="0" w:firstColumn="1" w:lastColumn="0" w:noHBand="0" w:noVBand="1"/>
      </w:tblPr>
      <w:tblGrid>
        <w:gridCol w:w="4928"/>
        <w:gridCol w:w="742"/>
        <w:gridCol w:w="3510"/>
      </w:tblGrid>
      <w:tr w:rsidR="00E84B43" w:rsidRPr="00423EF6" w:rsidTr="00F551F8">
        <w:tc>
          <w:tcPr>
            <w:tcW w:w="4928" w:type="dxa"/>
            <w:shd w:val="clear" w:color="auto" w:fill="auto"/>
          </w:tcPr>
          <w:p w:rsidR="00E84B43" w:rsidRPr="00423EF6" w:rsidRDefault="00E84B43" w:rsidP="00F551F8">
            <w:pPr>
              <w:spacing w:after="0" w:line="240" w:lineRule="auto"/>
              <w:jc w:val="center"/>
              <w:rPr>
                <w:rFonts w:ascii="Times New Roman" w:eastAsia="Times New Roman" w:hAnsi="Times New Roman" w:cs="Times New Roman"/>
                <w:b/>
                <w:sz w:val="24"/>
                <w:szCs w:val="24"/>
                <w:lang w:eastAsia="ru-RU"/>
              </w:rPr>
            </w:pPr>
            <w:r w:rsidRPr="00423EF6">
              <w:rPr>
                <w:rFonts w:ascii="Times New Roman" w:eastAsia="Times New Roman" w:hAnsi="Times New Roman" w:cs="Times New Roman"/>
                <w:b/>
                <w:sz w:val="24"/>
                <w:szCs w:val="24"/>
                <w:lang w:eastAsia="ru-RU"/>
              </w:rPr>
              <w:t>Университет</w:t>
            </w:r>
          </w:p>
          <w:p w:rsidR="00E84B43" w:rsidRPr="00423EF6" w:rsidRDefault="00E84B43" w:rsidP="00F551F8">
            <w:pPr>
              <w:spacing w:after="0" w:line="240" w:lineRule="auto"/>
              <w:rPr>
                <w:rFonts w:ascii="Times New Roman" w:eastAsia="Times New Roman" w:hAnsi="Times New Roman" w:cs="Times New Roman"/>
                <w:sz w:val="24"/>
                <w:szCs w:val="24"/>
                <w:lang w:eastAsia="ru-RU"/>
              </w:rPr>
            </w:pPr>
          </w:p>
          <w:p w:rsidR="00E84B43" w:rsidRPr="00423EF6" w:rsidRDefault="00E84B43" w:rsidP="00F551F8">
            <w:pPr>
              <w:spacing w:after="0" w:line="240" w:lineRule="auto"/>
              <w:rPr>
                <w:rFonts w:ascii="Times New Roman" w:eastAsia="Times New Roman" w:hAnsi="Times New Roman" w:cs="Times New Roman"/>
                <w:b/>
                <w:sz w:val="24"/>
                <w:szCs w:val="24"/>
                <w:lang w:eastAsia="ru-RU"/>
              </w:rPr>
            </w:pPr>
            <w:r w:rsidRPr="00423EF6">
              <w:rPr>
                <w:rFonts w:ascii="Times New Roman" w:eastAsia="Times New Roman" w:hAnsi="Times New Roman" w:cs="Times New Roman"/>
                <w:sz w:val="24"/>
                <w:szCs w:val="24"/>
                <w:lang w:eastAsia="ru-RU"/>
              </w:rP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(Финансовый университет)</w:t>
            </w:r>
          </w:p>
        </w:tc>
        <w:tc>
          <w:tcPr>
            <w:tcW w:w="742"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p>
        </w:tc>
        <w:tc>
          <w:tcPr>
            <w:tcW w:w="3510" w:type="dxa"/>
            <w:shd w:val="clear" w:color="auto" w:fill="auto"/>
          </w:tcPr>
          <w:p w:rsidR="00E84B43" w:rsidRPr="00423EF6" w:rsidRDefault="00E84B43" w:rsidP="00F551F8">
            <w:pPr>
              <w:spacing w:after="0" w:line="240" w:lineRule="auto"/>
              <w:jc w:val="center"/>
              <w:rPr>
                <w:rFonts w:ascii="Times New Roman" w:eastAsia="Times New Roman" w:hAnsi="Times New Roman" w:cs="Times New Roman"/>
                <w:b/>
                <w:sz w:val="24"/>
                <w:szCs w:val="24"/>
                <w:lang w:eastAsia="ru-RU"/>
              </w:rPr>
            </w:pPr>
            <w:r w:rsidRPr="00423EF6">
              <w:rPr>
                <w:rFonts w:ascii="Times New Roman" w:eastAsia="Times New Roman" w:hAnsi="Times New Roman" w:cs="Times New Roman"/>
                <w:b/>
                <w:sz w:val="24"/>
                <w:szCs w:val="24"/>
                <w:lang w:eastAsia="ru-RU"/>
              </w:rPr>
              <w:t>Организация</w:t>
            </w:r>
          </w:p>
          <w:p w:rsidR="00E84B43" w:rsidRPr="00423EF6" w:rsidRDefault="00E84B43" w:rsidP="00F551F8">
            <w:pPr>
              <w:spacing w:after="0" w:line="240" w:lineRule="auto"/>
              <w:jc w:val="center"/>
              <w:rPr>
                <w:rFonts w:ascii="Times New Roman" w:eastAsia="Times New Roman" w:hAnsi="Times New Roman" w:cs="Times New Roman"/>
                <w:b/>
                <w:sz w:val="24"/>
                <w:szCs w:val="24"/>
                <w:lang w:eastAsia="ru-RU"/>
              </w:rPr>
            </w:pPr>
          </w:p>
          <w:p w:rsidR="00E84B43" w:rsidRPr="00423EF6" w:rsidRDefault="00E84B43" w:rsidP="00F551F8">
            <w:pPr>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Наименование организации</w:t>
            </w:r>
          </w:p>
        </w:tc>
      </w:tr>
      <w:tr w:rsidR="00E84B43" w:rsidRPr="00423EF6" w:rsidTr="00F551F8">
        <w:tc>
          <w:tcPr>
            <w:tcW w:w="4928" w:type="dxa"/>
            <w:shd w:val="clear" w:color="auto" w:fill="auto"/>
          </w:tcPr>
          <w:p w:rsidR="00E84B43" w:rsidRPr="00423EF6" w:rsidRDefault="00E84B43" w:rsidP="00F551F8">
            <w:pPr>
              <w:spacing w:after="0" w:line="240" w:lineRule="auto"/>
              <w:jc w:val="center"/>
              <w:rPr>
                <w:rFonts w:ascii="Times New Roman" w:eastAsia="Times New Roman" w:hAnsi="Times New Roman" w:cs="Times New Roman"/>
                <w:b/>
                <w:sz w:val="24"/>
                <w:szCs w:val="24"/>
                <w:lang w:eastAsia="ru-RU"/>
              </w:rPr>
            </w:pPr>
          </w:p>
        </w:tc>
        <w:tc>
          <w:tcPr>
            <w:tcW w:w="742"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p>
        </w:tc>
        <w:tc>
          <w:tcPr>
            <w:tcW w:w="3510" w:type="dxa"/>
            <w:shd w:val="clear" w:color="auto" w:fill="auto"/>
          </w:tcPr>
          <w:p w:rsidR="00E84B43" w:rsidRPr="00423EF6" w:rsidRDefault="00E84B43" w:rsidP="00F551F8">
            <w:pPr>
              <w:spacing w:after="0" w:line="240" w:lineRule="auto"/>
              <w:jc w:val="center"/>
              <w:rPr>
                <w:rFonts w:ascii="Times New Roman" w:eastAsia="Times New Roman" w:hAnsi="Times New Roman" w:cs="Times New Roman"/>
                <w:b/>
                <w:sz w:val="24"/>
                <w:szCs w:val="24"/>
                <w:lang w:eastAsia="ru-RU"/>
              </w:rPr>
            </w:pPr>
          </w:p>
        </w:tc>
      </w:tr>
      <w:tr w:rsidR="00E84B43" w:rsidRPr="00423EF6" w:rsidTr="00F551F8">
        <w:tc>
          <w:tcPr>
            <w:tcW w:w="4928" w:type="dxa"/>
            <w:shd w:val="clear" w:color="auto" w:fill="auto"/>
          </w:tcPr>
          <w:p w:rsidR="00E84B43" w:rsidRPr="00423EF6" w:rsidRDefault="00E84B43" w:rsidP="00F551F8">
            <w:pPr>
              <w:spacing w:after="0" w:line="240" w:lineRule="auto"/>
              <w:jc w:val="both"/>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 xml:space="preserve">Ленинградский проспект, д. 49, </w:t>
            </w:r>
          </w:p>
        </w:tc>
        <w:tc>
          <w:tcPr>
            <w:tcW w:w="742"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p>
        </w:tc>
        <w:tc>
          <w:tcPr>
            <w:tcW w:w="3510"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Адрес</w:t>
            </w:r>
          </w:p>
        </w:tc>
      </w:tr>
      <w:tr w:rsidR="00E84B43" w:rsidRPr="00423EF6" w:rsidTr="00F551F8">
        <w:trPr>
          <w:trHeight w:val="1976"/>
        </w:trPr>
        <w:tc>
          <w:tcPr>
            <w:tcW w:w="4928" w:type="dxa"/>
            <w:shd w:val="clear" w:color="auto" w:fill="auto"/>
          </w:tcPr>
          <w:p w:rsidR="00E84B43" w:rsidRPr="00423EF6" w:rsidRDefault="00E84B43" w:rsidP="00F551F8">
            <w:pPr>
              <w:autoSpaceDE w:val="0"/>
              <w:autoSpaceDN w:val="0"/>
              <w:adjustRightInd w:val="0"/>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г. Москва, ГСП-3, 125993</w:t>
            </w:r>
          </w:p>
          <w:p w:rsidR="00E84B43" w:rsidRPr="00423EF6" w:rsidRDefault="00E84B43" w:rsidP="00F551F8">
            <w:pPr>
              <w:autoSpaceDE w:val="0"/>
              <w:autoSpaceDN w:val="0"/>
              <w:adjustRightInd w:val="0"/>
              <w:spacing w:after="0" w:line="240" w:lineRule="auto"/>
              <w:rPr>
                <w:rFonts w:ascii="Times New Roman" w:eastAsia="Times New Roman" w:hAnsi="Times New Roman" w:cs="Times New Roman"/>
                <w:sz w:val="24"/>
                <w:szCs w:val="24"/>
                <w:lang w:eastAsia="ru-RU"/>
              </w:rPr>
            </w:pPr>
          </w:p>
          <w:p w:rsidR="00E84B43" w:rsidRPr="00423EF6" w:rsidRDefault="00E84B43" w:rsidP="00F551F8">
            <w:pPr>
              <w:spacing w:after="0" w:line="240" w:lineRule="auto"/>
              <w:jc w:val="both"/>
              <w:rPr>
                <w:rFonts w:ascii="Times New Roman" w:eastAsia="Times New Roman" w:hAnsi="Times New Roman" w:cs="Times New Roman"/>
                <w:bCs/>
                <w:sz w:val="24"/>
                <w:szCs w:val="24"/>
                <w:lang w:eastAsia="ru-RU"/>
              </w:rPr>
            </w:pPr>
            <w:r w:rsidRPr="00423EF6">
              <w:rPr>
                <w:rFonts w:ascii="Times New Roman" w:eastAsia="Times New Roman" w:hAnsi="Times New Roman" w:cs="Times New Roman"/>
                <w:bCs/>
                <w:sz w:val="24"/>
                <w:szCs w:val="24"/>
                <w:lang w:eastAsia="ru-RU"/>
              </w:rPr>
              <w:t xml:space="preserve">Контактное лицо от Университета: </w:t>
            </w:r>
          </w:p>
          <w:p w:rsidR="00E84B43" w:rsidRPr="00423EF6" w:rsidRDefault="00E84B43" w:rsidP="00F551F8">
            <w:pPr>
              <w:spacing w:after="0" w:line="240" w:lineRule="auto"/>
              <w:rPr>
                <w:rFonts w:ascii="Times New Roman" w:eastAsia="Times New Roman" w:hAnsi="Times New Roman" w:cs="Times New Roman"/>
                <w:color w:val="000000"/>
                <w:spacing w:val="-1"/>
                <w:sz w:val="24"/>
                <w:szCs w:val="24"/>
                <w:lang w:eastAsia="ru-RU"/>
              </w:rPr>
            </w:pPr>
            <w:r w:rsidRPr="00423EF6">
              <w:rPr>
                <w:rFonts w:ascii="Times New Roman" w:eastAsia="Times New Roman" w:hAnsi="Times New Roman" w:cs="Times New Roman"/>
                <w:color w:val="000000"/>
                <w:spacing w:val="-1"/>
                <w:sz w:val="24"/>
                <w:szCs w:val="24"/>
                <w:lang w:eastAsia="ru-RU"/>
              </w:rPr>
              <w:t>Должность</w:t>
            </w:r>
          </w:p>
          <w:p w:rsidR="00E84B43" w:rsidRPr="00423EF6" w:rsidRDefault="00E84B43" w:rsidP="00F551F8">
            <w:pPr>
              <w:spacing w:after="0" w:line="240" w:lineRule="auto"/>
              <w:rPr>
                <w:rFonts w:ascii="Times New Roman" w:eastAsia="Times New Roman" w:hAnsi="Times New Roman" w:cs="Times New Roman"/>
                <w:color w:val="000000"/>
                <w:spacing w:val="-1"/>
                <w:sz w:val="24"/>
                <w:szCs w:val="24"/>
                <w:lang w:eastAsia="ru-RU"/>
              </w:rPr>
            </w:pPr>
            <w:r w:rsidRPr="00423EF6">
              <w:rPr>
                <w:rFonts w:ascii="Times New Roman" w:eastAsia="Times New Roman" w:hAnsi="Times New Roman" w:cs="Times New Roman"/>
                <w:color w:val="000000"/>
                <w:spacing w:val="-1"/>
                <w:sz w:val="24"/>
                <w:szCs w:val="24"/>
                <w:lang w:eastAsia="ru-RU"/>
              </w:rPr>
              <w:t>ФИО</w:t>
            </w:r>
          </w:p>
          <w:p w:rsidR="00E84B43" w:rsidRPr="00423EF6" w:rsidRDefault="00E84B43" w:rsidP="00F551F8">
            <w:pPr>
              <w:spacing w:after="0" w:line="240" w:lineRule="auto"/>
              <w:rPr>
                <w:rFonts w:ascii="Times New Roman" w:eastAsia="Times New Roman" w:hAnsi="Times New Roman" w:cs="Times New Roman"/>
                <w:color w:val="000000"/>
                <w:spacing w:val="-1"/>
                <w:sz w:val="24"/>
                <w:szCs w:val="24"/>
                <w:lang w:eastAsia="ru-RU"/>
              </w:rPr>
            </w:pPr>
            <w:r w:rsidRPr="00423EF6">
              <w:rPr>
                <w:rFonts w:ascii="Times New Roman" w:eastAsia="Times New Roman" w:hAnsi="Times New Roman" w:cs="Times New Roman"/>
                <w:color w:val="000000"/>
                <w:spacing w:val="-1"/>
                <w:sz w:val="24"/>
                <w:szCs w:val="24"/>
                <w:lang w:eastAsia="ru-RU"/>
              </w:rPr>
              <w:t xml:space="preserve">Телефон: </w:t>
            </w:r>
          </w:p>
          <w:p w:rsidR="00E84B43" w:rsidRPr="00423EF6" w:rsidRDefault="00E84B43" w:rsidP="00F551F8">
            <w:pPr>
              <w:spacing w:after="0" w:line="240" w:lineRule="auto"/>
              <w:rPr>
                <w:rFonts w:ascii="Times New Roman" w:eastAsia="Times New Roman" w:hAnsi="Times New Roman" w:cs="Times New Roman"/>
                <w:color w:val="000000"/>
                <w:spacing w:val="-1"/>
                <w:sz w:val="24"/>
                <w:szCs w:val="24"/>
                <w:lang w:eastAsia="ru-RU"/>
              </w:rPr>
            </w:pPr>
            <w:r w:rsidRPr="00423EF6">
              <w:rPr>
                <w:rFonts w:ascii="Times New Roman" w:eastAsia="Times New Roman" w:hAnsi="Times New Roman" w:cs="Times New Roman"/>
                <w:color w:val="000000"/>
                <w:spacing w:val="-1"/>
                <w:sz w:val="24"/>
                <w:szCs w:val="24"/>
                <w:lang w:eastAsia="ru-RU"/>
              </w:rPr>
              <w:t xml:space="preserve">Электронная почта: </w:t>
            </w:r>
          </w:p>
        </w:tc>
        <w:tc>
          <w:tcPr>
            <w:tcW w:w="742"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p>
        </w:tc>
        <w:tc>
          <w:tcPr>
            <w:tcW w:w="3510"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p>
          <w:p w:rsidR="00E84B43" w:rsidRPr="00423EF6" w:rsidRDefault="00E84B43" w:rsidP="00F551F8">
            <w:pPr>
              <w:spacing w:after="0" w:line="240" w:lineRule="auto"/>
              <w:jc w:val="both"/>
              <w:rPr>
                <w:rFonts w:ascii="Times New Roman" w:eastAsia="Times New Roman" w:hAnsi="Times New Roman" w:cs="Times New Roman"/>
                <w:bCs/>
                <w:sz w:val="24"/>
                <w:szCs w:val="24"/>
                <w:lang w:eastAsia="ru-RU"/>
              </w:rPr>
            </w:pPr>
            <w:r w:rsidRPr="00423EF6">
              <w:rPr>
                <w:rFonts w:ascii="Times New Roman" w:eastAsia="Times New Roman" w:hAnsi="Times New Roman" w:cs="Times New Roman"/>
                <w:bCs/>
                <w:sz w:val="24"/>
                <w:szCs w:val="24"/>
                <w:lang w:eastAsia="ru-RU"/>
              </w:rPr>
              <w:t>Контактное лицо от Организации:</w:t>
            </w:r>
          </w:p>
          <w:p w:rsidR="00E84B43" w:rsidRPr="00423EF6" w:rsidRDefault="00E84B43" w:rsidP="00F551F8">
            <w:pPr>
              <w:spacing w:after="0" w:line="240" w:lineRule="auto"/>
              <w:jc w:val="both"/>
              <w:rPr>
                <w:rFonts w:ascii="Times New Roman" w:eastAsia="Times New Roman" w:hAnsi="Times New Roman" w:cs="Times New Roman"/>
                <w:bCs/>
                <w:sz w:val="24"/>
                <w:szCs w:val="24"/>
                <w:lang w:eastAsia="ru-RU"/>
              </w:rPr>
            </w:pPr>
            <w:r w:rsidRPr="00423EF6">
              <w:rPr>
                <w:rFonts w:ascii="Times New Roman" w:eastAsia="Times New Roman" w:hAnsi="Times New Roman" w:cs="Times New Roman"/>
                <w:bCs/>
                <w:sz w:val="24"/>
                <w:szCs w:val="24"/>
                <w:lang w:eastAsia="ru-RU"/>
              </w:rPr>
              <w:t xml:space="preserve">Должность </w:t>
            </w:r>
          </w:p>
          <w:p w:rsidR="00E84B43" w:rsidRPr="00423EF6" w:rsidRDefault="00E84B43" w:rsidP="00F551F8">
            <w:pPr>
              <w:spacing w:after="0" w:line="240" w:lineRule="auto"/>
              <w:jc w:val="both"/>
              <w:rPr>
                <w:rFonts w:ascii="Times New Roman" w:eastAsia="Times New Roman" w:hAnsi="Times New Roman" w:cs="Times New Roman"/>
                <w:bCs/>
                <w:sz w:val="24"/>
                <w:szCs w:val="24"/>
                <w:lang w:eastAsia="ru-RU"/>
              </w:rPr>
            </w:pPr>
            <w:r w:rsidRPr="00423EF6">
              <w:rPr>
                <w:rFonts w:ascii="Times New Roman" w:eastAsia="Times New Roman" w:hAnsi="Times New Roman" w:cs="Times New Roman"/>
                <w:bCs/>
                <w:sz w:val="24"/>
                <w:szCs w:val="24"/>
                <w:lang w:eastAsia="ru-RU"/>
              </w:rPr>
              <w:t>ФИО</w:t>
            </w:r>
          </w:p>
          <w:p w:rsidR="00E84B43" w:rsidRPr="00423EF6" w:rsidRDefault="00E84B43" w:rsidP="00F551F8">
            <w:pPr>
              <w:spacing w:after="0" w:line="240" w:lineRule="auto"/>
              <w:rPr>
                <w:rFonts w:ascii="Times New Roman" w:eastAsia="Times New Roman" w:hAnsi="Times New Roman" w:cs="Times New Roman"/>
                <w:color w:val="000000"/>
                <w:spacing w:val="-1"/>
                <w:sz w:val="24"/>
                <w:szCs w:val="24"/>
                <w:lang w:eastAsia="ru-RU"/>
              </w:rPr>
            </w:pPr>
            <w:r w:rsidRPr="00423EF6">
              <w:rPr>
                <w:rFonts w:ascii="Times New Roman" w:eastAsia="Times New Roman" w:hAnsi="Times New Roman" w:cs="Times New Roman"/>
                <w:color w:val="000000"/>
                <w:spacing w:val="-1"/>
                <w:sz w:val="24"/>
                <w:szCs w:val="24"/>
                <w:lang w:eastAsia="ru-RU"/>
              </w:rPr>
              <w:t xml:space="preserve">Телефон: </w:t>
            </w:r>
          </w:p>
          <w:p w:rsidR="00E84B43" w:rsidRPr="00423EF6" w:rsidRDefault="00E84B43" w:rsidP="00F551F8">
            <w:pPr>
              <w:spacing w:after="0" w:line="240" w:lineRule="auto"/>
              <w:rPr>
                <w:rFonts w:ascii="Times New Roman" w:eastAsia="Times New Roman" w:hAnsi="Times New Roman" w:cs="Times New Roman"/>
                <w:color w:val="000000"/>
                <w:spacing w:val="-1"/>
                <w:sz w:val="24"/>
                <w:szCs w:val="24"/>
                <w:lang w:eastAsia="ru-RU"/>
              </w:rPr>
            </w:pPr>
            <w:r w:rsidRPr="00423EF6">
              <w:rPr>
                <w:rFonts w:ascii="Times New Roman" w:eastAsia="Times New Roman" w:hAnsi="Times New Roman" w:cs="Times New Roman"/>
                <w:color w:val="000000"/>
                <w:spacing w:val="-1"/>
                <w:sz w:val="24"/>
                <w:szCs w:val="24"/>
                <w:lang w:eastAsia="ru-RU"/>
              </w:rPr>
              <w:t>Электронная почта:</w:t>
            </w:r>
          </w:p>
        </w:tc>
      </w:tr>
      <w:tr w:rsidR="00E84B43" w:rsidRPr="00423EF6" w:rsidTr="00F551F8">
        <w:trPr>
          <w:trHeight w:val="533"/>
        </w:trPr>
        <w:tc>
          <w:tcPr>
            <w:tcW w:w="4928" w:type="dxa"/>
            <w:shd w:val="clear" w:color="auto" w:fill="auto"/>
          </w:tcPr>
          <w:p w:rsidR="00E84B43" w:rsidRPr="00423EF6" w:rsidRDefault="00E84B43" w:rsidP="00F551F8">
            <w:pPr>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742"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p>
        </w:tc>
        <w:tc>
          <w:tcPr>
            <w:tcW w:w="3510"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p>
        </w:tc>
      </w:tr>
      <w:tr w:rsidR="00E84B43" w:rsidRPr="00423EF6" w:rsidTr="00F551F8">
        <w:tc>
          <w:tcPr>
            <w:tcW w:w="4928"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Должность</w:t>
            </w:r>
          </w:p>
          <w:p w:rsidR="00E84B43" w:rsidRPr="00423EF6" w:rsidRDefault="00E84B43" w:rsidP="00F551F8">
            <w:pPr>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_____________________ И.О. Фамилия</w:t>
            </w:r>
          </w:p>
          <w:p w:rsidR="00E84B43" w:rsidRPr="00423EF6" w:rsidRDefault="00E84B43" w:rsidP="00F551F8">
            <w:pPr>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 xml:space="preserve">         М.П.</w:t>
            </w:r>
          </w:p>
        </w:tc>
        <w:tc>
          <w:tcPr>
            <w:tcW w:w="742"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p>
        </w:tc>
        <w:tc>
          <w:tcPr>
            <w:tcW w:w="3510" w:type="dxa"/>
            <w:shd w:val="clear" w:color="auto" w:fill="auto"/>
          </w:tcPr>
          <w:p w:rsidR="00E84B43" w:rsidRPr="00423EF6" w:rsidRDefault="00E84B43" w:rsidP="00F551F8">
            <w:pPr>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Должность</w:t>
            </w:r>
          </w:p>
          <w:p w:rsidR="00E84B43" w:rsidRPr="00423EF6" w:rsidRDefault="00E84B43" w:rsidP="00F551F8">
            <w:pPr>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__________________ И.О. Фамилия</w:t>
            </w:r>
          </w:p>
          <w:p w:rsidR="00E84B43" w:rsidRPr="00423EF6" w:rsidRDefault="00E84B43" w:rsidP="00F551F8">
            <w:pPr>
              <w:spacing w:after="0" w:line="240" w:lineRule="auto"/>
              <w:rPr>
                <w:rFonts w:ascii="Times New Roman" w:eastAsia="Times New Roman" w:hAnsi="Times New Roman" w:cs="Times New Roman"/>
                <w:sz w:val="24"/>
                <w:szCs w:val="24"/>
                <w:lang w:eastAsia="ru-RU"/>
              </w:rPr>
            </w:pPr>
            <w:r w:rsidRPr="00423EF6">
              <w:rPr>
                <w:rFonts w:ascii="Times New Roman" w:eastAsia="Times New Roman" w:hAnsi="Times New Roman" w:cs="Times New Roman"/>
                <w:sz w:val="24"/>
                <w:szCs w:val="24"/>
                <w:lang w:eastAsia="ru-RU"/>
              </w:rPr>
              <w:t xml:space="preserve">            М.П.</w:t>
            </w:r>
          </w:p>
        </w:tc>
      </w:tr>
    </w:tbl>
    <w:p w:rsidR="00E84B43" w:rsidRPr="00AA0E2E" w:rsidRDefault="00E84B43" w:rsidP="00E84B43">
      <w:pPr>
        <w:spacing w:after="0" w:line="360" w:lineRule="auto"/>
        <w:rPr>
          <w:rFonts w:ascii="Times New Roman" w:hAnsi="Times New Roman" w:cs="Times New Roman"/>
          <w:sz w:val="28"/>
          <w:szCs w:val="28"/>
        </w:rPr>
      </w:pPr>
      <w:r w:rsidRPr="00AA0E2E">
        <w:rPr>
          <w:rFonts w:ascii="Times New Roman" w:hAnsi="Times New Roman" w:cs="Times New Roman"/>
          <w:sz w:val="28"/>
          <w:szCs w:val="28"/>
        </w:rPr>
        <w:br w:type="page"/>
      </w:r>
    </w:p>
    <w:p w:rsidR="00E84B43" w:rsidRPr="00F90BA8" w:rsidRDefault="00E84B43" w:rsidP="00E84B43">
      <w:pPr>
        <w:pStyle w:val="1"/>
        <w:spacing w:before="0"/>
        <w:jc w:val="right"/>
        <w:rPr>
          <w:rFonts w:ascii="Times New Roman" w:eastAsia="Times New Roman" w:hAnsi="Times New Roman" w:cs="Times New Roman"/>
          <w:color w:val="auto"/>
          <w:lang w:eastAsia="ru-RU"/>
        </w:rPr>
      </w:pPr>
      <w:bookmarkStart w:id="20" w:name="_Toc24916446"/>
      <w:bookmarkStart w:id="21" w:name="_Toc41169737"/>
      <w:bookmarkStart w:id="22" w:name="_Toc41171185"/>
      <w:bookmarkStart w:id="23" w:name="_Toc41242390"/>
      <w:r w:rsidRPr="00F90BA8">
        <w:rPr>
          <w:rFonts w:ascii="Times New Roman" w:eastAsia="Times New Roman" w:hAnsi="Times New Roman" w:cs="Times New Roman"/>
          <w:color w:val="auto"/>
          <w:lang w:eastAsia="ru-RU"/>
        </w:rPr>
        <w:lastRenderedPageBreak/>
        <w:t xml:space="preserve">Приложение </w:t>
      </w:r>
      <w:bookmarkEnd w:id="20"/>
      <w:r w:rsidRPr="00F90BA8">
        <w:rPr>
          <w:rFonts w:ascii="Times New Roman" w:eastAsia="Times New Roman" w:hAnsi="Times New Roman" w:cs="Times New Roman"/>
          <w:color w:val="auto"/>
          <w:lang w:eastAsia="ru-RU"/>
        </w:rPr>
        <w:t>3</w:t>
      </w:r>
      <w:bookmarkEnd w:id="21"/>
      <w:bookmarkEnd w:id="22"/>
      <w:bookmarkEnd w:id="23"/>
    </w:p>
    <w:p w:rsidR="00E84B43" w:rsidRPr="00257A77" w:rsidRDefault="00E84B43" w:rsidP="00E84B43">
      <w:pPr>
        <w:spacing w:line="240" w:lineRule="auto"/>
        <w:jc w:val="center"/>
        <w:rPr>
          <w:rFonts w:ascii="Times New Roman" w:hAnsi="Times New Roman" w:cs="Times New Roman"/>
          <w:b/>
          <w:sz w:val="28"/>
          <w:szCs w:val="28"/>
        </w:rPr>
      </w:pPr>
      <w:r w:rsidRPr="00257A77">
        <w:rPr>
          <w:rFonts w:ascii="Times New Roman" w:hAnsi="Times New Roman" w:cs="Times New Roman"/>
          <w:b/>
          <w:sz w:val="28"/>
          <w:szCs w:val="28"/>
        </w:rPr>
        <w:t>Форма рабочего графика</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Федеральное государственное образовательное бюджетное</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 xml:space="preserve"> учреждение высшего образования</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 xml:space="preserve"> «Финансовый университет при Правительстве Российской Федерации»</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(Финансовый университет)</w:t>
      </w:r>
    </w:p>
    <w:p w:rsidR="00E84B43" w:rsidRPr="00F569FE"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Факультет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Департамент/кафедра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РАБОЧИЙ ГРАФИК (ПЛАН)</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rPr>
        <w:t xml:space="preserve">проведения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rPr>
        <w:t>практики</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i/>
          <w:sz w:val="24"/>
          <w:szCs w:val="24"/>
          <w:vertAlign w:val="superscript"/>
        </w:rPr>
        <w:t>(указать вид (тип) практики)</w:t>
      </w: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 xml:space="preserve">обучающегося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курса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учебной группы</w:t>
      </w:r>
    </w:p>
    <w:p w:rsidR="00E84B43" w:rsidRPr="00F569FE" w:rsidRDefault="00E84B43" w:rsidP="00E84B43">
      <w:pPr>
        <w:spacing w:after="0" w:line="240" w:lineRule="auto"/>
        <w:rPr>
          <w:rFonts w:ascii="Times New Roman" w:hAnsi="Times New Roman" w:cs="Times New Roman"/>
          <w:sz w:val="24"/>
          <w:szCs w:val="24"/>
          <w:u w:val="single"/>
        </w:rPr>
      </w:pP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center"/>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(фамилия, имя, отчество)</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rPr>
        <w:t xml:space="preserve">Направление подготовки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both"/>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(наименование направления подготовки)</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(профиль образовательной программы </w:t>
      </w:r>
      <w:proofErr w:type="spellStart"/>
      <w:r w:rsidRPr="00F569FE">
        <w:rPr>
          <w:rFonts w:ascii="Times New Roman" w:hAnsi="Times New Roman" w:cs="Times New Roman"/>
          <w:i/>
          <w:sz w:val="24"/>
          <w:szCs w:val="24"/>
          <w:vertAlign w:val="superscript"/>
        </w:rPr>
        <w:t>бакалавриата</w:t>
      </w:r>
      <w:proofErr w:type="spellEnd"/>
      <w:r w:rsidRPr="00F569FE">
        <w:rPr>
          <w:rFonts w:ascii="Times New Roman" w:hAnsi="Times New Roman" w:cs="Times New Roman"/>
          <w:i/>
          <w:sz w:val="24"/>
          <w:szCs w:val="24"/>
          <w:vertAlign w:val="superscript"/>
        </w:rPr>
        <w:t>/направленность образовательной программы магистратуры)</w:t>
      </w: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Место прохождения практики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 xml:space="preserve">Срок практики с «___» __________ 20__ г.  </w:t>
      </w:r>
      <w:proofErr w:type="gramStart"/>
      <w:r w:rsidRPr="00F569FE">
        <w:rPr>
          <w:rFonts w:ascii="Times New Roman" w:hAnsi="Times New Roman" w:cs="Times New Roman"/>
          <w:sz w:val="24"/>
          <w:szCs w:val="24"/>
        </w:rPr>
        <w:t>по  «</w:t>
      </w:r>
      <w:proofErr w:type="gramEnd"/>
      <w:r w:rsidRPr="00F569FE">
        <w:rPr>
          <w:rFonts w:ascii="Times New Roman" w:hAnsi="Times New Roman" w:cs="Times New Roman"/>
          <w:sz w:val="24"/>
          <w:szCs w:val="24"/>
        </w:rPr>
        <w:t>____» __________________ 20__ г.</w:t>
      </w:r>
    </w:p>
    <w:p w:rsidR="00E84B43" w:rsidRPr="00F569FE" w:rsidRDefault="00E84B43" w:rsidP="00E84B43">
      <w:pPr>
        <w:spacing w:after="0" w:line="240" w:lineRule="auto"/>
        <w:jc w:val="both"/>
        <w:rPr>
          <w:rFonts w:ascii="Times New Roman" w:hAnsi="Times New Roman" w:cs="Times New Roman"/>
          <w:sz w:val="24"/>
          <w:szCs w:val="24"/>
        </w:rPr>
      </w:pPr>
    </w:p>
    <w:tbl>
      <w:tblPr>
        <w:tblStyle w:val="a4"/>
        <w:tblW w:w="10036" w:type="dxa"/>
        <w:tblInd w:w="-5" w:type="dxa"/>
        <w:tblLook w:val="04A0" w:firstRow="1" w:lastRow="0" w:firstColumn="1" w:lastColumn="0" w:noHBand="0" w:noVBand="1"/>
      </w:tblPr>
      <w:tblGrid>
        <w:gridCol w:w="709"/>
        <w:gridCol w:w="6067"/>
        <w:gridCol w:w="3260"/>
      </w:tblGrid>
      <w:tr w:rsidR="00E84B43" w:rsidRPr="00F569FE" w:rsidTr="00F551F8">
        <w:tc>
          <w:tcPr>
            <w:tcW w:w="709" w:type="dxa"/>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п/п</w:t>
            </w:r>
          </w:p>
        </w:tc>
        <w:tc>
          <w:tcPr>
            <w:tcW w:w="6067" w:type="dxa"/>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Этапы практики по выполнению программы практики и индивидуального задания</w:t>
            </w:r>
          </w:p>
        </w:tc>
        <w:tc>
          <w:tcPr>
            <w:tcW w:w="3260" w:type="dxa"/>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 xml:space="preserve">Продолжительность </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 xml:space="preserve">каждого этапа практики </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(количество дней)</w:t>
            </w:r>
          </w:p>
        </w:tc>
      </w:tr>
      <w:tr w:rsidR="00E84B43" w:rsidRPr="00F569FE" w:rsidTr="00F551F8">
        <w:tc>
          <w:tcPr>
            <w:tcW w:w="709" w:type="dxa"/>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1</w:t>
            </w:r>
          </w:p>
        </w:tc>
        <w:tc>
          <w:tcPr>
            <w:tcW w:w="6067" w:type="dxa"/>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2</w:t>
            </w:r>
          </w:p>
        </w:tc>
        <w:tc>
          <w:tcPr>
            <w:tcW w:w="3260" w:type="dxa"/>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3</w:t>
            </w:r>
          </w:p>
        </w:tc>
      </w:tr>
      <w:tr w:rsidR="00E84B43" w:rsidRPr="00F569FE" w:rsidTr="00F551F8">
        <w:tc>
          <w:tcPr>
            <w:tcW w:w="709" w:type="dxa"/>
          </w:tcPr>
          <w:p w:rsidR="00E84B43" w:rsidRPr="00F569FE" w:rsidRDefault="00E84B43" w:rsidP="00F551F8">
            <w:pPr>
              <w:rPr>
                <w:rFonts w:ascii="Times New Roman" w:hAnsi="Times New Roman" w:cs="Times New Roman"/>
                <w:sz w:val="24"/>
                <w:szCs w:val="24"/>
              </w:rPr>
            </w:pPr>
          </w:p>
        </w:tc>
        <w:tc>
          <w:tcPr>
            <w:tcW w:w="6067" w:type="dxa"/>
          </w:tcPr>
          <w:p w:rsidR="00E84B43" w:rsidRPr="00F569FE" w:rsidRDefault="00E84B43" w:rsidP="00F551F8">
            <w:pPr>
              <w:rPr>
                <w:rFonts w:ascii="Times New Roman" w:hAnsi="Times New Roman" w:cs="Times New Roman"/>
                <w:sz w:val="24"/>
                <w:szCs w:val="24"/>
              </w:rPr>
            </w:pPr>
          </w:p>
        </w:tc>
        <w:tc>
          <w:tcPr>
            <w:tcW w:w="3260" w:type="dxa"/>
          </w:tcPr>
          <w:p w:rsidR="00E84B43" w:rsidRPr="00F569FE" w:rsidRDefault="00E84B43" w:rsidP="00F551F8">
            <w:pPr>
              <w:rPr>
                <w:rFonts w:ascii="Times New Roman" w:hAnsi="Times New Roman" w:cs="Times New Roman"/>
                <w:sz w:val="24"/>
                <w:szCs w:val="24"/>
              </w:rPr>
            </w:pPr>
          </w:p>
        </w:tc>
      </w:tr>
      <w:tr w:rsidR="00E84B43" w:rsidRPr="00F569FE" w:rsidTr="00F551F8">
        <w:tc>
          <w:tcPr>
            <w:tcW w:w="709" w:type="dxa"/>
          </w:tcPr>
          <w:p w:rsidR="00E84B43" w:rsidRPr="00F569FE" w:rsidRDefault="00E84B43" w:rsidP="00F551F8">
            <w:pPr>
              <w:rPr>
                <w:rFonts w:ascii="Times New Roman" w:hAnsi="Times New Roman" w:cs="Times New Roman"/>
                <w:sz w:val="24"/>
                <w:szCs w:val="24"/>
              </w:rPr>
            </w:pPr>
          </w:p>
        </w:tc>
        <w:tc>
          <w:tcPr>
            <w:tcW w:w="6067" w:type="dxa"/>
          </w:tcPr>
          <w:p w:rsidR="00E84B43" w:rsidRPr="00F569FE" w:rsidRDefault="00E84B43" w:rsidP="00F551F8">
            <w:pPr>
              <w:rPr>
                <w:rFonts w:ascii="Times New Roman" w:hAnsi="Times New Roman" w:cs="Times New Roman"/>
                <w:sz w:val="24"/>
                <w:szCs w:val="24"/>
              </w:rPr>
            </w:pPr>
          </w:p>
        </w:tc>
        <w:tc>
          <w:tcPr>
            <w:tcW w:w="3260" w:type="dxa"/>
          </w:tcPr>
          <w:p w:rsidR="00E84B43" w:rsidRPr="00F569FE" w:rsidRDefault="00E84B43" w:rsidP="00F551F8">
            <w:pPr>
              <w:rPr>
                <w:rFonts w:ascii="Times New Roman" w:hAnsi="Times New Roman" w:cs="Times New Roman"/>
                <w:sz w:val="24"/>
                <w:szCs w:val="24"/>
              </w:rPr>
            </w:pPr>
          </w:p>
        </w:tc>
      </w:tr>
      <w:tr w:rsidR="00E84B43" w:rsidRPr="00F569FE" w:rsidTr="00F551F8">
        <w:tc>
          <w:tcPr>
            <w:tcW w:w="709" w:type="dxa"/>
          </w:tcPr>
          <w:p w:rsidR="00E84B43" w:rsidRPr="00F569FE" w:rsidRDefault="00E84B43" w:rsidP="00F551F8">
            <w:pPr>
              <w:rPr>
                <w:rFonts w:ascii="Times New Roman" w:hAnsi="Times New Roman" w:cs="Times New Roman"/>
                <w:sz w:val="24"/>
                <w:szCs w:val="24"/>
              </w:rPr>
            </w:pPr>
          </w:p>
        </w:tc>
        <w:tc>
          <w:tcPr>
            <w:tcW w:w="6067" w:type="dxa"/>
          </w:tcPr>
          <w:p w:rsidR="00E84B43" w:rsidRPr="00F569FE" w:rsidRDefault="00E84B43" w:rsidP="00F551F8">
            <w:pPr>
              <w:rPr>
                <w:rFonts w:ascii="Times New Roman" w:hAnsi="Times New Roman" w:cs="Times New Roman"/>
                <w:sz w:val="24"/>
                <w:szCs w:val="24"/>
              </w:rPr>
            </w:pPr>
          </w:p>
        </w:tc>
        <w:tc>
          <w:tcPr>
            <w:tcW w:w="3260" w:type="dxa"/>
          </w:tcPr>
          <w:p w:rsidR="00E84B43" w:rsidRPr="00F569FE" w:rsidRDefault="00E84B43" w:rsidP="00F551F8">
            <w:pPr>
              <w:rPr>
                <w:rFonts w:ascii="Times New Roman" w:hAnsi="Times New Roman" w:cs="Times New Roman"/>
                <w:sz w:val="24"/>
                <w:szCs w:val="24"/>
              </w:rPr>
            </w:pPr>
          </w:p>
        </w:tc>
      </w:tr>
      <w:tr w:rsidR="00E84B43" w:rsidRPr="00F569FE" w:rsidTr="00F551F8">
        <w:tc>
          <w:tcPr>
            <w:tcW w:w="709" w:type="dxa"/>
          </w:tcPr>
          <w:p w:rsidR="00E84B43" w:rsidRPr="00F569FE" w:rsidRDefault="00E84B43" w:rsidP="00F551F8">
            <w:pPr>
              <w:rPr>
                <w:rFonts w:ascii="Times New Roman" w:hAnsi="Times New Roman" w:cs="Times New Roman"/>
                <w:sz w:val="24"/>
                <w:szCs w:val="24"/>
              </w:rPr>
            </w:pPr>
          </w:p>
        </w:tc>
        <w:tc>
          <w:tcPr>
            <w:tcW w:w="6067" w:type="dxa"/>
          </w:tcPr>
          <w:p w:rsidR="00E84B43" w:rsidRPr="00F569FE" w:rsidRDefault="00E84B43" w:rsidP="00F551F8">
            <w:pPr>
              <w:rPr>
                <w:rFonts w:ascii="Times New Roman" w:hAnsi="Times New Roman" w:cs="Times New Roman"/>
                <w:sz w:val="24"/>
                <w:szCs w:val="24"/>
              </w:rPr>
            </w:pPr>
          </w:p>
        </w:tc>
        <w:tc>
          <w:tcPr>
            <w:tcW w:w="3260" w:type="dxa"/>
          </w:tcPr>
          <w:p w:rsidR="00E84B43" w:rsidRPr="00F569FE" w:rsidRDefault="00E84B43" w:rsidP="00F551F8">
            <w:pPr>
              <w:rPr>
                <w:rFonts w:ascii="Times New Roman" w:hAnsi="Times New Roman" w:cs="Times New Roman"/>
                <w:sz w:val="24"/>
                <w:szCs w:val="24"/>
              </w:rPr>
            </w:pPr>
          </w:p>
        </w:tc>
      </w:tr>
    </w:tbl>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Руководитель практики от департамента/кафедры: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подпись)   </w:t>
      </w:r>
      <w:proofErr w:type="gramEnd"/>
      <w:r w:rsidRPr="00F569FE">
        <w:rPr>
          <w:rFonts w:ascii="Times New Roman" w:hAnsi="Times New Roman" w:cs="Times New Roman"/>
          <w:i/>
          <w:sz w:val="24"/>
          <w:szCs w:val="24"/>
          <w:vertAlign w:val="superscript"/>
        </w:rPr>
        <w:t xml:space="preserve">                     (И.О. Фамилия)</w:t>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Руководитель практики от организации: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Default="00E84B43" w:rsidP="00E84B43">
      <w:pPr>
        <w:spacing w:after="0" w:line="240" w:lineRule="auto"/>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подпись)   </w:t>
      </w:r>
      <w:proofErr w:type="gramEnd"/>
      <w:r w:rsidRPr="00F569FE">
        <w:rPr>
          <w:rFonts w:ascii="Times New Roman" w:hAnsi="Times New Roman" w:cs="Times New Roman"/>
          <w:i/>
          <w:sz w:val="24"/>
          <w:szCs w:val="24"/>
          <w:vertAlign w:val="superscript"/>
        </w:rPr>
        <w:t xml:space="preserve">                     (И.О. Фамилия)</w:t>
      </w:r>
    </w:p>
    <w:p w:rsidR="00E84B43" w:rsidRDefault="00E84B43" w:rsidP="00E84B43">
      <w:pPr>
        <w:spacing w:after="0" w:line="240" w:lineRule="auto"/>
        <w:rPr>
          <w:rFonts w:ascii="Times New Roman" w:hAnsi="Times New Roman" w:cs="Times New Roman"/>
          <w:i/>
          <w:sz w:val="24"/>
          <w:szCs w:val="24"/>
          <w:vertAlign w:val="superscript"/>
        </w:rPr>
      </w:pPr>
    </w:p>
    <w:p w:rsidR="00E84B43" w:rsidRDefault="00E84B43" w:rsidP="00E84B43">
      <w:pPr>
        <w:spacing w:after="0" w:line="240" w:lineRule="auto"/>
        <w:rPr>
          <w:rFonts w:ascii="Times New Roman" w:hAnsi="Times New Roman" w:cs="Times New Roman"/>
          <w:i/>
          <w:sz w:val="24"/>
          <w:szCs w:val="24"/>
          <w:vertAlign w:val="superscript"/>
        </w:rPr>
      </w:pPr>
    </w:p>
    <w:p w:rsidR="00E84B43" w:rsidRDefault="00E84B43" w:rsidP="00E84B43">
      <w:pPr>
        <w:spacing w:after="0" w:line="240" w:lineRule="auto"/>
        <w:rPr>
          <w:rFonts w:ascii="Times New Roman" w:hAnsi="Times New Roman" w:cs="Times New Roman"/>
          <w:i/>
          <w:sz w:val="24"/>
          <w:szCs w:val="24"/>
          <w:vertAlign w:val="superscript"/>
        </w:rPr>
      </w:pPr>
    </w:p>
    <w:p w:rsidR="00E84B43" w:rsidRDefault="00E84B43" w:rsidP="00E84B43">
      <w:pPr>
        <w:spacing w:after="0" w:line="240" w:lineRule="auto"/>
        <w:rPr>
          <w:rFonts w:ascii="Times New Roman" w:hAnsi="Times New Roman" w:cs="Times New Roman"/>
          <w:i/>
          <w:sz w:val="24"/>
          <w:szCs w:val="24"/>
          <w:vertAlign w:val="superscript"/>
        </w:rPr>
        <w:sectPr w:rsidR="00E84B43" w:rsidSect="00F551F8">
          <w:pgSz w:w="11909" w:h="16834"/>
          <w:pgMar w:top="1079" w:right="888" w:bottom="1861" w:left="998" w:header="0" w:footer="3" w:gutter="0"/>
          <w:cols w:space="720"/>
          <w:noEndnote/>
          <w:docGrid w:linePitch="360"/>
        </w:sectPr>
      </w:pPr>
    </w:p>
    <w:p w:rsidR="00E84B43" w:rsidRPr="00F90BA8" w:rsidRDefault="00E84B43" w:rsidP="00E84B43">
      <w:pPr>
        <w:pStyle w:val="1"/>
        <w:spacing w:before="0"/>
        <w:jc w:val="right"/>
        <w:rPr>
          <w:rFonts w:ascii="Times New Roman" w:eastAsia="Times New Roman" w:hAnsi="Times New Roman" w:cs="Times New Roman"/>
          <w:color w:val="auto"/>
          <w:lang w:eastAsia="ru-RU"/>
        </w:rPr>
      </w:pPr>
      <w:bookmarkStart w:id="24" w:name="_Toc24916447"/>
      <w:bookmarkStart w:id="25" w:name="_Toc41169738"/>
      <w:bookmarkStart w:id="26" w:name="_Toc41171186"/>
      <w:bookmarkStart w:id="27" w:name="_Toc41242391"/>
      <w:r w:rsidRPr="00F90BA8">
        <w:rPr>
          <w:rFonts w:ascii="Times New Roman" w:eastAsia="Times New Roman" w:hAnsi="Times New Roman" w:cs="Times New Roman"/>
          <w:color w:val="auto"/>
          <w:lang w:eastAsia="ru-RU"/>
        </w:rPr>
        <w:lastRenderedPageBreak/>
        <w:t xml:space="preserve">Приложение </w:t>
      </w:r>
      <w:bookmarkEnd w:id="24"/>
      <w:r w:rsidRPr="00F90BA8">
        <w:rPr>
          <w:rFonts w:ascii="Times New Roman" w:eastAsia="Times New Roman" w:hAnsi="Times New Roman" w:cs="Times New Roman"/>
          <w:color w:val="auto"/>
          <w:lang w:eastAsia="ru-RU"/>
        </w:rPr>
        <w:t>4</w:t>
      </w:r>
      <w:bookmarkEnd w:id="25"/>
      <w:bookmarkEnd w:id="26"/>
      <w:bookmarkEnd w:id="27"/>
    </w:p>
    <w:p w:rsidR="00E84B43" w:rsidRPr="00257A77" w:rsidRDefault="00E84B43" w:rsidP="00E84B43">
      <w:pPr>
        <w:spacing w:line="240" w:lineRule="auto"/>
        <w:jc w:val="center"/>
        <w:rPr>
          <w:rFonts w:ascii="Times New Roman" w:hAnsi="Times New Roman" w:cs="Times New Roman"/>
          <w:b/>
          <w:sz w:val="28"/>
          <w:szCs w:val="28"/>
        </w:rPr>
      </w:pPr>
      <w:r w:rsidRPr="00257A77">
        <w:rPr>
          <w:rFonts w:ascii="Times New Roman" w:hAnsi="Times New Roman" w:cs="Times New Roman"/>
          <w:b/>
          <w:sz w:val="28"/>
          <w:szCs w:val="28"/>
        </w:rPr>
        <w:t>Форма индивидуального задания</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Федеральное государственное образовательное бюджетное</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 xml:space="preserve"> учреждение высшего образования</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 xml:space="preserve"> «Финансовый университет при Правительстве Российской Федерации»</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(Финансовый университет)</w:t>
      </w:r>
    </w:p>
    <w:p w:rsidR="00E84B43" w:rsidRPr="00F569FE"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Факультет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Департамент/кафедра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u w:val="single"/>
        </w:rPr>
      </w:pP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ИНДИВИДУАЛЬНОЕ ЗАДАНИЕ</w:t>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по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u w:val="single"/>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rPr>
        <w:t>практике</w:t>
      </w:r>
    </w:p>
    <w:p w:rsidR="00E84B43" w:rsidRPr="00F569FE" w:rsidRDefault="00E84B43" w:rsidP="00E84B43">
      <w:pPr>
        <w:spacing w:after="0" w:line="240" w:lineRule="auto"/>
        <w:jc w:val="center"/>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(указать вид (тип) практики)</w:t>
      </w: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 xml:space="preserve">обучающегося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курса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rPr>
        <w:t xml:space="preserve"> учебной группы</w:t>
      </w:r>
    </w:p>
    <w:p w:rsidR="00E84B43" w:rsidRPr="00F569FE" w:rsidRDefault="00E84B43" w:rsidP="00E84B43">
      <w:pPr>
        <w:spacing w:after="0" w:line="240" w:lineRule="auto"/>
        <w:rPr>
          <w:rFonts w:ascii="Times New Roman" w:hAnsi="Times New Roman" w:cs="Times New Roman"/>
          <w:sz w:val="24"/>
          <w:szCs w:val="24"/>
          <w:u w:val="single"/>
        </w:rPr>
      </w:pP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center"/>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(фамилия, имя, отчество)</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rPr>
        <w:t xml:space="preserve">Направление подготовки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both"/>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(наименование направления подготовки)</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(профиль образовательной программы </w:t>
      </w:r>
      <w:proofErr w:type="spellStart"/>
      <w:r w:rsidRPr="00F569FE">
        <w:rPr>
          <w:rFonts w:ascii="Times New Roman" w:hAnsi="Times New Roman" w:cs="Times New Roman"/>
          <w:i/>
          <w:sz w:val="24"/>
          <w:szCs w:val="24"/>
          <w:vertAlign w:val="superscript"/>
        </w:rPr>
        <w:t>бакалавриата</w:t>
      </w:r>
      <w:proofErr w:type="spellEnd"/>
      <w:r w:rsidRPr="00F569FE">
        <w:rPr>
          <w:rFonts w:ascii="Times New Roman" w:hAnsi="Times New Roman" w:cs="Times New Roman"/>
          <w:i/>
          <w:sz w:val="24"/>
          <w:szCs w:val="24"/>
          <w:vertAlign w:val="superscript"/>
        </w:rPr>
        <w:t>/направленность образовательной программы магистратуры)</w:t>
      </w: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Место прохождения практики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 xml:space="preserve">Срок практики с «___» __________ 20__ г.  </w:t>
      </w:r>
      <w:proofErr w:type="gramStart"/>
      <w:r w:rsidRPr="00F569FE">
        <w:rPr>
          <w:rFonts w:ascii="Times New Roman" w:hAnsi="Times New Roman" w:cs="Times New Roman"/>
          <w:sz w:val="24"/>
          <w:szCs w:val="24"/>
        </w:rPr>
        <w:t>по  «</w:t>
      </w:r>
      <w:proofErr w:type="gramEnd"/>
      <w:r w:rsidRPr="00F569FE">
        <w:rPr>
          <w:rFonts w:ascii="Times New Roman" w:hAnsi="Times New Roman" w:cs="Times New Roman"/>
          <w:sz w:val="24"/>
          <w:szCs w:val="24"/>
        </w:rPr>
        <w:t>____» _______________ 20__ г.</w:t>
      </w:r>
    </w:p>
    <w:p w:rsidR="00E84B43" w:rsidRPr="00F569FE" w:rsidRDefault="00E84B43" w:rsidP="00E84B43">
      <w:pPr>
        <w:spacing w:after="0" w:line="240" w:lineRule="auto"/>
        <w:rPr>
          <w:rFonts w:ascii="Times New Roman" w:hAnsi="Times New Roman" w:cs="Times New Roman"/>
          <w:b/>
          <w:sz w:val="24"/>
          <w:szCs w:val="24"/>
        </w:rPr>
      </w:pPr>
    </w:p>
    <w:tbl>
      <w:tblPr>
        <w:tblStyle w:val="a4"/>
        <w:tblW w:w="0" w:type="auto"/>
        <w:tblInd w:w="-5" w:type="dxa"/>
        <w:tblLook w:val="04A0" w:firstRow="1" w:lastRow="0" w:firstColumn="1" w:lastColumn="0" w:noHBand="0" w:noVBand="1"/>
      </w:tblPr>
      <w:tblGrid>
        <w:gridCol w:w="567"/>
        <w:gridCol w:w="9451"/>
      </w:tblGrid>
      <w:tr w:rsidR="00E84B43" w:rsidRPr="00F569FE" w:rsidTr="00F551F8">
        <w:tc>
          <w:tcPr>
            <w:tcW w:w="567" w:type="dxa"/>
            <w:vAlign w:val="center"/>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п/п</w:t>
            </w:r>
          </w:p>
        </w:tc>
        <w:tc>
          <w:tcPr>
            <w:tcW w:w="9498" w:type="dxa"/>
            <w:vAlign w:val="center"/>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 xml:space="preserve">Содержание индивидуального задания </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(перечень задач, подлежащих выполнению)</w:t>
            </w:r>
          </w:p>
        </w:tc>
      </w:tr>
      <w:tr w:rsidR="00E84B43" w:rsidRPr="00F569FE" w:rsidTr="00F551F8">
        <w:tc>
          <w:tcPr>
            <w:tcW w:w="567" w:type="dxa"/>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1</w:t>
            </w:r>
          </w:p>
        </w:tc>
        <w:tc>
          <w:tcPr>
            <w:tcW w:w="9498" w:type="dxa"/>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2</w:t>
            </w:r>
          </w:p>
        </w:tc>
      </w:tr>
      <w:tr w:rsidR="00E84B43" w:rsidRPr="00F569FE" w:rsidTr="00F551F8">
        <w:tc>
          <w:tcPr>
            <w:tcW w:w="567" w:type="dxa"/>
          </w:tcPr>
          <w:p w:rsidR="00E84B43" w:rsidRPr="00F569FE" w:rsidRDefault="00E84B43" w:rsidP="00F551F8">
            <w:pPr>
              <w:rPr>
                <w:rFonts w:ascii="Times New Roman" w:hAnsi="Times New Roman" w:cs="Times New Roman"/>
                <w:b/>
                <w:sz w:val="24"/>
                <w:szCs w:val="24"/>
              </w:rPr>
            </w:pPr>
          </w:p>
        </w:tc>
        <w:tc>
          <w:tcPr>
            <w:tcW w:w="9498" w:type="dxa"/>
          </w:tcPr>
          <w:p w:rsidR="00E84B43" w:rsidRPr="00F569FE" w:rsidRDefault="00E84B43" w:rsidP="00F551F8">
            <w:pPr>
              <w:rPr>
                <w:rFonts w:ascii="Times New Roman" w:hAnsi="Times New Roman" w:cs="Times New Roman"/>
                <w:b/>
                <w:sz w:val="24"/>
                <w:szCs w:val="24"/>
              </w:rPr>
            </w:pPr>
          </w:p>
        </w:tc>
      </w:tr>
      <w:tr w:rsidR="00E84B43" w:rsidRPr="00F569FE" w:rsidTr="00F551F8">
        <w:tc>
          <w:tcPr>
            <w:tcW w:w="567" w:type="dxa"/>
          </w:tcPr>
          <w:p w:rsidR="00E84B43" w:rsidRPr="00F569FE" w:rsidRDefault="00E84B43" w:rsidP="00F551F8">
            <w:pPr>
              <w:rPr>
                <w:rFonts w:ascii="Times New Roman" w:hAnsi="Times New Roman" w:cs="Times New Roman"/>
                <w:b/>
                <w:sz w:val="24"/>
                <w:szCs w:val="24"/>
              </w:rPr>
            </w:pPr>
          </w:p>
        </w:tc>
        <w:tc>
          <w:tcPr>
            <w:tcW w:w="9498" w:type="dxa"/>
          </w:tcPr>
          <w:p w:rsidR="00E84B43" w:rsidRPr="00F569FE" w:rsidRDefault="00E84B43" w:rsidP="00F551F8">
            <w:pPr>
              <w:rPr>
                <w:rFonts w:ascii="Times New Roman" w:hAnsi="Times New Roman" w:cs="Times New Roman"/>
                <w:b/>
                <w:sz w:val="24"/>
                <w:szCs w:val="24"/>
              </w:rPr>
            </w:pPr>
          </w:p>
        </w:tc>
      </w:tr>
      <w:tr w:rsidR="00E84B43" w:rsidRPr="00F569FE" w:rsidTr="00F551F8">
        <w:tc>
          <w:tcPr>
            <w:tcW w:w="567" w:type="dxa"/>
          </w:tcPr>
          <w:p w:rsidR="00E84B43" w:rsidRPr="00F569FE" w:rsidRDefault="00E84B43" w:rsidP="00F551F8">
            <w:pPr>
              <w:rPr>
                <w:rFonts w:ascii="Times New Roman" w:hAnsi="Times New Roman" w:cs="Times New Roman"/>
                <w:b/>
                <w:sz w:val="24"/>
                <w:szCs w:val="24"/>
              </w:rPr>
            </w:pPr>
          </w:p>
        </w:tc>
        <w:tc>
          <w:tcPr>
            <w:tcW w:w="9498" w:type="dxa"/>
          </w:tcPr>
          <w:p w:rsidR="00E84B43" w:rsidRPr="00F569FE" w:rsidRDefault="00E84B43" w:rsidP="00F551F8">
            <w:pPr>
              <w:rPr>
                <w:rFonts w:ascii="Times New Roman" w:hAnsi="Times New Roman" w:cs="Times New Roman"/>
                <w:b/>
                <w:sz w:val="24"/>
                <w:szCs w:val="24"/>
              </w:rPr>
            </w:pPr>
          </w:p>
        </w:tc>
      </w:tr>
    </w:tbl>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Руководитель практики от департамента/кафедры: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подпись)   </w:t>
      </w:r>
      <w:proofErr w:type="gramEnd"/>
      <w:r w:rsidRPr="00F569FE">
        <w:rPr>
          <w:rFonts w:ascii="Times New Roman" w:hAnsi="Times New Roman" w:cs="Times New Roman"/>
          <w:i/>
          <w:sz w:val="24"/>
          <w:szCs w:val="24"/>
          <w:vertAlign w:val="superscript"/>
        </w:rPr>
        <w:t xml:space="preserve">                 (И.О. Фамилия)</w:t>
      </w: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Задание принял обучающийся: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подпись)   </w:t>
      </w:r>
      <w:proofErr w:type="gramEnd"/>
      <w:r w:rsidRPr="00F569FE">
        <w:rPr>
          <w:rFonts w:ascii="Times New Roman" w:hAnsi="Times New Roman" w:cs="Times New Roman"/>
          <w:i/>
          <w:sz w:val="24"/>
          <w:szCs w:val="24"/>
          <w:vertAlign w:val="superscript"/>
        </w:rPr>
        <w:t xml:space="preserve">                 (И.О. Фамилия)</w:t>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СОГЛАСОВАНО</w:t>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Руководитель практики от организации: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Default="00E84B43" w:rsidP="00E84B43">
      <w:pPr>
        <w:spacing w:after="0" w:line="240" w:lineRule="auto"/>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подпись)   </w:t>
      </w:r>
      <w:proofErr w:type="gramEnd"/>
      <w:r w:rsidRPr="00F569FE">
        <w:rPr>
          <w:rFonts w:ascii="Times New Roman" w:hAnsi="Times New Roman" w:cs="Times New Roman"/>
          <w:i/>
          <w:sz w:val="24"/>
          <w:szCs w:val="24"/>
          <w:vertAlign w:val="superscript"/>
        </w:rPr>
        <w:t xml:space="preserve">                 (И.О. Фамилия)</w:t>
      </w:r>
    </w:p>
    <w:p w:rsidR="00E84B43" w:rsidRDefault="00E84B43" w:rsidP="00E84B43">
      <w:pPr>
        <w:spacing w:after="0" w:line="240" w:lineRule="auto"/>
        <w:rPr>
          <w:rFonts w:ascii="Times New Roman" w:hAnsi="Times New Roman" w:cs="Times New Roman"/>
          <w:i/>
          <w:sz w:val="24"/>
          <w:szCs w:val="24"/>
          <w:vertAlign w:val="superscript"/>
        </w:rPr>
      </w:pPr>
    </w:p>
    <w:p w:rsidR="00E84B43" w:rsidRDefault="00E84B43" w:rsidP="00E84B43">
      <w:pPr>
        <w:spacing w:after="0" w:line="240" w:lineRule="auto"/>
        <w:rPr>
          <w:rFonts w:ascii="Times New Roman" w:hAnsi="Times New Roman" w:cs="Times New Roman"/>
          <w:i/>
          <w:sz w:val="24"/>
          <w:szCs w:val="24"/>
          <w:vertAlign w:val="superscript"/>
        </w:rPr>
      </w:pPr>
    </w:p>
    <w:p w:rsidR="00E84B43" w:rsidRDefault="00E84B43" w:rsidP="00E84B43">
      <w:pPr>
        <w:spacing w:after="0" w:line="240" w:lineRule="auto"/>
        <w:rPr>
          <w:rFonts w:ascii="Times New Roman" w:hAnsi="Times New Roman" w:cs="Times New Roman"/>
          <w:i/>
          <w:sz w:val="24"/>
          <w:szCs w:val="24"/>
          <w:vertAlign w:val="superscript"/>
        </w:rPr>
      </w:pPr>
    </w:p>
    <w:p w:rsidR="00E84B43" w:rsidRDefault="00E84B43" w:rsidP="00E84B43">
      <w:pPr>
        <w:spacing w:after="0" w:line="240" w:lineRule="auto"/>
        <w:rPr>
          <w:rFonts w:ascii="Times New Roman" w:hAnsi="Times New Roman" w:cs="Times New Roman"/>
          <w:i/>
          <w:sz w:val="24"/>
          <w:szCs w:val="24"/>
          <w:vertAlign w:val="superscript"/>
        </w:rPr>
      </w:pPr>
    </w:p>
    <w:p w:rsidR="00E84B43" w:rsidRDefault="00E84B43" w:rsidP="00E84B43">
      <w:pPr>
        <w:spacing w:after="0" w:line="240" w:lineRule="auto"/>
        <w:rPr>
          <w:rFonts w:ascii="Times New Roman" w:hAnsi="Times New Roman" w:cs="Times New Roman"/>
          <w:i/>
          <w:sz w:val="24"/>
          <w:szCs w:val="24"/>
          <w:vertAlign w:val="superscript"/>
        </w:rPr>
      </w:pPr>
    </w:p>
    <w:p w:rsidR="00E84B43" w:rsidRPr="00F569FE" w:rsidRDefault="00E84B43" w:rsidP="00E84B43">
      <w:pPr>
        <w:spacing w:after="0" w:line="240" w:lineRule="auto"/>
        <w:rPr>
          <w:rFonts w:ascii="Times New Roman" w:hAnsi="Times New Roman" w:cs="Times New Roman"/>
          <w:i/>
          <w:sz w:val="24"/>
          <w:szCs w:val="24"/>
          <w:vertAlign w:val="superscript"/>
        </w:rPr>
        <w:sectPr w:rsidR="00E84B43" w:rsidRPr="00F569FE" w:rsidSect="00F551F8">
          <w:pgSz w:w="11909" w:h="16834"/>
          <w:pgMar w:top="1079" w:right="888" w:bottom="1861" w:left="998" w:header="0" w:footer="3" w:gutter="0"/>
          <w:cols w:space="720"/>
          <w:noEndnote/>
          <w:docGrid w:linePitch="360"/>
        </w:sectPr>
      </w:pPr>
    </w:p>
    <w:p w:rsidR="00E84B43" w:rsidRPr="00F90BA8" w:rsidRDefault="00E84B43" w:rsidP="00E84B43">
      <w:pPr>
        <w:pStyle w:val="1"/>
        <w:spacing w:before="0"/>
        <w:jc w:val="right"/>
        <w:rPr>
          <w:rFonts w:ascii="Times New Roman" w:eastAsia="Times New Roman" w:hAnsi="Times New Roman" w:cs="Times New Roman"/>
          <w:color w:val="auto"/>
          <w:lang w:eastAsia="ru-RU"/>
        </w:rPr>
      </w:pPr>
      <w:bookmarkStart w:id="28" w:name="_Toc24916448"/>
      <w:bookmarkStart w:id="29" w:name="_Toc41169739"/>
      <w:bookmarkStart w:id="30" w:name="_Toc41171187"/>
      <w:bookmarkStart w:id="31" w:name="_Toc41242392"/>
      <w:r w:rsidRPr="00F90BA8">
        <w:rPr>
          <w:rFonts w:ascii="Times New Roman" w:eastAsia="Times New Roman" w:hAnsi="Times New Roman" w:cs="Times New Roman"/>
          <w:color w:val="auto"/>
          <w:lang w:eastAsia="ru-RU"/>
        </w:rPr>
        <w:lastRenderedPageBreak/>
        <w:t xml:space="preserve">Приложение </w:t>
      </w:r>
      <w:bookmarkEnd w:id="28"/>
      <w:r w:rsidRPr="00F90BA8">
        <w:rPr>
          <w:rFonts w:ascii="Times New Roman" w:eastAsia="Times New Roman" w:hAnsi="Times New Roman" w:cs="Times New Roman"/>
          <w:color w:val="auto"/>
          <w:lang w:eastAsia="ru-RU"/>
        </w:rPr>
        <w:t>5</w:t>
      </w:r>
      <w:bookmarkEnd w:id="29"/>
      <w:bookmarkEnd w:id="30"/>
      <w:bookmarkEnd w:id="31"/>
    </w:p>
    <w:p w:rsidR="00E84B43" w:rsidRPr="00257A77" w:rsidRDefault="00E84B43" w:rsidP="00E84B4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Форма дневника</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Федеральное государственное образовательное бюджетное</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 xml:space="preserve"> учреждение высшего образования</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 xml:space="preserve"> «Финансовый университет при Правительстве Российской Федерации»</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(Финансовый университет)</w:t>
      </w:r>
    </w:p>
    <w:p w:rsidR="00E84B43" w:rsidRPr="00F569FE"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Факультет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Департамент/кафедра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ДНЕВНИК</w:t>
      </w:r>
    </w:p>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по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u w:val="single"/>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rPr>
        <w:t xml:space="preserve">   практике</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i/>
          <w:sz w:val="24"/>
          <w:szCs w:val="24"/>
          <w:vertAlign w:val="superscript"/>
        </w:rPr>
        <w:t>(указать вид (тип) практики)</w:t>
      </w: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 xml:space="preserve">обучающегося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курса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rPr>
        <w:t xml:space="preserve"> учебной группы</w:t>
      </w:r>
    </w:p>
    <w:p w:rsidR="00E84B43" w:rsidRPr="00F569FE" w:rsidRDefault="00E84B43" w:rsidP="00E84B43">
      <w:pPr>
        <w:spacing w:after="0" w:line="240" w:lineRule="auto"/>
        <w:rPr>
          <w:rFonts w:ascii="Times New Roman" w:hAnsi="Times New Roman" w:cs="Times New Roman"/>
          <w:sz w:val="24"/>
          <w:szCs w:val="24"/>
          <w:u w:val="single"/>
        </w:rPr>
      </w:pP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i/>
          <w:sz w:val="24"/>
          <w:szCs w:val="24"/>
          <w:vertAlign w:val="superscript"/>
        </w:rPr>
        <w:t>(фамилия, имя, отчество)</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rPr>
        <w:t xml:space="preserve">Направление подготовки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both"/>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(наименование направления подготовки)</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(профиль образовательной программы </w:t>
      </w:r>
      <w:proofErr w:type="spellStart"/>
      <w:r w:rsidRPr="00F569FE">
        <w:rPr>
          <w:rFonts w:ascii="Times New Roman" w:hAnsi="Times New Roman" w:cs="Times New Roman"/>
          <w:i/>
          <w:sz w:val="24"/>
          <w:szCs w:val="24"/>
          <w:vertAlign w:val="superscript"/>
        </w:rPr>
        <w:t>бакалавриата</w:t>
      </w:r>
      <w:proofErr w:type="spellEnd"/>
      <w:r w:rsidRPr="00F569FE">
        <w:rPr>
          <w:rFonts w:ascii="Times New Roman" w:hAnsi="Times New Roman" w:cs="Times New Roman"/>
          <w:i/>
          <w:sz w:val="24"/>
          <w:szCs w:val="24"/>
          <w:vertAlign w:val="superscript"/>
        </w:rPr>
        <w:t>/направленность образовательной программы магистратуры)</w:t>
      </w:r>
    </w:p>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jc w:val="center"/>
        <w:rPr>
          <w:rFonts w:ascii="Times New Roman" w:hAnsi="Times New Roman" w:cs="Times New Roman"/>
          <w:b/>
          <w:sz w:val="24"/>
          <w:szCs w:val="24"/>
        </w:rPr>
        <w:sectPr w:rsidR="00E84B43" w:rsidRPr="00F569FE" w:rsidSect="00F551F8">
          <w:pgSz w:w="11909" w:h="16834"/>
          <w:pgMar w:top="1079" w:right="888" w:bottom="1560" w:left="998" w:header="0" w:footer="3" w:gutter="0"/>
          <w:cols w:space="720"/>
          <w:noEndnote/>
          <w:docGrid w:linePitch="360"/>
        </w:sectPr>
      </w:pPr>
      <w:r w:rsidRPr="00F569FE">
        <w:rPr>
          <w:rFonts w:ascii="Times New Roman" w:hAnsi="Times New Roman" w:cs="Times New Roman"/>
          <w:b/>
          <w:sz w:val="24"/>
          <w:szCs w:val="24"/>
        </w:rPr>
        <w:t>Москва – 20 ___</w:t>
      </w:r>
    </w:p>
    <w:p w:rsidR="00E84B43" w:rsidRPr="00F569FE"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Место прохождения практики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Срок практики с «___» _____________ 20__ г.  по</w:t>
      </w:r>
      <w:proofErr w:type="gramStart"/>
      <w:r w:rsidRPr="00F569FE">
        <w:rPr>
          <w:rFonts w:ascii="Times New Roman" w:hAnsi="Times New Roman" w:cs="Times New Roman"/>
          <w:sz w:val="24"/>
          <w:szCs w:val="24"/>
        </w:rPr>
        <w:t xml:space="preserve">   «</w:t>
      </w:r>
      <w:proofErr w:type="gramEnd"/>
      <w:r w:rsidRPr="00F569FE">
        <w:rPr>
          <w:rFonts w:ascii="Times New Roman" w:hAnsi="Times New Roman" w:cs="Times New Roman"/>
          <w:sz w:val="24"/>
          <w:szCs w:val="24"/>
        </w:rPr>
        <w:t>____» ______________ 20__ г.</w:t>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Должность, Ф.И.О. руководителя практики от организации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center"/>
        <w:rPr>
          <w:rFonts w:ascii="Times New Roman" w:hAnsi="Times New Roman" w:cs="Times New Roman"/>
          <w:sz w:val="24"/>
          <w:szCs w:val="24"/>
        </w:rPr>
      </w:pP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УЧЕТ ВЫПОЛНЕННОЙ РАБОТЫ</w:t>
      </w:r>
    </w:p>
    <w:tbl>
      <w:tblPr>
        <w:tblStyle w:val="a4"/>
        <w:tblW w:w="0" w:type="auto"/>
        <w:tblLook w:val="04A0" w:firstRow="1" w:lastRow="0" w:firstColumn="1" w:lastColumn="0" w:noHBand="0" w:noVBand="1"/>
      </w:tblPr>
      <w:tblGrid>
        <w:gridCol w:w="1384"/>
        <w:gridCol w:w="2126"/>
        <w:gridCol w:w="4536"/>
        <w:gridCol w:w="1872"/>
      </w:tblGrid>
      <w:tr w:rsidR="00E84B43" w:rsidRPr="00F569FE" w:rsidTr="00F551F8">
        <w:trPr>
          <w:trHeight w:val="831"/>
        </w:trPr>
        <w:tc>
          <w:tcPr>
            <w:tcW w:w="1384" w:type="dxa"/>
            <w:tcBorders>
              <w:top w:val="single" w:sz="4" w:space="0" w:color="auto"/>
              <w:left w:val="single" w:sz="4" w:space="0" w:color="auto"/>
              <w:bottom w:val="single" w:sz="4" w:space="0" w:color="auto"/>
              <w:right w:val="single" w:sz="4" w:space="0" w:color="auto"/>
            </w:tcBorders>
            <w:hideMark/>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Дата</w:t>
            </w:r>
          </w:p>
        </w:tc>
        <w:tc>
          <w:tcPr>
            <w:tcW w:w="2126" w:type="dxa"/>
            <w:tcBorders>
              <w:top w:val="single" w:sz="4" w:space="0" w:color="auto"/>
              <w:left w:val="single" w:sz="4" w:space="0" w:color="auto"/>
              <w:bottom w:val="single" w:sz="4" w:space="0" w:color="auto"/>
              <w:right w:val="single" w:sz="4" w:space="0" w:color="auto"/>
            </w:tcBorders>
            <w:hideMark/>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Департамент/ Управление/</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отдел</w:t>
            </w: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 xml:space="preserve">Краткое содержание </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работы обучающегося</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 xml:space="preserve">Отметка </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о выполнении работы</w:t>
            </w:r>
          </w:p>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(подпись руководителя практики)</w:t>
            </w:r>
          </w:p>
        </w:tc>
      </w:tr>
      <w:tr w:rsidR="00E84B43" w:rsidRPr="00F569FE" w:rsidTr="00F551F8">
        <w:trPr>
          <w:trHeight w:val="287"/>
        </w:trPr>
        <w:tc>
          <w:tcPr>
            <w:tcW w:w="1384"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2</w:t>
            </w: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3</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E84B43" w:rsidRPr="00F569FE" w:rsidRDefault="00E84B43" w:rsidP="00F551F8">
            <w:pPr>
              <w:jc w:val="center"/>
              <w:rPr>
                <w:rFonts w:ascii="Times New Roman" w:hAnsi="Times New Roman" w:cs="Times New Roman"/>
                <w:sz w:val="24"/>
                <w:szCs w:val="24"/>
              </w:rPr>
            </w:pPr>
            <w:r w:rsidRPr="00F569FE">
              <w:rPr>
                <w:rFonts w:ascii="Times New Roman" w:hAnsi="Times New Roman" w:cs="Times New Roman"/>
                <w:sz w:val="24"/>
                <w:szCs w:val="24"/>
              </w:rPr>
              <w:t>4</w:t>
            </w: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r w:rsidR="00E84B43" w:rsidRPr="00F569FE" w:rsidTr="00F551F8">
        <w:tc>
          <w:tcPr>
            <w:tcW w:w="1384"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rsidR="00E84B43" w:rsidRPr="00F569FE" w:rsidRDefault="00E84B43" w:rsidP="00F551F8">
            <w:pPr>
              <w:jc w:val="center"/>
              <w:rPr>
                <w:rFonts w:ascii="Times New Roman" w:hAnsi="Times New Roman" w:cs="Times New Roman"/>
                <w:sz w:val="24"/>
                <w:szCs w:val="24"/>
              </w:rPr>
            </w:pPr>
          </w:p>
        </w:tc>
        <w:tc>
          <w:tcPr>
            <w:tcW w:w="1872" w:type="dxa"/>
            <w:tcBorders>
              <w:top w:val="single" w:sz="4" w:space="0" w:color="auto"/>
              <w:left w:val="single" w:sz="4" w:space="0" w:color="auto"/>
              <w:bottom w:val="single" w:sz="4" w:space="0" w:color="auto"/>
              <w:right w:val="single" w:sz="4" w:space="0" w:color="auto"/>
            </w:tcBorders>
            <w:vAlign w:val="center"/>
          </w:tcPr>
          <w:p w:rsidR="00E84B43" w:rsidRPr="00F569FE" w:rsidRDefault="00E84B43" w:rsidP="00F551F8">
            <w:pPr>
              <w:jc w:val="center"/>
              <w:rPr>
                <w:rFonts w:ascii="Times New Roman" w:hAnsi="Times New Roman" w:cs="Times New Roman"/>
                <w:sz w:val="24"/>
                <w:szCs w:val="24"/>
              </w:rPr>
            </w:pPr>
          </w:p>
        </w:tc>
      </w:tr>
    </w:tbl>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Руководитель практики от организации: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подпись)   </w:t>
      </w:r>
      <w:proofErr w:type="gramEnd"/>
      <w:r w:rsidRPr="00F569FE">
        <w:rPr>
          <w:rFonts w:ascii="Times New Roman" w:hAnsi="Times New Roman" w:cs="Times New Roman"/>
          <w:i/>
          <w:sz w:val="24"/>
          <w:szCs w:val="24"/>
          <w:vertAlign w:val="superscript"/>
        </w:rPr>
        <w:t xml:space="preserve">                 (И.О. Фамилия)</w:t>
      </w:r>
    </w:p>
    <w:p w:rsidR="00E84B43" w:rsidRPr="00F569FE" w:rsidRDefault="00E84B43" w:rsidP="00E84B43">
      <w:pPr>
        <w:spacing w:after="0" w:line="240" w:lineRule="auto"/>
        <w:rPr>
          <w:rFonts w:ascii="Times New Roman" w:hAnsi="Times New Roman" w:cs="Times New Roman"/>
          <w:sz w:val="24"/>
          <w:szCs w:val="24"/>
          <w:vertAlign w:val="superscript"/>
        </w:rPr>
      </w:pPr>
    </w:p>
    <w:p w:rsidR="00E84B43" w:rsidRPr="00F569FE" w:rsidRDefault="00E84B43" w:rsidP="00E84B43">
      <w:pPr>
        <w:spacing w:after="0" w:line="240" w:lineRule="auto"/>
        <w:rPr>
          <w:rFonts w:ascii="Times New Roman" w:hAnsi="Times New Roman" w:cs="Times New Roman"/>
          <w:i/>
          <w:sz w:val="24"/>
          <w:szCs w:val="24"/>
          <w:vertAlign w:val="superscript"/>
        </w:rPr>
      </w:pPr>
      <w:r w:rsidRPr="00F569FE">
        <w:rPr>
          <w:rFonts w:ascii="Times New Roman" w:hAnsi="Times New Roman" w:cs="Times New Roman"/>
          <w:sz w:val="24"/>
          <w:szCs w:val="24"/>
          <w:vertAlign w:val="superscript"/>
        </w:rPr>
        <w:t xml:space="preserve">                                                                                                                                 М.П.</w:t>
      </w:r>
    </w:p>
    <w:p w:rsidR="00E84B43" w:rsidRPr="00F569FE" w:rsidRDefault="00E84B43" w:rsidP="00E84B43">
      <w:pPr>
        <w:spacing w:after="0" w:line="240" w:lineRule="auto"/>
        <w:jc w:val="both"/>
        <w:rPr>
          <w:rFonts w:ascii="Times New Roman" w:hAnsi="Times New Roman" w:cs="Times New Roman"/>
          <w:sz w:val="24"/>
          <w:szCs w:val="24"/>
        </w:rPr>
        <w:sectPr w:rsidR="00E84B43" w:rsidRPr="00F569FE" w:rsidSect="00F551F8">
          <w:pgSz w:w="11909" w:h="16834"/>
          <w:pgMar w:top="1079" w:right="888" w:bottom="1861" w:left="998" w:header="0" w:footer="3" w:gutter="0"/>
          <w:cols w:space="720"/>
          <w:noEndnote/>
          <w:docGrid w:linePitch="360"/>
        </w:sectPr>
      </w:pPr>
    </w:p>
    <w:p w:rsidR="00E84B43" w:rsidRPr="00F90BA8" w:rsidRDefault="00E84B43" w:rsidP="00E84B43">
      <w:pPr>
        <w:pStyle w:val="1"/>
        <w:spacing w:before="0"/>
        <w:jc w:val="right"/>
        <w:rPr>
          <w:rFonts w:ascii="Times New Roman" w:eastAsia="Times New Roman" w:hAnsi="Times New Roman" w:cs="Times New Roman"/>
          <w:color w:val="auto"/>
          <w:lang w:eastAsia="ru-RU"/>
        </w:rPr>
      </w:pPr>
      <w:bookmarkStart w:id="32" w:name="_Toc24916449"/>
      <w:bookmarkStart w:id="33" w:name="_Toc41169740"/>
      <w:bookmarkStart w:id="34" w:name="_Toc41171188"/>
      <w:bookmarkStart w:id="35" w:name="_Toc41242393"/>
      <w:r w:rsidRPr="00F90BA8">
        <w:rPr>
          <w:rFonts w:ascii="Times New Roman" w:eastAsia="Times New Roman" w:hAnsi="Times New Roman" w:cs="Times New Roman"/>
          <w:color w:val="auto"/>
          <w:lang w:eastAsia="ru-RU"/>
        </w:rPr>
        <w:lastRenderedPageBreak/>
        <w:t xml:space="preserve">Приложение </w:t>
      </w:r>
      <w:bookmarkEnd w:id="32"/>
      <w:r w:rsidRPr="00F90BA8">
        <w:rPr>
          <w:rFonts w:ascii="Times New Roman" w:eastAsia="Times New Roman" w:hAnsi="Times New Roman" w:cs="Times New Roman"/>
          <w:color w:val="auto"/>
          <w:lang w:eastAsia="ru-RU"/>
        </w:rPr>
        <w:t>6</w:t>
      </w:r>
      <w:bookmarkEnd w:id="33"/>
      <w:bookmarkEnd w:id="34"/>
      <w:bookmarkEnd w:id="35"/>
    </w:p>
    <w:p w:rsidR="00E84B43" w:rsidRPr="00257A77" w:rsidRDefault="00E84B43" w:rsidP="00E84B43">
      <w:pPr>
        <w:spacing w:line="240" w:lineRule="auto"/>
        <w:jc w:val="center"/>
        <w:rPr>
          <w:rFonts w:ascii="Times New Roman" w:hAnsi="Times New Roman" w:cs="Times New Roman"/>
          <w:b/>
          <w:sz w:val="28"/>
          <w:szCs w:val="28"/>
        </w:rPr>
      </w:pPr>
      <w:r w:rsidRPr="00257A77">
        <w:rPr>
          <w:rFonts w:ascii="Times New Roman" w:hAnsi="Times New Roman" w:cs="Times New Roman"/>
          <w:b/>
          <w:sz w:val="28"/>
          <w:szCs w:val="28"/>
        </w:rPr>
        <w:t>Форма титульного листа отчета</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Федеральное государственное образовательное бюджетное</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 xml:space="preserve"> учреждение высшего образования</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 xml:space="preserve"> «Финансовый университет при Правительстве Российской Федерации»</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(Финансовый университет)</w:t>
      </w:r>
    </w:p>
    <w:p w:rsidR="00E84B43" w:rsidRPr="00F569FE"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Факультет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Департамент/кафедра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both"/>
        <w:rPr>
          <w:rFonts w:ascii="Times New Roman" w:hAnsi="Times New Roman" w:cs="Times New Roman"/>
          <w:sz w:val="24"/>
          <w:szCs w:val="24"/>
          <w:u w:val="single"/>
        </w:rPr>
      </w:pP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ОТЧЕТ</w:t>
      </w:r>
    </w:p>
    <w:p w:rsidR="00E84B43" w:rsidRPr="00F569FE" w:rsidRDefault="00E84B43" w:rsidP="00E84B43">
      <w:pPr>
        <w:spacing w:after="0" w:line="240" w:lineRule="auto"/>
        <w:rPr>
          <w:rFonts w:ascii="Times New Roman" w:hAnsi="Times New Roman" w:cs="Times New Roman"/>
          <w:sz w:val="24"/>
          <w:szCs w:val="24"/>
          <w:u w:val="single"/>
        </w:rPr>
      </w:pPr>
      <w:r w:rsidRPr="00F569FE">
        <w:rPr>
          <w:rFonts w:ascii="Times New Roman" w:hAnsi="Times New Roman" w:cs="Times New Roman"/>
          <w:sz w:val="24"/>
          <w:szCs w:val="24"/>
        </w:rPr>
        <w:t xml:space="preserve">по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sz w:val="24"/>
          <w:szCs w:val="24"/>
          <w:u w:val="single"/>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t xml:space="preserve">    </w:t>
      </w:r>
      <w:r w:rsidRPr="00F569FE">
        <w:rPr>
          <w:rFonts w:ascii="Times New Roman" w:hAnsi="Times New Roman" w:cs="Times New Roman"/>
          <w:sz w:val="24"/>
          <w:szCs w:val="24"/>
        </w:rPr>
        <w:t xml:space="preserve"> практике</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i/>
          <w:sz w:val="24"/>
          <w:szCs w:val="24"/>
          <w:vertAlign w:val="superscript"/>
        </w:rPr>
        <w:t>(указать вид (тип) практики)</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rPr>
        <w:t xml:space="preserve">Направление подготовки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jc w:val="both"/>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(наименование направления подготовки)</w:t>
      </w:r>
    </w:p>
    <w:p w:rsidR="00E84B43" w:rsidRPr="00F569FE" w:rsidRDefault="00E84B43" w:rsidP="00E84B43">
      <w:pPr>
        <w:spacing w:after="0" w:line="240" w:lineRule="auto"/>
        <w:jc w:val="both"/>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(профиль образовательной программы </w:t>
      </w:r>
      <w:proofErr w:type="spellStart"/>
      <w:r w:rsidRPr="00F569FE">
        <w:rPr>
          <w:rFonts w:ascii="Times New Roman" w:hAnsi="Times New Roman" w:cs="Times New Roman"/>
          <w:i/>
          <w:sz w:val="24"/>
          <w:szCs w:val="24"/>
          <w:vertAlign w:val="superscript"/>
        </w:rPr>
        <w:t>бакалавриата</w:t>
      </w:r>
      <w:proofErr w:type="spellEnd"/>
      <w:r w:rsidRPr="00F569FE">
        <w:rPr>
          <w:rFonts w:ascii="Times New Roman" w:hAnsi="Times New Roman" w:cs="Times New Roman"/>
          <w:i/>
          <w:sz w:val="24"/>
          <w:szCs w:val="24"/>
          <w:vertAlign w:val="superscript"/>
        </w:rPr>
        <w:t>/направленность образовательной программы магистратуры)</w:t>
      </w:r>
    </w:p>
    <w:p w:rsidR="00E84B43" w:rsidRPr="00F569FE" w:rsidRDefault="00E84B43" w:rsidP="00E84B43">
      <w:pPr>
        <w:spacing w:after="0" w:line="240" w:lineRule="auto"/>
        <w:jc w:val="center"/>
        <w:rPr>
          <w:rFonts w:ascii="Times New Roman" w:hAnsi="Times New Roman" w:cs="Times New Roman"/>
          <w:sz w:val="24"/>
          <w:szCs w:val="24"/>
        </w:rPr>
      </w:pPr>
      <w:r w:rsidRPr="00F569FE">
        <w:rPr>
          <w:rFonts w:ascii="Times New Roman" w:hAnsi="Times New Roman" w:cs="Times New Roman"/>
          <w:sz w:val="24"/>
          <w:szCs w:val="24"/>
        </w:rPr>
        <w:t xml:space="preserve">                    Выполнил:</w:t>
      </w:r>
    </w:p>
    <w:p w:rsidR="00E84B43" w:rsidRPr="00F569FE" w:rsidRDefault="00E84B43" w:rsidP="00E84B43">
      <w:pPr>
        <w:spacing w:after="0" w:line="240" w:lineRule="auto"/>
        <w:jc w:val="right"/>
        <w:rPr>
          <w:rFonts w:ascii="Times New Roman" w:hAnsi="Times New Roman" w:cs="Times New Roman"/>
          <w:sz w:val="24"/>
          <w:szCs w:val="24"/>
        </w:rPr>
      </w:pPr>
    </w:p>
    <w:p w:rsidR="00E84B43" w:rsidRPr="00F569FE" w:rsidRDefault="00E84B43" w:rsidP="00E84B43">
      <w:pPr>
        <w:spacing w:after="0" w:line="240" w:lineRule="auto"/>
        <w:ind w:left="4247" w:right="113" w:firstLine="709"/>
        <w:jc w:val="center"/>
        <w:rPr>
          <w:rFonts w:ascii="Times New Roman" w:hAnsi="Times New Roman" w:cs="Times New Roman"/>
          <w:sz w:val="24"/>
          <w:szCs w:val="24"/>
          <w:u w:val="single"/>
        </w:rPr>
      </w:pPr>
      <w:r w:rsidRPr="00F569FE">
        <w:rPr>
          <w:rFonts w:ascii="Times New Roman" w:hAnsi="Times New Roman" w:cs="Times New Roman"/>
          <w:sz w:val="24"/>
          <w:szCs w:val="24"/>
        </w:rPr>
        <w:t>обучающийся учебной группы _______</w:t>
      </w:r>
    </w:p>
    <w:p w:rsidR="00E84B43" w:rsidRPr="00F569FE" w:rsidRDefault="00E84B43" w:rsidP="00E84B43">
      <w:pPr>
        <w:spacing w:after="0" w:line="240" w:lineRule="auto"/>
        <w:ind w:left="5103"/>
        <w:rPr>
          <w:rFonts w:ascii="Times New Roman" w:hAnsi="Times New Roman" w:cs="Times New Roman"/>
          <w:sz w:val="24"/>
          <w:szCs w:val="24"/>
          <w:u w:val="single"/>
        </w:rPr>
      </w:pPr>
    </w:p>
    <w:p w:rsidR="00E84B43" w:rsidRPr="00F569FE" w:rsidRDefault="00E84B43" w:rsidP="00E84B43">
      <w:pPr>
        <w:spacing w:after="0" w:line="240" w:lineRule="auto"/>
        <w:ind w:left="5103"/>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ind w:left="5103"/>
        <w:rPr>
          <w:rFonts w:ascii="Times New Roman" w:hAnsi="Times New Roman" w:cs="Times New Roman"/>
          <w:sz w:val="24"/>
          <w:szCs w:val="24"/>
          <w:u w:val="single"/>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подпись)   </w:t>
      </w:r>
      <w:proofErr w:type="gramEnd"/>
      <w:r w:rsidRPr="00F569FE">
        <w:rPr>
          <w:rFonts w:ascii="Times New Roman" w:hAnsi="Times New Roman" w:cs="Times New Roman"/>
          <w:i/>
          <w:sz w:val="24"/>
          <w:szCs w:val="24"/>
          <w:vertAlign w:val="superscript"/>
        </w:rPr>
        <w:t xml:space="preserve">                          (И.О. Фамилия)</w:t>
      </w:r>
    </w:p>
    <w:p w:rsidR="00E84B43" w:rsidRPr="00F569FE" w:rsidRDefault="00E84B43" w:rsidP="00E84B43">
      <w:pPr>
        <w:spacing w:after="0" w:line="240" w:lineRule="auto"/>
        <w:ind w:left="5103"/>
        <w:rPr>
          <w:rFonts w:ascii="Times New Roman" w:hAnsi="Times New Roman" w:cs="Times New Roman"/>
          <w:sz w:val="24"/>
          <w:szCs w:val="24"/>
        </w:rPr>
      </w:pPr>
      <w:r w:rsidRPr="00F569FE">
        <w:rPr>
          <w:rFonts w:ascii="Times New Roman" w:hAnsi="Times New Roman" w:cs="Times New Roman"/>
          <w:sz w:val="24"/>
          <w:szCs w:val="24"/>
        </w:rPr>
        <w:t>Проверили:</w:t>
      </w:r>
    </w:p>
    <w:p w:rsidR="00E84B43" w:rsidRPr="00F569FE" w:rsidRDefault="00E84B43" w:rsidP="00E84B43">
      <w:pPr>
        <w:spacing w:after="0" w:line="240" w:lineRule="auto"/>
        <w:ind w:left="5103"/>
        <w:rPr>
          <w:rFonts w:ascii="Times New Roman" w:hAnsi="Times New Roman" w:cs="Times New Roman"/>
          <w:b/>
          <w:sz w:val="24"/>
          <w:szCs w:val="24"/>
        </w:rPr>
      </w:pPr>
    </w:p>
    <w:p w:rsidR="00E84B43" w:rsidRPr="00F569FE" w:rsidRDefault="00E84B43" w:rsidP="00E84B43">
      <w:pPr>
        <w:spacing w:after="0" w:line="240" w:lineRule="auto"/>
        <w:ind w:left="5103"/>
        <w:rPr>
          <w:rFonts w:ascii="Times New Roman" w:hAnsi="Times New Roman" w:cs="Times New Roman"/>
          <w:sz w:val="24"/>
          <w:szCs w:val="24"/>
        </w:rPr>
      </w:pPr>
      <w:r w:rsidRPr="00F569FE">
        <w:rPr>
          <w:rFonts w:ascii="Times New Roman" w:hAnsi="Times New Roman" w:cs="Times New Roman"/>
          <w:sz w:val="24"/>
          <w:szCs w:val="24"/>
        </w:rPr>
        <w:t xml:space="preserve">Руководитель практики от организации: </w:t>
      </w:r>
    </w:p>
    <w:p w:rsidR="00E84B43" w:rsidRPr="00F569FE" w:rsidRDefault="00E84B43" w:rsidP="00E84B43">
      <w:pPr>
        <w:spacing w:after="0" w:line="240" w:lineRule="auto"/>
        <w:ind w:left="5103"/>
        <w:rPr>
          <w:rFonts w:ascii="Times New Roman" w:hAnsi="Times New Roman" w:cs="Times New Roman"/>
          <w:sz w:val="24"/>
          <w:szCs w:val="24"/>
        </w:rPr>
      </w:pPr>
    </w:p>
    <w:p w:rsidR="00E84B43" w:rsidRPr="00F569FE" w:rsidRDefault="00E84B43" w:rsidP="00E84B43">
      <w:pPr>
        <w:spacing w:after="0" w:line="240" w:lineRule="auto"/>
        <w:ind w:left="5103"/>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ind w:left="5103"/>
        <w:rPr>
          <w:rFonts w:ascii="Times New Roman" w:hAnsi="Times New Roman" w:cs="Times New Roman"/>
          <w:sz w:val="24"/>
          <w:szCs w:val="24"/>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должность)   </w:t>
      </w:r>
      <w:proofErr w:type="gramEnd"/>
      <w:r w:rsidRPr="00F569FE">
        <w:rPr>
          <w:rFonts w:ascii="Times New Roman" w:hAnsi="Times New Roman" w:cs="Times New Roman"/>
          <w:i/>
          <w:sz w:val="24"/>
          <w:szCs w:val="24"/>
          <w:vertAlign w:val="superscript"/>
        </w:rPr>
        <w:t xml:space="preserve">                          (И.О. Фамилия)</w:t>
      </w:r>
    </w:p>
    <w:p w:rsidR="00E84B43" w:rsidRPr="00F569FE" w:rsidRDefault="00E84B43" w:rsidP="00E84B43">
      <w:pPr>
        <w:spacing w:after="0" w:line="240" w:lineRule="auto"/>
        <w:ind w:left="5103"/>
        <w:rPr>
          <w:rFonts w:ascii="Times New Roman" w:hAnsi="Times New Roman" w:cs="Times New Roman"/>
          <w:sz w:val="24"/>
          <w:szCs w:val="24"/>
        </w:rPr>
      </w:pPr>
    </w:p>
    <w:p w:rsidR="00E84B43" w:rsidRPr="00F569FE" w:rsidRDefault="00E84B43" w:rsidP="00E84B43">
      <w:pPr>
        <w:spacing w:after="0" w:line="240" w:lineRule="auto"/>
        <w:ind w:left="5103"/>
        <w:rPr>
          <w:rFonts w:ascii="Times New Roman" w:hAnsi="Times New Roman" w:cs="Times New Roman"/>
          <w:sz w:val="24"/>
          <w:szCs w:val="24"/>
          <w:u w:val="single"/>
        </w:rPr>
      </w:pPr>
      <w:r w:rsidRPr="00F569FE">
        <w:rPr>
          <w:rFonts w:ascii="Times New Roman" w:hAnsi="Times New Roman" w:cs="Times New Roman"/>
          <w:sz w:val="24"/>
          <w:szCs w:val="24"/>
        </w:rPr>
        <w:tab/>
      </w:r>
      <w:r w:rsidRPr="00F569FE">
        <w:rPr>
          <w:rFonts w:ascii="Times New Roman" w:hAnsi="Times New Roman" w:cs="Times New Roman"/>
          <w:sz w:val="24"/>
          <w:szCs w:val="24"/>
        </w:rPr>
        <w:tab/>
      </w:r>
      <w:r w:rsidRPr="00F569FE">
        <w:rPr>
          <w:rFonts w:ascii="Times New Roman" w:hAnsi="Times New Roman" w:cs="Times New Roman"/>
          <w:sz w:val="24"/>
          <w:szCs w:val="24"/>
        </w:rPr>
        <w:tab/>
      </w:r>
      <w:r w:rsidRPr="00F569FE">
        <w:rPr>
          <w:rFonts w:ascii="Times New Roman" w:hAnsi="Times New Roman" w:cs="Times New Roman"/>
          <w:sz w:val="24"/>
          <w:szCs w:val="24"/>
        </w:rPr>
        <w:tab/>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ind w:left="5103"/>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(подпись)</w:t>
      </w:r>
    </w:p>
    <w:p w:rsidR="00E84B43" w:rsidRPr="00F569FE" w:rsidRDefault="00E84B43" w:rsidP="00E84B43">
      <w:pPr>
        <w:spacing w:after="0" w:line="240" w:lineRule="auto"/>
        <w:ind w:left="5103"/>
        <w:rPr>
          <w:rFonts w:ascii="Times New Roman" w:hAnsi="Times New Roman" w:cs="Times New Roman"/>
          <w:sz w:val="24"/>
          <w:szCs w:val="24"/>
        </w:rPr>
      </w:pPr>
      <w:r w:rsidRPr="00F569FE">
        <w:rPr>
          <w:rFonts w:ascii="Times New Roman" w:hAnsi="Times New Roman" w:cs="Times New Roman"/>
          <w:sz w:val="24"/>
          <w:szCs w:val="24"/>
        </w:rPr>
        <w:t xml:space="preserve">                                                                    М.П.</w:t>
      </w:r>
    </w:p>
    <w:p w:rsidR="00E84B43" w:rsidRPr="00F569FE" w:rsidRDefault="00E84B43" w:rsidP="00E84B43">
      <w:pPr>
        <w:spacing w:after="0" w:line="240" w:lineRule="auto"/>
        <w:ind w:left="5103"/>
        <w:rPr>
          <w:rFonts w:ascii="Times New Roman" w:hAnsi="Times New Roman" w:cs="Times New Roman"/>
          <w:sz w:val="24"/>
          <w:szCs w:val="24"/>
        </w:rPr>
      </w:pPr>
      <w:r w:rsidRPr="00F569FE">
        <w:rPr>
          <w:rFonts w:ascii="Times New Roman" w:hAnsi="Times New Roman" w:cs="Times New Roman"/>
          <w:sz w:val="24"/>
          <w:szCs w:val="24"/>
        </w:rPr>
        <w:t xml:space="preserve">Руководитель практики от </w:t>
      </w:r>
    </w:p>
    <w:p w:rsidR="00E84B43" w:rsidRPr="00F569FE" w:rsidRDefault="00E84B43" w:rsidP="00E84B43">
      <w:pPr>
        <w:spacing w:after="0" w:line="240" w:lineRule="auto"/>
        <w:ind w:left="5103"/>
        <w:rPr>
          <w:rFonts w:ascii="Times New Roman" w:hAnsi="Times New Roman" w:cs="Times New Roman"/>
          <w:sz w:val="24"/>
          <w:szCs w:val="24"/>
        </w:rPr>
      </w:pPr>
      <w:r w:rsidRPr="00F569FE">
        <w:rPr>
          <w:rFonts w:ascii="Times New Roman" w:hAnsi="Times New Roman" w:cs="Times New Roman"/>
          <w:sz w:val="24"/>
          <w:szCs w:val="24"/>
        </w:rPr>
        <w:t xml:space="preserve">департамента/кафедры: </w:t>
      </w:r>
    </w:p>
    <w:p w:rsidR="00E84B43" w:rsidRPr="00F569FE" w:rsidRDefault="00E84B43" w:rsidP="00E84B43">
      <w:pPr>
        <w:spacing w:after="0" w:line="240" w:lineRule="auto"/>
        <w:ind w:left="5103"/>
        <w:rPr>
          <w:rFonts w:ascii="Times New Roman" w:hAnsi="Times New Roman" w:cs="Times New Roman"/>
          <w:sz w:val="24"/>
          <w:szCs w:val="24"/>
        </w:rPr>
      </w:pPr>
    </w:p>
    <w:p w:rsidR="00E84B43" w:rsidRPr="00F569FE" w:rsidRDefault="00E84B43" w:rsidP="00E84B43">
      <w:pPr>
        <w:spacing w:after="0" w:line="240" w:lineRule="auto"/>
        <w:ind w:left="5103"/>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ind w:left="5103"/>
        <w:rPr>
          <w:rFonts w:ascii="Times New Roman" w:hAnsi="Times New Roman" w:cs="Times New Roman"/>
          <w:sz w:val="24"/>
          <w:szCs w:val="24"/>
          <w:vertAlign w:val="superscript"/>
        </w:rPr>
      </w:pPr>
      <w:r w:rsidRPr="00F569FE">
        <w:rPr>
          <w:rFonts w:ascii="Times New Roman" w:hAnsi="Times New Roman" w:cs="Times New Roman"/>
          <w:i/>
          <w:sz w:val="24"/>
          <w:szCs w:val="24"/>
          <w:vertAlign w:val="superscript"/>
        </w:rPr>
        <w:t xml:space="preserve">   (ученая степень и/или </w:t>
      </w:r>
      <w:proofErr w:type="gramStart"/>
      <w:r w:rsidRPr="00F569FE">
        <w:rPr>
          <w:rFonts w:ascii="Times New Roman" w:hAnsi="Times New Roman" w:cs="Times New Roman"/>
          <w:i/>
          <w:sz w:val="24"/>
          <w:szCs w:val="24"/>
          <w:vertAlign w:val="superscript"/>
        </w:rPr>
        <w:t xml:space="preserve">звание)   </w:t>
      </w:r>
      <w:proofErr w:type="gramEnd"/>
      <w:r w:rsidRPr="00F569FE">
        <w:rPr>
          <w:rFonts w:ascii="Times New Roman" w:hAnsi="Times New Roman" w:cs="Times New Roman"/>
          <w:i/>
          <w:sz w:val="24"/>
          <w:szCs w:val="24"/>
          <w:vertAlign w:val="superscript"/>
        </w:rPr>
        <w:t xml:space="preserve">                (И.О. Фамилия)</w:t>
      </w:r>
    </w:p>
    <w:p w:rsidR="00E84B43" w:rsidRPr="00F569FE" w:rsidRDefault="00E84B43" w:rsidP="00E84B43">
      <w:pPr>
        <w:spacing w:after="0" w:line="240" w:lineRule="auto"/>
        <w:ind w:left="5103"/>
        <w:rPr>
          <w:rFonts w:ascii="Times New Roman" w:hAnsi="Times New Roman" w:cs="Times New Roman"/>
          <w:sz w:val="24"/>
          <w:szCs w:val="24"/>
        </w:rPr>
      </w:pPr>
    </w:p>
    <w:p w:rsidR="00E84B43" w:rsidRPr="00F569FE" w:rsidRDefault="00E84B43" w:rsidP="00E84B43">
      <w:pPr>
        <w:spacing w:after="0" w:line="240" w:lineRule="auto"/>
        <w:ind w:left="5103"/>
        <w:rPr>
          <w:rFonts w:ascii="Times New Roman" w:hAnsi="Times New Roman" w:cs="Times New Roman"/>
          <w:sz w:val="24"/>
          <w:szCs w:val="24"/>
          <w:u w:val="single"/>
        </w:rPr>
      </w:pP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rPr>
        <w:t xml:space="preserve">   </w:t>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r w:rsidRPr="00F569FE">
        <w:rPr>
          <w:rFonts w:ascii="Times New Roman" w:hAnsi="Times New Roman" w:cs="Times New Roman"/>
          <w:sz w:val="24"/>
          <w:szCs w:val="24"/>
          <w:u w:val="single"/>
        </w:rPr>
        <w:tab/>
      </w:r>
    </w:p>
    <w:p w:rsidR="00E84B43" w:rsidRPr="00F569FE" w:rsidRDefault="00E84B43" w:rsidP="00E84B43">
      <w:pPr>
        <w:spacing w:after="0" w:line="240" w:lineRule="auto"/>
        <w:ind w:left="5103"/>
        <w:rPr>
          <w:rFonts w:ascii="Times New Roman" w:hAnsi="Times New Roman" w:cs="Times New Roman"/>
          <w:i/>
          <w:sz w:val="24"/>
          <w:szCs w:val="24"/>
          <w:vertAlign w:val="superscript"/>
        </w:rPr>
      </w:pPr>
      <w:r w:rsidRPr="00F569FE">
        <w:rPr>
          <w:rFonts w:ascii="Times New Roman" w:hAnsi="Times New Roman" w:cs="Times New Roman"/>
          <w:i/>
          <w:sz w:val="24"/>
          <w:szCs w:val="24"/>
          <w:vertAlign w:val="superscript"/>
        </w:rPr>
        <w:t xml:space="preserve">               (</w:t>
      </w:r>
      <w:proofErr w:type="gramStart"/>
      <w:r w:rsidRPr="00F569FE">
        <w:rPr>
          <w:rFonts w:ascii="Times New Roman" w:hAnsi="Times New Roman" w:cs="Times New Roman"/>
          <w:i/>
          <w:sz w:val="24"/>
          <w:szCs w:val="24"/>
          <w:vertAlign w:val="superscript"/>
        </w:rPr>
        <w:t xml:space="preserve">оценка)   </w:t>
      </w:r>
      <w:proofErr w:type="gramEnd"/>
      <w:r w:rsidRPr="00F569FE">
        <w:rPr>
          <w:rFonts w:ascii="Times New Roman" w:hAnsi="Times New Roman" w:cs="Times New Roman"/>
          <w:i/>
          <w:sz w:val="24"/>
          <w:szCs w:val="24"/>
          <w:vertAlign w:val="superscript"/>
        </w:rPr>
        <w:t xml:space="preserve">                                            (подпись)</w:t>
      </w: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Default="00E84B43" w:rsidP="00E84B43">
      <w:pPr>
        <w:spacing w:after="0" w:line="240" w:lineRule="auto"/>
        <w:jc w:val="center"/>
        <w:rPr>
          <w:rFonts w:ascii="Times New Roman" w:hAnsi="Times New Roman" w:cs="Times New Roman"/>
          <w:b/>
          <w:sz w:val="24"/>
          <w:szCs w:val="24"/>
        </w:rPr>
      </w:pP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Москва – 20 __</w:t>
      </w:r>
    </w:p>
    <w:p w:rsidR="00E84B43" w:rsidRPr="00F569FE" w:rsidRDefault="00E84B43" w:rsidP="00E84B43">
      <w:pPr>
        <w:pStyle w:val="1"/>
        <w:spacing w:before="0" w:line="240" w:lineRule="auto"/>
        <w:jc w:val="right"/>
        <w:rPr>
          <w:rFonts w:ascii="Times New Roman" w:hAnsi="Times New Roman" w:cs="Times New Roman"/>
          <w:color w:val="auto"/>
          <w:sz w:val="24"/>
          <w:szCs w:val="24"/>
        </w:rPr>
        <w:sectPr w:rsidR="00E84B43" w:rsidRPr="00F569FE" w:rsidSect="00F551F8">
          <w:pgSz w:w="11909" w:h="16834"/>
          <w:pgMar w:top="1079" w:right="888" w:bottom="1861" w:left="998" w:header="0" w:footer="3" w:gutter="0"/>
          <w:cols w:space="720"/>
          <w:noEndnote/>
          <w:docGrid w:linePitch="360"/>
        </w:sectPr>
      </w:pPr>
    </w:p>
    <w:p w:rsidR="00E84B43" w:rsidRPr="00F90BA8" w:rsidRDefault="00E84B43" w:rsidP="00E84B43">
      <w:pPr>
        <w:pStyle w:val="1"/>
        <w:spacing w:before="0"/>
        <w:jc w:val="right"/>
        <w:rPr>
          <w:rFonts w:ascii="Times New Roman" w:eastAsia="Times New Roman" w:hAnsi="Times New Roman" w:cs="Times New Roman"/>
          <w:color w:val="auto"/>
          <w:lang w:eastAsia="ru-RU"/>
        </w:rPr>
      </w:pPr>
      <w:bookmarkStart w:id="36" w:name="_Toc24916450"/>
      <w:bookmarkStart w:id="37" w:name="_Toc41169741"/>
      <w:bookmarkStart w:id="38" w:name="_Toc41171189"/>
      <w:bookmarkStart w:id="39" w:name="_Toc41242394"/>
      <w:r w:rsidRPr="00F90BA8">
        <w:rPr>
          <w:rFonts w:ascii="Times New Roman" w:eastAsia="Times New Roman" w:hAnsi="Times New Roman" w:cs="Times New Roman"/>
          <w:color w:val="auto"/>
          <w:lang w:eastAsia="ru-RU"/>
        </w:rPr>
        <w:lastRenderedPageBreak/>
        <w:t xml:space="preserve">Приложение </w:t>
      </w:r>
      <w:bookmarkEnd w:id="36"/>
      <w:r w:rsidRPr="00F90BA8">
        <w:rPr>
          <w:rFonts w:ascii="Times New Roman" w:eastAsia="Times New Roman" w:hAnsi="Times New Roman" w:cs="Times New Roman"/>
          <w:color w:val="auto"/>
          <w:lang w:eastAsia="ru-RU"/>
        </w:rPr>
        <w:t>7</w:t>
      </w:r>
      <w:bookmarkEnd w:id="37"/>
      <w:bookmarkEnd w:id="38"/>
      <w:bookmarkEnd w:id="39"/>
    </w:p>
    <w:p w:rsidR="00E84B43" w:rsidRPr="00257A77" w:rsidRDefault="00E84B43" w:rsidP="00E84B43">
      <w:pPr>
        <w:spacing w:line="240" w:lineRule="auto"/>
        <w:jc w:val="center"/>
        <w:rPr>
          <w:rFonts w:ascii="Times New Roman" w:hAnsi="Times New Roman" w:cs="Times New Roman"/>
          <w:b/>
          <w:sz w:val="28"/>
          <w:szCs w:val="28"/>
        </w:rPr>
      </w:pPr>
      <w:r w:rsidRPr="00257A77">
        <w:rPr>
          <w:rFonts w:ascii="Times New Roman" w:hAnsi="Times New Roman" w:cs="Times New Roman"/>
          <w:b/>
          <w:sz w:val="28"/>
          <w:szCs w:val="28"/>
        </w:rPr>
        <w:t>Форма отзыва</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ОТЗЫВ</w:t>
      </w:r>
    </w:p>
    <w:p w:rsidR="00E84B43" w:rsidRPr="00F569FE" w:rsidRDefault="00E84B43" w:rsidP="00E84B43">
      <w:pPr>
        <w:spacing w:after="0" w:line="240" w:lineRule="auto"/>
        <w:jc w:val="center"/>
        <w:rPr>
          <w:rFonts w:ascii="Times New Roman" w:hAnsi="Times New Roman" w:cs="Times New Roman"/>
          <w:b/>
          <w:sz w:val="24"/>
          <w:szCs w:val="24"/>
        </w:rPr>
      </w:pPr>
      <w:r w:rsidRPr="00F569FE">
        <w:rPr>
          <w:rFonts w:ascii="Times New Roman" w:hAnsi="Times New Roman" w:cs="Times New Roman"/>
          <w:b/>
          <w:sz w:val="24"/>
          <w:szCs w:val="24"/>
        </w:rPr>
        <w:t>о прохождении практики обучающегося Финансового университета</w:t>
      </w:r>
    </w:p>
    <w:p w:rsidR="00E84B43" w:rsidRPr="00F569FE" w:rsidRDefault="00E84B43" w:rsidP="00E84B43">
      <w:pPr>
        <w:spacing w:after="0" w:line="240" w:lineRule="auto"/>
        <w:jc w:val="center"/>
        <w:rPr>
          <w:rFonts w:ascii="Times New Roman" w:hAnsi="Times New Roman" w:cs="Times New Roman"/>
          <w:sz w:val="24"/>
          <w:szCs w:val="24"/>
        </w:rPr>
      </w:pP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z w:val="24"/>
          <w:szCs w:val="24"/>
        </w:rPr>
        <w:t xml:space="preserve">Обучающийся </w:t>
      </w:r>
      <w:r w:rsidRPr="00F569FE">
        <w:rPr>
          <w:rFonts w:ascii="Times New Roman" w:hAnsi="Times New Roman" w:cs="Times New Roman"/>
          <w:spacing w:val="-20"/>
          <w:sz w:val="24"/>
          <w:szCs w:val="24"/>
        </w:rPr>
        <w:t>_____________________________________________________________________________________</w:t>
      </w:r>
    </w:p>
    <w:p w:rsidR="00E84B43" w:rsidRPr="00F569FE" w:rsidRDefault="00E84B43" w:rsidP="00E84B43">
      <w:pPr>
        <w:spacing w:after="0" w:line="240" w:lineRule="auto"/>
        <w:jc w:val="center"/>
        <w:rPr>
          <w:rFonts w:ascii="Times New Roman" w:hAnsi="Times New Roman" w:cs="Times New Roman"/>
          <w:i/>
          <w:sz w:val="24"/>
          <w:szCs w:val="24"/>
        </w:rPr>
      </w:pPr>
      <w:r w:rsidRPr="00F569FE">
        <w:rPr>
          <w:rFonts w:ascii="Times New Roman" w:hAnsi="Times New Roman" w:cs="Times New Roman"/>
          <w:i/>
          <w:sz w:val="24"/>
          <w:szCs w:val="24"/>
        </w:rPr>
        <w:t>(Ф.И.О.)</w:t>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Факультет __________________________________________________________________________</w:t>
      </w:r>
    </w:p>
    <w:p w:rsidR="00E84B43" w:rsidRPr="00F569FE" w:rsidRDefault="00E84B43" w:rsidP="00E84B43">
      <w:pPr>
        <w:spacing w:after="0" w:line="240" w:lineRule="auto"/>
        <w:rPr>
          <w:rFonts w:ascii="Times New Roman" w:hAnsi="Times New Roman" w:cs="Times New Roman"/>
          <w:sz w:val="24"/>
          <w:szCs w:val="24"/>
        </w:rPr>
      </w:pPr>
    </w:p>
    <w:p w:rsidR="00E84B43" w:rsidRDefault="00E84B43" w:rsidP="00E84B43">
      <w:pPr>
        <w:spacing w:after="0" w:line="240" w:lineRule="auto"/>
        <w:rPr>
          <w:rFonts w:ascii="Times New Roman" w:hAnsi="Times New Roman" w:cs="Times New Roman"/>
          <w:spacing w:val="-20"/>
          <w:sz w:val="24"/>
          <w:szCs w:val="24"/>
        </w:rPr>
      </w:pPr>
      <w:r w:rsidRPr="00F569FE">
        <w:rPr>
          <w:rFonts w:ascii="Times New Roman" w:hAnsi="Times New Roman" w:cs="Times New Roman"/>
          <w:sz w:val="24"/>
          <w:szCs w:val="24"/>
        </w:rPr>
        <w:t>проходил(а)</w:t>
      </w:r>
      <w:r w:rsidRPr="00F569FE">
        <w:rPr>
          <w:rFonts w:ascii="Times New Roman" w:hAnsi="Times New Roman" w:cs="Times New Roman"/>
          <w:spacing w:val="-20"/>
          <w:sz w:val="24"/>
          <w:szCs w:val="24"/>
        </w:rPr>
        <w:t>_______________________________________________________________________________</w:t>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практику</w:t>
      </w:r>
      <w:r w:rsidRPr="00F569FE">
        <w:rPr>
          <w:rFonts w:ascii="Times New Roman" w:hAnsi="Times New Roman" w:cs="Times New Roman"/>
          <w:spacing w:val="-20"/>
          <w:sz w:val="24"/>
          <w:szCs w:val="24"/>
        </w:rPr>
        <w:t xml:space="preserve"> </w:t>
      </w:r>
    </w:p>
    <w:p w:rsidR="00E84B43" w:rsidRPr="00F569FE" w:rsidRDefault="00E84B43" w:rsidP="00E84B43">
      <w:pPr>
        <w:tabs>
          <w:tab w:val="left" w:pos="1590"/>
        </w:tabs>
        <w:spacing w:after="0" w:line="240" w:lineRule="auto"/>
        <w:jc w:val="center"/>
        <w:rPr>
          <w:rFonts w:ascii="Times New Roman" w:hAnsi="Times New Roman" w:cs="Times New Roman"/>
          <w:i/>
          <w:sz w:val="24"/>
          <w:szCs w:val="24"/>
        </w:rPr>
      </w:pPr>
      <w:r w:rsidRPr="00F569FE">
        <w:rPr>
          <w:rFonts w:ascii="Times New Roman" w:hAnsi="Times New Roman" w:cs="Times New Roman"/>
          <w:i/>
          <w:sz w:val="24"/>
          <w:szCs w:val="24"/>
        </w:rPr>
        <w:t>(вид практики)</w:t>
      </w: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в период с «</w:t>
      </w:r>
      <w:r w:rsidRPr="00F569FE">
        <w:rPr>
          <w:rFonts w:ascii="Times New Roman" w:hAnsi="Times New Roman" w:cs="Times New Roman"/>
          <w:spacing w:val="-20"/>
          <w:sz w:val="24"/>
          <w:szCs w:val="24"/>
        </w:rPr>
        <w:t>_____» __________________</w:t>
      </w:r>
      <w:proofErr w:type="gramStart"/>
      <w:r w:rsidRPr="00F569FE">
        <w:rPr>
          <w:rFonts w:ascii="Times New Roman" w:hAnsi="Times New Roman" w:cs="Times New Roman"/>
          <w:spacing w:val="-20"/>
          <w:sz w:val="24"/>
          <w:szCs w:val="24"/>
        </w:rPr>
        <w:t xml:space="preserve">_  </w:t>
      </w:r>
      <w:r w:rsidRPr="00F569FE">
        <w:rPr>
          <w:rFonts w:ascii="Times New Roman" w:hAnsi="Times New Roman" w:cs="Times New Roman"/>
          <w:sz w:val="24"/>
          <w:szCs w:val="24"/>
        </w:rPr>
        <w:t>по</w:t>
      </w:r>
      <w:proofErr w:type="gramEnd"/>
      <w:r w:rsidRPr="00F569FE">
        <w:rPr>
          <w:rFonts w:ascii="Times New Roman" w:hAnsi="Times New Roman" w:cs="Times New Roman"/>
          <w:sz w:val="24"/>
          <w:szCs w:val="24"/>
        </w:rPr>
        <w:t xml:space="preserve"> «</w:t>
      </w:r>
      <w:r w:rsidRPr="00F569FE">
        <w:rPr>
          <w:rFonts w:ascii="Times New Roman" w:hAnsi="Times New Roman" w:cs="Times New Roman"/>
          <w:spacing w:val="-20"/>
          <w:sz w:val="24"/>
          <w:szCs w:val="24"/>
        </w:rPr>
        <w:t>______» _________________</w:t>
      </w:r>
      <w:r w:rsidRPr="00F569FE">
        <w:rPr>
          <w:rFonts w:ascii="Times New Roman" w:hAnsi="Times New Roman" w:cs="Times New Roman"/>
          <w:sz w:val="24"/>
          <w:szCs w:val="24"/>
        </w:rPr>
        <w:t>20</w:t>
      </w:r>
      <w:r w:rsidRPr="00F569FE">
        <w:rPr>
          <w:rFonts w:ascii="Times New Roman" w:hAnsi="Times New Roman" w:cs="Times New Roman"/>
          <w:spacing w:val="-20"/>
          <w:sz w:val="24"/>
          <w:szCs w:val="24"/>
        </w:rPr>
        <w:t>___</w:t>
      </w:r>
      <w:r w:rsidRPr="00F569FE">
        <w:rPr>
          <w:rFonts w:ascii="Times New Roman" w:hAnsi="Times New Roman" w:cs="Times New Roman"/>
          <w:sz w:val="24"/>
          <w:szCs w:val="24"/>
        </w:rPr>
        <w:t>г.</w:t>
      </w:r>
    </w:p>
    <w:p w:rsidR="00E84B43" w:rsidRPr="00F569FE" w:rsidRDefault="00E84B43" w:rsidP="00E84B43">
      <w:pPr>
        <w:spacing w:after="0" w:line="240" w:lineRule="auto"/>
        <w:rPr>
          <w:rFonts w:ascii="Times New Roman" w:hAnsi="Times New Roman" w:cs="Times New Roman"/>
          <w:spacing w:val="-20"/>
          <w:sz w:val="24"/>
          <w:szCs w:val="24"/>
        </w:rPr>
      </w:pPr>
    </w:p>
    <w:p w:rsidR="00E84B43" w:rsidRPr="00F569FE" w:rsidRDefault="00E84B43" w:rsidP="00E84B43">
      <w:pPr>
        <w:spacing w:after="0" w:line="240" w:lineRule="auto"/>
        <w:jc w:val="both"/>
        <w:rPr>
          <w:rFonts w:ascii="Times New Roman" w:hAnsi="Times New Roman" w:cs="Times New Roman"/>
          <w:i/>
          <w:sz w:val="24"/>
          <w:szCs w:val="24"/>
        </w:rPr>
      </w:pPr>
      <w:r w:rsidRPr="00F569FE">
        <w:rPr>
          <w:rFonts w:ascii="Times New Roman" w:hAnsi="Times New Roman" w:cs="Times New Roman"/>
          <w:sz w:val="24"/>
          <w:szCs w:val="24"/>
        </w:rPr>
        <w:t>в</w:t>
      </w:r>
      <w:r w:rsidRPr="00F569FE">
        <w:rPr>
          <w:rFonts w:ascii="Times New Roman" w:hAnsi="Times New Roman" w:cs="Times New Roman"/>
          <w:spacing w:val="-20"/>
          <w:sz w:val="24"/>
          <w:szCs w:val="24"/>
        </w:rPr>
        <w:t>____________________________________________________________________________________________</w:t>
      </w:r>
    </w:p>
    <w:p w:rsidR="00E84B43" w:rsidRPr="00F569FE" w:rsidRDefault="00E84B43" w:rsidP="00E84B43">
      <w:pPr>
        <w:tabs>
          <w:tab w:val="center" w:pos="4536"/>
        </w:tabs>
        <w:spacing w:after="0" w:line="240" w:lineRule="auto"/>
        <w:rPr>
          <w:rFonts w:ascii="Times New Roman" w:hAnsi="Times New Roman" w:cs="Times New Roman"/>
          <w:spacing w:val="-20"/>
          <w:sz w:val="24"/>
          <w:szCs w:val="24"/>
        </w:rPr>
      </w:pPr>
      <w:r w:rsidRPr="00F569FE">
        <w:rPr>
          <w:rFonts w:ascii="Times New Roman" w:hAnsi="Times New Roman" w:cs="Times New Roman"/>
          <w:spacing w:val="-20"/>
          <w:sz w:val="24"/>
          <w:szCs w:val="24"/>
        </w:rPr>
        <w:t xml:space="preserve">   ____________________________________________________________________________________________</w:t>
      </w:r>
    </w:p>
    <w:p w:rsidR="00E84B43" w:rsidRPr="00F569FE" w:rsidRDefault="00E84B43" w:rsidP="00E84B43">
      <w:pPr>
        <w:spacing w:after="0" w:line="240" w:lineRule="auto"/>
        <w:jc w:val="center"/>
        <w:rPr>
          <w:rFonts w:ascii="Times New Roman" w:hAnsi="Times New Roman" w:cs="Times New Roman"/>
          <w:i/>
          <w:sz w:val="24"/>
          <w:szCs w:val="24"/>
        </w:rPr>
      </w:pPr>
      <w:r w:rsidRPr="00F569FE">
        <w:rPr>
          <w:rFonts w:ascii="Times New Roman" w:hAnsi="Times New Roman" w:cs="Times New Roman"/>
          <w:spacing w:val="-20"/>
          <w:sz w:val="24"/>
          <w:szCs w:val="24"/>
        </w:rPr>
        <w:t xml:space="preserve">           </w:t>
      </w:r>
      <w:r w:rsidRPr="00F569FE">
        <w:rPr>
          <w:rFonts w:ascii="Times New Roman" w:hAnsi="Times New Roman" w:cs="Times New Roman"/>
          <w:i/>
          <w:spacing w:val="-20"/>
          <w:sz w:val="24"/>
          <w:szCs w:val="24"/>
        </w:rPr>
        <w:t>(</w:t>
      </w:r>
      <w:r w:rsidRPr="00F569FE">
        <w:rPr>
          <w:rFonts w:ascii="Times New Roman" w:hAnsi="Times New Roman" w:cs="Times New Roman"/>
          <w:i/>
          <w:sz w:val="24"/>
          <w:szCs w:val="24"/>
        </w:rPr>
        <w:t>наименование организации, наименование структурного подразделения)</w:t>
      </w:r>
    </w:p>
    <w:p w:rsidR="00E84B43" w:rsidRPr="00F569FE" w:rsidRDefault="00E84B43" w:rsidP="00E84B43">
      <w:pPr>
        <w:spacing w:after="0" w:line="240" w:lineRule="auto"/>
        <w:jc w:val="both"/>
        <w:rPr>
          <w:rFonts w:ascii="Times New Roman" w:hAnsi="Times New Roman" w:cs="Times New Roman"/>
          <w:sz w:val="24"/>
          <w:szCs w:val="24"/>
        </w:rPr>
      </w:pPr>
    </w:p>
    <w:p w:rsidR="00E84B43"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В период прохождения практики</w:t>
      </w:r>
      <w:r>
        <w:rPr>
          <w:rFonts w:ascii="Times New Roman" w:hAnsi="Times New Roman" w:cs="Times New Roman"/>
          <w:sz w:val="24"/>
          <w:szCs w:val="24"/>
        </w:rPr>
        <w:t xml:space="preserve"> </w:t>
      </w: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 xml:space="preserve"> _</w:t>
      </w:r>
      <w:r w:rsidRPr="00F569FE">
        <w:rPr>
          <w:rFonts w:ascii="Times New Roman" w:hAnsi="Times New Roman" w:cs="Times New Roman"/>
          <w:spacing w:val="-20"/>
          <w:sz w:val="24"/>
          <w:szCs w:val="24"/>
        </w:rPr>
        <w:t>_________________________________________________________________</w:t>
      </w:r>
      <w:r>
        <w:rPr>
          <w:rFonts w:ascii="Times New Roman" w:hAnsi="Times New Roman" w:cs="Times New Roman"/>
          <w:spacing w:val="-20"/>
          <w:sz w:val="24"/>
          <w:szCs w:val="24"/>
        </w:rPr>
        <w:t>_______________________</w:t>
      </w:r>
    </w:p>
    <w:p w:rsidR="00E84B43" w:rsidRPr="00F569FE" w:rsidRDefault="00E84B43" w:rsidP="00E84B43">
      <w:pPr>
        <w:spacing w:after="0" w:line="240" w:lineRule="auto"/>
        <w:jc w:val="center"/>
        <w:rPr>
          <w:rFonts w:ascii="Times New Roman" w:hAnsi="Times New Roman" w:cs="Times New Roman"/>
          <w:i/>
          <w:sz w:val="24"/>
          <w:szCs w:val="24"/>
        </w:rPr>
      </w:pPr>
      <w:r w:rsidRPr="00F569FE">
        <w:rPr>
          <w:rFonts w:ascii="Times New Roman" w:hAnsi="Times New Roman" w:cs="Times New Roman"/>
          <w:i/>
          <w:sz w:val="24"/>
          <w:szCs w:val="24"/>
        </w:rPr>
        <w:t>(Ф.И.О. обучающегося)</w:t>
      </w: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поручалось решение следующих задач:</w:t>
      </w: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pacing w:val="-20"/>
          <w:sz w:val="24"/>
          <w:szCs w:val="24"/>
        </w:rPr>
        <w:t>_____________________________________________________________________________________________</w:t>
      </w: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pacing w:val="-20"/>
          <w:sz w:val="24"/>
          <w:szCs w:val="24"/>
        </w:rPr>
        <w:t>_____________________________________________________________________________________________</w:t>
      </w: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pacing w:val="-20"/>
          <w:sz w:val="24"/>
          <w:szCs w:val="24"/>
        </w:rPr>
        <w:t>_____________________________________________________________________________________________</w:t>
      </w:r>
    </w:p>
    <w:p w:rsidR="00E84B43" w:rsidRPr="00F569FE" w:rsidRDefault="00E84B43" w:rsidP="00E84B43">
      <w:pPr>
        <w:spacing w:after="0" w:line="240" w:lineRule="auto"/>
        <w:jc w:val="both"/>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В период прохождения практики обучающийся проявил(а) _______________________</w:t>
      </w:r>
      <w:r w:rsidRPr="00F569FE">
        <w:rPr>
          <w:rFonts w:ascii="Times New Roman" w:hAnsi="Times New Roman" w:cs="Times New Roman"/>
          <w:spacing w:val="-20"/>
          <w:sz w:val="24"/>
          <w:szCs w:val="24"/>
        </w:rPr>
        <w:t>_</w:t>
      </w:r>
      <w:r w:rsidRPr="00F569FE">
        <w:rPr>
          <w:rFonts w:ascii="Times New Roman" w:hAnsi="Times New Roman" w:cs="Times New Roman"/>
          <w:sz w:val="24"/>
          <w:szCs w:val="24"/>
        </w:rPr>
        <w:t>_________</w:t>
      </w:r>
      <w:r>
        <w:rPr>
          <w:rFonts w:ascii="Times New Roman" w:hAnsi="Times New Roman" w:cs="Times New Roman"/>
          <w:sz w:val="24"/>
          <w:szCs w:val="24"/>
        </w:rPr>
        <w:t>_____________________________________________</w:t>
      </w: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pacing w:val="-20"/>
          <w:sz w:val="24"/>
          <w:szCs w:val="24"/>
        </w:rPr>
        <w:t>____________________________________________________________________</w:t>
      </w:r>
      <w:r>
        <w:rPr>
          <w:rFonts w:ascii="Times New Roman" w:hAnsi="Times New Roman" w:cs="Times New Roman"/>
          <w:spacing w:val="-20"/>
          <w:sz w:val="24"/>
          <w:szCs w:val="24"/>
        </w:rPr>
        <w:t>________________________</w:t>
      </w: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pacing w:val="-20"/>
          <w:sz w:val="24"/>
          <w:szCs w:val="24"/>
        </w:rPr>
        <w:t>_____________________________________________________________________________________________</w:t>
      </w: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pacing w:val="-20"/>
          <w:sz w:val="24"/>
          <w:szCs w:val="24"/>
        </w:rPr>
        <w:t>_____________________________________________________________________________________________</w:t>
      </w: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pacing w:val="-20"/>
          <w:sz w:val="24"/>
          <w:szCs w:val="24"/>
        </w:rPr>
        <w:t>_____________________________________________________________________________________________</w:t>
      </w:r>
    </w:p>
    <w:p w:rsidR="00E84B43" w:rsidRPr="00F569FE" w:rsidRDefault="00E84B43" w:rsidP="00E84B43">
      <w:pPr>
        <w:spacing w:after="0" w:line="240" w:lineRule="auto"/>
        <w:jc w:val="both"/>
        <w:rPr>
          <w:rFonts w:ascii="Times New Roman" w:hAnsi="Times New Roman" w:cs="Times New Roman"/>
          <w:sz w:val="24"/>
          <w:szCs w:val="24"/>
        </w:rPr>
      </w:pPr>
      <w:r w:rsidRPr="00F569FE">
        <w:rPr>
          <w:rFonts w:ascii="Times New Roman" w:hAnsi="Times New Roman" w:cs="Times New Roman"/>
          <w:sz w:val="24"/>
          <w:szCs w:val="24"/>
        </w:rPr>
        <w:t xml:space="preserve">Результаты работы обучающегося:                                              </w:t>
      </w: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pacing w:val="-20"/>
          <w:sz w:val="24"/>
          <w:szCs w:val="24"/>
        </w:rPr>
        <w:t>_____________________________________________________________________________________________</w:t>
      </w:r>
    </w:p>
    <w:p w:rsidR="00E84B43" w:rsidRPr="00F569FE" w:rsidRDefault="00E84B43" w:rsidP="00E84B43">
      <w:pPr>
        <w:spacing w:after="0" w:line="240" w:lineRule="auto"/>
        <w:jc w:val="both"/>
        <w:rPr>
          <w:rFonts w:ascii="Times New Roman" w:hAnsi="Times New Roman" w:cs="Times New Roman"/>
          <w:spacing w:val="-20"/>
          <w:sz w:val="24"/>
          <w:szCs w:val="24"/>
        </w:rPr>
      </w:pPr>
      <w:r w:rsidRPr="00F569FE">
        <w:rPr>
          <w:rFonts w:ascii="Times New Roman" w:hAnsi="Times New Roman" w:cs="Times New Roman"/>
          <w:spacing w:val="-20"/>
          <w:sz w:val="24"/>
          <w:szCs w:val="24"/>
        </w:rPr>
        <w:t>_____________________________________________________________________________________________</w:t>
      </w:r>
    </w:p>
    <w:p w:rsidR="00E84B43" w:rsidRPr="00F569FE" w:rsidRDefault="00E84B43" w:rsidP="00E84B43">
      <w:pPr>
        <w:spacing w:after="0" w:line="240" w:lineRule="auto"/>
        <w:jc w:val="both"/>
        <w:rPr>
          <w:rFonts w:ascii="Times New Roman" w:hAnsi="Times New Roman" w:cs="Times New Roman"/>
          <w:i/>
          <w:sz w:val="24"/>
          <w:szCs w:val="24"/>
        </w:rPr>
      </w:pPr>
      <w:r w:rsidRPr="00F569FE">
        <w:rPr>
          <w:rFonts w:ascii="Times New Roman" w:hAnsi="Times New Roman" w:cs="Times New Roman"/>
          <w:sz w:val="24"/>
          <w:szCs w:val="24"/>
        </w:rPr>
        <w:t>Считаю, что по итогам практики обучающийся может (не может) быть допущен к защите отчета по практике.</w:t>
      </w:r>
    </w:p>
    <w:p w:rsidR="00E84B43" w:rsidRPr="00F569FE" w:rsidRDefault="00E84B43" w:rsidP="00E84B43">
      <w:pPr>
        <w:spacing w:after="0" w:line="240" w:lineRule="auto"/>
        <w:jc w:val="both"/>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 xml:space="preserve">___________________________                   </w:t>
      </w:r>
      <w:r>
        <w:rPr>
          <w:rFonts w:ascii="Times New Roman" w:hAnsi="Times New Roman" w:cs="Times New Roman"/>
          <w:sz w:val="24"/>
          <w:szCs w:val="24"/>
        </w:rPr>
        <w:tab/>
      </w:r>
      <w:r>
        <w:rPr>
          <w:rFonts w:ascii="Times New Roman" w:hAnsi="Times New Roman" w:cs="Times New Roman"/>
          <w:sz w:val="24"/>
          <w:szCs w:val="24"/>
        </w:rPr>
        <w:tab/>
      </w:r>
      <w:r w:rsidRPr="00F569FE">
        <w:rPr>
          <w:rFonts w:ascii="Times New Roman" w:hAnsi="Times New Roman" w:cs="Times New Roman"/>
          <w:sz w:val="24"/>
          <w:szCs w:val="24"/>
        </w:rPr>
        <w:t xml:space="preserve"> _________________             </w:t>
      </w:r>
    </w:p>
    <w:p w:rsidR="00E84B43" w:rsidRPr="00F569FE" w:rsidRDefault="00E84B43" w:rsidP="00E84B43">
      <w:pPr>
        <w:spacing w:after="0" w:line="240" w:lineRule="auto"/>
        <w:rPr>
          <w:rFonts w:ascii="Times New Roman" w:hAnsi="Times New Roman" w:cs="Times New Roman"/>
          <w:i/>
          <w:sz w:val="24"/>
          <w:szCs w:val="24"/>
        </w:rPr>
      </w:pPr>
      <w:r w:rsidRPr="00F569FE">
        <w:rPr>
          <w:rFonts w:ascii="Times New Roman" w:hAnsi="Times New Roman" w:cs="Times New Roman"/>
          <w:i/>
          <w:sz w:val="24"/>
          <w:szCs w:val="24"/>
        </w:rPr>
        <w:t xml:space="preserve">(должность руководителя практики                                      </w:t>
      </w:r>
      <w:proofErr w:type="gramStart"/>
      <w:r w:rsidRPr="00F569FE">
        <w:rPr>
          <w:rFonts w:ascii="Times New Roman" w:hAnsi="Times New Roman" w:cs="Times New Roman"/>
          <w:i/>
          <w:sz w:val="24"/>
          <w:szCs w:val="24"/>
        </w:rPr>
        <w:t xml:space="preserve">   (</w:t>
      </w:r>
      <w:proofErr w:type="gramEnd"/>
      <w:r w:rsidRPr="00F569FE">
        <w:rPr>
          <w:rFonts w:ascii="Times New Roman" w:hAnsi="Times New Roman" w:cs="Times New Roman"/>
          <w:i/>
          <w:sz w:val="24"/>
          <w:szCs w:val="24"/>
        </w:rPr>
        <w:t>подпись)                                                 (Ф.И.О.)               от организации)</w:t>
      </w:r>
    </w:p>
    <w:p w:rsidR="00E84B43" w:rsidRPr="00F569FE" w:rsidRDefault="00E84B43" w:rsidP="00E84B43">
      <w:pPr>
        <w:spacing w:after="0" w:line="240" w:lineRule="auto"/>
        <w:rPr>
          <w:rFonts w:ascii="Times New Roman" w:hAnsi="Times New Roman" w:cs="Times New Roman"/>
          <w:sz w:val="24"/>
          <w:szCs w:val="24"/>
        </w:rPr>
      </w:pPr>
    </w:p>
    <w:p w:rsidR="00E84B43" w:rsidRPr="00F569FE" w:rsidRDefault="00E84B43" w:rsidP="00E84B43">
      <w:pPr>
        <w:spacing w:after="0" w:line="240" w:lineRule="auto"/>
        <w:rPr>
          <w:rFonts w:ascii="Times New Roman" w:hAnsi="Times New Roman" w:cs="Times New Roman"/>
          <w:sz w:val="24"/>
          <w:szCs w:val="24"/>
        </w:rPr>
      </w:pPr>
      <w:r w:rsidRPr="00F569FE">
        <w:rPr>
          <w:rFonts w:ascii="Times New Roman" w:hAnsi="Times New Roman" w:cs="Times New Roman"/>
          <w:sz w:val="24"/>
          <w:szCs w:val="24"/>
        </w:rPr>
        <w:t>«___» ___________________20____г.</w:t>
      </w:r>
    </w:p>
    <w:p w:rsidR="00E84B43" w:rsidRPr="00F569FE" w:rsidRDefault="00E84B43" w:rsidP="00E84B43">
      <w:pPr>
        <w:spacing w:after="0" w:line="240" w:lineRule="auto"/>
        <w:ind w:firstLine="708"/>
        <w:rPr>
          <w:rFonts w:ascii="Times New Roman" w:hAnsi="Times New Roman" w:cs="Times New Roman"/>
          <w:sz w:val="24"/>
          <w:szCs w:val="24"/>
        </w:rPr>
      </w:pPr>
      <w:r w:rsidRPr="00F569FE">
        <w:rPr>
          <w:rFonts w:ascii="Times New Roman" w:hAnsi="Times New Roman" w:cs="Times New Roman"/>
          <w:sz w:val="24"/>
          <w:szCs w:val="24"/>
        </w:rPr>
        <w:t xml:space="preserve">             М.П.</w:t>
      </w:r>
    </w:p>
    <w:p w:rsidR="00E84B43" w:rsidRPr="00E84B43" w:rsidRDefault="00E84B43" w:rsidP="00E84B43">
      <w:pPr>
        <w:spacing w:after="0" w:line="240" w:lineRule="auto"/>
        <w:ind w:firstLine="708"/>
        <w:jc w:val="both"/>
      </w:pPr>
      <w:r w:rsidRPr="00F569FE">
        <w:rPr>
          <w:rFonts w:ascii="Times New Roman" w:hAnsi="Times New Roman" w:cs="Times New Roman"/>
          <w:i/>
          <w:sz w:val="24"/>
          <w:szCs w:val="24"/>
        </w:rPr>
        <w:t>Отзыв подписывается руководителем практики от организации и заверяется печатью организации.</w:t>
      </w:r>
    </w:p>
    <w:p w:rsidR="007339DE" w:rsidRPr="007339DE" w:rsidRDefault="007339DE" w:rsidP="00E84B43">
      <w:pPr>
        <w:pStyle w:val="1"/>
        <w:spacing w:before="0"/>
        <w:jc w:val="right"/>
        <w:rPr>
          <w:rFonts w:ascii="Times New Roman" w:hAnsi="Times New Roman" w:cs="Times New Roman"/>
        </w:rPr>
      </w:pPr>
    </w:p>
    <w:sectPr w:rsidR="007339DE" w:rsidRPr="007339DE" w:rsidSect="00E84B43">
      <w:footerReference w:type="default" r:id="rId11"/>
      <w:pgSz w:w="11909" w:h="16834"/>
      <w:pgMar w:top="1079" w:right="888" w:bottom="1861" w:left="99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42A" w:rsidRDefault="005F042A" w:rsidP="00A92F64">
      <w:pPr>
        <w:spacing w:after="0" w:line="240" w:lineRule="auto"/>
      </w:pPr>
      <w:r>
        <w:separator/>
      </w:r>
    </w:p>
  </w:endnote>
  <w:endnote w:type="continuationSeparator" w:id="0">
    <w:p w:rsidR="005F042A" w:rsidRDefault="005F042A" w:rsidP="00A9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631827"/>
      <w:docPartObj>
        <w:docPartGallery w:val="Page Numbers (Bottom of Page)"/>
        <w:docPartUnique/>
      </w:docPartObj>
    </w:sdtPr>
    <w:sdtEndPr/>
    <w:sdtContent>
      <w:p w:rsidR="00654034" w:rsidRDefault="00654034">
        <w:pPr>
          <w:pStyle w:val="a9"/>
          <w:jc w:val="center"/>
        </w:pPr>
        <w:r>
          <w:fldChar w:fldCharType="begin"/>
        </w:r>
        <w:r>
          <w:instrText>PAGE   \* MERGEFORMAT</w:instrText>
        </w:r>
        <w:r>
          <w:fldChar w:fldCharType="separate"/>
        </w:r>
        <w:r w:rsidR="00AF5262">
          <w:rPr>
            <w:noProof/>
          </w:rPr>
          <w:t>25</w:t>
        </w:r>
        <w:r>
          <w:fldChar w:fldCharType="end"/>
        </w:r>
      </w:p>
    </w:sdtContent>
  </w:sdt>
  <w:p w:rsidR="004A1D6B" w:rsidRDefault="004A1D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664220"/>
      <w:docPartObj>
        <w:docPartGallery w:val="Page Numbers (Bottom of Page)"/>
        <w:docPartUnique/>
      </w:docPartObj>
    </w:sdtPr>
    <w:sdtEndPr/>
    <w:sdtContent>
      <w:p w:rsidR="004A1D6B" w:rsidRDefault="004A1D6B">
        <w:pPr>
          <w:pStyle w:val="a9"/>
          <w:jc w:val="right"/>
        </w:pPr>
        <w:r>
          <w:fldChar w:fldCharType="begin"/>
        </w:r>
        <w:r>
          <w:instrText>PAGE   \* MERGEFORMAT</w:instrText>
        </w:r>
        <w:r>
          <w:fldChar w:fldCharType="separate"/>
        </w:r>
        <w:r w:rsidR="00AF5262">
          <w:rPr>
            <w:noProof/>
          </w:rPr>
          <w:t>33</w:t>
        </w:r>
        <w:r>
          <w:fldChar w:fldCharType="end"/>
        </w:r>
      </w:p>
    </w:sdtContent>
  </w:sdt>
  <w:p w:rsidR="004A1D6B" w:rsidRDefault="004A1D6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42A" w:rsidRDefault="005F042A" w:rsidP="00A92F64">
      <w:pPr>
        <w:spacing w:after="0" w:line="240" w:lineRule="auto"/>
      </w:pPr>
      <w:r>
        <w:separator/>
      </w:r>
    </w:p>
  </w:footnote>
  <w:footnote w:type="continuationSeparator" w:id="0">
    <w:p w:rsidR="005F042A" w:rsidRDefault="005F042A" w:rsidP="00A92F64">
      <w:pPr>
        <w:spacing w:after="0" w:line="240" w:lineRule="auto"/>
      </w:pPr>
      <w:r>
        <w:continuationSeparator/>
      </w:r>
    </w:p>
  </w:footnote>
  <w:footnote w:id="1">
    <w:p w:rsidR="004A1D6B" w:rsidRPr="004C7E2D" w:rsidRDefault="004A1D6B" w:rsidP="00F85707">
      <w:pPr>
        <w:pStyle w:val="a6"/>
        <w:rPr>
          <w:rFonts w:ascii="Times New Roman" w:hAnsi="Times New Roman"/>
        </w:rPr>
      </w:pPr>
      <w:r>
        <w:rPr>
          <w:rStyle w:val="a8"/>
        </w:rPr>
        <w:footnoteRef/>
      </w:r>
      <w:r>
        <w:t xml:space="preserve"> </w:t>
      </w:r>
      <w:r w:rsidRPr="004C7E2D">
        <w:rPr>
          <w:rFonts w:ascii="Times New Roman" w:hAnsi="Times New Roman"/>
        </w:rPr>
        <w:t>Заполняется при реализации актуализированных ОС ВО ФУ</w:t>
      </w:r>
    </w:p>
  </w:footnote>
  <w:footnote w:id="2">
    <w:p w:rsidR="004A1D6B" w:rsidRDefault="004A1D6B" w:rsidP="00F85707">
      <w:pPr>
        <w:pStyle w:val="a6"/>
      </w:pPr>
      <w:r w:rsidRPr="004C7E2D">
        <w:rPr>
          <w:rStyle w:val="a8"/>
          <w:rFonts w:ascii="Times New Roman" w:hAnsi="Times New Roman"/>
        </w:rPr>
        <w:footnoteRef/>
      </w:r>
      <w:r w:rsidRPr="004C7E2D">
        <w:rPr>
          <w:rFonts w:ascii="Times New Roman" w:hAnsi="Times New Roman"/>
        </w:rPr>
        <w:t xml:space="preserve"> Формулируются только при реализации ОС ВО ФУ первого поколения и ФГОС ВО</w:t>
      </w:r>
    </w:p>
  </w:footnote>
  <w:footnote w:id="3">
    <w:p w:rsidR="004A1D6B" w:rsidRPr="004C7E2D" w:rsidRDefault="004A1D6B" w:rsidP="00824080">
      <w:pPr>
        <w:pStyle w:val="a6"/>
        <w:rPr>
          <w:rFonts w:ascii="Times New Roman" w:hAnsi="Times New Roman"/>
        </w:rPr>
      </w:pPr>
      <w:r>
        <w:rPr>
          <w:rStyle w:val="a8"/>
        </w:rPr>
        <w:footnoteRef/>
      </w:r>
      <w:r>
        <w:t xml:space="preserve"> </w:t>
      </w:r>
      <w:r w:rsidRPr="004C7E2D">
        <w:rPr>
          <w:rFonts w:ascii="Times New Roman" w:hAnsi="Times New Roman"/>
        </w:rPr>
        <w:t>Заполняется при реализации актуализированных ОС ВО ФУ</w:t>
      </w:r>
    </w:p>
  </w:footnote>
  <w:footnote w:id="4">
    <w:p w:rsidR="004A1D6B" w:rsidRDefault="004A1D6B" w:rsidP="00824080">
      <w:pPr>
        <w:pStyle w:val="a6"/>
      </w:pPr>
      <w:r w:rsidRPr="004C7E2D">
        <w:rPr>
          <w:rStyle w:val="a8"/>
          <w:rFonts w:ascii="Times New Roman" w:hAnsi="Times New Roman"/>
        </w:rPr>
        <w:footnoteRef/>
      </w:r>
      <w:r w:rsidRPr="004C7E2D">
        <w:rPr>
          <w:rFonts w:ascii="Times New Roman" w:hAnsi="Times New Roman"/>
        </w:rPr>
        <w:t xml:space="preserve"> Формулируются только при реализации ОС ВО ФУ первого поколения и ФГОС ВО</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6324"/>
    <w:multiLevelType w:val="hybridMultilevel"/>
    <w:tmpl w:val="729645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3C7BB9"/>
    <w:multiLevelType w:val="hybridMultilevel"/>
    <w:tmpl w:val="C5BEC3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762DB8"/>
    <w:multiLevelType w:val="hybridMultilevel"/>
    <w:tmpl w:val="74823D6A"/>
    <w:lvl w:ilvl="0" w:tplc="38929E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5E7A0B"/>
    <w:multiLevelType w:val="hybridMultilevel"/>
    <w:tmpl w:val="8C10E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10A46D0"/>
    <w:multiLevelType w:val="hybridMultilevel"/>
    <w:tmpl w:val="BF826D94"/>
    <w:lvl w:ilvl="0" w:tplc="38929E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2902A9"/>
    <w:multiLevelType w:val="hybridMultilevel"/>
    <w:tmpl w:val="F142F432"/>
    <w:lvl w:ilvl="0" w:tplc="EF22A26E">
      <w:start w:val="11"/>
      <w:numFmt w:val="decimal"/>
      <w:lvlText w:val="%1."/>
      <w:lvlJc w:val="left"/>
      <w:pPr>
        <w:ind w:left="1080" w:hanging="360"/>
      </w:pPr>
      <w:rPr>
        <w:rFonts w:asciiTheme="minorHAnsi" w:hAnsiTheme="minorHAnsi" w:cstheme="minorBidi" w:hint="default"/>
        <w:i w:val="0"/>
        <w:color w:val="22272F"/>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F8058BC"/>
    <w:multiLevelType w:val="hybridMultilevel"/>
    <w:tmpl w:val="DF647EA8"/>
    <w:lvl w:ilvl="0" w:tplc="38929E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A96751"/>
    <w:multiLevelType w:val="hybridMultilevel"/>
    <w:tmpl w:val="029EC4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060077"/>
    <w:multiLevelType w:val="multilevel"/>
    <w:tmpl w:val="86B655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FF62DC"/>
    <w:multiLevelType w:val="hybridMultilevel"/>
    <w:tmpl w:val="95A2F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F07629"/>
    <w:multiLevelType w:val="hybridMultilevel"/>
    <w:tmpl w:val="67EA0204"/>
    <w:lvl w:ilvl="0" w:tplc="C4D6F2AE">
      <w:start w:val="11"/>
      <w:numFmt w:val="decimal"/>
      <w:lvlText w:val="%1."/>
      <w:lvlJc w:val="left"/>
      <w:pPr>
        <w:ind w:left="720" w:hanging="360"/>
      </w:pPr>
      <w:rPr>
        <w:rFonts w:ascii="Times New Roman" w:hAnsi="Times New Roman" w:cs="Times New Roman" w:hint="default"/>
        <w:i w:val="0"/>
        <w:color w:val="22272F"/>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C17332"/>
    <w:multiLevelType w:val="hybridMultilevel"/>
    <w:tmpl w:val="2C6E066A"/>
    <w:lvl w:ilvl="0" w:tplc="35A8EC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9E77C8"/>
    <w:multiLevelType w:val="hybridMultilevel"/>
    <w:tmpl w:val="C5BEC3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4"/>
  </w:num>
  <w:num w:numId="5">
    <w:abstractNumId w:val="0"/>
  </w:num>
  <w:num w:numId="6">
    <w:abstractNumId w:val="2"/>
  </w:num>
  <w:num w:numId="7">
    <w:abstractNumId w:val="8"/>
  </w:num>
  <w:num w:numId="8">
    <w:abstractNumId w:val="12"/>
  </w:num>
  <w:num w:numId="9">
    <w:abstractNumId w:val="1"/>
  </w:num>
  <w:num w:numId="10">
    <w:abstractNumId w:val="3"/>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1A"/>
    <w:rsid w:val="0000049D"/>
    <w:rsid w:val="000B3B93"/>
    <w:rsid w:val="000D0EA5"/>
    <w:rsid w:val="0013617A"/>
    <w:rsid w:val="00163A19"/>
    <w:rsid w:val="001806DF"/>
    <w:rsid w:val="00182719"/>
    <w:rsid w:val="0018315B"/>
    <w:rsid w:val="00192D4C"/>
    <w:rsid w:val="001E09CA"/>
    <w:rsid w:val="002008E9"/>
    <w:rsid w:val="002509F8"/>
    <w:rsid w:val="0026219C"/>
    <w:rsid w:val="002A1B5A"/>
    <w:rsid w:val="002A2F99"/>
    <w:rsid w:val="002C0D8F"/>
    <w:rsid w:val="002C3A3B"/>
    <w:rsid w:val="00314B1A"/>
    <w:rsid w:val="003519AF"/>
    <w:rsid w:val="00375D4D"/>
    <w:rsid w:val="00384735"/>
    <w:rsid w:val="003C1AD2"/>
    <w:rsid w:val="003C4D3F"/>
    <w:rsid w:val="00406CD0"/>
    <w:rsid w:val="004220C3"/>
    <w:rsid w:val="004A1D6B"/>
    <w:rsid w:val="004C60B0"/>
    <w:rsid w:val="00510909"/>
    <w:rsid w:val="00512AFE"/>
    <w:rsid w:val="005275DC"/>
    <w:rsid w:val="00534831"/>
    <w:rsid w:val="005D0EC5"/>
    <w:rsid w:val="005F042A"/>
    <w:rsid w:val="0063081A"/>
    <w:rsid w:val="00654034"/>
    <w:rsid w:val="00654849"/>
    <w:rsid w:val="007339DE"/>
    <w:rsid w:val="00760D6F"/>
    <w:rsid w:val="007677C8"/>
    <w:rsid w:val="00782A32"/>
    <w:rsid w:val="007E18CD"/>
    <w:rsid w:val="007E602A"/>
    <w:rsid w:val="00824080"/>
    <w:rsid w:val="00861221"/>
    <w:rsid w:val="008A4F91"/>
    <w:rsid w:val="008C62AB"/>
    <w:rsid w:val="008D63CB"/>
    <w:rsid w:val="008F0BEA"/>
    <w:rsid w:val="008F1AC8"/>
    <w:rsid w:val="008F75FC"/>
    <w:rsid w:val="00904985"/>
    <w:rsid w:val="00907DC7"/>
    <w:rsid w:val="00965BA3"/>
    <w:rsid w:val="00972E4E"/>
    <w:rsid w:val="009C0F40"/>
    <w:rsid w:val="009D52BD"/>
    <w:rsid w:val="009F2B17"/>
    <w:rsid w:val="00A85E4B"/>
    <w:rsid w:val="00A92F64"/>
    <w:rsid w:val="00AF5262"/>
    <w:rsid w:val="00B3132A"/>
    <w:rsid w:val="00B42895"/>
    <w:rsid w:val="00B43E6E"/>
    <w:rsid w:val="00BD1BEE"/>
    <w:rsid w:val="00BD57A8"/>
    <w:rsid w:val="00BD7DF1"/>
    <w:rsid w:val="00C053E2"/>
    <w:rsid w:val="00C214A7"/>
    <w:rsid w:val="00C33E33"/>
    <w:rsid w:val="00C57092"/>
    <w:rsid w:val="00CB7A1B"/>
    <w:rsid w:val="00CC1779"/>
    <w:rsid w:val="00D30C44"/>
    <w:rsid w:val="00D42730"/>
    <w:rsid w:val="00DA05B8"/>
    <w:rsid w:val="00E12C72"/>
    <w:rsid w:val="00E25703"/>
    <w:rsid w:val="00E84B43"/>
    <w:rsid w:val="00F551F8"/>
    <w:rsid w:val="00F85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76F6"/>
  <w15:docId w15:val="{7BC7795E-DEB3-4EA7-B54F-EBEA32DA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3E6E"/>
  </w:style>
  <w:style w:type="paragraph" w:styleId="1">
    <w:name w:val="heading 1"/>
    <w:basedOn w:val="a"/>
    <w:next w:val="a"/>
    <w:link w:val="10"/>
    <w:uiPriority w:val="9"/>
    <w:qFormat/>
    <w:rsid w:val="002C3A3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B1A"/>
    <w:pPr>
      <w:ind w:left="720"/>
      <w:contextualSpacing/>
    </w:pPr>
  </w:style>
  <w:style w:type="table" w:styleId="a4">
    <w:name w:val="Table Grid"/>
    <w:basedOn w:val="a1"/>
    <w:uiPriority w:val="39"/>
    <w:rsid w:val="00314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06CD0"/>
    <w:rPr>
      <w:color w:val="0563C1" w:themeColor="hyperlink"/>
      <w:u w:val="single"/>
    </w:rPr>
  </w:style>
  <w:style w:type="paragraph" w:customStyle="1" w:styleId="Default">
    <w:name w:val="Default"/>
    <w:rsid w:val="00A92F64"/>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7"/>
    <w:uiPriority w:val="99"/>
    <w:rsid w:val="00A92F64"/>
    <w:pPr>
      <w:spacing w:after="0" w:line="240" w:lineRule="auto"/>
      <w:ind w:firstLine="340"/>
      <w:jc w:val="both"/>
    </w:pPr>
    <w:rPr>
      <w:rFonts w:ascii="Calibri" w:eastAsia="Times New Roman" w:hAnsi="Calibri" w:cs="Times New Roman"/>
      <w:sz w:val="20"/>
      <w:szCs w:val="20"/>
    </w:rPr>
  </w:style>
  <w:style w:type="character" w:customStyle="1" w:styleId="a7">
    <w:name w:val="Текст сноски Знак"/>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basedOn w:val="a0"/>
    <w:link w:val="a6"/>
    <w:uiPriority w:val="99"/>
    <w:rsid w:val="00A92F64"/>
    <w:rPr>
      <w:rFonts w:ascii="Calibri" w:eastAsia="Times New Roman" w:hAnsi="Calibri" w:cs="Times New Roman"/>
      <w:sz w:val="20"/>
      <w:szCs w:val="20"/>
    </w:rPr>
  </w:style>
  <w:style w:type="character" w:styleId="a8">
    <w:name w:val="footnote reference"/>
    <w:basedOn w:val="a0"/>
    <w:uiPriority w:val="99"/>
    <w:rsid w:val="00A92F64"/>
    <w:rPr>
      <w:rFonts w:cs="Times New Roman"/>
      <w:vertAlign w:val="superscript"/>
    </w:rPr>
  </w:style>
  <w:style w:type="character" w:customStyle="1" w:styleId="10">
    <w:name w:val="Заголовок 1 Знак"/>
    <w:basedOn w:val="a0"/>
    <w:link w:val="1"/>
    <w:uiPriority w:val="9"/>
    <w:rsid w:val="002C3A3B"/>
    <w:rPr>
      <w:rFonts w:asciiTheme="majorHAnsi" w:eastAsiaTheme="majorEastAsia" w:hAnsiTheme="majorHAnsi" w:cstheme="majorBidi"/>
      <w:b/>
      <w:bCs/>
      <w:color w:val="2E74B5" w:themeColor="accent1" w:themeShade="BF"/>
      <w:sz w:val="28"/>
      <w:szCs w:val="28"/>
    </w:rPr>
  </w:style>
  <w:style w:type="paragraph" w:styleId="a9">
    <w:name w:val="footer"/>
    <w:basedOn w:val="a"/>
    <w:link w:val="aa"/>
    <w:uiPriority w:val="99"/>
    <w:unhideWhenUsed/>
    <w:rsid w:val="002008E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008E9"/>
  </w:style>
  <w:style w:type="paragraph" w:styleId="ab">
    <w:name w:val="header"/>
    <w:basedOn w:val="a"/>
    <w:link w:val="ac"/>
    <w:uiPriority w:val="99"/>
    <w:unhideWhenUsed/>
    <w:rsid w:val="00E84B4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84B43"/>
  </w:style>
  <w:style w:type="paragraph" w:styleId="ad">
    <w:name w:val="TOC Heading"/>
    <w:basedOn w:val="1"/>
    <w:next w:val="a"/>
    <w:uiPriority w:val="39"/>
    <w:unhideWhenUsed/>
    <w:qFormat/>
    <w:rsid w:val="00E84B43"/>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E84B43"/>
    <w:pPr>
      <w:spacing w:after="100"/>
    </w:pPr>
  </w:style>
  <w:style w:type="paragraph" w:styleId="ae">
    <w:name w:val="Balloon Text"/>
    <w:basedOn w:val="a"/>
    <w:link w:val="af"/>
    <w:uiPriority w:val="99"/>
    <w:semiHidden/>
    <w:unhideWhenUsed/>
    <w:rsid w:val="009D52BD"/>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9D52BD"/>
    <w:rPr>
      <w:rFonts w:ascii="Tahoma" w:hAnsi="Tahoma" w:cs="Tahoma"/>
      <w:sz w:val="16"/>
      <w:szCs w:val="16"/>
    </w:rPr>
  </w:style>
  <w:style w:type="table" w:customStyle="1" w:styleId="12">
    <w:name w:val="Сетка таблицы1"/>
    <w:basedOn w:val="a1"/>
    <w:next w:val="a4"/>
    <w:uiPriority w:val="39"/>
    <w:rsid w:val="00F8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F85707"/>
    <w:pPr>
      <w:spacing w:after="0" w:line="240" w:lineRule="auto"/>
    </w:pPr>
  </w:style>
  <w:style w:type="paragraph" w:customStyle="1" w:styleId="s1">
    <w:name w:val="s_1"/>
    <w:basedOn w:val="a"/>
    <w:rsid w:val="00375D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Normal (Web)"/>
    <w:basedOn w:val="a"/>
    <w:uiPriority w:val="99"/>
    <w:unhideWhenUsed/>
    <w:rsid w:val="004A1D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2">
    <w:name w:val="Strong"/>
    <w:basedOn w:val="a0"/>
    <w:uiPriority w:val="22"/>
    <w:qFormat/>
    <w:rsid w:val="004A1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10355">
      <w:bodyDiv w:val="1"/>
      <w:marLeft w:val="0"/>
      <w:marRight w:val="0"/>
      <w:marTop w:val="0"/>
      <w:marBottom w:val="0"/>
      <w:divBdr>
        <w:top w:val="none" w:sz="0" w:space="0" w:color="auto"/>
        <w:left w:val="none" w:sz="0" w:space="0" w:color="auto"/>
        <w:bottom w:val="none" w:sz="0" w:space="0" w:color="auto"/>
        <w:right w:val="none" w:sz="0" w:space="0" w:color="auto"/>
      </w:divBdr>
    </w:div>
    <w:div w:id="1086414366">
      <w:bodyDiv w:val="1"/>
      <w:marLeft w:val="0"/>
      <w:marRight w:val="0"/>
      <w:marTop w:val="0"/>
      <w:marBottom w:val="0"/>
      <w:divBdr>
        <w:top w:val="none" w:sz="0" w:space="0" w:color="auto"/>
        <w:left w:val="none" w:sz="0" w:space="0" w:color="auto"/>
        <w:bottom w:val="none" w:sz="0" w:space="0" w:color="auto"/>
        <w:right w:val="none" w:sz="0" w:space="0" w:color="auto"/>
      </w:divBdr>
    </w:div>
    <w:div w:id="209493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urait.ru/" TargetMode="External"/><Relationship Id="rId4" Type="http://schemas.openxmlformats.org/officeDocument/2006/relationships/settings" Target="settings.xml"/><Relationship Id="rId9" Type="http://schemas.openxmlformats.org/officeDocument/2006/relationships/hyperlink" Target="https://urait.ru/bcode/45033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DB2B6FDD484C1B83D528ABA4F8FA32"/>
        <w:category>
          <w:name w:val="Общие"/>
          <w:gallery w:val="placeholder"/>
        </w:category>
        <w:types>
          <w:type w:val="bbPlcHdr"/>
        </w:types>
        <w:behaviors>
          <w:behavior w:val="content"/>
        </w:behaviors>
        <w:guid w:val="{188AAC47-12EA-44D0-AE09-0F0E59272692}"/>
      </w:docPartPr>
      <w:docPartBody>
        <w:p w:rsidR="00F35CB6" w:rsidRDefault="00AD485C" w:rsidP="00AD485C">
          <w:pPr>
            <w:pStyle w:val="BADB2B6FDD484C1B83D528ABA4F8FA32"/>
          </w:pPr>
          <w:r w:rsidRPr="00FD11D1">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AD485C"/>
    <w:rsid w:val="00187BDD"/>
    <w:rsid w:val="0034130C"/>
    <w:rsid w:val="0058626C"/>
    <w:rsid w:val="005C34EB"/>
    <w:rsid w:val="00673E8C"/>
    <w:rsid w:val="00835F1C"/>
    <w:rsid w:val="00846FD3"/>
    <w:rsid w:val="0087206D"/>
    <w:rsid w:val="008A06B9"/>
    <w:rsid w:val="008E1AEB"/>
    <w:rsid w:val="00AD485C"/>
    <w:rsid w:val="00F35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20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485C"/>
    <w:rPr>
      <w:color w:val="808080"/>
    </w:rPr>
  </w:style>
  <w:style w:type="paragraph" w:customStyle="1" w:styleId="BADB2B6FDD484C1B83D528ABA4F8FA32">
    <w:name w:val="BADB2B6FDD484C1B83D528ABA4F8FA32"/>
    <w:rsid w:val="00AD48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8CA0D-DA3C-4A7B-8865-5902CE67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8217</Words>
  <Characters>46842</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Петросов Давид Арегович</dc:creator>
  <cp:lastModifiedBy>Евсеева Ирина Владимировна</cp:lastModifiedBy>
  <cp:revision>6</cp:revision>
  <cp:lastPrinted>2020-08-18T15:39:00Z</cp:lastPrinted>
  <dcterms:created xsi:type="dcterms:W3CDTF">2020-08-18T15:39:00Z</dcterms:created>
  <dcterms:modified xsi:type="dcterms:W3CDTF">2020-11-03T09:35:00Z</dcterms:modified>
</cp:coreProperties>
</file>