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frequency response, and a first look at the Smith chart and impedance matching.</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only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sometimes three, five, or six — and full worked solutions to all 156 of them are collected in Appendix B. The bridging chapters that close Parts I and III (12 and 38) carry review questions instead, and Chapter 25, which closes Part II, has none. The solutions are worth more than the answers, so resist looking until you have made a real attempt: the value of a worked solution lies almost entirely in comparing it against your own reasoning and noticing where the two diverged.</w:t>
      </w:r>
      <w:r>
        <w:t xml:space="preserve"> The lab notes and project examples use a small kit of parts, introduced once in The Reader Lab, after About This Series.</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13-25)</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26-38)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resonance, frequency response, and transformers, and finally the Smith chart, impedance matching, and bias networks.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25 and 26.</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 xml:space="preserve">You do not need the other six books to use this one. This book, and each book after it, is written to stand on its own given its stated prerequisites — almost always only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bookmarkStart w:id="153" w:name="_TocAll0053"/>
      <w:bookmarkEnd w:id="153"/>
      <w:r>
        <w:t xml:space="preserve">The Reader Lab</w:t>
      </w:r>
    </w:p>
    <w:p>
      <w:pPr>
        <w:spacing w:after="200" w:line="276"/>
      </w:pPr>
      <w:r>
        <w:t xml:space="preserve">Electronics is learned with the hands as much as the head, so this series asks you to build things. Every book uses the same small kit, the reader lab, and this is the one place it is introduced; the later books refer back here. Nothing in this book requires it: every worked example stands on paper. But a divider you have measured, or an LED you have burned out, stays learned in a way a formula alone does not.</w:t>
      </w:r>
    </w:p>
    <w:p>
      <w:pPr>
        <w:spacing w:after="200" w:line="276"/>
      </w:pPr>
      <w:r>
        <w:t xml:space="preserve">The kit is ten parts, all sold as small modules with pin headers, so they plug into a breadboard with jumper wires. Each one typically costs a few dollars to about fifteen.</w:t>
      </w:r>
    </w:p>
    <w:p>
      <w:pPr>
        <w:pStyle w:val="ListParagraph"/>
        <w:numPr>
          <w:ilvl w:val="0"/>
          <w:numId w:val="1"/>
        </w:numPr>
        <w:spacing w:after="60"/>
      </w:pPr>
      <w:r>
        <w:t xml:space="preserve">An ESP32-S3 development board: the controller. Two processor cores at up to 240 MHz, 2.4 GHz Wi-Fi and Bluetooth LE 5, a 12-bit analog-to-digital converter, and 3.3 V input and output pins. It is the brain of every project.</w:t>
      </w:r>
    </w:p>
    <w:p>
      <w:pPr>
        <w:pStyle w:val="ListParagraph"/>
        <w:numPr>
          <w:ilvl w:val="0"/>
          <w:numId w:val="1"/>
        </w:numPr>
        <w:spacing w:after="60"/>
      </w:pPr>
      <w:r>
        <w:t xml:space="preserve">A 0.96-inch OLED display (128 × 64 pixels, I²C or SPI): the face, where the projects show what they measure.</w:t>
      </w:r>
    </w:p>
    <w:p>
      <w:pPr>
        <w:pStyle w:val="ListParagraph"/>
        <w:numPr>
          <w:ilvl w:val="0"/>
          <w:numId w:val="1"/>
        </w:numPr>
        <w:spacing w:after="60"/>
      </w:pPr>
      <w:r>
        <w:t xml:space="preserve">An HC-SR04 ultrasonic ranger: the bat's sense. It times a 40 kHz echo and measures 2 cm to 4 m. The classic version runs from 5 V and returns a 5 V pulse, which Chapter 27 brings down safely to 3.3 V.</w:t>
      </w:r>
    </w:p>
    <w:p>
      <w:pPr>
        <w:pStyle w:val="ListParagraph"/>
        <w:numPr>
          <w:ilvl w:val="0"/>
          <w:numId w:val="1"/>
        </w:numPr>
        <w:spacing w:after="60"/>
      </w:pPr>
      <w:r>
        <w:t xml:space="preserve">A PIR (passive infrared) motion sensor: the sense of warmth at a distance, the same sensor that switches porch lights.</w:t>
      </w:r>
    </w:p>
    <w:p>
      <w:pPr>
        <w:pStyle w:val="ListParagraph"/>
        <w:numPr>
          <w:ilvl w:val="0"/>
          <w:numId w:val="1"/>
        </w:numPr>
        <w:spacing w:after="60"/>
      </w:pPr>
      <w:r>
        <w:t xml:space="preserve">A BME280 environmental sensor: temperature, humidity, and air pressure, the skin and inner ear of the kit, read over I²C.</w:t>
      </w:r>
    </w:p>
    <w:p>
      <w:pPr>
        <w:pStyle w:val="ListParagraph"/>
        <w:numPr>
          <w:ilvl w:val="0"/>
          <w:numId w:val="1"/>
        </w:numPr>
        <w:spacing w:after="60"/>
      </w:pPr>
      <w:r>
        <w:t xml:space="preserve">A GPS receiver module: the sense of place, sending position and time over a serial line once a second.</w:t>
      </w:r>
    </w:p>
    <w:p>
      <w:pPr>
        <w:pStyle w:val="ListParagraph"/>
        <w:numPr>
          <w:ilvl w:val="0"/>
          <w:numId w:val="1"/>
        </w:numPr>
        <w:spacing w:after="60"/>
      </w:pPr>
      <w:r>
        <w:t xml:space="preserve">A LoRa radio module (868 or 915 MHz, depending on region): the voice that carries several kilometers on tens of milliwatts.</w:t>
      </w:r>
    </w:p>
    <w:p>
      <w:pPr>
        <w:pStyle w:val="ListParagraph"/>
        <w:numPr>
          <w:ilvl w:val="0"/>
          <w:numId w:val="1"/>
        </w:numPr>
        <w:spacing w:after="60"/>
      </w:pPr>
      <w:r>
        <w:t xml:space="preserve">A small hobby servo: the muscle. It turns to an angle set by a pulse about 1 to 2 ms long, repeated every 20 ms.</w:t>
      </w:r>
    </w:p>
    <w:p>
      <w:pPr>
        <w:pStyle w:val="ListParagraph"/>
        <w:numPr>
          <w:ilvl w:val="0"/>
          <w:numId w:val="1"/>
        </w:numPr>
        <w:spacing w:after="60"/>
      </w:pPr>
      <w:r>
        <w:t xml:space="preserve">An 18650 lithium-ion cell in a holder with a charge and protection module: the stomach. A full cell sits at 4.2 V, its nominal voltage is about 3.6 to 3.7 V, and it stores roughly 3000 mAh.</w:t>
      </w:r>
    </w:p>
    <w:p>
      <w:pPr>
        <w:pStyle w:val="ListParagraph"/>
        <w:numPr>
          <w:ilvl w:val="0"/>
          <w:numId w:val="1"/>
        </w:numPr>
        <w:spacing w:after="60"/>
      </w:pPr>
      <w:r>
        <w:t xml:space="preserve">A camera module (an OV2640 or OV5640 on an ESP32-S3 camera board, or a camera that plugs into the main board): the eye.</w:t>
      </w:r>
    </w:p>
    <w:p>
      <w:pPr>
        <w:spacing w:after="200" w:line="276"/>
      </w:pPr>
      <w:r>
        <w:t xml:space="preserve">Add a breadboard, jumper wires, a handful of resistors, capacitors, LEDs, and push buttons, a few thermistors and light-dependent resistors, and a multimeter, and you have everything this book's lab notes use. Figure L.1 shows the kit as a body: each part stands in for a sense or an organ, and each connects to the controller over one of a few kinds of wire.</w:t>
      </w:r>
    </w:p>
    <w:p>
      <w:pPr>
        <w:spacing w:after="60" w:before="200"/>
        <w:jc w:val="center"/>
      </w:pPr>
      <w:r>
        <w:drawing>
          <wp:inline xmlns:a="http://schemas.openxmlformats.org/drawingml/2006/main" xmlns:pic="http://schemas.openxmlformats.org/drawingml/2006/picture">
            <wp:extent cx="5120640" cy="3584448"/>
            <wp:docPr id="18" name="Picture 18" descr="A block diagram with the ESP32-S3 board in the center, labeled brain, Wi-Fi and Bluetooth LE, 12-bit ADC, 3.3 V logic. Nine parts surround it, each linked by a labeled line. Senses on the left: camera (eyes, parallel camera bus), HC-SR04 ultrasonic ranger (bat's echo, trigger and echo pins, 5 V pulse needs a divider), PIR motion sensor (warmth at a distance, one digital pin), BME280 (skin and inner ear: temperature, humidity, pressure, I2C), GPS (sense of place, UART serial). Outputs on the right: OLED display (face, I2C or SPI), servo (muscle, PWM pulse 1 to 2 ms every 20 ms), LoRa radio (voice, SPI, 868 or 915 MHz). Below: 18650 cell with protection module (stomach, 3.0 to 4.2 V)." title="Figure L.1"/>
            <wp:cNvGraphicFramePr>
              <a:graphicFrameLocks noChangeAspect="1"/>
            </wp:cNvGraphicFramePr>
            <a:graphic>
              <a:graphicData uri="http://schemas.openxmlformats.org/drawingml/2006/picture">
                <pic:pic>
                  <pic:nvPicPr>
                    <pic:cNvPr id="0" name="b1_reader_lab.png"/>
                    <pic:cNvPicPr/>
                  </pic:nvPicPr>
                  <pic:blipFill>
                    <a:blip r:embed="rId65"/>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L.1 — The reader lab as a body. The ESP32-S3 is the brain; the sensors are its senses, the servo its muscle, the OLED its face, the LoRa radio its voice, and the 18650 cell its stomach. The labels on the links name the wiring each part uses.</w:t>
      </w:r>
    </w:p>
    <w:p>
      <w:pPr>
        <w:spacing w:after="200" w:line="276"/>
      </w:pPr>
      <w:r>
        <w:t xml:space="preserve">If you buy only one controller, buy an ESP32-S3 board. It has the wireless radios the later books need, enough analog inputs for the sensing chapters, and enough speed for the camera. An Arduino Uno R4 or a Raspberry Pi Pico 2 W will also do most of the projects; where a difference matters, such as the Uno's 5 V pins against the ESP32-S3's 3.3 V pins, the text says so.</w:t>
      </w:r>
    </w:p>
    <w:p>
      <w:pPr>
        <w:spacing w:after="200" w:line="276"/>
      </w:pPr>
      <w:r>
        <w:t xml:space="preserve">The series follows one rule with the lab: analog first. Where a few resistors, a capacitor, and a comparator can do a job, you build that first, because that is where the physics lives. Then you do the same job in about twenty lines of code on the ESP32-S3 and compare. The analog version teaches why the circuit works and needs no software; the code version adds Wi-Fi, logging, and a display. Real products usually combine the two, and so do the projects.</w:t>
      </w:r>
    </w:p>
    <w:p>
      <w:pPr>
        <w:spacing w:after="200" w:line="276"/>
      </w:pPr>
      <w:r>
        <w:t xml:space="preserve">In this book the lab appears in Chapter 8 (an LED and a light sensor), Chapter 15 (what an ADC reading is worth, and an ultrasonic range corrected for temperature), Chapter 18 (a pressure trend), Chapter 27 (thermistors, bridges, a load cell, and safe 5 V to 3.3 V connections), Chapter 33 (a debounced button and the I²C bus), and Chapter 35 (an energy dashboard). Three small projects run through those chapters: a Smart Weather Station, a Home Energy Dashboard, and a Smart Refrigerator Monitor. The camera, GPS, LoRa radio, and servo wait for the later books, and Book 7 closes with a robot that draws on every book in the series.</w:t>
      </w:r>
    </w:p>
    <w:p>
      <w:pPr>
        <w:shd w:fill="EFEFEF" w:val="clear"/>
        <w:spacing w:after="80" w:before="120"/>
      </w:pPr>
      <w:r>
        <w:rPr>
          <w:b/>
          <w:bCs/>
        </w:rPr>
        <w:t xml:space="preserve">Key Idea</w:t>
      </w:r>
    </w:p>
    <w:p>
      <w:pPr>
        <w:shd w:fill="EFEFEF" w:val="clear"/>
        <w:spacing w:after="120"/>
      </w:pPr>
      <w:r>
        <w:rPr>
          <w:b/>
          <w:bCs/>
        </w:rPr>
        <w:t xml:space="preserve">Treat the 18650 cell with respect.</w:t>
      </w:r>
      <w:r>
        <w:t xml:space="preserve"> A shorted lithium-ion cell can deliver tens of amperes and start a fire. Use a holder with a protection module, never solder directly to a cell, never charge one without a charger made for lithium-ion, and keep its wires covered.</w:t>
      </w:r>
    </w:p>
    <w:p>
      <w:pP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spacing w:after="200" w:line="276"/>
      </w:pPr>
      <w:hyperlink w:anchor="_TocAll0053" w:history="1">
        <w:r>
          <w:t xml:space="preserve">The Reader Lab</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30" w:history="1">
        <w:r>
          <w:t xml:space="preserve">Chapter 24 — Calculus for Electrical Engineering</w:t>
        </w:r>
      </w:hyperlink>
    </w:p>
    <w:p>
      <w:pPr>
        <w:spacing w:after="200" w:line="276"/>
      </w:pPr>
      <w:hyperlink w:anchor="_TocAll0031" w:history="1">
        <w:r>
          <w:t xml:space="preserve">Chapter 25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26 — Circuit Elements and Kirchhoff's Laws</w:t>
        </w:r>
      </w:hyperlink>
    </w:p>
    <w:p>
      <w:pPr>
        <w:spacing w:after="200" w:line="276"/>
      </w:pPr>
      <w:hyperlink w:anchor="_TocAll0034" w:history="1">
        <w:r>
          <w:t xml:space="preserve">Chapter 27 — Equivalent Resistance and Dividers</w:t>
        </w:r>
      </w:hyperlink>
    </w:p>
    <w:p>
      <w:pPr>
        <w:spacing w:after="200" w:line="276"/>
      </w:pPr>
      <w:hyperlink w:anchor="_TocAll0035" w:history="1">
        <w:r>
          <w:t xml:space="preserve">Chapter 28 — Nodal Analysis</w:t>
        </w:r>
      </w:hyperlink>
    </w:p>
    <w:p>
      <w:pPr>
        <w:spacing w:after="200" w:line="276"/>
      </w:pPr>
      <w:hyperlink w:anchor="_TocAll0036" w:history="1">
        <w:r>
          <w:t xml:space="preserve">Chapter 29 — Mesh Analysis</w:t>
        </w:r>
      </w:hyperlink>
    </w:p>
    <w:p>
      <w:pPr>
        <w:spacing w:after="200" w:line="276"/>
      </w:pPr>
      <w:hyperlink w:anchor="_TocAll0037" w:history="1">
        <w:r>
          <w:t xml:space="preserve">Chapter 30 — Thevenin and Norton Equivalents</w:t>
        </w:r>
      </w:hyperlink>
    </w:p>
    <w:p>
      <w:pPr>
        <w:spacing w:after="200" w:line="276"/>
      </w:pPr>
      <w:hyperlink w:anchor="_TocAll0038" w:history="1">
        <w:r>
          <w:t xml:space="preserve">Chapter 31 — Superposition and Linearity</w:t>
        </w:r>
      </w:hyperlink>
    </w:p>
    <w:p>
      <w:pPr>
        <w:spacing w:after="200" w:line="276"/>
      </w:pPr>
      <w:hyperlink w:anchor="_TocAll0039" w:history="1">
        <w:r>
          <w:t xml:space="preserve">Chapter 32 — Capacitors and Inductors as Circuit Elements</w:t>
        </w:r>
      </w:hyperlink>
    </w:p>
    <w:p>
      <w:pPr>
        <w:spacing w:after="200" w:line="276"/>
      </w:pPr>
      <w:hyperlink w:anchor="_TocAll0040" w:history="1">
        <w:r>
          <w:t xml:space="preserve">Chapter 33 — First-Order Transients: RC and RL Circuits</w:t>
        </w:r>
      </w:hyperlink>
    </w:p>
    <w:p>
      <w:pPr>
        <w:spacing w:after="200" w:line="276"/>
      </w:pPr>
      <w:hyperlink w:anchor="_TocAll0041" w:history="1">
        <w:r>
          <w:t xml:space="preserve">Chapter 34 — Sinusoidal Steady-State Analysis</w:t>
        </w:r>
      </w:hyperlink>
    </w:p>
    <w:p>
      <w:pPr>
        <w:spacing w:after="200" w:line="276"/>
      </w:pPr>
      <w:hyperlink w:anchor="_TocAll0042" w:history="1">
        <w:r>
          <w:t xml:space="preserve">Chapter 35 — AC Power and Power Factor</w:t>
        </w:r>
      </w:hyperlink>
    </w:p>
    <w:p>
      <w:pPr>
        <w:spacing w:after="200" w:line="276"/>
      </w:pPr>
      <w:hyperlink w:anchor="_TocAll0043" w:history="1">
        <w:r>
          <w:t xml:space="preserve">Chapter 36 — Resonance, Frequency Response, and Transformers</w:t>
        </w:r>
      </w:hyperlink>
    </w:p>
    <w:p>
      <w:pPr>
        <w:spacing w:after="200" w:line="276"/>
      </w:pPr>
      <w:hyperlink w:anchor="_TocAll0029" w:history="1">
        <w:r>
          <w:t xml:space="preserve">Chapter 37 — The Smith Chart, Impedance Matching, and Bias Networks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spacing w:after="160"/>
      </w:pPr>
      <w:r>
        <w:t xml:space="preserve">Shuffle across a carpet on a dry winter day, reach for a door handle, and you get a small lesson in this chapter: around a microcoulomb of charge, several thousand volts, and a spark you can feel. The charge is tiny. The voltage is not, which is why the same spark can quietly kill a chip.</w:t>
      </w:r>
    </w:p>
    <w:p>
      <w:pPr>
        <w:spacing w:after="200"/>
      </w:pPr>
      <w:r>
        <w:rPr>
          <w:b/>
          <w:bCs/>
        </w:rPr>
        <w:t xml:space="preserve">Where you meet this: </w:t>
      </w:r>
      <w:r>
        <w:t xml:space="preserve">ESD wrist straps and anti-static bags, touchscreens that sense the charge on your finger, laser printers, and every battery capacity figure, since milliampere-hours are a unit of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26).</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Since the 2019 revision of the SI, the elementary charge is fixed at exactly e = 1.602176634 × 10⁻¹⁹ C, and the ampere is defined from it, so one coulomb is the charge of about 6.24 × 10¹⁸ elementary charges. Before 2019 the ampere was defined through the force between two current-carrying wires, which is why older books describe the coulomb as a unit derived from the ampere rather than from counting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60" w:before="200"/>
        <w:jc w:val="center"/>
      </w:pPr>
      <w:r>
        <w:drawing>
          <wp:inline xmlns:a="http://schemas.openxmlformats.org/drawingml/2006/main" xmlns:pic="http://schemas.openxmlformats.org/drawingml/2006/picture">
            <wp:extent cx="5120640" cy="2432304"/>
            <wp:docPr id="2" name="Picture 2" descr="Two boxes side by side. Left, a metal: a grid of positive ions with small blue electrons scattered between them, each with an arrow showing random motion; caption, outer electrons wander freely between ions. Right, an insulator: the same grid of positive ions, but each electron sits on a dashed orbit around its own ion; caption, each electron stays tied to its own atom." title="Figure 1.1"/>
            <wp:cNvGraphicFramePr>
              <a:graphicFrameLocks noChangeAspect="1"/>
            </wp:cNvGraphicFramePr>
            <a:graphic>
              <a:graphicData uri="http://schemas.openxmlformats.org/drawingml/2006/picture">
                <pic:pic>
                  <pic:nvPicPr>
                    <pic:cNvPr id="0" name="b1_conductor_insulator.png"/>
                    <pic:cNvPicPr/>
                  </pic:nvPicPr>
                  <pic:blipFill>
                    <a:blip r:embed="rId4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1.1 — Why copper conducts and glass doesn’t: in a metal the outer electrons roam freely between the ions; in an insulator each one stays tied to its own atom.</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shd w:fill="E8F1E4" w:val="clear"/>
        <w:spacing w:after="80" w:before="120"/>
      </w:pPr>
      <w:r>
        <w:rPr>
          <w:b/>
          <w:bCs/>
        </w:rPr>
        <w:t xml:space="preserve">From the Bench</w:t>
      </w:r>
    </w:p>
    <w:p>
      <w:pPr>
        <w:shd w:fill="E8F1E4" w:val="clear"/>
        <w:spacing w:after="120"/>
      </w:pPr>
      <w:r>
        <w:t xml:space="preserve">Treat every bare circuit board as something you can destroy by touching it. The human-body model used in ESD testing is 100 pF behind 1.5 kΩ, and a sensitive MOSFET gate can be damaged by a discharge well below the roughly 3 kV it takes for you to feel one. Wear a grounded wrist strap, keep boards in shielding bags, and remember that a part which worked yesterday and is dead today may have been zapped rather than born defective.</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as current × time: 1 mAh = 3.6 C, so a 3,000 mAh phone battery holds about 10,800 C.</w:t>
      </w:r>
    </w:p>
    <w:p>
      <w:pPr>
        <w:pStyle w:val="ListParagraph"/>
        <w:numPr>
          <w:ilvl w:val="0"/>
          <w:numId w:val="2"/>
        </w:numPr>
        <w:spacing w:after="60"/>
      </w:pPr>
      <w:r>
        <w:t xml:space="preserve">Conductor-versus-insulator thinking for enclosures, layout and ESD protection.</w:t>
      </w:r>
    </w:p>
    <w:p>
      <w:pPr>
        <w:pStyle w:val="ListParagraph"/>
        <w:numPr>
          <w:ilvl w:val="0"/>
          <w:numId w:val="2"/>
        </w:numPr>
        <w:spacing w:after="60"/>
      </w:pPr>
      <w:r>
        <w:t xml:space="preserve">Charge conservation: what flows in must flow out, the seed of Kirchhoff's current law.</w:t>
      </w:r>
    </w:p>
    <w:p>
      <w:pPr>
        <w:spacing w:after="60" w:before="120"/>
      </w:pPr>
      <w:r>
        <w:rPr>
          <w:b/>
          <w:bCs/>
        </w:rPr>
        <w:t xml:space="preserve">Mostly for exams and deeper study</w:t>
      </w:r>
    </w:p>
    <w:p>
      <w:pPr>
        <w:pStyle w:val="ListParagraph"/>
        <w:numPr>
          <w:ilvl w:val="0"/>
          <w:numId w:val="2"/>
        </w:numPr>
        <w:spacing w:after="60"/>
      </w:pPr>
      <w:r>
        <w:t xml:space="preserve">Counting electrons with e = 1.602 × 10⁻¹⁹ C.</w:t>
      </w:r>
    </w:p>
    <w:p>
      <w:pPr>
        <w:pStyle w:val="ListParagraph"/>
        <w:numPr>
          <w:ilvl w:val="0"/>
          <w:numId w:val="2"/>
        </w:numPr>
        <w:spacing w:after="60"/>
      </w:pPr>
      <w:r>
        <w:t xml:space="preserve">The step-by-step bookkeeping of charging by induction.</w:t>
      </w:r>
    </w:p>
    <w:p>
      <w:r>
        <w:br w:type="page"/>
      </w:r>
    </w:p>
    <w:p>
      <w:pPr>
        <w:pStyle w:val="Heading1"/>
        <w:spacing w:after="240" w:before="480"/>
      </w:pPr>
      <w:bookmarkStart w:id="106" w:name="_TocAll0006"/>
      <w:bookmarkEnd w:id="106"/>
      <w:r>
        <w:t xml:space="preserve">Chapter 2 — Coulomb's Law and the Electric Force</w:t>
      </w:r>
    </w:p>
    <w:p>
      <w:pPr>
        <w:spacing w:after="160"/>
      </w:pPr>
      <w:r>
        <w:t xml:space="preserve">Why doesn't your hand sink into the table? Atoms are mostly empty space, after all. Two things stop it. The electrons in your skin and in the table repel each other with the force in this chapter, and a rule of quantum mechanics, the Pauli exclusion principle, forbids those electrons from crowding into the same states. At atomic distances both effects are enormous.</w:t>
      </w:r>
    </w:p>
    <w:p>
      <w:pPr>
        <w:spacing w:after="200"/>
      </w:pPr>
      <w:r>
        <w:rPr>
          <w:b/>
          <w:bCs/>
        </w:rPr>
        <w:t xml:space="preserve">Where you meet this: </w:t>
      </w:r>
      <w:r>
        <w:t xml:space="preserve">Electrostatic spray painting and dust precipitators, MEMS electrostatic actuators, and the forces that hold every molecule, and therefore every solder joint, together.</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only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shd w:fill="E8F1E4" w:val="clear"/>
        <w:spacing w:after="80" w:before="120"/>
      </w:pPr>
      <w:r>
        <w:rPr>
          <w:b/>
          <w:bCs/>
        </w:rPr>
        <w:t xml:space="preserve">From the Bench</w:t>
      </w:r>
    </w:p>
    <w:p>
      <w:pPr>
        <w:shd w:fill="E8F1E4" w:val="clear"/>
        <w:spacing w:after="120"/>
      </w:pPr>
      <w:r>
        <w:t xml:space="preserve">Sanity-check the exponent before you question the physics. With k ≈ 9 × 10⁹ N·m²/C², two 1 nC charges a millimeter apart push with about 9 mN. If your answer for small charges comes out in kilonewtons, a nano or micro went missing somewhere, which is by far the most common mistake in this chapter.</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50 cm long attached to the same point. They carry equal charges q and repel each other until each string makes an angle of 10° with the vertical. Identify every force acting on one sphere, then find q.</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Inverse-square scaling: double the distance, quarter the force.</w:t>
      </w:r>
    </w:p>
    <w:p>
      <w:pPr>
        <w:pStyle w:val="ListParagraph"/>
        <w:numPr>
          <w:ilvl w:val="0"/>
          <w:numId w:val="2"/>
        </w:numPr>
        <w:spacing w:after="60"/>
      </w:pPr>
      <w:r>
        <w:t xml:space="preserve">Sign bookkeeping: like charges repel, unlike attract.</w:t>
      </w:r>
    </w:p>
    <w:p>
      <w:pPr>
        <w:spacing w:after="60" w:before="120"/>
      </w:pPr>
      <w:r>
        <w:rPr>
          <w:b/>
          <w:bCs/>
        </w:rPr>
        <w:t xml:space="preserve">Mostly for exams and deeper study</w:t>
      </w:r>
    </w:p>
    <w:p>
      <w:pPr>
        <w:pStyle w:val="ListParagraph"/>
        <w:numPr>
          <w:ilvl w:val="0"/>
          <w:numId w:val="2"/>
        </w:numPr>
        <w:spacing w:after="60"/>
      </w:pPr>
      <w:r>
        <w:t xml:space="preserve">Vector sums of forces from several charges, by components.</w:t>
      </w:r>
    </w:p>
    <w:p>
      <w:pPr>
        <w:pStyle w:val="ListParagraph"/>
        <w:numPr>
          <w:ilvl w:val="0"/>
          <w:numId w:val="2"/>
        </w:numPr>
        <w:spacing w:after="60"/>
      </w:pPr>
      <w:r>
        <w:t xml:space="preserve">Working with ε₀ to several significant figures.</w:t>
      </w:r>
    </w:p>
    <w:p>
      <w:r>
        <w:br w:type="page"/>
      </w:r>
    </w:p>
    <w:p>
      <w:pPr>
        <w:pStyle w:val="Heading1"/>
        <w:spacing w:after="240" w:before="480"/>
      </w:pPr>
      <w:bookmarkStart w:id="107" w:name="_TocAll0007"/>
      <w:bookmarkEnd w:id="107"/>
      <w:r>
        <w:t xml:space="preserve">Chapter 3 — The Electric Field</w:t>
      </w:r>
    </w:p>
    <w:p>
      <w:pPr>
        <w:spacing w:after="160"/>
      </w:pPr>
      <w:r>
        <w:t xml:space="preserve">A thundercloud a kilometer overhead can make the hair on your arms stand up. Nothing touches you; the cloud reaches you through its electric field. Engineers worry about the same thing on a far smaller scale, such as the field across a transistor's gate insulator, only a few nanometers thick.</w:t>
      </w:r>
    </w:p>
    <w:p>
      <w:pPr>
        <w:spacing w:after="200"/>
      </w:pPr>
      <w:r>
        <w:rPr>
          <w:b/>
          <w:bCs/>
        </w:rPr>
        <w:t xml:space="preserve">Where you meet this: </w:t>
      </w:r>
      <w:r>
        <w:t xml:space="preserve">Capacitive touchscreens, the voltage rating of every capacitor, creepage and clearance spacing on mains boards, and the rounded edges on high-voltage hardware.</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shd w:fill="E8F1E4" w:val="clear"/>
        <w:spacing w:after="80" w:before="120"/>
      </w:pPr>
      <w:r>
        <w:rPr>
          <w:b/>
          <w:bCs/>
        </w:rPr>
        <w:t xml:space="preserve">From the Bench</w:t>
      </w:r>
    </w:p>
    <w:p>
      <w:pPr>
        <w:shd w:fill="E8F1E4" w:val="clear"/>
        <w:spacing w:after="120"/>
      </w:pPr>
      <w:r>
        <w:t xml:space="preserve">Dry air breaks down at roughly 3 kV per millimeter between smooth electrodes, and at much less near sharp points, where the field crowds together. On a mains or high-voltage board, solder spikes and pointed copper corners are where arcing starts. Space conductors to the safety standard's creepage and clearance values, never to your own estimate, and remember that dirt and humidity eat into the margin.</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 = V/d for parallel plates, quoted in V/m or kV/mm.</w:t>
      </w:r>
    </w:p>
    <w:p>
      <w:pPr>
        <w:pStyle w:val="ListParagraph"/>
        <w:numPr>
          <w:ilvl w:val="0"/>
          <w:numId w:val="2"/>
        </w:numPr>
        <w:spacing w:after="60"/>
      </w:pPr>
      <w:r>
        <w:t xml:space="preserve">Field-line sketches as a quick picture: crowded lines mean a strong field.</w:t>
      </w:r>
    </w:p>
    <w:p>
      <w:pPr>
        <w:spacing w:after="60" w:before="120"/>
      </w:pPr>
      <w:r>
        <w:rPr>
          <w:b/>
          <w:bCs/>
        </w:rPr>
        <w:t xml:space="preserve">Mostly for exams and deeper study</w:t>
      </w:r>
    </w:p>
    <w:p>
      <w:pPr>
        <w:pStyle w:val="ListParagraph"/>
        <w:numPr>
          <w:ilvl w:val="0"/>
          <w:numId w:val="2"/>
        </w:numPr>
        <w:spacing w:after="60"/>
      </w:pPr>
      <w:r>
        <w:t xml:space="preserve">Fields of continuous charge distributions by integration.</w:t>
      </w:r>
    </w:p>
    <w:p>
      <w:pPr>
        <w:pStyle w:val="ListParagraph"/>
        <w:numPr>
          <w:ilvl w:val="0"/>
          <w:numId w:val="2"/>
        </w:numPr>
        <w:spacing w:after="60"/>
      </w:pPr>
      <w:r>
        <w:t xml:space="preserve">The far field of a dipole.</w:t>
      </w:r>
    </w:p>
    <w:p>
      <w:r>
        <w:br w:type="page"/>
      </w:r>
    </w:p>
    <w:p>
      <w:pPr>
        <w:pStyle w:val="Heading1"/>
        <w:spacing w:after="240" w:before="480"/>
      </w:pPr>
      <w:bookmarkStart w:id="108" w:name="_TocAll0008"/>
      <w:bookmarkEnd w:id="108"/>
      <w:r>
        <w:t xml:space="preserve">Chapter 4 — Electric Flux and Gauss's Law</w:t>
      </w:r>
    </w:p>
    <w:p>
      <w:pPr>
        <w:spacing w:after="160"/>
      </w:pPr>
      <w:r>
        <w:t xml:space="preserve">Why does a car protect you from lightning? Largely because of a consequence of Gauss's law: excess charge on a conductor sits on its outer surface, and the static field inside a closed conducting shell is zero. Your phone losing signal in a steel elevator is the radio-frequency cousin of the same idea.</w:t>
      </w:r>
    </w:p>
    <w:p>
      <w:pPr>
        <w:spacing w:after="200"/>
      </w:pPr>
      <w:r>
        <w:rPr>
          <w:b/>
          <w:bCs/>
        </w:rPr>
        <w:t xml:space="preserve">Where you meet this: </w:t>
      </w:r>
      <w:r>
        <w:t xml:space="preserve">Metal enclosures and shielded cables, coaxial cable (whose field Gauss's law gives in one line), and the fact that a capacitor's charge sits on the facing surfaces of its plates.</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only the rain’s intensity, or only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shd w:fill="E8F1E4" w:val="clear"/>
        <w:spacing w:after="80" w:before="120"/>
      </w:pPr>
      <w:r>
        <w:rPr>
          <w:b/>
          <w:bCs/>
        </w:rPr>
        <w:t xml:space="preserve">From the Bench</w:t>
      </w:r>
    </w:p>
    <w:p>
      <w:pPr>
        <w:shd w:fill="E8F1E4" w:val="clear"/>
        <w:spacing w:after="120"/>
      </w:pPr>
      <w:r>
        <w:t xml:space="preserve">A shield only shields if it is closed and connected. Seams and slots leak once their length is a sizable fraction of a wavelength, and a cable shield whose drain wire was never actually bonded to the chassis does little at all. Both are common reasons a 'shielded' design fails its emissions test; Book 7 returns to the subject.</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immediately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lives on outer surfaces and static fields vanish inside closed conductors: the intuition behind shielding.</w:t>
      </w:r>
    </w:p>
    <w:p>
      <w:pPr>
        <w:pStyle w:val="ListParagraph"/>
        <w:numPr>
          <w:ilvl w:val="0"/>
          <w:numId w:val="2"/>
        </w:numPr>
        <w:spacing w:after="60"/>
      </w:pPr>
      <w:r>
        <w:t xml:space="preserve">The field around a long line or a coax falls off as 1/r.</w:t>
      </w:r>
    </w:p>
    <w:p>
      <w:pPr>
        <w:spacing w:after="60" w:before="120"/>
      </w:pPr>
      <w:r>
        <w:rPr>
          <w:b/>
          <w:bCs/>
        </w:rPr>
        <w:t xml:space="preserve">Mostly for exams and deeper study</w:t>
      </w:r>
    </w:p>
    <w:p>
      <w:pPr>
        <w:pStyle w:val="ListParagraph"/>
        <w:numPr>
          <w:ilvl w:val="0"/>
          <w:numId w:val="2"/>
        </w:numPr>
        <w:spacing w:after="60"/>
      </w:pPr>
      <w:r>
        <w:t xml:space="preserve">Choosing Gaussian surfaces and evaluating flux integrals.</w:t>
      </w:r>
    </w:p>
    <w:p>
      <w:pPr>
        <w:pStyle w:val="ListParagraph"/>
        <w:numPr>
          <w:ilvl w:val="0"/>
          <w:numId w:val="2"/>
        </w:numPr>
        <w:spacing w:after="60"/>
      </w:pPr>
      <w:r>
        <w:t xml:space="preserve">The field inside and outside a uniformly charged sphere.</w:t>
      </w:r>
    </w:p>
    <w:p>
      <w:r>
        <w:br w:type="page"/>
      </w:r>
    </w:p>
    <w:p>
      <w:pPr>
        <w:pStyle w:val="Heading1"/>
        <w:spacing w:after="240" w:before="480"/>
      </w:pPr>
      <w:bookmarkStart w:id="109" w:name="_TocAll0009"/>
      <w:bookmarkEnd w:id="109"/>
      <w:r>
        <w:t xml:space="preserve">Chapter 5 — Electric Potential Energy and Voltage</w:t>
      </w:r>
    </w:p>
    <w:p>
      <w:pPr>
        <w:spacing w:after="160"/>
      </w:pPr>
      <w:r>
        <w:t xml:space="preserve">A bird can perch on a 10,000-volt power line and stay perfectly calm. What matters is not how many volts something sits at but the difference in volts between two points. The bird's feet are at almost the same potential, so almost no current flows through it.</w:t>
      </w:r>
    </w:p>
    <w:p>
      <w:pPr>
        <w:spacing w:after="200"/>
      </w:pPr>
      <w:r>
        <w:rPr>
          <w:b/>
          <w:bCs/>
        </w:rPr>
        <w:t xml:space="preserve">Where you meet this: </w:t>
      </w:r>
      <w:r>
        <w:t xml:space="preserve">Every multimeter reading (always between two probes), battery voltages, logic levels (a 3.3 V signal is 3.3 V relative to ground), and the electron-volt in Book 3.</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(they attract, so energy is released as they come together, and you must supply energy to pull them apart).</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12 V car battery and a toy's pack of eight AA cells are both labeled 12 V, yet the car battery can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merely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only at the midpoint.</w:t>
      </w:r>
    </w:p>
    <w:p>
      <w:pPr>
        <w:shd w:fill="E8F1E4" w:val="clear"/>
        <w:spacing w:after="80" w:before="120"/>
      </w:pPr>
      <w:r>
        <w:rPr>
          <w:b/>
          <w:bCs/>
        </w:rPr>
        <w:t xml:space="preserve">From the Bench</w:t>
      </w:r>
    </w:p>
    <w:p>
      <w:pPr>
        <w:shd w:fill="E8F1E4" w:val="clear"/>
        <w:spacing w:after="120"/>
      </w:pPr>
      <w:r>
        <w:t xml:space="preserve">Voltage is always between two points, so always know where your black lead is. An ordinary oscilloscope's ground clip is tied to mains earth through its power cord. Clip it onto a node that isn't at earth potential, such as the high side of a half-bridge or anywhere in a non-isolated supply, and you short that node to earth, sometimes spectacularly. Use a differential probe or an isolated measurement instead.</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Voltage as a difference from a chosen reference, usually called ground.</w:t>
      </w:r>
    </w:p>
    <w:p>
      <w:pPr>
        <w:pStyle w:val="ListParagraph"/>
        <w:numPr>
          <w:ilvl w:val="0"/>
          <w:numId w:val="2"/>
        </w:numPr>
        <w:spacing w:after="60"/>
      </w:pPr>
      <w:r>
        <w:t xml:space="preserve">Energy equals charge times voltage: W = QV.</w:t>
      </w:r>
    </w:p>
    <w:p>
      <w:pPr>
        <w:spacing w:after="60" w:before="120"/>
      </w:pPr>
      <w:r>
        <w:rPr>
          <w:b/>
          <w:bCs/>
        </w:rPr>
        <w:t xml:space="preserve">Mostly for exams and deeper study</w:t>
      </w:r>
    </w:p>
    <w:p>
      <w:pPr>
        <w:pStyle w:val="ListParagraph"/>
        <w:numPr>
          <w:ilvl w:val="0"/>
          <w:numId w:val="2"/>
        </w:numPr>
        <w:spacing w:after="60"/>
      </w:pPr>
      <w:r>
        <w:t xml:space="preserve">Potentials of point-charge arrangements from the field integral.</w:t>
      </w:r>
    </w:p>
    <w:p>
      <w:pPr>
        <w:pStyle w:val="ListParagraph"/>
        <w:numPr>
          <w:ilvl w:val="0"/>
          <w:numId w:val="2"/>
        </w:numPr>
        <w:spacing w:after="60"/>
      </w:pPr>
      <w:r>
        <w:t xml:space="preserve">Equipotential surfaces and the gradient relation in full.</w:t>
      </w:r>
    </w:p>
    <w:p>
      <w:r>
        <w:br w:type="page"/>
      </w:r>
    </w:p>
    <w:p>
      <w:pPr>
        <w:pStyle w:val="Heading1"/>
        <w:spacing w:after="240" w:before="480"/>
      </w:pPr>
      <w:bookmarkStart w:id="110" w:name="_TocAll0010"/>
      <w:bookmarkEnd w:id="110"/>
      <w:r>
        <w:t xml:space="preserve">Chapter 6 — Conductors, Capacitance, and Dielectrics</w:t>
      </w:r>
    </w:p>
    <w:p>
      <w:pPr>
        <w:spacing w:after="160"/>
      </w:pPr>
      <w:r>
        <w:t xml:space="preserve">A camera flash takes a few seconds to recharge and then empties itself in a thousandth of a second or less. A capacitor is what makes that possible: it collects charge slowly from a small battery and gives it back all at once. This chapter shows how two plates and an insulator store energy, and why the insulator matters as much as the plates.</w:t>
      </w:r>
    </w:p>
    <w:p>
      <w:pPr>
        <w:spacing w:after="200"/>
      </w:pPr>
      <w:r>
        <w:rPr>
          <w:b/>
          <w:bCs/>
        </w:rPr>
        <w:t xml:space="preserve">Where you meet this: </w:t>
      </w:r>
      <w:r>
        <w:t xml:space="preserve">Decoupling capacitors beside every chip, the sensing layer of a touchscreen, camera flashes and defibrillators, and the memory cells of DRAM.</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only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only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shd w:fill="E8F1E4" w:val="clear"/>
        <w:spacing w:after="80" w:before="120"/>
      </w:pPr>
      <w:r>
        <w:rPr>
          <w:b/>
          <w:bCs/>
        </w:rPr>
        <w:t xml:space="preserve">From the Bench</w:t>
      </w:r>
    </w:p>
    <w:p>
      <w:pPr>
        <w:shd w:fill="E8F1E4" w:val="clear"/>
        <w:spacing w:after="120"/>
      </w:pPr>
      <w:r>
        <w:t xml:space="preserve">Read the dielectric, not only the value. A 10 µF, 16 V ceramic capacitor with X5R or X7R dielectric may give only a few microfarads with 12 V across it; the datasheet's capacitance-versus-DC-bias curve is the one that matters. These Class 2 ceramics also drift with temperature and age. C0G (NP0) parts are stable, but only come in small values.</w:t>
      </w:r>
    </w:p>
    <w:p>
      <w:pPr>
        <w:shd w:fill="E3ECF7" w:val="clear"/>
        <w:spacing w:after="80" w:before="120"/>
      </w:pPr>
      <w:r>
        <w:rPr>
          <w:b/>
          <w:bCs/>
        </w:rPr>
        <w:t xml:space="preserve">On the Job</w:t>
      </w:r>
    </w:p>
    <w:p>
      <w:pPr>
        <w:shd w:fill="E3ECF7" w:val="clear"/>
        <w:spacing w:after="120"/>
      </w:pPr>
      <w:r>
        <w:t xml:space="preserve">Hardware engineers who design the board around a chip such as the ESP32-S3 spend real time on this chapter. Their tools are the chip maker's hardware design guidelines and reference schematic, the capacitor makers' online tools that plot capacitance against DC bias and temperature, KiCad or Altium for layout, and a scope with a short ground spring for checking supply ripple. A typical task: choose and place the decoupling capacitors for the module's 3.3 V supply, check that a 10 µF ceramic capacitor still gives enough capacitance at 3.3 V of bias, put the small capacitors closest to the pins, and then measure the supply while Wi-Fi transmits, when the current jumps by hundreds of milliamps.</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Q/V and C = εA/d, for a feel of what makes capacitance larger.</w:t>
      </w:r>
    </w:p>
    <w:p>
      <w:pPr>
        <w:pStyle w:val="ListParagraph"/>
        <w:numPr>
          <w:ilvl w:val="0"/>
          <w:numId w:val="2"/>
        </w:numPr>
        <w:spacing w:after="60"/>
      </w:pPr>
      <w:r>
        <w:t xml:space="preserve">Stored energy ½CV², which is also why large capacitors bite after power-off.</w:t>
      </w:r>
    </w:p>
    <w:p>
      <w:pPr>
        <w:pStyle w:val="ListParagraph"/>
        <w:numPr>
          <w:ilvl w:val="0"/>
          <w:numId w:val="2"/>
        </w:numPr>
        <w:spacing w:after="60"/>
      </w:pPr>
      <w:r>
        <w:t xml:space="preserve">Voltage rating and dielectric type when choosing a part.</w:t>
      </w:r>
    </w:p>
    <w:p>
      <w:pPr>
        <w:spacing w:after="60" w:before="120"/>
      </w:pPr>
      <w:r>
        <w:rPr>
          <w:b/>
          <w:bCs/>
        </w:rPr>
        <w:t xml:space="preserve">Mostly for exams and deeper study</w:t>
      </w:r>
    </w:p>
    <w:p>
      <w:pPr>
        <w:pStyle w:val="ListParagraph"/>
        <w:numPr>
          <w:ilvl w:val="0"/>
          <w:numId w:val="2"/>
        </w:numPr>
        <w:spacing w:after="60"/>
      </w:pPr>
      <w:r>
        <w:t xml:space="preserve">Fields and potentials inside conductors at equilibrium, formally.</w:t>
      </w:r>
    </w:p>
    <w:p>
      <w:pPr>
        <w:pStyle w:val="ListParagraph"/>
        <w:numPr>
          <w:ilvl w:val="0"/>
          <w:numId w:val="2"/>
        </w:numPr>
        <w:spacing w:after="60"/>
      </w:pPr>
      <w:r>
        <w:t xml:space="preserve">Polarization and bound charge in dielectrics.</w:t>
      </w:r>
    </w:p>
    <w:p>
      <w:r>
        <w:br w:type="page"/>
      </w:r>
    </w:p>
    <w:p>
      <w:pPr>
        <w:pStyle w:val="Heading1"/>
        <w:spacing w:after="240" w:before="480"/>
      </w:pPr>
      <w:bookmarkStart w:id="111" w:name="_TocAll0011"/>
      <w:bookmarkEnd w:id="111"/>
      <w:r>
        <w:t xml:space="preserve">Chapter 7 — Electric Current and Resistance</w:t>
      </w:r>
    </w:p>
    <w:p>
      <w:pPr>
        <w:spacing w:after="160"/>
      </w:pPr>
      <w:r>
        <w:t xml:space="preserve">Flip a light switch and the lamp comes on almost instantly, yet the electrons in the wire crawl along at a fraction of a millimeter per second. This chapter sorts out that apparent paradox, and explains why the wire gets warm while it's at it.</w:t>
      </w:r>
    </w:p>
    <w:p>
      <w:pPr>
        <w:spacing w:after="200"/>
      </w:pPr>
      <w:r>
        <w:rPr>
          <w:b/>
          <w:bCs/>
        </w:rPr>
        <w:t xml:space="preserve">Where you meet this: </w:t>
      </w:r>
      <w:r>
        <w:t xml:space="preserve">Wire-gauge tables, fuse ratings, PCB trace-width calculators, heating elements, and temperature sensors (RTDs and thermistors) that rely on resistance changing with temperature.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in a typical household wire needs more than an hour to drift one meter, as Worked Example 7.1 shows.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7.1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90 minutes to drift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cart across smooth tile and a small, steady push keeps it gliding along. Push the same cart,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only the voltage driving the charge, is deciding how much current actually flows.</w:t>
      </w:r>
    </w:p>
    <w:p>
      <w:pPr>
        <w:spacing w:after="60" w:before="200"/>
        <w:jc w:val="center"/>
      </w:pPr>
      <w:r>
        <w:drawing>
          <wp:inline xmlns:a="http://schemas.openxmlformats.org/drawingml/2006/main" xmlns:pic="http://schemas.openxmlformats.org/drawingml/2006/picture">
            <wp:extent cx="5120640" cy="2176272"/>
            <wp:docPr id="3" name="Picture 3" descr="A through-hole resistor with four bands: yellow (first digit 4), violet (second digit 7), red (multiplier times 100) and, after a gap, gold (tolerance plus or minus 5 percent). Text above: 4 7 times 100 equals 4700 ohms, 4.7 kilohms, plus or minus 5 percent, so anything from 4.465 to 4.935 kilohms passes." title="Figure 7.2"/>
            <wp:cNvGraphicFramePr>
              <a:graphicFrameLocks noChangeAspect="1"/>
            </wp:cNvGraphicFramePr>
            <a:graphic>
              <a:graphicData uri="http://schemas.openxmlformats.org/drawingml/2006/picture">
                <pic:pic>
                  <pic:nvPicPr>
                    <pic:cNvPr id="0" name="b1_color_code.png"/>
                    <pic:cNvPicPr/>
                  </pic:nvPicPr>
                  <pic:blipFill>
                    <a:blip r:embed="rId4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7.2 — Reading a resistor’s color bands: yellow, violet, red, gold means 4, 7, two zeros and ±5%, so 4.7 kΩ. Start from the end where the bands bunch together; the tolerance band comes last.</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does not have.</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7.3</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shd w:fill="E8F1E4" w:val="clear"/>
        <w:spacing w:after="80" w:before="120"/>
      </w:pPr>
      <w:r>
        <w:rPr>
          <w:b/>
          <w:bCs/>
        </w:rPr>
        <w:t xml:space="preserve">From the Bench</w:t>
      </w:r>
    </w:p>
    <w:p>
      <w:pPr>
        <w:shd w:fill="E8F1E4" w:val="clear"/>
        <w:spacing w:after="120"/>
      </w:pPr>
      <w:r>
        <w:t xml:space="preserve">Copper's resistance rises about 0.4% per °C, so a winding that measures 1.00 Ω on a cool bench is about 1.24 Ω at 85 °C, with more voltage drop and more heat to match. Size PCB traces with a calculator based on IPC-2152 rather than by eye: a 0.25 mm trace in 1 oz (35 µm) outer-layer copper carries roughly an amp for a modest temperature rise, and nowhere near three.</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 = ρL/A to estimate wire and trace resistance.</w:t>
      </w:r>
    </w:p>
    <w:p>
      <w:pPr>
        <w:pStyle w:val="ListParagraph"/>
        <w:numPr>
          <w:ilvl w:val="0"/>
          <w:numId w:val="2"/>
        </w:numPr>
        <w:spacing w:after="60"/>
      </w:pPr>
      <w:r>
        <w:t xml:space="preserve">Resistor color codes and SMD markings.</w:t>
      </w:r>
    </w:p>
    <w:p>
      <w:pPr>
        <w:pStyle w:val="ListParagraph"/>
        <w:numPr>
          <w:ilvl w:val="0"/>
          <w:numId w:val="2"/>
        </w:numPr>
        <w:spacing w:after="60"/>
      </w:pPr>
      <w:r>
        <w:t xml:space="preserve">The +0.4%/°C temperature coefficient of copper.</w:t>
      </w:r>
    </w:p>
    <w:p>
      <w:pPr>
        <w:spacing w:after="60" w:before="120"/>
      </w:pPr>
      <w:r>
        <w:rPr>
          <w:b/>
          <w:bCs/>
        </w:rPr>
        <w:t xml:space="preserve">Mostly for exams and deeper study</w:t>
      </w:r>
    </w:p>
    <w:p>
      <w:pPr>
        <w:pStyle w:val="ListParagraph"/>
        <w:numPr>
          <w:ilvl w:val="0"/>
          <w:numId w:val="2"/>
        </w:numPr>
        <w:spacing w:after="60"/>
      </w:pPr>
      <w:r>
        <w:t xml:space="preserve">Drift velocity and current-density calculations.</w:t>
      </w:r>
    </w:p>
    <w:p>
      <w:pPr>
        <w:pStyle w:val="ListParagraph"/>
        <w:numPr>
          <w:ilvl w:val="0"/>
          <w:numId w:val="2"/>
        </w:numPr>
        <w:spacing w:after="60"/>
      </w:pPr>
      <w:r>
        <w:t xml:space="preserve">Microscopic models of resistivity, and superconductivity.</w:t>
      </w:r>
    </w:p>
    <w:p>
      <w:r>
        <w:br w:type="page"/>
      </w:r>
    </w:p>
    <w:p>
      <w:pPr>
        <w:pStyle w:val="Heading1"/>
        <w:spacing w:after="240" w:before="480"/>
      </w:pPr>
      <w:bookmarkStart w:id="112" w:name="_TocAll0012"/>
      <w:bookmarkEnd w:id="112"/>
      <w:r>
        <w:t xml:space="preserve">Chapter 8 — Ohm's Law and a First Look at Circuits</w:t>
      </w:r>
    </w:p>
    <w:p>
      <w:pPr>
        <w:spacing w:after="160"/>
      </w:pPr>
      <w:r>
        <w:t xml:space="preserve">Plug a bare LED straight into a 5 V USB supply and it may flash once, brilliantly, and never again. One resistor and one line of Ohm's law would have saved it. This chapter is where electronics stops being physics and starts being circuits.</w:t>
      </w:r>
    </w:p>
    <w:p>
      <w:pPr>
        <w:spacing w:after="200"/>
      </w:pPr>
      <w:r>
        <w:rPr>
          <w:b/>
          <w:bCs/>
        </w:rPr>
        <w:t xml:space="preserve">Where you meet this: </w:t>
      </w:r>
      <w:r>
        <w:t xml:space="preserve">Every LED indicator, pull-up resistors on buttons and data lines, sensor voltage dividers, and the power rating printed on every resistor.</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only the formula.</w:t>
      </w:r>
      <w:r>
        <w:t xml:space="preserve"> V = IR, so also I = V/R and R = V/I. Given any two of voltage, current, and resistance, the third follows immediately. This single relationship, together with the two Kirchhoff laws developed in Part III of this book (Chapter 26),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27).</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pacing w:after="60" w:before="200"/>
        <w:jc w:val="center"/>
      </w:pPr>
      <w:r>
        <w:drawing>
          <wp:inline xmlns:a="http://schemas.openxmlformats.org/drawingml/2006/main" xmlns:pic="http://schemas.openxmlformats.org/drawingml/2006/picture">
            <wp:extent cx="5120640" cy="3040380"/>
            <wp:docPr id="4" name="Picture 4" descr="Schematic: a 5.0 V source, positive terminal at the top, feeds a 330 ohm resistor, labeled drops 3.0 V, and then a red LED pointing downward (anode at the top) with forward voltage about 2.0 V, returning to the negative terminal. An arrow marks current I flowing clockwise. Below: I equals 5.0 V minus 2.0 V, divided by 330 ohms, about 9 milliamps." title="Figure 8.2"/>
            <wp:cNvGraphicFramePr>
              <a:graphicFrameLocks noChangeAspect="1"/>
            </wp:cNvGraphicFramePr>
            <a:graphic>
              <a:graphicData uri="http://schemas.openxmlformats.org/drawingml/2006/picture">
                <pic:pic>
                  <pic:nvPicPr>
                    <pic:cNvPr id="0" name="b1_led.png"/>
                    <pic:cNvPicPr/>
                  </pic:nvPicPr>
                  <pic:blipFill>
                    <a:blip r:embed="rId50"/>
                    <a:stretch>
                      <a:fillRect/>
                    </a:stretch>
                  </pic:blipFill>
                  <pic:spPr>
                    <a:xfrm>
                      <a:off x="0" y="0"/>
                      <a:ext cx="5120640" cy="3040380"/>
                    </a:xfrm>
                    <a:prstGeom prst="rect"/>
                  </pic:spPr>
                </pic:pic>
              </a:graphicData>
            </a:graphic>
          </wp:inline>
        </w:drawing>
      </w:r>
    </w:p>
    <w:p>
      <w:pPr>
        <w:spacing w:after="200"/>
        <w:jc w:val="center"/>
      </w:pPr>
      <w:r>
        <w:rPr>
          <w:i/>
          <w:iCs/>
          <w:color w:val="555555"/>
          <w:sz w:val="19"/>
          <w:szCs w:val="19"/>
        </w:rPr>
        <w:t xml:space="preserve">Figure 8.2 — The resistor that saves the LED: it takes the 3 V the LED doesn’t need and sets the current at about 9 mA, plenty for an indicator.</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2"/>
        <w:spacing w:after="160" w:before="360"/>
      </w:pPr>
      <w:r>
        <w:t xml:space="preserve">8.5 Light In and Light Out: The LED and the LDR</w:t>
      </w:r>
    </w:p>
    <w:p>
      <w:pPr>
        <w:spacing w:after="200" w:line="276"/>
      </w:pPr>
      <w:r>
        <w:t xml:space="preserve">Figure 8.2 showed the resistor that sets an LED's current. The same rule works from a microcontroller pin. From the ESP32-S3's 3.3 V output, a red LED with a forward voltage of about 2.0 V and a 220 Ω resistor gets (3.3 − 2.0)/220 ≈ 5.9 mA, bright enough for an indicator and gentle on the pin. A blue or white LED is harder: its forward voltage is about 3.0 V, so only 0.3 V is left for the resistor, and the current then depends on the exact forward voltage, which varies from part to part and with temperature. Designers feed such LEDs from 5 V through a transistor switch (Books 2 and 3), or accept a dim, uncertain glow. An RGB LED is three LEDs in one package, and each color needs its own resistor for the same reason.</w:t>
      </w:r>
    </w:p>
    <w:p>
      <w:pPr>
        <w:spacing w:after="200" w:line="276"/>
      </w:pPr>
      <w:r>
        <w:t xml:space="preserve">The light-dependent resistor (LDR) runs the other way: light in, resistance out. It is a small disc of cadmium sulfide whose resistance falls as light frees more charge carriers. A common part, the GL5528, reads roughly 8 to 20 kΩ at 10 lux (a dim room), at least 1 MΩ in darkness, and falls by a factor of about 10^0.7 ≈ 5 for every tenfold increase in light (its gamma of 0.7). A microcontroller cannot read resistance, only voltage, so the LDR goes into a voltage divider (Section 8.4).</w:t>
      </w:r>
    </w:p>
    <w:p>
      <w:pPr>
        <w:shd w:fill="E8F0E8" w:val="clear"/>
        <w:spacing w:after="80" w:before="120"/>
      </w:pPr>
      <w:r>
        <w:rPr>
          <w:b/>
          <w:bCs/>
        </w:rPr>
        <w:t xml:space="preserve">Worked Example 8.3 — A Light Sensor for the Weather Station</w:t>
      </w:r>
    </w:p>
    <w:p>
      <w:pPr>
        <w:shd w:fill="E8F0E8" w:val="clear"/>
        <w:spacing w:after="120"/>
      </w:pPr>
      <w:r>
        <w:rPr>
          <w:b/>
          <w:bCs/>
        </w:rPr>
        <w:t xml:space="preserve">Problem: </w:t>
      </w:r>
      <w:r>
        <w:t xml:space="preserve">An LDR that reads 15 kΩ at 10 lux, with a gamma of 0.7, forms the top of a divider with a fixed 10 kΩ resistor to ground, powered from 3.3 V. Find the output voltage at 1, 10, and 100 lux, and in darkness (1 MΩ).</w:t>
      </w:r>
    </w:p>
    <w:p>
      <w:pPr>
        <w:shd w:fill="E8F0E8" w:val="clear"/>
        <w:spacing w:after="120"/>
      </w:pPr>
      <w:r>
        <w:rPr>
          <w:b/>
          <w:bCs/>
        </w:rPr>
        <w:t xml:space="preserve">Solution: </w:t>
      </w:r>
      <w:r>
        <w:t xml:space="preserve">First the resistance at each light level. A gamma of 0.7 means R falls by 10^0.7 ≈ 5.01 per decade of light: about 75 kΩ at 1 lux, 15 kΩ at 10 lux, and 3.0 kΩ at 100 lux. Then the divider, V_out = 3.3 × 10/(10 + R_LDR) with R in kilohms: 1 lux gives 3.3 × 10/85 ≈ 0.39 V; 10 lux gives 3.3 × 10/25 = 1.32 V; 100 lux gives 3.3 × 10/13 ≈ 2.54 V; darkness gives 3.3 × 10/1010 ≈ 0.03 V. The output rises with light and covers most of the 3.3 V range across the dim-to-bright span, because the fixed resistor sits near the middle of the LDR's resistance range (on a logarithmic scale). Check the self-heating at 100 lux: I = 3.3/13 kΩ ≈ 0.25 mA, and P = I²R ≈ 0.19 mW, negligible against the part's 100 mW rating.</w:t>
      </w:r>
    </w:p>
    <w:p>
      <w:pPr>
        <w:spacing w:after="60" w:before="200"/>
        <w:jc w:val="center"/>
      </w:pPr>
      <w:r>
        <w:drawing>
          <wp:inline xmlns:a="http://schemas.openxmlformats.org/drawingml/2006/main" xmlns:pic="http://schemas.openxmlformats.org/drawingml/2006/picture">
            <wp:extent cx="5120640" cy="2432304"/>
            <wp:docPr id="12" name="Picture 12" descr="Left: schematic of a divider from 3.3 V: the LDR on top, the output node in the middle, a 10 kilohm resistor to ground. Right: graph of output voltage against illuminance on a logarithmic axis from 0.3 to 1000 lux. The S-shaped curve rises from near 0.2 volts to near 3 volts, with marked points at 1 lux (0.39 V), 10 lux (1.32 V) and 100 lux (2.54 V)." title="Figure 8.3"/>
            <wp:cNvGraphicFramePr>
              <a:graphicFrameLocks noChangeAspect="1"/>
            </wp:cNvGraphicFramePr>
            <a:graphic>
              <a:graphicData uri="http://schemas.openxmlformats.org/drawingml/2006/picture">
                <pic:pic>
                  <pic:nvPicPr>
                    <pic:cNvPr id="0" name="b1_ldr_divider.png"/>
                    <pic:cNvPicPr/>
                  </pic:nvPicPr>
                  <pic:blipFill>
                    <a:blip r:embed="rId5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8.3 — An LDR in a divider turns light into a voltage. With a 10 kΩ fixed resistor, the output climbs from about 0.4 V at 1 lux to 2.5 V at 100 lux, the range from a dim hallway to a bright desk.</w:t>
      </w:r>
    </w:p>
    <w:p>
      <w:pPr>
        <w:spacing w:after="200" w:line="276"/>
      </w:pPr>
      <w:r>
        <w:t xml:space="preserve">An LDR is slow (tens of milliseconds), varies a lot from part to part, and its cadmium is restricted under the EU's RoHS rules for many products. For a measurement in lux, a digital light sensor or a photodiode is the professional choice. For a night light, a display-brightness control, or a first experiment, the LDR and one resistor are hard to beat.</w:t>
      </w:r>
    </w:p>
    <w:p>
      <w:pPr>
        <w:shd w:fill="E8F1E4" w:val="clear"/>
        <w:spacing w:after="80" w:before="120"/>
      </w:pPr>
      <w:r>
        <w:rPr>
          <w:b/>
          <w:bCs/>
        </w:rPr>
        <w:t xml:space="preserve">From the Bench</w:t>
      </w:r>
    </w:p>
    <w:p>
      <w:pPr>
        <w:shd w:fill="E8F1E4" w:val="clear"/>
        <w:spacing w:after="120"/>
      </w:pPr>
      <w:r>
        <w:t xml:space="preserve">Derate resistors. A 0.25 W resistor dissipating 0.25 W runs hot enough to discolor the board; a common rule is to keep dissipation at or below half the rating. And design with values you can actually buy: 300 Ω isn't in the common E12 series, so you choose 330 Ω and recheck the current.</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pPr>
        <w:pStyle w:val="ListParagraph"/>
        <w:numPr>
          <w:ilvl w:val="0"/>
          <w:numId w:val="108"/>
        </w:numPr>
        <w:spacing w:after="100"/>
      </w:pPr>
      <w:r>
        <w:t xml:space="preserve">A light-dependent resistor reads 30 kΩ in a dim hallway and 3.0 kΩ under a desk lamp. It forms the top of a divider with a fixed 10 kΩ resistor to ground, powered from 3.3 V. Find the output voltage in both cases, and the power in the LDR under the lamp.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 = IR and P = VI = I²R = V²/R, many times a day.</w:t>
      </w:r>
    </w:p>
    <w:p>
      <w:pPr>
        <w:pStyle w:val="ListParagraph"/>
        <w:numPr>
          <w:ilvl w:val="0"/>
          <w:numId w:val="2"/>
        </w:numPr>
        <w:spacing w:after="60"/>
      </w:pPr>
      <w:r>
        <w:t xml:space="preserve">Series resistances add; for two in parallel, product over sum.</w:t>
      </w:r>
    </w:p>
    <w:p>
      <w:pPr>
        <w:pStyle w:val="ListParagraph"/>
        <w:numPr>
          <w:ilvl w:val="0"/>
          <w:numId w:val="2"/>
        </w:numPr>
        <w:spacing w:after="60"/>
      </w:pPr>
      <w:r>
        <w:t xml:space="preserve">The voltage divider for references and sensor readout.</w:t>
      </w:r>
    </w:p>
    <w:p>
      <w:pPr>
        <w:pStyle w:val="ListParagraph"/>
        <w:numPr>
          <w:ilvl w:val="0"/>
          <w:numId w:val="2"/>
        </w:numPr>
        <w:spacing w:after="60"/>
      </w:pPr>
      <w:r>
        <w:t xml:space="preserve">A series resistor for any LED from 3.3 V or 5 V, and an LDR divider for light level.</w:t>
      </w:r>
    </w:p>
    <w:p>
      <w:pPr>
        <w:spacing w:after="60" w:before="120"/>
      </w:pPr>
      <w:r>
        <w:rPr>
          <w:b/>
          <w:bCs/>
        </w:rPr>
        <w:t xml:space="preserve">Mostly for exams and deeper study</w:t>
      </w:r>
    </w:p>
    <w:p>
      <w:pPr>
        <w:pStyle w:val="ListParagraph"/>
        <w:numPr>
          <w:ilvl w:val="0"/>
          <w:numId w:val="2"/>
        </w:numPr>
        <w:spacing w:after="60"/>
      </w:pPr>
      <w:r>
        <w:t xml:space="preserve">The distinction between ohmic and non-ohmic materials, stated formally.</w:t>
      </w:r>
    </w:p>
    <w:p>
      <w:pPr>
        <w:pStyle w:val="ListParagraph"/>
        <w:numPr>
          <w:ilvl w:val="0"/>
          <w:numId w:val="2"/>
        </w:numPr>
        <w:spacing w:after="60"/>
      </w:pPr>
      <w:r>
        <w:t xml:space="preserve">The history of Ohm's measurements.</w:t>
      </w:r>
    </w:p>
    <w:p>
      <w:r>
        <w:br w:type="page"/>
      </w:r>
    </w:p>
    <w:p>
      <w:pPr>
        <w:pStyle w:val="Heading1"/>
        <w:spacing w:after="240" w:before="480"/>
      </w:pPr>
      <w:bookmarkStart w:id="113" w:name="_TocAll0013"/>
      <w:bookmarkEnd w:id="113"/>
      <w:r>
        <w:t xml:space="preserve">Chapter 9 — Magnetism and the Magnetic Field</w:t>
      </w:r>
    </w:p>
    <w:p>
      <w:pPr>
        <w:spacing w:after="160"/>
      </w:pPr>
      <w:r>
        <w:t xml:space="preserve">An old CRT television steered a beam of electrons across its screen with magnetic coils, and holding a strong magnet near the glass smeared the colors (please don't). The same force that bent the beam spins every electric motor. It acts only on moving charge, and always at right angles to the motion.</w:t>
      </w:r>
    </w:p>
    <w:p>
      <w:pPr>
        <w:spacing w:after="200"/>
      </w:pPr>
      <w:r>
        <w:rPr>
          <w:b/>
          <w:bCs/>
        </w:rPr>
        <w:t xml:space="preserve">Where you meet this: </w:t>
      </w:r>
      <w:r>
        <w:t xml:space="preserve">Electric motors and loudspeakers, Hall-effect current sensors and phone compasses, mass spectrometers, and the position sensors in brushless-motor drives.</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merely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60" w:before="200"/>
        <w:jc w:val="center"/>
      </w:pPr>
      <w:r>
        <w:drawing>
          <wp:inline xmlns:a="http://schemas.openxmlformats.org/drawingml/2006/main" xmlns:pic="http://schemas.openxmlformats.org/drawingml/2006/picture">
            <wp:extent cx="5120640" cy="2944368"/>
            <wp:docPr id="5" name="Picture 5" descr="A grid of dots, each a small circle with a center dot, meaning a magnetic field B pointing out of the page. A positive charge at the top of a dashed circle moves to the right (velocity v); a red arrow from it points down toward the center, labeled force F equals q v cross B. An arrow on the circle shows clockwise motion. Notes: positive charge clockwise, negative charge counterclockwise, radius r equals m v over q B." title="Figure 9.1"/>
            <wp:cNvGraphicFramePr>
              <a:graphicFrameLocks noChangeAspect="1"/>
            </wp:cNvGraphicFramePr>
            <a:graphic>
              <a:graphicData uri="http://schemas.openxmlformats.org/drawingml/2006/picture">
                <pic:pic>
                  <pic:nvPicPr>
                    <pic:cNvPr id="0" name="b1_charge_in_B.png"/>
                    <pic:cNvPicPr/>
                  </pic:nvPicPr>
                  <pic:blipFill>
                    <a:blip r:embed="rId5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A positive charge in a field pointing out of the page goes round clockwise. The force always points at the center, so it bends the path but never changes the speed.</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shd w:fill="E8F1E4" w:val="clear"/>
        <w:spacing w:after="80" w:before="120"/>
      </w:pPr>
      <w:r>
        <w:rPr>
          <w:b/>
          <w:bCs/>
        </w:rPr>
        <w:t xml:space="preserve">From the Bench</w:t>
      </w:r>
    </w:p>
    <w:p>
      <w:pPr>
        <w:shd w:fill="E8F1E4" w:val="clear"/>
        <w:spacing w:after="120"/>
      </w:pPr>
      <w:r>
        <w:t xml:space="preserve">Hall-effect sensors are the easy way to measure current without breaking the circuit, and they are what most clamp meters use for DC. They also read any stray field, so a sensor placed beside an inductor or a high-current trace measures that too. Datasheet accuracy figures usually assume no external field.</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 = qvB sin θ and F = BIL sin θ for motor and actuator estimates.</w:t>
      </w:r>
    </w:p>
    <w:p>
      <w:pPr>
        <w:pStyle w:val="ListParagraph"/>
        <w:numPr>
          <w:ilvl w:val="0"/>
          <w:numId w:val="2"/>
        </w:numPr>
        <w:spacing w:after="60"/>
      </w:pPr>
      <w:r>
        <w:t xml:space="preserve">The right-hand rule for direction.</w:t>
      </w:r>
    </w:p>
    <w:p>
      <w:pPr>
        <w:spacing w:after="60" w:before="120"/>
      </w:pPr>
      <w:r>
        <w:rPr>
          <w:b/>
          <w:bCs/>
        </w:rPr>
        <w:t xml:space="preserve">Mostly for exams and deeper study</w:t>
      </w:r>
    </w:p>
    <w:p>
      <w:pPr>
        <w:pStyle w:val="ListParagraph"/>
        <w:numPr>
          <w:ilvl w:val="0"/>
          <w:numId w:val="2"/>
        </w:numPr>
        <w:spacing w:after="60"/>
      </w:pPr>
      <w:r>
        <w:t xml:space="preserve">Cyclotron radius and frequency calculations.</w:t>
      </w:r>
    </w:p>
    <w:p>
      <w:pPr>
        <w:pStyle w:val="ListParagraph"/>
        <w:numPr>
          <w:ilvl w:val="0"/>
          <w:numId w:val="2"/>
        </w:numPr>
        <w:spacing w:after="60"/>
      </w:pPr>
      <w:r>
        <w:t xml:space="preserve">The full vector cross-product treatment.</w:t>
      </w:r>
    </w:p>
    <w:p>
      <w:r>
        <w:br w:type="page"/>
      </w:r>
    </w:p>
    <w:p>
      <w:pPr>
        <w:pStyle w:val="Heading1"/>
        <w:spacing w:after="240" w:before="480"/>
      </w:pPr>
      <w:bookmarkStart w:id="114" w:name="_TocAll0014"/>
      <w:bookmarkEnd w:id="114"/>
      <w:r>
        <w:t xml:space="preserve">Chapter 10 — Sources of the Magnetic Field</w:t>
      </w:r>
    </w:p>
    <w:p>
      <w:pPr>
        <w:spacing w:after="160"/>
      </w:pPr>
      <w:r>
        <w:t xml:space="preserve">Run 10 A through a straight wire past a compass and the needle swings. Ørsted noticed the effect in 1820. At a centimeter from the wire the field is about 200 microtesla, four times the Earth's, which is why high-current traces and magnetic sensors should not share a neighborhood.</w:t>
      </w:r>
    </w:p>
    <w:p>
      <w:pPr>
        <w:spacing w:after="200"/>
      </w:pPr>
      <w:r>
        <w:rPr>
          <w:b/>
          <w:bCs/>
        </w:rPr>
        <w:t xml:space="preserve">Where you meet this: </w:t>
      </w:r>
      <w:r>
        <w:t xml:space="preserve">Inductors and transformers, relays and solenoids, MRI magnets, and the magnetic coupling between neighboring traces on a board.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shd w:fill="E8F1E4" w:val="clear"/>
        <w:spacing w:after="80" w:before="120"/>
      </w:pPr>
      <w:r>
        <w:rPr>
          <w:b/>
          <w:bCs/>
        </w:rPr>
        <w:t xml:space="preserve">From the Bench</w:t>
      </w:r>
    </w:p>
    <w:p>
      <w:pPr>
        <w:shd w:fill="E8F1E4" w:val="clear"/>
        <w:spacing w:after="120"/>
      </w:pPr>
      <w:r>
        <w:t xml:space="preserve">Current loops make magnetic fields, and big loops make big fields. Keep a high-current path and its return close together, as twisted wires or a trace over a solid ground plane, so their fields largely cancel. This single habit fixes a surprising share of noise and EMC problems.</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B = μ₀I/(2πr) near a long wire, and B = μ₀nI inside a solenoid.</w:t>
      </w:r>
    </w:p>
    <w:p>
      <w:pPr>
        <w:pStyle w:val="ListParagraph"/>
        <w:numPr>
          <w:ilvl w:val="0"/>
          <w:numId w:val="2"/>
        </w:numPr>
        <w:spacing w:after="60"/>
      </w:pPr>
      <w:r>
        <w:t xml:space="preserve">Loop area as the thing to minimize.</w:t>
      </w:r>
    </w:p>
    <w:p>
      <w:pPr>
        <w:spacing w:after="60" w:before="120"/>
      </w:pPr>
      <w:r>
        <w:rPr>
          <w:b/>
          <w:bCs/>
        </w:rPr>
        <w:t xml:space="preserve">Mostly for exams and deeper study</w:t>
      </w:r>
    </w:p>
    <w:p>
      <w:pPr>
        <w:pStyle w:val="ListParagraph"/>
        <w:numPr>
          <w:ilvl w:val="0"/>
          <w:numId w:val="2"/>
        </w:numPr>
        <w:spacing w:after="60"/>
      </w:pPr>
      <w:r>
        <w:t xml:space="preserve">Biot–Savart integration for arbitrary shapes.</w:t>
      </w:r>
    </w:p>
    <w:p>
      <w:pPr>
        <w:pStyle w:val="ListParagraph"/>
        <w:numPr>
          <w:ilvl w:val="0"/>
          <w:numId w:val="2"/>
        </w:numPr>
        <w:spacing w:after="60"/>
      </w:pPr>
      <w:r>
        <w:t xml:space="preserve">Ampère's law with carefully chosen paths.</w:t>
      </w:r>
    </w:p>
    <w:p>
      <w:r>
        <w:br w:type="page"/>
      </w:r>
    </w:p>
    <w:p>
      <w:pPr>
        <w:pStyle w:val="Heading1"/>
        <w:spacing w:after="240" w:before="480"/>
      </w:pPr>
      <w:bookmarkStart w:id="115" w:name="_TocAll0015"/>
      <w:bookmarkEnd w:id="115"/>
      <w:r>
        <w:t xml:space="preserve">Chapter 11 — Electromagnetic Induction</w:t>
      </w:r>
    </w:p>
    <w:p>
      <w:pPr>
        <w:spacing w:after="160"/>
      </w:pPr>
      <w:r>
        <w:t xml:space="preserve">Wave a magnet through a coil and a voltage appears from nowhere. Faraday found the trick in 1831. It generates nearly all the world's electricity, charges an electric toothbrush through its sealed plastic case, and explains why a relay coil can kick back hard enough to kill the transistor driving it.</w:t>
      </w:r>
    </w:p>
    <w:p>
      <w:pPr>
        <w:spacing w:after="200"/>
      </w:pPr>
      <w:r>
        <w:rPr>
          <w:b/>
          <w:bCs/>
        </w:rPr>
        <w:t xml:space="preserve">Where you meet this: </w:t>
      </w:r>
      <w:r>
        <w:t xml:space="preserve">Generators and alternators, transformers and wireless chargers, guitar pickups, induction cooktops, and the inductive kick of every relay and motor.</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sit still,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visibly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the magnetic flux. This is precisely how an electric generator works: a coil is mechanically rotated within a magnetic field, continuously changing the flux as the coil's orientation relative to the field changes, producing an alternating EMF — the direct physical origin of the AC waveform Part 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shd w:fill="E8F1E4" w:val="clear"/>
        <w:spacing w:after="80" w:before="120"/>
      </w:pPr>
      <w:r>
        <w:rPr>
          <w:b/>
          <w:bCs/>
        </w:rPr>
        <w:t xml:space="preserve">From the Bench</w:t>
      </w:r>
    </w:p>
    <w:p>
      <w:pPr>
        <w:shd w:fill="E8F1E4" w:val="clear"/>
        <w:spacing w:after="120"/>
      </w:pPr>
      <w:r>
        <w:t xml:space="preserve">Put a flyback diode across any relay coil or small DC motor driven by a transistor, cathode to the positive supply. When the transistor turns off, the coil's current has to go somewhere; without the diode it raises the voltage until something breaks down, often the transistor. The diode slows the relay's release a little; a diode plus a Zener speeds it up again if release time matters.</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Faraday's law, emf = −dΦ/dt, for estimates.</w:t>
      </w:r>
    </w:p>
    <w:p>
      <w:pPr>
        <w:pStyle w:val="ListParagraph"/>
        <w:numPr>
          <w:ilvl w:val="0"/>
          <w:numId w:val="2"/>
        </w:numPr>
        <w:spacing w:after="60"/>
      </w:pPr>
      <w:r>
        <w:t xml:space="preserve">v = L di/dt and the inductive kick.</w:t>
      </w:r>
    </w:p>
    <w:p>
      <w:pPr>
        <w:pStyle w:val="ListParagraph"/>
        <w:numPr>
          <w:ilvl w:val="0"/>
          <w:numId w:val="2"/>
        </w:numPr>
        <w:spacing w:after="60"/>
      </w:pPr>
      <w:r>
        <w:t xml:space="preserve">Lenz's law for the direction of induced current.</w:t>
      </w:r>
    </w:p>
    <w:p>
      <w:pPr>
        <w:spacing w:after="60" w:before="120"/>
      </w:pPr>
      <w:r>
        <w:rPr>
          <w:b/>
          <w:bCs/>
        </w:rPr>
        <w:t xml:space="preserve">Mostly for exams and deeper study</w:t>
      </w:r>
    </w:p>
    <w:p>
      <w:pPr>
        <w:pStyle w:val="ListParagraph"/>
        <w:numPr>
          <w:ilvl w:val="0"/>
          <w:numId w:val="2"/>
        </w:numPr>
        <w:spacing w:after="60"/>
      </w:pPr>
      <w:r>
        <w:t xml:space="preserve">Motional-emf derivations.</w:t>
      </w:r>
    </w:p>
    <w:p>
      <w:pPr>
        <w:pStyle w:val="ListParagraph"/>
        <w:numPr>
          <w:ilvl w:val="0"/>
          <w:numId w:val="2"/>
        </w:numPr>
        <w:spacing w:after="60"/>
      </w:pPr>
      <w:r>
        <w:t xml:space="preserve">Mutual inductance from geometry.</w:t>
      </w:r>
    </w:p>
    <w:p>
      <w:r>
        <w:br w:type="page"/>
      </w:r>
    </w:p>
    <w:p>
      <w:pPr>
        <w:pStyle w:val="Heading1"/>
        <w:spacing w:after="240" w:before="480"/>
      </w:pPr>
      <w:bookmarkStart w:id="116" w:name="_TocAll0016"/>
      <w:bookmarkEnd w:id="116"/>
      <w:r>
        <w:t xml:space="preserve">Chapter 12 — Toward Maxwell's Equations and the Rest of This Series</w:t>
      </w:r>
    </w:p>
    <w:p>
      <w:pPr>
        <w:spacing w:after="160"/>
      </w:pPr>
      <w:r>
        <w:t xml:space="preserve">Your phone talks to a tower kilometers away without a wire. Maxwell worked out in the 1860s why that is possible: a changing electric field makes a magnetic field, a changing magnetic field makes an electric field, and the pair can leave together at the speed of light.</w:t>
      </w:r>
    </w:p>
    <w:p>
      <w:pPr>
        <w:spacing w:after="200"/>
      </w:pPr>
      <w:r>
        <w:rPr>
          <w:b/>
          <w:bCs/>
        </w:rPr>
        <w:t xml:space="preserve">Where you meet this: </w:t>
      </w:r>
      <w:r>
        <w:t xml:space="preserve">Every radio, Wi-Fi router and phone antenna, optical fiber, microwave oven, and the signal-integrity effects of Books 4 and 7.</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60" w:before="200"/>
        <w:jc w:val="center"/>
      </w:pPr>
      <w:r>
        <w:drawing>
          <wp:inline xmlns:a="http://schemas.openxmlformats.org/drawingml/2006/main" xmlns:pic="http://schemas.openxmlformats.org/drawingml/2006/picture">
            <wp:extent cx="5120640" cy="2816352"/>
            <wp:docPr id="6" name="Picture 6" descr="Three-dimensional sketch of a plane wave moving to the right along an axis. The electric field, in red, oscillates vertically; the magnetic field, in blue, oscillates horizontally, in phase with the electric field. A bar above marks one wavelength, lambda equals c over f, and an arrow at the right says travels at c." title="Figure 12.1"/>
            <wp:cNvGraphicFramePr>
              <a:graphicFrameLocks noChangeAspect="1"/>
            </wp:cNvGraphicFramePr>
            <a:graphic>
              <a:graphicData uri="http://schemas.openxmlformats.org/drawingml/2006/picture">
                <pic:pic>
                  <pic:nvPicPr>
                    <pic:cNvPr id="0" name="b1_em_wave.png"/>
                    <pic:cNvPicPr/>
                  </pic:nvPicPr>
                  <pic:blipFill>
                    <a:blip r:embed="rId5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light or radio wave: the electric field (red) and magnetic field (blue) rise and fall together, at right angles to each other and to the direction of travel.</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Einstein's special theory of relativity of 1905 resolved the puzzle by taking the speed of light to be the same for every observer, in every direction; historians still debate how much the Michelson-Morley result itself shaped his thinking. Light needs no medium: it is a self-sustaining disturbance in the electric and magnetic fields themselves, exactly as Maxwell's equations describe.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26,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the series runs through circuits, components, and control (Book 2, including digital logic), semiconductor physics and devices (Book 3), RF, microwave, and transceivers (Book 4), communications, wireless, and SDR (Book 5), power and energy (Book 6), and packaging, layout, EMC, and test (Book 7):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pPr>
        <w:shd w:fill="E8F1E4" w:val="clear"/>
        <w:spacing w:after="80" w:before="120"/>
      </w:pPr>
      <w:r>
        <w:rPr>
          <w:b/>
          <w:bCs/>
        </w:rPr>
        <w:t xml:space="preserve">From the Bench</w:t>
      </w:r>
    </w:p>
    <w:p>
      <w:pPr>
        <w:shd w:fill="E8F1E4" w:val="clear"/>
        <w:spacing w:after="120"/>
      </w:pPr>
      <w:r>
        <w:t xml:space="preserve">Wires stop being 'just wires' sooner than you think. Once a trace or cable is longer than about a tenth of a wavelength, or the signal's edge takes a significant fraction of the line length to travel, treat it as a transmission line. On FR-4 circuit board, signals travel at roughly half to 60% of the speed of light, about 15 to 18 cm per nanosecond.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fλ for wavelength: 2.4 GHz Wi-Fi is about 12.5 cm in air.</w:t>
      </w:r>
    </w:p>
    <w:p>
      <w:pPr>
        <w:pStyle w:val="ListParagraph"/>
        <w:numPr>
          <w:ilvl w:val="0"/>
          <w:numId w:val="2"/>
        </w:numPr>
        <w:spacing w:after="60"/>
      </w:pPr>
      <w:r>
        <w:t xml:space="preserve">The tenth-of-a-wavelength rule for when layout starts to matter.</w:t>
      </w:r>
    </w:p>
    <w:p>
      <w:pPr>
        <w:spacing w:after="60" w:before="120"/>
      </w:pPr>
      <w:r>
        <w:rPr>
          <w:b/>
          <w:bCs/>
        </w:rPr>
        <w:t xml:space="preserve">Mostly for exams and deeper study</w:t>
      </w:r>
    </w:p>
    <w:p>
      <w:pPr>
        <w:pStyle w:val="ListParagraph"/>
        <w:numPr>
          <w:ilvl w:val="0"/>
          <w:numId w:val="2"/>
        </w:numPr>
        <w:spacing w:after="60"/>
      </w:pPr>
      <w:r>
        <w:t xml:space="preserve">Maxwell's equations in integral form.</w:t>
      </w:r>
    </w:p>
    <w:p>
      <w:pPr>
        <w:pStyle w:val="ListParagraph"/>
        <w:numPr>
          <w:ilvl w:val="0"/>
          <w:numId w:val="2"/>
        </w:numPr>
        <w:spacing w:after="60"/>
      </w:pPr>
      <w:r>
        <w:t xml:space="preserve">Deriving the wave speed from ε₀ and μ₀.</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160"/>
      </w:pPr>
      <w:r>
        <w:t xml:space="preserve">In 1999 NASA lost the Mars Climate Orbiter because one team's software reported thruster impulse in pound-force seconds while the navigation software expected newton-seconds. The spacecraft arrived far too low and was lost in the Martian atmosphere. Nobody had got the physics wrong. They had got the units wrong.</w:t>
      </w:r>
    </w:p>
    <w:p>
      <w:pPr>
        <w:spacing w:after="200"/>
      </w:pPr>
      <w:r>
        <w:rPr>
          <w:b/>
          <w:bCs/>
        </w:rPr>
        <w:t xml:space="preserve">Where you meet this: </w:t>
      </w:r>
      <w:r>
        <w:t xml:space="preserve">Datasheets, which mix units freely (mils and millimeters, °F and °C, dBm and watts), and every calculation you hand to someone else.</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37 — and the Q factor of a resonant circuit — a single number describing how sharply it rings, made precise in Chapter 36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shd w:fill="E8F1E4" w:val="clear"/>
        <w:spacing w:after="80" w:before="120"/>
      </w:pPr>
      <w:r>
        <w:rPr>
          <w:b/>
          <w:bCs/>
        </w:rPr>
        <w:t xml:space="preserve">From the Bench</w:t>
      </w:r>
    </w:p>
    <w:p>
      <w:pPr>
        <w:shd w:fill="E8F1E4" w:val="clear"/>
        <w:spacing w:after="120"/>
      </w:pPr>
      <w:r>
        <w:t xml:space="preserve">Carry units through every line of a calculation, especially in spreadsheets and scripts, where they silently vanish. Watch the classic traps: PCB dimensions in mils (thousandths of an inch, not millimeters), copper weight in ounces per square foot (1 oz is about 35 µm thick), and wire gauge, where a bigger AWG number means a thinner wire.</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Dimensional analysis as an error check on every formula.</w:t>
      </w:r>
    </w:p>
    <w:p>
      <w:pPr>
        <w:pStyle w:val="ListParagraph"/>
        <w:numPr>
          <w:ilvl w:val="0"/>
          <w:numId w:val="2"/>
        </w:numPr>
        <w:spacing w:after="60"/>
      </w:pPr>
      <w:r>
        <w:t xml:space="preserve">Derived units: V = W/A, Ω = V/A, F = C/V, H = V·s/A.</w:t>
      </w:r>
    </w:p>
    <w:p>
      <w:pPr>
        <w:spacing w:after="60" w:before="120"/>
      </w:pPr>
      <w:r>
        <w:rPr>
          <w:b/>
          <w:bCs/>
        </w:rPr>
        <w:t xml:space="preserve">Mostly for exams and deeper study</w:t>
      </w:r>
    </w:p>
    <w:p>
      <w:pPr>
        <w:pStyle w:val="ListParagraph"/>
        <w:numPr>
          <w:ilvl w:val="0"/>
          <w:numId w:val="2"/>
        </w:numPr>
        <w:spacing w:after="60"/>
      </w:pPr>
      <w:r>
        <w:t xml:space="preserve">The formal definitions of the SI base units.</w:t>
      </w:r>
    </w:p>
    <w:p>
      <w:pPr>
        <w:pStyle w:val="ListParagraph"/>
        <w:numPr>
          <w:ilvl w:val="0"/>
          <w:numId w:val="2"/>
        </w:numPr>
        <w:spacing w:after="60"/>
      </w:pPr>
      <w:r>
        <w:t xml:space="preserve">Unit systems other than SI.</w:t>
      </w:r>
    </w:p>
    <w:p>
      <w:r>
        <w:br w:type="page"/>
      </w:r>
    </w:p>
    <w:p>
      <w:pPr>
        <w:pStyle w:val="Heading1"/>
        <w:spacing w:after="240" w:before="480"/>
      </w:pPr>
      <w:bookmarkStart w:id="119" w:name="_TocAll0019"/>
      <w:bookmarkEnd w:id="119"/>
      <w:r>
        <w:t xml:space="preserve">Chapter 14 — Prefixes, Scientific Notation, and Engineering Notation</w:t>
      </w:r>
    </w:p>
    <w:p>
      <w:pPr>
        <w:spacing w:after="160"/>
      </w:pPr>
      <w:r>
        <w:t xml:space="preserve">A phone's processor juggles capacitances measured in femtofarads while its charger handles watts and the grid behind the wall handles gigawatts. Electronics spans more than twenty powers of ten, and engineering notation is how engineers avoid drowning in zeros.</w:t>
      </w:r>
    </w:p>
    <w:p>
      <w:pPr>
        <w:spacing w:after="200"/>
      </w:pPr>
      <w:r>
        <w:rPr>
          <w:b/>
          <w:bCs/>
        </w:rPr>
        <w:t xml:space="preserve">Where you meet this: </w:t>
      </w:r>
      <w:r>
        <w:t xml:space="preserve">Part markings such as 4k7, 2R2 and 104, oscilloscope settings like 2 µs/div and 50 mV/div, and every datasheet table.</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Adding 4.7 and 2.2 directly gives 6.9 × 10³, about 40 % too high.</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shd w:fill="E8F1E4" w:val="clear"/>
        <w:spacing w:after="80" w:before="120"/>
      </w:pPr>
      <w:r>
        <w:rPr>
          <w:b/>
          <w:bCs/>
        </w:rPr>
        <w:t xml:space="preserve">From the Bench</w:t>
      </w:r>
    </w:p>
    <w:p>
      <w:pPr>
        <w:shd w:fill="E8F1E4" w:val="clear"/>
        <w:spacing w:after="120"/>
      </w:pPr>
      <w:r>
        <w:t xml:space="preserve">Learn the component shorthand. On schematics 4k7 means 4.7 kΩ and 2R2 means 2.2 Ω, with the letter standing in for a decimal point that a smudged print might lose. A ceramic capacitor marked 104 is 10 × 10⁴ pF, or 100 nF. And mind the case: 1 mΩ and 1 MΩ differ by a factor of a billion.</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Engineering notation in steps of 10³.</w:t>
      </w:r>
    </w:p>
    <w:p>
      <w:pPr>
        <w:pStyle w:val="ListParagraph"/>
        <w:numPr>
          <w:ilvl w:val="0"/>
          <w:numId w:val="2"/>
        </w:numPr>
        <w:spacing w:after="60"/>
      </w:pPr>
      <w:r>
        <w:t xml:space="preserve">Instant fluency with p, n, µ, m, k, M and G.</w:t>
      </w:r>
    </w:p>
    <w:p>
      <w:pPr>
        <w:pStyle w:val="ListParagraph"/>
        <w:numPr>
          <w:ilvl w:val="0"/>
          <w:numId w:val="2"/>
        </w:numPr>
        <w:spacing w:after="60"/>
      </w:pPr>
      <w:r>
        <w:t xml:space="preserve">Reading part-marking codes.</w:t>
      </w:r>
    </w:p>
    <w:p>
      <w:pPr>
        <w:spacing w:after="60" w:before="120"/>
      </w:pPr>
      <w:r>
        <w:rPr>
          <w:b/>
          <w:bCs/>
        </w:rPr>
        <w:t xml:space="preserve">Mostly for exams and deeper study</w:t>
      </w:r>
    </w:p>
    <w:p>
      <w:pPr>
        <w:pStyle w:val="ListParagraph"/>
        <w:numPr>
          <w:ilvl w:val="0"/>
          <w:numId w:val="2"/>
        </w:numPr>
        <w:spacing w:after="60"/>
      </w:pPr>
      <w:r>
        <w:t xml:space="preserve">Rarely used prefixes such as zepto and yotta.</w:t>
      </w:r>
    </w:p>
    <w:p>
      <w:pPr>
        <w:pStyle w:val="ListParagraph"/>
        <w:numPr>
          <w:ilvl w:val="0"/>
          <w:numId w:val="2"/>
        </w:numPr>
        <w:spacing w:after="60"/>
      </w:pPr>
      <w:r>
        <w:t xml:space="preserve">Formal scientific-notation rules for very large calculations.</w:t>
      </w:r>
    </w:p>
    <w:p>
      <w:r>
        <w:br w:type="page"/>
      </w:r>
    </w:p>
    <w:p>
      <w:pPr>
        <w:pStyle w:val="Heading1"/>
        <w:spacing w:after="240" w:before="480"/>
      </w:pPr>
      <w:bookmarkStart w:id="120" w:name="_TocAll0020"/>
      <w:bookmarkEnd w:id="120"/>
      <w:r>
        <w:t xml:space="preserve">Chapter 15 — Precision, Significant Figures, and Uncertainty</w:t>
      </w:r>
    </w:p>
    <w:p>
      <w:pPr>
        <w:spacing w:after="160"/>
      </w:pPr>
      <w:r>
        <w:t xml:space="preserve">Your meter says 4.732 V. How many of those digits are true? On an ordinary handheld meter, perhaps three. This chapter is about knowing which digits to believe, and why a resistor marked ±5% can make a four-digit calculation pointless.</w:t>
      </w:r>
    </w:p>
    <w:p>
      <w:pPr>
        <w:spacing w:after="200"/>
      </w:pPr>
      <w:r>
        <w:rPr>
          <w:b/>
          <w:bCs/>
        </w:rPr>
        <w:t xml:space="preserve">Where you meet this: </w:t>
      </w:r>
      <w:r>
        <w:t xml:space="preserve">Resistor and capacitor tolerances, meter accuracy specifications, ADC resolution versus accuracy, and production-test limits.</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2"/>
        <w:spacing w:after="160" w:before="360"/>
      </w:pPr>
      <w:r>
        <w:t xml:space="preserve">15.6 What an ADC Reading Is Worth</w:t>
      </w:r>
    </w:p>
    <w:p>
      <w:pPr>
        <w:spacing w:after="200" w:line="276"/>
      </w:pPr>
      <w:r>
        <w:t xml:space="preserve">A microcontroller's analog-to-digital converter (ADC) turns a voltage into a whole number. The ESP32-S3's converter gives 12 bits, so its input range is split into 2¹² = 4096 steps; with the input attenuation set for the widest range, Espressif specifies an effective range of about 0 to 2.9 V. One step, the least significant bit (LSB), is therefore 2.9 V/4096 ≈ 0.71 mV. That is the resolution. The accuracy is a different number: Espressif's datasheet gives a total error of about ±50 mV in that range even after calibration, roughly seventy LSBs. A reading printed to four digits deserves trust in only its first two or three until you calibrate against a good multimeter.</w:t>
      </w:r>
    </w:p>
    <w:p>
      <w:pPr>
        <w:shd w:fill="E8F0E8" w:val="clear"/>
        <w:spacing w:after="80" w:before="120"/>
      </w:pPr>
      <w:r>
        <w:rPr>
          <w:b/>
          <w:bCs/>
        </w:rPr>
        <w:t xml:space="preserve">Worked Example 15.2 — Reading an 18650 Cell</w:t>
      </w:r>
    </w:p>
    <w:p>
      <w:pPr>
        <w:shd w:fill="E8F0E8" w:val="clear"/>
        <w:spacing w:after="120"/>
      </w:pPr>
      <w:r>
        <w:rPr>
          <w:b/>
          <w:bCs/>
        </w:rPr>
        <w:t xml:space="preserve">Problem: </w:t>
      </w:r>
      <w:r>
        <w:t xml:space="preserve">The reader lab's 18650 cell (3.0 V empty, 4.2 V full) is monitored by the ESP32-S3 through a divider of two equal 100 kΩ resistors, so the pin sees half the cell voltage. Find the pin voltage at full charge, the cell-voltage change per ADC count, the current the divider draws, and the worst-case error in the cell voltage.</w:t>
      </w:r>
    </w:p>
    <w:p>
      <w:pPr>
        <w:shd w:fill="E8F0E8" w:val="clear"/>
        <w:spacing w:after="120"/>
      </w:pPr>
      <w:r>
        <w:rPr>
          <w:b/>
          <w:bCs/>
        </w:rPr>
        <w:t xml:space="preserve">Solution: </w:t>
      </w:r>
      <w:r>
        <w:t xml:space="preserve">Pin voltage at 4.2 V: 4.2/2 = 2.10 V, inside the 2.9 V range, as the divider was chosen to ensure. One count is 2.9 V/4096 ≈ 0.708 mV at the pin, so 1.42 mV at the cell. The divider draws 4.2 V/200 kΩ = 21 µA, small next to the board's own consumption. Errors: the ±50 mV converter error at the pin doubles to ±100 mV at the cell. Two 1 % resistors can shift the ratio by up to about 1 % (101/(99 + 101) = 0.505), another ±42 mV at 4.2 V. Worst case, about ±0.14 V, which is more than 10 % of the cell's 1.2 V usable range. The resolution promises millivolts; the accuracy delivers about a tenth of a volt. One calibration point, measured with a multimeter and stored in software, removes most of both errors.</w:t>
      </w:r>
    </w:p>
    <w:p>
      <w:pPr>
        <w:spacing w:after="200" w:line="276"/>
      </w:pPr>
      <w:r>
        <w:t xml:space="preserve">The same thinking applies to distance. The HC-SR04 ranger reports the round-trip time of an ultrasonic pulse, and converting time to distance needs the speed of sound, which depends on air temperature: about v = 331.3 + 0.606T m/s, with T in degrees Celsius.</w:t>
      </w:r>
    </w:p>
    <w:p>
      <w:pPr>
        <w:shd w:fill="E8F0E8" w:val="clear"/>
        <w:spacing w:after="80" w:before="120"/>
      </w:pPr>
      <w:r>
        <w:rPr>
          <w:b/>
          <w:bCs/>
        </w:rPr>
        <w:t xml:space="preserve">Worked Example 15.3 — A Robot's Range Finder, Corrected for Temperature</w:t>
      </w:r>
    </w:p>
    <w:p>
      <w:pPr>
        <w:shd w:fill="E8F0E8" w:val="clear"/>
        <w:spacing w:after="120"/>
      </w:pPr>
      <w:r>
        <w:rPr>
          <w:b/>
          <w:bCs/>
        </w:rPr>
        <w:t xml:space="preserve">Problem: </w:t>
      </w:r>
      <w:r>
        <w:t xml:space="preserve">A robot's HC-SR04 returns an echo pulse 2900 µs long. Find the distance assuming 20 °C, and again for a cold garage at 0 °C. How large is the error if the code assumes 20 °C but the air is at 0 °C, and what does a BME280 reading, accurate to about ±1 °C, buy you?</w:t>
      </w:r>
    </w:p>
    <w:p>
      <w:pPr>
        <w:shd w:fill="E8F0E8" w:val="clear"/>
        <w:spacing w:after="120"/>
      </w:pPr>
      <w:r>
        <w:rPr>
          <w:b/>
          <w:bCs/>
        </w:rPr>
        <w:t xml:space="preserve">Solution: </w:t>
      </w:r>
      <w:r>
        <w:t xml:space="preserve">The pulse covers the path out and back, so d = vt/2. At 20 °C, v = 331.3 + 0.606 × 20 ≈ 343.4 m/s and d = 343.4 × 0.0029/2 ≈ 0.498 m. At 0 °C, v = 331.3 m/s and d ≈ 0.480 m. Assuming 20 °C in a 0 °C garage overstates the distance by about 1.8 cm, roughly 3.5 %. The datasheet's rule, microseconds divided by 58 gives centimeters, gives 50.0 cm here, because it bakes in about 345 m/s. With the BME280's temperature, the remaining speed error is about 0.6 m/s per degree, roughly 0.2 % per degree of sensor error: two sensors together measure better than either alone.</w:t>
      </w:r>
    </w:p>
    <w:p>
      <w:pPr>
        <w:spacing w:after="60" w:before="200"/>
        <w:jc w:val="center"/>
      </w:pPr>
      <w:r>
        <w:drawing>
          <wp:inline xmlns:a="http://schemas.openxmlformats.org/drawingml/2006/main" xmlns:pic="http://schemas.openxmlformats.org/drawingml/2006/picture">
            <wp:extent cx="5120640" cy="2688336"/>
            <wp:docPr id="13" name="Picture 13" descr="Graph of ADC output code against input voltage, zoomed to the region from 2.00 to 2.20 volts. A fine staircase of 0.71 millivolt steps follows the ideal straight line. A shaded band of plus and minus 50 millivolts surrounds the line, labeled datasheet accuracy, about 70 LSB. An arrow marks one step, labeled 1 LSB equals 0.71 millivolt. Text: resolution 0.71 mV, accuracy plus or minus 50 mV." title="Figure 15.2"/>
            <wp:cNvGraphicFramePr>
              <a:graphicFrameLocks noChangeAspect="1"/>
            </wp:cNvGraphicFramePr>
            <a:graphic>
              <a:graphicData uri="http://schemas.openxmlformats.org/drawingml/2006/picture">
                <pic:pic>
                  <pic:nvPicPr>
                    <pic:cNvPr id="0" name="b1_adc_resolution.png"/>
                    <pic:cNvPicPr/>
                  </pic:nvPicPr>
                  <pic:blipFill>
                    <a:blip r:embed="rId5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15.2 — Resolution is not accuracy. Each step of the ESP32-S3's 12-bit converter is about 0.71 mV, but the datasheet's ±50 mV error band is about seventy steps wide. Calibration moves the band; it does not shrink the steps.</w:t>
      </w:r>
    </w:p>
    <w:p>
      <w:pPr>
        <w:shd w:fill="E8F1E4" w:val="clear"/>
        <w:spacing w:after="80" w:before="120"/>
      </w:pPr>
      <w:r>
        <w:rPr>
          <w:b/>
          <w:bCs/>
        </w:rPr>
        <w:t xml:space="preserve">From the Bench</w:t>
      </w:r>
    </w:p>
    <w:p>
      <w:pPr>
        <w:shd w:fill="E8F1E4" w:val="clear"/>
        <w:spacing w:after="120"/>
      </w:pPr>
      <w:r>
        <w:t xml:space="preserve">Resolution is not accuracy. A meter specified as ±(0.5% of reading + 2 digits), reading 4.732 V on a range whose last digit is 1 mV, could be off by about ±26 mV, so only the first decimal place is fully trustworthy. In worst-case design, tolerances stack: check every part at whichever end of its range hurts most, not only at its nominal value.</w:t>
      </w:r>
    </w:p>
    <w:p>
      <w:pPr>
        <w:shd w:fill="E3ECF7" w:val="clear"/>
        <w:spacing w:after="80" w:before="120"/>
      </w:pPr>
      <w:r>
        <w:rPr>
          <w:b/>
          <w:bCs/>
        </w:rPr>
        <w:t xml:space="preserve">On the Job</w:t>
      </w:r>
    </w:p>
    <w:p>
      <w:pPr>
        <w:shd w:fill="E3ECF7" w:val="clear"/>
        <w:spacing w:after="120"/>
      </w:pPr>
      <w:r>
        <w:t xml:space="preserve">Test and production engineers live in this chapter. Their tools are calibrated bench instruments (a 6½-digit multimeter, a source-measure unit), test fixtures with spring-loaded pins, Python scripts that drive the instruments, and a calibration certificate for every instrument on the line. A typical task: write the end-of-line test for a smart sensor board, set pass and fail limits for every voltage and current from the component tolerances and the meter's own uncertainty, calibrate each board's ADC against a reference voltage and store the correction in its memory, and then study why 2 % of boards fail one test when the limits said 0.1 % should.</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pPr>
        <w:pStyle w:val="ListParagraph"/>
        <w:numPr>
          <w:ilvl w:val="0"/>
          <w:numId w:val="115"/>
        </w:numPr>
        <w:spacing w:after="120" w:line="276"/>
      </w:pPr>
      <w:r>
        <w:t xml:space="preserve">A 12-bit ADC with a 0 to 2.9 V input range monitors a 12 V lead-acid battery, which reaches 14.4 V while charging, through a divider of 47 kΩ (top) and 10 kΩ (bottom). Find the pin voltage at 14.4 V, the battery voltage per ADC count, and the battery-voltage error caused by a ±50 mV error at the pin.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meter and component tolerance specifications.</w:t>
      </w:r>
    </w:p>
    <w:p>
      <w:pPr>
        <w:pStyle w:val="ListParagraph"/>
        <w:numPr>
          <w:ilvl w:val="0"/>
          <w:numId w:val="2"/>
        </w:numPr>
        <w:spacing w:after="60"/>
      </w:pPr>
      <w:r>
        <w:t xml:space="preserve">Rounding to what the measurement supports.</w:t>
      </w:r>
    </w:p>
    <w:p>
      <w:pPr>
        <w:pStyle w:val="ListParagraph"/>
        <w:numPr>
          <w:ilvl w:val="0"/>
          <w:numId w:val="2"/>
        </w:numPr>
        <w:spacing w:after="60"/>
      </w:pPr>
      <w:r>
        <w:t xml:space="preserve">Worst-case thinking about tolerance.</w:t>
      </w:r>
    </w:p>
    <w:p>
      <w:pPr>
        <w:pStyle w:val="ListParagraph"/>
        <w:numPr>
          <w:ilvl w:val="0"/>
          <w:numId w:val="2"/>
        </w:numPr>
        <w:spacing w:after="60"/>
      </w:pPr>
      <w:r>
        <w:t xml:space="preserve">Resolution versus accuracy for any ADC reading, and a one-point check against a multimeter.</w:t>
      </w:r>
    </w:p>
    <w:p>
      <w:pPr>
        <w:spacing w:after="60" w:before="120"/>
      </w:pPr>
      <w:r>
        <w:rPr>
          <w:b/>
          <w:bCs/>
        </w:rPr>
        <w:t xml:space="preserve">Mostly for exams and deeper study</w:t>
      </w:r>
    </w:p>
    <w:p>
      <w:pPr>
        <w:pStyle w:val="ListParagraph"/>
        <w:numPr>
          <w:ilvl w:val="0"/>
          <w:numId w:val="2"/>
        </w:numPr>
        <w:spacing w:after="60"/>
      </w:pPr>
      <w:r>
        <w:t xml:space="preserve">Formal propagation of uncertainty in quadrature.</w:t>
      </w:r>
    </w:p>
    <w:p>
      <w:pPr>
        <w:pStyle w:val="ListParagraph"/>
        <w:numPr>
          <w:ilvl w:val="0"/>
          <w:numId w:val="2"/>
        </w:numPr>
        <w:spacing w:after="60"/>
      </w:pPr>
      <w:r>
        <w:t xml:space="preserve">Statistical definitions such as standard deviation and confidence intervals.</w:t>
      </w:r>
    </w:p>
    <w:p>
      <w:r>
        <w:br w:type="page"/>
      </w:r>
    </w:p>
    <w:p>
      <w:pPr>
        <w:pStyle w:val="Heading1"/>
        <w:spacing w:after="240" w:before="480"/>
      </w:pPr>
      <w:bookmarkStart w:id="121" w:name="_TocAll0021"/>
      <w:bookmarkEnd w:id="121"/>
      <w:r>
        <w:t xml:space="preserve">Chapter 16 — Algebra for Circuit Analysis</w:t>
      </w:r>
    </w:p>
    <w:p>
      <w:pPr>
        <w:spacing w:after="160"/>
      </w:pPr>
      <w:r>
        <w:t xml:space="preserve">Most circuit problems are not hard because of physics. They are hard because someone solved for the wrong variable on line two. An engineer who can rearrange a formula quickly and check it with units will beat a slower one with a fancier simulator on most days.</w:t>
      </w:r>
    </w:p>
    <w:p>
      <w:pPr>
        <w:spacing w:after="200"/>
      </w:pPr>
      <w:r>
        <w:rPr>
          <w:b/>
          <w:bCs/>
        </w:rPr>
        <w:t xml:space="preserve">Where you meet this: </w:t>
      </w:r>
      <w:r>
        <w:t xml:space="preserve">Choosing a resistor for a target gain, solving a divider for an unknown, picking a time constant, and sanity-checking a simulator's output.</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shd w:fill="E8F1E4" w:val="clear"/>
        <w:spacing w:after="80" w:before="120"/>
      </w:pPr>
      <w:r>
        <w:rPr>
          <w:b/>
          <w:bCs/>
        </w:rPr>
        <w:t xml:space="preserve">From the Bench</w:t>
      </w:r>
    </w:p>
    <w:p>
      <w:pPr>
        <w:shd w:fill="E8F1E4" w:val="clear"/>
        <w:spacing w:after="120"/>
      </w:pPr>
      <w:r>
        <w:t xml:space="preserve">Before trusting a rearranged formula, test it with numbers you can do in your head: set R1 = R2 and see whether a divider gives exactly half. Limits are cheap tests too. What happens when a resistor goes to zero, or to infinity? If the answer is absurd, the algebra is wrong.</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Rearranging formulas for any variable.</w:t>
      </w:r>
    </w:p>
    <w:p>
      <w:pPr>
        <w:pStyle w:val="ListParagraph"/>
        <w:numPr>
          <w:ilvl w:val="0"/>
          <w:numId w:val="2"/>
        </w:numPr>
        <w:spacing w:after="60"/>
      </w:pPr>
      <w:r>
        <w:t xml:space="preserve">Checking results with units and limiting cases.</w:t>
      </w:r>
    </w:p>
    <w:p>
      <w:pPr>
        <w:pStyle w:val="ListParagraph"/>
        <w:numPr>
          <w:ilvl w:val="0"/>
          <w:numId w:val="2"/>
        </w:numPr>
        <w:spacing w:after="60"/>
      </w:pPr>
      <w:r>
        <w:t xml:space="preserve">The quadratic formula, occasionally.</w:t>
      </w:r>
    </w:p>
    <w:p>
      <w:pPr>
        <w:spacing w:after="60" w:before="120"/>
      </w:pPr>
      <w:r>
        <w:rPr>
          <w:b/>
          <w:bCs/>
        </w:rPr>
        <w:t xml:space="preserve">Mostly for exams and deeper study</w:t>
      </w:r>
    </w:p>
    <w:p>
      <w:pPr>
        <w:pStyle w:val="ListParagraph"/>
        <w:numPr>
          <w:ilvl w:val="0"/>
          <w:numId w:val="2"/>
        </w:numPr>
        <w:spacing w:after="60"/>
      </w:pPr>
      <w:r>
        <w:t xml:space="preserve">Classifying roots by the discriminant.</w:t>
      </w:r>
    </w:p>
    <w:p>
      <w:pPr>
        <w:pStyle w:val="ListParagraph"/>
        <w:numPr>
          <w:ilvl w:val="0"/>
          <w:numId w:val="2"/>
        </w:numPr>
        <w:spacing w:after="60"/>
      </w:pPr>
      <w:r>
        <w:t xml:space="preserve">Formal proofs of algebraic identities.</w:t>
      </w:r>
    </w:p>
    <w:p>
      <w:r>
        <w:br w:type="page"/>
      </w:r>
    </w:p>
    <w:p>
      <w:pPr>
        <w:pStyle w:val="Heading1"/>
        <w:spacing w:after="240" w:before="480"/>
      </w:pPr>
      <w:bookmarkStart w:id="122" w:name="_TocAll0022"/>
      <w:bookmarkEnd w:id="122"/>
      <w:r>
        <w:t xml:space="preserve">Chapter 17 — Systems of Linear Equations</w:t>
      </w:r>
    </w:p>
    <w:p>
      <w:pPr>
        <w:spacing w:after="160"/>
      </w:pPr>
      <w:r>
        <w:t xml:space="preserve">A circuit with three loops hands you three equations in three unknowns, and nature insists that all three hold at once. This chapter is the bookkeeping that makes nodal and mesh analysis mechanical. It is also what circuit simulators do: they solve exactly these systems, only with thousands of unknowns.</w:t>
      </w:r>
    </w:p>
    <w:p>
      <w:pPr>
        <w:spacing w:after="200"/>
      </w:pPr>
      <w:r>
        <w:rPr>
          <w:b/>
          <w:bCs/>
        </w:rPr>
        <w:t xml:space="preserve">Where you meet this: </w:t>
      </w:r>
      <w:r>
        <w:t xml:space="preserve">Nodal and mesh analysis (Chapters 28 and 29), SPICE simulators, and calibration routines that fit several unknowns at once.</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only the algebra — the equations may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circuit simulators such as LTspice and ngspice far less mysterious when you meet them.</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shd w:fill="E8F1E4" w:val="clear"/>
        <w:spacing w:after="80" w:before="120"/>
      </w:pPr>
      <w:r>
        <w:rPr>
          <w:b/>
          <w:bCs/>
        </w:rPr>
        <w:t xml:space="preserve">From the Bench</w:t>
      </w:r>
    </w:p>
    <w:p>
      <w:pPr>
        <w:shd w:fill="E8F1E4" w:val="clear"/>
        <w:spacing w:after="120"/>
      </w:pPr>
      <w:r>
        <w:t xml:space="preserve">For more than three unknowns, let a tool do the arithmetic: a calculator's matrix mode, numpy.linalg.solve in Python, or a SPICE run. Your job is to set up the equations correctly and to check the answer, by substituting it back or by confirming that the currents at one node really do sum to zero.</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Writing equations from a circuit.</w:t>
      </w:r>
    </w:p>
    <w:p>
      <w:pPr>
        <w:pStyle w:val="ListParagraph"/>
        <w:numPr>
          <w:ilvl w:val="0"/>
          <w:numId w:val="2"/>
        </w:numPr>
        <w:spacing w:after="60"/>
      </w:pPr>
      <w:r>
        <w:t xml:space="preserve">Solving 2 × 2 and 3 × 3 systems by hand or by calculator.</w:t>
      </w:r>
    </w:p>
    <w:p>
      <w:pPr>
        <w:pStyle w:val="ListParagraph"/>
        <w:numPr>
          <w:ilvl w:val="0"/>
          <w:numId w:val="2"/>
        </w:numPr>
        <w:spacing w:after="60"/>
      </w:pPr>
      <w:r>
        <w:t xml:space="preserve">Back-substitution as a check.</w:t>
      </w:r>
    </w:p>
    <w:p>
      <w:pPr>
        <w:spacing w:after="60" w:before="120"/>
      </w:pPr>
      <w:r>
        <w:rPr>
          <w:b/>
          <w:bCs/>
        </w:rPr>
        <w:t xml:space="preserve">Mostly for exams and deeper study</w:t>
      </w:r>
    </w:p>
    <w:p>
      <w:pPr>
        <w:pStyle w:val="ListParagraph"/>
        <w:numPr>
          <w:ilvl w:val="0"/>
          <w:numId w:val="2"/>
        </w:numPr>
        <w:spacing w:after="60"/>
      </w:pPr>
      <w:r>
        <w:t xml:space="preserve">Determinants and Cramer's rule for larger systems by hand.</w:t>
      </w:r>
    </w:p>
    <w:p>
      <w:pPr>
        <w:pStyle w:val="ListParagraph"/>
        <w:numPr>
          <w:ilvl w:val="0"/>
          <w:numId w:val="2"/>
        </w:numPr>
        <w:spacing w:after="60"/>
      </w:pPr>
      <w:r>
        <w:t xml:space="preserve">The conditions for no solution or infinitely many.</w:t>
      </w:r>
    </w:p>
    <w:p>
      <w:r>
        <w:br w:type="page"/>
      </w:r>
    </w:p>
    <w:p>
      <w:pPr>
        <w:pStyle w:val="Heading1"/>
        <w:spacing w:after="240" w:before="480"/>
      </w:pPr>
      <w:bookmarkStart w:id="123" w:name="_TocAll0023"/>
      <w:bookmarkEnd w:id="123"/>
      <w:r>
        <w:t xml:space="preserve">Chapter 18 — Functions, Graphs, and Limiting Behavior</w:t>
      </w:r>
    </w:p>
    <w:p>
      <w:pPr>
        <w:spacing w:after="160"/>
      </w:pPr>
      <w:r>
        <w:t xml:space="preserve">A datasheet's graphs often tell you more than its tables: how a part behaves hot, cold, heavily loaded, or pushed past its limits. Engineers read graphs faster than equations, and this chapter is about reading them well, especially at the ends, where a curve flattens out or runs away.</w:t>
      </w:r>
    </w:p>
    <w:p>
      <w:pPr>
        <w:spacing w:after="200"/>
      </w:pPr>
      <w:r>
        <w:rPr>
          <w:b/>
          <w:bCs/>
        </w:rPr>
        <w:t xml:space="preserve">Where you meet this: </w:t>
      </w:r>
      <w:r>
        <w:t xml:space="preserve">Datasheet curves (capacitance against voltage, gain against frequency, efficiency against load), oscilloscope traces, and Bode plots.</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only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2"/>
        <w:spacing w:after="160" w:before="360"/>
      </w:pPr>
      <w:r>
        <w:t xml:space="preserve">18.5 A Straight Line Through Real Data: The Pressure Trend</w:t>
      </w:r>
    </w:p>
    <w:p>
      <w:pPr>
        <w:spacing w:after="200" w:line="276"/>
      </w:pPr>
      <w:r>
        <w:t xml:space="preserve">A weather station's most useful number is not the air pressure but its slope. A falling barometer often means wind and rain are on the way, and the Met Office's shipping forecast puts names on the rate: a fall of 1.6 to 3.5 hPa in three hours is falling, 3.6 to 6.0 hPa is falling quickly, and more than 6.0 hPa is falling very rapidly. The slope of a straight line, Δy/Δx from Section 18.2, is the whole calculation.</w:t>
      </w:r>
    </w:p>
    <w:p>
      <w:pPr>
        <w:shd w:fill="E8F0E8" w:val="clear"/>
        <w:spacing w:after="80" w:before="120"/>
      </w:pPr>
      <w:r>
        <w:rPr>
          <w:b/>
          <w:bCs/>
        </w:rPr>
        <w:t xml:space="preserve">Worked Example 18.2 — The Smart Weather Station's Forecast Arrow</w:t>
      </w:r>
    </w:p>
    <w:p>
      <w:pPr>
        <w:shd w:fill="E8F0E8" w:val="clear"/>
        <w:spacing w:after="120"/>
      </w:pPr>
      <w:r>
        <w:rPr>
          <w:b/>
          <w:bCs/>
        </w:rPr>
        <w:t xml:space="preserve">Problem: </w:t>
      </w:r>
      <w:r>
        <w:t xml:space="preserve">A BME280 on the reader lab's weather station logs 1013.6 hPa at 06:00 and 1010.4 hPa at 09:00. Its absolute accuracy is ±1.0 hPa and its relative accuracy (the error between two readings) is ±0.12 hPa. Find the trend in hPa per hour, its uncertainty, and the shipping-forecast term.</w:t>
      </w:r>
    </w:p>
    <w:p>
      <w:pPr>
        <w:shd w:fill="E8F0E8" w:val="clear"/>
        <w:spacing w:after="120"/>
      </w:pPr>
      <w:r>
        <w:rPr>
          <w:b/>
          <w:bCs/>
        </w:rPr>
        <w:t xml:space="preserve">Solution: </w:t>
      </w:r>
      <w:r>
        <w:t xml:space="preserve">Slope = Δp/Δt = (1010.4 − 1013.6)/3 = −3.2/3 ≈ −1.07 hPa/h. The absolute error is the same offset in both readings, so it cancels in the difference; only the relative accuracy counts. Two readings each good to ±0.12 hPa make the 3-hour change −3.2 ± 0.24 hPa, so the slope is −1.07 ± 0.08 hPa/h. A fall of 3.2 hPa in three hours is falling, close to the 3.6 hPa threshold of falling quickly; the station shows a down arrow. In practice the firmware fits a line through all 180 one-minute readings instead of using two points, which averages away the sensor's noise.</w:t>
      </w:r>
    </w:p>
    <w:p>
      <w:pPr>
        <w:spacing w:after="60" w:before="200"/>
        <w:jc w:val="center"/>
      </w:pPr>
      <w:r>
        <w:drawing>
          <wp:inline xmlns:a="http://schemas.openxmlformats.org/drawingml/2006/main" xmlns:pic="http://schemas.openxmlformats.org/drawingml/2006/picture">
            <wp:extent cx="5120640" cy="2688336"/>
            <wp:docPr id="14" name="Picture 14" descr="Graph of air pressure in hectopascals against time from 06:00 to 09:00. Noisy one-minute readings fall from about 1013.6 to 1010.4 hPa. A straight red fit line runs through them, labeled slope minus 1.07 hPa per hour. A gray dashed line parallel to it, 1 hPa higher, is labeled same data with a plus 1 hPa offset: same slope. A note reads: a fall of 3.2 hPa in 3 hours is falling; 3.6 to 6.0 hPa is falling quickly." title="Figure 18.2"/>
            <wp:cNvGraphicFramePr>
              <a:graphicFrameLocks noChangeAspect="1"/>
            </wp:cNvGraphicFramePr>
            <a:graphic>
              <a:graphicData uri="http://schemas.openxmlformats.org/drawingml/2006/picture">
                <pic:pic>
                  <pic:nvPicPr>
                    <pic:cNvPr id="0" name="b1_pressure_trend.png"/>
                    <pic:cNvPicPr/>
                  </pic:nvPicPr>
                  <pic:blipFill>
                    <a:blip r:embed="rId6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18.2 — The forecast is a slope. Three hours of readings fall 3.2 hPa, a trend of −1.07 hPa per hour; the sensor's ±1 hPa absolute error shifts the whole line, but only its ±0.12 hPa relative error affects the slope.</w:t>
      </w:r>
    </w:p>
    <w:p>
      <w:pPr>
        <w:shd w:fill="E8F1E4" w:val="clear"/>
        <w:spacing w:after="80" w:before="120"/>
      </w:pPr>
      <w:r>
        <w:rPr>
          <w:b/>
          <w:bCs/>
        </w:rPr>
        <w:t xml:space="preserve">From the Bench</w:t>
      </w:r>
    </w:p>
    <w:p>
      <w:pPr>
        <w:shd w:fill="E8F1E4" w:val="clear"/>
        <w:spacing w:after="120"/>
      </w:pPr>
      <w:r>
        <w:t xml:space="preserve">Check the axes before the curve. Datasheet plots often use log scales, show a 'typical' part at 25 °C, and hide their test conditions in small print under the title. A part that looks comfortable at the typical point can be marginal at your temperature and supply voltage, which is why you design to the minimum and maximum tables, not to the typical graphs.</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pPr>
        <w:pStyle w:val="ListParagraph"/>
        <w:numPr>
          <w:ilvl w:val="0"/>
          <w:numId w:val="118"/>
        </w:numPr>
        <w:spacing w:after="120" w:line="276"/>
      </w:pPr>
      <w:r>
        <w:t xml:space="preserve">A weather station logs 1016.4 hPa at 18:00 and 1012.6 hPa at 21:00. Find the slope in hPa per hour, and the worst-case uncertainty in the three-hour change if each reading has a relative accuracy of ±0.12 hPa. Does the sensor's ±1.0 hPa absolute accuracy matter 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linear and logarithmic axes.</w:t>
      </w:r>
    </w:p>
    <w:p>
      <w:pPr>
        <w:pStyle w:val="ListParagraph"/>
        <w:numPr>
          <w:ilvl w:val="0"/>
          <w:numId w:val="2"/>
        </w:numPr>
        <w:spacing w:after="60"/>
      </w:pPr>
      <w:r>
        <w:t xml:space="preserve">Asymptotes and limiting behavior for quick estimates.</w:t>
      </w:r>
    </w:p>
    <w:p>
      <w:pPr>
        <w:pStyle w:val="ListParagraph"/>
        <w:numPr>
          <w:ilvl w:val="0"/>
          <w:numId w:val="2"/>
        </w:numPr>
        <w:spacing w:after="60"/>
      </w:pPr>
      <w:r>
        <w:t xml:space="preserve">A slope as a trend: change per hour from readings taken some time apart.</w:t>
      </w:r>
    </w:p>
    <w:p>
      <w:pPr>
        <w:spacing w:after="60" w:before="120"/>
      </w:pPr>
      <w:r>
        <w:rPr>
          <w:b/>
          <w:bCs/>
        </w:rPr>
        <w:t xml:space="preserve">Mostly for exams and deeper study</w:t>
      </w:r>
    </w:p>
    <w:p>
      <w:pPr>
        <w:pStyle w:val="ListParagraph"/>
        <w:numPr>
          <w:ilvl w:val="0"/>
          <w:numId w:val="2"/>
        </w:numPr>
        <w:spacing w:after="60"/>
      </w:pPr>
      <w:r>
        <w:t xml:space="preserve">Formal limits and continuity.</w:t>
      </w:r>
    </w:p>
    <w:p>
      <w:r>
        <w:br w:type="page"/>
      </w:r>
    </w:p>
    <w:p>
      <w:pPr>
        <w:pStyle w:val="Heading1"/>
        <w:spacing w:after="240" w:before="480"/>
      </w:pPr>
      <w:bookmarkStart w:id="124" w:name="_TocAll0024"/>
      <w:bookmarkEnd w:id="124"/>
      <w:r>
        <w:t xml:space="preserve">Chapter 19 — Exponentials, Logarithms, and the Decibel</w:t>
      </w:r>
    </w:p>
    <w:p>
      <w:pPr>
        <w:spacing w:after="160"/>
      </w:pPr>
      <w:r>
        <w:t xml:space="preserve">The power reaching your phone from a cell tower can change by a factor of a million or more as you walk from a window to a basement. Decibels squash that range into numbers people can add in their heads, and the exponential function, the other half of this chapter, describes how every capacitor charges.</w:t>
      </w:r>
    </w:p>
    <w:p>
      <w:pPr>
        <w:spacing w:after="200"/>
      </w:pPr>
      <w:r>
        <w:rPr>
          <w:b/>
          <w:bCs/>
        </w:rPr>
        <w:t xml:space="preserve">Where you meet this: </w:t>
      </w:r>
      <w:r>
        <w:t xml:space="preserve">Signal strength in dBm, amplifier gain and filter attenuation in dB, audio levels, RC charging curves, and battery discharge.</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60" w:before="200"/>
        <w:jc w:val="center"/>
      </w:pPr>
      <w:r>
        <w:drawing>
          <wp:inline xmlns:a="http://schemas.openxmlformats.org/drawingml/2006/main" xmlns:pic="http://schemas.openxmlformats.org/drawingml/2006/picture">
            <wp:extent cx="5120640" cy="2304288"/>
            <wp:docPr id="7" name="Picture 7" descr="A ladder of decibel values, not to scale, from minus 30 to plus 30 dB, with the matching power ratio above and voltage ratio below: minus 30 dB, power 1/1000, voltage 0.032; minus 20, 1/100, 0.1; minus 10, 1/10, 0.32; minus 6, 1/4, 0.5; minus 3, 1/2, 0.71; 0 dB, 1, 1; plus 3, 2, 1.41; plus 6, 4, 2; plus 10, 10, 3.16; plus 20, 100, 10; plus 30, 1000, 31.6. Formula: dB equals 10 log of the power ratio, equals 20 log of the voltage ratio." title="Figure 19.2"/>
            <wp:cNvGraphicFramePr>
              <a:graphicFrameLocks noChangeAspect="1"/>
            </wp:cNvGraphicFramePr>
            <a:graphic>
              <a:graphicData uri="http://schemas.openxmlformats.org/drawingml/2006/picture">
                <pic:pic>
                  <pic:nvPicPr>
                    <pic:cNvPr id="0" name="b1_db_ladder.png"/>
                    <pic:cNvPicPr/>
                  </pic:nvPicPr>
                  <pic:blipFill>
                    <a:blip r:embed="rId5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19.2 — A decibel cheat sheet worth memorizing: +3 dB is about double the power, +10 dB is ten times, and because power goes as voltage squared, +6 dB doubles the voltage.</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shd w:fill="E8F1E4" w:val="clear"/>
        <w:spacing w:after="80" w:before="120"/>
      </w:pPr>
      <w:r>
        <w:rPr>
          <w:b/>
          <w:bCs/>
        </w:rPr>
        <w:t xml:space="preserve">From the Bench</w:t>
      </w:r>
    </w:p>
    <w:p>
      <w:pPr>
        <w:shd w:fill="E8F1E4" w:val="clear"/>
        <w:spacing w:after="120"/>
      </w:pPr>
      <w:r>
        <w:t xml:space="preserve">Keep dB and dBm apart. A dB value is a ratio; dBm is an absolute power referred to 1 mW, so 0 dBm is 1 mW, +30 dBm is 1 W and −30 dBm is 1 µW. You can add dB to dBm (a 20 dB amplifier turns −40 dBm into −20 dBm), but two dBm values don't add: two uncorrelated −20 dBm signals together make −17 dBm, not −40.</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The 3, 6, 10 and 20 dB rules.</w:t>
      </w:r>
    </w:p>
    <w:p>
      <w:pPr>
        <w:pStyle w:val="ListParagraph"/>
        <w:numPr>
          <w:ilvl w:val="0"/>
          <w:numId w:val="2"/>
        </w:numPr>
        <w:spacing w:after="60"/>
      </w:pPr>
      <w:r>
        <w:t xml:space="preserve">dBm for absolute power.</w:t>
      </w:r>
    </w:p>
    <w:p>
      <w:pPr>
        <w:pStyle w:val="ListParagraph"/>
        <w:numPr>
          <w:ilvl w:val="0"/>
          <w:numId w:val="2"/>
        </w:numPr>
        <w:spacing w:after="60"/>
      </w:pPr>
      <w:r>
        <w:t xml:space="preserve">Time-constant rules: 63% after one τ, about 99% after five.</w:t>
      </w:r>
    </w:p>
    <w:p>
      <w:pPr>
        <w:spacing w:after="60" w:before="120"/>
      </w:pPr>
      <w:r>
        <w:rPr>
          <w:b/>
          <w:bCs/>
        </w:rPr>
        <w:t xml:space="preserve">Mostly for exams and deeper study</w:t>
      </w:r>
    </w:p>
    <w:p>
      <w:pPr>
        <w:pStyle w:val="ListParagraph"/>
        <w:numPr>
          <w:ilvl w:val="0"/>
          <w:numId w:val="2"/>
        </w:numPr>
        <w:spacing w:after="60"/>
      </w:pPr>
      <w:r>
        <w:t xml:space="preserve">Change-of-base and other log identities beyond the basics.</w:t>
      </w:r>
    </w:p>
    <w:p>
      <w:pPr>
        <w:pStyle w:val="ListParagraph"/>
        <w:numPr>
          <w:ilvl w:val="0"/>
          <w:numId w:val="2"/>
        </w:numPr>
        <w:spacing w:after="60"/>
      </w:pPr>
      <w:r>
        <w:t xml:space="preserve">Deriving the exponential from its differential equation.</w:t>
      </w:r>
    </w:p>
    <w:p>
      <w:r>
        <w:br w:type="page"/>
      </w:r>
    </w:p>
    <w:p>
      <w:pPr>
        <w:pStyle w:val="Heading1"/>
        <w:spacing w:after="240" w:before="480"/>
      </w:pPr>
      <w:bookmarkStart w:id="125" w:name="_TocAll0025"/>
      <w:bookmarkEnd w:id="125"/>
      <w:r>
        <w:t xml:space="preserve">Chapter 20 — Trigonometry and the Sinusoid</w:t>
      </w:r>
    </w:p>
    <w:p>
      <w:pPr>
        <w:spacing w:after="160"/>
      </w:pPr>
      <w:r>
        <w:t xml:space="preserve">The wall socket delivers a sine wave because a generator turns at constant speed, and a coil rotating in a magnetic field produces a sine, not a square or a triangle. Nearly every signal you will meet can be built from sines, so this chapter is less about triangles than about waves.</w:t>
      </w:r>
    </w:p>
    <w:p>
      <w:pPr>
        <w:spacing w:after="200"/>
      </w:pPr>
      <w:r>
        <w:rPr>
          <w:b/>
          <w:bCs/>
        </w:rPr>
        <w:t xml:space="preserve">Where you meet this: </w:t>
      </w:r>
      <w:r>
        <w:t xml:space="preserve">Mains power (60 Hz in North America, 50 Hz in most of the world), audio tones, clock jitter, and every phase measurement on an oscilloscope.</w:t>
      </w:r>
    </w:p>
    <w:p>
      <w:pPr>
        <w:spacing w:after="200" w:line="276"/>
      </w:pPr>
      <w:r>
        <w:t xml:space="preserve">Alternating current is sinusoidal, and Fourier analysis shows that practically every signal an engineer meets, from a square clock to a voice, can be built as a sum of sinusoids; the later books in this series lean on that fact constantly.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wrong, and the error grows with how far the waveform departs from a sinusoid.</w:t>
      </w:r>
    </w:p>
    <w:p>
      <w:pPr>
        <w:shd w:fill="E8F1E4" w:val="clear"/>
        <w:spacing w:after="80" w:before="120"/>
      </w:pPr>
      <w:r>
        <w:rPr>
          <w:b/>
          <w:bCs/>
        </w:rPr>
        <w:t xml:space="preserve">From the Bench</w:t>
      </w:r>
    </w:p>
    <w:p>
      <w:pPr>
        <w:shd w:fill="E8F1E4" w:val="clear"/>
        <w:spacing w:after="120"/>
      </w:pPr>
      <w:r>
        <w:t xml:space="preserve">To measure phase on a scope, trigger on one channel, use matched probes and settings on both, and time the gap between zero crossings: phase = 360° × Δt / T. Probe compensation and unequal cable lengths add phase shifts of their own, which matter more as frequency rises.</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add 3 and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Amplitude, frequency, period and phase: v(t) = A sin(ωt + φ).</w:t>
      </w:r>
    </w:p>
    <w:p>
      <w:pPr>
        <w:pStyle w:val="ListParagraph"/>
        <w:numPr>
          <w:ilvl w:val="0"/>
          <w:numId w:val="2"/>
        </w:numPr>
        <w:spacing w:after="60"/>
      </w:pPr>
      <w:r>
        <w:t xml:space="preserve">ω = 2πf.</w:t>
      </w:r>
    </w:p>
    <w:p>
      <w:pPr>
        <w:pStyle w:val="ListParagraph"/>
        <w:numPr>
          <w:ilvl w:val="0"/>
          <w:numId w:val="2"/>
        </w:numPr>
        <w:spacing w:after="60"/>
      </w:pPr>
      <w:r>
        <w:t xml:space="preserve">Phase from a measured time delay.</w:t>
      </w:r>
    </w:p>
    <w:p>
      <w:pPr>
        <w:spacing w:after="60" w:before="120"/>
      </w:pPr>
      <w:r>
        <w:rPr>
          <w:b/>
          <w:bCs/>
        </w:rPr>
        <w:t xml:space="preserve">Mostly for exams and deeper study</w:t>
      </w:r>
    </w:p>
    <w:p>
      <w:pPr>
        <w:pStyle w:val="ListParagraph"/>
        <w:numPr>
          <w:ilvl w:val="0"/>
          <w:numId w:val="2"/>
        </w:numPr>
        <w:spacing w:after="60"/>
      </w:pPr>
      <w:r>
        <w:t xml:space="preserve">Trigonometric identities beyond the basic few.</w:t>
      </w:r>
    </w:p>
    <w:p>
      <w:r>
        <w:br w:type="page"/>
      </w:r>
    </w:p>
    <w:p>
      <w:pPr>
        <w:pStyle w:val="Heading1"/>
        <w:spacing w:after="240" w:before="480"/>
      </w:pPr>
      <w:bookmarkStart w:id="126" w:name="_TocAll0026"/>
      <w:bookmarkEnd w:id="126"/>
      <w:r>
        <w:t xml:space="preserve">Chapter 21 — Complex Numbers</w:t>
      </w:r>
    </w:p>
    <w:p>
      <w:pPr>
        <w:spacing w:after="160"/>
      </w:pPr>
      <w:r>
        <w:t xml:space="preserve">Engineers use 'imaginary' numbers to calculate very real things, such as how hot a motor runs or how much current a building's wiring really carries. The trick is that one complex number holds an amplitude and a phase at once, which is exactly what an AC signal needs.</w:t>
      </w:r>
    </w:p>
    <w:p>
      <w:pPr>
        <w:spacing w:after="200"/>
      </w:pPr>
      <w:r>
        <w:rPr>
          <w:b/>
          <w:bCs/>
        </w:rPr>
        <w:t xml:space="preserve">Where you meet this: </w:t>
      </w:r>
      <w:r>
        <w:t xml:space="preserve">Impedance, filter design, the Smith chart (Chapter 37), S-parameters, and the I/Q signals of software radio in Book 5.</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between 5.0 V and 8.0 V (it is 5.83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newly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shd w:fill="E8F1E4" w:val="clear"/>
        <w:spacing w:after="80" w:before="120"/>
      </w:pPr>
      <w:r>
        <w:rPr>
          <w:b/>
          <w:bCs/>
        </w:rPr>
        <w:t xml:space="preserve">From the Bench</w:t>
      </w:r>
    </w:p>
    <w:p>
      <w:pPr>
        <w:shd w:fill="E8F1E4" w:val="clear"/>
        <w:spacing w:after="120"/>
      </w:pPr>
      <w:r>
        <w:t xml:space="preserve">Calculators and software disagree about angles. Check whether yours is set to degrees or radians before converting between polar and rectangular form, and use atan2 rather than plain atan, or a vector in the second or third quadrant will come out pointing the wrong way. Many 'impossible' AC results turn out to be quadrant errors.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Converting between rectangular and polar form.</w:t>
      </w:r>
    </w:p>
    <w:p>
      <w:pPr>
        <w:pStyle w:val="ListParagraph"/>
        <w:numPr>
          <w:ilvl w:val="0"/>
          <w:numId w:val="2"/>
        </w:numPr>
        <w:spacing w:after="60"/>
      </w:pPr>
      <w:r>
        <w:t xml:space="preserve">Adding in rectangular form, multiplying and dividing in polar.</w:t>
      </w:r>
    </w:p>
    <w:p>
      <w:pPr>
        <w:spacing w:after="60" w:before="120"/>
      </w:pPr>
      <w:r>
        <w:rPr>
          <w:b/>
          <w:bCs/>
        </w:rPr>
        <w:t xml:space="preserve">Mostly for exams and deeper study</w:t>
      </w:r>
    </w:p>
    <w:p>
      <w:pPr>
        <w:pStyle w:val="ListParagraph"/>
        <w:numPr>
          <w:ilvl w:val="0"/>
          <w:numId w:val="2"/>
        </w:numPr>
        <w:spacing w:after="60"/>
      </w:pPr>
      <w:r>
        <w:t xml:space="preserve">Roots and powers of complex numbers.</w:t>
      </w:r>
    </w:p>
    <w:p>
      <w:r>
        <w:br w:type="page"/>
      </w:r>
    </w:p>
    <w:p>
      <w:pPr>
        <w:pStyle w:val="Heading1"/>
        <w:spacing w:after="240" w:before="480"/>
      </w:pPr>
      <w:bookmarkStart w:id="127" w:name="_TocAll0027"/>
      <w:bookmarkEnd w:id="127"/>
      <w:r>
        <w:t xml:space="preserve">Chapter 22 — Euler's Formula and the Complex Exponential</w:t>
      </w:r>
    </w:p>
    <w:p>
      <w:pPr>
        <w:spacing w:after="160"/>
      </w:pPr>
      <w:r>
        <w:t xml:space="preserve">Some engineers like one equation enough to put it on a mug: e^(jθ) = cos θ + j sin θ. It turns the messy trigonometry of AC circuits into simple multiplication, and it is the whole reason phasors work.</w:t>
      </w:r>
    </w:p>
    <w:p>
      <w:pPr>
        <w:spacing w:after="200"/>
      </w:pPr>
      <w:r>
        <w:rPr>
          <w:b/>
          <w:bCs/>
        </w:rPr>
        <w:t xml:space="preserve">Where you meet this: </w:t>
      </w:r>
      <w:r>
        <w:t xml:space="preserve">Phasor analysis, Fourier transforms, digital signal processing, and every I/Q modulator.</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shd w:fill="E8F1E4" w:val="clear"/>
        <w:spacing w:after="80" w:before="120"/>
      </w:pPr>
      <w:r>
        <w:rPr>
          <w:b/>
          <w:bCs/>
        </w:rPr>
        <w:t xml:space="preserve">From the Bench</w:t>
      </w:r>
    </w:p>
    <w:p>
      <w:pPr>
        <w:shd w:fill="E8F1E4" w:val="clear"/>
        <w:spacing w:after="120"/>
      </w:pPr>
      <w:r>
        <w:t xml:space="preserve">In software, j is usually written 1j (Python) or i (MATLAB and many calculators), and signal-processing functions differ on whether they want frequency in hertz or radians per second. Mixing the two silently gives results that are wrong by a factor of 2π, which is large enough to notice and small enough to explain away if you're tired.</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e^(jθ) as a unit arrow at angle θ.</w:t>
      </w:r>
    </w:p>
    <w:p>
      <w:pPr>
        <w:pStyle w:val="ListParagraph"/>
        <w:numPr>
          <w:ilvl w:val="0"/>
          <w:numId w:val="2"/>
        </w:numPr>
        <w:spacing w:after="60"/>
      </w:pPr>
      <w:r>
        <w:t xml:space="preserve">Multiplying by e^(jωt) as rotation.</w:t>
      </w:r>
    </w:p>
    <w:p>
      <w:pPr>
        <w:spacing w:after="60" w:before="120"/>
      </w:pPr>
      <w:r>
        <w:rPr>
          <w:b/>
          <w:bCs/>
        </w:rPr>
        <w:t xml:space="preserve">Mostly for exams and deeper study</w:t>
      </w:r>
    </w:p>
    <w:p>
      <w:pPr>
        <w:pStyle w:val="ListParagraph"/>
        <w:numPr>
          <w:ilvl w:val="0"/>
          <w:numId w:val="2"/>
        </w:numPr>
        <w:spacing w:after="60"/>
      </w:pPr>
      <w:r>
        <w:t xml:space="preserve">Proving Euler's formula from power series.</w:t>
      </w:r>
    </w:p>
    <w:p>
      <w:r>
        <w:br w:type="page"/>
      </w:r>
    </w:p>
    <w:p>
      <w:pPr>
        <w:pStyle w:val="Heading1"/>
        <w:spacing w:after="240" w:before="480"/>
      </w:pPr>
      <w:bookmarkStart w:id="128" w:name="_TocAll0028"/>
      <w:bookmarkEnd w:id="128"/>
      <w:r>
        <w:t xml:space="preserve">Chapter 23 — Phasors and Impedance</w:t>
      </w:r>
    </w:p>
    <w:p>
      <w:pPr>
        <w:spacing w:after="160"/>
      </w:pPr>
      <w:r>
        <w:t xml:space="preserve">A phasor is a sort of cheat code. Instead of solving a differential equation for every AC circuit, you freeze the rotation, do ordinary algebra with complex numbers, and switch time back on at the end. It works for any linear circuit at a single frequency, which covers a large share of everyday analysis.</w:t>
      </w:r>
    </w:p>
    <w:p>
      <w:pPr>
        <w:spacing w:after="200"/>
      </w:pPr>
      <w:r>
        <w:rPr>
          <w:b/>
          <w:bCs/>
        </w:rPr>
        <w:t xml:space="preserve">Where you meet this: </w:t>
      </w:r>
      <w:r>
        <w:t xml:space="preserve">AC circuit analysis, power systems, filter design, and impedance-versus-frequency curves on component datasheets.</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shd w:fill="E8F1E4" w:val="clear"/>
        <w:spacing w:after="80" w:before="120"/>
      </w:pPr>
      <w:r>
        <w:rPr>
          <w:b/>
          <w:bCs/>
        </w:rPr>
        <w:t xml:space="preserve">From the Bench</w:t>
      </w:r>
    </w:p>
    <w:p>
      <w:pPr>
        <w:shd w:fill="E8F1E4" w:val="clear"/>
        <w:spacing w:after="120"/>
      </w:pPr>
      <w:r>
        <w:t xml:space="preserve">Real components are never pure. A capacitor has series resistance (ESR) and series inductance (ESL), and above its self-resonant frequency it behaves like an inductor. That is why one large decoupling capacitor does little at hundreds of megahertz, and why datasheets give impedance-versus-frequency curves rather than just a value.</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Z_R = R, Z_L = jωL, Z_C = 1/(jωC).</w:t>
      </w:r>
    </w:p>
    <w:p>
      <w:pPr>
        <w:pStyle w:val="ListParagraph"/>
        <w:numPr>
          <w:ilvl w:val="0"/>
          <w:numId w:val="2"/>
        </w:numPr>
        <w:spacing w:after="60"/>
      </w:pPr>
      <w:r>
        <w:t xml:space="preserve">Phasor in, phasor out, for any linear circuit at one frequency.</w:t>
      </w:r>
    </w:p>
    <w:p>
      <w:pPr>
        <w:spacing w:after="60" w:before="120"/>
      </w:pPr>
      <w:r>
        <w:rPr>
          <w:b/>
          <w:bCs/>
        </w:rPr>
        <w:t xml:space="preserve">Mostly for exams and deeper study</w:t>
      </w:r>
    </w:p>
    <w:p>
      <w:pPr>
        <w:pStyle w:val="ListParagraph"/>
        <w:numPr>
          <w:ilvl w:val="0"/>
          <w:numId w:val="2"/>
        </w:numPr>
        <w:spacing w:after="60"/>
      </w:pPr>
      <w:r>
        <w:t xml:space="preserve">The formal justification of the phasor transform.</w:t>
      </w:r>
    </w:p>
    <w:p>
      <w:r>
        <w:br w:type="page"/>
      </w:r>
    </w:p>
    <w:p>
      <w:pPr>
        <w:pStyle w:val="Heading1"/>
        <w:spacing w:after="240" w:before="480"/>
      </w:pPr>
      <w:bookmarkStart w:id="130" w:name="_TocAll0030"/>
      <w:bookmarkEnd w:id="130"/>
      <w:r>
        <w:t xml:space="preserve">Chapter 24 — Calculus for Electrical Engineering</w:t>
      </w:r>
    </w:p>
    <w:p>
      <w:pPr>
        <w:spacing w:after="160"/>
      </w:pPr>
      <w:r>
        <w:t xml:space="preserve">A capacitor's current depends on how fast its voltage changes, which is why a fast logic edge can draw a surprising spike of current. 'How fast' is a derivative. This chapter keeps calculus to the two ideas engineers use every day, rates and accumulations.</w:t>
      </w:r>
    </w:p>
    <w:p>
      <w:pPr>
        <w:spacing w:after="200"/>
      </w:pPr>
      <w:r>
        <w:rPr>
          <w:b/>
          <w:bCs/>
        </w:rPr>
        <w:t xml:space="preserve">Where you meet this: </w:t>
      </w:r>
      <w:r>
        <w:t xml:space="preserve">Capacitor and inductor behavior, amplifier slew rate, energy as the integral of power, and battery fuel gauges that integrate current over time (coulomb counters).</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24.1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24.1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24.2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24.3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24.1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24.4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shd w:fill="E8F1E4" w:val="clear"/>
        <w:spacing w:after="80" w:before="120"/>
      </w:pPr>
      <w:r>
        <w:rPr>
          <w:b/>
          <w:bCs/>
        </w:rPr>
        <w:t xml:space="preserve">From the Bench</w:t>
      </w:r>
    </w:p>
    <w:p>
      <w:pPr>
        <w:shd w:fill="E8F1E4" w:val="clear"/>
        <w:spacing w:after="120"/>
      </w:pPr>
      <w:r>
        <w:t xml:space="preserve">Estimate derivatives from what a scope shows you: i = C·Δv/Δt. A 100 pF load swung through 3.3 V in 1 ns draws about 0.33 A during the edge, which is why fast logic needs decoupling capacitors right at its power pins.</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 = C dv/dt and v = L di/dt, with Δ approximations.</w:t>
      </w:r>
    </w:p>
    <w:p>
      <w:pPr>
        <w:pStyle w:val="ListParagraph"/>
        <w:numPr>
          <w:ilvl w:val="0"/>
          <w:numId w:val="2"/>
        </w:numPr>
        <w:spacing w:after="60"/>
      </w:pPr>
      <w:r>
        <w:t xml:space="preserve">The area under a curve as accumulated charge or energy.</w:t>
      </w:r>
    </w:p>
    <w:p>
      <w:pPr>
        <w:spacing w:after="60" w:before="120"/>
      </w:pPr>
      <w:r>
        <w:rPr>
          <w:b/>
          <w:bCs/>
        </w:rPr>
        <w:t xml:space="preserve">Mostly for exams and deeper study</w:t>
      </w:r>
    </w:p>
    <w:p>
      <w:pPr>
        <w:pStyle w:val="ListParagraph"/>
        <w:numPr>
          <w:ilvl w:val="0"/>
          <w:numId w:val="2"/>
        </w:numPr>
        <w:spacing w:after="60"/>
      </w:pPr>
      <w:r>
        <w:t xml:space="preserve">Formal differentiation and integration rules.</w:t>
      </w:r>
    </w:p>
    <w:p>
      <w:pPr>
        <w:pStyle w:val="ListParagraph"/>
        <w:numPr>
          <w:ilvl w:val="0"/>
          <w:numId w:val="2"/>
        </w:numPr>
        <w:spacing w:after="60"/>
      </w:pPr>
      <w:r>
        <w:t xml:space="preserve">Analytic solutions of differential equations.</w:t>
      </w:r>
    </w:p>
    <w:p>
      <w:r>
        <w:br w:type="page"/>
      </w:r>
    </w:p>
    <w:p>
      <w:pPr>
        <w:pStyle w:val="Heading1"/>
        <w:spacing w:after="240" w:before="480"/>
      </w:pPr>
      <w:bookmarkStart w:id="131" w:name="_TocAll0031"/>
      <w:bookmarkEnd w:id="131"/>
      <w:r>
        <w:t xml:space="preserve">Chapter 25 — Where This Book Leads Next</w:t>
      </w:r>
    </w:p>
    <w:p>
      <w:pPr>
        <w:spacing w:after="160"/>
      </w:pPr>
      <w:r>
        <w:t xml:space="preserve">Every toolbox needs a label on the lid. Before the circuits start, this short chapter says which Part II tools you will reach for constantly and which can stay in the drawer for a while.</w:t>
      </w:r>
    </w:p>
    <w:p>
      <w:pPr>
        <w:spacing w:after="200"/>
      </w:pPr>
      <w:r>
        <w:rPr>
          <w:b/>
          <w:bCs/>
        </w:rPr>
        <w:t xml:space="preserve">Where you meet this: </w:t>
      </w:r>
      <w:r>
        <w:t xml:space="preserve">Part III of this book, and Books 2, 4 and 5 of the series.</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25.1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24's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25.2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25.3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25.4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Algebra, linear equations, decibels, complex numbers and phasors, constantly.</w:t>
      </w:r>
    </w:p>
    <w:p>
      <w:pPr>
        <w:spacing w:after="60" w:before="120"/>
      </w:pPr>
      <w:r>
        <w:rPr>
          <w:b/>
          <w:bCs/>
        </w:rPr>
        <w:t xml:space="preserve">Mostly for exams and deeper study</w:t>
      </w:r>
    </w:p>
    <w:p>
      <w:pPr>
        <w:pStyle w:val="ListParagraph"/>
        <w:numPr>
          <w:ilvl w:val="0"/>
          <w:numId w:val="2"/>
        </w:numPr>
        <w:spacing w:after="60"/>
      </w:pPr>
      <w:r>
        <w:t xml:space="preserve">Calculus beyond simple derivatives and integrals, mostly in later and more theoretical work.</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26 — Circuit Elements and Kirchhoff's Laws</w:t>
      </w:r>
    </w:p>
    <w:p>
      <w:pPr>
        <w:spacing w:after="160"/>
      </w:pPr>
      <w:r>
        <w:t xml:space="preserve">Every circuit, from a flashlight to a server motherboard, obeys two rules. Current flowing into a junction must flow out, and the voltages around any closed loop add to zero. That's it. Everything else in this part is clever bookkeeping built on those two rules.</w:t>
      </w:r>
    </w:p>
    <w:p>
      <w:pPr>
        <w:spacing w:after="200"/>
      </w:pPr>
      <w:r>
        <w:rPr>
          <w:b/>
          <w:bCs/>
        </w:rPr>
        <w:t xml:space="preserve">Where you meet this: </w:t>
      </w:r>
      <w:r>
        <w:t xml:space="preserve">Every debugging session, current-sense measurements, power budgets, and the equations inside every circuit simulator.</w:t>
      </w:r>
    </w:p>
    <w:p>
      <w:pPr>
        <w:pStyle w:val="Heading2"/>
        <w:spacing w:after="160" w:before="360"/>
      </w:pPr>
      <w:r>
        <w:t xml:space="preserve">26.1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26.2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26.3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26.4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26.1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26.5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26.1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26.2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shd w:fill="E8F1E4" w:val="clear"/>
        <w:spacing w:after="80" w:before="120"/>
      </w:pPr>
      <w:r>
        <w:rPr>
          <w:b/>
          <w:bCs/>
        </w:rPr>
        <w:t xml:space="preserve">From the Bench</w:t>
      </w:r>
    </w:p>
    <w:p>
      <w:pPr>
        <w:shd w:fill="E8F1E4" w:val="clear"/>
        <w:spacing w:after="120"/>
      </w:pPr>
      <w:r>
        <w:t xml:space="preserve">KVL is your best debugging tool. Measure the voltages around a loop with a meter; if the drops don't add up to the supply, there is a resistance you didn't plan for, usually a poor solder joint, a tired connector or an undersized trace. Measuring the voltage along a few centimeters of supply trace under load is a cheap way to find one.</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for every quick check.</w:t>
      </w:r>
    </w:p>
    <w:p>
      <w:pPr>
        <w:pStyle w:val="ListParagraph"/>
        <w:numPr>
          <w:ilvl w:val="0"/>
          <w:numId w:val="2"/>
        </w:numPr>
        <w:spacing w:after="60"/>
      </w:pPr>
      <w:r>
        <w:t xml:space="preserve">The passive sign convention.</w:t>
      </w:r>
    </w:p>
    <w:p>
      <w:pPr>
        <w:spacing w:after="60" w:before="120"/>
      </w:pPr>
      <w:r>
        <w:rPr>
          <w:b/>
          <w:bCs/>
        </w:rPr>
        <w:t xml:space="preserve">Mostly for exams and deeper study</w:t>
      </w:r>
    </w:p>
    <w:p>
      <w:pPr>
        <w:pStyle w:val="ListParagraph"/>
        <w:numPr>
          <w:ilvl w:val="0"/>
          <w:numId w:val="2"/>
        </w:numPr>
        <w:spacing w:after="60"/>
      </w:pPr>
      <w:r>
        <w:t xml:space="preserve">Formal derivations from conservation of charge and energy.</w:t>
      </w:r>
    </w:p>
    <w:p>
      <w:r>
        <w:br w:type="page"/>
      </w:r>
    </w:p>
    <w:p>
      <w:pPr>
        <w:pStyle w:val="Heading1"/>
        <w:spacing w:after="240" w:before="480"/>
      </w:pPr>
      <w:bookmarkStart w:id="134" w:name="_TocAll0034"/>
      <w:bookmarkEnd w:id="134"/>
      <w:r>
        <w:t xml:space="preserve">Chapter 27 — Equivalent Resistance and Dividers</w:t>
      </w:r>
    </w:p>
    <w:p>
      <w:pPr>
        <w:spacing w:after="160"/>
      </w:pPr>
      <w:r>
        <w:t xml:space="preserve">A thermostat, a potentiometer volume knob and the feedback network of a phone charger's regulator all use the same trick: two resistances in series, with the output taken from the middle. This chapter makes series, parallel and dividers second nature.</w:t>
      </w:r>
    </w:p>
    <w:p>
      <w:pPr>
        <w:spacing w:after="200"/>
      </w:pPr>
      <w:r>
        <w:rPr>
          <w:b/>
          <w:bCs/>
        </w:rPr>
        <w:t xml:space="preserve">Where you meet this: </w:t>
      </w:r>
      <w:r>
        <w:t xml:space="preserve">Sensor interfaces (thermistors, potentiometers), the feedback networks that set a regulator's output voltage, attenuators, and scaling signals for ADC inputs.</w:t>
      </w:r>
    </w:p>
    <w:p>
      <w:pPr>
        <w:pStyle w:val="Heading2"/>
        <w:spacing w:after="160" w:before="360"/>
      </w:pPr>
      <w:r>
        <w:t xml:space="preserve">27.1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only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27.1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27.2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28 and 29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27.3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27.2 — Voltage and current dividers, with their governing formulas.</w:t>
      </w:r>
    </w:p>
    <w:p>
      <w:pPr>
        <w:pStyle w:val="Heading2"/>
        <w:spacing w:after="160" w:before="360"/>
      </w:pPr>
      <w:r>
        <w:t xml:space="preserve">27.4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2"/>
        <w:spacing w:after="160" w:before="360"/>
      </w:pPr>
      <w:r>
        <w:t xml:space="preserve">27.5 Sensors Are Mostly Dividers</w:t>
      </w:r>
    </w:p>
    <w:p>
      <w:pPr>
        <w:spacing w:after="200" w:line="276"/>
      </w:pPr>
      <w:r>
        <w:t xml:space="preserve">Look back at the reader lab in Figure L.1. Every sense in the kit, and in most products, works the same way: a physical quantity changes a resistance, a capacitance, or an inductance, and a circuit turns that change into a voltage a converter can read. Resistive sensors are the simplest and the most common: thermistors for temperature, LDRs for light (Section 8.5), strain gauges for force and weight, potentiometers for position. Capacitive sensors read touch, humidity (most electronic hygrometers use a capacitive polymer film), and liquid level; inductive sensors find metal and measure position without contact. The later books return to capacitive and inductive sensing; this section handles the resistive ones, which need nothing more than the divider of Section 27.3.</w:t>
      </w:r>
    </w:p>
    <w:p>
      <w:pPr>
        <w:spacing w:after="200" w:line="276"/>
      </w:pPr>
      <w:r>
        <w:t xml:space="preserve">Your own senses fall into the same families, which is a useful way to remember them. Sight is a light sensor: the LDR of Section 8.5, a photodiode, or a camera. Hearing is a microphone, a capacitor with one plate that moves. Touch is a capacitive pad or a strain gauge. Warmth is a thermistor. Balance is an accelerometer, a tiny capacitive structure etched into silicon (Book 7 opens one up). Smell and taste are gas and pH sensors, whose resistance or voltage changes with chemistry. Every one of them ends as a voltage on a converter's input, and most pass through a divider or a bridge on the way.</w:t>
      </w:r>
    </w:p>
    <w:p>
      <w:pPr>
        <w:spacing w:after="200" w:line="276"/>
      </w:pPr>
      <w:r>
        <w:t xml:space="preserve">A negative-temperature-coefficient (NTC) thermistor is a ceramic bead whose resistance falls steeply as it warms. Its data sheet gives two numbers: R₂₅, the resistance at 25 °C, and B, a constant in kelvin. Between those, the B-equation R(T) = R₂₅ e^(B(1/T − 1/T₂₅)), with T in kelvin, describes the curve well over a few tens of degrees. The common 10 kΩ, B = 3950 K part (MF52-type beads) changes by about 4.4 % per degree near room temperature, ten times more than a copper wire.</w:t>
      </w:r>
    </w:p>
    <w:p>
      <w:pPr>
        <w:shd w:fill="E8F0E8" w:val="clear"/>
        <w:spacing w:after="80" w:before="120"/>
      </w:pPr>
      <w:r>
        <w:rPr>
          <w:b/>
          <w:bCs/>
        </w:rPr>
        <w:t xml:space="preserve">Worked Example 27.3 — The Thermistor Divider, Analog First</w:t>
      </w:r>
    </w:p>
    <w:p>
      <w:pPr>
        <w:shd w:fill="E8F0E8" w:val="clear"/>
        <w:spacing w:after="120"/>
      </w:pPr>
      <w:r>
        <w:rPr>
          <w:b/>
          <w:bCs/>
        </w:rPr>
        <w:t xml:space="preserve">Problem: </w:t>
      </w:r>
      <w:r>
        <w:t xml:space="preserve">A 10 kΩ NTC (B = 3950 K) forms the bottom of a divider with a fixed 10 kΩ resistor on top, powered from 3.3 V. Find the output at 0, 25, and 50 °C, the sensitivity near 25 °C in mV per degree, what one count of the ESP32-S3's ADC means in degrees, and how much the thermistor heats itself.</w:t>
      </w:r>
    </w:p>
    <w:p>
      <w:pPr>
        <w:shd w:fill="E8F0E8" w:val="clear"/>
        <w:spacing w:after="120"/>
      </w:pPr>
      <w:r>
        <w:rPr>
          <w:b/>
          <w:bCs/>
        </w:rPr>
        <w:t xml:space="preserve">Solution: </w:t>
      </w:r>
      <w:r>
        <w:t xml:space="preserve">The B-equation gives 33.6 kΩ at 0 °C (273.15 K), 10.0 kΩ at 25 °C, and 3.59 kΩ at 50 °C. (The maker's table says 32.1 kΩ at 0 °C: the B-equation is a model, good near its two reference temperatures and a few percent off far from them; the three-constant Steinhart-Hart equation does better.) The divider gives V_out = 3.3 × R/(10 k + R): 2.54 V at 0 °C, 1.65 V at 25 °C, and 0.87 V at 50 °C. Sensitivity near 25 °C: dR/dT = −BR/T² = −3950 × 10 kΩ/298.15² ≈ −444 Ω/K, and the divider's slope there is 3.3 × 10 k/(20 k)² = 82.5 µV/Ω, so the output moves about −36.7 mV per degree. One ADC count (0.71 mV) is then about 0.02 °C, far finer than the ±50 mV converter error, which alone is worth about ±1.4 °C until calibrated. Self-heating: at 25 °C the thermistor dissipates (1.65 V)²/10 kΩ ≈ 0.27 mW, and with a dissipation constant of about 2 mW/°C it runs about 0.14 °C warm. Choosing the fixed resistor equal to the thermistor's resistance at the temperature you care about most puts the steepest part of the curve there.</w:t>
      </w:r>
    </w:p>
    <w:p>
      <w:pPr>
        <w:spacing w:after="60" w:before="200"/>
        <w:jc w:val="center"/>
      </w:pPr>
      <w:r>
        <w:drawing>
          <wp:inline xmlns:a="http://schemas.openxmlformats.org/drawingml/2006/main" xmlns:pic="http://schemas.openxmlformats.org/drawingml/2006/picture">
            <wp:extent cx="5120640" cy="2816352"/>
            <wp:docPr id="15" name="Picture 15" descr="Graph of divider output voltage against temperature from minus 10 to 60 degrees Celsius. A blue curve falls from about 2.8 volts to about 0.6 volts. Marked points: 0 degrees, 2.54 V; 25 degrees, 1.65 V; 50 degrees, 0.87 V. A red tangent at 25 degrees is labeled minus 36.7 millivolts per degree. A small inset schematic shows 3.3 V, a 10 kilohm resistor, the output node, and the NTC thermistor to ground. A secondary axis on the right shows ESP32-S3 ADC counts." title="Figure 27.3"/>
            <wp:cNvGraphicFramePr>
              <a:graphicFrameLocks noChangeAspect="1"/>
            </wp:cNvGraphicFramePr>
            <a:graphic>
              <a:graphicData uri="http://schemas.openxmlformats.org/drawingml/2006/picture">
                <pic:pic>
                  <pic:nvPicPr>
                    <pic:cNvPr id="0" name="b1_thermistor_divider.png"/>
                    <pic:cNvPicPr/>
                  </pic:nvPicPr>
                  <pic:blipFill>
                    <a:blip r:embed="rId6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27.3 — A 10 kΩ NTC thermistor under a 10 kΩ resistor. The output falls from 2.54 V at 0 °C to 0.87 V at 50 °C and is steepest, about −37 mV per degree, around 25 °C, where the thermistor matches the fixed resistor.</w:t>
      </w:r>
    </w:p>
    <w:p>
      <w:pPr>
        <w:pStyle w:val="Heading2"/>
        <w:spacing w:after="160" w:before="360"/>
      </w:pPr>
      <w:r>
        <w:t xml:space="preserve">27.6 The Wheatstone Bridge</w:t>
      </w:r>
    </w:p>
    <w:p>
      <w:pPr>
        <w:spacing w:after="200" w:line="276"/>
      </w:pPr>
      <w:r>
        <w:t xml:space="preserve">A divider's output sits on top of a large fixed voltage: 1.65 V, changing by tens of millivolts. To see a tiny change, build two dividers side by side and measure between their outputs. That is the Wheatstone bridge. If both dividers have the same ratio, the bridge is balanced and its output is zero; a small change in one arm gives a small output that is now all signal, ready to be amplified or compared. With a supply V_s, one divider of R₁ over R₂ and the other of R₃ over R₄ (each measured to the bottom), V_out = V_s[R₂/(R₁ + R₂) − R₄/(R₃ + R₄)], and balance means R₁/R₂ = R₃/R₄.</w:t>
      </w:r>
    </w:p>
    <w:p>
      <w:pPr>
        <w:shd w:fill="E8F0E8" w:val="clear"/>
        <w:spacing w:after="80" w:before="120"/>
      </w:pPr>
      <w:r>
        <w:rPr>
          <w:b/>
          <w:bCs/>
        </w:rPr>
        <w:t xml:space="preserve">Worked Example 27.4 — A Thermostat With No Code</w:t>
      </w:r>
    </w:p>
    <w:p>
      <w:pPr>
        <w:shd w:fill="E8F0E8" w:val="clear"/>
        <w:spacing w:after="120"/>
      </w:pPr>
      <w:r>
        <w:rPr>
          <w:b/>
          <w:bCs/>
        </w:rPr>
        <w:t xml:space="preserve">Problem: </w:t>
      </w:r>
      <w:r>
        <w:t xml:space="preserve">A bridge from 3.3 V has a fixed 10 kΩ over the NTC of Worked Example 27.3 on one side, and a fixed 10 kΩ over a set-point potentiometer on the other. The potentiometer is set to the thermistor's resistance at 20 °C. A comparator (an LM393, say) switches the heater on when the thermistor side is the higher of the two. Find the potentiometer setting and the bridge output at 18 °C and 22 °C.</w:t>
      </w:r>
    </w:p>
    <w:p>
      <w:pPr>
        <w:shd w:fill="E8F0E8" w:val="clear"/>
        <w:spacing w:after="120"/>
      </w:pPr>
      <w:r>
        <w:rPr>
          <w:b/>
          <w:bCs/>
        </w:rPr>
        <w:t xml:space="preserve">Solution: </w:t>
      </w:r>
      <w:r>
        <w:t xml:space="preserve">At 20 °C (293.15 K), the B-equation gives R = 10 kΩ × e^(3950(1/293.15 − 1/298.15)) ≈ 12.54 kΩ, so the potentiometer is set to 12.54 kΩ, and its side sits at 3.3 × 12.54/22.54 ≈ 1.836 V. At 18 °C the thermistor is 13.75 kΩ and its side sits at 3.3 × 13.75/23.75 ≈ 1.911 V: the output is +75 mV and the comparator turns the heater on. At 22 °C the output is about −75 mV and the heater turns off. The whole thermostat is two resistors, a thermistor, a potentiometer, and a comparator, with no software to crash. A real one adds a little positive feedback around the comparator (hysteresis, Book 2) so that it does not chatter on and off at exactly 20 °C.</w:t>
      </w:r>
    </w:p>
    <w:p>
      <w:pPr>
        <w:spacing w:after="60" w:before="200"/>
        <w:jc w:val="center"/>
      </w:pPr>
      <w:r>
        <w:drawing>
          <wp:inline xmlns:a="http://schemas.openxmlformats.org/drawingml/2006/main" xmlns:pic="http://schemas.openxmlformats.org/drawingml/2006/picture">
            <wp:extent cx="5120640" cy="2765146"/>
            <wp:docPr id="15" name="Picture 15" descr="Schematic: a 3.3 V supply feeds two dividers in parallel. Left: a 10 kilohm resistor over the NTC thermistor to ground, output node A. Right: a 10 kilohm resistor over a 12.54 kilohm set-point potentiometer, output node B. Node A goes to the plus input of an LM393 comparator and node B to its minus input; the comparator output drives the heater relay. Notes: at 18 degrees, A minus B equals plus 75 millivolts, heater on; at 22 degrees, about minus 75 millivolts, heater off." title="Figure 27.4"/>
            <wp:cNvGraphicFramePr>
              <a:graphicFrameLocks noChangeAspect="1"/>
            </wp:cNvGraphicFramePr>
            <a:graphic>
              <a:graphicData uri="http://schemas.openxmlformats.org/drawingml/2006/picture">
                <pic:pic>
                  <pic:nvPicPr>
                    <pic:cNvPr id="0" name="b1_thermostat_bridge.png"/>
                    <pic:cNvPicPr/>
                  </pic:nvPicPr>
                  <pic:blipFill>
                    <a:blip r:embed="rId62"/>
                    <a:stretch>
                      <a:fillRect/>
                    </a:stretch>
                  </pic:blipFill>
                  <pic:spPr>
                    <a:xfrm>
                      <a:off x="0" y="0"/>
                      <a:ext cx="5120640" cy="2765146"/>
                    </a:xfrm>
                    <a:prstGeom prst="rect"/>
                  </pic:spPr>
                </pic:pic>
              </a:graphicData>
            </a:graphic>
          </wp:inline>
        </w:drawing>
      </w:r>
    </w:p>
    <w:p>
      <w:pPr>
        <w:spacing w:after="200"/>
        <w:jc w:val="center"/>
      </w:pPr>
      <w:r>
        <w:rPr>
          <w:i/>
          <w:iCs/>
          <w:color w:val="555555"/>
          <w:sz w:val="19"/>
          <w:szCs w:val="19"/>
        </w:rPr>
        <w:t xml:space="preserve">Figure 27.4 — The analog-first thermostat: a Wheatstone bridge compares the thermistor with a set-point potentiometer, and a comparator turns the bridge's few tens of millivolts into a clean on or off for the heater.</w:t>
      </w:r>
    </w:p>
    <w:p>
      <w:pPr>
        <w:spacing w:after="200" w:line="276"/>
      </w:pPr>
      <w:r>
        <w:t xml:space="preserve">Now the same job in about twenty lines on the ESP32-S3: read the divider of Worked Example 27.3 with the ADC, convert the voltage to resistance and the resistance to temperature with the B-equation, compare with a set point that has a degree of hysteresis, and drive the relay from a pin. The code version can also show the temperature on the OLED, follow a weekly schedule, and report over Wi-Fi. The analog version keeps working if the firmware hangs. That is why real thermostats and appliances often keep a simple hardware cut-out, a thermal fuse or a comparator, beside the microcontroller: the code handles comfort and the hardware handles safety. The same pattern appears in every later book.</w:t>
      </w:r>
    </w:p>
    <w:p>
      <w:pPr>
        <w:spacing w:after="200" w:line="276"/>
      </w:pPr>
      <w:r>
        <w:t xml:space="preserve">Bridges are also how scales weigh. A load cell is a metal bar with four strain gauges glued to it, wired as a full bridge, so that bending the bar unbalances all four arms at once. Its data sheet gives the output at full load per volt of supply. Every scale you have stood on contains one, and so does the reader lab's Smart Refrigerator Monitor.</w:t>
      </w:r>
    </w:p>
    <w:p>
      <w:pPr>
        <w:shd w:fill="E8F0E8" w:val="clear"/>
        <w:spacing w:after="80" w:before="120"/>
      </w:pPr>
      <w:r>
        <w:rPr>
          <w:b/>
          <w:bCs/>
        </w:rPr>
        <w:t xml:space="preserve">Worked Example 27.5 — Weighing the Milk</w:t>
      </w:r>
    </w:p>
    <w:p>
      <w:pPr>
        <w:shd w:fill="E8F0E8" w:val="clear"/>
        <w:spacing w:after="120"/>
      </w:pPr>
      <w:r>
        <w:rPr>
          <w:b/>
          <w:bCs/>
        </w:rPr>
        <w:t xml:space="preserve">Problem: </w:t>
      </w:r>
      <w:r>
        <w:t xml:space="preserve">The Smart Refrigerator Monitor puts a 5 kg load cell (rated output 1.0 mV/V, such as a TAL220) under the milk shelf, excited from 5 V and read by an HX711, a 24-bit converter made for bridges, whose gain-128 input spans ±20 mV. Find the full-scale output, the output for a 1 L carton of milk (1.03 kg), and the fraction of the HX711's range in use. A thermistor divider like Worked Example 27.3 watches the fridge temperature beside it.</w:t>
      </w:r>
    </w:p>
    <w:p>
      <w:pPr>
        <w:shd w:fill="E8F0E8" w:val="clear"/>
        <w:spacing w:after="120"/>
      </w:pPr>
      <w:r>
        <w:rPr>
          <w:b/>
          <w:bCs/>
        </w:rPr>
        <w:t xml:space="preserve">Solution: </w:t>
      </w:r>
      <w:r>
        <w:t xml:space="preserve">Full-scale output = 1.0 mV/V × 5 V = 5.0 mV at 5 kg, so the cell gives 1.0 mV per kilogram, and the carton produces about 1.03 mV. The HX711's ±20 mV input is four times larger than the cell's 5 mV full scale, so a quarter of its range is in use, and its 24 bits leave ample resolution. The bridge's zero is not perfect (the data sheet allows ±0.1 % of full scale, ±5 µV here), so the firmware stores the empty-shelf reading and subtracts it, the tare. When the reading drops below about 0.2 mV, less than a fifth of a carton, the monitor sends a shopping reminder. Learn it here, buy the IC at work: the HX711 is the bridge-plus-amplifier-plus-converter of this section in one small package.</w:t>
      </w:r>
    </w:p>
    <w:p>
      <w:pPr>
        <w:pStyle w:val="Heading2"/>
        <w:spacing w:after="160" w:before="360"/>
      </w:pPr>
      <w:r>
        <w:t xml:space="preserve">27.7 Between 5 V and 3.3 V: A Divider as a Level Shifter</w:t>
      </w:r>
    </w:p>
    <w:p>
      <w:pPr>
        <w:spacing w:after="200" w:line="276"/>
      </w:pPr>
      <w:r>
        <w:t xml:space="preserve">Older parts and many hobby modules use 5 V logic; the ESP32-S3 uses 3.3 V, and its pins are not designed to accept 5 V. A 5 V output connected straight to a 3.3 V input pushes current through the input's protection diodes into the supply and can damage the chip. For a slow signal going down from 5 V to 3.3 V, a divider is enough. Going up from 3.3 V to 5 V often needs nothing: a 5 V TTL-style input sees anything above about 2.0 V as high. Fast or two-way buses such as I²C use a small transistor level-shifter module instead.</w:t>
      </w:r>
    </w:p>
    <w:p>
      <w:pPr>
        <w:shd w:fill="E8F0E8" w:val="clear"/>
        <w:spacing w:after="80" w:before="120"/>
      </w:pPr>
      <w:r>
        <w:rPr>
          <w:b/>
          <w:bCs/>
        </w:rPr>
        <w:t xml:space="preserve">Worked Example 27.6 — The Ultrasonic Echo Pin</w:t>
      </w:r>
    </w:p>
    <w:p>
      <w:pPr>
        <w:shd w:fill="E8F0E8" w:val="clear"/>
        <w:spacing w:after="120"/>
      </w:pPr>
      <w:r>
        <w:rPr>
          <w:b/>
          <w:bCs/>
        </w:rPr>
        <w:t xml:space="preserve">Problem: </w:t>
      </w:r>
      <w:r>
        <w:t xml:space="preserve">The HC-SR04's echo output swings to 5.0 V. The ESP32-S3 input needs at least 0.75 × 3.3 = 2.475 V to read a 1 and must not see more than 3.6 V. Choose a divider.</w:t>
      </w:r>
    </w:p>
    <w:p>
      <w:pPr>
        <w:shd w:fill="E8F0E8" w:val="clear"/>
        <w:spacing w:after="120"/>
      </w:pPr>
      <w:r>
        <w:rPr>
          <w:b/>
          <w:bCs/>
        </w:rPr>
        <w:t xml:space="preserve">Solution: </w:t>
      </w:r>
      <w:r>
        <w:t xml:space="preserve">Try 2.2 kΩ on top and 3.3 kΩ below: V = 5.0 × 3.3/(2.2 + 3.3) = 3.0 V. That clears the 2.475 V threshold by about 0.5 V and stays 0.6 V below the limit. The divider draws 5.0/5.5 kΩ ≈ 0.91 mA while the echo is high, which the module drives easily. Its Thevenin resistance, 2.2 ∥ 3.3 ≈ 1.3 kΩ, with a few picofarads of pin capacitance gives a time constant of a few nanoseconds, nothing next to an echo pulse hundreds of microseconds long. The trigger needs no divider: the ESP32-S3's high output, close to 3.3 V, is above the module's TTL-level threshold (2.0 to 2.4 V, depending on the data sheet).</w:t>
      </w:r>
    </w:p>
    <w:p>
      <w:pPr>
        <w:shd w:fill="E8F1E4" w:val="clear"/>
        <w:spacing w:after="80" w:before="120"/>
      </w:pPr>
      <w:r>
        <w:rPr>
          <w:b/>
          <w:bCs/>
        </w:rPr>
        <w:t xml:space="preserve">From the Bench</w:t>
      </w:r>
    </w:p>
    <w:p>
      <w:pPr>
        <w:shd w:fill="E8F1E4" w:val="clear"/>
        <w:spacing w:after="120"/>
      </w:pPr>
      <w:r>
        <w:t xml:space="preserve">A divider only divides properly when its load draws much less current than the divider does. A 100 kΩ/100 kΩ divider feeding a 100 kΩ input gives one-third, not one-half. Rule of thumb: make the load at least ten times the divider's output resistance (the two resistors in parallel), or buffer the output with an op-amp.</w:t>
      </w:r>
    </w:p>
    <w:p>
      <w:pPr>
        <w:shd w:fill="E3ECF7" w:val="clear"/>
        <w:spacing w:after="80" w:before="120"/>
      </w:pPr>
      <w:r>
        <w:rPr>
          <w:b/>
          <w:bCs/>
        </w:rPr>
        <w:t xml:space="preserve">On the Job</w:t>
      </w:r>
    </w:p>
    <w:p>
      <w:pPr>
        <w:shd w:fill="E3ECF7" w:val="clear"/>
        <w:spacing w:after="120"/>
      </w:pPr>
      <w:r>
        <w:t xml:space="preserve">Smart-thermostat teams show where this chapter goes. A commercial smart thermostat's sensing layer is a temperature sensor, a humidity sensor, a motion or proximity sensor to know whether anyone is home, and an ambient-light sensor for the display, all feeding a microcontroller that switches the heating and cooling through relays or solid-state switches on the 24 V AC control wires of a North American heating system. Hardware engineers there use thermal chambers, reference thermometers, SPICE, and long logging runs. A typical task: the thermostat reads 1.5 °C too warm because the display, the processor, and the Wi-Fi radio heat the case. The engineer moves the sensor to the bottom edge, cuts slots in the board around it so heat cannot flow in through the copper, and adds a firmware correction based on how hard the electronics are working, then proves it in the chamber over a week of simulated days.</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pPr>
        <w:pStyle w:val="ListParagraph"/>
        <w:numPr>
          <w:ilvl w:val="0"/>
          <w:numId w:val="2"/>
        </w:numPr>
        <w:spacing w:after="100"/>
      </w:pPr>
      <w:r>
        <w:t xml:space="preserve">A 10 kΩ NTC thermistor with B = 3950 K forms the bottom of a divider, with a fixed 10 kΩ resistor on top and 3.3 V across the pair. Using the B-equation, find the output voltage at 25 °C and at 40 °C.</w:t>
      </w:r>
    </w:p>
    <w:p>
      <w:pPr>
        <w:pStyle w:val="ListParagraph"/>
        <w:numPr>
          <w:ilvl w:val="0"/>
          <w:numId w:val="2"/>
        </w:numPr>
        <w:spacing w:after="100"/>
      </w:pPr>
      <w:r>
        <w:t xml:space="preserve">An ultrasonic sensor's 5.0 V echo output must drive a 3.3 V input whose high threshold is 2.475 V and whose absolute maximum is 3.6 V. Check a divider of 1.0 kΩ (top) over 2.0 kΩ, and one of 2.2 kΩ over 3.3 kΩ, and choose one.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Series and parallel combination.</w:t>
      </w:r>
    </w:p>
    <w:p>
      <w:pPr>
        <w:pStyle w:val="ListParagraph"/>
        <w:numPr>
          <w:ilvl w:val="0"/>
          <w:numId w:val="2"/>
        </w:numPr>
        <w:spacing w:after="60"/>
      </w:pPr>
      <w:r>
        <w:t xml:space="preserve">Voltage and current dividers, and the loading rule.</w:t>
      </w:r>
    </w:p>
    <w:p>
      <w:pPr>
        <w:pStyle w:val="ListParagraph"/>
        <w:numPr>
          <w:ilvl w:val="0"/>
          <w:numId w:val="2"/>
        </w:numPr>
        <w:spacing w:after="60"/>
      </w:pPr>
      <w:r>
        <w:t xml:space="preserve">Thermistor dividers with the B-equation, bridges for small changes, and a divider that brings a 5 V signal down to 3.3 V.</w:t>
      </w:r>
    </w:p>
    <w:p>
      <w:pPr>
        <w:spacing w:after="60" w:before="120"/>
      </w:pPr>
      <w:r>
        <w:rPr>
          <w:b/>
          <w:bCs/>
        </w:rPr>
        <w:t xml:space="preserve">Mostly for exams and deeper study</w:t>
      </w:r>
    </w:p>
    <w:p>
      <w:pPr>
        <w:pStyle w:val="ListParagraph"/>
        <w:numPr>
          <w:ilvl w:val="0"/>
          <w:numId w:val="2"/>
        </w:numPr>
        <w:spacing w:after="60"/>
      </w:pPr>
      <w:r>
        <w:t xml:space="preserve">Long ladder networks reduced by hand.</w:t>
      </w:r>
    </w:p>
    <w:p>
      <w:r>
        <w:br w:type="page"/>
      </w:r>
    </w:p>
    <w:p>
      <w:pPr>
        <w:pStyle w:val="Heading1"/>
        <w:spacing w:after="240" w:before="480"/>
      </w:pPr>
      <w:bookmarkStart w:id="135" w:name="_TocAll0035"/>
      <w:bookmarkEnd w:id="135"/>
      <w:r>
        <w:t xml:space="preserve">Chapter 28 — Nodal Analysis</w:t>
      </w:r>
    </w:p>
    <w:p>
      <w:pPr>
        <w:spacing w:after="160"/>
      </w:pPr>
      <w:r>
        <w:t xml:space="preserve">Faced with a tangle of resistors and sources, nodal analysis gives you a recipe that always works: label the node voltages, write KCL at each node, solve. It is also, in essence, what a SPICE simulator does, so knowing it tells you when a simulation has been set up wrong.</w:t>
      </w:r>
    </w:p>
    <w:p>
      <w:pPr>
        <w:spacing w:after="200"/>
      </w:pPr>
      <w:r>
        <w:rPr>
          <w:b/>
          <w:bCs/>
        </w:rPr>
        <w:t xml:space="preserve">Where you meet this: </w:t>
      </w:r>
      <w:r>
        <w:t xml:space="preserve">Circuit simulators (which use modified nodal analysis), op-amp circuit analysis, and bias calculations.</w:t>
      </w:r>
    </w:p>
    <w:p>
      <w:pPr>
        <w:pStyle w:val="Heading2"/>
        <w:spacing w:after="160" w:before="360"/>
      </w:pPr>
      <w:r>
        <w:t xml:space="preserve">28.1 The Idea Behind Nodal Analysis</w:t>
      </w:r>
    </w:p>
    <w:p>
      <w:pPr>
        <w:spacing w:after="200" w:line="276"/>
      </w:pPr>
      <w:r>
        <w:t xml:space="preserve">Series/parallel reduction (Chapter 27) fails as soon as a circuit contains a configuration where no two resistors are purely in series or purely in parallel with each other — a bridge circuit is the classic example. Nodal analysis is the first of two systematic methods (mesh analysis, Chapter 29,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28.1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28.2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28.3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28.4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though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28.5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shd w:fill="E8F1E4" w:val="clear"/>
        <w:spacing w:after="80" w:before="120"/>
      </w:pPr>
      <w:r>
        <w:rPr>
          <w:b/>
          <w:bCs/>
        </w:rPr>
        <w:t xml:space="preserve">From the Bench</w:t>
      </w:r>
    </w:p>
    <w:p>
      <w:pPr>
        <w:shd w:fill="E8F1E4" w:val="clear"/>
        <w:spacing w:after="120"/>
      </w:pPr>
      <w:r>
        <w:t xml:space="preserve">Choose the reference node sensibly: the node with the most connections, usually the negative supply or the board's 0 V. On the bench, every 'voltage at node X' is relative to wherever your black lead sits, so make your measurement reference the same as your analysis reference.</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and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Node voltages as unknowns, with KCL at each node.</w:t>
      </w:r>
    </w:p>
    <w:p>
      <w:pPr>
        <w:pStyle w:val="ListParagraph"/>
        <w:numPr>
          <w:ilvl w:val="0"/>
          <w:numId w:val="2"/>
        </w:numPr>
        <w:spacing w:after="60"/>
      </w:pPr>
      <w:r>
        <w:t xml:space="preserve">Supernodes when a voltage source joins two nodes.</w:t>
      </w:r>
    </w:p>
    <w:p>
      <w:pPr>
        <w:spacing w:after="60" w:before="120"/>
      </w:pPr>
      <w:r>
        <w:rPr>
          <w:b/>
          <w:bCs/>
        </w:rPr>
        <w:t xml:space="preserve">Mostly for exams and deeper study</w:t>
      </w:r>
    </w:p>
    <w:p>
      <w:pPr>
        <w:pStyle w:val="ListParagraph"/>
        <w:numPr>
          <w:ilvl w:val="0"/>
          <w:numId w:val="2"/>
        </w:numPr>
        <w:spacing w:after="60"/>
      </w:pPr>
      <w:r>
        <w:t xml:space="preserve">Large circuits with dependent sources solved by hand.</w:t>
      </w:r>
    </w:p>
    <w:p>
      <w:r>
        <w:br w:type="page"/>
      </w:r>
    </w:p>
    <w:p>
      <w:pPr>
        <w:pStyle w:val="Heading1"/>
        <w:spacing w:after="240" w:before="480"/>
      </w:pPr>
      <w:bookmarkStart w:id="136" w:name="_TocAll0036"/>
      <w:bookmarkEnd w:id="136"/>
      <w:r>
        <w:t xml:space="preserve">Chapter 29 — Mesh Analysis</w:t>
      </w:r>
    </w:p>
    <w:p>
      <w:pPr>
        <w:spacing w:after="160"/>
      </w:pPr>
      <w:r>
        <w:t xml:space="preserve">Mesh analysis is nodal analysis's twin. Instead of node voltages, you give each window of the circuit its own circulating current. For circuits with many nodes and few loops, it's the shorter road.</w:t>
      </w:r>
    </w:p>
    <w:p>
      <w:pPr>
        <w:spacing w:after="200"/>
      </w:pPr>
      <w:r>
        <w:rPr>
          <w:b/>
          <w:bCs/>
        </w:rPr>
        <w:t xml:space="preserve">Where you meet this: </w:t>
      </w:r>
      <w:r>
        <w:t xml:space="preserve">Analysis of planar circuits, loop-current thinking about power paths, and ground-loop reasoning in EMC work.</w:t>
      </w:r>
    </w:p>
    <w:p>
      <w:pPr>
        <w:pStyle w:val="Heading2"/>
        <w:spacing w:after="160" w:before="360"/>
      </w:pPr>
      <w:r>
        <w:t xml:space="preserve">29.1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29.2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29.3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right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29.1 — Two mesh currents sharing a branch: the branch carries their difference.</w:t>
      </w:r>
    </w:p>
    <w:p>
      <w:pPr>
        <w:pStyle w:val="Heading2"/>
        <w:spacing w:after="160" w:before="360"/>
      </w:pPr>
      <w:r>
        <w:t xml:space="preserve">29.4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30,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the current source and the voltage source both drive current into the top node.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(as the problem states),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shd w:fill="E8F1E4" w:val="clear"/>
        <w:spacing w:after="80" w:before="120"/>
      </w:pPr>
      <w:r>
        <w:rPr>
          <w:b/>
          <w:bCs/>
        </w:rPr>
        <w:t xml:space="preserve">From the Bench</w:t>
      </w:r>
    </w:p>
    <w:p>
      <w:pPr>
        <w:shd w:fill="E8F1E4" w:val="clear"/>
        <w:spacing w:after="120"/>
      </w:pPr>
      <w:r>
        <w:t xml:space="preserve">Thinking in loops pays off far beyond homework. Every current returns to its source, and the loop it takes sets both its magnetic field and its noise pickup. When a measurement is noisy, ask what loop the current is flowing in, and how big that loop is.</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Write the two mesh equations and solve them for both mesh currents.</w:t>
      </w:r>
    </w:p>
    <w:p>
      <w:pPr>
        <w:pStyle w:val="ListParagraph"/>
        <w:numPr>
          <w:ilvl w:val="0"/>
          <w:numId w:val="2"/>
        </w:numPr>
        <w:spacing w:after="100"/>
      </w:pPr>
      <w:r>
        <w:t xml:space="preserve">Explain why mesh analysis, unlike nodal analysis, cannot be applied directly to a non-planar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Mesh currents for circuits with few loops.</w:t>
      </w:r>
    </w:p>
    <w:p>
      <w:pPr>
        <w:pStyle w:val="ListParagraph"/>
        <w:numPr>
          <w:ilvl w:val="0"/>
          <w:numId w:val="2"/>
        </w:numPr>
        <w:spacing w:after="60"/>
      </w:pPr>
      <w:r>
        <w:t xml:space="preserve">Loop-area thinking for layout and noise.</w:t>
      </w:r>
    </w:p>
    <w:p>
      <w:pPr>
        <w:spacing w:after="60" w:before="120"/>
      </w:pPr>
      <w:r>
        <w:rPr>
          <w:b/>
          <w:bCs/>
        </w:rPr>
        <w:t xml:space="preserve">Mostly for exams and deeper study</w:t>
      </w:r>
    </w:p>
    <w:p>
      <w:pPr>
        <w:pStyle w:val="ListParagraph"/>
        <w:numPr>
          <w:ilvl w:val="0"/>
          <w:numId w:val="2"/>
        </w:numPr>
        <w:spacing w:after="60"/>
      </w:pPr>
      <w:r>
        <w:t xml:space="preserve">Supermeshes, and the limits of mesh analysis for non-planar circuits.</w:t>
      </w:r>
    </w:p>
    <w:p>
      <w:r>
        <w:br w:type="page"/>
      </w:r>
    </w:p>
    <w:p>
      <w:pPr>
        <w:pStyle w:val="Heading1"/>
        <w:spacing w:after="240" w:before="480"/>
      </w:pPr>
      <w:bookmarkStart w:id="137" w:name="_TocAll0037"/>
      <w:bookmarkEnd w:id="137"/>
      <w:r>
        <w:t xml:space="preserve">Chapter 30 — Thevenin and Norton Equivalents</w:t>
      </w:r>
    </w:p>
    <w:p>
      <w:pPr>
        <w:spacing w:after="160"/>
      </w:pPr>
      <w:r>
        <w:t xml:space="preserve">Why do a car's headlights dim when the starter cranks? Because the battery isn't an ideal source. It has internal resistance, and the starter's large current drops voltage across it. Thevenin's theorem says every linear source looks like that from the outside: an ideal voltage behind a resistance.</w:t>
      </w:r>
    </w:p>
    <w:p>
      <w:pPr>
        <w:spacing w:after="200"/>
      </w:pPr>
      <w:r>
        <w:rPr>
          <w:b/>
          <w:bCs/>
        </w:rPr>
        <w:t xml:space="preserve">Where you meet this: </w:t>
      </w:r>
      <w:r>
        <w:t xml:space="preserve">Battery internal resistance, the 50 Ω output of signal generators, sensor interfacing, and maximum power transfer in RF (Chapter 37).</w:t>
      </w:r>
    </w:p>
    <w:p>
      <w:pPr>
        <w:pStyle w:val="Heading2"/>
        <w:spacing w:after="160" w:before="360"/>
      </w:pPr>
      <w:r>
        <w:t xml:space="preserve">30.1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30.2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26–29.</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31).</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30.1 — Any linear network, viewed from a pair of terminals, is equivalent to one source and one series resistance.</w:t>
      </w:r>
    </w:p>
    <w:p>
      <w:pPr>
        <w:pStyle w:val="Heading2"/>
        <w:spacing w:after="160" w:before="360"/>
      </w:pPr>
      <w:r>
        <w:t xml:space="preserve">30.3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30.4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pacing w:after="60" w:before="200"/>
        <w:jc w:val="center"/>
      </w:pPr>
      <w:r>
        <w:drawing>
          <wp:inline xmlns:a="http://schemas.openxmlformats.org/drawingml/2006/main" xmlns:pic="http://schemas.openxmlformats.org/drawingml/2006/picture">
            <wp:extent cx="5120640" cy="2816352"/>
            <wp:docPr id="8" name="Picture 8" descr="Graph of terminal voltage in volts against load current in milliamps. A blue line falls from 10 V at zero current (the open-circuit Thevenin voltage) to zero volts at 5 mA (the Norton short-circuit current). A dashed 2 kilohm load line rises from the origin. They cross at 2.5 mA and 5 V, marked as the operating point where the load equals the Thevenin resistance and receives the maximum power, 12.5 milliwatts." title="Figure 30.2"/>
            <wp:cNvGraphicFramePr>
              <a:graphicFrameLocks noChangeAspect="1"/>
            </wp:cNvGraphicFramePr>
            <a:graphic>
              <a:graphicData uri="http://schemas.openxmlformats.org/drawingml/2006/picture">
                <pic:pic>
                  <pic:nvPicPr>
                    <pic:cNvPr id="0" name="b1_thevenin_line.png"/>
                    <pic:cNvPicPr/>
                  </pic:nvPicPr>
                  <pic:blipFill>
                    <a:blip r:embed="rId5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30.2 — A real source on one graph: open-circuit voltage at the top, short-circuit current at the right, and a straight line between them. A load equal to R_Th (here 2 kΩ) gets the most power out, at the price of wasting as much again inside the source.</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30.5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30.3,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getting as strong a signal through as possible.</w:t>
      </w:r>
    </w:p>
    <w:p>
      <w:pPr>
        <w:shd w:fill="E8F1E4" w:val="clear"/>
        <w:spacing w:after="80" w:before="120"/>
      </w:pPr>
      <w:r>
        <w:rPr>
          <w:b/>
          <w:bCs/>
        </w:rPr>
        <w:t xml:space="preserve">From the Bench</w:t>
      </w:r>
    </w:p>
    <w:p>
      <w:pPr>
        <w:shd w:fill="E8F1E4" w:val="clear"/>
        <w:spacing w:after="120"/>
      </w:pPr>
      <w:r>
        <w:t xml:space="preserve">Most function generators assume a 50 Ω load. Set one to 1 V, connect it to a high-impedance input, and you'll see about 2 V, because the generator's own 50 Ω no longer drops half the voltage. Check the generator's load or output-impedance setting before you doubt the circuit.</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Measuring V_Th (open circuit) and R_Th (with a known load).</w:t>
      </w:r>
    </w:p>
    <w:p>
      <w:pPr>
        <w:pStyle w:val="ListParagraph"/>
        <w:numPr>
          <w:ilvl w:val="0"/>
          <w:numId w:val="2"/>
        </w:numPr>
        <w:spacing w:after="60"/>
      </w:pPr>
      <w:r>
        <w:t xml:space="preserve">Thinking of every source and load as an impedance.</w:t>
      </w:r>
    </w:p>
    <w:p>
      <w:pPr>
        <w:spacing w:after="60" w:before="120"/>
      </w:pPr>
      <w:r>
        <w:rPr>
          <w:b/>
          <w:bCs/>
        </w:rPr>
        <w:t xml:space="preserve">Mostly for exams and deeper study</w:t>
      </w:r>
    </w:p>
    <w:p>
      <w:pPr>
        <w:pStyle w:val="ListParagraph"/>
        <w:numPr>
          <w:ilvl w:val="0"/>
          <w:numId w:val="2"/>
        </w:numPr>
        <w:spacing w:after="60"/>
      </w:pPr>
      <w:r>
        <w:t xml:space="preserve">The formal proof of Thevenin's theorem.</w:t>
      </w:r>
    </w:p>
    <w:p>
      <w:pPr>
        <w:pStyle w:val="ListParagraph"/>
        <w:numPr>
          <w:ilvl w:val="0"/>
          <w:numId w:val="2"/>
        </w:numPr>
        <w:spacing w:after="60"/>
      </w:pPr>
      <w:r>
        <w:t xml:space="preserve">Norton conversions with dependent sources.</w:t>
      </w:r>
    </w:p>
    <w:p>
      <w:r>
        <w:br w:type="page"/>
      </w:r>
    </w:p>
    <w:p>
      <w:pPr>
        <w:pStyle w:val="Heading1"/>
        <w:spacing w:after="240" w:before="480"/>
      </w:pPr>
      <w:bookmarkStart w:id="138" w:name="_TocAll0038"/>
      <w:bookmarkEnd w:id="138"/>
      <w:r>
        <w:t xml:space="preserve">Chapter 31 — Superposition and Linearity</w:t>
      </w:r>
    </w:p>
    <w:p>
      <w:pPr>
        <w:spacing w:after="160"/>
      </w:pPr>
      <w:r>
        <w:t xml:space="preserve">Plug a guitar into an amplifier while the fridge compressor kicks in and you hear the music and a hum together. In a linear system, each cause produces its own effect and the effects add. That is superposition, and it is why the signal and the noise can be analyzed separately.</w:t>
      </w:r>
    </w:p>
    <w:p>
      <w:pPr>
        <w:spacing w:after="200"/>
      </w:pPr>
      <w:r>
        <w:rPr>
          <w:b/>
          <w:bCs/>
        </w:rPr>
        <w:t xml:space="preserve">Where you meet this: </w:t>
      </w:r>
      <w:r>
        <w:t xml:space="preserve">Treating DC bias and AC signal separately, noise analysis, and any circuit with more than one source.</w:t>
      </w:r>
    </w:p>
    <w:p>
      <w:pPr>
        <w:pStyle w:val="Heading2"/>
        <w:spacing w:after="160" w:before="360"/>
      </w:pPr>
      <w:r>
        <w:t xml:space="preserve">31.1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31.2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only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30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31.3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one particular, especially useful, arena in which it applies.</w:t>
      </w:r>
    </w:p>
    <w:p>
      <w:pPr>
        <w:pStyle w:val="Heading2"/>
        <w:spacing w:after="160" w:before="360"/>
      </w:pPr>
      <w:r>
        <w:t xml:space="preserve">31.4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31.1 — Superposition: the response with both sources active equals the sum of each source acting alone.</w:t>
      </w:r>
    </w:p>
    <w:p>
      <w:pPr>
        <w:pStyle w:val="Heading2"/>
        <w:spacing w:after="160" w:before="360"/>
      </w:pPr>
      <w:r>
        <w:t xml:space="preserve">31.5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shd w:fill="E8F1E4" w:val="clear"/>
        <w:spacing w:after="80" w:before="120"/>
      </w:pPr>
      <w:r>
        <w:rPr>
          <w:b/>
          <w:bCs/>
        </w:rPr>
        <w:t xml:space="preserve">From the Bench</w:t>
      </w:r>
    </w:p>
    <w:p>
      <w:pPr>
        <w:shd w:fill="E8F1E4" w:val="clear"/>
        <w:spacing w:after="120"/>
      </w:pPr>
      <w:r>
        <w:t xml:space="preserve">Superposition only holds while the circuit stays linear. An amplifier near clipping, a diode switching on or an op-amp at its supply rail breaks it, and two signals that each look fine alone can intermodulate when applied together. If adding a second signal changes the first, you've left linear territory.</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Take Worked Example 31.1's two contributions (2.0 A and 1.5 A, in the same direction) and let R = 4.0 Ω. Show that adding the power each source would deliver alone gives the wrong total power, and find the size of the error.</w:t>
      </w:r>
    </w:p>
    <w:p>
      <w:pPr>
        <w:pStyle w:val="ListParagraph"/>
        <w:numPr>
          <w:ilvl w:val="0"/>
          <w:numId w:val="2"/>
        </w:numPr>
        <w:spacing w:after="100"/>
      </w:pPr>
      <w:r>
        <w:t xml:space="preserve">A linear circuit contains three independent sources. How many simplified circuits must be solved to apply superposition fully?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DC and AC analysis done separately.</w:t>
      </w:r>
    </w:p>
    <w:p>
      <w:pPr>
        <w:pStyle w:val="ListParagraph"/>
        <w:numPr>
          <w:ilvl w:val="0"/>
          <w:numId w:val="2"/>
        </w:numPr>
        <w:spacing w:after="60"/>
      </w:pPr>
      <w:r>
        <w:t xml:space="preserve">Switching sources off: voltage sources shorted, current sources opened.</w:t>
      </w:r>
    </w:p>
    <w:p>
      <w:pPr>
        <w:spacing w:after="60" w:before="120"/>
      </w:pPr>
      <w:r>
        <w:rPr>
          <w:b/>
          <w:bCs/>
        </w:rPr>
        <w:t xml:space="preserve">Mostly for exams and deeper study</w:t>
      </w:r>
    </w:p>
    <w:p>
      <w:pPr>
        <w:pStyle w:val="ListParagraph"/>
        <w:numPr>
          <w:ilvl w:val="0"/>
          <w:numId w:val="2"/>
        </w:numPr>
        <w:spacing w:after="60"/>
      </w:pPr>
      <w:r>
        <w:t xml:space="preserve">Formal proofs of additivity and homogeneity.</w:t>
      </w:r>
    </w:p>
    <w:p>
      <w:r>
        <w:br w:type="page"/>
      </w:r>
    </w:p>
    <w:p>
      <w:pPr>
        <w:pStyle w:val="Heading1"/>
        <w:spacing w:after="240" w:before="480"/>
      </w:pPr>
      <w:bookmarkStart w:id="139" w:name="_TocAll0039"/>
      <w:bookmarkEnd w:id="139"/>
      <w:r>
        <w:t xml:space="preserve">Chapter 32 — Capacitors and Inductors as Circuit Elements</w:t>
      </w:r>
    </w:p>
    <w:p>
      <w:pPr>
        <w:spacing w:after="160"/>
      </w:pPr>
      <w:r>
        <w:t xml:space="preserve">Unplug an old television or a camera flash, and some of the capacitors inside can still hold a dangerous charge minutes later. Capacitors and inductors store energy, and they resist sudden change: a capacitor's voltage cannot jump, and neither can an inductor's current.</w:t>
      </w:r>
    </w:p>
    <w:p>
      <w:pPr>
        <w:spacing w:after="200"/>
      </w:pPr>
      <w:r>
        <w:rPr>
          <w:b/>
          <w:bCs/>
        </w:rPr>
        <w:t xml:space="preserve">Where you meet this: </w:t>
      </w:r>
      <w:r>
        <w:t xml:space="preserve">Decoupling and bulk capacitors, power-supply inductors, timing circuits, filters, and motor and relay coils.</w:t>
      </w:r>
    </w:p>
    <w:p>
      <w:pPr>
        <w:pStyle w:val="Heading2"/>
        <w:spacing w:after="160" w:before="360"/>
      </w:pPr>
      <w:r>
        <w:t xml:space="preserve">32.1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only its instantaneous state, which is precisely why they are called dynamic or energy-storage elements, in contrast to a resistor's purely dissipative behavior.</w:t>
      </w:r>
    </w:p>
    <w:p>
      <w:pPr>
        <w:pStyle w:val="Heading2"/>
        <w:spacing w:after="160" w:before="360"/>
      </w:pPr>
      <w:r>
        <w:t xml:space="preserve">32.2 Continuity Conditions</w:t>
      </w:r>
    </w:p>
    <w:p>
      <w:pPr>
        <w:spacing w:after="200" w:line="276"/>
      </w:pPr>
      <w:r>
        <w:t xml:space="preserve">Two facts follow directly from the v-i relationships above and are used constantly in transient analysis (Chapter 33):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32.3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32.1 — The defining v-i relationships for a capacitor and an inductor.</w:t>
      </w:r>
    </w:p>
    <w:p>
      <w:pPr>
        <w:pStyle w:val="Heading2"/>
        <w:spacing w:after="160" w:before="360"/>
      </w:pPr>
      <w:r>
        <w:t xml:space="preserve">32.4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35 — reactive power is, in a real sense, this back-and-forth energy exchange, tallied up and given its own name and unit.</w:t>
      </w:r>
    </w:p>
    <w:p>
      <w:pPr>
        <w:shd w:fill="E8F1E4" w:val="clear"/>
        <w:spacing w:after="80" w:before="120"/>
      </w:pPr>
      <w:r>
        <w:rPr>
          <w:b/>
          <w:bCs/>
        </w:rPr>
        <w:t xml:space="preserve">From the Bench</w:t>
      </w:r>
    </w:p>
    <w:p>
      <w:pPr>
        <w:shd w:fill="E8F1E4" w:val="clear"/>
        <w:spacing w:after="120"/>
      </w:pPr>
      <w:r>
        <w:t xml:space="preserve">Discharge large capacitors before touching them, through a resistor rather than a screwdriver, and confirm with a meter. For inductors, check the saturation current: beyond it the core saturates, the inductance collapses and the current can spike. A '10 µH' inductor is only 10 µH below its rated current.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Capacitor voltage and inductor current are continuous.</w:t>
      </w:r>
    </w:p>
    <w:p>
      <w:pPr>
        <w:pStyle w:val="ListParagraph"/>
        <w:numPr>
          <w:ilvl w:val="0"/>
          <w:numId w:val="2"/>
        </w:numPr>
        <w:spacing w:after="60"/>
      </w:pPr>
      <w:r>
        <w:t xml:space="preserve">Stored energy ½CV² and ½LI².</w:t>
      </w:r>
    </w:p>
    <w:p>
      <w:pPr>
        <w:pStyle w:val="ListParagraph"/>
        <w:numPr>
          <w:ilvl w:val="0"/>
          <w:numId w:val="2"/>
        </w:numPr>
        <w:spacing w:after="60"/>
      </w:pPr>
      <w:r>
        <w:t xml:space="preserve">Combination rules, which for capacitors are the reverse of resistors.</w:t>
      </w:r>
    </w:p>
    <w:p>
      <w:pPr>
        <w:spacing w:after="60" w:before="120"/>
      </w:pPr>
      <w:r>
        <w:rPr>
          <w:b/>
          <w:bCs/>
        </w:rPr>
        <w:t xml:space="preserve">Mostly for exams and deeper study</w:t>
      </w:r>
    </w:p>
    <w:p>
      <w:pPr>
        <w:pStyle w:val="ListParagraph"/>
        <w:numPr>
          <w:ilvl w:val="0"/>
          <w:numId w:val="2"/>
        </w:numPr>
        <w:spacing w:after="60"/>
      </w:pPr>
      <w:r>
        <w:t xml:space="preserve">The formal duality between capacitors and inductors.</w:t>
      </w:r>
    </w:p>
    <w:p>
      <w:r>
        <w:br w:type="page"/>
      </w:r>
    </w:p>
    <w:p>
      <w:pPr>
        <w:pStyle w:val="Heading1"/>
        <w:spacing w:after="240" w:before="480"/>
      </w:pPr>
      <w:bookmarkStart w:id="140" w:name="_TocAll0040"/>
      <w:bookmarkEnd w:id="140"/>
      <w:r>
        <w:t xml:space="preserve">Chapter 33 — First-Order Transients: RC and RL Circuits</w:t>
      </w:r>
    </w:p>
    <w:p>
      <w:pPr>
        <w:spacing w:after="160"/>
      </w:pPr>
      <w:r>
        <w:t xml:space="preserve">Why does the indicator LED on a power strip fade slowly after you switch it off? The supply's capacitor is discharging through the LED and its resistor, along an exponential set by a single number, the time constant τ = RC.</w:t>
      </w:r>
    </w:p>
    <w:p>
      <w:pPr>
        <w:spacing w:after="200"/>
      </w:pPr>
      <w:r>
        <w:rPr>
          <w:b/>
          <w:bCs/>
        </w:rPr>
        <w:t xml:space="preserve">Where you meet this: </w:t>
      </w:r>
      <w:r>
        <w:t xml:space="preserve">Power-on reset circuits, switch debouncing, RC timers, the rise time of signals on cables, and inrush current at power-up.</w:t>
      </w:r>
    </w:p>
    <w:p>
      <w:pPr>
        <w:pStyle w:val="Heading2"/>
        <w:spacing w:after="160" w:before="360"/>
      </w:pPr>
      <w:r>
        <w:t xml:space="preserve">33.1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32 — capacitors and inductors — finally do something a purely resistive circuit cannot: respond gradually, over time, rather than instantaneously.</w:t>
      </w:r>
    </w:p>
    <w:p>
      <w:pPr>
        <w:pStyle w:val="Heading2"/>
        <w:spacing w:after="160" w:before="360"/>
      </w:pPr>
      <w:r>
        <w:t xml:space="preserve">33.2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33.3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33.1 — Capacitor voltage and resistor current during RC charging, in units of the time constant.</w:t>
      </w:r>
    </w:p>
    <w:p>
      <w:pPr>
        <w:pStyle w:val="Heading2"/>
        <w:spacing w:after="160" w:before="360"/>
      </w:pPr>
      <w:r>
        <w:t xml:space="preserve">33.4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this template with the appropriate initial value, final value, and time constant substituted in.</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33.5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27,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36's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2"/>
        <w:spacing w:after="160" w:before="360"/>
      </w:pPr>
      <w:r>
        <w:t xml:space="preserve">33.6 Transients in the Reader Lab: Buttons and the I²C Bus</w:t>
      </w:r>
    </w:p>
    <w:p>
      <w:pPr>
        <w:spacing w:after="200" w:line="276"/>
      </w:pPr>
      <w:r>
        <w:t xml:space="preserve">A push button does not close cleanly. Its metal contacts bounce for a millisecond or more, so a single press can look like several presses to a fast input. An RC filter with a time constant longer than the bounce smooths it out, and a Schmitt-trigger input (one with two thresholds, Book 2) turns the slow edge back into a clean one. The same exponential from Section 33.3 sets how fast any open-drain bus can run: on I²C, the bus the BME280 and the OLED share, the chips only pull the lines low, and a pull-up resistor charges the wiring's capacitance back up, an RC charging curve at every rising edge.</w:t>
      </w:r>
    </w:p>
    <w:p>
      <w:pPr>
        <w:shd w:fill="E8F0E8" w:val="clear"/>
        <w:spacing w:after="80" w:before="120"/>
      </w:pPr>
      <w:r>
        <w:rPr>
          <w:b/>
          <w:bCs/>
        </w:rPr>
        <w:t xml:space="preserve">Worked Example 33.3 — Debouncing a Button</w:t>
      </w:r>
    </w:p>
    <w:p>
      <w:pPr>
        <w:shd w:fill="E8F0E8" w:val="clear"/>
        <w:spacing w:after="120"/>
      </w:pPr>
      <w:r>
        <w:rPr>
          <w:b/>
          <w:bCs/>
        </w:rPr>
        <w:t xml:space="preserve">Problem: </w:t>
      </w:r>
      <w:r>
        <w:t xml:space="preserve">A button connects an input to ground; a 10 kΩ pull-up to 3.3 V and a 100 nF capacitor from the input to ground form the filter. When the button is released, how long does the input take to reach a high threshold of 0.75 × 3.3 V?</w:t>
      </w:r>
    </w:p>
    <w:p>
      <w:pPr>
        <w:shd w:fill="E8F0E8" w:val="clear"/>
        <w:spacing w:after="120"/>
      </w:pPr>
      <w:r>
        <w:rPr>
          <w:b/>
          <w:bCs/>
        </w:rPr>
        <w:t xml:space="preserve">Solution: </w:t>
      </w:r>
      <w:r>
        <w:t xml:space="preserve">τ = RC = 10 kΩ × 100 nF = 1.0 ms. Charging from 0 V, v = 3.3(1 − e^(−t/τ)), and reaching 75 % needs e^(−t/τ) = 0.25, so t = τ ln 4 ≈ 1.39 ms. Short bounces during release barely move the slow voltage, so the input sees one clean change about 1.4 ms after the release. When pressed, the switch discharges the capacitor almost at once; a 100 Ω to 1 kΩ resistor in series with the switch limits that discharge current. Firmware can do the same job by ignoring changes for 10 to 20 ms; many designs use both.</w:t>
      </w:r>
    </w:p>
    <w:p>
      <w:pPr>
        <w:shd w:fill="E8F0E8" w:val="clear"/>
        <w:spacing w:after="80" w:before="120"/>
      </w:pPr>
      <w:r>
        <w:rPr>
          <w:b/>
          <w:bCs/>
        </w:rPr>
        <w:t xml:space="preserve">Worked Example 33.4 — Pull-Ups for the BME280 and the OLED</w:t>
      </w:r>
    </w:p>
    <w:p>
      <w:pPr>
        <w:shd w:fill="E8F0E8" w:val="clear"/>
        <w:spacing w:after="120"/>
      </w:pPr>
      <w:r>
        <w:rPr>
          <w:b/>
          <w:bCs/>
        </w:rPr>
        <w:t xml:space="preserve">Problem: </w:t>
      </w:r>
      <w:r>
        <w:t xml:space="preserve">The BME280 and OLED modules share an I²C bus with about 100 pF of capacitance, counting both modules and 20 cm of jumper wire. In this kit the BME280 module carries 10 kΩ pull-ups and the OLED module 4.7 kΩ, which end up in parallel (check your own modules: many carry pull-ups). The I²C specification measures rise time from 30 % to 70 % of the supply and allows 1000 ns at 100 kHz and 300 ns at 400 kHz. Does the bus work at both speeds? What if only the 10 kΩ pull-ups were fitted?</w:t>
      </w:r>
    </w:p>
    <w:p>
      <w:pPr>
        <w:shd w:fill="E8F0E8" w:val="clear"/>
        <w:spacing w:after="120"/>
      </w:pPr>
      <w:r>
        <w:rPr>
          <w:b/>
          <w:bCs/>
        </w:rPr>
        <w:t xml:space="preserve">Solution: </w:t>
      </w:r>
      <w:r>
        <w:t xml:space="preserve">Rise time from 30 % to 70 %: from v = V(1 − e^(−t/RC)), t = RC ln(0.7/0.3) = 0.8473RC. The pull-ups in parallel give 10 ∥ 4.7 ≈ 3.2 kΩ, so t_r = 0.8473 × 3.2 kΩ × 100 pF ≈ 271 ns: inside both limits, with little margin at 400 kHz. With only 10 kΩ, t_r ≈ 847 ns: fine at 100 kHz, too slow at 400 kHz. The other limit: the chips must pull the line below 0.4 V while sinking at most 3 mA, so R ≥ (3.3 − 0.4)/3 mA ≈ 967 Ω. Adding modules adds pull-ups in parallel and capacitance at the same time, which is why a bus that worked with two modules can fail with five.</w:t>
      </w:r>
    </w:p>
    <w:p>
      <w:pPr>
        <w:spacing w:after="60" w:before="200"/>
        <w:jc w:val="center"/>
      </w:pPr>
      <w:r>
        <w:drawing>
          <wp:inline xmlns:a="http://schemas.openxmlformats.org/drawingml/2006/main" xmlns:pic="http://schemas.openxmlformats.org/drawingml/2006/picture">
            <wp:extent cx="5120640" cy="2688336"/>
            <wp:docPr id="16" name="Picture 16" descr="Graph of bus voltage against time from 0 to 3 microseconds, with the supply at 3.3 volts. Two exponential rising curves: 3.2 kilohms, fast, and 10 kilohms, slow. Horizontal dashed lines at 30 and 70 percent of 3.3 volts. Brackets mark the rise times: 271 nanoseconds for 3.2 kilohms and 847 nanoseconds for 10 kilohms. A shaded band shows the 300 nanosecond fast-mode limit." title="Figure 33.2"/>
            <wp:cNvGraphicFramePr>
              <a:graphicFrameLocks noChangeAspect="1"/>
            </wp:cNvGraphicFramePr>
            <a:graphic>
              <a:graphicData uri="http://schemas.openxmlformats.org/drawingml/2006/picture">
                <pic:pic>
                  <pic:nvPicPr>
                    <pic:cNvPr id="0" name="b1_i2c_rise.png"/>
                    <pic:cNvPicPr/>
                  </pic:nvPicPr>
                  <pic:blipFill>
                    <a:blip r:embed="rId6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33.2 — Every rising edge on I²C is an RC charging curve. With 3.2 kΩ and 100 pF the 30 to 70 % rise takes 271 ns, inside the 300 ns fast-mode limit; with 10 kΩ it takes 847 ns, too slow for 400 kHz.</w:t>
      </w:r>
    </w:p>
    <w:p>
      <w:pPr>
        <w:shd w:fill="E8F1E4" w:val="clear"/>
        <w:spacing w:after="80" w:before="120"/>
      </w:pPr>
      <w:r>
        <w:rPr>
          <w:b/>
          <w:bCs/>
        </w:rPr>
        <w:t xml:space="preserve">From the Bench</w:t>
      </w:r>
    </w:p>
    <w:p>
      <w:pPr>
        <w:shd w:fill="E8F1E4" w:val="clear"/>
        <w:spacing w:after="120"/>
      </w:pPr>
      <w:r>
        <w:t xml:space="preserve">Rise time and bandwidth are linked. For a single RC pole, the 10–90% rise time is about 2.2τ, or roughly 0.35 divided by the −3 dB bandwidth. The same rule applies to your oscilloscope: a 100 MHz scope can't show a rise much faster than about 3.5 ns, so a 'beautiful 2 ns edge' on it is mostly the scope's own response.</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pPr>
        <w:pStyle w:val="ListParagraph"/>
        <w:numPr>
          <w:ilvl w:val="0"/>
          <w:numId w:val="2"/>
        </w:numPr>
        <w:spacing w:after="100"/>
      </w:pPr>
      <w:r>
        <w:t xml:space="preserve">An I²C bus has 150 pF of capacitance. Find the largest pull-up resistor that meets the 300 ns rise-time limit of 400 kHz fast mode, and the smallest one allowed at 3.3 V if the drivers can sink 3 mA while holding 0.4 V. Pick a standard value and find its rise time.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τ = RC and τ = L/R.</w:t>
      </w:r>
    </w:p>
    <w:p>
      <w:pPr>
        <w:pStyle w:val="ListParagraph"/>
        <w:numPr>
          <w:ilvl w:val="0"/>
          <w:numId w:val="2"/>
        </w:numPr>
        <w:spacing w:after="60"/>
      </w:pPr>
      <w:r>
        <w:t xml:space="preserve">63% after one τ, about 99% after five.</w:t>
      </w:r>
    </w:p>
    <w:p>
      <w:pPr>
        <w:pStyle w:val="ListParagraph"/>
        <w:numPr>
          <w:ilvl w:val="0"/>
          <w:numId w:val="2"/>
        </w:numPr>
        <w:spacing w:after="60"/>
      </w:pPr>
      <w:r>
        <w:t xml:space="preserve">Rise time ≈ 2.2τ ≈ 0.35 / bandwidth.</w:t>
      </w:r>
    </w:p>
    <w:p>
      <w:pPr>
        <w:pStyle w:val="ListParagraph"/>
        <w:numPr>
          <w:ilvl w:val="0"/>
          <w:numId w:val="2"/>
        </w:numPr>
        <w:spacing w:after="60"/>
      </w:pPr>
      <w:r>
        <w:t xml:space="preserve">RC debouncing for buttons, and the I²C pull-up rule t_r ≈ 0.85·Rp·Cb.</w:t>
      </w:r>
    </w:p>
    <w:p>
      <w:pPr>
        <w:spacing w:after="60" w:before="120"/>
      </w:pPr>
      <w:r>
        <w:rPr>
          <w:b/>
          <w:bCs/>
        </w:rPr>
        <w:t xml:space="preserve">Mostly for exams and deeper study</w:t>
      </w:r>
    </w:p>
    <w:p>
      <w:pPr>
        <w:pStyle w:val="ListParagraph"/>
        <w:numPr>
          <w:ilvl w:val="0"/>
          <w:numId w:val="2"/>
        </w:numPr>
        <w:spacing w:after="60"/>
      </w:pPr>
      <w:r>
        <w:t xml:space="preserve">Solving the first-order differential equation formally.</w:t>
      </w:r>
    </w:p>
    <w:p>
      <w:r>
        <w:br w:type="page"/>
      </w:r>
    </w:p>
    <w:p>
      <w:pPr>
        <w:pStyle w:val="Heading1"/>
        <w:spacing w:after="240" w:before="480"/>
      </w:pPr>
      <w:bookmarkStart w:id="141" w:name="_TocAll0041"/>
      <w:bookmarkEnd w:id="141"/>
      <w:r>
        <w:t xml:space="preserve">Chapter 34 — Sinusoidal Steady-State Analysis</w:t>
      </w:r>
    </w:p>
    <w:p>
      <w:pPr>
        <w:spacing w:after="160"/>
      </w:pPr>
      <w:r>
        <w:t xml:space="preserve">Plug in a motor and the current it draws peaks a little after the voltage does. Nothing is wrong. That's an inductive load, and phasor analysis predicts exactly how far behind the current runs. This chapter applies every DC technique to AC, with complex numbers doing the extra work.</w:t>
      </w:r>
    </w:p>
    <w:p>
      <w:pPr>
        <w:spacing w:after="200"/>
      </w:pPr>
      <w:r>
        <w:rPr>
          <w:b/>
          <w:bCs/>
        </w:rPr>
        <w:t xml:space="preserve">Where you meet this: </w:t>
      </w:r>
      <w:r>
        <w:t xml:space="preserve">AC mains circuits, audio crossover networks, filter design, and RF impedance work.</w:t>
      </w:r>
    </w:p>
    <w:p>
      <w:pPr>
        <w:pStyle w:val="Heading2"/>
        <w:spacing w:after="160" w:before="360"/>
      </w:pPr>
      <w:r>
        <w:t xml:space="preserve">34.1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34.2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60" w:before="200"/>
        <w:jc w:val="center"/>
      </w:pPr>
      <w:r>
        <w:drawing>
          <wp:inline xmlns:a="http://schemas.openxmlformats.org/drawingml/2006/main" xmlns:pic="http://schemas.openxmlformats.org/drawingml/2006/picture">
            <wp:extent cx="5120640" cy="2560320"/>
            <wp:docPr id="9" name="Picture 9" descr="Two sine waves over two periods. The blue source voltage peaks at a quarter period; the smaller red current peaks one sixth of a period later. A double arrow between the peaks is labeled 60 degrees equals one sixth of a period. Note: series RL with omega L equal to root 3 times R, tan phi equals omega L over R, phi equals 60 degrees." title="Figure 34.1"/>
            <wp:cNvGraphicFramePr>
              <a:graphicFrameLocks noChangeAspect="1"/>
            </wp:cNvGraphicFramePr>
            <a:graphic>
              <a:graphicData uri="http://schemas.openxmlformats.org/drawingml/2006/picture">
                <pic:pic>
                  <pic:nvPicPr>
                    <pic:cNvPr id="0" name="b1_rl_phase.png"/>
                    <pic:cNvPicPr/>
                  </pic:nvPicPr>
                  <pic:blipFill>
                    <a:blip r:embed="rId55"/>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34.1 — In a series RL circuit the current lags the voltage. With ωL = √3·R the lag is exactly 60°, one sixth of a period, and a two-channel scope shows it directly.</w:t>
      </w:r>
    </w:p>
    <w:p>
      <w:pPr>
        <w:spacing w:after="200" w:line="276"/>
      </w:pPr>
      <w:r>
        <w:t xml:space="preserve">The voltage and current dividers from Chapter 27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34.3 Nodal, Mesh, Thevenin, and Superposition in the Phasor Domain</w:t>
      </w:r>
    </w:p>
    <w:p>
      <w:pPr>
        <w:spacing w:after="200" w:line="276"/>
      </w:pPr>
      <w:r>
        <w:t xml:space="preserve">Nodal analysis, mesh analysis, Thevenin and Norton equivalents, and superposition (Chapters 28 through 31)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26 through 31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26–31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34.4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35)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34.2 — A sinusoid's peak and RMS values.</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add magnitudes (except in the special case where both impedances happen to have the same angle); a 30 Ω resistor in series with a j40 Ω inductor's impedance, for instance, gives a combined magnitude of 50 Ω (via the Pythagorean-style calculation in Worked Example 34.1), not 30 + 40 = 70 Ω. Always add impedances in rectangular form, term by term, and only convert to polar form (magnitude and angle) afterward, once the addition itself is complete.</w:t>
      </w:r>
    </w:p>
    <w:p>
      <w:pPr>
        <w:shd w:fill="E8F1E4" w:val="clear"/>
        <w:spacing w:after="80" w:before="120"/>
      </w:pPr>
      <w:r>
        <w:rPr>
          <w:b/>
          <w:bCs/>
        </w:rPr>
        <w:t xml:space="preserve">From the Bench</w:t>
      </w:r>
    </w:p>
    <w:p>
      <w:pPr>
        <w:shd w:fill="E8F1E4" w:val="clear"/>
        <w:spacing w:after="120"/>
      </w:pPr>
      <w:r>
        <w:t xml:space="preserve">RMS is what meters and ratings mean, but only a true-RMS meter measures it correctly for waveforms that aren't sine waves. An average-responding meter is calibrated for sines and can read well low on the peaky current of a switching supply or a lamp dimmer. If the waveform isn't a clean sine, use a true-RMS meter or compute RMS from the scope.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Impedance combination and phasor nodal and mesh analysis.</w:t>
      </w:r>
    </w:p>
    <w:p>
      <w:pPr>
        <w:pStyle w:val="ListParagraph"/>
        <w:numPr>
          <w:ilvl w:val="0"/>
          <w:numId w:val="2"/>
        </w:numPr>
        <w:spacing w:after="60"/>
      </w:pPr>
      <w:r>
        <w:t xml:space="preserve">RMS: V_rms = V_peak/√2 for a sine.</w:t>
      </w:r>
    </w:p>
    <w:p>
      <w:pPr>
        <w:spacing w:after="60" w:before="120"/>
      </w:pPr>
      <w:r>
        <w:rPr>
          <w:b/>
          <w:bCs/>
        </w:rPr>
        <w:t xml:space="preserve">Mostly for exams and deeper study</w:t>
      </w:r>
    </w:p>
    <w:p>
      <w:pPr>
        <w:pStyle w:val="ListParagraph"/>
        <w:numPr>
          <w:ilvl w:val="0"/>
          <w:numId w:val="2"/>
        </w:numPr>
        <w:spacing w:after="60"/>
      </w:pPr>
      <w:r>
        <w:t xml:space="preserve">Large AC networks solved fully by hand.</w:t>
      </w:r>
    </w:p>
    <w:p>
      <w:r>
        <w:br w:type="page"/>
      </w:r>
    </w:p>
    <w:p>
      <w:pPr>
        <w:pStyle w:val="Heading1"/>
        <w:spacing w:after="240" w:before="480"/>
      </w:pPr>
      <w:bookmarkStart w:id="142" w:name="_TocAll0042"/>
      <w:bookmarkEnd w:id="142"/>
      <w:r>
        <w:t xml:space="preserve">Chapter 35 — AC Power and Power Factor</w:t>
      </w:r>
    </w:p>
    <w:p>
      <w:pPr>
        <w:spacing w:after="160"/>
      </w:pPr>
      <w:r>
        <w:t xml:space="preserve">Your electricity meter charges for watts, but the utility has to build wires and transformers for volt-amperes. When a load's current is out of step with its voltage, the two differ, and somebody pays for the difference. That difference is what power factor measures.</w:t>
      </w:r>
    </w:p>
    <w:p>
      <w:pPr>
        <w:spacing w:after="200"/>
      </w:pPr>
      <w:r>
        <w:rPr>
          <w:b/>
          <w:bCs/>
        </w:rPr>
        <w:t xml:space="preserve">Where you meet this: </w:t>
      </w:r>
      <w:r>
        <w:t xml:space="preserve">Motors and lighting, the power-factor-correction stage in laptop and server supplies, UPS ratings in VA and W, and utility tariffs for large customers.</w:t>
      </w:r>
    </w:p>
    <w:p>
      <w:pPr>
        <w:pStyle w:val="Heading2"/>
        <w:spacing w:after="160" w:before="360"/>
      </w:pPr>
      <w:r>
        <w:t xml:space="preserve">35.1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60" w:before="200"/>
        <w:jc w:val="center"/>
      </w:pPr>
      <w:r>
        <w:drawing>
          <wp:inline xmlns:a="http://schemas.openxmlformats.org/drawingml/2006/main" xmlns:pic="http://schemas.openxmlformats.org/drawingml/2006/picture">
            <wp:extent cx="5120640" cy="2304288"/>
            <wp:docPr id="10" name="Picture 10" descr="Two panels over two periods, normalized. Left, power factor 1: voltage and current in phase, and their product, shaded orange, is always positive, with an average of 0.5. Right, power factor 0.5 with the current lagging 60 degrees: the shaded product dips below zero for part of each cycle, marking energy flowing back to the source, and the dashed average line sits at 0.25." title="Figure 35.1"/>
            <wp:cNvGraphicFramePr>
              <a:graphicFrameLocks noChangeAspect="1"/>
            </wp:cNvGraphicFramePr>
            <a:graphic>
              <a:graphicData uri="http://schemas.openxmlformats.org/drawingml/2006/picture">
                <pic:pic>
                  <pic:nvPicPr>
                    <pic:cNvPr id="0" name="b1_inst_power.png"/>
                    <pic:cNvPicPr/>
                  </pic:nvPicPr>
                  <pic:blipFill>
                    <a:blip r:embed="rId56"/>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35.1 — Power as it actually flows. With a resistor (left) the product v·i never goes negative. With the current lagging by 60° (right) part of every cycle sends energy back to the source, and the average power halves.</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35.2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35.2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35.3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35.4 Power Factor Correction</w:t>
      </w:r>
    </w:p>
    <w:p>
      <w:pPr>
        <w:spacing w:after="200" w:line="276"/>
      </w:pPr>
      <w:r>
        <w:t xml:space="preserve">Since a low power factor arises from a load's net reactance — the imaginary part of its impedance, made precise in Chapter 36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2"/>
        <w:spacing w:after="160" w:before="360"/>
      </w:pPr>
      <w:r>
        <w:t xml:space="preserve">35.5 The Home Energy Dashboard</w:t>
      </w:r>
    </w:p>
    <w:p>
      <w:pPr>
        <w:spacing w:after="200" w:line="276"/>
      </w:pPr>
      <w:r>
        <w:t xml:space="preserve">A home energy dashboard answers one question: what does each appliance cost to run? The answer is energy, real power multiplied by time, priced in kilowatt-hours. Two traps wait. Many appliances cycle on and off, so the power on the label is not the average. And motors and compressors draw lagging current, so multiplying RMS volts by RMS amps gives apparent power, not the real power the meter bills. Book 6 builds the current sensor; here are the numbers it feeds.</w:t>
      </w:r>
    </w:p>
    <w:p>
      <w:pPr>
        <w:shd w:fill="E8F0E8" w:val="clear"/>
        <w:spacing w:after="80" w:before="120"/>
      </w:pPr>
      <w:r>
        <w:rPr>
          <w:b/>
          <w:bCs/>
        </w:rPr>
        <w:t xml:space="preserve">Worked Example 35.3 — What Does the Fridge Cost?</w:t>
      </w:r>
    </w:p>
    <w:p>
      <w:pPr>
        <w:shd w:fill="E8F0E8" w:val="clear"/>
        <w:spacing w:after="120"/>
      </w:pPr>
      <w:r>
        <w:rPr>
          <w:b/>
          <w:bCs/>
        </w:rPr>
        <w:t xml:space="preserve">Problem: </w:t>
      </w:r>
      <w:r>
        <w:t xml:space="preserve">A refrigerator's compressor draws 120 W of real power at a power factor of 0.60 from a 120 V outlet, and runs 40 % of the time. Find the average power, the energy per day and per year, and the cost at an example rate of $0.30 per kWh. What would a dashboard that multiplied RMS volts by RMS amps report while the compressor runs?</w:t>
      </w:r>
    </w:p>
    <w:p>
      <w:pPr>
        <w:shd w:fill="E8F0E8" w:val="clear"/>
        <w:spacing w:after="120"/>
      </w:pPr>
      <w:r>
        <w:rPr>
          <w:b/>
          <w:bCs/>
        </w:rPr>
        <w:t xml:space="preserve">Solution: </w:t>
      </w:r>
      <w:r>
        <w:t xml:space="preserve">Average power: 120 W × 0.40 = 48 W. Energy: 48 W × 24 h = 1.152 kWh per day, about 420 kWh per year. Cost: 1.152 kWh × $0.30 ≈ $0.35 per day, about $126 per year. While running, the compressor's apparent power is S = P/PF = 120/0.60 = 200 VA, and its current is 200/120 ≈ 1.67 A. A dashboard that multiplied volts by amps would show 200 W, two-thirds too high. Real power needs the product of voltage and current sampled together, averaged over each cycle, which is exactly the integral of Section 35.1 and what energy-monitor chips compute.</w:t>
      </w:r>
    </w:p>
    <w:p>
      <w:pPr>
        <w:spacing w:after="60" w:before="200"/>
        <w:jc w:val="center"/>
      </w:pPr>
      <w:r>
        <w:drawing>
          <wp:inline xmlns:a="http://schemas.openxmlformats.org/drawingml/2006/main" xmlns:pic="http://schemas.openxmlformats.org/drawingml/2006/picture">
            <wp:extent cx="5120640" cy="2432304"/>
            <wp:docPr id="17" name="Picture 17" descr="Graph of real power in watts against time over 24 hours. A rectangular pulse train switches between 120 watts and 0, on for 40 percent of each cycle. A dashed horizontal line marks the 48 watt average. The area under the pulses is shaded and labeled 1.15 kWh per day. A note: apparent power while running, 200 VA at power factor 0.6." title="Figure 35.3"/>
            <wp:cNvGraphicFramePr>
              <a:graphicFrameLocks noChangeAspect="1"/>
            </wp:cNvGraphicFramePr>
            <a:graphic>
              <a:graphicData uri="http://schemas.openxmlformats.org/drawingml/2006/picture">
                <pic:pic>
                  <pic:nvPicPr>
                    <pic:cNvPr id="0" name="b1_fridge_power.png"/>
                    <pic:cNvPicPr/>
                  </pic:nvPicPr>
                  <pic:blipFill>
                    <a:blip r:embed="rId64"/>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35.3 — A refrigerator's power over a day: 120 W while the compressor runs, almost nothing between cycles, 48 W on average. The energy is the area under the curve, 1.15 kWh, about $0.35 at $0.30 per kWh.</w:t>
      </w:r>
    </w:p>
    <w:p>
      <w:pPr>
        <w:shd w:fill="E8F1E4" w:val="clear"/>
        <w:spacing w:after="80" w:before="120"/>
      </w:pPr>
      <w:r>
        <w:rPr>
          <w:b/>
          <w:bCs/>
        </w:rPr>
        <w:t xml:space="preserve">From the Bench</w:t>
      </w:r>
    </w:p>
    <w:p>
      <w:pPr>
        <w:shd w:fill="E8F1E4" w:val="clear"/>
        <w:spacing w:after="120"/>
      </w:pPr>
      <w:r>
        <w:t xml:space="preserve">Read both ratings on a UPS or generator: a 1500 VA / 900 W unit is limited by whichever you reach first. Most modern switching supplies above a few tens of watts use active power-factor correction and reach 0.9 or better, but older and cheaper ones draw peaky current with a poor power factor and plenty of harmonics.</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pPr>
        <w:pStyle w:val="ListParagraph"/>
        <w:numPr>
          <w:ilvl w:val="0"/>
          <w:numId w:val="2"/>
        </w:numPr>
        <w:spacing w:after="100"/>
      </w:pPr>
      <w:r>
        <w:t xml:space="preserve">A dehumidifier draws 2.5 A RMS from a 120 V RMS outlet at a power factor of 0.85 and runs 10 hours a day. Find its real power, its energy use in a 30-day month, and the monthly cost at $0.25 per kWh.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P = V_rms·I_rms·cos φ.</w:t>
      </w:r>
    </w:p>
    <w:p>
      <w:pPr>
        <w:pStyle w:val="ListParagraph"/>
        <w:numPr>
          <w:ilvl w:val="0"/>
          <w:numId w:val="2"/>
        </w:numPr>
        <w:spacing w:after="60"/>
      </w:pPr>
      <w:r>
        <w:t xml:space="preserve">Watts, volt-amperes and vars, and which one sizes the wiring.</w:t>
      </w:r>
    </w:p>
    <w:p>
      <w:pPr>
        <w:pStyle w:val="ListParagraph"/>
        <w:numPr>
          <w:ilvl w:val="0"/>
          <w:numId w:val="2"/>
        </w:numPr>
        <w:spacing w:after="60"/>
      </w:pPr>
      <w:r>
        <w:t xml:space="preserve">Energy cost: average real power × hours × price per kWh.</w:t>
      </w:r>
    </w:p>
    <w:p>
      <w:pPr>
        <w:spacing w:after="60" w:before="120"/>
      </w:pPr>
      <w:r>
        <w:rPr>
          <w:b/>
          <w:bCs/>
        </w:rPr>
        <w:t xml:space="preserve">Mostly for exams and deeper study</w:t>
      </w:r>
    </w:p>
    <w:p>
      <w:pPr>
        <w:pStyle w:val="ListParagraph"/>
        <w:numPr>
          <w:ilvl w:val="0"/>
          <w:numId w:val="2"/>
        </w:numPr>
        <w:spacing w:after="60"/>
      </w:pPr>
      <w:r>
        <w:t xml:space="preserve">Complex power S = VI* and its derivations.</w:t>
      </w:r>
    </w:p>
    <w:p>
      <w:r>
        <w:br w:type="page"/>
      </w:r>
    </w:p>
    <w:p>
      <w:pPr>
        <w:pStyle w:val="Heading1"/>
        <w:spacing w:after="240" w:before="480"/>
      </w:pPr>
      <w:bookmarkStart w:id="143" w:name="_TocAll0043"/>
      <w:bookmarkEnd w:id="143"/>
      <w:r>
        <w:t xml:space="preserve">Chapter 36 — Resonance, Frequency Response, and Transformers</w:t>
      </w:r>
    </w:p>
    <w:p>
      <w:pPr>
        <w:spacing w:after="160"/>
      </w:pPr>
      <w:r>
        <w:t xml:space="preserve">An old radio picked one station out of dozens with a single knob: a coil and a variable capacitor resonating at one frequency and ignoring the rest. Your phone still does a version of the same thing, and the charger on your desk relies on the transformer that closes this chapter.</w:t>
      </w:r>
    </w:p>
    <w:p>
      <w:pPr>
        <w:spacing w:after="200"/>
      </w:pPr>
      <w:r>
        <w:rPr>
          <w:b/>
          <w:bCs/>
        </w:rPr>
        <w:t xml:space="preserve">Where you meet this: </w:t>
      </w:r>
      <w:r>
        <w:t xml:space="preserve">Radio tuning and filters, LC and crystal oscillators, wireless-charging coils tuned to resonance, and the transformers in chargers and power supplies.</w:t>
      </w:r>
    </w:p>
    <w:p>
      <w:pPr>
        <w:pStyle w:val="Heading2"/>
        <w:spacing w:after="160" w:before="360"/>
      </w:pPr>
      <w:r>
        <w:t xml:space="preserve">36.1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36.2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36.1 — Resonance curves at three values of Q, the quality factor defined in §36.3: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36.3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36.4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36.3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35)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36.5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23. Take a series RC circuit driven by a sinusoidal source, and consider the output taken across the capacitor. By the voltage-divider relationship (Chapter 34,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33's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36.3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shd w:fill="E8F1E4" w:val="clear"/>
        <w:spacing w:after="80" w:before="120"/>
      </w:pPr>
      <w:r>
        <w:rPr>
          <w:b/>
          <w:bCs/>
        </w:rPr>
        <w:t xml:space="preserve">From the Bench</w:t>
      </w:r>
    </w:p>
    <w:p>
      <w:pPr>
        <w:shd w:fill="E8F1E4" w:val="clear"/>
        <w:spacing w:after="120"/>
      </w:pPr>
      <w:r>
        <w:t xml:space="preserve">High-Q resonant circuits are touchy. Component tolerance moves the resonant frequency (a 5% change in capacitance shifts f₀ by about 2.5%), and even the 10 pF or so of a standard 10× scope probe can detune a small LC tank. Measure resonant circuits with low-capacitance probes, or couple to them loosely.</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f₀ = 1/(2π√(LC)).</w:t>
      </w:r>
    </w:p>
    <w:p>
      <w:pPr>
        <w:pStyle w:val="ListParagraph"/>
        <w:numPr>
          <w:ilvl w:val="0"/>
          <w:numId w:val="2"/>
        </w:numPr>
        <w:spacing w:after="60"/>
      </w:pPr>
      <w:r>
        <w:t xml:space="preserve">Q as the sharpness of a resonance.</w:t>
      </w:r>
    </w:p>
    <w:p>
      <w:pPr>
        <w:pStyle w:val="ListParagraph"/>
        <w:numPr>
          <w:ilvl w:val="0"/>
          <w:numId w:val="2"/>
        </w:numPr>
        <w:spacing w:after="60"/>
      </w:pPr>
      <w:r>
        <w:t xml:space="preserve">Transformer ratios: voltage scales with turns, current inversely.</w:t>
      </w:r>
    </w:p>
    <w:p>
      <w:pPr>
        <w:spacing w:after="60" w:before="120"/>
      </w:pPr>
      <w:r>
        <w:rPr>
          <w:b/>
          <w:bCs/>
        </w:rPr>
        <w:t xml:space="preserve">Mostly for exams and deeper study</w:t>
      </w:r>
    </w:p>
    <w:p>
      <w:pPr>
        <w:pStyle w:val="ListParagraph"/>
        <w:numPr>
          <w:ilvl w:val="0"/>
          <w:numId w:val="2"/>
        </w:numPr>
        <w:spacing w:after="60"/>
      </w:pPr>
      <w:r>
        <w:t xml:space="preserve">Bandwidth derivations for series and parallel RLC circuits.</w:t>
      </w:r>
    </w:p>
    <w:p>
      <w:r>
        <w:br w:type="page"/>
      </w:r>
    </w:p>
    <w:p>
      <w:pPr>
        <w:pStyle w:val="Heading1"/>
        <w:spacing w:after="240" w:before="480"/>
      </w:pPr>
      <w:bookmarkStart w:id="129" w:name="_TocAll0029"/>
      <w:bookmarkEnd w:id="129"/>
      <w:r>
        <w:t xml:space="preserve">Chapter 37 — The Smith Chart, Impedance Matching, and Bias Networks</w:t>
      </w:r>
    </w:p>
    <w:p>
      <w:pPr>
        <w:spacing w:after="160"/>
      </w:pPr>
      <w:r>
        <w:t xml:space="preserve">A Wi-Fi router's radio chip, the cable and the antenna all have to agree on an impedance, usually 50 Ω, or part of the signal bounces back instead of radiating. The Smith chart is the map engineers use to make them agree. Phillip Smith published it in 1939, and it is still on every network analyzer's screen.</w:t>
      </w:r>
    </w:p>
    <w:p>
      <w:pPr>
        <w:spacing w:after="200"/>
      </w:pPr>
      <w:r>
        <w:rPr>
          <w:b/>
          <w:bCs/>
        </w:rPr>
        <w:t xml:space="preserve">Where you meet this: </w:t>
      </w:r>
      <w:r>
        <w:t xml:space="preserve">Antenna matching, RF amplifier design, vector network analyzer displays, and the matching networks between a phone's power amplifier and its antenna (Book 4).</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37.1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30 answered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37.2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37.3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37.1 — The Smith chart, with a two-element matching path plotted (Worked Examples 37.1 and 37.2).</w:t>
      </w:r>
    </w:p>
    <w:p>
      <w:pPr>
        <w:pStyle w:val="Heading2"/>
        <w:spacing w:after="160" w:before="360"/>
      </w:pPr>
      <w:r>
        <w:t xml:space="preserve">37.4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37.5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37.6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37.1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37.2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37.1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37.1 happened to need a series L and a shunt C, but the dual solution (series C, shunt L) is equally valid for a resistive load, and which pair of element types is actually needed depends on the load's own reactance, exactly as Worked Example 37.2 shows: a load with the right amount of its own series reactance already present needs only a single shunt element to finish the job.</w:t>
      </w:r>
    </w:p>
    <w:p>
      <w:pPr>
        <w:pStyle w:val="Heading2"/>
        <w:spacing w:after="160" w:before="360"/>
      </w:pPr>
      <w:r>
        <w:t xml:space="preserve">37.7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37.6. A stub of length l, then, cancels the remaining susceptance, exactly as the shunt capacitor did.</w:t>
      </w:r>
    </w:p>
    <w:p>
      <w:pPr>
        <w:shd w:fill="E8F0E8" w:val="clear"/>
        <w:spacing w:after="80" w:before="120"/>
      </w:pPr>
      <w:r>
        <w:rPr>
          <w:b/>
          <w:bCs/>
        </w:rPr>
        <w:t xml:space="preserve">Worked Example 37.3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37.8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add: adding a second capacitor in parallel with the first increases the total susceptance by exactly ωΔC, with no interaction between the two.</w:t>
      </w:r>
    </w:p>
    <w:p>
      <w:pPr>
        <w:shd w:fill="E8F0E8" w:val="clear"/>
        <w:spacing w:after="80" w:before="120"/>
      </w:pPr>
      <w:r>
        <w:rPr>
          <w:b/>
          <w:bCs/>
        </w:rPr>
        <w:t xml:space="preserve">Worked Example 37.4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37.9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37.2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37.5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shd w:fill="E8F1E4" w:val="clear"/>
        <w:spacing w:after="80" w:before="120"/>
      </w:pPr>
      <w:r>
        <w:rPr>
          <w:b/>
          <w:bCs/>
        </w:rPr>
        <w:t xml:space="preserve">From the Bench</w:t>
      </w:r>
    </w:p>
    <w:p>
      <w:pPr>
        <w:shd w:fill="E8F1E4" w:val="clear"/>
        <w:spacing w:after="120"/>
      </w:pPr>
      <w:r>
        <w:t xml:space="preserve">Real matching networks never land exactly where the chart says, because pad capacitance, trace inductance and part tolerance all count at RF. Leave footprints on the board for a three-element pi network (one series part and two shunt pads) so the match can be tuned later on a network analyzer; unused positions get a 0 Ω link or stay empty, which costs almost nothing.</w:t>
      </w:r>
    </w:p>
    <w:p>
      <w:pPr>
        <w:shd w:fill="E3ECF7" w:val="clear"/>
        <w:spacing w:after="80" w:before="120"/>
      </w:pPr>
      <w:r>
        <w:rPr>
          <w:b/>
          <w:bCs/>
        </w:rPr>
        <w:t xml:space="preserve">On the Job</w:t>
      </w:r>
    </w:p>
    <w:p>
      <w:pPr>
        <w:shd w:fill="E3ECF7" w:val="clear"/>
        <w:spacing w:after="120"/>
      </w:pPr>
      <w:r>
        <w:t xml:space="preserve">RF engineers on consumer products match antennas for a living. Their tools are a vector network analyzer, a box of 0402 inductors and capacitors, a fine-tipped soldering iron, and a Smith chart on the analyzer's screen. A typical task: a Wi-Fi and Bluetooth LE product's 2.4 GHz antenna, matched perfectly on the bare board, detunes once the plastic case and the battery are fitted. The engineer measures it in the finished product, picks a new two-element match from the chart, solders it into the pi-pad footprint the layout left for that purpose, and checks the radiated power in a test chamber before the design is released.</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Γ, VSWR and return loss.</w:t>
      </w:r>
    </w:p>
    <w:p>
      <w:pPr>
        <w:pStyle w:val="ListParagraph"/>
        <w:numPr>
          <w:ilvl w:val="0"/>
          <w:numId w:val="2"/>
        </w:numPr>
        <w:spacing w:after="60"/>
      </w:pPr>
      <w:r>
        <w:t xml:space="preserve">Two-element L-network matching.</w:t>
      </w:r>
    </w:p>
    <w:p>
      <w:pPr>
        <w:pStyle w:val="ListParagraph"/>
        <w:numPr>
          <w:ilvl w:val="0"/>
          <w:numId w:val="2"/>
        </w:numPr>
        <w:spacing w:after="60"/>
      </w:pPr>
      <w:r>
        <w:t xml:space="preserve">Bias tees and RF chokes.</w:t>
      </w:r>
    </w:p>
    <w:p>
      <w:pPr>
        <w:spacing w:after="60" w:before="120"/>
      </w:pPr>
      <w:r>
        <w:rPr>
          <w:b/>
          <w:bCs/>
        </w:rPr>
        <w:t xml:space="preserve">Mostly for exams and deeper study</w:t>
      </w:r>
    </w:p>
    <w:p>
      <w:pPr>
        <w:pStyle w:val="ListParagraph"/>
        <w:numPr>
          <w:ilvl w:val="0"/>
          <w:numId w:val="2"/>
        </w:numPr>
        <w:spacing w:after="60"/>
      </w:pPr>
      <w:r>
        <w:t xml:space="preserve">Constructing constant-r and constant-x circles mathematically.</w:t>
      </w:r>
    </w:p>
    <w:p>
      <w:pPr>
        <w:pStyle w:val="ListParagraph"/>
        <w:numPr>
          <w:ilvl w:val="0"/>
          <w:numId w:val="2"/>
        </w:numPr>
        <w:spacing w:after="60"/>
      </w:pPr>
      <w:r>
        <w:t xml:space="preserve">Stub matching on transmission lines by hand.</w:t>
      </w:r>
    </w:p>
    <w:p>
      <w:r>
        <w:br w:type="page"/>
      </w:r>
    </w:p>
    <w:p>
      <w:pPr>
        <w:pStyle w:val="Heading1"/>
        <w:spacing w:after="240" w:before="480"/>
      </w:pPr>
      <w:bookmarkStart w:id="144" w:name="_TocAll0044"/>
      <w:bookmarkEnd w:id="144"/>
      <w:r>
        <w:t xml:space="preserve">Chapter 38 — Where This Series Goes Next</w:t>
      </w:r>
    </w:p>
    <w:p>
      <w:pPr>
        <w:spacing w:after="160"/>
      </w:pPr>
      <w:r>
        <w:t xml:space="preserve">You now have the physics, the mathematics and the circuit theory. The rest of the series is what engineers build with them: amplifiers, chips, radios, power supplies and finished products. This short chapter is the map.</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38.2 A Preview: Linearizing a Nonlinear Device</w:t>
      </w:r>
    </w:p>
    <w:p>
      <w:pPr>
        <w:spacing w:after="200" w:line="276"/>
      </w:pPr>
      <w:r>
        <w:t xml:space="preserve">It is worth seeing, briefly and concretely, how a central technique of Book 3, Semiconductor Physics and Devices,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Book 3)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pacing w:after="60" w:before="200"/>
        <w:jc w:val="center"/>
      </w:pPr>
      <w:r>
        <w:drawing>
          <wp:inline xmlns:a="http://schemas.openxmlformats.org/drawingml/2006/main" xmlns:pic="http://schemas.openxmlformats.org/drawingml/2006/picture">
            <wp:extent cx="5120640" cy="2944368"/>
            <wp:docPr id="11" name="Picture 11" descr="Graph of diode current in milliamps against diode voltage from 0.55 to 0.72 volts. A blue exponential curve rises steeply past about 0.65 volts. A black dot marks the bias point at 1 milliamp and about 0.65 volts. A red dashed tangent line touches the curve there; its slope is one over r d. Text: r d equals V T over I D, about 26 millivolts over 1 milliamp, which is 26 ohms." title="Figure 38.1"/>
            <wp:cNvGraphicFramePr>
              <a:graphicFrameLocks noChangeAspect="1"/>
            </wp:cNvGraphicFramePr>
            <a:graphic>
              <a:graphicData uri="http://schemas.openxmlformats.org/drawingml/2006/picture">
                <pic:pic>
                  <pic:nvPicPr>
                    <pic:cNvPr id="0" name="b1_diode_tangent.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38.1 — The trick behind Book 3: zoom in far enough on any smooth curve and it looks straight. Near its 1 mA bias point this diode behaves like a 26 Ω resistor for small signals.</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27),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27 of this book. The only genuinely new idea, contributed by Book 3, was finding that 26 Ω small-signal resistance value in the first place, from the diode's underlying (and quite different-looking) nonlinear physics.</w:t>
      </w:r>
    </w:p>
    <w:p>
      <w:pPr>
        <w:pStyle w:val="Heading2"/>
        <w:spacing w:after="160" w:before="360"/>
      </w:pPr>
      <w:r>
        <w:t xml:space="preserve">38.3 A Deliberate Limitation, and Why It Is Temporary</w:t>
      </w:r>
    </w:p>
    <w:p>
      <w:pPr>
        <w:spacing w:after="200" w:line="276"/>
      </w:pPr>
      <w:r>
        <w:t xml:space="preserve">Every circuit in this book has been linear: built entirely from resistors, capacitors, inductors, independent sources, and (in Chapter 36)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Book 2 puts diodes, transistors, and op-amps to work as building blocks, and Book 3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Book 3,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Ohm's law, dividers, Thevenin equivalents, phasors and decibels: the tools you will use in every later book.</w:t>
      </w:r>
    </w:p>
    <w:p>
      <w:pPr>
        <w:spacing w:after="60" w:before="120"/>
      </w:pPr>
      <w:r>
        <w:rPr>
          <w:b/>
          <w:bCs/>
        </w:rPr>
        <w:t xml:space="preserve">Mostly for exams and deeper study</w:t>
      </w:r>
    </w:p>
    <w:p>
      <w:pPr>
        <w:pStyle w:val="ListParagraph"/>
        <w:numPr>
          <w:ilvl w:val="0"/>
          <w:numId w:val="2"/>
        </w:numPr>
        <w:spacing w:after="60"/>
      </w:pPr>
      <w:r>
        <w:t xml:space="preserve">Most derivations in Parts I and II, which matter for understanding and exams more than for daily design work.</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Sensors and Interfaces (Chapters 8, 15, 27, 33)</w:t>
      </w:r>
    </w:p>
    <w:p>
      <w:pPr>
        <w:spacing w:before="0" w:after="100"/>
      </w:pPr>
      <w:r>
        <w:rPr>
          <w:b/>
          <w:bCs/>
        </w:rPr>
        <w:t xml:space="preserve">Quantity</w:t>
      </w:r>
      <w:r>
        <w:rPr>
          <w:b/>
        </w:rPr>
        <w:t xml:space="preserve"> — </w:t>
      </w:r>
      <w:r>
        <w:rPr>
          <w:b/>
          <w:bCs/>
        </w:rPr>
        <w:t xml:space="preserve">Formula</w:t>
      </w:r>
    </w:p>
    <w:p>
      <w:pPr>
        <w:spacing w:before="0" w:after="100"/>
      </w:pPr>
      <w:r>
        <w:rPr>
          <w:b/>
          <w:bCs/>
        </w:rPr>
        <w:t xml:space="preserve">ADC step (resolution)</w:t>
      </w:r>
      <w:r>
        <w:t xml:space="preserve"> — </w:t>
      </w:r>
      <w:r>
        <w:t xml:space="preserve">LSB = full-scale range/2ᴺ</w:t>
      </w:r>
    </w:p>
    <w:p>
      <w:pPr>
        <w:spacing w:before="0" w:after="100"/>
      </w:pPr>
      <w:r>
        <w:rPr>
          <w:b/>
          <w:bCs/>
        </w:rPr>
        <w:t xml:space="preserve">NTC thermistor, B-equation</w:t>
      </w:r>
      <w:r>
        <w:t xml:space="preserve"> — </w:t>
      </w:r>
      <w:r>
        <w:t xml:space="preserve">R(T) = R₂₅ e^(B(1/T − 1/T₂₅)), T in kelvin</w:t>
      </w:r>
    </w:p>
    <w:p>
      <w:pPr>
        <w:spacing w:before="0" w:after="100"/>
      </w:pPr>
      <w:r>
        <w:rPr>
          <w:b/>
          <w:bCs/>
        </w:rPr>
        <w:t xml:space="preserve">Thermistor sensitivity</w:t>
      </w:r>
      <w:r>
        <w:t xml:space="preserve"> — </w:t>
      </w:r>
      <w:r>
        <w:t xml:space="preserve">dR/dT = −BR/T²</w:t>
      </w:r>
    </w:p>
    <w:p>
      <w:pPr>
        <w:spacing w:before="0" w:after="100"/>
      </w:pPr>
      <w:r>
        <w:rPr>
          <w:b/>
          <w:bCs/>
        </w:rPr>
        <w:t xml:space="preserve">Wheatstone bridge output</w:t>
      </w:r>
      <w:r>
        <w:t xml:space="preserve"> — </w:t>
      </w:r>
      <w:r>
        <w:t xml:space="preserve">V_out = V_s[R₂/(R₁ + R₂) − R₄/(R₃ + R₄)]</w:t>
      </w:r>
    </w:p>
    <w:p>
      <w:pPr>
        <w:spacing w:before="0" w:after="100"/>
      </w:pPr>
      <w:r>
        <w:rPr>
          <w:b/>
          <w:bCs/>
        </w:rPr>
        <w:t xml:space="preserve">Load-cell output</w:t>
      </w:r>
      <w:r>
        <w:t xml:space="preserve"> — </w:t>
      </w:r>
      <w:r>
        <w:t xml:space="preserve">V_out = (rated output in mV/V) × V_excitation × load/capacity</w:t>
      </w:r>
    </w:p>
    <w:p>
      <w:pPr>
        <w:spacing w:before="0" w:after="100"/>
      </w:pPr>
      <w:r>
        <w:rPr>
          <w:b/>
          <w:bCs/>
        </w:rPr>
        <w:t xml:space="preserve">Speed of sound in air</w:t>
      </w:r>
      <w:r>
        <w:t xml:space="preserve"> — </w:t>
      </w:r>
      <w:r>
        <w:t xml:space="preserve">v ≈ 331.3 + 0.606T m/s, T in °C</w:t>
      </w:r>
    </w:p>
    <w:p>
      <w:pPr>
        <w:spacing w:before="0" w:after="100"/>
      </w:pPr>
      <w:r>
        <w:rPr>
          <w:b/>
          <w:bCs/>
        </w:rPr>
        <w:t xml:space="preserve">RC rise time, 30 % to 70 % (I²C)</w:t>
      </w:r>
      <w:r>
        <w:t xml:space="preserve"> — </w:t>
      </w:r>
      <w:r>
        <w:t xml:space="preserve">t_r = 0.8473RC</w:t>
      </w:r>
    </w:p>
    <w:p>
      <w:pPr>
        <w:spacing w:before="0" w:after="100"/>
      </w:pPr>
      <w:r>
        <w:rPr>
          <w:b/>
          <w:bCs/>
        </w:rPr>
        <w:t xml:space="preserve">Energy cost</w:t>
      </w:r>
      <w:r>
        <w:t xml:space="preserve"> — </w:t>
      </w:r>
      <w:r>
        <w:t xml:space="preserve">cost = P × hours/1000 × price per kWh</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Every practice problem in the book is worked here in full, chapter by chapter: the idea, the formula, the numbers, and a check. Attempt each problem before you read its solution; the Preface explains why that matters more than it seems.</w:t>
      </w:r>
    </w:p>
    <w:p>
      <w:pPr>
        <w:pStyle w:val="Heading2"/>
        <w:spacing w:after="160" w:before="360"/>
      </w:pPr>
      <w:r>
        <w:t xml:space="preserve">Chapter 1 Solutions</w:t>
      </w:r>
    </w:p>
    <w:p>
      <w:pPr>
        <w:spacing w:after="200" w:line="276"/>
      </w:pPr>
      <w:r>
        <w:rPr>
          <w:b/>
          <w:bCs/>
        </w:rPr>
        <w:t xml:space="preserve">1. </w:t>
      </w:r>
      <w:r>
        <w:t xml:space="preserve">The charge is a whole number of electron charges, so divide the total by e. |q| = 8.0 nC = 8.0×10⁻⁹ C, and n = |q|/e = (8.0×10⁻⁹ C)/(1.602×10⁻¹⁹ C) ≈ 5.0×10¹⁰ electrons. Check the sign: the rod is negative, so these are excess electrons, not missing ones. Fifty billion sounds like a lot, yet it is only about one extra electron for every 10¹³ atoms in a small rod.</w:t>
      </w:r>
    </w:p>
    <w:p>
      <w:pPr>
        <w:spacing w:after="200" w:line="276"/>
      </w:pPr>
      <w:r>
        <w:rPr>
          <w:b/>
          <w:bCs/>
        </w:rPr>
        <w:t xml:space="preserve">2. </w:t>
      </w:r>
      <w:r>
        <w:t xml:space="preserve">Charge is conserved and identical spheres share it equally. Total before contact: (+6.0 nC) + (−2.0 nC) = +4.0 nC. After touching, each sphere carries half: +2.0 nC. Check: 2.0 + 2.0 = 4.0 nC, the same total as before. The usual mistake is to split 6.0 and 2.0 separately or to forget the sign of the negative charge.</w:t>
      </w:r>
    </w:p>
    <w:p>
      <w:pPr>
        <w:spacing w:after="200" w:line="276"/>
      </w:pPr>
      <w:r>
        <w:rPr>
          <w:b/>
          <w:bCs/>
        </w:rPr>
        <w:t xml:space="preserve">3. </w:t>
      </w:r>
      <w:r>
        <w:t xml:space="preserve">Current is charge per second, so Q = IΔt = (2.0 A)(60 s) = 120 C. The number of elementary charges is n = Q/e = 120/(1.602×10⁻¹⁹) ≈ 7.5×10²⁰. Check the order of magnitude: one coulomb is about 6.24×10¹⁸ charges, and 120 × 6.24×10¹⁸ ≈ 7.5×10²⁰.</w:t>
      </w:r>
    </w:p>
    <w:p>
      <w:pPr>
        <w:spacing w:after="200" w:line="276"/>
      </w:pPr>
      <w:r>
        <w:rPr>
          <w:b/>
          <w:bCs/>
        </w:rPr>
        <w:t xml:space="preserve">4. </w:t>
      </w:r>
      <w:r>
        <w:t xml:space="preserve">Work one contact at a time, conserving charge and splitting equally each time. First contact: the neutral sphere (0) touches +9.0 nC; the total +9.0 nC splits into +4.5 nC each. Second contact: the same sphere (+4.5 nC) touches −3.0 nC; the total +1.5 nC splits into +0.75 nC each. Final charges: the first sphere +4.5 nC, the travelling sphere +0.75 nC, the third sphere +0.75 nC. Check: 4.5 + 0.75 + 0.75 = 6.0 nC, equal to the starting total 9.0 − 3.0 = 6.0 nC.</w:t>
      </w:r>
    </w:p>
    <w:p>
      <w:pPr>
        <w:pStyle w:val="Heading2"/>
        <w:spacing w:after="160" w:before="360"/>
      </w:pPr>
      <w:r>
        <w:t xml:space="preserve">Chapter 2 Solutions</w:t>
      </w:r>
    </w:p>
    <w:p>
      <w:pPr>
        <w:spacing w:after="200" w:line="276"/>
      </w:pPr>
      <w:r>
        <w:rPr>
          <w:b/>
          <w:bCs/>
        </w:rPr>
        <w:t xml:space="preserve">1. </w:t>
      </w:r>
      <w:r>
        <w:t xml:space="preserve">Use Coulomb's law with magnitudes, then decide the direction from the signs. F = k|q₁q₂|/r² = (8.99×10⁹)(4.0×10⁻⁶)(6.0×10⁻⁶)/(0.30)² = 0.2158/0.090 ≈ 2.4 N. The charges have opposite signs, so the force is attractive: each charge is pulled toward the other along the line joining them. Newton's third law gives the same 2.4 N on both.</w:t>
      </w:r>
    </w:p>
    <w:p>
      <w:pPr>
        <w:spacing w:after="200" w:line="276"/>
      </w:pPr>
      <w:r>
        <w:rPr>
          <w:b/>
          <w:bCs/>
        </w:rPr>
        <w:t xml:space="preserve">2. </w:t>
      </w:r>
      <w:r>
        <w:t xml:space="preserve">Rearrange Coulomb's law for the distance: r = √(kq²/F) = √[(8.99×10⁹)(1.0×10⁻⁶)²/1.0] = √(8.99×10⁻³) ≈ 0.095 m, about 9.5 cm. Check: at 9.5 cm, F = (8.99×10⁹)(10⁻¹²)/(0.095)² ≈ 1.0 N. A microcoulomb is a large charge for everyday objects; two of them push hard even at ten centimeters.</w:t>
      </w:r>
    </w:p>
    <w:p>
      <w:pPr>
        <w:spacing w:after="200" w:line="276"/>
      </w:pPr>
      <w:r>
        <w:rPr>
          <w:b/>
          <w:bCs/>
        </w:rPr>
        <w:t xml:space="preserve">3. </w:t>
      </w:r>
      <w:r>
        <w:t xml:space="preserve">Find each force on the middle charge separately, give it a direction, then add as vectors along the line. From +2.0 µC at x = 0 (10 cm away): attractive, so it pulls the −3.0 µC charge toward x = 0, with F₁ = (8.99×10⁹)(2.0×10⁻⁶)(3.0×10⁻⁶)/(0.10)² ≈ 5.39 N. From +1.0 µC at x = 20 cm (10 cm away): also attractive, pulling toward x = 20 cm, with F₂ = (8.99×10⁹)(1.0×10⁻⁶)(3.0×10⁻⁶)/(0.10)² ≈ 2.70 N. They point in opposite directions, so the net force is 5.39 − 2.70 ≈ 2.7 N toward x = 0. The usual mistake is to add the magnitudes (8.1 N) without drawing the arrows.</w:t>
      </w:r>
    </w:p>
    <w:p>
      <w:pPr>
        <w:spacing w:after="200" w:line="276"/>
      </w:pPr>
      <w:r>
        <w:rPr>
          <w:b/>
          <w:bCs/>
        </w:rPr>
        <w:t xml:space="preserve">4. </w:t>
      </w:r>
      <w:r>
        <w:t xml:space="preserve">Draw one sphere: gravity mg acts down, the string tension T acts along the string, 10° from vertical, and the Coulomb repulsion F acts horizontally, away from the other sphere. In equilibrium, vertical: T cos 10° = mg; horizontal: T sin 10° = F. Dividing eliminates T: F = mg tan 10° = (1.0×10⁻³ kg)(9.81 m/s²)(0.1763) ≈ 1.73×10⁻³ N. The geometry gives the separation: each sphere hangs L sin 10° = (0.50 m)(0.1736) = 0.0868 m from the vertical, so r = 2L sin 10° ≈ 0.174 m. Now Coulomb's law: kq²/r² = F, so q = r√(F/k) = (0.174)√(1.73×10⁻³/8.99×10⁹) ≈ 7.6×10⁻⁸ C, about 76 nC on each sphere. Check: the tension is mg/cos 10° ≈ 9.96×10⁻³ N, a little more than the weight, as it must be when the string also supplies the sideways force.</w:t>
      </w:r>
    </w:p>
    <w:p>
      <w:pPr>
        <w:pStyle w:val="Heading2"/>
        <w:spacing w:after="160" w:before="360"/>
      </w:pPr>
      <w:r>
        <w:t xml:space="preserve">Chapter 3 Solutions</w:t>
      </w:r>
    </w:p>
    <w:p>
      <w:pPr>
        <w:spacing w:after="200" w:line="276"/>
      </w:pPr>
      <w:r>
        <w:rPr>
          <w:b/>
          <w:bCs/>
        </w:rPr>
        <w:t xml:space="preserve">1. </w:t>
      </w:r>
      <w:r>
        <w:t xml:space="preserve">The field of a point charge is E = k|q|/r² = (8.99×10⁹)(12×10⁻⁹)/(0.10)² ≈ 1.08×10⁴ N/C. Direction: field lines end on negative charge, so at the point the field points radially inward, toward the charge. Check the units: N·m²/C² × C / m² = N/C.</w:t>
      </w:r>
    </w:p>
    <w:p>
      <w:pPr>
        <w:spacing w:after="200" w:line="276"/>
      </w:pPr>
      <w:r>
        <w:rPr>
          <w:b/>
          <w:bCs/>
        </w:rPr>
        <w:t xml:space="preserve">2. </w:t>
      </w:r>
      <w:r>
        <w:t xml:space="preserve">Each charge is 2.0 cm from the midpoint, so each contributes E = kq/r² = (8.99×10⁹)(5.0×10⁻⁹)/(0.020)² ≈ 1.12×10⁵ N/C. At the midpoint, the field of +q points away from +q, toward −q, and the field of −q points toward −q as well, so the two add instead of cancelling: E ≈ 2.25×10⁵ N/C, directed from the positive charge toward the negative one. The usual mistake is to assume that equal and opposite charges cancel at the midpoint; that happens with two equal charges of the same sign.</w:t>
      </w:r>
    </w:p>
    <w:p>
      <w:pPr>
        <w:spacing w:after="200" w:line="276"/>
      </w:pPr>
      <w:r>
        <w:rPr>
          <w:b/>
          <w:bCs/>
        </w:rPr>
        <w:t xml:space="preserve">3. </w:t>
      </w:r>
      <w:r>
        <w:t xml:space="preserve">F = qE, with q = −e for the electron. The magnitude is (1.602×10⁻¹⁹ C)(500 N/C) ≈ 8.0×10⁻¹⁷ N. Because the charge is negative, the force points opposite to the field: in the −x direction. Check: field arrows show the push on a positive test charge, so an electron always goes against them.</w:t>
      </w:r>
    </w:p>
    <w:p>
      <w:pPr>
        <w:spacing w:after="200" w:line="276"/>
      </w:pPr>
      <w:r>
        <w:rPr>
          <w:b/>
          <w:bCs/>
        </w:rPr>
        <w:t xml:space="preserve">4. </w:t>
      </w:r>
      <w:r>
        <w:t xml:space="preserve">τ = pE sin θ = (2.0×10⁻²⁹ C·m)(3.0×10⁵ N/C) sin 90° = 6.0×10⁻²⁴ N·m. Perpendicular is the orientation of maximum torque; at 0° or 180° the torque would be zero. The torque turns the dipole until p lines up with E.</w:t>
      </w:r>
    </w:p>
    <w:p>
      <w:pPr>
        <w:pStyle w:val="Heading2"/>
        <w:spacing w:after="160" w:before="360"/>
      </w:pPr>
      <w:r>
        <w:t xml:space="preserve">Chapter 4 Solutions</w:t>
      </w:r>
    </w:p>
    <w:p>
      <w:pPr>
        <w:spacing w:after="200" w:line="276"/>
      </w:pPr>
      <w:r>
        <w:rPr>
          <w:b/>
          <w:bCs/>
        </w:rPr>
        <w:t xml:space="preserve">1. </w:t>
      </w:r>
      <w:r>
        <w:t xml:space="preserve">Gauss's law: Φ = Q_enc/ε₀ = (2.0×10⁻⁹ C)/(8.85×10⁻¹² C²/N·m²) ≈ 226 N·m²/C. The 3.0 cm radius never enters: the flux through a closed surface depends only on the charge inside, not on the size or shape of the surface. Check with a direct calculation: E = kQ/r² at r = 0.030 m is 2.0×10⁴ N/C, and E × 4πr² = 2.0×10⁴ × 0.01131 ≈ 226 N·m²/C.</w:t>
      </w:r>
    </w:p>
    <w:p>
      <w:pPr>
        <w:spacing w:after="200" w:line="276"/>
      </w:pPr>
      <w:r>
        <w:rPr>
          <w:b/>
          <w:bCs/>
        </w:rPr>
        <w:t xml:space="preserve">2. </w:t>
      </w:r>
      <w:r>
        <w:t xml:space="preserve">For an infinite sheet, E = σ/(2ε₀) = (4.0×10⁻⁶ C/m²)/[2(8.85×10⁻¹² C²/N·m²)] ≈ 2.26×10⁵ N/C, pointing away from the positively charged sheet on both sides. The 2.0 cm is a distractor: an ideal infinite sheet gives the same field at every distance, because its field lines are parallel and never spread out. A real sheet behaves this way only at distances small compared with its size.</w:t>
      </w:r>
    </w:p>
    <w:p>
      <w:pPr>
        <w:spacing w:after="200" w:line="276"/>
      </w:pPr>
      <w:r>
        <w:rPr>
          <w:b/>
          <w:bCs/>
        </w:rPr>
        <w:t xml:space="preserve">3. </w:t>
      </w:r>
      <w:r>
        <w:t xml:space="preserve">Suppose the field immediately outside the surface had a component along the surface. That component would push the free charges sideways along the surface, and they would move. In electrostatic equilibrium nothing moves, so the charges keep rearranging until the sideways component is zero. What remains is a field perpendicular to the surface. Gauss's law then fixes its size: a small pillbox straddling the surface gives E = σ/ε₀ immediately outside, and zero inside the metal.</w:t>
      </w:r>
    </w:p>
    <w:p>
      <w:pPr>
        <w:spacing w:after="200" w:line="276"/>
      </w:pPr>
      <w:r>
        <w:rPr>
          <w:b/>
          <w:bCs/>
        </w:rPr>
        <w:t xml:space="preserve">4. </w:t>
      </w:r>
      <w:r>
        <w:t xml:space="preserve">For a long line of charge, E = λ/(2πε₀r) = (5.0×10⁻⁹ C/m)/[2π(8.85×10⁻¹² C²/N·m²)(0.040 m)] ≈ 2.25×10³ N/C, directed radially away from the wire. Note the 1/r fall-off, slower than a point charge's 1/r², because the field lines spread in two dimensions instead of three.</w:t>
      </w:r>
    </w:p>
    <w:p>
      <w:pPr>
        <w:pStyle w:val="Heading2"/>
        <w:spacing w:after="160" w:before="360"/>
      </w:pPr>
      <w:r>
        <w:t xml:space="preserve">Chapter 5 Solutions</w:t>
      </w:r>
    </w:p>
    <w:p>
      <w:pPr>
        <w:spacing w:after="200" w:line="276"/>
      </w:pPr>
      <w:r>
        <w:rPr>
          <w:b/>
          <w:bCs/>
        </w:rPr>
        <w:t xml:space="preserve">1. </w:t>
      </w:r>
      <w:r>
        <w:t xml:space="preserve">V = kq/r = (8.99×10⁹)(3.0×10⁻⁹)/(0.15) ≈ 180 V. Potential is a scalar, so there is no direction to state; it is positive because the charge is positive and the reference is zero at infinity.</w:t>
      </w:r>
    </w:p>
    <w:p>
      <w:pPr>
        <w:spacing w:after="200" w:line="276"/>
      </w:pPr>
      <w:r>
        <w:rPr>
          <w:b/>
          <w:bCs/>
        </w:rPr>
        <w:t xml:space="preserve">2. </w:t>
      </w:r>
      <w:r>
        <w:t xml:space="preserve">The work needed equals the potential energy at the end, since U = 0 at infinity: W = kqQ/r = (8.99×10⁹)(2.0×10⁻⁹)(5.0×10⁻⁹)/(0.10) ≈ 9.0×10⁻⁷ J. It is positive because like charges repel and you must push. Check: the same answer comes from W = qV, with V = kQ/r = 449.5 V from the fixed charge: (2.0×10⁻⁹)(449.5) ≈ 9.0×10⁻⁷ J.</w:t>
      </w:r>
    </w:p>
    <w:p>
      <w:pPr>
        <w:spacing w:after="200" w:line="276"/>
      </w:pPr>
      <w:r>
        <w:rPr>
          <w:b/>
          <w:bCs/>
        </w:rPr>
        <w:t xml:space="preserve">3. </w:t>
      </w:r>
      <w:r>
        <w:t xml:space="preserve">In a uniform field, ΔV = Ed = (2.0×10⁴ V/m)(5.0×10⁻³ m) = 100 V. Check the units: V/m × m = V.</w:t>
      </w:r>
    </w:p>
    <w:p>
      <w:pPr>
        <w:spacing w:after="200" w:line="276"/>
      </w:pPr>
      <w:r>
        <w:rPr>
          <w:b/>
          <w:bCs/>
        </w:rPr>
        <w:t xml:space="preserve">4. </w:t>
      </w:r>
      <w:r>
        <w:t xml:space="preserve">Energy first: the electron gains KE = |q|ΔV = (1.602×10⁻¹⁹ C)(500 V) ≈ 8.0×10⁻¹⁷ J, which is 500 eV. Then speed from KE = ½mv²: v = √(2KE/m) = √[2(8.0×10⁻¹⁷)/(9.11×10⁻³¹)] ≈ 1.33×10⁷ m/s, about 4.4 % of the speed of light. Is the non-relativistic formula good enough? The relativistic correction scales with KE/(mc²) = 500 eV/511 keV ≈ 0.001, so the classical answer is off by only about 0.1 %. Above about 10 keV, as in an old CRT or an X-ray tube, you would need the relativistic formula.</w:t>
      </w:r>
    </w:p>
    <w:p>
      <w:pPr>
        <w:pStyle w:val="Heading2"/>
        <w:spacing w:after="160" w:before="360"/>
      </w:pPr>
      <w:r>
        <w:t xml:space="preserve">Chapter 6 Solutions</w:t>
      </w:r>
    </w:p>
    <w:p>
      <w:pPr>
        <w:spacing w:after="200" w:line="276"/>
      </w:pPr>
      <w:r>
        <w:rPr>
          <w:b/>
          <w:bCs/>
        </w:rPr>
        <w:t xml:space="preserve">1. </w:t>
      </w:r>
      <w:r>
        <w:t xml:space="preserve">Q = CV = (4.0×10⁻⁶ F)(12 V) = 4.8×10⁻⁵ C = 48 µC. Energy: U = ½CV² = ½(4.0×10⁻⁶)(12)² ≈ 2.9×10⁻⁴ J, which is 0.29 mJ. Check with the other form: U = ½QV = ½(48 µC)(12 V) = 288 µJ.</w:t>
      </w:r>
    </w:p>
    <w:p>
      <w:pPr>
        <w:spacing w:after="200" w:line="276"/>
      </w:pPr>
      <w:r>
        <w:rPr>
          <w:b/>
          <w:bCs/>
        </w:rPr>
        <w:t xml:space="preserve">2. </w:t>
      </w:r>
      <w:r>
        <w:t xml:space="preserve">With C = ε₀A/d, doubling d halves C. The charge is fixed (the capacitor is isolated), so V = Q/C doubles. The energy U = Q²/(2C) also doubles. Where did the extra energy come from? The plates attract each other, and you did work pulling them apart; that work is now stored in the field, which fills twice the volume at the same field strength (E = σ/ε₀ does not change with Q fixed).</w:t>
      </w:r>
    </w:p>
    <w:p>
      <w:pPr>
        <w:spacing w:after="200" w:line="276"/>
      </w:pPr>
      <w:r>
        <w:rPr>
          <w:b/>
          <w:bCs/>
        </w:rPr>
        <w:t xml:space="preserve">3. </w:t>
      </w:r>
      <w:r>
        <w:t xml:space="preserve">A dielectric multiplies the capacitance by κ: C = κC₀ = 3.5 × 10 pF = 35 pF. The dielectric's molecules polarize and partly cancel the field, so the same charge produces a smaller voltage, and C = Q/V rises.</w:t>
      </w:r>
    </w:p>
    <w:p>
      <w:pPr>
        <w:spacing w:after="200" w:line="276"/>
      </w:pPr>
      <w:r>
        <w:rPr>
          <w:b/>
          <w:bCs/>
        </w:rPr>
        <w:t xml:space="preserve">4. </w:t>
      </w:r>
      <w:r>
        <w:t xml:space="preserve">Capacitors in parallel add: C = 2.0 + 4.0 + 4.0 = 10.0 µF. The source charges this total: Q = CV = (10.0×10⁻⁶ F)(9.0 V) = 9.0×10⁻⁵ C = 90 µC. Check by parts: 18 µC + 36 µC + 36 µC = 90 µC, since every capacitor sees the full 9.0 V.</w:t>
      </w:r>
    </w:p>
    <w:p>
      <w:pPr>
        <w:pStyle w:val="Heading2"/>
        <w:spacing w:after="160" w:before="360"/>
      </w:pPr>
      <w:r>
        <w:t xml:space="preserve">Chapter 7 Solutions</w:t>
      </w:r>
    </w:p>
    <w:p>
      <w:pPr>
        <w:spacing w:after="200" w:line="276"/>
      </w:pPr>
      <w:r>
        <w:rPr>
          <w:b/>
          <w:bCs/>
        </w:rPr>
        <w:t xml:space="preserve">1. </w:t>
      </w:r>
      <w:r>
        <w:t xml:space="preserve">Q = IΔt = (3.0 A)(5.0 s) = 15 C. Check the units: an ampere is a coulomb per second, so A × s = C.</w:t>
      </w:r>
    </w:p>
    <w:p>
      <w:pPr>
        <w:spacing w:after="200" w:line="276"/>
      </w:pPr>
      <w:r>
        <w:rPr>
          <w:b/>
          <w:bCs/>
        </w:rPr>
        <w:t xml:space="preserve">2. </w:t>
      </w:r>
      <w:r>
        <w:t xml:space="preserve">R = ρL/A. Tripling L multiplies R by 3; halving A multiplies R by 2, because R ∝ 1/A. Together R rises by 3 × 2 = 6. This is what happens when a wire is stretched: it gets longer and thinner at the same time.</w:t>
      </w:r>
    </w:p>
    <w:p>
      <w:pPr>
        <w:spacing w:after="200" w:line="276"/>
      </w:pPr>
      <w:r>
        <w:rPr>
          <w:b/>
          <w:bCs/>
        </w:rPr>
        <w:t xml:space="preserve">3. </w:t>
      </w:r>
      <w:r>
        <w:t xml:space="preserve">Use the linear model R(T) = R₀[1 + α(T − T₀)]. Here ΔT = 80 − 20 = 60 °C, so R = 100[1 + (0.004)(60)] = 100 × 1.24 = 124 Ω. A 24 % change from a 60 °C rise is why copper windings and PCB traces run noticeably more resistive when hot.</w:t>
      </w:r>
    </w:p>
    <w:p>
      <w:pPr>
        <w:spacing w:after="200" w:line="276"/>
      </w:pPr>
      <w:r>
        <w:rPr>
          <w:b/>
          <w:bCs/>
        </w:rPr>
        <w:t xml:space="preserve">4. </w:t>
      </w:r>
      <w:r>
        <w:t xml:space="preserve">Equal length and equal resistance means ρ_Cu L/A_Cu = ρ_Al L/A_Al, so A_Cu/A_Al = ρ_Cu/ρ_Al = (1.68×10⁻⁸)/(2.65×10⁻⁸) ≈ 0.634. The copper wire needs only about 63 % of the aluminum wire's cross-section. Aluminum still wins on overhead power lines because it is about a third as dense, so the thicker aluminum wire is roughly half the weight of the copper one.</w:t>
      </w:r>
    </w:p>
    <w:p>
      <w:pPr>
        <w:pStyle w:val="Heading2"/>
        <w:spacing w:after="160" w:before="360"/>
      </w:pPr>
      <w:r>
        <w:t xml:space="preserve">Chapter 8 Solutions</w:t>
      </w:r>
    </w:p>
    <w:p>
      <w:pPr>
        <w:spacing w:after="200" w:line="276"/>
      </w:pPr>
      <w:r>
        <w:rPr>
          <w:b/>
          <w:bCs/>
        </w:rPr>
        <w:t xml:space="preserve">1. </w:t>
      </w:r>
      <w:r>
        <w:t xml:space="preserve">Ohm's law: R = V/I = 9.0 V/0.30 A = 30 Ω. Power: P = VI = (9.0)(0.30) = 2.7 W. Check: I²R = (0.30)²(30) = 2.7 W. A 2.7 W resistor is a large part; a common 0.25 W resistor would burn.</w:t>
      </w:r>
    </w:p>
    <w:p>
      <w:pPr>
        <w:spacing w:after="200" w:line="276"/>
      </w:pPr>
      <w:r>
        <w:rPr>
          <w:b/>
          <w:bCs/>
        </w:rPr>
        <w:t xml:space="preserve">2. </w:t>
      </w:r>
      <w:r>
        <w:t xml:space="preserve">Product over sum: R = R₁R₂/(R₁ + R₂) = (4.0)(12)/(4.0 + 12) = 48/16 = 3.0 Ω. Check: the parallel result must be smaller than the smaller resistor, and 3.0 Ω &lt; 4.0 Ω.</w:t>
      </w:r>
    </w:p>
    <w:p>
      <w:pPr>
        <w:spacing w:after="200" w:line="276"/>
      </w:pPr>
      <w:r>
        <w:rPr>
          <w:b/>
          <w:bCs/>
        </w:rPr>
        <w:t xml:space="preserve">3. </w:t>
      </w:r>
      <w:r>
        <w:t xml:space="preserve">From P = V²/R, R = V²/P = (5.0)²/0.25 = 100 Ω. This is a minimum: a smaller resistor would draw more current and dissipate more than 0.25 W. Following this chapter's bench note, a designer would derate to half power and choose about 200 Ω, or a 0.5 W part.</w:t>
      </w:r>
    </w:p>
    <w:p>
      <w:pPr>
        <w:spacing w:after="200" w:line="276"/>
      </w:pPr>
      <w:r>
        <w:rPr>
          <w:b/>
          <w:bCs/>
        </w:rPr>
        <w:t xml:space="preserve">4. </w:t>
      </w:r>
      <w:r>
        <w:t xml:space="preserve">The divider rule: V₈ₖ = V × R₈ₖ/(R₂ₖ + R₈ₖ) = 10 × 8.0/(2.0 + 8.0) = 8.0 V. Check: the current is 10 V/10 kΩ = 1.0 mA, and (1.0 mA)(8.0 kΩ) = 8.0 V; the other 2.0 V falls across the 2.0 kΩ.</w:t>
      </w:r>
    </w:p>
    <w:p>
      <w:pPr>
        <w:spacing w:after="200" w:line="276"/>
      </w:pPr>
      <w:r>
        <w:rPr>
          <w:b/>
          <w:bCs/>
        </w:rPr>
        <w:t xml:space="preserve">5. </w:t>
      </w:r>
      <w:r>
        <w:t xml:space="preserve">This is the divider rule with the LDR on top: V_out = 3.3 × 10/(10 + R_LDR), with resistances in kilohms. Dim hallway: V_out = 3.3 × 10/40 ≈ 0.83 V. Desk lamp: V_out = 3.3 × 10/13 ≈ 2.54 V. More light gives a higher voltage, which is what a night light or a display-brightness control wants. Power in the LDR under the lamp: I = 3.3/13 kΩ ≈ 0.254 mA, and P = I²R = (0.254×10⁻³)²(3000) ≈ 0.19 mW, far below a GL5528-type cell's 100 mW rating.</w:t>
      </w:r>
    </w:p>
    <w:p>
      <w:pPr>
        <w:pStyle w:val="Heading2"/>
        <w:spacing w:after="160" w:before="360"/>
      </w:pPr>
      <w:r>
        <w:t xml:space="preserve">Chapter 9 Solutions</w:t>
      </w:r>
    </w:p>
    <w:p>
      <w:pPr>
        <w:spacing w:after="200" w:line="276"/>
      </w:pPr>
      <w:r>
        <w:rPr>
          <w:b/>
          <w:bCs/>
        </w:rPr>
        <w:t xml:space="preserve">1. </w:t>
      </w:r>
      <w:r>
        <w:t xml:space="preserve">F = |q|vB sin 90° = (1.602×10⁻¹⁹ C)(3.0×10⁵ m/s)(0.20 T) ≈ 9.6×10⁻¹⁵ N. The direction follows from F = qv × B with the electron's negative sign, so it is opposite to what the right-hand rule gives for a positive charge.</w:t>
      </w:r>
    </w:p>
    <w:p>
      <w:pPr>
        <w:spacing w:after="200" w:line="276"/>
      </w:pPr>
      <w:r>
        <w:rPr>
          <w:b/>
          <w:bCs/>
        </w:rPr>
        <w:t xml:space="preserve">2. </w:t>
      </w:r>
      <w:r>
        <w:t xml:space="preserve">F = BIL = (0.30 T)(4.0 A)(0.50 m) = 0.60 N, perpendicular to both the wire and the field. This is the force that turns every electric motor.</w:t>
      </w:r>
    </w:p>
    <w:p>
      <w:pPr>
        <w:spacing w:after="200" w:line="276"/>
      </w:pPr>
      <w:r>
        <w:rPr>
          <w:b/>
          <w:bCs/>
        </w:rPr>
        <w:t xml:space="preserve">3. </w:t>
      </w:r>
      <w:r>
        <w:t xml:space="preserve">The magnetic force F = qv × B is always perpendicular to the velocity. A force at right angles to the motion does no work (W = F·d = 0), so the kinetic energy and the speed cannot change; only the direction can. That is why a charge in a uniform field moves in a circle at constant speed.</w:t>
      </w:r>
    </w:p>
    <w:p>
      <w:pPr>
        <w:spacing w:after="200" w:line="276"/>
      </w:pPr>
      <w:r>
        <w:rPr>
          <w:b/>
          <w:bCs/>
        </w:rPr>
        <w:t xml:space="preserve">4. </w:t>
      </w:r>
      <w:r>
        <w:t xml:space="preserve">From r = mv/(qB): v = rqB/m = (0.10 m)(1.602×10⁻¹⁹ C)(0.80 T)/(1.67×10⁻²⁷ kg) ≈ 7.7×10⁶ m/s. Check: that is 2.6 % of the speed of light, so the non-relativistic formula is fine.</w:t>
      </w:r>
    </w:p>
    <w:p>
      <w:pPr>
        <w:pStyle w:val="Heading2"/>
        <w:spacing w:after="160" w:before="360"/>
      </w:pPr>
      <w:r>
        <w:t xml:space="preserve">Chapter 10 Solutions</w:t>
      </w:r>
    </w:p>
    <w:p>
      <w:pPr>
        <w:spacing w:after="200" w:line="276"/>
      </w:pPr>
      <w:r>
        <w:rPr>
          <w:b/>
          <w:bCs/>
        </w:rPr>
        <w:t xml:space="preserve">1. </w:t>
      </w:r>
      <w:r>
        <w:t xml:space="preserve">Parallel wires with currents in the same direction attract; opposite currents repel. Here they attract, with a force per meter of F/L = μ₀I₁I₂/(2πd) = (2×10⁻⁷)(3.0)(3.0)/(0.050) ≈ 3.6×10⁻⁵ N/m, about the weight of a few milligrams per meter. The usual mistake is to borrow the charge rule (like repels like); for currents it is the other way round.</w:t>
      </w:r>
    </w:p>
    <w:p>
      <w:pPr>
        <w:spacing w:after="200" w:line="276"/>
      </w:pPr>
      <w:r>
        <w:rPr>
          <w:b/>
          <w:bCs/>
        </w:rPr>
        <w:t xml:space="preserve">2. </w:t>
      </w:r>
      <w:r>
        <w:t xml:space="preserve">Turns per meter: n = N/ℓ = 600/0.30 m = 2000 turns/m. Field inside: B = μ₀nI = (4π×10⁻⁷)(2000)(2.0) ≈ 5.0×10⁻³ T = 5.0 mT. Check: about a hundred times Earth's field, typical for a small air-core coil.</w:t>
      </w:r>
    </w:p>
    <w:p>
      <w:pPr>
        <w:spacing w:after="200" w:line="276"/>
      </w:pPr>
      <w:r>
        <w:rPr>
          <w:b/>
          <w:bCs/>
        </w:rPr>
        <w:t xml:space="preserve">3. </w:t>
      </w:r>
      <w:r>
        <w:t xml:space="preserve">From B = μ₀I/(2πr): r = μ₀I/(2πB) = (4π×10⁻⁷)(10)/[2π(1.0×10⁻⁴)] = 0.020 m = 2.0 cm. For comparison, Earth's field is about 5×10⁻⁵ T, so within a few centimeters of a 10 A cable a compass is unreliable.</w:t>
      </w:r>
    </w:p>
    <w:p>
      <w:pPr>
        <w:spacing w:after="200" w:line="276"/>
      </w:pPr>
      <w:r>
        <w:rPr>
          <w:b/>
          <w:bCs/>
        </w:rPr>
        <w:t xml:space="preserve">4. </w:t>
      </w:r>
      <w:r>
        <w:t xml:space="preserve">With the same current and turns, B scales with the relative permeability: B = 200 × 8.0 mT = 1.6 T. In practice a ferrite saturates at roughly 0.3 to 0.5 T, so a real ferrite core would not reach 1.6 T; the linear scaling holds only below saturation, as Worked Example 10.2 warns.</w:t>
      </w:r>
    </w:p>
    <w:p>
      <w:pPr>
        <w:pStyle w:val="Heading2"/>
        <w:spacing w:after="160" w:before="360"/>
      </w:pPr>
      <w:r>
        <w:t xml:space="preserve">Chapter 11 Solutions</w:t>
      </w:r>
    </w:p>
    <w:p>
      <w:pPr>
        <w:spacing w:after="200" w:line="276"/>
      </w:pPr>
      <w:r>
        <w:rPr>
          <w:b/>
          <w:bCs/>
        </w:rPr>
        <w:t xml:space="preserve">1. </w:t>
      </w:r>
      <w:r>
        <w:t xml:space="preserve">Faraday's law for N turns: |ε| = N A dB/dt = (50)(0.020 m²)(0.50 T/s) = 0.50 V. Check the units: T·m²/s = Wb/s = V.</w:t>
      </w:r>
    </w:p>
    <w:p>
      <w:pPr>
        <w:spacing w:after="200" w:line="276"/>
      </w:pPr>
      <w:r>
        <w:rPr>
          <w:b/>
          <w:bCs/>
        </w:rPr>
        <w:t xml:space="preserve">2. </w:t>
      </w:r>
      <w:r>
        <w:t xml:space="preserve">Motional EMF: ε = BLv = (0.50 T)(0.30 m)(4.0 m/s) = 0.60 V. The rod sweeps out 1.2 m² of area per second, so the flux through the circuit changes at 0.50 × 1.2 = 0.60 Wb/s, the same answer from Faraday's law.</w:t>
      </w:r>
    </w:p>
    <w:p>
      <w:pPr>
        <w:spacing w:after="200" w:line="276"/>
      </w:pPr>
      <w:r>
        <w:rPr>
          <w:b/>
          <w:bCs/>
        </w:rPr>
        <w:t xml:space="preserve">3. </w:t>
      </w:r>
      <w:r>
        <w:t xml:space="preserve">As the north pole approaches, the flux through the loop, pointing away from the magnet, increases. Lenz's law says the induced current opposes the change, so it makes a field pointing back toward the magnet: the near face of the loop becomes a north pole, which repels the approaching magnet. By the right-hand rule, a north face toward you means the current circulates counterclockwise as seen from the magnet's side. Check with energy: if the loop attracted the magnet instead, the magnet would speed up and the current would grow with no energy input, which is impossible.</w:t>
      </w:r>
    </w:p>
    <w:p>
      <w:pPr>
        <w:spacing w:after="200" w:line="276"/>
      </w:pPr>
      <w:r>
        <w:rPr>
          <w:b/>
          <w:bCs/>
        </w:rPr>
        <w:t xml:space="preserve">4. </w:t>
      </w:r>
      <w:r>
        <w:t xml:space="preserve">|ε| = L|dI/dt| = (0.20 H)(5.0 A/s) = 1.0 V. Check the units: H × A/s = (V·s/A)(A/s) = V.</w:t>
      </w:r>
    </w:p>
    <w:p>
      <w:pPr>
        <w:pStyle w:val="Heading2"/>
        <w:spacing w:after="160" w:before="360"/>
      </w:pPr>
      <w:r>
        <w:t xml:space="preserve">Chapter 12 Solutions</w:t>
      </w:r>
    </w:p>
    <w:p>
      <w:pPr>
        <w:spacing w:after="200" w:line="276"/>
      </w:pPr>
      <w:r>
        <w:rPr>
          <w:b/>
          <w:bCs/>
        </w:rPr>
        <w:t xml:space="preserve">1. </w:t>
      </w:r>
      <w:r>
        <w:t xml:space="preserve">The field E at a point is the force per unit charge a test charge would feel there: a vector, with a size and a direction, in N/C or V/m. The potential V is the potential energy per unit charge a test charge would have there: a scalar, in volts, defined relative to a reference point. Field tells you which way a charge is pushed; potential tells you how much energy each coulomb gains or loses moving between two points. They are linked: the field points from high potential to low, and its size is the rate at which the potential falls with distance.</w:t>
      </w:r>
    </w:p>
    <w:p>
      <w:pPr>
        <w:spacing w:after="200" w:line="276"/>
      </w:pPr>
      <w:r>
        <w:rPr>
          <w:b/>
          <w:bCs/>
        </w:rPr>
        <w:t xml:space="preserve">2. </w:t>
      </w:r>
      <w:r>
        <w:t xml:space="preserve">They describe the same fact, that a static charge produces a field whose strength falls as 1/r² and whose lines start and end on charges. Coulomb's law states it as a force between two point charges; Gauss's law states it as a total flux through a closed surface. Section 4.3 shows that applying Gauss's law to a sphere around a point charge gives Coulomb's law back. The surface form is more convenient for symmetric charge distributions, and it is the form that survives into Maxwell's equations.</w:t>
      </w:r>
    </w:p>
    <w:p>
      <w:pPr>
        <w:spacing w:after="200" w:line="276"/>
      </w:pPr>
      <w:r>
        <w:rPr>
          <w:b/>
          <w:bCs/>
        </w:rPr>
        <w:t xml:space="preserve">3. </w:t>
      </w:r>
      <w:r>
        <w:t xml:space="preserve">A resistor turns the energy delivered to it into heat, which leaves the circuit for good. An ideal capacitor stores the energy in its electric field, ½CV², and can return all of it to the circuit later. Both limit current in some sense, but only the resistor dissipates; the capacitor only borrows.</w:t>
      </w:r>
    </w:p>
    <w:p>
      <w:pPr>
        <w:spacing w:after="200" w:line="276"/>
      </w:pPr>
      <w:r>
        <w:rPr>
          <w:b/>
          <w:bCs/>
        </w:rPr>
        <w:t xml:space="preserve">4. </w:t>
      </w:r>
      <w:r>
        <w:t xml:space="preserve">Turning the coil through the magnetic field induces a current when a load is connected. That current, by Lenz's law, produces a force that opposes the motion causing it, a braking torque. More load means more current and a stronger braking torque, so whoever turns the crank must push harder. This is energy conservation: every watt delivered to the load is a watt of mechanical work at the shaft.</w:t>
      </w:r>
    </w:p>
    <w:p>
      <w:pPr>
        <w:spacing w:after="200" w:line="276"/>
      </w:pPr>
      <w:r>
        <w:rPr>
          <w:b/>
          <w:bCs/>
        </w:rPr>
        <w:t xml:space="preserve">5. </w:t>
      </w:r>
      <w:r>
        <w:t xml:space="preserve">ε₀ comes from electrostatics, from the force between charges (Coulomb's law). μ₀ comes from magnetism, from the force between current-carrying wires. Maxwell's equations predict waves of linked electric and magnetic fields travelling at c = 1/√(ε₀μ₀). Putting in the two measured constants gives about 3.00×10⁸ m/s, which matched the measured speed of light. No optical measurement went into the calculation, so the match told Maxwell that light is an electromagnetic wave.</w:t>
      </w:r>
    </w:p>
    <w:p>
      <w:pPr>
        <w:spacing w:after="200" w:line="276"/>
      </w:pPr>
      <w:r>
        <w:rPr>
          <w:b/>
          <w:bCs/>
        </w:rPr>
        <w:t xml:space="preserve">6. </w:t>
      </w:r>
      <w:r>
        <w:t xml:space="preserve">A capacitor is defined by Q = CV, so its current is i = C dv/dt: a fast change of voltage needs a large current, and the capacitor resists sudden voltage changes. An inductor is defined by Φ = LI, so its voltage is v = L di/dt: a fast change of current needs a large voltage, and the inductor resists sudden current changes. Swap voltage and current, and capacitance and inductance, and one statement turns into the other. That duality returns in Chapter 32 and in every AC circuit in Part III.</w:t>
      </w:r>
    </w:p>
    <w:p>
      <w:pPr>
        <w:pStyle w:val="Heading2"/>
        <w:spacing w:after="160" w:before="320"/>
      </w:pPr>
      <w:r>
        <w:t xml:space="preserve">Chapter 13 Solutions</w:t>
      </w:r>
    </w:p>
    <w:p>
      <w:pPr>
        <w:spacing w:after="200" w:line="276"/>
      </w:pPr>
      <w:r>
        <w:rPr>
          <w:b/>
          <w:bCs/>
        </w:rPr>
        <w:t xml:space="preserve">1. </w:t>
      </w:r>
      <w:r>
        <w:t xml:space="preserve">Q = CV = (100×10⁻⁹ F)(12 V) = 1.2×10⁻⁶ C. In nanocoulombs that is 1200 nC, or 1.2 µC. Check with prefixes: 100 n × 12 = 1200 n.</w:t>
      </w:r>
    </w:p>
    <w:p>
      <w:pPr>
        <w:spacing w:after="200" w:line="276"/>
      </w:pPr>
      <w:r>
        <w:rPr>
          <w:b/>
          <w:bCs/>
        </w:rPr>
        <w:t xml:space="preserve">2. </w:t>
      </w:r>
      <w:r>
        <w:t xml:space="preserve">Write each unit in base units. A henry is V·s/A (from v = L di/dt) and an ohm is V/A. So H/Ω = (V·s/A)/(V/A) = s. L/R is a time; it is the time constant of an RL circuit, as Chapter 33 shows.</w:t>
      </w:r>
    </w:p>
    <w:p>
      <w:pPr>
        <w:spacing w:after="200" w:line="276"/>
      </w:pPr>
      <w:r>
        <w:rPr>
          <w:b/>
          <w:bCs/>
        </w:rPr>
        <w:t xml:space="preserve">3. </w:t>
      </w:r>
      <w:r>
        <w:t xml:space="preserve">H·A² = (V·s/A)(A²) = V·A·s. A volt times an ampere is a watt, and a watt times a second is a joule. The ½ is a pure number and does not change the units, so W = ½LI² is an energy, as required.</w:t>
      </w:r>
    </w:p>
    <w:p>
      <w:pPr>
        <w:spacing w:after="200" w:line="276"/>
      </w:pPr>
      <w:r>
        <w:rPr>
          <w:b/>
          <w:bCs/>
        </w:rPr>
        <w:t xml:space="preserve">4. </w:t>
      </w:r>
      <w:r>
        <w:t xml:space="preserve">ω has units 1/s and a farad is A·s/V (from C = Q/V), so ωC has units (1/s)(A·s/V) = A/V. That is siemens, a conductance, not an impedance. Impedance must be V/A, so ωC must sit in the denominator: Z = 1/(ωC), or Z = 1/(jωC) once the phase is included. Check with intuition: a capacitor should pass high frequencies more easily, so its impedance must fall as ω rises, which 1/(ωC) does and ωC does not.</w:t>
      </w:r>
    </w:p>
    <w:p>
      <w:pPr>
        <w:pStyle w:val="Heading2"/>
        <w:spacing w:after="160" w:before="320"/>
      </w:pPr>
      <w:r>
        <w:t xml:space="preserve">Chapter 14 Solutions</w:t>
      </w:r>
    </w:p>
    <w:p>
      <w:pPr>
        <w:spacing w:after="200" w:line="276"/>
      </w:pPr>
      <w:r>
        <w:rPr>
          <w:b/>
          <w:bCs/>
        </w:rPr>
        <w:t xml:space="preserve">1. </w:t>
      </w:r>
      <w:r>
        <w:t xml:space="preserve">Move the decimal point in steps of three and pick the matching prefix. 0.000000015 F = 15×10⁻⁹ F = 15 nF. 68000 Ω = 68×10³ Ω = 68 kΩ. 0.0025 A = 2.5×10⁻³ A = 2.5 mA. 1500000000 Hz = 1.5×10⁹ Hz = 1.5 GHz.</w:t>
      </w:r>
    </w:p>
    <w:p>
      <w:pPr>
        <w:spacing w:after="200" w:line="276"/>
      </w:pPr>
      <w:r>
        <w:rPr>
          <w:b/>
          <w:bCs/>
        </w:rPr>
        <w:t xml:space="preserve">2. </w:t>
      </w:r>
      <w:r>
        <w:t xml:space="preserve">V = IR = (4.7 kΩ)(3.2 mA) = 15.04 V, because kilo × milli = 10³ × 10⁻³ = 1. P = VI = (15.04 V)(3.2 mA) ≈ 48.1 mW. Check: I²R = (3.2 mA)²(4.7 kΩ) = 10.24×10⁻⁶ × 4.7×10³ ≈ 48.1×10⁻³ W.</w:t>
      </w:r>
    </w:p>
    <w:p>
      <w:pPr>
        <w:spacing w:after="200" w:line="276"/>
      </w:pPr>
      <w:r>
        <w:rPr>
          <w:b/>
          <w:bCs/>
        </w:rPr>
        <w:t xml:space="preserve">3. </w:t>
      </w:r>
      <w:r>
        <w:t xml:space="preserve">Put everything in nanofarads first: 470 pF = 0.47 nF, 1.2 nF stays, and 0.01 µF = 10 nF. Total: 0.47 + 1.2 + 10 = 11.67 nF, about 11.7 nF. The usual mistake is adding 470 + 1.2 + 0.01 as if the prefixes were the same.</w:t>
      </w:r>
    </w:p>
    <w:p>
      <w:pPr>
        <w:spacing w:after="200" w:line="276"/>
      </w:pPr>
      <w:r>
        <w:rPr>
          <w:b/>
          <w:bCs/>
        </w:rPr>
        <w:t xml:space="preserve">4. </w:t>
      </w:r>
      <w:r>
        <w:t xml:space="preserve">f = 1/T = 1/(20×10⁻⁹ s) = 50×10⁶ Hz = 50 MHz. ω = 2πf = 2π(50×10⁶) ≈ 3.14×10⁸ rad/s. Check: 1/(20 n) = 0.05 G = 50 M.</w:t>
      </w:r>
    </w:p>
    <w:p>
      <w:pPr>
        <w:pStyle w:val="Heading2"/>
        <w:spacing w:after="160" w:before="320"/>
      </w:pPr>
      <w:r>
        <w:t xml:space="preserve">Chapter 15 Solutions</w:t>
      </w:r>
    </w:p>
    <w:p>
      <w:pPr>
        <w:spacing w:after="200" w:line="276"/>
      </w:pPr>
      <w:r>
        <w:rPr>
          <w:b/>
          <w:bCs/>
        </w:rPr>
        <w:t xml:space="preserve">1. </w:t>
      </w:r>
      <w:r>
        <w:t xml:space="preserve">Leading zeros never count; trailing zeros count when there is a decimal point. 0.00250 has three (2, 5 and the trailing 0). 1200 is ambiguous: two, three, or four, depending on what the writer meant, which is why scientific notation exists. 1.200×10³ has four. 100.0 has four. 0.0001 has one.</w:t>
      </w:r>
    </w:p>
    <w:p>
      <w:pPr>
        <w:spacing w:after="200" w:line="276"/>
      </w:pPr>
      <w:r>
        <w:rPr>
          <w:b/>
          <w:bCs/>
        </w:rPr>
        <w:t xml:space="preserve">2. </w:t>
      </w:r>
      <w:r>
        <w:t xml:space="preserve">V = IR = (4.7 kΩ)(2.0 mA) = 9.4 V. For a product, relative uncertainties add (worst case): 5 % + 2 % = 7 %. So V = 9.4 V ± 7 % = 9.4 V ± 0.66 V, roughly 8.7 V to 10.1 V. Check by extremes: (4.935 kΩ)(2.04 mA) ≈ 10.07 V and (4.465 kΩ)(1.96 mA) ≈ 8.75 V.</w:t>
      </w:r>
    </w:p>
    <w:p>
      <w:pPr>
        <w:spacing w:after="200" w:line="276"/>
      </w:pPr>
      <w:r>
        <w:rPr>
          <w:b/>
          <w:bCs/>
        </w:rPr>
        <w:t xml:space="preserve">3. </w:t>
      </w:r>
      <w:r>
        <w:t xml:space="preserve">Difference: 100.0 − 99.5 = 0.5 mm. For a difference, absolute uncertainties add: 0.2 + 0.2 = ±0.4 mm. Relative to the result that is 0.4/0.5 = 80 %. Each measurement was good to 0.2 %, yet their difference is known only to 80 %. Subtracting two nearly equal measurements destroys precision; measure the difference directly instead, for example with a differential measurement or a bridge (Chapter 27).</w:t>
      </w:r>
    </w:p>
    <w:p>
      <w:pPr>
        <w:spacing w:after="200" w:line="276"/>
      </w:pPr>
      <w:r>
        <w:rPr>
          <w:b/>
          <w:bCs/>
        </w:rPr>
        <w:t xml:space="preserve">4. </w:t>
      </w:r>
      <w:r>
        <w:t xml:space="preserve">Add the two parts of the specification. At 10.000 V: 0.05 % of reading = 5 mV, plus 2 counts = 2 mV, total ±7 mV, which is 0.07 % of reading. At 0.100 V: 0.05 % of reading = 0.05 mV, plus the same 2 mV, total ±2.05 mV, which is 2.05 % of reading, about thirty times worse. The fixed count term dominates small readings, so switch to a lower range (here a 200 mV range) for small voltages.</w:t>
      </w:r>
    </w:p>
    <w:p>
      <w:pPr>
        <w:spacing w:after="200" w:line="276"/>
      </w:pPr>
      <w:r>
        <w:rPr>
          <w:b/>
          <w:bCs/>
        </w:rPr>
        <w:t xml:space="preserve">5. </w:t>
      </w:r>
      <w:r>
        <w:t xml:space="preserve">Pin voltage at 14.4 V: the divider ratio is 10/(47 + 10) = 0.1754, so V_pin = 14.4 × 0.1754 ≈ 2.53 V, inside the 2.9 V range with some margin. One count at the pin is 2.9 V/4096 ≈ 0.708 mV; at the battery that is 0.708 mV/0.1754 ≈ 4.0 mV per count. A ±50 mV error at the pin becomes ±50/0.1754 ≈ ±0.29 V at the battery. The resolution is a few millivolts, but the accuracy is about a third of a volt, too coarse to tell a half-charged lead-acid battery from a full one without calibrating against a meter.</w:t>
      </w:r>
    </w:p>
    <w:p>
      <w:pPr>
        <w:pStyle w:val="Heading2"/>
        <w:spacing w:after="160" w:before="320"/>
      </w:pPr>
      <w:r>
        <w:t xml:space="preserve">Chapter 16 Solutions</w:t>
      </w:r>
    </w:p>
    <w:p>
      <w:pPr>
        <w:spacing w:after="200" w:line="276"/>
      </w:pPr>
      <w:r>
        <w:rPr>
          <w:b/>
          <w:bCs/>
        </w:rPr>
        <w:t xml:space="preserve">1. </w:t>
      </w:r>
      <w:r>
        <w:t xml:space="preserve">Divide both sides by I: R = V/I = 3.3 V/150 µA = 3.3/(150×10⁻⁶) = 22×10³ Ω = 22 kΩ. Check: 22 kΩ is a standard E12 value, a hint that the numbers came from a real design.</w:t>
      </w:r>
    </w:p>
    <w:p>
      <w:pPr>
        <w:spacing w:after="200" w:line="276"/>
      </w:pPr>
      <w:r>
        <w:rPr>
          <w:b/>
          <w:bCs/>
        </w:rPr>
        <w:t xml:space="preserve">2. </w:t>
      </w:r>
      <w:r>
        <w:t xml:space="preserve">Reciprocal formula: 1/R = 1/1000 + 1/2000 + 1/3000 = (6 + 3 + 2)/6000 = 11/6000, so R = 6000/11 ≈ 545.5 Ω. Product over sum twice: 1 kΩ ∥ 2 kΩ = (1000)(2000)/3000 ≈ 666.7 Ω; then 666.7 ∥ 3000 = (666.7)(3000)/3666.7 ≈ 545.5 Ω. The two agree, and the result is below the smallest resistor, as any parallel combination must be.</w:t>
      </w:r>
    </w:p>
    <w:p>
      <w:pPr>
        <w:spacing w:after="200" w:line="276"/>
      </w:pPr>
      <w:r>
        <w:rPr>
          <w:b/>
          <w:bCs/>
        </w:rPr>
        <w:t xml:space="preserve">3. </w:t>
      </w:r>
      <w:r>
        <w:t xml:space="preserve">Divider: V_out = V_in R₂/(R₁ + R₂), so 2.5 = 9 × 10k/(R₁ + 10k). Rearranged: R₁ + 10k = 9 × 10k/2.5 = 36 kΩ, so R₁ = 26 kΩ. Check: 9 × 10/36 = 2.5 V. In practice you would pick a 27 kΩ standard value and get 9 × 10/37 ≈ 2.43 V.</w:t>
      </w:r>
    </w:p>
    <w:p>
      <w:pPr>
        <w:spacing w:after="200" w:line="276"/>
      </w:pPr>
      <w:r>
        <w:rPr>
          <w:b/>
          <w:bCs/>
        </w:rPr>
        <w:t xml:space="preserve">4. </w:t>
      </w:r>
      <w:r>
        <w:t xml:space="preserve">The binomial approximation (1 + x)ⁿ ≈ 1 + nx for small x. √1.06 = (1 + 0.06)^½ ≈ 1 + 0.03 = 1.030; the exact value is 1.02956, so the error is +0.04 %. 1/0.98 = (1 − 0.02)⁻¹ ≈ 1 + 0.02 = 1.020; the exact value is 1.02041, so the error is −0.04 %. Both errors are of order x², which is why the approximation is so good for a few percent.</w:t>
      </w:r>
    </w:p>
    <w:p>
      <w:pPr>
        <w:pStyle w:val="Heading2"/>
        <w:spacing w:after="160" w:before="320"/>
      </w:pPr>
      <w:r>
        <w:t xml:space="preserve">Chapter 17 Solutions</w:t>
      </w:r>
    </w:p>
    <w:p>
      <w:pPr>
        <w:spacing w:after="200" w:line="276"/>
      </w:pPr>
      <w:r>
        <w:rPr>
          <w:b/>
          <w:bCs/>
        </w:rPr>
        <w:t xml:space="preserve">1. </w:t>
      </w:r>
      <w:r>
        <w:t xml:space="preserve">From the second equation, x = y + 1. Substitute into the first: 2(y + 1) + 3y = 12, so 5y + 2 = 12, y = 2, and x = 3. Check in both equations: 2(3) + 3(2) = 12 and 3 − 2 = 1.</w:t>
      </w:r>
    </w:p>
    <w:p>
      <w:pPr>
        <w:spacing w:after="200" w:line="276"/>
      </w:pPr>
      <w:r>
        <w:rPr>
          <w:b/>
          <w:bCs/>
        </w:rPr>
        <w:t xml:space="preserve">2. </w:t>
      </w:r>
      <w:r>
        <w:t xml:space="preserve">Make the b coefficients cancel: multiply the first equation by 2 and the second by 5, giving 8a + 10b = 44 and 15a − 10b = 25. Adding: 23a = 69, so a = 3. Back-substitute: 4(3) + 5b = 22, so b = 2. Check: 3(3) − 2(2) = 5.</w:t>
      </w:r>
    </w:p>
    <w:p>
      <w:pPr>
        <w:spacing w:after="200" w:line="276"/>
      </w:pPr>
      <w:r>
        <w:rPr>
          <w:b/>
          <w:bCs/>
        </w:rPr>
        <w:t xml:space="preserve">3. </w:t>
      </w:r>
      <w:r>
        <w:t xml:space="preserve">D = (6)(1) − (3)(2) = 0. A zero determinant means there is no unique solution. Here the first equation is exactly twice the second (6x + 2y = 10 is 2 × (3x + y = 5)), so the two lines coincide and there are infinitely many solutions. In a circuit, a zero determinant usually means you wrote the same equation twice, for example a KCL equation at every node including the reference.</w:t>
      </w:r>
    </w:p>
    <w:p>
      <w:pPr>
        <w:spacing w:after="200" w:line="276"/>
      </w:pPr>
      <w:r>
        <w:rPr>
          <w:b/>
          <w:bCs/>
        </w:rPr>
        <w:t xml:space="preserve">4. </w:t>
      </w:r>
      <w:r>
        <w:t xml:space="preserve">Cramer's rule. D = (100)(90) − (−40)(−40) = 9000 − 1600 = 7400. D₁ replaces the first column by the sources: (5)(90) − (−40)(0) = 450, so I₁ = 450/7400 ≈ 0.0608 A = 60.8 mA. D₂ replaces the second column: (100)(0) − (5)(−40) = 200, so I₂ = 200/7400 ≈ 0.0270 A = 27.0 mA. Both are positive, so both mesh currents flow in the directions you assumed when writing the equations. Check: 100(0.0608) − 40(0.0270) = 6.08 − 1.08 = 5.0.</w:t>
      </w:r>
    </w:p>
    <w:p>
      <w:pPr>
        <w:pStyle w:val="Heading2"/>
        <w:spacing w:after="160" w:before="320"/>
      </w:pPr>
      <w:r>
        <w:t xml:space="preserve">Chapter 18 Solutions</w:t>
      </w:r>
    </w:p>
    <w:p>
      <w:pPr>
        <w:spacing w:after="200" w:line="276"/>
      </w:pPr>
      <w:r>
        <w:rPr>
          <w:b/>
          <w:bCs/>
        </w:rPr>
        <w:t xml:space="preserve">1. </w:t>
      </w:r>
      <w:r>
        <w:t xml:space="preserve">Ohm's law gives I = V/R = (1/R)V, a straight line through the origin. With R = 2 kΩ the slope is 1/R = 0.5 mS: 1 mA at 2 V, 2 mA at 4 V, −1 mA at −2 V. The steeper the line, the smaller the resistance.</w:t>
      </w:r>
    </w:p>
    <w:p>
      <w:pPr>
        <w:spacing w:after="200" w:line="276"/>
      </w:pPr>
      <w:r>
        <w:rPr>
          <w:b/>
          <w:bCs/>
        </w:rPr>
        <w:t xml:space="preserve">2. </w:t>
      </w:r>
      <w:r>
        <w:t xml:space="preserve">H(100 Hz) = 1/√(1 + 0.1²) = 1/√1.01 ≈ 0.995. H(1 kHz) = 1/√2 ≈ 0.707. H(10 kHz) = 1/√(1 + 10²) = 1/√101 ≈ 0.0995. A decade below the corner the filter barely touches the signal; at the corner it is down to 0.707 (−3 dB); a decade above it passes about a tenth.</w:t>
      </w:r>
    </w:p>
    <w:p>
      <w:pPr>
        <w:spacing w:after="200" w:line="276"/>
      </w:pPr>
      <w:r>
        <w:rPr>
          <w:b/>
          <w:bCs/>
        </w:rPr>
        <w:t xml:space="preserve">3. </w:t>
      </w:r>
      <w:r>
        <w:t xml:space="preserve">The source drops 50I across its internal resistance, so V = 12 − 50I. Setting V = 8 V: 50I = 4 V, so I = 0.080 A = 80 mA. Check the end points of the load line: open circuit 12 V at 0 A, short circuit 0 V at 12/50 = 240 mA.</w:t>
      </w:r>
    </w:p>
    <w:p>
      <w:pPr>
        <w:spacing w:after="200" w:line="276"/>
      </w:pPr>
      <w:r>
        <w:rPr>
          <w:b/>
          <w:bCs/>
        </w:rPr>
        <w:t xml:space="preserve">4. </w:t>
      </w:r>
      <w:r>
        <w:t xml:space="preserve">On log-log axes the slope is Δlog|H|/Δlog f = log(1/100)/log(10) = −2. In decibels a factor of 100 in magnitude is 20 log 100 = 40 dB, so the rolloff is 40 dB per decade. Each pole contributes 20 dB per decade, so this suggests a second-order response.</w:t>
      </w:r>
    </w:p>
    <w:p>
      <w:pPr>
        <w:spacing w:after="200" w:line="276"/>
      </w:pPr>
      <w:r>
        <w:rPr>
          <w:b/>
          <w:bCs/>
        </w:rPr>
        <w:t xml:space="preserve">5. </w:t>
      </w:r>
      <w:r>
        <w:t xml:space="preserve">Slope = Δp/Δt = (1012.6 − 1016.4) hPa/3 h = −3.8/3 ≈ −1.27 hPa/h. Each reading has a relative error of ±0.12 hPa, so the 3-hour change is known to about ±0.24 hPa (worst case), and the slope to about ±0.08 hPa/h. The ±1.0 hPa absolute accuracy does not matter here: it is the same offset in both readings and cancels in the difference. A 3.8 hPa fall in three hours is what the Met Office's shipping forecast calls falling quickly.</w:t>
      </w:r>
    </w:p>
    <w:p>
      <w:pPr>
        <w:pStyle w:val="Heading2"/>
        <w:spacing w:after="160" w:before="320"/>
      </w:pPr>
      <w:r>
        <w:t xml:space="preserve">Chapter 19 Solutions</w:t>
      </w:r>
    </w:p>
    <w:p>
      <w:pPr>
        <w:spacing w:after="200" w:line="276"/>
      </w:pPr>
      <w:r>
        <w:rPr>
          <w:b/>
          <w:bCs/>
        </w:rPr>
        <w:t xml:space="preserve">1. </w:t>
      </w:r>
      <w:r>
        <w:t xml:space="preserve">τ = RC = (22×10³ Ω)(100×10⁻⁹ F) = 2.2×10⁻³ s = 2.2 ms. After 5 ms: v = 9 e^(−5/2.2) = 9 e^(−2.27) ≈ 9 × 0.103 ≈ 0.93 V. Check: 5 ms is a little more than two time constants, and e⁻² ≈ 0.135, so the answer should be somewhat below 9 × 0.135 = 1.2 V.</w:t>
      </w:r>
    </w:p>
    <w:p>
      <w:pPr>
        <w:spacing w:after="200" w:line="276"/>
      </w:pPr>
      <w:r>
        <w:rPr>
          <w:b/>
          <w:bCs/>
        </w:rPr>
        <w:t xml:space="preserve">2. </w:t>
      </w:r>
      <w:r>
        <w:t xml:space="preserve">dB = 10 log₁₀(ratio). 2 → 3.01 dB; 10 → 10 dB; 100 → 20 dB; 0.5 → −3.01 dB; 1000 → 30 dB. Every factor of 10 adds 10 dB; halving subtracts 3 dB.</w:t>
      </w:r>
    </w:p>
    <w:p>
      <w:pPr>
        <w:spacing w:after="200" w:line="276"/>
      </w:pPr>
      <w:r>
        <w:rPr>
          <w:b/>
          <w:bCs/>
        </w:rPr>
        <w:t xml:space="preserve">3. </w:t>
      </w:r>
      <w:r>
        <w:t xml:space="preserve">Voltage gain in dB is 20 log₁₀(250) ≈ 47.96 dB, about 48 dB. The attenuator subtracts 6 dB: 41.96 dB overall. As a voltage ratio, 10^(41.96/20) ≈ 125. Check: 6 dB is a voltage factor of 1.995, close to 2, and 250/2 = 125.</w:t>
      </w:r>
    </w:p>
    <w:p>
      <w:pPr>
        <w:spacing w:after="200" w:line="276"/>
      </w:pPr>
      <w:r>
        <w:rPr>
          <w:b/>
          <w:bCs/>
        </w:rPr>
        <w:t xml:space="preserve">4. </w:t>
      </w:r>
      <w:r>
        <w:t xml:space="preserve">dBm is decibels relative to 1 mW: P = 1 mW × 10^(−95/10) = 10^(−9.5) mW ≈ 3.16×10⁻¹⁰ mW = 3.16×10⁻¹³ W. With +12 dB of gain, −95 + 12 = −83 dBm, which is 10^(−8.3) mW ≈ 5.01×10⁻⁹ mW = 5.01×10⁻¹² W. Check: 12 dB is a factor of 15.8, and 3.16×10⁻¹³ × 15.8 ≈ 5.0×10⁻¹² W. Adding decibels is much easier than multiplying these tiny numbers, which is why radio engineers live in dBm.</w:t>
      </w:r>
    </w:p>
    <w:p>
      <w:pPr>
        <w:pStyle w:val="Heading2"/>
        <w:spacing w:after="160" w:before="320"/>
      </w:pPr>
      <w:r>
        <w:t xml:space="preserve">Chapter 20 Solutions</w:t>
      </w:r>
    </w:p>
    <w:p>
      <w:pPr>
        <w:spacing w:after="200" w:line="276"/>
      </w:pPr>
      <w:r>
        <w:rPr>
          <w:b/>
          <w:bCs/>
        </w:rPr>
        <w:t xml:space="preserve">1. </w:t>
      </w:r>
      <w:r>
        <w:t xml:space="preserve">Multiply degrees by π/180. 45° = π/4 ≈ 0.785 rad; 90° = π/2 ≈ 1.571 rad; 120° = 2π/3 ≈ 2.094 rad; 270° = 3π/2 ≈ 4.712 rad. Going back, multiply radians by 180/π: π/6 = 30°, 2π/3 = 120°, 3π/2 = 270°.</w:t>
      </w:r>
    </w:p>
    <w:p>
      <w:pPr>
        <w:spacing w:after="200" w:line="276"/>
      </w:pPr>
      <w:r>
        <w:rPr>
          <w:b/>
          <w:bCs/>
        </w:rPr>
        <w:t xml:space="preserve">2. </w:t>
      </w:r>
      <w:r>
        <w:t xml:space="preserve">Compare with A sin(2πft + φ): amplitude 2.5 A, frequency 1000 Hz, period T = 1/f = 1 ms, phase −45° (the wave lags a plain sine by an eighth of a cycle). At t = 0: i = 2.5 sin(−45°) = 2.5 × (−0.707) ≈ −1.77 A.</w:t>
      </w:r>
    </w:p>
    <w:p>
      <w:pPr>
        <w:spacing w:after="200" w:line="276"/>
      </w:pPr>
      <w:r>
        <w:rPr>
          <w:b/>
          <w:bCs/>
        </w:rPr>
        <w:t xml:space="preserve">3. </w:t>
      </w:r>
      <w:r>
        <w:t xml:space="preserve">The amplitude (peak) is half the peak-to-peak: 10/2 = 5 V. For a sinusoid, RMS = peak/√2 = 5/1.414 ≈ 3.54 V. A meter on AC reads this RMS value.</w:t>
      </w:r>
    </w:p>
    <w:p>
      <w:pPr>
        <w:spacing w:after="200" w:line="276"/>
      </w:pPr>
      <w:r>
        <w:rPr>
          <w:b/>
          <w:bCs/>
        </w:rPr>
        <w:t xml:space="preserve">4. </w:t>
      </w:r>
      <w:r>
        <w:t xml:space="preserve">Write the sum as 3 cos ωt + 4 sin ωt. It equals A cos(ωt − φ) with A cos φ = 3 and A sin φ = 4. Squaring and adding, and using cos²φ + sin²φ = 1: A² = 9 + 16 = 25, so A = 5 V. You cannot add 3 and 4 because the two waves never peak at the same instant: when one is at its maximum the other is at zero. Only waves exactly in phase add their amplitudes directly.</w:t>
      </w:r>
    </w:p>
    <w:p>
      <w:pPr>
        <w:pStyle w:val="Heading2"/>
        <w:spacing w:after="160" w:before="320"/>
      </w:pPr>
      <w:r>
        <w:t xml:space="preserve">Chapter 21 Solutions</w:t>
      </w:r>
    </w:p>
    <w:p>
      <w:pPr>
        <w:spacing w:after="200" w:line="276"/>
      </w:pPr>
      <w:r>
        <w:rPr>
          <w:b/>
          <w:bCs/>
        </w:rPr>
        <w:t xml:space="preserve">1. </w:t>
      </w:r>
      <w:r>
        <w:t xml:space="preserve">Add and subtract real and imaginary parts separately: z₁ + z₂ = (4 + 2) + j(3 − 5) = 6 − j2; z₁ − z₂ = (4 − 2) + j(3 + 5) = 2 + j8. Multiply out and use j² = −1: (4 + j3)(2 − j5) = 8 − j20 + j6 − j²15 = 8 + 15 − j14 = 23 − j14.</w:t>
      </w:r>
    </w:p>
    <w:p>
      <w:pPr>
        <w:spacing w:after="200" w:line="276"/>
      </w:pPr>
      <w:r>
        <w:rPr>
          <w:b/>
          <w:bCs/>
        </w:rPr>
        <w:t xml:space="preserve">2. </w:t>
      </w:r>
      <w:r>
        <w:t xml:space="preserve">Magnitude: |5 + j12| = √(25 + 144) = 13; angle: arctan(12/5) ≈ 67.4°, in the first quadrant since both parts are positive. So 5 + j12 = 13∠67.4°. Back to rectangular: 10∠−60° = 10 cos(−60°) + j10 sin(−60°) = 5 − j8.66.</w:t>
      </w:r>
    </w:p>
    <w:p>
      <w:pPr>
        <w:spacing w:after="200" w:line="276"/>
      </w:pPr>
      <w:r>
        <w:rPr>
          <w:b/>
          <w:bCs/>
        </w:rPr>
        <w:t xml:space="preserve">3. </w:t>
      </w:r>
      <w:r>
        <w:t xml:space="preserve">Multiply numerator and denominator by the conjugate of the denominator, 4 + j: numerator (2 + j3)(4 + j) = 8 + j2 + j12 + j²3 = 5 + j14; denominator (4 − j)(4 + j) = 16 + 1 = 17. Result: 5/17 + j14/17 ≈ 0.294 + j0.824. Check by multiplying back: (0.294 + j0.824)(4 − j) = 1.176 + 0.824 + j(3.296 − 0.294) = 2.00 + j3.00.</w:t>
      </w:r>
    </w:p>
    <w:p>
      <w:pPr>
        <w:spacing w:after="200" w:line="276"/>
      </w:pPr>
      <w:r>
        <w:rPr>
          <w:b/>
          <w:bCs/>
        </w:rPr>
        <w:t xml:space="preserve">4. </w:t>
      </w:r>
      <w:r>
        <w:t xml:space="preserve">Multiplying by j rotates by 90°. j² = −1 (two quarter-turns, a half-turn). j³ = −j (three quarter-turns). j⁴ = 1 (a full turn, back to the start). 1/j = −j (a quarter-turn backwards), which you can check: j × (−j) = −j² = 1. In general jⁿ repeats every four steps, so jⁿ depends only on the remainder of n divided by 4.</w:t>
      </w:r>
    </w:p>
    <w:p>
      <w:pPr>
        <w:pStyle w:val="Heading2"/>
        <w:spacing w:after="160" w:before="320"/>
      </w:pPr>
      <w:r>
        <w:t xml:space="preserve">Chapter 22 Solutions</w:t>
      </w:r>
    </w:p>
    <w:p>
      <w:pPr>
        <w:spacing w:after="200" w:line="276"/>
      </w:pPr>
      <w:r>
        <w:rPr>
          <w:b/>
          <w:bCs/>
        </w:rPr>
        <w:t xml:space="preserve">1. </w:t>
      </w:r>
      <w:r>
        <w:t xml:space="preserve">Use e^(jθ) = cos θ + j sin θ. e^(jπ) = cos π + j sin π = −1. e^(jπ/2) = 0 + j1 = j. e^(j2π) = 1 + j0 = 1. On the unit circle these are a half-turn, a quarter-turn, and a full turn.</w:t>
      </w:r>
    </w:p>
    <w:p>
      <w:pPr>
        <w:spacing w:after="200" w:line="276"/>
      </w:pPr>
      <w:r>
        <w:rPr>
          <w:b/>
          <w:bCs/>
        </w:rPr>
        <w:t xml:space="preserve">2. </w:t>
      </w:r>
      <w:r>
        <w:t xml:space="preserve">|3 + j4| = √(9 + 16) = 5, and θ = arctan(4/3) ≈ 0.927 rad ≈ 53.13°. So 3 + j4 = 5e^(j0.927). Check: 5 cos 0.927 ≈ 3.00 and 5 sin 0.927 ≈ 4.00.</w:t>
      </w:r>
    </w:p>
    <w:p>
      <w:pPr>
        <w:spacing w:after="200" w:line="276"/>
      </w:pPr>
      <w:r>
        <w:rPr>
          <w:b/>
          <w:bCs/>
        </w:rPr>
        <w:t xml:space="preserve">3. </w:t>
      </w:r>
      <w:r>
        <w:t xml:space="preserve">cos θ = (e^(jθ) + e^(−jθ))/2 and sin θ = (e^(jθ) − e^(−jθ))/(2j). Square the cosine: (e^(2jθ) + 2 + e^(−2jθ))/4. Square the sine, using (2j)² = −4: −(e^(2jθ) − 2 + e^(−2jθ))/4. Add them: the e^(2jθ) and e^(−2jθ) terms cancel, and the constants give (2 + 2)/4 = 1. So cos²θ + sin²θ = 1.</w:t>
      </w:r>
    </w:p>
    <w:p>
      <w:pPr>
        <w:spacing w:after="200" w:line="276"/>
      </w:pPr>
      <w:r>
        <w:rPr>
          <w:b/>
          <w:bCs/>
        </w:rPr>
        <w:t xml:space="preserve">4. </w:t>
      </w:r>
      <w:r>
        <w:t xml:space="preserve">Re{10e^(j(500t + π/4))} = 10 cos(500t + π/4) V. The angular frequency is ω = 500 rad/s, so f = 500/(2π) ≈ 79.6 Hz. At t = 2 ms the angle is 500 × 0.002 + 0.785 = 1.785 rad, and cos(1.785) ≈ −0.213, so v ≈ −2.13 V. The usual mistake is to evaluate the cosine with the calculator in degree mode.</w:t>
      </w:r>
    </w:p>
    <w:p>
      <w:pPr>
        <w:pStyle w:val="Heading2"/>
        <w:spacing w:after="160" w:before="320"/>
      </w:pPr>
      <w:r>
        <w:t xml:space="preserve">Chapter 23 Solutions</w:t>
      </w:r>
    </w:p>
    <w:p>
      <w:pPr>
        <w:spacing w:after="200" w:line="276"/>
      </w:pPr>
      <w:r>
        <w:rPr>
          <w:b/>
          <w:bCs/>
        </w:rPr>
        <w:t xml:space="preserve">1. </w:t>
      </w:r>
      <w:r>
        <w:t xml:space="preserve">A phasor holds the RMS magnitude and the phase of a cosine. Voltage: 170 cos(377t + 30°) is already a cosine, and its RMS value is 170/√2 ≈ 120.2 V, so V = 120.2∠30° V (the US mains voltage, 120 V RMS at 60 Hz). Current: sin(377t) = cos(377t − 90°), and 4.24/√2 ≈ 3.00 A, so I = 3.00∠−90° A.</w:t>
      </w:r>
    </w:p>
    <w:p>
      <w:pPr>
        <w:spacing w:after="200" w:line="276"/>
      </w:pPr>
      <w:r>
        <w:rPr>
          <w:b/>
          <w:bCs/>
        </w:rPr>
        <w:t xml:space="preserve">2. </w:t>
      </w:r>
      <w:r>
        <w:t xml:space="preserve">At 2 kHz, ω = 2π(2000) ≈ 12 566 rad/s. Inductor: Z_L = jωL = j(12 566)(0.022) ≈ j276 Ω, or 276∠90° Ω. Capacitor: Z_C = 1/(jωC) = −j/(12 566 × 470×10⁻⁹) ≈ −j169 Ω, or 169∠−90° Ω. Check the trend: double the frequency and Z_L doubles while Z_C halves.</w:t>
      </w:r>
    </w:p>
    <w:p>
      <w:pPr>
        <w:spacing w:after="200" w:line="276"/>
      </w:pPr>
      <w:r>
        <w:rPr>
          <w:b/>
          <w:bCs/>
        </w:rPr>
        <w:t xml:space="preserve">3. </w:t>
      </w:r>
      <w:r>
        <w:t xml:space="preserve">ω = 2π(400) ≈ 2513 rad/s, so Z_L = jωL = j251 Ω and Z = 470 + j251 Ω. Polar: |Z| = √(470² + 251²) ≈ 533 Ω, angle arctan(251/470) ≈ +28.1°. Current: I = V/Z = 24∠0°/533∠28.1° ≈ 45.0∠−28.1° mA. The current lags the voltage by 28.1°, as it must in an inductive circuit.</w:t>
      </w:r>
    </w:p>
    <w:p>
      <w:pPr>
        <w:spacing w:after="200" w:line="276"/>
      </w:pPr>
      <w:r>
        <w:rPr>
          <w:b/>
          <w:bCs/>
        </w:rPr>
        <w:t xml:space="preserve">4. </w:t>
      </w:r>
      <w:r>
        <w:t xml:space="preserve">Worked Example 23.1 uses R = 1 kΩ and C = 0.1 µF. Equal magnitudes need R = 1/(ωC), so ω = 1/(RC) = 1/(1000 × 10⁻⁷) = 10⁴ rad/s, and f = 10⁴/(2π) ≈ 1592 Hz. There Z = 1000 − j1000 Ω, with |Z| ≈ 1414 Ω and angle −45°. The output across R is R/|Z| = 1000/1414 ≈ 0.707 of the input: the −3 dB point. This frequency, 1/(2πRC), is the corner frequency of the RC filter in Chapter 36.</w:t>
      </w:r>
    </w:p>
    <w:p>
      <w:pPr>
        <w:pStyle w:val="Heading2"/>
        <w:spacing w:after="160" w:before="320"/>
      </w:pPr>
      <w:r>
        <w:t xml:space="preserve">Chapter 24 Solutions</w:t>
      </w:r>
    </w:p>
    <w:p>
      <w:pPr>
        <w:spacing w:after="200" w:line="276"/>
      </w:pPr>
      <w:r>
        <w:rPr>
          <w:b/>
          <w:bCs/>
        </w:rPr>
        <w:t xml:space="preserve">1. </w:t>
      </w:r>
      <w:r>
        <w:t xml:space="preserve">i = C dv/dt = (1×10⁻⁶ F)(2000 V/s) = 2×10⁻³ A = 2 mA. A constant slope of voltage means a constant current, which is how a current source charging a capacitor makes a linear ramp.</w:t>
      </w:r>
    </w:p>
    <w:p>
      <w:pPr>
        <w:spacing w:after="200" w:line="276"/>
      </w:pPr>
      <w:r>
        <w:rPr>
          <w:b/>
          <w:bCs/>
        </w:rPr>
        <w:t xml:space="preserve">2. </w:t>
      </w:r>
      <w:r>
        <w:t xml:space="preserve">v = L di/dt = (0.050 H) × d/dt[3 sin(1000t)] = (0.050)(3)(1000) cos(1000t) = 150 cos(1000t) V. Amplitude: 150 V. Phase: cosine leads sine by 90°, so the voltage leads the current by 90°, as it must for an inductor. Check: ωLI = (1000)(0.050)(3) = 150 V.</w:t>
      </w:r>
    </w:p>
    <w:p>
      <w:pPr>
        <w:spacing w:after="200" w:line="276"/>
      </w:pPr>
      <w:r>
        <w:rPr>
          <w:b/>
          <w:bCs/>
        </w:rPr>
        <w:t xml:space="preserve">3. </w:t>
      </w:r>
      <w:r>
        <w:t xml:space="preserve">Chain rule: dv/dt = −10 × 2000 × sin(2000t + 30°) = −20 000 sin(2000t + 30°) V/s. Amplitude: 20 000 V/s, which is ω times the original amplitude. Differentiating a sinusoid multiplies it by ω and shifts it 90° ahead.</w:t>
      </w:r>
    </w:p>
    <w:p>
      <w:pPr>
        <w:spacing w:after="200" w:line="276"/>
      </w:pPr>
      <w:r>
        <w:rPr>
          <w:b/>
          <w:bCs/>
        </w:rPr>
        <w:t xml:space="preserve">4. </w:t>
      </w:r>
      <w:r>
        <w:t xml:space="preserve">By integration: v = (1/C)∫i dt = (1/10×10⁻⁶)(5×10⁻³ A)(0.200 s) = (10⁵)(10⁻³) = 100 V. By charge: Q = It = (5 mA)(200 ms) = 1 mC, and v = Q/C = 10⁻³/10⁻⁵ = 100 V. The two agree, because integrating a constant current is the same as multiplying it by time.</w:t>
      </w:r>
    </w:p>
    <w:p>
      <w:pPr>
        <w:pStyle w:val="Heading2"/>
        <w:spacing w:after="160" w:before="360"/>
      </w:pPr>
      <w:r>
        <w:t xml:space="preserve">Chapter 26 Solutions</w:t>
      </w:r>
    </w:p>
    <w:p>
      <w:pPr>
        <w:spacing w:after="200" w:line="276"/>
      </w:pPr>
      <w:r>
        <w:rPr>
          <w:b/>
          <w:bCs/>
        </w:rPr>
        <w:t xml:space="preserve">1. </w:t>
      </w:r>
      <w:r>
        <w:t xml:space="preserve">KCL: what flows in flows out. 2.0 A + 6.0 A = I_out, so I_out = 8.0 A, leaving the node.</w:t>
      </w:r>
    </w:p>
    <w:p>
      <w:pPr>
        <w:spacing w:after="200" w:line="276"/>
      </w:pPr>
      <w:r>
        <w:rPr>
          <w:b/>
          <w:bCs/>
        </w:rPr>
        <w:t xml:space="preserve">2. </w:t>
      </w:r>
      <w:r>
        <w:t xml:space="preserve">In a single loop the same current flows through every element, and series resistances add: R = 2.0 + 3.0 + 4.0 = 9.0 Ω. I = V/R = 9.0 V/9.0 Ω = 1.0 A. Check with KVL: 2.0 + 3.0 + 4.0 = 9.0 V of drops, equal to the source.</w:t>
      </w:r>
    </w:p>
    <w:p>
      <w:pPr>
        <w:spacing w:after="200" w:line="276"/>
      </w:pPr>
      <w:r>
        <w:rPr>
          <w:b/>
          <w:bCs/>
        </w:rPr>
        <w:t xml:space="preserve">3. </w:t>
      </w:r>
      <w:r>
        <w:t xml:space="preserve">V = IR = (1.0 A)(4.0 Ω) = 4.0 V. Check with the divider rule: 9.0 × 4.0/9.0 = 4.0 V.</w:t>
      </w:r>
    </w:p>
    <w:p>
      <w:pPr>
        <w:spacing w:after="200" w:line="276"/>
      </w:pPr>
      <w:r>
        <w:rPr>
          <w:b/>
          <w:bCs/>
        </w:rPr>
        <w:t xml:space="preserve">4. </w:t>
      </w:r>
      <w:r>
        <w:t xml:space="preserve">If more current flowed into a node than out, charge would pile up there without limit. An ordinary node is a junction of wires with no place to store charge (unlike a capacitor plate), and charge cannot be created or destroyed (Chapter 1). So every coulomb that arrives must leave in the same instant, and the currents into a node must sum to zero. That statement is KCL.</w:t>
      </w:r>
    </w:p>
    <w:p>
      <w:pPr>
        <w:pStyle w:val="Heading2"/>
        <w:spacing w:after="160" w:before="360"/>
      </w:pPr>
      <w:r>
        <w:t xml:space="preserve">Chapter 27 Solutions</w:t>
      </w:r>
    </w:p>
    <w:p>
      <w:pPr>
        <w:spacing w:after="200" w:line="276"/>
      </w:pPr>
      <w:r>
        <w:rPr>
          <w:b/>
          <w:bCs/>
        </w:rPr>
        <w:t xml:space="preserve">1. </w:t>
      </w:r>
      <w:r>
        <w:t xml:space="preserve">Series resistances add: 3.0 + 5.0 + 2.0 = 10 kΩ. Divider rule: V₅ₖ = 20 × 5.0/10 = 10 V. Check: the current is 20 V/10 kΩ = 2.0 mA, and (2.0 mA)(5.0 kΩ) = 10 V.</w:t>
      </w:r>
    </w:p>
    <w:p>
      <w:pPr>
        <w:spacing w:after="200" w:line="276"/>
      </w:pPr>
      <w:r>
        <w:rPr>
          <w:b/>
          <w:bCs/>
        </w:rPr>
        <w:t xml:space="preserve">2. </w:t>
      </w:r>
      <w:r>
        <w:t xml:space="preserve">Current divider: each branch takes a share inversely proportional to its resistance. I₄ₖ = 30 × 12/(4.0 + 12) = 22.5 mA; I₁₂ₖ = 30 × 4.0/16 = 7.5 mA. Check: 22.5 + 7.5 = 30 mA, and both branches see the same voltage, (22.5 mA)(4.0 kΩ) = 90 V = (7.5 mA)(12 kΩ).</w:t>
      </w:r>
    </w:p>
    <w:p>
      <w:pPr>
        <w:spacing w:after="200" w:line="276"/>
      </w:pPr>
      <w:r>
        <w:rPr>
          <w:b/>
          <w:bCs/>
        </w:rPr>
        <w:t xml:space="preserve">3. </w:t>
      </w:r>
      <w:r>
        <w:t xml:space="preserve">Work from the inside out. 4.0 Ω ∥ 12 Ω = (4.0)(12)/(16) = 3.0 Ω. Add the series 6.0 Ω: R = 9.0 Ω.</w:t>
      </w:r>
    </w:p>
    <w:p>
      <w:pPr>
        <w:spacing w:after="200" w:line="276"/>
      </w:pPr>
      <w:r>
        <w:rPr>
          <w:b/>
          <w:bCs/>
        </w:rPr>
        <w:t xml:space="preserve">4. </w:t>
      </w:r>
      <w:r>
        <w:t xml:space="preserve">Unloaded: V_out = 10 × 9.0/(1.0 + 9.0) = 9.0 V. Loaded: the 9.0 kΩ load in parallel with the 9.0 kΩ lower resistor gives 4.5 kΩ, so V_out = 10 × 4.5/(1.0 + 4.5) ≈ 8.18 V, about 9 % low. The divider formula assumes no load current; keep the load at least ten times the lower resistor, or buffer the output (Book 2).</w:t>
      </w:r>
    </w:p>
    <w:p>
      <w:pPr>
        <w:spacing w:after="200" w:line="276"/>
      </w:pPr>
      <w:r>
        <w:rPr>
          <w:b/>
          <w:bCs/>
        </w:rPr>
        <w:t xml:space="preserve">5. </w:t>
      </w:r>
      <w:r>
        <w:t xml:space="preserve">Use the B-equation R = R₂₅ e^(B(1/T − 1/T₂₅)), with temperatures in kelvin. At 25 °C, R = 10 kΩ, so V_out = 3.3 × 10/(10 + 10) = 1.65 V. At 40 °C (313.15 K): R = 10 kΩ × e^(3950(1/313.15 − 1/298.15)) = 10 kΩ × e^(−0.635) ≈ 5.30 kΩ, so V_out = 3.3 × 5.30/(10 + 5.30) ≈ 1.14 V. A 15 °C rise lowers the output by about 0.51 V, roughly 34 mV per degree. The output falls as the temperature rises because the NTC sits at the bottom of the divider.</w:t>
      </w:r>
    </w:p>
    <w:p>
      <w:pPr>
        <w:spacing w:after="200" w:line="276"/>
      </w:pPr>
      <w:r>
        <w:rPr>
          <w:b/>
          <w:bCs/>
        </w:rPr>
        <w:t xml:space="preserve">6. </w:t>
      </w:r>
      <w:r>
        <w:t xml:space="preserve">Divider output: V = 5.0 × R_bottom/(R_top + R_bottom). With 1.0 kΩ over 2.0 kΩ: 5.0 × 2/3 ≈ 3.33 V. That is above the 2.475 V high threshold, so it reads as a 1, and below the 3.6 V maximum, but with only about 0.27 V of margin; a 5.25 V supply would give 3.5 V. With 2.2 kΩ over 3.3 kΩ: 5.0 × 3.3/5.5 = 3.0 V, which clears the threshold by 0.5 V and stays 0.6 V below the maximum. The second divider is the better choice, and it draws 5.0 V/5.5 kΩ ≈ 0.91 mA.</w:t>
      </w:r>
    </w:p>
    <w:p>
      <w:pPr>
        <w:pStyle w:val="Heading2"/>
        <w:spacing w:after="160" w:before="360"/>
      </w:pPr>
      <w:r>
        <w:t xml:space="preserve">Chapter 28 Solutions</w:t>
      </w:r>
    </w:p>
    <w:p>
      <w:pPr>
        <w:spacing w:after="200" w:line="276"/>
      </w:pPr>
      <w:r>
        <w:rPr>
          <w:b/>
          <w:bCs/>
        </w:rPr>
        <w:t xml:space="preserve">1. </w:t>
      </w:r>
      <w:r>
        <w:t xml:space="preserve">KCL at the node: the source current equals the current leaving through both resistors. 6 = V/3.0 + V/6.0 = V(0.333 + 0.167) = 0.5V, so V = 12 V. Check: 12/3 + 12/6 = 4 + 2 = 6 A.</w:t>
      </w:r>
    </w:p>
    <w:p>
      <w:pPr>
        <w:spacing w:after="200" w:line="276"/>
      </w:pPr>
      <w:r>
        <w:rPr>
          <w:b/>
          <w:bCs/>
        </w:rPr>
        <w:t xml:space="preserve">2. </w:t>
      </w:r>
      <w:r>
        <w:t xml:space="preserve">Write KCL at each node, currents leaving on the left and sources on the right. Node 1: V₁/4.0 + (V₁ − V₂)/2.0 = 2. Node 2: (V₂ − V₁)/2.0 + V₂/5.0 + (V₂ − V₃)/3.0 = 0. Node 3: (V₃ − V₂)/3.0 + V₃/8.0 = 0. In matrix form the coefficients are [0.75, −0.5, 0; −0.5, 1.0333, −0.3333; 0, −0.3333, 0.4583], and the solution is V₁ ≈ 4.61 V, V₂ ≈ 2.91 V, V₃ ≈ 2.12 V. Check node 1: 4.61/4 + (4.61 − 2.91)/2 = 1.152 + 0.848 = 2.00 A. The matrix is symmetric, as it always is for a circuit with only resistors and independent current sources.</w:t>
      </w:r>
    </w:p>
    <w:p>
      <w:pPr>
        <w:spacing w:after="200" w:line="276"/>
      </w:pPr>
      <w:r>
        <w:rPr>
          <w:b/>
          <w:bCs/>
        </w:rPr>
        <w:t xml:space="preserve">3. </w:t>
      </w:r>
      <w:r>
        <w:t xml:space="preserve">An ordinary node equation needs every branch current written as a voltage difference divided by a resistance. A voltage source has no resistance, so its current can be anything; it is set by the rest of the circuit. A supernode draws one boundary around both nodes and the source. The unknown source current leaves one node and enters the other, so it cancels from the combined KCL equation. The source itself supplies the missing second equation: V_a − V_b = V_s.</w:t>
      </w:r>
    </w:p>
    <w:p>
      <w:pPr>
        <w:pStyle w:val="Heading2"/>
        <w:spacing w:after="160" w:before="360"/>
      </w:pPr>
      <w:r>
        <w:t xml:space="preserve">Chapter 29 Solutions</w:t>
      </w:r>
    </w:p>
    <w:p>
      <w:pPr>
        <w:spacing w:after="200" w:line="276"/>
      </w:pPr>
      <w:r>
        <w:rPr>
          <w:b/>
          <w:bCs/>
        </w:rPr>
        <w:t xml:space="preserve">1. </w:t>
      </w:r>
      <w:r>
        <w:t xml:space="preserve">One mesh, one current: I = V/R_total = 20/(3.0 + 7.0) = 2.0 A. Check: drops of 6.0 V and 14.0 V add to 20 V.</w:t>
      </w:r>
    </w:p>
    <w:p>
      <w:pPr>
        <w:spacing w:after="200" w:line="276"/>
      </w:pPr>
      <w:r>
        <w:rPr>
          <w:b/>
          <w:bCs/>
        </w:rPr>
        <w:t xml:space="preserve">2. </w:t>
      </w:r>
      <w:r>
        <w:t xml:space="preserve">Take both mesh currents clockwise, with the 8.0 V source driving I₁. KVL around mesh 1: 8.0 = 3.0I₁ + 5.0(I₁ − I₂), which is 8.0I₁ − 5.0I₂ = 8.0. KVL around mesh 2: 0 = 5.0(I₂ − I₁) + 2.0I₂, which is −5.0I₁ + 7.0I₂ = 0. From the second equation, I₂ = (5/7)I₁. Substituting: 8I₁ − (25/7)I₁ = 8, so (31/7)I₁ = 8 and I₁ = 56/31 ≈ 1.81 A, I₂ = 40/31 ≈ 1.29 A. The shared 5.0 Ω resistor carries I₁ − I₂ ≈ 0.52 A. Check mesh 2: 5.0 × (−0.52) + 2.0 × 1.29 ≈ 0.</w:t>
      </w:r>
    </w:p>
    <w:p>
      <w:pPr>
        <w:spacing w:after="200" w:line="276"/>
      </w:pPr>
      <w:r>
        <w:rPr>
          <w:b/>
          <w:bCs/>
        </w:rPr>
        <w:t xml:space="preserve">3. </w:t>
      </w:r>
      <w:r>
        <w:t xml:space="preserve">Mesh analysis assigns one current to each window of a circuit drawn flat on the page. In a non-planar circuit at least one branch must cross another without connecting, so the windows are not defined and the meshes overlap in ways that make the KVL bookkeeping ambiguous. Nodal analysis only needs nodes and branches, which every circuit has, so it works for any circuit.</w:t>
      </w:r>
    </w:p>
    <w:p>
      <w:pPr>
        <w:pStyle w:val="Heading2"/>
        <w:spacing w:after="160" w:before="360"/>
      </w:pPr>
      <w:r>
        <w:t xml:space="preserve">Chapter 30 Solutions</w:t>
      </w:r>
    </w:p>
    <w:p>
      <w:pPr>
        <w:spacing w:after="200" w:line="276"/>
      </w:pPr>
      <w:r>
        <w:rPr>
          <w:b/>
          <w:bCs/>
        </w:rPr>
        <w:t xml:space="preserve">1. </w:t>
      </w:r>
      <w:r>
        <w:t xml:space="preserve">Norton current: I_N = V_Th/R_Th = 12 V/4.0 Ω = 3.0 A. The resistance is unchanged: R_N = R_Th = 4.0 Ω, in parallel with the current source. Check: the open-circuit voltage of the Norton form is (3.0 A)(4.0 Ω) = 12 V.</w:t>
      </w:r>
    </w:p>
    <w:p>
      <w:pPr>
        <w:spacing w:after="200" w:line="276"/>
      </w:pPr>
      <w:r>
        <w:rPr>
          <w:b/>
          <w:bCs/>
        </w:rPr>
        <w:t xml:space="preserve">2. </w:t>
      </w:r>
      <w:r>
        <w:t xml:space="preserve">With nothing connected, all of the Norton current flows through R_N: V_oc = I_N R_N = (2.0 A)(6.0 Ω) = 12 V. This is the Thevenin voltage.</w:t>
      </w:r>
    </w:p>
    <w:p>
      <w:pPr>
        <w:spacing w:after="200" w:line="276"/>
      </w:pPr>
      <w:r>
        <w:rPr>
          <w:b/>
          <w:bCs/>
        </w:rPr>
        <w:t xml:space="preserve">3. </w:t>
      </w:r>
      <w:r>
        <w:t xml:space="preserve">Maximum power transfer: R_L = R_Th = 6.0 Ω. The load then sees half the Thevenin voltage, 6.0 V, so P = V²/R = 36/6.0 = 6.0 W; equivalently P = V_Th²/(4R_Th) = 144/24 = 6.0 W. The same 6.0 W is lost inside the source, so the efficiency is only 50 %.</w:t>
      </w:r>
    </w:p>
    <w:p>
      <w:pPr>
        <w:spacing w:after="200" w:line="276"/>
      </w:pPr>
      <w:r>
        <w:rPr>
          <w:b/>
          <w:bCs/>
        </w:rPr>
        <w:t xml:space="preserve">4. </w:t>
      </w:r>
      <w:r>
        <w:t xml:space="preserve">An ideal voltage source holds its terminal voltage fixed whatever the current. Setting it to zero means it holds zero volts whatever the current, and an element with zero volts across it at any current is a short circuit, 0 Ω. (An ideal current source set to zero carries zero current at any voltage, an open circuit.)</w:t>
      </w:r>
    </w:p>
    <w:p>
      <w:pPr>
        <w:pStyle w:val="Heading2"/>
        <w:spacing w:after="160" w:before="360"/>
      </w:pPr>
      <w:r>
        <w:t xml:space="preserve">Chapter 31 Solutions</w:t>
      </w:r>
    </w:p>
    <w:p>
      <w:pPr>
        <w:spacing w:after="200" w:line="276"/>
      </w:pPr>
      <w:r>
        <w:rPr>
          <w:b/>
          <w:bCs/>
        </w:rPr>
        <w:t xml:space="preserve">1. </w:t>
      </w:r>
      <w:r>
        <w:t xml:space="preserve">Superposition adds the contributions with their signs: 3.0 V + (−1.0 V) = 2.0 V, with the polarity of the voltage source's contribution.</w:t>
      </w:r>
    </w:p>
    <w:p>
      <w:pPr>
        <w:spacing w:after="200" w:line="276"/>
      </w:pPr>
      <w:r>
        <w:rPr>
          <w:b/>
          <w:bCs/>
        </w:rPr>
        <w:t xml:space="preserve">2. </w:t>
      </w:r>
      <w:r>
        <w:t xml:space="preserve">With R = 4.0 Ω and both sources active, the current is 2.0 + 1.5 = 3.5 A, so the true power is P = I²R = (3.5)²(4.0) = 49 W. Adding the powers of each source alone gives (2.0)²(4.0) + (1.5)²(4.0) = 16 + 9 = 25 W, almost half too small. The missing 24 W is the cross term 2I₁I₂R = 2(2.0)(1.5)(4.0) = 24 W, since (I₁ + I₂)² = I₁² + 2I₁I₂ + I₂². Power is not linear in current, so superpose currents and voltages first, then compute power once.</w:t>
      </w:r>
    </w:p>
    <w:p>
      <w:pPr>
        <w:spacing w:after="200" w:line="276"/>
      </w:pPr>
      <w:r>
        <w:rPr>
          <w:b/>
          <w:bCs/>
        </w:rPr>
        <w:t xml:space="preserve">3. </w:t>
      </w:r>
      <w:r>
        <w:t xml:space="preserve">One simplified circuit per independent source: three circuits, each with one source active and the other two set to zero (voltage sources shorted, current sources opened). Dependent sources stay in every circuit.</w:t>
      </w:r>
    </w:p>
    <w:p>
      <w:pPr>
        <w:pStyle w:val="Heading2"/>
        <w:spacing w:after="160" w:before="360"/>
      </w:pPr>
      <w:r>
        <w:t xml:space="preserve">Chapter 32 Solutions</w:t>
      </w:r>
    </w:p>
    <w:p>
      <w:pPr>
        <w:spacing w:after="200" w:line="276"/>
      </w:pPr>
      <w:r>
        <w:rPr>
          <w:b/>
          <w:bCs/>
        </w:rPr>
        <w:t xml:space="preserve">1. </w:t>
      </w:r>
      <w:r>
        <w:t xml:space="preserve">i = C dv/dt, so C = i/(dv/dt) = (4.0×10⁻³ A)/(200 V/s) = 2.0×10⁻⁵ F = 20 µF.</w:t>
      </w:r>
    </w:p>
    <w:p>
      <w:pPr>
        <w:spacing w:after="200" w:line="276"/>
      </w:pPr>
      <w:r>
        <w:rPr>
          <w:b/>
          <w:bCs/>
        </w:rPr>
        <w:t xml:space="preserve">2. </w:t>
      </w:r>
      <w:r>
        <w:t xml:space="preserve">v = L di/dt, so L = v/(di/dt) = 2.0 V/(10 A/s) = 0.20 H.</w:t>
      </w:r>
    </w:p>
    <w:p>
      <w:pPr>
        <w:spacing w:after="200" w:line="276"/>
      </w:pPr>
      <w:r>
        <w:rPr>
          <w:b/>
          <w:bCs/>
        </w:rPr>
        <w:t xml:space="preserve">3. </w:t>
      </w:r>
      <w:r>
        <w:t xml:space="preserve">Inductors in parallel combine like resistors in parallel: 1/L = 1/4.0 + 1/4.0 = 0.5, so L = 2.0 H. Two equal parts in parallel give half of one, as with resistors (ignoring any magnetic coupling between them).</w:t>
      </w:r>
    </w:p>
    <w:p>
      <w:pPr>
        <w:spacing w:after="200" w:line="276"/>
      </w:pPr>
      <w:r>
        <w:rPr>
          <w:b/>
          <w:bCs/>
        </w:rPr>
        <w:t xml:space="preserve">4. </w:t>
      </w:r>
      <w:r>
        <w:t xml:space="preserve">v = L di/dt. A sudden jump in current would make di/dt infinite and so need an infinite voltage, which no circuit can supply. So the current changes smoothly, starting from whatever value it had, and the inductor's voltage jumps instead. The same fact explains the spark when an inductive circuit is opened: the current tries to keep flowing, and the voltage rises until something breaks down.</w:t>
      </w:r>
    </w:p>
    <w:p>
      <w:pPr>
        <w:pStyle w:val="Heading2"/>
        <w:spacing w:after="160" w:before="360"/>
      </w:pPr>
      <w:r>
        <w:t xml:space="preserve">Chapter 33 Solutions</w:t>
      </w:r>
    </w:p>
    <w:p>
      <w:pPr>
        <w:spacing w:after="200" w:line="276"/>
      </w:pPr>
      <w:r>
        <w:rPr>
          <w:b/>
          <w:bCs/>
        </w:rPr>
        <w:t xml:space="preserve">1. </w:t>
      </w:r>
      <w:r>
        <w:t xml:space="preserve">τ = RC = (2.0×10³ Ω)(50×10⁻⁶ F) = 0.10 s. After one time constant: v = V_s(1 − e⁻¹) = 12(1 − 0.368) ≈ 7.6 V, which is 63 % of the final 12 V.</w:t>
      </w:r>
    </w:p>
    <w:p>
      <w:pPr>
        <w:spacing w:after="200" w:line="276"/>
      </w:pPr>
      <w:r>
        <w:rPr>
          <w:b/>
          <w:bCs/>
        </w:rPr>
        <w:t xml:space="preserve">2. </w:t>
      </w:r>
      <w:r>
        <w:t xml:space="preserve">τ = L/R = 4.0 H/20 Ω = 0.20 s.</w:t>
      </w:r>
    </w:p>
    <w:p>
      <w:pPr>
        <w:spacing w:after="200" w:line="276"/>
      </w:pPr>
      <w:r>
        <w:rPr>
          <w:b/>
          <w:bCs/>
        </w:rPr>
        <w:t xml:space="preserve">3. </w:t>
      </w:r>
      <w:r>
        <w:t xml:space="preserve">Final current: I_f = V/R = 10/20 = 0.50 A. After two time constants: i = 0.50(1 − e⁻²) = 0.50(1 − 0.135) ≈ 0.43 A, which is 86 % of the final value, reached at t = 0.40 s.</w:t>
      </w:r>
    </w:p>
    <w:p>
      <w:pPr>
        <w:spacing w:after="200" w:line="276"/>
      </w:pPr>
      <w:r>
        <w:rPr>
          <w:b/>
          <w:bCs/>
        </w:rPr>
        <w:t xml:space="preserve">4. </w:t>
      </w:r>
      <w:r>
        <w:t xml:space="preserve">In DC steady state nothing changes, so di/dt = 0 for every inductor. Since v = L di/dt, the voltage across each inductor is zero whatever current it carries, and an element with zero volts at any current behaves like a wire. A real inductor keeps the small resistance of its winding.</w:t>
      </w:r>
    </w:p>
    <w:p>
      <w:pPr>
        <w:spacing w:after="200" w:line="276"/>
      </w:pPr>
      <w:r>
        <w:rPr>
          <w:b/>
          <w:bCs/>
        </w:rPr>
        <w:t xml:space="preserve">5. </w:t>
      </w:r>
      <w:r>
        <w:t xml:space="preserve">Rise time between 30 % and 70 %: from v = V(1 − e^(−t/τ)), t₃₀ = −τ ln 0.7 and t₇₀ = −τ ln 0.3, so t_r = τ ln(0.7/0.3) = 0.8473RC. Largest pull-up: R_max = t_r/(0.8473C) = 300 ns/(0.8473 × 150 pF) ≈ 2.36 kΩ. Smallest pull-up, set by the 3 mA the drivers can sink while holding 0.4 V: R_min = (3.3 − 0.4)/3 mA ≈ 967 Ω. A 2.2 kΩ resistor fits, with t_r = 0.8473 × 2.2 kΩ × 150 pF ≈ 280 ns.</w:t>
      </w:r>
    </w:p>
    <w:p>
      <w:pPr>
        <w:pStyle w:val="Heading2"/>
        <w:spacing w:after="160" w:before="360"/>
      </w:pPr>
      <w:r>
        <w:t xml:space="preserve">Chapter 34 Solutions</w:t>
      </w:r>
    </w:p>
    <w:p>
      <w:pPr>
        <w:spacing w:after="200" w:line="276"/>
      </w:pPr>
      <w:r>
        <w:rPr>
          <w:b/>
          <w:bCs/>
        </w:rPr>
        <w:t xml:space="preserve">1. </w:t>
      </w:r>
      <w:r>
        <w:t xml:space="preserve">Z = R + Z_C = 30 − j40 Ω. Magnitude √(30² + 40²) = 50 Ω; angle arctan(−40/30) ≈ −53.1°. So Z = 50∠−53.1° Ω, a 3-4-5 triangle.</w:t>
      </w:r>
    </w:p>
    <w:p>
      <w:pPr>
        <w:spacing w:after="200" w:line="276"/>
      </w:pPr>
      <w:r>
        <w:rPr>
          <w:b/>
          <w:bCs/>
        </w:rPr>
        <w:t xml:space="preserve">2. </w:t>
      </w:r>
      <w:r>
        <w:t xml:space="preserve">I = V/Z = 50∠0°/50∠−53.1° = 1.0∠53.1° A. The current leads the voltage by 53.1°, as in any capacitive circuit.</w:t>
      </w:r>
    </w:p>
    <w:p>
      <w:pPr>
        <w:spacing w:after="200" w:line="276"/>
      </w:pPr>
      <w:r>
        <w:rPr>
          <w:b/>
          <w:bCs/>
        </w:rPr>
        <w:t xml:space="preserve">3. </w:t>
      </w:r>
      <w:r>
        <w:t xml:space="preserve">For a sinusoid, V_peak = √2 V_rms = 1.414 × 240 ≈ 339 V. Insulation and component ratings must survive this peak, not the 240 V RMS figure.</w:t>
      </w:r>
    </w:p>
    <w:p>
      <w:pPr>
        <w:spacing w:after="200" w:line="276"/>
      </w:pPr>
      <w:r>
        <w:rPr>
          <w:b/>
          <w:bCs/>
        </w:rPr>
        <w:t xml:space="preserve">4. </w:t>
      </w:r>
      <w:r>
        <w:t xml:space="preserve">Rectangular: 20∠0° = 20 + j0 and 20∠90° = 0 + j20, so the sum is 20 + j20 Ω. Polar: |Z| = √(20² + 20²) = 20√2 ≈ 28.3 Ω at 45°, so Z ≈ 28.3∠45° Ω. Impedances add in rectangular form; adding the magnitudes (40 Ω) would be wrong.</w:t>
      </w:r>
    </w:p>
    <w:p>
      <w:pPr>
        <w:pStyle w:val="Heading2"/>
        <w:spacing w:after="160" w:before="360"/>
      </w:pPr>
      <w:r>
        <w:t xml:space="preserve">Chapter 35 Solutions</w:t>
      </w:r>
    </w:p>
    <w:p>
      <w:pPr>
        <w:spacing w:after="200" w:line="276"/>
      </w:pPr>
      <w:r>
        <w:rPr>
          <w:b/>
          <w:bCs/>
        </w:rPr>
        <w:t xml:space="preserve">1. </w:t>
      </w:r>
      <w:r>
        <w:t xml:space="preserve">P = V_rms I_rms cos θ, so I_rms = P/(V_rms cos θ) = 1500/(240 × 0.90) ≈ 6.94 A. At unity power factor the same 1500 W would need only 6.25 A; the extra current heats the wiring without doing useful work.</w:t>
      </w:r>
    </w:p>
    <w:p>
      <w:pPr>
        <w:spacing w:after="200" w:line="276"/>
      </w:pPr>
      <w:r>
        <w:rPr>
          <w:b/>
          <w:bCs/>
        </w:rPr>
        <w:t xml:space="preserve">2. </w:t>
      </w:r>
      <w:r>
        <w:t xml:space="preserve">Apparent power: S = V_rms I_rms = (100)(15) = 1500 VA. Real power: P = S cos θ = 1500 × 0.60 = 900 W. With cos θ = 0.60, sin θ = 0.80 (a 3-4-5 triangle), so the reactive power is Q = S sin θ = 1500 × 0.80 = 1200 var, positive because the current lags. Check: √(900² + 1200²) = 1500 VA.</w:t>
      </w:r>
    </w:p>
    <w:p>
      <w:pPr>
        <w:spacing w:after="200" w:line="276"/>
      </w:pPr>
      <w:r>
        <w:rPr>
          <w:b/>
          <w:bCs/>
        </w:rPr>
        <w:t xml:space="preserve">3. </w:t>
      </w:r>
      <w:r>
        <w:t xml:space="preserve">In a pure inductance the current lags the voltage by exactly 90°, so cos θ = 0 and P = V_rms I_rms cos θ = 0. Current flows, but for half of each cycle the inductor stores energy in its field and for the other half it returns it to the source. The net energy per cycle is zero; only the wiring's resistance turns some of the circulating current into heat.</w:t>
      </w:r>
    </w:p>
    <w:p>
      <w:pPr>
        <w:spacing w:after="200" w:line="276"/>
      </w:pPr>
      <w:r>
        <w:rPr>
          <w:b/>
          <w:bCs/>
        </w:rPr>
        <w:t xml:space="preserve">4. </w:t>
      </w:r>
      <w:r>
        <w:t xml:space="preserve">Real power: P = V_rms I_rms × PF = 120 × 2.5 × 0.85 = 255 W. Energy per day: 0.255 kW × 10 h = 2.55 kWh; per 30-day month, 76.5 kWh. Cost: 76.5 kWh × $0.25/kWh ≈ $19.13 per month. A dashboard that multiplied RMS volts by RMS amps would report 300 VA and overstate the bill by about 18 %.</w:t>
      </w:r>
    </w:p>
    <w:p>
      <w:pPr>
        <w:pStyle w:val="Heading2"/>
        <w:spacing w:after="160" w:before="360"/>
      </w:pPr>
      <w:r>
        <w:t xml:space="preserve">Chapter 36 Solutions</w:t>
      </w:r>
    </w:p>
    <w:p>
      <w:pPr>
        <w:spacing w:after="200" w:line="276"/>
      </w:pPr>
      <w:r>
        <w:rPr>
          <w:b/>
          <w:bCs/>
        </w:rPr>
        <w:t xml:space="preserve">1. </w:t>
      </w:r>
      <w:r>
        <w:t xml:space="preserve">ω₀ = 1/√(LC) = 1/√[(5.0×10⁻³)(20×10⁻⁹)] = 1/√(1.0×10⁻¹⁰) = 1.0×10⁵ rad/s. f₀ = ω₀/(2π) ≈ 15 915 Hz, about 15.9 kHz.</w:t>
      </w:r>
    </w:p>
    <w:p>
      <w:pPr>
        <w:spacing w:after="200" w:line="276"/>
      </w:pPr>
      <w:r>
        <w:rPr>
          <w:b/>
          <w:bCs/>
        </w:rPr>
        <w:t xml:space="preserve">2. </w:t>
      </w:r>
      <w:r>
        <w:t xml:space="preserve">For a series RLC circuit, Q = ω₀L/R = (1.0×10⁵)(5.0×10⁻³)/2.0 = 500/2.0 = 250. That is a very sharp resonance: the bandwidth is f₀/Q ≈ 64 Hz.</w:t>
      </w:r>
    </w:p>
    <w:p>
      <w:pPr>
        <w:spacing w:after="200" w:line="276"/>
      </w:pPr>
      <w:r>
        <w:rPr>
          <w:b/>
          <w:bCs/>
        </w:rPr>
        <w:t xml:space="preserve">3. </w:t>
      </w:r>
      <w:r>
        <w:t xml:space="preserve">The turns ratio is N₂/N₁ = 120/480 = 0.25. An ideal transformer conserves power, so V₁I₁ = V₂I₂ and I₁ = I₂(N₂/N₁) = 20 × 0.25 = 5.0 A. Check: 480 × 5.0 = 2400 VA = 120 × 20.</w:t>
      </w:r>
    </w:p>
    <w:p>
      <w:pPr>
        <w:spacing w:after="200" w:line="276"/>
      </w:pPr>
      <w:r>
        <w:rPr>
          <w:b/>
          <w:bCs/>
        </w:rPr>
        <w:t xml:space="preserve">4. </w:t>
      </w:r>
      <w:r>
        <w:t xml:space="preserve">For a given power P = VI, a higher voltage needs less current, and the loss in the line is I²R. Raising the voltage tenfold cuts the current tenfold and the line loss a hundredfold. Transformers make the trade cheap: step up at the power station, transmit at hundreds of kilovolts, and step down in stages near the consumer.</w:t>
      </w:r>
    </w:p>
    <w:p>
      <w:pPr>
        <w:spacing w:after="200" w:line="276"/>
      </w:pPr>
      <w:r>
        <w:rPr>
          <w:b/>
          <w:bCs/>
        </w:rPr>
        <w:t xml:space="preserve">5. </w:t>
      </w:r>
      <w:r>
        <w:t xml:space="preserve">f_c = 1/(2πRC) = 1/[2π(2.2×10³)(47×10⁻⁹)] ≈ 1539 Hz, about 1.54 kHz. The same formula holds for low-pass and high-pass; only which element the output is taken across changes.</w:t>
      </w:r>
    </w:p>
    <w:p>
      <w:pPr>
        <w:pStyle w:val="Heading2"/>
        <w:spacing w:after="160" w:before="320"/>
      </w:pPr>
      <w:r>
        <w:t xml:space="preserve">Chapter 37 Solutions</w:t>
      </w:r>
    </w:p>
    <w:p>
      <w:pPr>
        <w:spacing w:after="200" w:line="276"/>
      </w:pPr>
      <w:r>
        <w:rPr>
          <w:b/>
          <w:bCs/>
        </w:rPr>
        <w:t xml:space="preserve">1. </w:t>
      </w:r>
      <w:r>
        <w:t xml:space="preserve">Normalize: z = Z_L/Z₀ = (30 + j40)/50 = 0.6 + j0.8. Then Γ = (z − 1)/(z + 1) = (−0.4 + j0.8)/(1.6 + j0.8). Multiply above and below by the conjugate 1.6 − j0.8: the numerator becomes (−0.4)(1.6) + 0.64 + j(1.28 + 0.32) = j1.6, and the denominator 1.6² + 0.8² = 3.2. So Γ = j0.5 = 0.5∠90°. Check: |Γ| &lt; 1, as it must be for a passive load.</w:t>
      </w:r>
    </w:p>
    <w:p>
      <w:pPr>
        <w:spacing w:after="200" w:line="276"/>
      </w:pPr>
      <w:r>
        <w:rPr>
          <w:b/>
          <w:bCs/>
        </w:rPr>
        <w:t xml:space="preserve">2. </w:t>
      </w:r>
      <w:r>
        <w:t xml:space="preserve">VSWR = (1 + |Γ|)/(1 − |Γ|) = 1.5/0.5 = 3.0. Return loss = −20 log₁₀|Γ| = −20 log₁₀ 0.5 ≈ 6.0 dB. A quarter of the power is reflected (|Γ|² = 0.25), so about 1.25 dB is lost at this mismatch.</w:t>
      </w:r>
    </w:p>
    <w:p>
      <w:pPr>
        <w:spacing w:after="200" w:line="276"/>
      </w:pPr>
      <w:r>
        <w:rPr>
          <w:b/>
          <w:bCs/>
        </w:rPr>
        <w:t xml:space="preserve">3. </w:t>
      </w:r>
      <w:r>
        <w:t xml:space="preserve">R_L = 20 Ω is below 50 Ω, so put the series element next to the load and the shunt element on the 50 Ω side. Q = √(50/20 − 1) = √1.5 ≈ 1.225. Series reactance: X_s = QR_L ≈ 24.5 Ω, an inductor of L = X_s/ω = 24.5/(2π × 5×10⁸) ≈ 7.80 nH. Shunt reactance: X_p = R_s/Q = 50/1.225 ≈ 40.8 Ω, a capacitor of C = 1/(ωX_p) ≈ 7.80 pF. Check: 20 + j24.5 Ω has admittance 0.02 − j0.0245 S; the capacitor adds +j0.0245 S, leaving 0.02 S, which is 50 Ω.</w:t>
      </w:r>
    </w:p>
    <w:p>
      <w:pPr>
        <w:spacing w:after="200" w:line="276"/>
      </w:pPr>
      <w:r>
        <w:rPr>
          <w:b/>
          <w:bCs/>
        </w:rPr>
        <w:t xml:space="preserve">4. </w:t>
      </w:r>
      <w:r>
        <w:t xml:space="preserve">X_L ≥ 8 × 75 = 600 Ω. L = X_L/ω = 600/(2π × 9×10⁸) ≈ 1.06×10⁻⁷ H, about 106 nH. Choose the next standard value up, 120 nH, and check its self-resonant frequency is well above 900 MHz.</w:t>
      </w:r>
    </w:p>
    <w:p>
      <w:pPr>
        <w:pStyle w:val="Heading2"/>
        <w:spacing w:after="160" w:before="360"/>
      </w:pPr>
      <w:r>
        <w:t xml:space="preserve">Chapter 38 Solutions</w:t>
      </w:r>
    </w:p>
    <w:p>
      <w:pPr>
        <w:spacing w:after="200" w:line="276"/>
      </w:pPr>
      <w:r>
        <w:rPr>
          <w:b/>
          <w:bCs/>
        </w:rPr>
        <w:t xml:space="preserve">1. </w:t>
      </w:r>
      <w:r>
        <w:t xml:space="preserve">KCL says the currents into a node sum to zero. A node stores no charge, and charge is conserved, so whatever flows in must flow out at the same instant. KVL says the voltages around a closed loop sum to zero. Potential is a property of position, like height on a map: walk any loop back to where you started and you are at the same potential, so the rises and drops must cancel.</w:t>
      </w:r>
    </w:p>
    <w:p>
      <w:pPr>
        <w:spacing w:after="200" w:line="276"/>
      </w:pPr>
      <w:r>
        <w:rPr>
          <w:b/>
          <w:bCs/>
        </w:rPr>
        <w:t xml:space="preserve">2. </w:t>
      </w:r>
      <w:r>
        <w:t xml:space="preserve">Count the equations. Nodal analysis needs one per node minus the reference; mesh analysis needs one per mesh. Choose the method with fewer. Current sources favor nodal analysis, because they drop straight into a KCL equation; voltage sources favor mesh analysis, because they drop straight into a KVL equation. A non-planar circuit rules out mesh analysis.</w:t>
      </w:r>
    </w:p>
    <w:p>
      <w:pPr>
        <w:spacing w:after="200" w:line="276"/>
      </w:pPr>
      <w:r>
        <w:rPr>
          <w:b/>
          <w:bCs/>
        </w:rPr>
        <w:t xml:space="preserve">3. </w:t>
      </w:r>
      <w:r>
        <w:t xml:space="preserve">At R_L = 0 the load voltage is zero and the current is at its maximum, V_Th/R_Th. As R_L rises, the voltage rises toward V_Th and the current falls toward zero. Power, the product of the two, is zero at both ends and peaks between them, at R_L = R_Th, where the load gets V_Th²/(4R_Th).</w:t>
      </w:r>
    </w:p>
    <w:p>
      <w:pPr>
        <w:spacing w:after="200" w:line="276"/>
      </w:pPr>
      <w:r>
        <w:rPr>
          <w:b/>
          <w:bCs/>
        </w:rPr>
        <w:t xml:space="preserve">4. </w:t>
      </w:r>
      <w:r>
        <w:t xml:space="preserve">Superposition works because voltages and currents depend linearly on the sources: double a source and its contribution doubles. Power depends on the square of current (or the product of voltage and current), and (a + b)² ≠ a² + b²; the cross term 2ab is missing from the sum of the separate powers. So superpose voltages and currents, then compute power from the totals.</w:t>
      </w:r>
    </w:p>
    <w:p>
      <w:pPr>
        <w:spacing w:after="200" w:line="276"/>
      </w:pPr>
      <w:r>
        <w:rPr>
          <w:b/>
          <w:bCs/>
        </w:rPr>
        <w:t xml:space="preserve">5. </w:t>
      </w:r>
      <w:r>
        <w:t xml:space="preserve">Below resonance, ωL is smaller than 1/(ωC): the inductive reactance has fallen with frequency and the capacitive reactance has risen. The net reactance ωL − 1/(ωC) is negative, so the circuit is capacitive and the current leads the voltage.</w:t>
      </w:r>
    </w:p>
    <w:p>
      <w:pPr>
        <w:spacing w:after="200" w:line="276"/>
      </w:pPr>
      <w:r>
        <w:rPr>
          <w:b/>
          <w:bCs/>
        </w:rPr>
        <w:t xml:space="preserve">6. </w:t>
      </w:r>
      <w:r>
        <w:t xml:space="preserve">An ideal transformer neither stores nor dissipates energy, so the power into the primary equals the power out of the secondary: V₁I₁ = V₂I₂. The voltages follow the turns ratio, V₂/V₁ = N₂/N₁. For the products to stay equal, the currents must follow the inverse ratio, I₂/I₁ = N₁/N₂. Step the voltage up tenfold and the current steps down tenfold.</w:t>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ADC (analog-to-digital converter) — </w:t>
      </w:r>
      <w:r>
        <w:t xml:space="preserve">a circuit that turns a voltage into a number; an N-bit ADC splits its range into 2ᴺ steps.</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Hysteresis — </w:t>
      </w:r>
      <w:r>
        <w:t xml:space="preserve">two switching thresholds instead of one, so that a slowly changing or noisy input causes one clean change of state instead of chatter.</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I²C — </w:t>
      </w:r>
      <w:r>
        <w:t xml:space="preserve">a two-wire bus (clock and data) on which chips only pull the lines low and pull-up resistors return them high.</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LDR (light-dependent resistor) — </w:t>
      </w:r>
      <w:r>
        <w:t xml:space="preserve">a photoresistor whose resistance falls as the light on it increases.</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Level shifting — </w:t>
      </w:r>
      <w:r>
        <w:t xml:space="preserve">converting a logic signal between two supply voltages, such as 5 V and 3.3 V.</w:t>
      </w:r>
    </w:p>
    <w:p>
      <w:pPr>
        <w:spacing w:after="200" w:line="276"/>
      </w:pPr>
      <w:r>
        <w:rPr>
          <w:b/>
          <w:bCs/>
        </w:rPr>
        <w:t xml:space="preserve">Load cell — </w:t>
      </w:r>
      <w:r>
        <w:t xml:space="preserve">a metal element carrying strain gauges wired as a bridge, whose output is proportional to the force or weight on it.</w:t>
      </w:r>
    </w:p>
    <w:p>
      <w:pPr>
        <w:spacing w:after="200" w:line="276"/>
      </w:pPr>
      <w:r>
        <w:rPr>
          <w:b/>
          <w:bCs/>
        </w:rPr>
        <w:t xml:space="preserve">LSB (least significant bit) — </w:t>
      </w:r>
      <w:r>
        <w:t xml:space="preserve">the smallest step an ADC can resolve: its full-scale range divided by 2ᴺ.</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Pull-up resistor — </w:t>
      </w:r>
      <w:r>
        <w:t xml:space="preserve">a resistor from a signal line to the supply that holds the line high unless something pulls it low.</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Thermistor — </w:t>
      </w:r>
      <w:r>
        <w:t xml:space="preserve">a resistor made to change strongly with temperature; an NTC type's resistance falls as it warms.</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Wheatstone bridge — </w:t>
      </w:r>
      <w:r>
        <w:t xml:space="preserve">two voltage dividers side by side with the output taken between their midpoints, zero when balanced.</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r>
        <w:t xml:space="preserve"> The LED's series resistor works from a 3.3 V microcontroller pin too, and a light-dependent resistor in a divider turns light into a voltage.</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only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r>
        <w:t xml:space="preserve"> An ADC's resolution (0.71 mV per count on the ESP32-S3) is not its accuracy (about ±50 mV), and a sensor reading is only as good as the constants behind it, such as the temperature-dependent speed of sound.</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r>
        <w:t xml:space="preserve"> A trend is a slope: the weather station's pressure change per hour, where a constant offset cancels and only the relative accuracy matters.</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25 — Where This Book Leads Next</w:t>
      </w:r>
    </w:p>
    <w:p>
      <w:pPr>
        <w:spacing w:after="200" w:line="276"/>
      </w:pPr>
      <w:r>
        <w:t xml:space="preserve">Part III uses Chapters 16, 17, 19, and 24 for transients and Chapters 20 to 23 continuously for AC, with the Smith chart of Chapter 37 as the RF extension.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26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27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r>
        <w:t xml:space="preserve"> Most sensors are dividers: a thermistor or LDR changes a resistance and a divider turns it into a voltage. A Wheatstone bridge removes the large common voltage so a small change can be compared or amplified, which is how an analog thermostat and a load cell work, and a divider also brings a 5 V signal safely down to 3.3 V.</w:t>
      </w:r>
    </w:p>
    <w:p>
      <w:pPr>
        <w:pStyle w:val="Heading2"/>
        <w:spacing w:after="160" w:before="360"/>
      </w:pPr>
      <w:r>
        <w:t xml:space="preserve">Chapter 28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29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30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31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32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33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r>
        <w:t xml:space="preserve"> The same exponential sets how long a debounced button takes to settle and how fast an I²C bus can run: t_r = 0.8473RC from 30 % to 70 %.</w:t>
      </w:r>
    </w:p>
    <w:p>
      <w:pPr>
        <w:pStyle w:val="Heading2"/>
        <w:spacing w:after="160" w:before="360"/>
      </w:pPr>
      <w:r>
        <w:t xml:space="preserve">Chapter 34 — Sinusoidal Steady-State Analysis</w:t>
      </w:r>
    </w:p>
    <w:p>
      <w:pPr>
        <w:spacing w:after="200" w:line="276"/>
      </w:pPr>
      <w:r>
        <w:t xml:space="preserve">With impedance defined, every DC technique from Chapters 26–31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35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r>
        <w:t xml:space="preserve"> An energy dashboard multiplies real power by time; cycling appliances need their average power, and multiplying RMS volts by RMS amps overstates the cost of motor loads.</w:t>
      </w:r>
    </w:p>
    <w:p>
      <w:pPr>
        <w:pStyle w:val="Heading2"/>
        <w:spacing w:after="160" w:before="360"/>
      </w:pPr>
      <w:r>
        <w:t xml:space="preserve">Chapter 36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37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38 — Where This Series Goes Next</w:t>
      </w:r>
    </w:p>
    <w:p>
      <w:pPr>
        <w:spacing w:after="200" w:line="276"/>
      </w:pPr>
      <w:r>
        <w:t xml:space="preserve">Every technique in this book applies only to linear circuits. Books 2 and 3 introduce the nonlinear semiconductor devices — diodes, transistors — that make up the bulk of real electronics, and Book 3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26.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37's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w:t>
      </w:r>
      <w:hyperlink r:id="rIdL1" w:history="1">
        <w:r>
          <w:rPr>
            <w:b/>
            <w:bCs/>
            <w:color w:val="0563C1"/>
            <w:u w:val="single"/>
          </w:rPr>
          <w:t>Introduction to Electrodynamics</w:t>
        </w:r>
      </w:hyperlink>
      <w:r>
        <w:rPr>
          <w:b/>
          <w:bCs/>
        </w:rPr>
        <w:t xml:space="preserve"> — </w:t>
      </w:r>
      <w:r>
        <w:t>the standard next step in rigor beyond this book's algebra-based treatment, developing Maxwell's equations in their full vector-calculus form.</w:t>
      </w:r>
    </w:p>
    <w:p>
      <w:pPr>
        <w:spacing w:after="200" w:line="276"/>
      </w:pPr>
      <w:r>
        <w:rPr>
          <w:b/>
          <w:bCs/>
        </w:rPr>
        <w:t xml:space="preserve">Daniel Fleisch, </w:t>
      </w:r>
      <w:hyperlink r:id="rIdL2" w:history="1">
        <w:r>
          <w:rPr>
            <w:b/>
            <w:bCs/>
            <w:color w:val="0563C1"/>
            <w:u w:val="single"/>
          </w:rPr>
          <w:t>A Student's Guide to Maxwell's Equations</w:t>
        </w:r>
      </w:hyperlink>
      <w:r>
        <w:rPr>
          <w:b/>
          <w:bCs/>
        </w:rPr>
        <w:t xml:space="preserve"> — </w:t>
      </w:r>
      <w:r>
        <w:t>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w:t>
      </w:r>
      <w:hyperlink r:id="rIdL3" w:history="1">
        <w:r>
          <w:rPr>
            <w:b/>
            <w:bCs/>
            <w:color w:val="0563C1"/>
            <w:u w:val="single"/>
          </w:rPr>
          <w:t>Fundamentals of Physics</w:t>
        </w:r>
      </w:hyperlink>
      <w:r>
        <w:rPr>
          <w:b/>
          <w:bCs/>
        </w:rPr>
        <w:t xml:space="preserve"> — </w:t>
      </w:r>
      <w:r>
        <w:t>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w:t>
      </w:r>
      <w:hyperlink r:id="rIdL4" w:history="1">
        <w:r>
          <w:rPr>
            <w:b/>
            <w:bCs/>
            <w:color w:val="0563C1"/>
            <w:u w:val="single"/>
          </w:rPr>
          <w:t>Advanced Engineering Mathematics</w:t>
        </w:r>
      </w:hyperlink>
      <w:r>
        <w:rPr>
          <w:b/>
          <w:bCs/>
        </w:rPr>
        <w:t xml:space="preserve"> — </w:t>
      </w:r>
      <w:r>
        <w:t>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w:t>
      </w:r>
      <w:hyperlink r:id="rIdL5" w:history="1">
        <w:r>
          <w:rPr>
            <w:b/>
            <w:bCs/>
            <w:color w:val="0563C1"/>
            <w:u w:val="single"/>
          </w:rPr>
          <w:t>Engineering Mathematics</w:t>
        </w:r>
      </w:hyperlink>
      <w:r>
        <w:rPr>
          <w:b/>
          <w:bCs/>
        </w:rPr>
        <w:t xml:space="preserve"> — </w:t>
      </w:r>
      <w:r>
        <w:t>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w:t>
      </w:r>
      <w:hyperlink r:id="rIdL6" w:history="1">
        <w:r>
          <w:rPr>
            <w:b/>
            <w:bCs/>
            <w:color w:val="0563C1"/>
            <w:u w:val="single"/>
          </w:rPr>
          <w:t>Fundamentals of Electric Circuits</w:t>
        </w:r>
      </w:hyperlink>
      <w:r>
        <w:rPr>
          <w:b/>
          <w:bCs/>
        </w:rPr>
        <w:t xml:space="preserve"> — </w:t>
      </w:r>
      <w:r>
        <w:t>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w:t>
      </w:r>
      <w:hyperlink r:id="rIdL7" w:history="1">
        <w:r>
          <w:rPr>
            <w:b/>
            <w:bCs/>
            <w:color w:val="0563C1"/>
            <w:u w:val="single"/>
          </w:rPr>
          <w:t>The Art of Electronics</w:t>
        </w:r>
      </w:hyperlink>
      <w:r>
        <w:rPr>
          <w:b/>
          <w:bCs/>
        </w:rPr>
        <w:t xml:space="preserve"> — </w:t>
      </w:r>
      <w:r>
        <w:t>not a substitute for a formal circuits course, but the standard reference for the practical, component-level electronics that the next book in this series builds on.</w:t>
      </w:r>
    </w:p>
    <w:p>
      <w:pPr>
        <w:pStyle w:val="Heading2"/>
        <w:spacing w:after="160" w:before="360"/>
      </w:pPr>
      <w:r>
        <w:t xml:space="preserve">For Chapter 37 — The Smith Chart, Impedance Matching, and Bias Networks</w:t>
      </w:r>
    </w:p>
    <w:p>
      <w:pPr>
        <w:spacing w:after="200" w:line="276"/>
      </w:pPr>
      <w:r>
        <w:rPr>
          <w:b/>
          <w:bCs/>
        </w:rPr>
        <w:t xml:space="preserve">David M. Pozar, </w:t>
      </w:r>
      <w:hyperlink r:id="rIdL8" w:history="1">
        <w:r>
          <w:rPr>
            <w:b/>
            <w:bCs/>
            <w:color w:val="0563C1"/>
            <w:u w:val="single"/>
          </w:rPr>
          <w:t>Microwave Engineering</w:t>
        </w:r>
      </w:hyperlink>
      <w:r>
        <w:rPr>
          <w:b/>
          <w:bCs/>
        </w:rPr>
        <w:t xml:space="preserve"> — </w:t>
      </w:r>
      <w:r>
        <w:t>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w:t>
      </w:r>
      <w:hyperlink r:id="rIdL9" w:history="1">
        <w:r>
          <w:rPr>
            <w:b/>
            <w:bCs/>
            <w:color w:val="0563C1"/>
            <w:u w:val="single"/>
          </w:rPr>
          <w:t>Electronic Applications of the Smith Chart</w:t>
        </w:r>
      </w:hyperlink>
      <w:r>
        <w:rPr>
          <w:b/>
          <w:bCs/>
        </w:rPr>
        <w:t xml:space="preserve"> — </w:t>
      </w:r>
      <w:r>
        <w:t>written by the chart's originator, often referred to as the Smith Chart Handbook; the most thorough single-topic treatment of the chart itself and its graphical constructions.</w:t>
      </w:r>
    </w:p>
    <w:p>
      <w:pPr>
        <w:spacing w:after="200" w:line="276"/>
      </w:pPr>
      <w:r>
        <w:rPr>
          <w:b/>
          <w:bCs/>
        </w:rPr>
        <w:t xml:space="preserve">Chris Bowick, </w:t>
      </w:r>
      <w:hyperlink r:id="rIdL10" w:history="1">
        <w:r>
          <w:rPr>
            <w:b/>
            <w:bCs/>
            <w:color w:val="0563C1"/>
            <w:u w:val="single"/>
          </w:rPr>
          <w:t>RF Circuit Design</w:t>
        </w:r>
      </w:hyperlink>
      <w:r>
        <w:rPr>
          <w:b/>
          <w:bCs/>
        </w:rPr>
        <w:t xml:space="preserve"> — </w:t>
      </w:r>
      <w:r>
        <w:t>a shorter, design-oriented companion, strong on practical lumped-element matching networks and filter design.</w:t>
      </w:r>
    </w:p>
    <w:p>
      <w:pPr>
        <w:spacing w:after="200" w:line="276"/>
      </w:pPr>
      <w:r>
        <w:rPr>
          <w:b/>
          <w:bCs/>
        </w:rPr>
        <w:t xml:space="preserve">Guillermo Gonzalez, </w:t>
      </w:r>
      <w:hyperlink r:id="rIdL11" w:history="1">
        <w:r>
          <w:rPr>
            <w:b/>
            <w:bCs/>
            <w:color w:val="0563C1"/>
            <w:u w:val="single"/>
          </w:rPr>
          <w:t>Microwave Transistor Amplifiers: Analysis and Design</w:t>
        </w:r>
      </w:hyperlink>
      <w:r>
        <w:rPr>
          <w:b/>
          <w:bCs/>
        </w:rPr>
        <w:t xml:space="preserve"> — </w:t>
      </w:r>
      <w:r>
        <w:t>extends this chapter's bias-network treatment into full small-signal amplifier design.</w:t>
      </w:r>
    </w:p>
    <w:p>
      <w:pPr>
        <w:spacing w:after="200" w:line="276"/>
      </w:pPr>
      <w:r>
        <w:rPr>
          <w:b/>
          <w:bCs/>
        </w:rPr>
        <w:t xml:space="preserve">Ulrich L. Rohde and David P. Newkirk, </w:t>
      </w:r>
      <w:hyperlink r:id="rIdL12" w:history="1">
        <w:r>
          <w:rPr>
            <w:b/>
            <w:bCs/>
            <w:color w:val="0563C1"/>
            <w:u w:val="single"/>
          </w:rPr>
          <w:t>RF/Microwave Circuit Design for Wireless Applications</w:t>
        </w:r>
      </w:hyperlink>
      <w:r>
        <w:rPr>
          <w:b/>
          <w:bCs/>
        </w:rPr>
        <w:t xml:space="preserve"> — </w:t>
      </w:r>
      <w:r>
        <w:t>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hyperlink r:id="rIdL13" w:history="1">
        <w:r>
          <w:rPr>
            <w:color w:val="0563C1"/>
            <w:u w:val="single"/>
          </w:rPr>
          <w:t>Physics, Actually, Volume 1: Motion, Forces, Time, and Relativity</w:t>
        </w:r>
      </w:hyperlink>
    </w:p>
    <w:p>
      <w:pPr>
        <w:spacing w:after="20" w:line="276" w:before="0"/>
        <w:ind w:left="360" w:firstLine="0" w:right="0"/>
        <w:jc w:val="left"/>
      </w:pPr>
      <w:hyperlink r:id="rIdL14" w:history="1">
        <w:r>
          <w:rPr>
            <w:color w:val="0563C1"/>
            <w:u w:val="single"/>
          </w:rPr>
          <w:t>Physics, Actually, Volume 2: Gravity, Cosmology, and the Limits of Spacetime</w:t>
        </w:r>
      </w:hyperlink>
    </w:p>
    <w:p>
      <w:pPr>
        <w:spacing w:after="20" w:line="276" w:before="0"/>
        <w:ind w:left="360" w:firstLine="0" w:right="0"/>
        <w:jc w:val="left"/>
      </w:pPr>
      <w:hyperlink r:id="rIdL15" w:history="1">
        <w:r>
          <w:rPr>
            <w:color w:val="0563C1"/>
            <w:u w:val="single"/>
          </w:rPr>
          <w:t>Physics, Actually, Volume 3: The Standard Model, Chaos, and the Edge of Knowledge</w:t>
        </w:r>
      </w:hyperlink>
    </w:p>
    <w:p>
      <w:pPr>
        <w:spacing w:after="20" w:line="276" w:before="0"/>
        <w:ind w:left="360" w:firstLine="0" w:right="0"/>
        <w:jc w:val="left"/>
      </w:pPr>
      <w:hyperlink r:id="rIdL16" w:history="1">
        <w:r>
          <w:rPr>
            <w:color w:val="0563C1"/>
            <w:u w:val="single"/>
          </w:rPr>
          <w:t>Life, Actually: From the First Cell to the Edited Genome and the Search for Life Elsewhere</w:t>
        </w:r>
      </w:hyperlink>
    </w:p>
    <w:p>
      <w:pPr>
        <w:keepNext/>
        <w:spacing w:after="40" w:line="276" w:before="160"/>
        <w:ind w:left="0" w:firstLine="0" w:right="0"/>
        <w:jc w:val="left"/>
      </w:pPr>
      <w:r>
        <w:rPr>
          <w:b/>
        </w:rPr>
        <w:t xml:space="preserve">More Actually Books</w:t>
      </w:r>
    </w:p>
    <w:p>
      <w:pPr>
        <w:spacing w:after="20" w:line="276" w:before="0"/>
        <w:ind w:left="360" w:firstLine="0" w:right="0"/>
        <w:jc w:val="left"/>
      </w:pPr>
      <w:hyperlink r:id="rIdL17" w:history="1">
        <w:r>
          <w:rPr>
            <w:color w:val="0563C1"/>
            <w:u w:val="single"/>
          </w:rPr>
          <w:t>Gravity, Actually: Einstein’s Relativity in Plain Words: Falling, Time, Black Holes, and the Waves We Finally Heard</w:t>
        </w:r>
      </w:hyperlink>
    </w:p>
    <w:p>
      <w:pPr>
        <w:spacing w:after="20" w:line="276" w:before="0"/>
        <w:ind w:left="360" w:firstLine="0" w:right="0"/>
        <w:jc w:val="left"/>
      </w:pPr>
      <w:hyperlink r:id="rIdL18" w:history="1">
        <w:r>
          <w:rPr>
            <w:color w:val="0563C1"/>
            <w:u w:val="single"/>
          </w:rPr>
          <w:t>The Universe, Actually: What Humanity Currently Understands About Reality</w:t>
        </w:r>
      </w:hyperlink>
    </w:p>
    <w:p>
      <w:pPr>
        <w:keepNext/>
        <w:spacing w:after="40" w:line="276" w:before="160"/>
        <w:ind w:left="0" w:firstLine="0" w:right="0"/>
        <w:jc w:val="left"/>
      </w:pPr>
      <w:r>
        <w:rPr>
          <w:b/>
        </w:rPr>
        <w:t xml:space="preserve">Math, Actually</w:t>
      </w:r>
    </w:p>
    <w:p>
      <w:pPr>
        <w:spacing w:after="20" w:line="276" w:before="0"/>
        <w:ind w:left="360" w:firstLine="0" w:right="0"/>
        <w:jc w:val="left"/>
      </w:pPr>
      <w:hyperlink r:id="rIdL19" w:history="1">
        <w:r>
          <w:rPr>
            <w:color w:val="0563C1"/>
            <w:u w:val="single"/>
          </w:rPr>
          <w:t>Math, Actually, Volume 1: From Arithmetic to Calculus</w:t>
        </w:r>
      </w:hyperlink>
    </w:p>
    <w:p>
      <w:pPr>
        <w:spacing w:after="20" w:line="276" w:before="0"/>
        <w:ind w:left="360" w:firstLine="0" w:right="0"/>
        <w:jc w:val="left"/>
      </w:pPr>
      <w:hyperlink r:id="rIdL20" w:history="1">
        <w:r>
          <w:rPr>
            <w:color w:val="0563C1"/>
            <w:u w:val="single"/>
          </w:rPr>
          <w:t>Math, Actually, Volume 2: From Multivariable Calculus to Set Theory &amp; Logic</w:t>
        </w:r>
      </w:hyperlink>
    </w:p>
    <w:p>
      <w:pPr>
        <w:spacing w:after="20" w:line="276" w:before="0"/>
        <w:ind w:left="360" w:firstLine="0" w:right="0"/>
        <w:jc w:val="left"/>
      </w:pPr>
      <w:hyperlink r:id="rIdL21" w:history="1">
        <w:r>
          <w:rPr>
            <w:color w:val="0563C1"/>
            <w:u w:val="single"/>
          </w:rPr>
          <w:t>Math, Actually, Volume 3: From Differential Equations to Abstract Algebra</w:t>
        </w:r>
      </w:hyperlink>
    </w:p>
    <w:p>
      <w:pPr>
        <w:spacing w:after="20" w:line="276" w:before="0"/>
        <w:ind w:left="360" w:firstLine="0" w:right="0"/>
        <w:jc w:val="left"/>
      </w:pPr>
      <w:hyperlink r:id="rIdL22" w:history="1">
        <w:r>
          <w:rPr>
            <w:color w:val="0563C1"/>
            <w:u w:val="single"/>
          </w:rPr>
          <w:t>Math, Actually, Volume 4: From Category Theory to the Frontier</w:t>
        </w:r>
      </w:hyperlink>
    </w:p>
    <w:p>
      <w:pPr>
        <w:keepNext/>
        <w:spacing w:after="40" w:line="276" w:before="160"/>
        <w:ind w:left="0" w:firstLine="0" w:right="0"/>
        <w:jc w:val="left"/>
      </w:pPr>
      <w:r>
        <w:rPr>
          <w:b/>
        </w:rPr>
        <w:t xml:space="preserve">Quantum, Actually</w:t>
      </w:r>
    </w:p>
    <w:p>
      <w:pPr>
        <w:spacing w:after="20" w:line="276" w:before="0"/>
        <w:ind w:left="360" w:firstLine="0" w:right="0"/>
        <w:jc w:val="left"/>
      </w:pPr>
      <w:hyperlink r:id="rIdL23" w:history="1">
        <w:r>
          <w:rPr>
            <w:color w:val="0563C1"/>
            <w:u w:val="single"/>
          </w:rPr>
          <w:t>Quantum, Actually, Volume 1: Questions and Answers from the Double Slit to the Superconducting Wire</w:t>
        </w:r>
      </w:hyperlink>
    </w:p>
    <w:p>
      <w:pPr>
        <w:spacing w:after="20" w:line="276" w:before="0"/>
        <w:ind w:left="360" w:firstLine="0" w:right="0"/>
        <w:jc w:val="left"/>
      </w:pPr>
      <w:hyperlink r:id="rIdL24" w:history="1">
        <w:r>
          <w:rPr>
            <w:color w:val="0563C1"/>
            <w:u w:val="single"/>
          </w:rPr>
          <w:t>Quantum, Actually, Volume 2: A QED Course</w:t>
        </w:r>
      </w:hyperlink>
    </w:p>
    <w:p>
      <w:pPr>
        <w:keepNext/>
        <w:spacing w:after="40" w:line="276" w:before="160"/>
        <w:ind w:left="0" w:firstLine="0" w:right="0"/>
        <w:jc w:val="left"/>
      </w:pPr>
      <w:r>
        <w:rPr>
          <w:b/>
        </w:rPr>
        <w:t xml:space="preserve">Science Sparks</w:t>
      </w:r>
    </w:p>
    <w:p>
      <w:pPr>
        <w:spacing w:after="20" w:line="276" w:before="0"/>
        <w:ind w:left="360" w:firstLine="0" w:right="0"/>
        <w:jc w:val="left"/>
      </w:pPr>
      <w:hyperlink r:id="rIdL25" w:history="1">
        <w:r>
          <w:rPr>
            <w:color w:val="0563C1"/>
            <w:u w:val="single"/>
          </w:rPr>
          <w:t>Science Sparks: Physics, Life, and Mathematics — The Same Few Rules, Told in Highlights</w:t>
        </w:r>
      </w:hyperlink>
    </w:p>
    <w:p>
      <w:pPr>
        <w:keepNext/>
        <w:spacing w:after="40" w:line="276" w:before="160"/>
        <w:ind w:left="0" w:firstLine="0" w:right="0"/>
        <w:jc w:val="left"/>
      </w:pPr>
      <w:r>
        <w:rPr>
          <w:b/>
        </w:rPr>
        <w:t xml:space="preserve">Look First</w:t>
      </w:r>
    </w:p>
    <w:p>
      <w:pPr>
        <w:spacing w:after="20" w:line="276" w:before="0"/>
        <w:ind w:left="360" w:firstLine="0" w:right="0"/>
        <w:jc w:val="left"/>
      </w:pPr>
      <w:hyperlink r:id="rIdL26" w:history="1">
        <w:r>
          <w:rPr>
            <w:color w:val="0563C1"/>
            <w:u w:val="single"/>
          </w:rPr>
          <w:t>Look First, Volume 1: The Universe Has No Now</w:t>
        </w:r>
      </w:hyperlink>
    </w:p>
    <w:p>
      <w:pPr>
        <w:spacing w:after="20" w:line="276" w:before="0"/>
        <w:ind w:left="360" w:firstLine="0" w:right="0"/>
        <w:jc w:val="left"/>
      </w:pPr>
      <w:hyperlink r:id="rIdL27" w:history="1">
        <w:r>
          <w:rPr>
            <w:color w:val="0563C1"/>
            <w:u w:val="single"/>
          </w:rPr>
          <w:t>Look First, Volume 2: A Trip Is Not a New Life</w:t>
        </w:r>
      </w:hyperlink>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hyperlink r:id="rIdL28" w:history="1">
        <w:r>
          <w:rPr>
            <w:color w:val="0563C1"/>
            <w:u w:val="single"/>
          </w:rPr>
          <w:t>Circuits, Components, and Control</w:t>
        </w:r>
      </w:hyperlink>
      <w:r>
        <w:t xml:space="preserve"> (Book 2)</w:t>
      </w:r>
    </w:p>
    <w:p>
      <w:pPr>
        <w:spacing w:after="20" w:line="276" w:before="0"/>
        <w:ind w:left="360" w:firstLine="0" w:right="0"/>
        <w:jc w:val="left"/>
      </w:pPr>
      <w:hyperlink r:id="rIdL29" w:history="1">
        <w:r>
          <w:rPr>
            <w:color w:val="0563C1"/>
            <w:u w:val="single"/>
          </w:rPr>
          <w:t>Semiconductor Physics and Devices</w:t>
        </w:r>
      </w:hyperlink>
      <w:r>
        <w:t xml:space="preserve"> (Book 3)</w:t>
      </w:r>
    </w:p>
    <w:p>
      <w:pPr>
        <w:spacing w:after="20" w:line="276" w:before="0"/>
        <w:ind w:left="360" w:firstLine="0" w:right="0"/>
        <w:jc w:val="left"/>
      </w:pPr>
      <w:hyperlink r:id="rIdL30" w:history="1">
        <w:r>
          <w:rPr>
            <w:color w:val="0563C1"/>
            <w:u w:val="single"/>
          </w:rPr>
          <w:t>RF, Microwave, and Transceivers</w:t>
        </w:r>
      </w:hyperlink>
      <w:r>
        <w:t xml:space="preserve"> (Book 4)</w:t>
      </w:r>
    </w:p>
    <w:p>
      <w:pPr>
        <w:spacing w:after="20" w:line="276" w:before="0"/>
        <w:ind w:left="360" w:firstLine="0" w:right="0"/>
        <w:jc w:val="left"/>
      </w:pPr>
      <w:hyperlink r:id="rIdL31" w:history="1">
        <w:r>
          <w:rPr>
            <w:color w:val="0563C1"/>
            <w:u w:val="single"/>
          </w:rPr>
          <w:t>Communications, Wireless, and SDR</w:t>
        </w:r>
      </w:hyperlink>
      <w:r>
        <w:t xml:space="preserve"> (Book 5)</w:t>
      </w:r>
    </w:p>
    <w:p>
      <w:pPr>
        <w:spacing w:after="20" w:line="276" w:before="0"/>
        <w:ind w:left="360" w:firstLine="0" w:right="0"/>
        <w:jc w:val="left"/>
      </w:pPr>
      <w:hyperlink r:id="rIdL32" w:history="1">
        <w:r>
          <w:rPr>
            <w:color w:val="0563C1"/>
            <w:u w:val="single"/>
          </w:rPr>
          <w:t>Power and Energy</w:t>
        </w:r>
      </w:hyperlink>
      <w:r>
        <w:t xml:space="preserve"> (Book 6)</w:t>
      </w:r>
    </w:p>
    <w:p>
      <w:pPr>
        <w:spacing w:after="20" w:line="276" w:before="0"/>
        <w:ind w:left="360" w:firstLine="0" w:right="0"/>
        <w:jc w:val="left"/>
      </w:pPr>
      <w:hyperlink r:id="rIdL33" w:history="1">
        <w:r>
          <w:rPr>
            <w:color w:val="0563C1"/>
            <w:u w:val="single"/>
          </w:rPr>
          <w:t>Packaging, Layout, EMC, and Test</w:t>
        </w:r>
      </w:hyperlink>
      <w:r>
        <w:t xml:space="preserve"> (Book 7)</w:t>
      </w:r>
    </w:p>
    <w:p>
      <w:pPr>
        <w:keepNext/>
        <w:spacing w:after="40" w:line="276" w:before="160"/>
        <w:ind w:left="0" w:firstLine="0" w:right="0"/>
        <w:jc w:val="left"/>
      </w:pPr>
      <w:r>
        <w:rPr>
          <w:b/>
        </w:rPr>
        <w:t xml:space="preserve">History</w:t>
      </w:r>
    </w:p>
    <w:p>
      <w:pPr>
        <w:spacing w:after="20" w:line="276" w:before="0"/>
        <w:ind w:left="360" w:firstLine="0" w:right="0"/>
        <w:jc w:val="left"/>
      </w:pPr>
      <w:hyperlink r:id="rIdL34" w:history="1">
        <w:r>
          <w:rPr>
            <w:color w:val="0563C1"/>
            <w:u w:val="single"/>
          </w:rPr>
          <w:t>The Dolphins’ View of History</w:t>
        </w:r>
      </w:hyperlink>
    </w:p>
    <w:p>
      <w:pPr>
        <w:keepNext/>
        <w:spacing w:after="40" w:line="276" w:before="160"/>
        <w:ind w:left="0" w:firstLine="0" w:right="0"/>
        <w:jc w:val="left"/>
      </w:pPr>
      <w:r>
        <w:rPr>
          <w:b/>
        </w:rPr>
        <w:t xml:space="preserve">Fiction</w:t>
      </w:r>
    </w:p>
    <w:p>
      <w:pPr>
        <w:spacing w:after="20" w:line="276" w:before="0"/>
        <w:ind w:left="360" w:firstLine="0" w:right="0"/>
        <w:jc w:val="left"/>
      </w:pPr>
      <w:hyperlink r:id="rIdL35" w:history="1">
        <w:r>
          <w:rPr>
            <w:color w:val="0563C1"/>
            <w:u w:val="single"/>
          </w:rPr>
          <w:t>The Murder That Hadn’t Happened Yet</w:t>
        </w:r>
      </w:hyperlink>
      <w:r>
        <w:t xml:space="preserve"> (The Relativistic Investigation Bureau, Book 1), Lothar J. Musiol writing as Spezala Genara Relavi (S.G.R.)</w:t>
      </w:r>
    </w:p>
    <w:p>
      <w:pPr>
        <w:spacing w:after="20" w:line="276" w:before="0"/>
        <w:ind w:left="360" w:firstLine="0" w:right="0"/>
        <w:jc w:val="left"/>
      </w:pPr>
      <w:hyperlink r:id="rIdL36" w:history="1">
        <w:r>
          <w:rPr>
            <w:color w:val="0563C1"/>
            <w:u w:val="single"/>
          </w:rPr>
          <w:t>The Warning That Was Sent Too Late</w:t>
        </w:r>
      </w:hyperlink>
      <w:r>
        <w:t xml:space="preserve"> (The Relativistic Investigation Bureau, Book 2), Lothar J. Musiol writing as Spezala Genara Relavi (S.G.R.)</w:t>
      </w:r>
    </w:p>
    <w:p>
      <w:pPr>
        <w:spacing w:after="20" w:line="276" w:before="0"/>
        <w:ind w:left="360" w:firstLine="0" w:right="0"/>
        <w:jc w:val="left"/>
      </w:pPr>
      <w:hyperlink r:id="rIdL37" w:history="1">
        <w:r>
          <w:rPr>
            <w:color w:val="0563C1"/>
            <w:u w:val="single"/>
          </w:rPr>
          <w:t>Schrödinger’s Paperwork</w:t>
        </w:r>
      </w:hyperlink>
      <w:r>
        <w:t xml:space="preserve"> (Lolly Wren’s Curious Science Adventures, Book 1), Lothar J. Musiol writing as Quentin Edmund Darling (Q.E.D.)</w:t>
      </w:r>
    </w:p>
    <w:p>
      <w:pPr>
        <w:spacing w:after="20" w:line="276" w:before="0"/>
        <w:ind w:left="360" w:firstLine="0" w:right="0"/>
        <w:jc w:val="left"/>
      </w:pPr>
      <w:hyperlink r:id="rIdL38" w:history="1">
        <w:r>
          <w:rPr>
            <w:color w:val="0563C1"/>
            <w:u w:val="single"/>
          </w:rPr>
          <w:t>The Permitted Options</w:t>
        </w:r>
      </w:hyperlink>
      <w:r>
        <w:t xml:space="preserve"> (Lolly Wren’s Curious Science Adventures, Book 2), Lothar J. Musiol writing as Quentin Edmund Darling (Q.E.D.)</w:t>
      </w:r>
    </w:p>
    <w:p>
      <w:pPr>
        <w:spacing w:after="20" w:line="276" w:before="0"/>
        <w:ind w:left="360" w:firstLine="0" w:right="0"/>
        <w:jc w:val="left"/>
      </w:pPr>
      <w:hyperlink r:id="rIdL39" w:history="1">
        <w:r>
          <w:rPr>
            <w:color w:val="0563C1"/>
            <w:u w:val="single"/>
          </w:rPr>
          <w:t>Protocol Flamingo</w:t>
        </w:r>
      </w:hyperlink>
      <w:r>
        <w:t xml:space="preserve"> (The Invasion Storybooks, Book 1), Lothar J. Musiol writing as George Herbert Fontaine</w:t>
      </w:r>
    </w:p>
    <w:p>
      <w:pPr>
        <w:spacing w:after="20" w:line="276" w:before="0"/>
        <w:ind w:left="360" w:firstLine="0" w:right="0"/>
        <w:jc w:val="left"/>
      </w:pPr>
      <w:hyperlink r:id="rIdL40" w:history="1">
        <w:r>
          <w:rPr>
            <w:color w:val="0563C1"/>
            <w:u w:val="single"/>
          </w:rPr>
          <w:t>In Love with Murder, Actually: A Derailed Mystery in Provence</w:t>
        </w:r>
      </w:hyperlink>
      <w:r>
        <w:t>,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hyperlink r:id="rIdL41" w:history="1">
        <w:r>
          <w:rPr>
            <w:color w:val="0563C1"/>
            <w:u w:val="single"/>
          </w:rPr>
          <w:t>Auswandern – Ab in die USA, Kanada, Australien oder Neuseeland?</w:t>
        </w:r>
      </w:hyperlink>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 Id="rId48" Type="http://schemas.openxmlformats.org/officeDocument/2006/relationships/image" Target="media/image1.png"/><Relationship Id="rId49" Type="http://schemas.openxmlformats.org/officeDocument/2006/relationships/image" Target="media/image2.png"/><Relationship Id="rId50" Type="http://schemas.openxmlformats.org/officeDocument/2006/relationships/image" Target="media/image3.png"/><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L1" Type="http://schemas.openxmlformats.org/officeDocument/2006/relationships/hyperlink" Target="https://openlibrary.org/search?q=Introduction+to+Electrodynamics+Griffiths" TargetMode="External"/><Relationship Id="rIdL2" Type="http://schemas.openxmlformats.org/officeDocument/2006/relationships/hyperlink" Target="https://openlibrary.org/search?q=A+Student%27s+Guide+to+Maxwell%27s+Equations+Fleisch" TargetMode="External"/><Relationship Id="rIdL3" Type="http://schemas.openxmlformats.org/officeDocument/2006/relationships/hyperlink" Target="https://openlibrary.org/search?q=Fundamentals+of+Physics+Halliday" TargetMode="External"/><Relationship Id="rIdL4" Type="http://schemas.openxmlformats.org/officeDocument/2006/relationships/hyperlink" Target="https://openlibrary.org/search?q=Advanced+Engineering+Mathematics+Kreyszig" TargetMode="External"/><Relationship Id="rIdL5" Type="http://schemas.openxmlformats.org/officeDocument/2006/relationships/hyperlink" Target="https://openlibrary.org/search?q=Engineering+Mathematics+Stroud" TargetMode="External"/><Relationship Id="rIdL6" Type="http://schemas.openxmlformats.org/officeDocument/2006/relationships/hyperlink" Target="https://openlibrary.org/search?q=Fundamentals+of+Electric+Circuits+Alexander" TargetMode="External"/><Relationship Id="rIdL7" Type="http://schemas.openxmlformats.org/officeDocument/2006/relationships/hyperlink" Target="https://openlibrary.org/search?q=The+Art+of+Electronics+Horowitz" TargetMode="External"/><Relationship Id="rIdL8" Type="http://schemas.openxmlformats.org/officeDocument/2006/relationships/hyperlink" Target="https://openlibrary.org/search?q=Microwave+Engineering+Pozar" TargetMode="External"/><Relationship Id="rIdL9" Type="http://schemas.openxmlformats.org/officeDocument/2006/relationships/hyperlink" Target="https://openlibrary.org/search?q=Electronic+Applications+of+the+Smith+Chart+Smith" TargetMode="External"/><Relationship Id="rIdL10" Type="http://schemas.openxmlformats.org/officeDocument/2006/relationships/hyperlink" Target="https://openlibrary.org/search?q=RF+Circuit+Design+Bowick" TargetMode="External"/><Relationship Id="rIdL11" Type="http://schemas.openxmlformats.org/officeDocument/2006/relationships/hyperlink" Target="https://openlibrary.org/search?q=Microwave+Transistor+Amplifiers%3A+Analysis+and+Design+Gonzalez" TargetMode="External"/><Relationship Id="rIdL12" Type="http://schemas.openxmlformats.org/officeDocument/2006/relationships/hyperlink" Target="https://openlibrary.org/search?q=RF%2FMicrowave+Circuit+Design+for+Wireless+Applications+Rohde" TargetMode="External"/><Relationship Id="rIdL13" Type="http://schemas.openxmlformats.org/officeDocument/2006/relationships/hyperlink" Target="https://www.amazon.com/s?k=Physics%2C+Actually%2C+Volume+1%3A+Motion%2C+Forces%2C+Time%2C+and+Relativity+Lothar+J.+Musiol&amp;i=digital-text" TargetMode="External"/><Relationship Id="rIdL14" Type="http://schemas.openxmlformats.org/officeDocument/2006/relationships/hyperlink" Target="https://www.amazon.com/s?k=Physics%2C+Actually%2C+Volume+2%3A+Gravity%2C+Cosmology%2C+and+the+Limits+of+Spacetime+Lothar+J.+Musiol&amp;i=digital-text" TargetMode="External"/><Relationship Id="rIdL15" Type="http://schemas.openxmlformats.org/officeDocument/2006/relationships/hyperlink" Target="https://www.amazon.com/s?k=Physics%2C+Actually%2C+Volume+3%3A+The+Standard+Model%2C+Chaos%2C+and+the+Edge+of+Knowledge+Lothar+J.+Musiol&amp;i=digital-text" TargetMode="External"/><Relationship Id="rIdL16" Type="http://schemas.openxmlformats.org/officeDocument/2006/relationships/hyperlink" Target="https://www.amazon.com/s?k=Life%2C+Actually%3A+From+the+First+Cell+to+the+Edited+Genome+and+the+Search+for+Life+Elsewhere+Lothar+J.+Musiol&amp;i=digital-text" TargetMode="External"/><Relationship Id="rIdL17" Type="http://schemas.openxmlformats.org/officeDocument/2006/relationships/hyperlink" Target="https://www.amazon.com/s?k=Gravity%2C+Actually%3A+Einstein%E2%80%99s+Relativity+in+Plain+Words%3A+Falling%2C+Time%2C+Black+Holes%2C+and+the+Waves+We+Finally+Heard+Lothar+J.+Musiol&amp;i=digital-text" TargetMode="External"/><Relationship Id="rIdL18" Type="http://schemas.openxmlformats.org/officeDocument/2006/relationships/hyperlink" Target="https://www.amazon.com/s?k=The+Universe%2C+Actually%3A+What+Humanity+Currently+Understands+About+Reality+Lothar+J.+Musiol&amp;i=digital-text" TargetMode="External"/><Relationship Id="rIdL19" Type="http://schemas.openxmlformats.org/officeDocument/2006/relationships/hyperlink" Target="https://www.amazon.com/s?k=Math%2C+Actually%2C+Volume+1%3A+From+Arithmetic+to+Calculus+Lothar+J.+Musiol&amp;i=digital-text" TargetMode="External"/><Relationship Id="rIdL20" Type="http://schemas.openxmlformats.org/officeDocument/2006/relationships/hyperlink" Target="https://www.amazon.com/s?k=Math%2C+Actually%2C+Volume+2%3A+From+Multivariable+Calculus+to+Set+Theory+%26+Logic+Lothar+J.+Musiol&amp;i=digital-text" TargetMode="External"/><Relationship Id="rIdL21" Type="http://schemas.openxmlformats.org/officeDocument/2006/relationships/hyperlink" Target="https://www.amazon.com/s?k=Math%2C+Actually%2C+Volume+3%3A+From+Differential+Equations+to+Abstract+Algebra+Lothar+J.+Musiol&amp;i=digital-text" TargetMode="External"/><Relationship Id="rIdL22" Type="http://schemas.openxmlformats.org/officeDocument/2006/relationships/hyperlink" Target="https://www.amazon.com/s?k=Math%2C+Actually%2C+Volume+4%3A+From+Category+Theory+to+the+Frontier+Lothar+J.+Musiol&amp;i=digital-text" TargetMode="External"/><Relationship Id="rIdL23" Type="http://schemas.openxmlformats.org/officeDocument/2006/relationships/hyperlink" Target="https://www.amazon.com/s?k=Quantum%2C+Actually%2C+Volume+1%3A+Questions+and+Answers+from+the+Double+Slit+to+the+Superconducting+Wire+Lothar+J.+Musiol&amp;i=digital-text" TargetMode="External"/><Relationship Id="rIdL24" Type="http://schemas.openxmlformats.org/officeDocument/2006/relationships/hyperlink" Target="https://www.amazon.com/s?k=Quantum%2C+Actually%2C+Volume+2%3A+A+QED+Course+Lothar+J.+Musiol&amp;i=digital-text" TargetMode="External"/><Relationship Id="rIdL25" Type="http://schemas.openxmlformats.org/officeDocument/2006/relationships/hyperlink" Target="https://www.amazon.com/s?k=Science+Sparks%3A+Physics%2C+Life%2C+and+Mathematics+%E2%80%94+The+Same+Few+Rules%2C+Told+in+Highlights+Lothar+J.+Musiol&amp;i=digital-text" TargetMode="External"/><Relationship Id="rIdL26" Type="http://schemas.openxmlformats.org/officeDocument/2006/relationships/hyperlink" Target="https://www.amazon.com/s?k=Look+First%2C+Volume+1%3A+The+Universe+Has+No+Now+Lothar+J.+Musiol&amp;i=digital-text" TargetMode="External"/><Relationship Id="rIdL27" Type="http://schemas.openxmlformats.org/officeDocument/2006/relationships/hyperlink" Target="https://www.amazon.com/s?k=Look+First%2C+Volume+2%3A+A+Trip+Is+Not+a+New+Life+Lothar+J.+Musiol&amp;i=digital-text" TargetMode="External"/><Relationship Id="rIdL28" Type="http://schemas.openxmlformats.org/officeDocument/2006/relationships/hyperlink" Target="https://www.amazon.com/s?k=Circuits%2C+Components%2C+and+Control+Lothar+J.+Musiol&amp;i=digital-text" TargetMode="External"/><Relationship Id="rIdL29" Type="http://schemas.openxmlformats.org/officeDocument/2006/relationships/hyperlink" Target="https://www.amazon.com/s?k=Semiconductor+Physics+and+Devices+Lothar+J.+Musiol&amp;i=digital-text" TargetMode="External"/><Relationship Id="rIdL30" Type="http://schemas.openxmlformats.org/officeDocument/2006/relationships/hyperlink" Target="https://www.amazon.com/s?k=RF%2C+Microwave%2C+and+Transceivers+Lothar+J.+Musiol&amp;i=digital-text" TargetMode="External"/><Relationship Id="rIdL31" Type="http://schemas.openxmlformats.org/officeDocument/2006/relationships/hyperlink" Target="https://www.amazon.com/s?k=Communications%2C+Wireless%2C+and+SDR+Lothar+J.+Musiol&amp;i=digital-text" TargetMode="External"/><Relationship Id="rIdL32" Type="http://schemas.openxmlformats.org/officeDocument/2006/relationships/hyperlink" Target="https://www.amazon.com/s?k=Power+and+Energy+Lothar+J.+Musiol&amp;i=digital-text" TargetMode="External"/><Relationship Id="rIdL33" Type="http://schemas.openxmlformats.org/officeDocument/2006/relationships/hyperlink" Target="https://www.amazon.com/s?k=Packaging%2C+Layout%2C+EMC%2C+and+Test+Lothar+J.+Musiol&amp;i=digital-text" TargetMode="External"/><Relationship Id="rIdL34" Type="http://schemas.openxmlformats.org/officeDocument/2006/relationships/hyperlink" Target="https://www.amazon.com/s?k=The+Dolphins%E2%80%99+View+of+History+Lothar+J.+Musiol&amp;i=digital-text" TargetMode="External"/><Relationship Id="rIdL35" Type="http://schemas.openxmlformats.org/officeDocument/2006/relationships/hyperlink" Target="https://www.amazon.com/s?k=The+Murder+That+Hadn%E2%80%99t+Happened+Yet+Spezala+Genara+Relavi&amp;i=digital-text" TargetMode="External"/><Relationship Id="rIdL36" Type="http://schemas.openxmlformats.org/officeDocument/2006/relationships/hyperlink" Target="https://www.amazon.com/s?k=The+Warning+That+Was+Sent+Too+Late+Spezala+Genara+Relavi&amp;i=digital-text" TargetMode="External"/><Relationship Id="rIdL37" Type="http://schemas.openxmlformats.org/officeDocument/2006/relationships/hyperlink" Target="https://www.amazon.com/s?k=Schr%C3%B6dinger%E2%80%99s+Paperwork+Quentin+Edmund+Darling&amp;i=digital-text" TargetMode="External"/><Relationship Id="rIdL38" Type="http://schemas.openxmlformats.org/officeDocument/2006/relationships/hyperlink" Target="https://www.amazon.com/s?k=The+Permitted+Options+Quentin+Edmund+Darling&amp;i=digital-text" TargetMode="External"/><Relationship Id="rIdL39" Type="http://schemas.openxmlformats.org/officeDocument/2006/relationships/hyperlink" Target="https://www.amazon.com/s?k=Protocol+Flamingo+George+Herbert+Fontaine&amp;i=digital-text" TargetMode="External"/><Relationship Id="rIdL40" Type="http://schemas.openxmlformats.org/officeDocument/2006/relationships/hyperlink" Target="https://www.amazon.com/s?k=In+Love+with+Murder%2C+Actually%3A+A+Derailed+Mystery+in+Provence+Romuald+Livingston&amp;i=digital-text" TargetMode="External"/><Relationship Id="rIdL41" Type="http://schemas.openxmlformats.org/officeDocument/2006/relationships/hyperlink" Target="https://www.amazon.com/s?k=Auswandern+%E2%80%93+Ab+in+die+USA%2C+Kanada%2C+Australien+oder+Neuseeland%3F+Lothar+J.+Musiol&amp;i=digital-text" TargetMode="External"/><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image" Target="media/image13.png"/><Relationship Id="rId61" Type="http://schemas.openxmlformats.org/officeDocument/2006/relationships/image" Target="media/image14.png"/><Relationship Id="rId62" Type="http://schemas.openxmlformats.org/officeDocument/2006/relationships/image" Target="media/image15.png"/><Relationship Id="rId63" Type="http://schemas.openxmlformats.org/officeDocument/2006/relationships/image" Target="media/image16.png"/><Relationship Id="rId64" Type="http://schemas.openxmlformats.org/officeDocument/2006/relationships/image" Target="media/image17.png"/><Relationship Id="rId65"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