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1F2" w:rsidRDefault="001661F2" w:rsidP="001661F2">
      <w:pPr>
        <w:pStyle w:val="Title"/>
        <w:jc w:val="center"/>
        <w:rPr>
          <w:sz w:val="80"/>
          <w:szCs w:val="80"/>
        </w:rPr>
      </w:pPr>
    </w:p>
    <w:p w:rsidR="001661F2" w:rsidRDefault="001661F2" w:rsidP="001661F2">
      <w:pPr>
        <w:pStyle w:val="Title"/>
        <w:jc w:val="center"/>
        <w:rPr>
          <w:sz w:val="80"/>
          <w:szCs w:val="80"/>
        </w:rPr>
      </w:pPr>
    </w:p>
    <w:p w:rsidR="001661F2" w:rsidRDefault="001661F2" w:rsidP="001661F2">
      <w:pPr>
        <w:pStyle w:val="Title"/>
        <w:jc w:val="center"/>
        <w:rPr>
          <w:sz w:val="80"/>
          <w:szCs w:val="80"/>
        </w:rPr>
      </w:pPr>
    </w:p>
    <w:p w:rsidR="00FF2492" w:rsidRPr="001661F2" w:rsidRDefault="001661F2" w:rsidP="001661F2">
      <w:pPr>
        <w:pStyle w:val="Title"/>
        <w:jc w:val="center"/>
        <w:rPr>
          <w:sz w:val="80"/>
          <w:szCs w:val="80"/>
        </w:rPr>
      </w:pPr>
      <w:r w:rsidRPr="001661F2">
        <w:rPr>
          <w:sz w:val="80"/>
          <w:szCs w:val="80"/>
        </w:rPr>
        <w:t>Digital Communications Project</w:t>
      </w:r>
    </w:p>
    <w:p w:rsidR="001661F2" w:rsidRPr="001661F2" w:rsidRDefault="001661F2" w:rsidP="001661F2">
      <w:pPr>
        <w:jc w:val="center"/>
        <w:rPr>
          <w:rFonts w:cstheme="minorHAnsi"/>
        </w:rPr>
      </w:pPr>
    </w:p>
    <w:p w:rsidR="001661F2" w:rsidRPr="001661F2" w:rsidRDefault="001661F2" w:rsidP="001661F2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sz w:val="32"/>
          <w:szCs w:val="32"/>
        </w:rPr>
      </w:pPr>
      <w:r w:rsidRPr="001661F2">
        <w:rPr>
          <w:rFonts w:eastAsia="Times New Roman" w:cstheme="minorHAnsi"/>
          <w:color w:val="222222"/>
          <w:sz w:val="32"/>
          <w:szCs w:val="32"/>
        </w:rPr>
        <w:t>Toka Magdi                   </w:t>
      </w:r>
      <w:r w:rsidRPr="001661F2">
        <w:rPr>
          <w:rFonts w:eastAsia="Times New Roman" w:cstheme="minorHAnsi"/>
          <w:color w:val="222222"/>
          <w:sz w:val="32"/>
          <w:szCs w:val="32"/>
        </w:rPr>
        <w:tab/>
        <w:t xml:space="preserve"> 3236</w:t>
      </w:r>
    </w:p>
    <w:p w:rsidR="001661F2" w:rsidRPr="001661F2" w:rsidRDefault="001661F2" w:rsidP="001661F2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sz w:val="32"/>
          <w:szCs w:val="32"/>
        </w:rPr>
      </w:pPr>
      <w:r w:rsidRPr="001661F2">
        <w:rPr>
          <w:rFonts w:eastAsia="Times New Roman" w:cstheme="minorHAnsi"/>
          <w:color w:val="222222"/>
          <w:sz w:val="32"/>
          <w:szCs w:val="32"/>
        </w:rPr>
        <w:t xml:space="preserve">Mostafa Ali Mansour      </w:t>
      </w:r>
      <w:r w:rsidRPr="001661F2">
        <w:rPr>
          <w:rFonts w:eastAsia="Times New Roman" w:cstheme="minorHAnsi"/>
          <w:color w:val="222222"/>
          <w:sz w:val="32"/>
          <w:szCs w:val="32"/>
        </w:rPr>
        <w:tab/>
        <w:t xml:space="preserve"> 3250</w:t>
      </w:r>
    </w:p>
    <w:p w:rsidR="001661F2" w:rsidRPr="001661F2" w:rsidRDefault="001661F2" w:rsidP="001661F2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sz w:val="32"/>
          <w:szCs w:val="32"/>
        </w:rPr>
      </w:pPr>
      <w:r w:rsidRPr="001661F2">
        <w:rPr>
          <w:rFonts w:eastAsia="Times New Roman" w:cstheme="minorHAnsi"/>
          <w:color w:val="222222"/>
          <w:sz w:val="32"/>
          <w:szCs w:val="32"/>
        </w:rPr>
        <w:t xml:space="preserve">Louay Hesham Saber    </w:t>
      </w:r>
      <w:r w:rsidRPr="001661F2">
        <w:rPr>
          <w:rFonts w:eastAsia="Times New Roman" w:cstheme="minorHAnsi"/>
          <w:color w:val="222222"/>
          <w:sz w:val="32"/>
          <w:szCs w:val="32"/>
        </w:rPr>
        <w:tab/>
        <w:t xml:space="preserve"> 3303</w:t>
      </w:r>
    </w:p>
    <w:p w:rsidR="001661F2" w:rsidRPr="001661F2" w:rsidRDefault="001661F2" w:rsidP="001661F2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sz w:val="32"/>
          <w:szCs w:val="32"/>
        </w:rPr>
      </w:pPr>
      <w:r w:rsidRPr="001661F2">
        <w:rPr>
          <w:rFonts w:eastAsia="Times New Roman" w:cstheme="minorHAnsi"/>
          <w:color w:val="222222"/>
          <w:sz w:val="32"/>
          <w:szCs w:val="32"/>
        </w:rPr>
        <w:t xml:space="preserve">Mahinour El Sheikh        </w:t>
      </w:r>
      <w:r w:rsidRPr="001661F2">
        <w:rPr>
          <w:rFonts w:eastAsia="Times New Roman" w:cstheme="minorHAnsi"/>
          <w:color w:val="222222"/>
          <w:sz w:val="32"/>
          <w:szCs w:val="32"/>
        </w:rPr>
        <w:tab/>
        <w:t xml:space="preserve"> 3334</w:t>
      </w:r>
    </w:p>
    <w:p w:rsidR="001661F2" w:rsidRPr="001661F2" w:rsidRDefault="001661F2" w:rsidP="001661F2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sz w:val="32"/>
          <w:szCs w:val="32"/>
        </w:rPr>
      </w:pPr>
      <w:r w:rsidRPr="001661F2">
        <w:rPr>
          <w:rFonts w:eastAsia="Times New Roman" w:cstheme="minorHAnsi"/>
          <w:color w:val="222222"/>
          <w:sz w:val="32"/>
          <w:szCs w:val="32"/>
        </w:rPr>
        <w:t xml:space="preserve">Essam Ewaisha              </w:t>
      </w:r>
      <w:r w:rsidRPr="001661F2">
        <w:rPr>
          <w:rFonts w:eastAsia="Times New Roman" w:cstheme="minorHAnsi"/>
          <w:color w:val="222222"/>
          <w:sz w:val="32"/>
          <w:szCs w:val="32"/>
        </w:rPr>
        <w:tab/>
        <w:t xml:space="preserve"> 3336</w:t>
      </w:r>
    </w:p>
    <w:p w:rsidR="001661F2" w:rsidRPr="001661F2" w:rsidRDefault="001661F2" w:rsidP="001661F2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sz w:val="32"/>
          <w:szCs w:val="32"/>
        </w:rPr>
      </w:pPr>
      <w:r w:rsidRPr="001661F2">
        <w:rPr>
          <w:rFonts w:eastAsia="Times New Roman" w:cstheme="minorHAnsi"/>
          <w:color w:val="222222"/>
          <w:sz w:val="32"/>
          <w:szCs w:val="32"/>
        </w:rPr>
        <w:t>Yomna Barakat               </w:t>
      </w:r>
      <w:r w:rsidRPr="001661F2">
        <w:rPr>
          <w:rFonts w:eastAsia="Times New Roman" w:cstheme="minorHAnsi"/>
          <w:color w:val="222222"/>
          <w:sz w:val="32"/>
          <w:szCs w:val="32"/>
        </w:rPr>
        <w:tab/>
        <w:t xml:space="preserve"> 3341</w:t>
      </w:r>
    </w:p>
    <w:p w:rsidR="001661F2" w:rsidRPr="001661F2" w:rsidRDefault="001661F2" w:rsidP="001661F2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22222"/>
          <w:sz w:val="32"/>
          <w:szCs w:val="32"/>
        </w:rPr>
      </w:pPr>
      <w:r w:rsidRPr="001661F2">
        <w:rPr>
          <w:rFonts w:eastAsia="Times New Roman" w:cstheme="minorHAnsi"/>
          <w:color w:val="222222"/>
          <w:sz w:val="32"/>
          <w:szCs w:val="32"/>
        </w:rPr>
        <w:t xml:space="preserve">Fatma Nader                  </w:t>
      </w:r>
      <w:r w:rsidRPr="001661F2">
        <w:rPr>
          <w:rFonts w:eastAsia="Times New Roman" w:cstheme="minorHAnsi"/>
          <w:color w:val="222222"/>
          <w:sz w:val="32"/>
          <w:szCs w:val="32"/>
        </w:rPr>
        <w:tab/>
        <w:t xml:space="preserve"> 3346</w:t>
      </w:r>
    </w:p>
    <w:p w:rsidR="001661F2" w:rsidRDefault="001661F2" w:rsidP="001661F2">
      <w:pPr>
        <w:jc w:val="center"/>
        <w:rPr>
          <w:rFonts w:cstheme="minorHAnsi"/>
          <w:lang w:bidi="ar-EG"/>
        </w:rPr>
      </w:pPr>
    </w:p>
    <w:p w:rsidR="001661F2" w:rsidRDefault="001661F2" w:rsidP="001661F2">
      <w:pPr>
        <w:jc w:val="center"/>
        <w:rPr>
          <w:rFonts w:cstheme="minorHAnsi"/>
          <w:lang w:bidi="ar-EG"/>
        </w:rPr>
      </w:pPr>
    </w:p>
    <w:p w:rsidR="001661F2" w:rsidRDefault="001661F2" w:rsidP="001661F2">
      <w:pPr>
        <w:jc w:val="center"/>
        <w:rPr>
          <w:rFonts w:cstheme="minorHAnsi"/>
          <w:lang w:bidi="ar-EG"/>
        </w:rPr>
      </w:pPr>
    </w:p>
    <w:p w:rsidR="001661F2" w:rsidRDefault="001661F2" w:rsidP="001661F2">
      <w:pPr>
        <w:jc w:val="center"/>
        <w:rPr>
          <w:rFonts w:cstheme="minorHAnsi"/>
          <w:lang w:bidi="ar-EG"/>
        </w:rPr>
      </w:pPr>
    </w:p>
    <w:p w:rsidR="001661F2" w:rsidRDefault="001661F2" w:rsidP="001661F2">
      <w:pPr>
        <w:jc w:val="center"/>
        <w:rPr>
          <w:rFonts w:cstheme="minorHAnsi"/>
          <w:lang w:bidi="ar-EG"/>
        </w:rPr>
      </w:pPr>
    </w:p>
    <w:p w:rsidR="001661F2" w:rsidRDefault="001661F2" w:rsidP="001661F2">
      <w:pPr>
        <w:jc w:val="center"/>
        <w:rPr>
          <w:rFonts w:cstheme="minorHAnsi"/>
          <w:lang w:bidi="ar-EG"/>
        </w:rPr>
      </w:pPr>
    </w:p>
    <w:p w:rsidR="001661F2" w:rsidRDefault="001661F2" w:rsidP="001661F2">
      <w:pPr>
        <w:jc w:val="center"/>
        <w:rPr>
          <w:rFonts w:cstheme="minorHAnsi"/>
          <w:lang w:bidi="ar-EG"/>
        </w:rPr>
      </w:pPr>
    </w:p>
    <w:p w:rsidR="001661F2" w:rsidRDefault="001661F2" w:rsidP="001661F2">
      <w:pPr>
        <w:jc w:val="center"/>
        <w:rPr>
          <w:rFonts w:cstheme="minorHAnsi"/>
          <w:lang w:bidi="ar-EG"/>
        </w:rPr>
      </w:pPr>
    </w:p>
    <w:p w:rsidR="001661F2" w:rsidRDefault="001661F2" w:rsidP="001661F2">
      <w:pPr>
        <w:jc w:val="center"/>
        <w:rPr>
          <w:rFonts w:cstheme="minorHAnsi"/>
          <w:lang w:bidi="ar-EG"/>
        </w:rPr>
      </w:pPr>
    </w:p>
    <w:p w:rsidR="001661F2" w:rsidRDefault="001661F2" w:rsidP="001661F2">
      <w:pPr>
        <w:jc w:val="center"/>
        <w:rPr>
          <w:rFonts w:cstheme="minorHAnsi"/>
          <w:lang w:bidi="ar-EG"/>
        </w:rPr>
      </w:pPr>
    </w:p>
    <w:p w:rsidR="001661F2" w:rsidRDefault="001661F2" w:rsidP="001661F2">
      <w:pPr>
        <w:jc w:val="center"/>
        <w:rPr>
          <w:rFonts w:cstheme="minorHAnsi"/>
          <w:lang w:bidi="ar-EG"/>
        </w:rPr>
      </w:pPr>
    </w:p>
    <w:p w:rsidR="001661F2" w:rsidRDefault="001661F2" w:rsidP="001661F2">
      <w:pPr>
        <w:jc w:val="center"/>
        <w:rPr>
          <w:rFonts w:cstheme="minorHAnsi"/>
          <w:lang w:bidi="ar-EG"/>
        </w:rPr>
      </w:pPr>
    </w:p>
    <w:p w:rsidR="001661F2" w:rsidRDefault="001661F2" w:rsidP="001661F2">
      <w:pPr>
        <w:jc w:val="center"/>
        <w:rPr>
          <w:rFonts w:cstheme="minorHAnsi"/>
          <w:lang w:bidi="ar-EG"/>
        </w:rPr>
      </w:pPr>
    </w:p>
    <w:p w:rsidR="001661F2" w:rsidRDefault="001661F2" w:rsidP="001661F2">
      <w:pPr>
        <w:jc w:val="center"/>
        <w:rPr>
          <w:rFonts w:cstheme="minorHAnsi"/>
          <w:lang w:bidi="ar-EG"/>
        </w:rPr>
      </w:pPr>
    </w:p>
    <w:p w:rsidR="001661F2" w:rsidRDefault="001661F2" w:rsidP="001661F2">
      <w:pPr>
        <w:jc w:val="center"/>
        <w:rPr>
          <w:rFonts w:cstheme="minorHAnsi"/>
          <w:lang w:bidi="ar-EG"/>
        </w:rPr>
      </w:pPr>
    </w:p>
    <w:p w:rsidR="001661F2" w:rsidRDefault="001661F2" w:rsidP="001661F2">
      <w:pPr>
        <w:jc w:val="center"/>
        <w:rPr>
          <w:rFonts w:cstheme="minorHAnsi"/>
          <w:lang w:bidi="ar-EG"/>
        </w:rPr>
      </w:pPr>
    </w:p>
    <w:p w:rsidR="001661F2" w:rsidRDefault="001661F2" w:rsidP="001661F2">
      <w:pPr>
        <w:pStyle w:val="Heading1"/>
        <w:rPr>
          <w:i/>
          <w:iCs/>
          <w:sz w:val="40"/>
          <w:szCs w:val="40"/>
          <w:lang w:bidi="ar-EG"/>
        </w:rPr>
      </w:pPr>
      <w:r w:rsidRPr="001661F2">
        <w:rPr>
          <w:sz w:val="40"/>
          <w:szCs w:val="40"/>
          <w:lang w:bidi="ar-EG"/>
        </w:rPr>
        <w:lastRenderedPageBreak/>
        <w:t>Experiment 1</w:t>
      </w:r>
      <w:r>
        <w:rPr>
          <w:sz w:val="40"/>
          <w:szCs w:val="40"/>
          <w:lang w:bidi="ar-EG"/>
        </w:rPr>
        <w:t xml:space="preserve">: </w:t>
      </w:r>
      <w:r w:rsidRPr="001661F2">
        <w:rPr>
          <w:i/>
          <w:iCs/>
          <w:sz w:val="40"/>
          <w:szCs w:val="40"/>
          <w:lang w:bidi="ar-EG"/>
        </w:rPr>
        <w:t>Introduction of probability error calculation</w:t>
      </w:r>
    </w:p>
    <w:p w:rsidR="001661F2" w:rsidRDefault="001661F2" w:rsidP="001661F2">
      <w:pPr>
        <w:jc w:val="center"/>
        <w:rPr>
          <w:lang w:bidi="ar-EG"/>
        </w:rPr>
      </w:pPr>
      <w:r w:rsidRPr="001661F2">
        <w:rPr>
          <w:noProof/>
          <w:lang w:bidi="ar-EG"/>
        </w:rPr>
        <w:drawing>
          <wp:inline distT="0" distB="0" distL="0" distR="0">
            <wp:extent cx="5322570" cy="399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F2" w:rsidRDefault="001661F2" w:rsidP="001661F2">
      <w:pPr>
        <w:rPr>
          <w:lang w:bidi="ar-EG"/>
        </w:rPr>
      </w:pPr>
    </w:p>
    <w:p w:rsidR="001661F2" w:rsidRPr="001661F2" w:rsidRDefault="001661F2" w:rsidP="001661F2">
      <w:pPr>
        <w:rPr>
          <w:rtl/>
          <w:lang w:bidi="ar-EG"/>
        </w:rPr>
      </w:pPr>
      <w:r w:rsidRPr="001661F2">
        <w:rPr>
          <w:lang w:bidi="ar-EG"/>
        </w:rPr>
        <w:t xml:space="preserve">“Measured” </w:t>
      </w:r>
      <w:r>
        <w:rPr>
          <w:lang w:bidi="ar-EG"/>
        </w:rPr>
        <w:t>in AWGN method will make the function measure power before adding the noise.</w:t>
      </w:r>
      <w:r w:rsidR="00B443AE">
        <w:rPr>
          <w:lang w:bidi="ar-EG"/>
        </w:rPr>
        <w:t xml:space="preserve"> We can achieve almost no errors with SNR of value 16~17 dB or more.</w:t>
      </w:r>
      <w:bookmarkStart w:id="0" w:name="_GoBack"/>
      <w:bookmarkEnd w:id="0"/>
    </w:p>
    <w:sectPr w:rsidR="001661F2" w:rsidRPr="001661F2" w:rsidSect="001661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92"/>
    <w:rsid w:val="001661F2"/>
    <w:rsid w:val="00B443AE"/>
    <w:rsid w:val="00FF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DE87"/>
  <w15:chartTrackingRefBased/>
  <w15:docId w15:val="{CE762BA3-1FA4-4E0F-8198-70FB0414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61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6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Louay Hesham</dc:creator>
  <cp:keywords/>
  <dc:description/>
  <cp:lastModifiedBy>Louay Hesham</cp:lastModifiedBy>
  <cp:revision>2</cp:revision>
  <dcterms:created xsi:type="dcterms:W3CDTF">2018-04-21T22:45:00Z</dcterms:created>
  <dcterms:modified xsi:type="dcterms:W3CDTF">2018-04-21T22:56:00Z</dcterms:modified>
</cp:coreProperties>
</file>