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GitHub Document Loader node documentation</w:t>
      </w:r>
    </w:p>
    <w:p>
      <w:pPr>
        <w:pStyle w:val="Heading1"/>
      </w:pPr>
      <w:r>
        <w:t>GitHub Document Loader node#</w:t>
      </w:r>
    </w:p>
    <w:p>
      <w:r>
        <w:t>Use the GitHub Document Loader node to load data from a GitHub repository for vector stores or summarization.</w:t>
      </w:r>
    </w:p>
    <w:p>
      <w:r>
        <w:t>On this page, you'll find the node parameters for the GitHub Document Loader node, and links to more resources.</w:t>
      </w:r>
    </w:p>
    <w:p>
      <w:r>
        <w:t>Credentials</w:t>
      </w:r>
    </w:p>
    <w:p>
      <w:r>
        <w:t>You can find authentication information for this node here. This node doesn't support OAuth for authentication.</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Repository Link: Enter the URL of your GitHub repository.</w:t>
      </w:r>
    </w:p>
    <w:p>
      <w:r>
        <w:t>• Branch: Enter the branch name to use.</w:t>
      </w:r>
    </w:p>
    <w:p>
      <w:pPr>
        <w:pStyle w:val="Heading2"/>
      </w:pPr>
      <w:r>
        <w:t>Node options#</w:t>
      </w:r>
    </w:p>
    <w:p>
      <w:r>
        <w:t>• Recursive: Select whether to include sub-folders and files (turned on) or not (turned off).</w:t>
      </w:r>
    </w:p>
    <w:p>
      <w:r>
        <w:t>• Ignore Paths: Enter directories to ignore.</w:t>
      </w:r>
    </w:p>
    <w:p>
      <w:pPr>
        <w:pStyle w:val="Heading2"/>
      </w:pPr>
      <w:r>
        <w:t>Templates and examples#</w:t>
      </w:r>
    </w:p>
    <w:p>
      <w:r>
        <w:t>by Jonathan</w:t>
      </w:r>
    </w:p>
    <w:p>
      <w:r>
        <w:t>by Jenny</w:t>
      </w:r>
    </w:p>
    <w:p>
      <w:r>
        <w:t>by Mihai Farcas</w:t>
      </w:r>
    </w:p>
    <w:p>
      <w:pPr>
        <w:pStyle w:val="Heading2"/>
      </w:pPr>
      <w:r>
        <w:t>Related resources#</w:t>
      </w:r>
    </w:p>
    <w:p>
      <w:r>
        <w:t>Refer to LangChain's documentation on document loaders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