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课时作业(二十)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第20讲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函数</w:t>
      </w:r>
      <w:r>
        <w:rPr>
          <w:rFonts w:hint="eastAsia" w:ascii="宋体" w:hAnsi="宋体" w:eastAsia="宋体"/>
          <w:b/>
          <w:i/>
          <w:color w:val="FF0000"/>
          <w:sz w:val="28"/>
        </w:rPr>
        <w:t>y=A</w:t>
      </w:r>
      <w:r>
        <w:rPr>
          <w:rFonts w:hint="eastAsia" w:ascii="宋体" w:hAnsi="宋体" w:eastAsia="宋体"/>
          <w:b/>
          <w:color w:val="FF0000"/>
          <w:sz w:val="28"/>
        </w:rPr>
        <w:t>sin(</w:t>
      </w:r>
      <w:r>
        <w:rPr>
          <w:rFonts w:hint="eastAsia" w:ascii="宋体" w:hAnsi="宋体" w:eastAsia="宋体"/>
          <w:b/>
          <w:i/>
          <w:color w:val="FF0000"/>
          <w:sz w:val="28"/>
        </w:rPr>
        <w:t>ωx+φ</w:t>
      </w:r>
      <w:r>
        <w:rPr>
          <w:rFonts w:hint="eastAsia" w:ascii="宋体" w:hAnsi="宋体" w:eastAsia="宋体"/>
          <w:b/>
          <w:color w:val="FF0000"/>
          <w:sz w:val="28"/>
        </w:rPr>
        <w:t>)的图像及三角函数模型的简单应用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时间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45分钟</w:t>
      </w:r>
      <w:r>
        <w:rPr>
          <w:rFonts w:hint="eastAsia"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 xml:space="preserve">分值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100分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33" name="图片 33" descr="id:21474984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d:2147498455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基础热身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hint="eastAsia" w:ascii="宋体" w:hAnsi="宋体" w:eastAsia="宋体"/>
          <w:i/>
          <w:sz w:val="21"/>
        </w:rPr>
        <w:t>y=</w:t>
      </w:r>
      <w:r>
        <w:rPr>
          <w:rFonts w:hint="eastAsia" w:ascii="宋体" w:hAnsi="宋体" w:eastAsia="宋体"/>
          <w:sz w:val="21"/>
        </w:rPr>
        <w:t>sin 2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个单位长度后得到</w:t>
      </w:r>
      <w:r>
        <w:rPr>
          <w:rFonts w:hint="eastAsia" w:ascii="宋体" w:hAnsi="宋体" w:eastAsia="宋体"/>
          <w:i/>
          <w:sz w:val="21"/>
        </w:rPr>
        <w:t>y=f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)的图像,则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cos 2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 2</w:t>
      </w:r>
      <w:r>
        <w:rPr>
          <w:rFonts w:hint="eastAsia" w:ascii="宋体" w:hAnsi="宋体" w:eastAsia="宋体"/>
          <w:i/>
          <w:sz w:val="21"/>
        </w:rPr>
        <w:t>x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cos 2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sin 2</w:t>
      </w:r>
      <w:r>
        <w:rPr>
          <w:rFonts w:hint="eastAsia" w:ascii="宋体" w:hAnsi="宋体" w:eastAsia="宋体"/>
          <w:i/>
          <w:sz w:val="21"/>
        </w:rPr>
        <w:t>x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要得到函数</w:t>
      </w:r>
      <w:r>
        <w:rPr>
          <w:rFonts w:hint="eastAsia"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的图像,只需将函数</w:t>
      </w:r>
      <w:r>
        <w:rPr>
          <w:rFonts w:hint="eastAsia"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图像上所有点的横坐标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伸长到原来的2倍(纵坐标不变),再将得到的图像向左平移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伸长到原来的2倍(纵坐标不变),再将得到的图像向右平移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缩短为原来的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(纵坐标不变),再将得到的图像向左平移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缩短为原来的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(纵坐标不变),再将得到的图像向右平移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2018·达州四模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hint="eastAsia" w:ascii="宋体" w:hAnsi="宋体" w:eastAsia="宋体"/>
          <w:i/>
          <w:sz w:val="21"/>
        </w:rPr>
        <w:t>y=</w:t>
      </w:r>
      <w:r>
        <w:rPr>
          <w:rFonts w:hint="eastAsia" w:ascii="宋体" w:hAnsi="宋体" w:eastAsia="宋体"/>
          <w:sz w:val="21"/>
        </w:rPr>
        <w:t>3sin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个单位长度,然后再将得到的图像向下平移1个单位长度,则所得图像的一个对称中心为(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=A</w:t>
      </w:r>
      <w:r>
        <w:rPr>
          <w:rFonts w:hint="eastAsia" w:ascii="宋体" w:hAnsi="宋体" w:eastAsia="宋体"/>
          <w:sz w:val="21"/>
        </w:rPr>
        <w:t>sin(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的部分图像如图K20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1所示,则函数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)的解析式为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95375" cy="885825"/>
            <wp:effectExtent l="19050" t="0" r="9525" b="0"/>
            <wp:docPr id="38" name="2020GFL779.EPS" descr="id:21474984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20GFL779.EPS" descr="id:2147498462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2018·扬州模拟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若将函数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cos(2</w:t>
      </w:r>
      <w:r>
        <w:rPr>
          <w:rFonts w:hint="eastAsia" w:ascii="宋体" w:hAnsi="宋体" w:eastAsia="宋体"/>
          <w:i/>
          <w:sz w:val="21"/>
        </w:rPr>
        <w:t>x+φ</w:t>
      </w:r>
      <w:r>
        <w:rPr>
          <w:rFonts w:hint="eastAsia" w:ascii="宋体" w:hAnsi="宋体" w:eastAsia="宋体"/>
          <w:sz w:val="21"/>
        </w:rPr>
        <w:t>)(0</w:t>
      </w:r>
      <w:r>
        <w:rPr>
          <w:rFonts w:hint="eastAsia" w:ascii="宋体" w:hAnsi="宋体" w:eastAsia="宋体"/>
          <w:i/>
          <w:sz w:val="21"/>
        </w:rPr>
        <w:t>&lt;φ&lt;</w:t>
      </w:r>
      <w:r>
        <w:rPr>
          <w:rFonts w:hint="eastAsia" w:ascii="宋体" w:hAnsi="宋体" w:eastAsia="宋体"/>
          <w:sz w:val="21"/>
        </w:rPr>
        <w:t>π)的图像向左平移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个单位长度所得到的图像关于原点对称,则</w:t>
      </w:r>
      <w:r>
        <w:rPr>
          <w:rFonts w:hint="eastAsia" w:ascii="宋体" w:hAnsi="宋体" w:eastAsia="宋体"/>
          <w:i/>
          <w:sz w:val="21"/>
        </w:rPr>
        <w:t>φ=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39" name="图片 39" descr="id:21474984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d:2147498469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能力提升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2018·厦门质检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如图K20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2所示,函数</w:t>
      </w:r>
      <w:r>
        <w:rPr>
          <w:rFonts w:hint="eastAsia"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的部分图像与坐标轴分别交于点</w:t>
      </w:r>
      <w:r>
        <w:rPr>
          <w:rFonts w:hint="eastAsia" w:ascii="宋体" w:hAnsi="宋体" w:eastAsia="宋体"/>
          <w:i/>
          <w:sz w:val="21"/>
        </w:rPr>
        <w:t>D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E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 w:cs="宋体"/>
          <w:sz w:val="21"/>
        </w:rPr>
        <w:t>△</w:t>
      </w:r>
      <w:r>
        <w:rPr>
          <w:rFonts w:hint="eastAsia" w:ascii="宋体" w:hAnsi="宋体" w:eastAsia="宋体"/>
          <w:i/>
          <w:sz w:val="21"/>
        </w:rPr>
        <w:t>DEF</w:t>
      </w:r>
      <w:r>
        <w:rPr>
          <w:rFonts w:hint="eastAsia" w:ascii="宋体" w:hAnsi="宋体" w:eastAsia="宋体"/>
          <w:sz w:val="21"/>
        </w:rPr>
        <w:t>的面积为(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95375" cy="885825"/>
            <wp:effectExtent l="19050" t="0" r="9525" b="0"/>
            <wp:docPr id="40" name="2020GFL780.EPS" descr="id:21474984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20GFL780.EPS" descr="id:2147498476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2π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7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2018·广州仲元中学月考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上是增函数,则下列说法一定正确的是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.ω</w:t>
      </w:r>
      <w:r>
        <w:rPr>
          <w:rFonts w:hint="eastAsia" w:ascii="宋体" w:hAnsi="宋体" w:eastAsia="宋体"/>
          <w:sz w:val="21"/>
        </w:rPr>
        <w:t>的最大值为4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0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8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若方程2sin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i/>
          <w:sz w:val="21"/>
        </w:rPr>
        <w:t>=m</w:t>
      </w:r>
      <w:r>
        <w:rPr>
          <w:rFonts w:hint="eastAsia" w:ascii="宋体" w:hAnsi="宋体" w:eastAsia="宋体"/>
          <w:sz w:val="21"/>
        </w:rPr>
        <w:t>在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时有两个不等实根,则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[0,2]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[1,2)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[1,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]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9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2018·咸阳三模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=A</w:t>
      </w:r>
      <w:r>
        <w:rPr>
          <w:rFonts w:hint="eastAsia" w:ascii="宋体" w:hAnsi="宋体" w:eastAsia="宋体"/>
          <w:sz w:val="21"/>
        </w:rPr>
        <w:t>cos(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)(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|φ|&lt;</w:t>
      </w:r>
      <w:r>
        <w:rPr>
          <w:rFonts w:hint="eastAsia" w:ascii="宋体" w:hAnsi="宋体" w:eastAsia="宋体"/>
          <w:sz w:val="21"/>
        </w:rPr>
        <w:t>π)的部分图像如图K20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3所示,将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)的图像向右平移2个单位长度后得到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)的图像,则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)的解析式为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114425" cy="885825"/>
            <wp:effectExtent l="19050" t="0" r="9525" b="0"/>
            <wp:docPr id="43" name="2020GFL782.EPS" descr="id:21474984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0GFL782.EPS" descr="id:2147498483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3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=-</w:t>
      </w:r>
      <w:r>
        <w:rPr>
          <w:rFonts w:hint="eastAsia"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2018·成都三模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 xml:space="preserve">sin 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的图像上所有点的横坐标缩短为原来的一半(纵坐标不变),再将所得图像向右平移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个单位长度,得到函数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)的图像,则函数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)的单调递增区间为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设函数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sin(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)(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0,0</w:t>
      </w:r>
      <w:r>
        <w:rPr>
          <w:rFonts w:hint="eastAsia" w:ascii="宋体" w:hAnsi="宋体" w:eastAsia="宋体"/>
          <w:i/>
          <w:sz w:val="21"/>
        </w:rPr>
        <w:t>&lt;φ&lt;</w:t>
      </w:r>
      <w:r>
        <w:rPr>
          <w:rFonts w:hint="eastAsia" w:ascii="宋体" w:hAnsi="宋体" w:eastAsia="宋体"/>
          <w:sz w:val="21"/>
        </w:rPr>
        <w:t>π)的图像关于点</w:t>
      </w:r>
      <w:r>
        <w:rPr>
          <w:rFonts w:hint="eastAsia" w:ascii="宋体" w:hAnsi="宋体" w:eastAsia="宋体"/>
          <w:i/>
          <w:sz w:val="21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对称,且点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到该函数图像的对称轴的距离的最小值为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)的最小正周期为2π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)的初相</w:t>
      </w:r>
      <w:r>
        <w:rPr>
          <w:rFonts w:hint="eastAsia"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上是减函数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将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个单位长度后与函数</w:t>
      </w:r>
      <w:r>
        <w:rPr>
          <w:rFonts w:hint="eastAsia" w:ascii="宋体" w:hAnsi="宋体" w:eastAsia="宋体"/>
          <w:i/>
          <w:sz w:val="21"/>
        </w:rPr>
        <w:t>y=</w:t>
      </w:r>
      <w:r>
        <w:rPr>
          <w:rFonts w:hint="eastAsia" w:ascii="宋体" w:hAnsi="宋体" w:eastAsia="宋体"/>
          <w:sz w:val="21"/>
        </w:rPr>
        <w:t>cos 2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的图像重合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2sin(2</w:t>
      </w:r>
      <w:r>
        <w:rPr>
          <w:rFonts w:hint="eastAsia" w:ascii="宋体" w:hAnsi="宋体" w:eastAsia="宋体"/>
          <w:i/>
          <w:sz w:val="21"/>
        </w:rPr>
        <w:t>x+φ</w:t>
      </w:r>
      <w:r>
        <w:rPr>
          <w:rFonts w:hint="eastAsia" w:ascii="宋体" w:hAnsi="宋体" w:eastAsia="宋体"/>
          <w:sz w:val="21"/>
        </w:rPr>
        <w:t>)(</w:t>
      </w:r>
      <w:r>
        <w:rPr>
          <w:rFonts w:hint="eastAsia" w:ascii="宋体" w:hAnsi="宋体" w:eastAsia="宋体"/>
          <w:i/>
          <w:sz w:val="21"/>
        </w:rPr>
        <w:t>φ&lt;</w:t>
      </w:r>
      <w:r>
        <w:rPr>
          <w:rFonts w:hint="eastAsia" w:ascii="宋体" w:hAnsi="宋体" w:eastAsia="宋体"/>
          <w:sz w:val="21"/>
        </w:rPr>
        <w:t>0)的图像向左平移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个单位长度,得到偶函数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)的图像,则</w:t>
      </w:r>
      <w:r>
        <w:rPr>
          <w:rFonts w:hint="eastAsia"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的最大值是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19125" cy="971550"/>
            <wp:effectExtent l="19050" t="0" r="9525" b="0"/>
            <wp:docPr id="44" name="2020GFL783.EPS" descr="id:21474984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20GFL783.EPS" descr="id:2147498490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4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2018·北京海淀区模拟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如图K20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4所示,弹簧挂着一个小球做上下运动,小球在</w:t>
      </w:r>
      <w:r>
        <w:rPr>
          <w:rFonts w:hint="eastAsia"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秒时相对于平衡位置的高度</w:t>
      </w:r>
      <w:r>
        <w:rPr>
          <w:rFonts w:hint="eastAsia" w:ascii="宋体" w:hAnsi="宋体" w:eastAsia="宋体"/>
          <w:i/>
          <w:sz w:val="21"/>
        </w:rPr>
        <w:t>h</w:t>
      </w:r>
      <w:r>
        <w:rPr>
          <w:rFonts w:hint="eastAsia" w:ascii="宋体" w:hAnsi="宋体" w:eastAsia="宋体"/>
          <w:sz w:val="21"/>
        </w:rPr>
        <w:t>(厘米)由如下关系式确定:</w:t>
      </w:r>
      <w:r>
        <w:rPr>
          <w:rFonts w:hint="eastAsia" w:ascii="宋体" w:hAnsi="宋体" w:eastAsia="宋体"/>
          <w:i/>
          <w:sz w:val="21"/>
        </w:rPr>
        <w:t>h=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 xml:space="preserve">sin </w:t>
      </w:r>
      <w:r>
        <w:rPr>
          <w:rFonts w:hint="eastAsia" w:ascii="宋体" w:hAnsi="宋体" w:eastAsia="宋体"/>
          <w:i/>
          <w:sz w:val="21"/>
        </w:rPr>
        <w:t>t+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 xml:space="preserve">cos </w:t>
      </w:r>
      <w:r>
        <w:rPr>
          <w:rFonts w:hint="eastAsia"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t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[0,</w:t>
      </w:r>
      <w:r>
        <w:rPr>
          <w:rFonts w:hint="eastAsia" w:ascii="宋体" w:hAnsi="宋体" w:eastAsia="宋体"/>
          <w:i/>
          <w:sz w:val="21"/>
        </w:rPr>
        <w:t>+∞</w:t>
      </w:r>
      <w:r>
        <w:rPr>
          <w:rFonts w:hint="eastAsia" w:ascii="宋体" w:hAnsi="宋体" w:eastAsia="宋体"/>
          <w:sz w:val="21"/>
        </w:rPr>
        <w:t>),则小球在开始运动(即</w:t>
      </w:r>
      <w:r>
        <w:rPr>
          <w:rFonts w:hint="eastAsia" w:ascii="宋体" w:hAnsi="宋体" w:eastAsia="宋体"/>
          <w:i/>
          <w:sz w:val="21"/>
        </w:rPr>
        <w:t>t=</w:t>
      </w:r>
      <w:r>
        <w:rPr>
          <w:rFonts w:hint="eastAsia" w:ascii="宋体" w:hAnsi="宋体" w:eastAsia="宋体"/>
          <w:sz w:val="21"/>
        </w:rPr>
        <w:t>0)时</w:t>
      </w:r>
      <w:r>
        <w:rPr>
          <w:rFonts w:hint="eastAsia" w:ascii="宋体" w:hAnsi="宋体" w:eastAsia="宋体"/>
          <w:i/>
          <w:sz w:val="21"/>
        </w:rPr>
        <w:t>h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,小球运动过程中最大的高度差为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厘米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(12分)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2018·齐鲁名校调研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=A</w:t>
      </w:r>
      <w:r>
        <w:rPr>
          <w:rFonts w:hint="eastAsia"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R,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0),若点</w:t>
      </w:r>
      <w:r>
        <w:rPr>
          <w:rFonts w:hint="eastAsia" w:ascii="宋体" w:hAnsi="宋体" w:eastAsia="宋体"/>
          <w:i/>
          <w:sz w:val="21"/>
        </w:rPr>
        <w:t>P</w:t>
      </w:r>
      <w:r>
        <w:rPr>
          <w:rFonts w:hint="eastAsia" w:ascii="宋体" w:hAnsi="宋体" w:eastAsia="宋体"/>
          <w:sz w:val="21"/>
        </w:rPr>
        <w:t>(0,1)在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)的图像上,且将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个单位长度后,所得的图像关于</w:t>
      </w:r>
      <w:r>
        <w:rPr>
          <w:rFonts w:hint="eastAsia"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轴对称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(1)求</w:t>
      </w:r>
      <w:r>
        <w:rPr>
          <w:rFonts w:hint="eastAsia"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的最小值;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(2)在(1)的条件下,求不等式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hint="eastAsia" w:ascii="宋体" w:hAnsi="宋体" w:eastAsia="宋体"/>
          <w:sz w:val="21"/>
        </w:rPr>
        <w:t>1的解集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(13分)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2018·常州模拟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如图K20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5为函数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=A</w:t>
      </w:r>
      <w:r>
        <w:rPr>
          <w:rFonts w:hint="eastAsia" w:ascii="宋体" w:hAnsi="宋体" w:eastAsia="宋体"/>
          <w:sz w:val="21"/>
        </w:rPr>
        <w:t>sin(</w:t>
      </w:r>
      <w:r>
        <w:rPr>
          <w:rFonts w:hint="eastAsia"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)(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ω&gt;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|φ|&lt;</w:t>
      </w:r>
      <w:r>
        <w:rPr>
          <w:rFonts w:hint="eastAsia" w:ascii="宋体" w:hAnsi="宋体" w:eastAsia="宋体"/>
          <w:sz w:val="21"/>
        </w:rPr>
        <w:t>π)图像的一部分,其中点</w:t>
      </w:r>
      <w:r>
        <w:rPr>
          <w:rFonts w:hint="eastAsia" w:ascii="宋体" w:hAnsi="宋体" w:eastAsia="宋体"/>
          <w:i/>
          <w:sz w:val="21"/>
        </w:rPr>
        <w:t>P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是图像的一个最高点,点</w:t>
      </w:r>
      <w:r>
        <w:rPr>
          <w:rFonts w:hint="eastAsia" w:ascii="宋体" w:hAnsi="宋体" w:eastAsia="宋体"/>
          <w:i/>
          <w:sz w:val="21"/>
        </w:rPr>
        <w:t>Q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是图像与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轴的一个交点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(1)求函数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)的解析式;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(2)若将函数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)的图像沿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个单位长度,再把所得图像上每一点的横坐标都变为原来的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(纵坐标不变),得到函数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)的图像,求函数</w:t>
      </w:r>
      <w:r>
        <w:rPr>
          <w:rFonts w:hint="eastAsia" w:ascii="宋体" w:hAnsi="宋体" w:eastAsia="宋体"/>
          <w:i/>
          <w:sz w:val="21"/>
        </w:rPr>
        <w:t>g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)的解析式及单调递增区间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95375" cy="771525"/>
            <wp:effectExtent l="19050" t="0" r="9525" b="0"/>
            <wp:docPr id="45" name="2020GFL784.EPS" descr="id:21474984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0GFL784.EPS" descr="id:2147498497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图K20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5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3350" cy="114300"/>
            <wp:effectExtent l="19050" t="0" r="0" b="0"/>
            <wp:docPr id="46" name="图片 46" descr="id:21474985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d:2147498504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难点突破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2018·赣州二模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3cos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-a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上有两个零点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i/>
          <w:sz w:val="21"/>
        </w:rPr>
        <w:t>+x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2π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17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2018·丹东质检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670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sSub>
                  <m:sSub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x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ub>
                </m:sSub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和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上都是单调递增函数,则实数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bscript"/>
        </w:rPr>
        <w:t>0</w:t>
      </w:r>
      <w:r>
        <w:rPr>
          <w:rFonts w:hint="eastAsia" w:ascii="宋体" w:hAnsi="宋体" w:eastAsia="宋体"/>
          <w:sz w:val="21"/>
        </w:rPr>
        <w:t>的取值范围为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课时作业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二十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图像上所有点的横坐标伸长到原来的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倍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×2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再将得到的图像向左平移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由题得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平移后所得图像对应的函数解析式为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3sin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k=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可得所得图像的一个对称中心为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由函数的图像得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∴ω=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.∵f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则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∴φ=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个单位长度所得到的图像对应的函数解析式为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由题意得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为奇函数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&lt;φ&lt;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tan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OD=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又函数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EF=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S</w:t>
      </w:r>
      <w:r>
        <w:rPr>
          <w:rFonts w:hint="eastAsia" w:ascii="宋体" w:hAnsi="宋体" w:eastAsia="宋体" w:cs="宋体"/>
          <w:sz w:val="21"/>
          <w:vertAlign w:val="subscript"/>
        </w:rPr>
        <w:t>△</w:t>
      </w:r>
      <w:r>
        <w:rPr>
          <w:rFonts w:ascii="宋体" w:hAnsi="宋体" w:eastAsia="宋体"/>
          <w:i/>
          <w:sz w:val="21"/>
          <w:vertAlign w:val="subscript"/>
        </w:rPr>
        <w:t>DEF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EF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OD=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由题意知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 w:cs="宋体"/>
          <w:sz w:val="21"/>
        </w:rPr>
        <w:t>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所以选项</w:t>
      </w:r>
      <w:r>
        <w:rPr>
          <w:rFonts w:ascii="宋体" w:hAnsi="宋体" w:eastAsia="宋体"/>
          <w:sz w:val="21"/>
        </w:rPr>
        <w:t>C</w:t>
      </w:r>
      <w:r>
        <w:rPr>
          <w:rFonts w:hint="eastAsia" w:ascii="宋体" w:hAnsi="宋体" w:eastAsia="宋体"/>
          <w:sz w:val="21"/>
        </w:rPr>
        <w:t>一定正确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方程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=m</w:t>
      </w:r>
      <w:r>
        <w:rPr>
          <w:rFonts w:hint="eastAsia" w:ascii="宋体" w:hAnsi="宋体" w:eastAsia="宋体"/>
          <w:sz w:val="21"/>
        </w:rPr>
        <w:t>可化为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由方程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=m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上有两个不等实根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m&lt;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∴m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>[1,2)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根据函数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的部分图像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由图像可知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∵|φ|&lt;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把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的图像向右平移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个单位长度后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(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)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的图像上所有点的横坐标缩短为原来的一半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再将所得图像向右平移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因为点</w:t>
      </w:r>
      <w:r>
        <w:rPr>
          <w:rFonts w:ascii="宋体" w:hAnsi="宋体" w:eastAsia="宋体"/>
          <w:i/>
          <w:sz w:val="21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到函数图像的对称轴的距离的最小值为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选项</w:t>
      </w:r>
      <w:r>
        <w:rPr>
          <w:rFonts w:ascii="宋体" w:hAnsi="宋体" w:eastAsia="宋体"/>
          <w:sz w:val="21"/>
        </w:rPr>
        <w:t>A</w:t>
      </w:r>
      <w:r>
        <w:rPr>
          <w:rFonts w:hint="eastAsia" w:ascii="宋体" w:hAnsi="宋体" w:eastAsia="宋体"/>
          <w:sz w:val="21"/>
        </w:rPr>
        <w:t>不正确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&lt;φ&lt;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选项</w:t>
      </w:r>
      <w:r>
        <w:rPr>
          <w:rFonts w:ascii="宋体" w:hAnsi="宋体" w:eastAsia="宋体"/>
          <w:sz w:val="21"/>
        </w:rPr>
        <w:t>B</w:t>
      </w:r>
      <w:r>
        <w:rPr>
          <w:rFonts w:hint="eastAsia" w:ascii="宋体" w:hAnsi="宋体" w:eastAsia="宋体"/>
          <w:sz w:val="21"/>
        </w:rPr>
        <w:t>不正确</w:t>
      </w:r>
      <w:r>
        <w:rPr>
          <w:rFonts w:ascii="宋体" w:hAnsi="宋体" w:eastAsia="宋体"/>
          <w:sz w:val="21"/>
        </w:rPr>
        <w:t>;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,π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而函数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上不具有单调性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选项</w:t>
      </w:r>
      <w:r>
        <w:rPr>
          <w:rFonts w:ascii="宋体" w:hAnsi="宋体" w:eastAsia="宋体"/>
          <w:sz w:val="21"/>
        </w:rPr>
        <w:t>C</w:t>
      </w:r>
      <w:r>
        <w:rPr>
          <w:rFonts w:hint="eastAsia" w:ascii="宋体" w:hAnsi="宋体" w:eastAsia="宋体"/>
          <w:sz w:val="21"/>
        </w:rPr>
        <w:t>不正确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故选项</w:t>
      </w:r>
      <w:r>
        <w:rPr>
          <w:rFonts w:ascii="宋体" w:hAnsi="宋体" w:eastAsia="宋体"/>
          <w:sz w:val="21"/>
        </w:rPr>
        <w:t>D</w:t>
      </w:r>
      <w:r>
        <w:rPr>
          <w:rFonts w:hint="eastAsia" w:ascii="宋体" w:hAnsi="宋体" w:eastAsia="宋体"/>
          <w:sz w:val="21"/>
        </w:rPr>
        <w:t>正确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12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φ&lt;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+φ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为偶函数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又因为</w:t>
      </w:r>
      <w:r>
        <w:rPr>
          <w:rFonts w:ascii="宋体" w:hAnsi="宋体" w:eastAsia="宋体"/>
          <w:i/>
          <w:sz w:val="21"/>
        </w:rPr>
        <w:t>φ&lt;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的最大值为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13</w:t>
      </w:r>
      <w:r>
        <w:rPr>
          <w:rFonts w:ascii="宋体" w:hAnsi="宋体" w:eastAsia="宋体"/>
          <w:i/>
          <w:sz w:val="21"/>
        </w:rPr>
        <w:t>.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由题可得</w:t>
      </w:r>
      <w:r>
        <w:rPr>
          <w:rFonts w:ascii="宋体" w:hAnsi="宋体" w:eastAsia="宋体"/>
          <w:i/>
          <w:sz w:val="21"/>
        </w:rPr>
        <w:t>h=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t+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h=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由振幅为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可得小球运动过程中最大的高度差为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厘米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14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(0)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ω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的图像关于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轴对称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ω=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k+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的最小值为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所以不等式的解集为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由图像可知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4π,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点</w:t>
      </w:r>
      <w:r>
        <w:rPr>
          <w:rFonts w:ascii="宋体" w:hAnsi="宋体" w:eastAsia="宋体"/>
          <w:i/>
          <w:sz w:val="21"/>
        </w:rPr>
        <w:t>P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是函数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图像的一个最高点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∵|φ|&lt;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把函数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的图像沿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再把所得图像上每一点的横坐标都变为原来的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的单调递增区间是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当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所以有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+x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的两个单调递增区间为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和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因此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宋体" w:hAnsi="宋体" w:eastAsia="宋体"/>
                              <w:sz w:val="21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宋体" w:hAnsi="宋体" w:eastAsia="宋体"/>
                              <w:sz w:val="21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sub>
                      </m:sSub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6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≤2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x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0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7π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6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解得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623"/>
    <w:rsid w:val="000E2623"/>
    <w:rsid w:val="003250C4"/>
    <w:rsid w:val="0062591B"/>
    <w:rsid w:val="007075F8"/>
    <w:rsid w:val="00B86147"/>
    <w:rsid w:val="00C24151"/>
    <w:rsid w:val="00F9463C"/>
    <w:rsid w:val="259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5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99"/>
    <w:pPr>
      <w:snapToGrid w:val="0"/>
    </w:pPr>
    <w:rPr>
      <w:rFonts w:asciiTheme="minorHAnsi" w:eastAsiaTheme="minorEastAsia"/>
      <w:color w:val="auto"/>
      <w:sz w:val="18"/>
      <w:szCs w:val="18"/>
    </w:rPr>
  </w:style>
  <w:style w:type="table" w:styleId="7">
    <w:name w:val="Table Grid"/>
    <w:basedOn w:val="6"/>
    <w:qFormat/>
    <w:uiPriority w:val="59"/>
    <w:rPr>
      <w:rFonts w:hAnsi="NEU-BZ-S92" w:eastAsia="Times New Roman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rFonts w:hAnsi="NEU-BZ-S92" w:eastAsia="Times New Roman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4">
    <w:name w:val="脚注文本 Char1"/>
    <w:basedOn w:val="9"/>
    <w:link w:val="5"/>
    <w:semiHidden/>
    <w:qFormat/>
    <w:uiPriority w:val="99"/>
    <w:rPr>
      <w:rFonts w:hAnsi="NEU-BZ-S92"/>
      <w:kern w:val="0"/>
      <w:sz w:val="18"/>
      <w:szCs w:val="18"/>
    </w:rPr>
  </w:style>
  <w:style w:type="character" w:customStyle="1" w:styleId="15">
    <w:name w:val="脚注文本 Char"/>
    <w:basedOn w:val="9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6">
    <w:name w:val="批注框文本 Char"/>
    <w:basedOn w:val="9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styleId="18">
    <w:name w:val="Quote"/>
    <w:basedOn w:val="1"/>
    <w:next w:val="1"/>
    <w:link w:val="19"/>
    <w:qFormat/>
    <w:uiPriority w:val="29"/>
    <w:rPr>
      <w:i/>
      <w:iCs/>
      <w:color w:val="000000" w:themeColor="text1"/>
    </w:rPr>
  </w:style>
  <w:style w:type="character" w:customStyle="1" w:styleId="19">
    <w:name w:val="引用 Char"/>
    <w:basedOn w:val="9"/>
    <w:link w:val="18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character" w:customStyle="1" w:styleId="20">
    <w:name w:val="MTDisplayEquation Char"/>
    <w:basedOn w:val="9"/>
    <w:link w:val="21"/>
    <w:qFormat/>
    <w:locked/>
    <w:uiPriority w:val="0"/>
    <w:rPr>
      <w:rFonts w:ascii="NEU-BZ-S92" w:hAnsi="NEU-BZ-S92" w:eastAsia="方正书宋_GBK"/>
      <w:color w:val="000000"/>
      <w:sz w:val="19"/>
    </w:rPr>
  </w:style>
  <w:style w:type="paragraph" w:customStyle="1" w:styleId="21">
    <w:name w:val="MTDisplayEquation"/>
    <w:basedOn w:val="1"/>
    <w:next w:val="1"/>
    <w:link w:val="20"/>
    <w:qFormat/>
    <w:uiPriority w:val="0"/>
    <w:pPr>
      <w:tabs>
        <w:tab w:val="center" w:pos="4160"/>
        <w:tab w:val="right" w:pos="8300"/>
      </w:tabs>
    </w:pPr>
    <w:rPr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9</Pages>
  <Words>935</Words>
  <Characters>5335</Characters>
  <Lines>44</Lines>
  <Paragraphs>12</Paragraphs>
  <TotalTime>2</TotalTime>
  <ScaleCrop>false</ScaleCrop>
  <LinksUpToDate>false</LinksUpToDate>
  <CharactersWithSpaces>6258</CharactersWithSpaces>
  <HyperlinkBase> </HyperlinkBas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2019-03-12T05:04:00Z</dcterms:created>
  <dc:creator> </dc:creator>
  <dc:description> </dc:description>
  <cp:keywords> </cp:keywords>
  <cp:lastModifiedBy>Administrator</cp:lastModifiedBy>
  <cp:lastPrinted>2019-07-14T00:00:59Z</cp:lastPrinted>
  <dcterms:modified xsi:type="dcterms:W3CDTF">2019-07-14T00:01:51Z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