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6493" w14:textId="77777777" w:rsidR="00893C4B" w:rsidRPr="00FF5A93" w:rsidRDefault="00893C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1. 对给定的线性方程组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700" w:dyaOrig="279" w14:anchorId="07A5C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2pt" o:ole="">
            <v:imagedata r:id="rId6" o:title=""/>
          </v:shape>
          <o:OLEObject Type="Embed" ProgID="Equation.DSMT4" ShapeID="_x0000_i1025" DrawAspect="Content" ObjectID="_1657477804" r:id="rId7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进行迭代求解。</w:t>
      </w:r>
    </w:p>
    <w:p w14:paraId="7E633995" w14:textId="77777777" w:rsidR="00893C4B" w:rsidRPr="00FF5A93" w:rsidRDefault="00893C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（1）给出Jacobi迭代的通用程序。</w:t>
      </w:r>
    </w:p>
    <w:p w14:paraId="3FA515B2" w14:textId="77777777" w:rsidR="00893C4B" w:rsidRPr="00FF5A93" w:rsidRDefault="00893C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（2）给出Gauss-Seidel迭代的通用程序。</w:t>
      </w:r>
    </w:p>
    <w:p w14:paraId="3B3E1E36" w14:textId="77777777" w:rsidR="00893C4B" w:rsidRPr="00FF5A93" w:rsidRDefault="00893C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调用条件：系数矩阵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40" w:dyaOrig="260" w14:anchorId="7DFBEBB6">
          <v:shape id="_x0000_i1026" type="#_x0000_t75" style="width:12pt;height:12pt" o:ole="">
            <v:imagedata r:id="rId8" o:title=""/>
          </v:shape>
          <o:OLEObject Type="Embed" ProgID="Equation.DSMT4" ShapeID="_x0000_i1026" DrawAspect="Content" ObjectID="_1657477805" r:id="rId9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，右端项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" w:dyaOrig="279" w14:anchorId="448E8EC4">
          <v:shape id="_x0000_i1027" type="#_x0000_t75" style="width:12pt;height:12pt" o:ole="">
            <v:imagedata r:id="rId10" o:title=""/>
          </v:shape>
          <o:OLEObject Type="Embed" ProgID="Equation.DSMT4" ShapeID="_x0000_i1027" DrawAspect="Content" ObjectID="_1657477806" r:id="rId11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，初值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60" w:dyaOrig="360" w14:anchorId="2C07D38A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657477807" r:id="rId13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，精度要求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" w:dyaOrig="220" w14:anchorId="434B22E9">
          <v:shape id="_x0000_i1029" type="#_x0000_t75" style="width:12pt;height:12pt" o:ole="">
            <v:imagedata r:id="rId14" o:title=""/>
          </v:shape>
          <o:OLEObject Type="Embed" ProgID="Equation.DSMT4" ShapeID="_x0000_i1029" DrawAspect="Content" ObjectID="_1657477808" r:id="rId15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。</w:t>
      </w:r>
    </w:p>
    <w:p w14:paraId="5919E192" w14:textId="77777777" w:rsidR="00893C4B" w:rsidRPr="00FF5A93" w:rsidRDefault="00893C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   输出结果：方程组的近似解。</w:t>
      </w:r>
    </w:p>
    <w:p w14:paraId="50EF83B7" w14:textId="77777777" w:rsidR="00893C4B" w:rsidRPr="00FF5A93" w:rsidRDefault="00893C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给定线性方程组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220" w:dyaOrig="1120" w14:anchorId="34870CF4">
          <v:shape id="_x0000_i1030" type="#_x0000_t75" style="width:114pt;height:54pt" o:ole="">
            <v:imagedata r:id="rId16" o:title=""/>
          </v:shape>
          <o:OLEObject Type="Embed" ProgID="Equation.DSMT4" ShapeID="_x0000_i1030" DrawAspect="Content" ObjectID="_1657477809" r:id="rId17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，和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0" w:dyaOrig="1120" w14:anchorId="3C08AAFB">
          <v:shape id="_x0000_i1031" type="#_x0000_t75" style="width:102pt;height:54pt" o:ole="">
            <v:imagedata r:id="rId18" o:title=""/>
          </v:shape>
          <o:OLEObject Type="Embed" ProgID="Equation.DSMT4" ShapeID="_x0000_i1031" DrawAspect="Content" ObjectID="_1657477810" r:id="rId19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，取初值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60" w:dyaOrig="360" w14:anchorId="33943DD2">
          <v:shape id="_x0000_i1032" type="#_x0000_t75" style="width:12pt;height:18pt" o:ole="">
            <v:imagedata r:id="rId12" o:title=""/>
          </v:shape>
          <o:OLEObject Type="Embed" ProgID="Equation.DSMT4" ShapeID="_x0000_i1032" DrawAspect="Content" ObjectID="_1657477811" r:id="rId20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为0，</w:t>
      </w:r>
    </w:p>
    <w:p w14:paraId="0F9CEFFB" w14:textId="06F6CCFD" w:rsidR="00893C4B" w:rsidRPr="00FF5A93" w:rsidRDefault="00893C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分别利用</w:t>
      </w:r>
      <w:r w:rsidRPr="00FF5A93">
        <w:rPr>
          <w:rFonts w:ascii="微软雅黑 Light" w:eastAsia="微软雅黑 Light" w:hAnsi="微软雅黑 Light"/>
          <w:sz w:val="18"/>
          <w:szCs w:val="20"/>
        </w:rPr>
        <w:t>Jacobi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迭代和</w:t>
      </w:r>
      <w:r w:rsidRPr="00FF5A93">
        <w:rPr>
          <w:rFonts w:ascii="微软雅黑 Light" w:eastAsia="微软雅黑 Light" w:hAnsi="微软雅黑 Light"/>
          <w:sz w:val="18"/>
          <w:szCs w:val="20"/>
        </w:rPr>
        <w:t>G-S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迭代进行求解，观察并解释其中的数学现象。</w:t>
      </w:r>
    </w:p>
    <w:p w14:paraId="4522C0CE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CEF6940" w14:textId="0BAF09EA" w:rsidR="00893C4B" w:rsidRPr="00FF5A93" w:rsidRDefault="007B0F7F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解：</w:t>
      </w:r>
    </w:p>
    <w:p w14:paraId="60676618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%雅可比迭代法</w:t>
      </w:r>
    </w:p>
    <w:p w14:paraId="79C49C5A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%Jacobi迭代的通用程序  </w:t>
      </w:r>
    </w:p>
    <w:p w14:paraId="06AF2FA5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%迭代公式x(k+1)=Gx(k)+d,(k=0,1,…).</w:t>
      </w:r>
    </w:p>
    <w:p w14:paraId="09C385AA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function[x]=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jacobi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A,b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,x0,cc)</w:t>
      </w:r>
    </w:p>
    <w:p w14:paraId="2CEB917E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%A系数矩阵</w:t>
      </w:r>
    </w:p>
    <w:p w14:paraId="6439543B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%右端项b(ax=b)</w:t>
      </w:r>
    </w:p>
    <w:p w14:paraId="066143E3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%初值x0</w:t>
      </w:r>
    </w:p>
    <w:p w14:paraId="5C7616E2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%精度要求cc </w:t>
      </w:r>
    </w:p>
    <w:p w14:paraId="3958B784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%x的近似解</w:t>
      </w:r>
    </w:p>
    <w:p w14:paraId="1B850D82" w14:textId="221BC900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D=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diag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diag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(A)); 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%提取Ax=b中A的分解D L U中的D</w:t>
      </w:r>
    </w:p>
    <w:p w14:paraId="5A6403CD" w14:textId="1EFAB74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L=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tril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A,-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1);   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 xml:space="preserve">%L low </w:t>
      </w:r>
    </w:p>
    <w:p w14:paraId="49F2A591" w14:textId="29C607CD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U=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triu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(A,1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 xml:space="preserve">);   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 xml:space="preserve">%U up </w:t>
      </w:r>
    </w:p>
    <w:p w14:paraId="7CC67A32" w14:textId="5FFDE1A3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G=(-inv(D))*(L+U);  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%雅可比迭代法的G</w:t>
      </w:r>
    </w:p>
    <w:p w14:paraId="654ADE27" w14:textId="63C036A9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d=inv(D)*b ;    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%雅可比迭代法的d</w:t>
      </w:r>
    </w:p>
    <w:p w14:paraId="0439601A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828886F" w14:textId="1355F410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[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v,s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]=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eig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(G);      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%判断矩阵是否收敛</w:t>
      </w:r>
    </w:p>
    <w:p w14:paraId="3606CCA3" w14:textId="6380D869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eigenvalue=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diag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(s);    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%提取G的特征值</w:t>
      </w:r>
    </w:p>
    <w:p w14:paraId="3DE5598A" w14:textId="20331BDA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max_d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=max(eigenvalue);  </w:t>
      </w:r>
      <w:r w:rsidR="0064207A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%提取特征值的最大值</w:t>
      </w:r>
    </w:p>
    <w:p w14:paraId="419420C1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if(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max_d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&gt;=1)</w:t>
      </w:r>
    </w:p>
    <w:p w14:paraId="6AB9511F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('矩阵不收敛');</w:t>
      </w:r>
    </w:p>
    <w:p w14:paraId="6269F743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else</w:t>
      </w:r>
    </w:p>
    <w:p w14:paraId="163FBFDA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%开始迭代</w:t>
      </w:r>
    </w:p>
    <w:p w14:paraId="26AFC100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x1=x0;</w:t>
      </w:r>
    </w:p>
    <w:p w14:paraId="3F8BD652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=0:1000</w:t>
      </w:r>
    </w:p>
    <w:p w14:paraId="72A9DFE7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('第%d次迭代：',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79FF9222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x2=G*x1+d;</w:t>
      </w:r>
    </w:p>
    <w:p w14:paraId="5C960DDF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if norm(x2-x1,'inf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')&lt;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cc</w:t>
      </w:r>
    </w:p>
    <w:p w14:paraId="039F1708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 break;</w:t>
      </w:r>
    </w:p>
    <w:p w14:paraId="09433A6B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end</w:t>
      </w:r>
    </w:p>
    <w:p w14:paraId="7324CA4C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('\n与上次计算结果的距离(2范数):%f \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n',norm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(x2-x1,inf));</w:t>
      </w:r>
    </w:p>
    <w:p w14:paraId="6571C4FC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 xml:space="preserve">        x1=x2;</w:t>
      </w:r>
    </w:p>
    <w:p w14:paraId="589EEFA8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645CE063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x=x2</w:t>
      </w:r>
    </w:p>
    <w:p w14:paraId="5A19266E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C=A*x</w:t>
      </w:r>
    </w:p>
    <w:p w14:paraId="7BEFF698" w14:textId="422A75CA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2E265CEC" w14:textId="46A42977" w:rsidR="007B0F7F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22D78C34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78D07C7" w14:textId="65662416" w:rsidR="007B0F7F" w:rsidRPr="00FF5A93" w:rsidRDefault="007B0F7F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函数调用：</w:t>
      </w:r>
    </w:p>
    <w:p w14:paraId="7A5715A1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clear</w:t>
      </w:r>
    </w:p>
    <w:p w14:paraId="79E5CC67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clc</w:t>
      </w:r>
      <w:proofErr w:type="spellEnd"/>
    </w:p>
    <w:p w14:paraId="7FDF82A0" w14:textId="60FB22BD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%%%%%%%%%%%%%%%  线性方程组A  %%%%%%%%%%%%%%%%%%%%%%%%</w:t>
      </w:r>
    </w:p>
    <w:p w14:paraId="3CA33407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A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2 -1 1; 2 2 2;-1 -1 2];</w:t>
      </w:r>
    </w:p>
    <w:p w14:paraId="5C0FCCC7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-1; 4; -5];</w:t>
      </w:r>
    </w:p>
    <w:p w14:paraId="652FDF22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x0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0;0;0];</w:t>
      </w:r>
    </w:p>
    <w:p w14:paraId="78900A51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cc=0.00005;      %精度要求</w:t>
      </w:r>
    </w:p>
    <w:p w14:paraId="48E8C601" w14:textId="57FB67D9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%%%%%%%%%% 性方程组B  %%%%%%%%%%%%%%%%%%%%%%%%%%%%%</w:t>
      </w:r>
      <w:r w:rsidR="00EB2B4B">
        <w:rPr>
          <w:rFonts w:ascii="微软雅黑 Light" w:eastAsia="微软雅黑 Light" w:hAnsi="微软雅黑 Light" w:hint="eastAsia"/>
          <w:sz w:val="18"/>
          <w:szCs w:val="20"/>
        </w:rPr>
        <w:t>%%%</w:t>
      </w:r>
    </w:p>
    <w:p w14:paraId="2500E284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 2 -2;1 1 1;2 2 1];</w:t>
      </w:r>
    </w:p>
    <w:p w14:paraId="2DFEA6BD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7; 2 ;5];</w:t>
      </w:r>
    </w:p>
    <w:p w14:paraId="1D4F70C3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0;0;0];</w:t>
      </w:r>
    </w:p>
    <w:p w14:paraId="0BA5A2FD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cc=0.00005;      %精度要求</w:t>
      </w:r>
    </w:p>
    <w:p w14:paraId="4B2DE5BD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3AD37361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%调用雅可比迭代函数</w:t>
      </w:r>
    </w:p>
    <w:p w14:paraId="5CFE2368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jacobi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A,b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,x0,cc)</w:t>
      </w:r>
    </w:p>
    <w:p w14:paraId="1CA13E73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jacobi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B,b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1,x1,cc)</w:t>
      </w:r>
    </w:p>
    <w:p w14:paraId="03CA365F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0AA4A9D8" w14:textId="49AC53C4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结果：</w:t>
      </w:r>
    </w:p>
    <w:p w14:paraId="7316741F" w14:textId="05E02C41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矩阵A：</w:t>
      </w:r>
    </w:p>
    <w:p w14:paraId="598FFE7F" w14:textId="2E122376" w:rsidR="007B0F7F" w:rsidRPr="00FF5A93" w:rsidRDefault="00662518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08E742DB" wp14:editId="2AFC8EFF">
            <wp:extent cx="792549" cy="190517"/>
            <wp:effectExtent l="0" t="0" r="762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C16" w14:textId="02CD5024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矩阵B：</w:t>
      </w:r>
    </w:p>
    <w:p w14:paraId="02656596" w14:textId="07D603CF" w:rsidR="00003C83" w:rsidRPr="00FF5A93" w:rsidRDefault="00662518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385CC9AE" wp14:editId="5AB1FBDD">
            <wp:extent cx="571550" cy="1066892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CBF2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1B0A00E" w14:textId="46312146" w:rsidR="007B0F7F" w:rsidRPr="00FF5A93" w:rsidRDefault="007B0F7F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************************************************************************************************************************************************************************************************</w:t>
      </w:r>
    </w:p>
    <w:p w14:paraId="65D65B76" w14:textId="77777777" w:rsidR="007B0F7F" w:rsidRPr="00FF5A93" w:rsidRDefault="007B0F7F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3010A2B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%Gauss-Seidel迭代的通用程序</w:t>
      </w:r>
    </w:p>
    <w:p w14:paraId="09F01420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function[x]=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Gauss_Seidel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A,b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,x0,cc)</w:t>
      </w:r>
    </w:p>
    <w:p w14:paraId="5A40D6E1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%A系数矩阵</w:t>
      </w:r>
    </w:p>
    <w:p w14:paraId="04806BFB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%右端项b(ax=b)</w:t>
      </w:r>
    </w:p>
    <w:p w14:paraId="4DBB216C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%初值x0</w:t>
      </w:r>
    </w:p>
    <w:p w14:paraId="1EFE10A4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 xml:space="preserve">%精度要求cc </w:t>
      </w:r>
    </w:p>
    <w:p w14:paraId="13D12658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%x的近似解</w:t>
      </w:r>
    </w:p>
    <w:p w14:paraId="59B8AB60" w14:textId="1BAAB743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D=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diag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diag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(A));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%提取Ax=b中A的分解D L U中的D</w:t>
      </w:r>
    </w:p>
    <w:p w14:paraId="1C935E90" w14:textId="7123BE08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L=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tril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A,-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1); 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 xml:space="preserve">%L low </w:t>
      </w:r>
    </w:p>
    <w:p w14:paraId="5C9F883D" w14:textId="62CBDCDA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U=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triu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(A,1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 xml:space="preserve">);   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 xml:space="preserve">%U up </w:t>
      </w:r>
    </w:p>
    <w:p w14:paraId="6F3A6266" w14:textId="41E47C0D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G=(-inv(D+L))*(U);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%迭代法的G</w:t>
      </w:r>
    </w:p>
    <w:p w14:paraId="2DDDE5E2" w14:textId="16201561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d=inv(D+L)*b;  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%迭代法的d</w:t>
      </w:r>
    </w:p>
    <w:p w14:paraId="34C8C846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[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v,s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]=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eig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(G);</w:t>
      </w:r>
    </w:p>
    <w:p w14:paraId="15B7EF9D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eigenvalue=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diag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(s);</w:t>
      </w:r>
    </w:p>
    <w:p w14:paraId="4C7006C4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max_d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=max(eigenvalue);</w:t>
      </w:r>
    </w:p>
    <w:p w14:paraId="00C077E8" w14:textId="7577C4ED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 if (norm(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G,inf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)&gt;1||norm(G,2)&gt;1||norm(G,1)&gt;1)  </w:t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 xml:space="preserve"> %判断矩阵是否收敛</w:t>
      </w:r>
    </w:p>
    <w:p w14:paraId="72C4A591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if(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max_d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&gt;=1)</w:t>
      </w:r>
    </w:p>
    <w:p w14:paraId="7D10A4E8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('矩阵不收敛');</w:t>
      </w:r>
    </w:p>
    <w:p w14:paraId="02935FFB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else</w:t>
      </w:r>
    </w:p>
    <w:p w14:paraId="6AD5D1DC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%开始迭代</w:t>
      </w:r>
    </w:p>
    <w:p w14:paraId="27E0CF2D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x1=x0;</w:t>
      </w:r>
    </w:p>
    <w:p w14:paraId="7678AB44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=0:1000</w:t>
      </w:r>
    </w:p>
    <w:p w14:paraId="0E4F3935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('第%d次迭代：',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10525024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x2=G*x1+d;</w:t>
      </w:r>
    </w:p>
    <w:p w14:paraId="40D93D29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if norm(x2-x1,'inf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')&lt;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cc</w:t>
      </w:r>
    </w:p>
    <w:p w14:paraId="690C1DB1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 break;</w:t>
      </w:r>
    </w:p>
    <w:p w14:paraId="10DBFA4D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end</w:t>
      </w:r>
    </w:p>
    <w:p w14:paraId="621E1E22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('\n与上次计算结果的距离(2范数):%f \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n',norm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(x2-x1,inf));</w:t>
      </w:r>
    </w:p>
    <w:p w14:paraId="3876E71A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x1=x2;</w:t>
      </w:r>
    </w:p>
    <w:p w14:paraId="448CA7BD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630BC896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x=x1</w:t>
      </w:r>
    </w:p>
    <w:p w14:paraId="561B14E8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A*x</w:t>
      </w:r>
    </w:p>
    <w:p w14:paraId="67FDF021" w14:textId="7777777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end </w:t>
      </w:r>
    </w:p>
    <w:p w14:paraId="33855F1F" w14:textId="13F218C1" w:rsidR="007B0F7F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3B083137" w14:textId="4454DC34" w:rsidR="007B0F7F" w:rsidRPr="00FF5A93" w:rsidRDefault="007B0F7F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06908CD6" w14:textId="7C947A16" w:rsidR="007B0F7F" w:rsidRPr="00FF5A93" w:rsidRDefault="007B0F7F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函数调用</w:t>
      </w:r>
    </w:p>
    <w:p w14:paraId="25538F24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clear</w:t>
      </w:r>
    </w:p>
    <w:p w14:paraId="11A72662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clc</w:t>
      </w:r>
      <w:proofErr w:type="spellEnd"/>
    </w:p>
    <w:p w14:paraId="54783576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2A7C660" w14:textId="0ECABFDF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%%%%%%%%%%%%%%%%%%%%% 线性方程组A  %%%%%%%%%%%%%%%%%%%%%%%%</w:t>
      </w:r>
    </w:p>
    <w:p w14:paraId="19720C39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A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2 -1 1; 2 2 2;-1 -1 2];</w:t>
      </w:r>
    </w:p>
    <w:p w14:paraId="474B94CA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-1; 4; -5];</w:t>
      </w:r>
    </w:p>
    <w:p w14:paraId="3997D80F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x0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0;0;0];</w:t>
      </w:r>
    </w:p>
    <w:p w14:paraId="114886A7" w14:textId="0ACB0B58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cc=0.00005;   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%精度要求</w:t>
      </w:r>
    </w:p>
    <w:p w14:paraId="266267EC" w14:textId="132F8696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%%%%%%%%%%%%   性方程组B   %%%%%%%%%%%%%%%%%%%%%%%%%%%%%</w:t>
      </w:r>
    </w:p>
    <w:p w14:paraId="28398581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 2 -2;1 1 1;2 2 1];</w:t>
      </w:r>
    </w:p>
    <w:p w14:paraId="41C36541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7; 2 ;5];</w:t>
      </w:r>
    </w:p>
    <w:p w14:paraId="00103BB8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0;0;0];</w:t>
      </w:r>
    </w:p>
    <w:p w14:paraId="09CFB1CD" w14:textId="4CBED070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cc=0.00005;   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%精度要求</w:t>
      </w:r>
    </w:p>
    <w:p w14:paraId="7FE4C289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0608110E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%调用G-S迭代法</w:t>
      </w:r>
    </w:p>
    <w:p w14:paraId="7E82FD28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Gauss_Seidel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A,b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,x0,cc)</w:t>
      </w:r>
    </w:p>
    <w:p w14:paraId="2B8C04B8" w14:textId="0C8DA9D7" w:rsidR="00003C83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Gauss_Seidel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B,b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1,x1,cc)</w:t>
      </w:r>
    </w:p>
    <w:p w14:paraId="31B964E4" w14:textId="77777777" w:rsidR="001F25C1" w:rsidRPr="00FF5A93" w:rsidRDefault="001F25C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4BDBF430" w14:textId="3C6CF48C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结果：</w:t>
      </w:r>
    </w:p>
    <w:p w14:paraId="3AEE6F55" w14:textId="4E80A98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A矩阵：</w:t>
      </w:r>
    </w:p>
    <w:p w14:paraId="158428F3" w14:textId="272640BA" w:rsidR="0013610E" w:rsidRPr="00FF5A93" w:rsidRDefault="00662518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018DDE24" wp14:editId="3A8FC8E5">
            <wp:extent cx="784928" cy="967824"/>
            <wp:effectExtent l="0" t="0" r="0" b="381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456C" w14:textId="4D7A88B7" w:rsidR="0013610E" w:rsidRPr="00FF5A93" w:rsidRDefault="0013610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矩阵：</w:t>
      </w:r>
    </w:p>
    <w:p w14:paraId="54293C3D" w14:textId="279DD31A" w:rsidR="007B0F7F" w:rsidRPr="00FF5A93" w:rsidRDefault="00662518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6CB85D5E" wp14:editId="77E2BF94">
            <wp:extent cx="792549" cy="1905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1175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6C39A381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2. 利用紧凑格式（即直接分解法或逐框运算法）对给定的矩阵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40" w:dyaOrig="260" w14:anchorId="79C847C7">
          <v:shape id="_x0000_i1033" type="#_x0000_t75" style="width:12pt;height:12pt" o:ole="">
            <v:imagedata r:id="rId24" o:title=""/>
          </v:shape>
          <o:OLEObject Type="Embed" ProgID="Equation.DSMT4" ShapeID="_x0000_i1033" DrawAspect="Content" ObjectID="_1657477812" r:id="rId25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进行Doolittle分解，并用其求线性方程组的解。</w:t>
      </w:r>
    </w:p>
    <w:p w14:paraId="7A426EC4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调用条件：矩阵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40" w:dyaOrig="260" w14:anchorId="13769BED">
          <v:shape id="_x0000_i1034" type="#_x0000_t75" style="width:12pt;height:12pt" o:ole="">
            <v:imagedata r:id="rId26" o:title=""/>
          </v:shape>
          <o:OLEObject Type="Embed" ProgID="Equation.DSMT4" ShapeID="_x0000_i1034" DrawAspect="Content" ObjectID="_1657477813" r:id="rId27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。</w:t>
      </w:r>
    </w:p>
    <w:p w14:paraId="61A04C6A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输出结果：单位下三角矩阵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20" w:dyaOrig="260" w14:anchorId="484885AD">
          <v:shape id="_x0000_i1035" type="#_x0000_t75" style="width:12pt;height:12pt" o:ole="">
            <v:imagedata r:id="rId28" o:title=""/>
          </v:shape>
          <o:OLEObject Type="Embed" ProgID="Equation.DSMT4" ShapeID="_x0000_i1035" DrawAspect="Content" ObjectID="_1657477814" r:id="rId29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和上三角矩阵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60" w:dyaOrig="279" w14:anchorId="213D08A1">
          <v:shape id="_x0000_i1036" type="#_x0000_t75" style="width:12pt;height:12pt" o:ole="">
            <v:imagedata r:id="rId30" o:title=""/>
          </v:shape>
          <o:OLEObject Type="Embed" ProgID="Equation.DSMT4" ShapeID="_x0000_i1036" DrawAspect="Content" ObjectID="_1657477815" r:id="rId31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。</w:t>
      </w:r>
    </w:p>
    <w:p w14:paraId="5DA0580C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给定矩阵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140" w:dyaOrig="720" w14:anchorId="3D80C69B">
          <v:shape id="_x0000_i1037" type="#_x0000_t75" style="width:60pt;height:36pt" o:ole="">
            <v:imagedata r:id="rId32" o:title=""/>
          </v:shape>
          <o:OLEObject Type="Embed" ProgID="Equation.DSMT4" ShapeID="_x0000_i1037" DrawAspect="Content" ObjectID="_1657477816" r:id="rId33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，利用以下算法：</w:t>
      </w:r>
    </w:p>
    <w:p w14:paraId="6B5EA085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1）将A作Doolittle分解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880" w:dyaOrig="360" w14:anchorId="104FF20B">
          <v:shape id="_x0000_i1038" type="#_x0000_t75" style="width:42pt;height:18pt" o:ole="" fillcolor="window">
            <v:imagedata r:id="rId34" o:title=""/>
          </v:shape>
          <o:OLEObject Type="Embed" ProgID="Equation.DSMT4" ShapeID="_x0000_i1038" DrawAspect="Content" ObjectID="_1657477817" r:id="rId35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</w:t>
      </w:r>
    </w:p>
    <w:p w14:paraId="2840F831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2）令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960" w:dyaOrig="360" w14:anchorId="66053948">
          <v:shape id="_x0000_i1039" type="#_x0000_t75" style="width:48pt;height:18pt" o:ole="" fillcolor="window">
            <v:imagedata r:id="rId36" o:title=""/>
          </v:shape>
          <o:OLEObject Type="Embed" ProgID="Equation.DSMT4" ShapeID="_x0000_i1039" DrawAspect="Content" ObjectID="_1657477818" r:id="rId37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，并对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300" w:dyaOrig="340" w14:anchorId="71735C37">
          <v:shape id="_x0000_i1040" type="#_x0000_t75" style="width:18pt;height:18pt" o:ole="" fillcolor="window">
            <v:imagedata r:id="rId38" o:title=""/>
          </v:shape>
          <o:OLEObject Type="Embed" ProgID="Equation.3" ShapeID="_x0000_i1040" DrawAspect="Content" ObjectID="_1657477819" r:id="rId39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作Doolittle分解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020" w:dyaOrig="360" w14:anchorId="71A59ABF">
          <v:shape id="_x0000_i1041" type="#_x0000_t75" style="width:54pt;height:18pt" o:ole="" fillcolor="window">
            <v:imagedata r:id="rId40" o:title=""/>
          </v:shape>
          <o:OLEObject Type="Embed" ProgID="Equation.DSMT4" ShapeID="_x0000_i1041" DrawAspect="Content" ObjectID="_1657477820" r:id="rId41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</w:t>
      </w:r>
    </w:p>
    <w:p w14:paraId="5F7E3C9A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3）重复2）的过程令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280" w:dyaOrig="360" w14:anchorId="792E7975">
          <v:shape id="_x0000_i1042" type="#_x0000_t75" style="width:66pt;height:18pt" o:ole="" fillcolor="window">
            <v:imagedata r:id="rId42" o:title=""/>
          </v:shape>
          <o:OLEObject Type="Embed" ProgID="Equation.DSMT4" ShapeID="_x0000_i1042" DrawAspect="Content" ObjectID="_1657477821" r:id="rId43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，并对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300" w:dyaOrig="360" w14:anchorId="06F68940">
          <v:shape id="_x0000_i1043" type="#_x0000_t75" style="width:18pt;height:18pt" o:ole="" fillcolor="window">
            <v:imagedata r:id="rId44" o:title=""/>
          </v:shape>
          <o:OLEObject Type="Embed" ProgID="Equation.DSMT4" ShapeID="_x0000_i1043" DrawAspect="Content" ObjectID="_1657477822" r:id="rId45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作Doolittle分解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020" w:dyaOrig="360" w14:anchorId="3AFC0696">
          <v:shape id="_x0000_i1044" type="#_x0000_t75" style="width:54pt;height:18pt" o:ole="" fillcolor="window">
            <v:imagedata r:id="rId46" o:title=""/>
          </v:shape>
          <o:OLEObject Type="Embed" ProgID="Equation.DSMT4" ShapeID="_x0000_i1044" DrawAspect="Content" ObjectID="_1657477823" r:id="rId47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240" w:dyaOrig="320" w14:anchorId="71957404">
          <v:shape id="_x0000_i1045" type="#_x0000_t75" style="width:60pt;height:18pt" o:ole="" fillcolor="window">
            <v:imagedata r:id="rId48" o:title=""/>
          </v:shape>
          <o:OLEObject Type="Embed" ProgID="Equation.DSMT4" ShapeID="_x0000_i1045" DrawAspect="Content" ObjectID="_1657477824" r:id="rId49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</w:t>
      </w:r>
    </w:p>
    <w:p w14:paraId="08E7C0C2" w14:textId="77777777" w:rsidR="00003C83" w:rsidRPr="00FF5A93" w:rsidRDefault="00003C83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观察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79" w:dyaOrig="360" w14:anchorId="0D90C141">
          <v:shape id="_x0000_i1046" type="#_x0000_t75" style="width:12pt;height:18pt" o:ole="" fillcolor="window">
            <v:imagedata r:id="rId50" o:title=""/>
          </v:shape>
          <o:OLEObject Type="Embed" ProgID="Equation.DSMT4" ShapeID="_x0000_i1046" DrawAspect="Content" ObjectID="_1657477825" r:id="rId51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320" w:dyaOrig="360" w14:anchorId="0552A193">
          <v:shape id="_x0000_i1047" type="#_x0000_t75" style="width:18pt;height:18pt" o:ole="" fillcolor="window">
            <v:imagedata r:id="rId52" o:title=""/>
          </v:shape>
          <o:OLEObject Type="Embed" ProgID="Equation.DSMT4" ShapeID="_x0000_i1047" DrawAspect="Content" ObjectID="_1657477826" r:id="rId53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300" w:dyaOrig="360" w14:anchorId="4E0D3867">
          <v:shape id="_x0000_i1048" type="#_x0000_t75" style="width:18pt;height:18pt" o:ole="" fillcolor="window">
            <v:imagedata r:id="rId54" o:title=""/>
          </v:shape>
          <o:OLEObject Type="Embed" ProgID="Equation.DSMT4" ShapeID="_x0000_i1048" DrawAspect="Content" ObjectID="_1657477827" r:id="rId55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的变化趋势，思考其中的数学现象。</w:t>
      </w:r>
    </w:p>
    <w:p w14:paraId="518516CB" w14:textId="250A0110" w:rsidR="00003C83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解：</w:t>
      </w:r>
    </w:p>
    <w:p w14:paraId="6609CB72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clear</w:t>
      </w:r>
    </w:p>
    <w:p w14:paraId="20CEB347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clc</w:t>
      </w:r>
      <w:proofErr w:type="spellEnd"/>
    </w:p>
    <w:p w14:paraId="34C05C9F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A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 1;1 2];</w:t>
      </w:r>
    </w:p>
    <w:p w14:paraId="52AE1195" w14:textId="090E6E1D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n=20;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%迭代次数</w:t>
      </w:r>
    </w:p>
    <w:p w14:paraId="7AE56874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1:n</w:t>
      </w:r>
      <w:proofErr w:type="gramEnd"/>
    </w:p>
    <w:p w14:paraId="4DE5167D" w14:textId="7CFFF74E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[L,U]=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lu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(A);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%将A进行LU分解</w:t>
      </w:r>
    </w:p>
    <w:p w14:paraId="689C860F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A=U*L;</w:t>
      </w:r>
    </w:p>
    <w:p w14:paraId="57CFE6AF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('\n第%d次输出',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5DD19D5E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if(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==20)</w:t>
      </w:r>
    </w:p>
    <w:p w14:paraId="4D8EF82A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A=L*U</w:t>
      </w:r>
    </w:p>
    <w:p w14:paraId="00D33502" w14:textId="73C99D88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 xml:space="preserve">        L       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%下三角矩阵</w:t>
      </w:r>
    </w:p>
    <w:p w14:paraId="41A547B9" w14:textId="197BC87C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U          </w:t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6B28D5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%上三角矩阵</w:t>
      </w:r>
    </w:p>
    <w:p w14:paraId="7CBD4E4F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break;</w:t>
      </w:r>
    </w:p>
    <w:p w14:paraId="05722AA8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07DB2F8C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A</w:t>
      </w:r>
    </w:p>
    <w:p w14:paraId="7EBBD064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L</w:t>
      </w:r>
    </w:p>
    <w:p w14:paraId="063697EC" w14:textId="77777777" w:rsidR="00A42AAE" w:rsidRPr="00FF5A93" w:rsidRDefault="00A42A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U</w:t>
      </w:r>
    </w:p>
    <w:p w14:paraId="0BD78713" w14:textId="05ECB564" w:rsidR="00A42AAE" w:rsidRPr="00FF5A93" w:rsidRDefault="00264DF2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</w:t>
      </w:r>
      <w:r w:rsidR="00A42AAE" w:rsidRPr="00FF5A93">
        <w:rPr>
          <w:rFonts w:ascii="微软雅黑 Light" w:eastAsia="微软雅黑 Light" w:hAnsi="微软雅黑 Light"/>
          <w:sz w:val="18"/>
          <w:szCs w:val="20"/>
        </w:rPr>
        <w:t>nd</w:t>
      </w:r>
    </w:p>
    <w:p w14:paraId="64F761AB" w14:textId="77777777" w:rsidR="00264DF2" w:rsidRPr="00FF5A93" w:rsidRDefault="00264DF2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4ACF539A" w14:textId="01DD7E68" w:rsidR="00264DF2" w:rsidRPr="00FF5A93" w:rsidRDefault="00264DF2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结果：</w:t>
      </w:r>
    </w:p>
    <w:p w14:paraId="294710C2" w14:textId="315A3566" w:rsidR="00264DF2" w:rsidRPr="00FF5A93" w:rsidRDefault="00264DF2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从图中可以看出L逐渐趋近与单位矩阵，U与A逐渐成为上三角矩阵。</w:t>
      </w:r>
    </w:p>
    <w:p w14:paraId="716C7946" w14:textId="1365866C" w:rsidR="001326BD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lastRenderedPageBreak/>
        <w:drawing>
          <wp:inline distT="0" distB="0" distL="0" distR="0" wp14:anchorId="585D7B35" wp14:editId="154C87CF">
            <wp:extent cx="1539373" cy="6980525"/>
            <wp:effectExtent l="0" t="0" r="381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BD"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38E29090" wp14:editId="25DA2224">
            <wp:extent cx="1489852" cy="69605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-1" t="990" r="742"/>
                    <a:stretch/>
                  </pic:blipFill>
                  <pic:spPr bwMode="auto">
                    <a:xfrm>
                      <a:off x="0" y="0"/>
                      <a:ext cx="1510921" cy="705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DA269" w14:textId="214AE14A" w:rsidR="001326BD" w:rsidRDefault="001326BD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0B1A195" w14:textId="4990B8D4" w:rsidR="00EB2B4B" w:rsidRDefault="00EB2B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00F85D7" w14:textId="7E8E675D" w:rsidR="00EB2B4B" w:rsidRDefault="00EB2B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382047F5" w14:textId="49754E81" w:rsidR="00EB2B4B" w:rsidRDefault="00EB2B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34519629" w14:textId="38FA80EE" w:rsidR="00EB2B4B" w:rsidRDefault="00EB2B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D3102B9" w14:textId="5C42725C" w:rsidR="00EB2B4B" w:rsidRDefault="00EB2B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C2A16B3" w14:textId="77777777" w:rsidR="00EB2B4B" w:rsidRPr="00FF5A93" w:rsidRDefault="00EB2B4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C330355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lastRenderedPageBreak/>
        <w:t xml:space="preserve">3. </w:t>
      </w:r>
      <w:r w:rsidRPr="00FF5A93">
        <w:rPr>
          <w:rFonts w:ascii="微软雅黑 Light" w:eastAsia="微软雅黑 Light" w:hAnsi="微软雅黑 Light"/>
          <w:sz w:val="18"/>
          <w:szCs w:val="20"/>
        </w:rPr>
        <w:t>给定函数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799" w:dyaOrig="620" w14:anchorId="3F449FA5">
          <v:shape id="_x0000_i1049" type="#_x0000_t75" style="width:138pt;height:30pt" o:ole="">
            <v:imagedata r:id="rId58" o:title=""/>
          </v:shape>
          <o:OLEObject Type="Embed" ProgID="Equation.DSMT4" ShapeID="_x0000_i1049" DrawAspect="Content" ObjectID="_1657477828" r:id="rId59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，取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040" w:dyaOrig="320" w14:anchorId="46AD4732">
          <v:shape id="_x0000_i1050" type="#_x0000_t75" style="width:54pt;height:18pt" o:ole="">
            <v:imagedata r:id="rId60" o:title=""/>
          </v:shape>
          <o:OLEObject Type="Embed" ProgID="Equation.DSMT4" ShapeID="_x0000_i1050" DrawAspect="Content" ObjectID="_1657477829" r:id="rId61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，用等距节点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260" w:dyaOrig="620" w14:anchorId="0091233B">
          <v:shape id="_x0000_i1051" type="#_x0000_t75" style="width:66pt;height:30pt" o:ole="">
            <v:imagedata r:id="rId62" o:title=""/>
          </v:shape>
          <o:OLEObject Type="Embed" ProgID="Equation.DSMT4" ShapeID="_x0000_i1051" DrawAspect="Content" ObjectID="_1657477830" r:id="rId63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480" w:dyaOrig="320" w14:anchorId="5B014EA5">
          <v:shape id="_x0000_i1052" type="#_x0000_t75" style="width:1in;height:18pt" o:ole="">
            <v:imagedata r:id="rId64" o:title=""/>
          </v:shape>
          <o:OLEObject Type="Embed" ProgID="Equation.DSMT4" ShapeID="_x0000_i1052" DrawAspect="Content" ObjectID="_1657477831" r:id="rId65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对原函数进行多项式插值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和</w:t>
      </w:r>
      <w:r w:rsidRPr="00FF5A93">
        <w:rPr>
          <w:rFonts w:ascii="微软雅黑 Light" w:eastAsia="微软雅黑 Light" w:hAnsi="微软雅黑 Light"/>
          <w:sz w:val="18"/>
          <w:szCs w:val="20"/>
        </w:rPr>
        <w:t>五次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多项式</w:t>
      </w:r>
      <w:r w:rsidRPr="00FF5A93">
        <w:rPr>
          <w:rFonts w:ascii="微软雅黑 Light" w:eastAsia="微软雅黑 Light" w:hAnsi="微软雅黑 Light"/>
          <w:sz w:val="18"/>
          <w:szCs w:val="20"/>
        </w:rPr>
        <w:t>拟合，试画出插值和拟合曲线，并给出数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-</w:t>
      </w:r>
      <w:r w:rsidRPr="00FF5A93">
        <w:rPr>
          <w:rFonts w:ascii="微软雅黑 Light" w:eastAsia="微软雅黑 Light" w:hAnsi="微软雅黑 Light"/>
          <w:sz w:val="18"/>
          <w:szCs w:val="20"/>
        </w:rPr>
        <w:t>-学解释。</w:t>
      </w:r>
    </w:p>
    <w:p w14:paraId="3CE3BF34" w14:textId="465D6E5D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解：</w:t>
      </w:r>
    </w:p>
    <w:p w14:paraId="095FB48A" w14:textId="77777777" w:rsidR="00741DD1" w:rsidRPr="00FF5A93" w:rsidRDefault="00741DD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9968474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 [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a,A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] =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newton_CZF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(n,x0,xi,yi)</w:t>
      </w:r>
    </w:p>
    <w:p w14:paraId="7E64410F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%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newton_CZF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牛顿法求插值多项式。</w:t>
      </w:r>
    </w:p>
    <w:p w14:paraId="6720E45E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 n 插值节点的个数；</w:t>
      </w:r>
    </w:p>
    <w:p w14:paraId="73E5D72B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 xi 节点值；</w:t>
      </w:r>
    </w:p>
    <w:p w14:paraId="537C7179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节点函数值；</w:t>
      </w:r>
    </w:p>
    <w:p w14:paraId="681A1BAD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%a 插值多项式系数；</w:t>
      </w:r>
    </w:p>
    <w:p w14:paraId="4CA4AB31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%A 差商表；</w:t>
      </w:r>
    </w:p>
    <w:p w14:paraId="64484D7E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%x0 待计算的点；</w:t>
      </w:r>
    </w:p>
    <w:p w14:paraId="44D1BAAF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%result 多项式在x0处的取值；</w:t>
      </w:r>
    </w:p>
    <w:p w14:paraId="3CF3923B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A=zeros(n); </w:t>
      </w:r>
    </w:p>
    <w:p w14:paraId="673DC649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for k=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1:n</w:t>
      </w:r>
      <w:proofErr w:type="gramEnd"/>
    </w:p>
    <w:p w14:paraId="47ECCB17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A(k,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1)=</w:t>
      </w:r>
      <w:proofErr w:type="spellStart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yi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(k);</w:t>
      </w:r>
    </w:p>
    <w:p w14:paraId="623812C3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end  </w:t>
      </w:r>
    </w:p>
    <w:p w14:paraId="1C34A1C7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for j = 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2 :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n  </w:t>
      </w:r>
    </w:p>
    <w:p w14:paraId="2A2F0817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= 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j :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n  </w:t>
      </w:r>
    </w:p>
    <w:p w14:paraId="6956280E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A(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i,j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) = (A(i,j-1) - A(i-1,j-1))/(xi(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)-xi(i-j+1));  </w:t>
      </w:r>
    </w:p>
    <w:p w14:paraId="294B88CA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end</w:t>
      </w:r>
    </w:p>
    <w:p w14:paraId="51CB6FD8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end  </w:t>
      </w:r>
    </w:p>
    <w:p w14:paraId="048E8FBC" w14:textId="4337199B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B=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diag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(A);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%得到系数向量；</w:t>
      </w:r>
    </w:p>
    <w:p w14:paraId="6C2CBFBD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stemp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= ['系数向量为 = ', num2str(B')];</w:t>
      </w:r>
    </w:p>
    <w:p w14:paraId="0BC4A874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disp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stemp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</w:t>
      </w:r>
    </w:p>
    <w:p w14:paraId="127F281C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Z=ones(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1,n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333275F7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2:n</w:t>
      </w:r>
      <w:proofErr w:type="gramEnd"/>
    </w:p>
    <w:p w14:paraId="31E45C9F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Z(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1,i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)=x0-xi(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20C21C13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51BBD659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W=zeros(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1,n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);  </w:t>
      </w:r>
    </w:p>
    <w:p w14:paraId="2E1AFF2E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1:n</w:t>
      </w:r>
      <w:proofErr w:type="gramEnd"/>
    </w:p>
    <w:p w14:paraId="5CBC624C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temp=Z(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1:i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4213EE9A" w14:textId="740BC4F4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W(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)=prod(temp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 xml:space="preserve">);   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%x0-xi</w:t>
      </w:r>
    </w:p>
    <w:p w14:paraId="11B5607E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76436D61" w14:textId="5DC1D485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result=W*B;     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%输出函数在x0出结果；</w:t>
      </w:r>
    </w:p>
    <w:p w14:paraId="13C81781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'\n result = 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f',result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7B7EAFD7" w14:textId="7E3A6DAD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3CC5E6CC" w14:textId="75CE9950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11DC7EB6" w14:textId="3F918E81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调用：</w:t>
      </w:r>
    </w:p>
    <w:p w14:paraId="2014B5B6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%插值多项式</w:t>
      </w:r>
    </w:p>
    <w:p w14:paraId="558BD1E6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>n=4;</w:t>
      </w:r>
    </w:p>
    <w:p w14:paraId="700039AC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=zeros(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1,n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+1);</w:t>
      </w:r>
    </w:p>
    <w:p w14:paraId="53B16283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xi=zeros(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1,n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+1);</w:t>
      </w:r>
    </w:p>
    <w:p w14:paraId="571D0C23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xi(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1)=0;</w:t>
      </w:r>
    </w:p>
    <w:p w14:paraId="10677EAC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1:n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+1</w:t>
      </w:r>
    </w:p>
    <w:p w14:paraId="6D734BCC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</w:t>
      </w:r>
    </w:p>
    <w:p w14:paraId="7B2FBD9A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x=-1+2*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/n;</w:t>
      </w:r>
    </w:p>
    <w:p w14:paraId="7189BDBF" w14:textId="65D613B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</w:t>
      </w:r>
      <w:r w:rsidR="00741DD1" w:rsidRPr="00FF5A93">
        <w:rPr>
          <w:rFonts w:ascii="微软雅黑 Light" w:eastAsia="微软雅黑 Light" w:hAnsi="微软雅黑 Light"/>
          <w:sz w:val="18"/>
          <w:szCs w:val="20"/>
        </w:rPr>
        <w:tab/>
        <w:t xml:space="preserve">x=x-2/n;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741DD1" w:rsidRPr="00FF5A93">
        <w:rPr>
          <w:rFonts w:ascii="微软雅黑 Light" w:eastAsia="微软雅黑 Light" w:hAnsi="微软雅黑 Light"/>
          <w:sz w:val="18"/>
          <w:szCs w:val="20"/>
        </w:rPr>
        <w:t>%为确保x在[-1，1]内</w:t>
      </w:r>
    </w:p>
    <w:p w14:paraId="4C412B84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y=1/(1+25*x^2);</w:t>
      </w:r>
    </w:p>
    <w:p w14:paraId="7B2F4CC7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if(xi(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)&gt;1)</w:t>
      </w:r>
    </w:p>
    <w:p w14:paraId="60A168B9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break;</w:t>
      </w:r>
    </w:p>
    <w:p w14:paraId="2B3B79EB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23C0F7C0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)=y;</w:t>
      </w:r>
    </w:p>
    <w:p w14:paraId="3CED5040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xi(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)=x;</w:t>
      </w:r>
    </w:p>
    <w:p w14:paraId="772C765F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7FC61384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6CE7BCA4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newton_CZF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n,-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1,xi,yi)</w:t>
      </w:r>
    </w:p>
    <w:p w14:paraId="73048396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113CCC01" w14:textId="4DAFF987" w:rsidR="009B79C4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结果：</w:t>
      </w:r>
    </w:p>
    <w:p w14:paraId="646AEF8B" w14:textId="4D5A3AAB" w:rsidR="009B79C4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19897D94" wp14:editId="4AA346DF">
            <wp:extent cx="3848433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95A3" w14:textId="77777777" w:rsidR="009B79C4" w:rsidRPr="00FF5A93" w:rsidRDefault="009B79C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5C41320" w14:textId="34E20D71" w:rsidR="009B79C4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************************************************************************************************************************************************************************************************</w:t>
      </w:r>
    </w:p>
    <w:p w14:paraId="5F2A7E84" w14:textId="11FDCBEF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4EA941E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clc</w:t>
      </w:r>
      <w:proofErr w:type="spellEnd"/>
    </w:p>
    <w:p w14:paraId="5640FE77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clear</w:t>
      </w:r>
    </w:p>
    <w:p w14:paraId="166F0495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%五次多项式拟合</w:t>
      </w:r>
    </w:p>
    <w:p w14:paraId="3C0F8A71" w14:textId="00002A7D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n=4;</w:t>
      </w:r>
    </w:p>
    <w:p w14:paraId="3B3EE160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=zeros(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1,n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+1);</w:t>
      </w:r>
    </w:p>
    <w:p w14:paraId="7658EEEC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xi=zeros(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1,n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+1);</w:t>
      </w:r>
    </w:p>
    <w:p w14:paraId="4CD2C5C6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4CFA2874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1:n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+1</w:t>
      </w:r>
    </w:p>
    <w:p w14:paraId="33EEB6B8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</w:t>
      </w:r>
    </w:p>
    <w:p w14:paraId="67E47CBE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x=-1+2*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/n;</w:t>
      </w:r>
    </w:p>
    <w:p w14:paraId="7A1E0B77" w14:textId="45330506" w:rsidR="00741DD1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x=x-2/n;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 xml:space="preserve">%为确保x在[-1，1]内    </w:t>
      </w:r>
    </w:p>
    <w:p w14:paraId="6710B39C" w14:textId="195201DC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y=1/(1+25*x^2);</w:t>
      </w:r>
    </w:p>
    <w:p w14:paraId="06C7634F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if(xi(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)&gt;1||xi(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)&lt;-1)</w:t>
      </w:r>
    </w:p>
    <w:p w14:paraId="2A3975F0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break;</w:t>
      </w:r>
    </w:p>
    <w:p w14:paraId="796E406A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15AA269C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)=y;</w:t>
      </w:r>
    </w:p>
    <w:p w14:paraId="3B97EB24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xi(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)=x;</w:t>
      </w:r>
    </w:p>
    <w:p w14:paraId="4E248DF5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6B66CD96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66762E00" w14:textId="5CDF107D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figure(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1)</w:t>
      </w:r>
    </w:p>
    <w:p w14:paraId="5ECF96F5" w14:textId="7777777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plot(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xi,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yi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,'r');</w:t>
      </w:r>
    </w:p>
    <w:p w14:paraId="50853A4F" w14:textId="7488834B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3421C610" w14:textId="0EB82A5C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4A3DB708" w14:textId="7A0150CD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结果：</w:t>
      </w:r>
    </w:p>
    <w:p w14:paraId="1F3EBF9B" w14:textId="2862440E" w:rsidR="00F84ACA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N=4</w:t>
      </w:r>
    </w:p>
    <w:p w14:paraId="05DC6DF9" w14:textId="45494ED6" w:rsidR="00741DD1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64A79C79" wp14:editId="2103BA7F">
            <wp:extent cx="4017818" cy="30341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2" b="23353"/>
                    <a:stretch/>
                  </pic:blipFill>
                  <pic:spPr bwMode="auto">
                    <a:xfrm>
                      <a:off x="0" y="0"/>
                      <a:ext cx="4017818" cy="303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45446" w14:textId="5B829BB7" w:rsidR="00BE150B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N=8</w:t>
      </w:r>
    </w:p>
    <w:p w14:paraId="151E4E8E" w14:textId="1777956F" w:rsidR="00741DD1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25F0B7DC" wp14:editId="1068970D">
            <wp:extent cx="3955473" cy="299258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5" b="24403"/>
                    <a:stretch/>
                  </pic:blipFill>
                  <pic:spPr bwMode="auto">
                    <a:xfrm>
                      <a:off x="0" y="0"/>
                      <a:ext cx="3955473" cy="29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8527D" w14:textId="4B61614B" w:rsidR="00140041" w:rsidRDefault="00140041" w:rsidP="00A42AAE"/>
    <w:p w14:paraId="71DE628B" w14:textId="7B7768B3" w:rsidR="00F84ACA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EF8A51F" w14:textId="13E3671D" w:rsidR="00F84ACA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15F776A4" w14:textId="518F2068" w:rsidR="00F84ACA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ADB23C6" w14:textId="77777777" w:rsidR="00F84ACA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34068670" w14:textId="60F5A3AF" w:rsidR="00F84ACA" w:rsidRPr="00FF5A93" w:rsidRDefault="00BE15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N</w:t>
      </w:r>
      <w:r w:rsidRPr="00FF5A93">
        <w:rPr>
          <w:rFonts w:ascii="微软雅黑 Light" w:eastAsia="微软雅黑 Light" w:hAnsi="微软雅黑 Light"/>
          <w:sz w:val="18"/>
          <w:szCs w:val="20"/>
        </w:rPr>
        <w:t>=16</w:t>
      </w:r>
    </w:p>
    <w:p w14:paraId="3E21E672" w14:textId="7F34BA41" w:rsidR="00140041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22D9BFEE" wp14:editId="73F9DB6C">
            <wp:extent cx="3886200" cy="300643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8" b="24053"/>
                    <a:stretch/>
                  </pic:blipFill>
                  <pic:spPr bwMode="auto">
                    <a:xfrm>
                      <a:off x="0" y="0"/>
                      <a:ext cx="3886200" cy="30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A4DDF" w14:textId="77777777" w:rsidR="00F84ACA" w:rsidRPr="00FF5A93" w:rsidRDefault="00F84AC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11AF41E0" w14:textId="098487A3" w:rsidR="00504910" w:rsidRPr="00FF5A93" w:rsidRDefault="005049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观察可得：</w:t>
      </w:r>
    </w:p>
    <w:p w14:paraId="33B37D79" w14:textId="77777777" w:rsidR="00504910" w:rsidRPr="00FF5A93" w:rsidRDefault="00504910" w:rsidP="00EB2B4B">
      <w:pPr>
        <w:spacing w:line="240" w:lineRule="atLeast"/>
        <w:ind w:firstLine="420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多项式插值效果随n的增加变好，但拟合效果随n的增加而下降。</w:t>
      </w:r>
    </w:p>
    <w:p w14:paraId="4D9D1226" w14:textId="1DCE27C7" w:rsidR="00140041" w:rsidRPr="00FF5A93" w:rsidRDefault="0014004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395BA5F0" w14:textId="77777777" w:rsidR="00140041" w:rsidRPr="00FF5A93" w:rsidRDefault="0014004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4. </w:t>
      </w:r>
      <w:r w:rsidRPr="00FF5A93">
        <w:rPr>
          <w:rFonts w:ascii="微软雅黑 Light" w:eastAsia="微软雅黑 Light" w:hAnsi="微软雅黑 Light"/>
          <w:sz w:val="18"/>
          <w:szCs w:val="20"/>
        </w:rPr>
        <w:t>给出迭代法求非线性方程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900" w:dyaOrig="320" w14:anchorId="004975F8">
          <v:shape id="_x0000_i1053" type="#_x0000_t75" style="width:48pt;height:18pt" o:ole="">
            <v:imagedata r:id="rId70" o:title=""/>
          </v:shape>
          <o:OLEObject Type="Embed" ProgID="Equation.DSMT4" ShapeID="_x0000_i1053" DrawAspect="Content" ObjectID="_1657477832" r:id="rId71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的根的程序。</w:t>
      </w:r>
    </w:p>
    <w:p w14:paraId="0BF9CB19" w14:textId="77777777" w:rsidR="00140041" w:rsidRPr="00FF5A93" w:rsidRDefault="0014004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调用条件：迭代函数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520" w:dyaOrig="320" w14:anchorId="1D3F60E5">
          <v:shape id="_x0000_i1054" type="#_x0000_t75" style="width:24pt;height:18pt" o:ole="">
            <v:imagedata r:id="rId72" o:title=""/>
          </v:shape>
          <o:OLEObject Type="Embed" ProgID="Equation.DSMT4" ShapeID="_x0000_i1054" DrawAspect="Content" ObjectID="_1657477833" r:id="rId73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，初值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60" w:dyaOrig="360" w14:anchorId="2374F4B5">
          <v:shape id="_x0000_i1055" type="#_x0000_t75" style="width:12pt;height:18pt" o:ole="">
            <v:imagedata r:id="rId74" o:title=""/>
          </v:shape>
          <o:OLEObject Type="Embed" ProgID="Equation.DSMT4" ShapeID="_x0000_i1055" DrawAspect="Content" ObjectID="_1657477834" r:id="rId75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 xml:space="preserve"> </w:t>
      </w:r>
    </w:p>
    <w:p w14:paraId="08F12892" w14:textId="77777777" w:rsidR="00140041" w:rsidRPr="00FF5A93" w:rsidRDefault="0014004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输出结果：根的近似值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60" w:dyaOrig="360" w14:anchorId="58DC7881">
          <v:shape id="_x0000_i1056" type="#_x0000_t75" style="width:12pt;height:18pt" o:ole="">
            <v:imagedata r:id="rId76" o:title=""/>
          </v:shape>
          <o:OLEObject Type="Embed" ProgID="Equation.DSMT4" ShapeID="_x0000_i1056" DrawAspect="Content" ObjectID="_1657477835" r:id="rId77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和迭代次数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" w:dyaOrig="279" w14:anchorId="1D07C1E9">
          <v:shape id="_x0000_i1057" type="#_x0000_t75" style="width:12pt;height:12pt" o:ole="">
            <v:imagedata r:id="rId78" o:title=""/>
          </v:shape>
          <o:OLEObject Type="Embed" ProgID="Equation.DSMT4" ShapeID="_x0000_i1057" DrawAspect="Content" ObjectID="_1657477836" r:id="rId79"/>
        </w:object>
      </w:r>
    </w:p>
    <w:p w14:paraId="08D8CD52" w14:textId="3E29592B" w:rsidR="00140041" w:rsidRPr="00FF5A93" w:rsidRDefault="0014004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给定方程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60" w:dyaOrig="360" w14:anchorId="4DA6C157">
          <v:shape id="_x0000_i1058" type="#_x0000_t75" style="width:102pt;height:18pt" o:ole="">
            <v:imagedata r:id="rId80" o:title=""/>
          </v:shape>
          <o:OLEObject Type="Embed" ProgID="Equation.DSMT4" ShapeID="_x0000_i1058" DrawAspect="Content" ObjectID="_1657477837" r:id="rId81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，用迭代格式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359" w:dyaOrig="460" w14:anchorId="1153FB34">
          <v:shape id="_x0000_i1059" type="#_x0000_t75" style="width:66pt;height:24pt" o:ole="">
            <v:imagedata r:id="rId82" o:title=""/>
          </v:shape>
          <o:OLEObject Type="Embed" ProgID="Equation.DSMT4" ShapeID="_x0000_i1059" DrawAspect="Content" ObjectID="_1657477838" r:id="rId83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计算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800" w:dyaOrig="360" w14:anchorId="5DD8B023">
          <v:shape id="_x0000_i1060" type="#_x0000_t75" style="width:42pt;height:18pt" o:ole="">
            <v:imagedata r:id="rId84" o:title=""/>
          </v:shape>
          <o:OLEObject Type="Embed" ProgID="Equation.DSMT4" ShapeID="_x0000_i1060" DrawAspect="Content" ObjectID="_1657477839" r:id="rId85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附近的根，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要</w:t>
      </w:r>
      <w:r w:rsidRPr="00FF5A93">
        <w:rPr>
          <w:rFonts w:ascii="微软雅黑 Light" w:eastAsia="微软雅黑 Light" w:hAnsi="微软雅黑 Light"/>
          <w:sz w:val="18"/>
          <w:szCs w:val="20"/>
        </w:rPr>
        <w:t>使计算结果具有四位有效数字，利用估计式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520" w:dyaOrig="620" w14:anchorId="5CEA1C09">
          <v:shape id="_x0000_i1061" type="#_x0000_t75" style="width:126pt;height:30pt" o:ole="">
            <v:imagedata r:id="rId86" o:title=""/>
          </v:shape>
          <o:OLEObject Type="Embed" ProgID="Equation.DSMT4" ShapeID="_x0000_i1061" DrawAspect="Content" ObjectID="_1657477840" r:id="rId87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，或估计式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340" w:dyaOrig="660" w14:anchorId="1C425FA3">
          <v:shape id="_x0000_i1062" type="#_x0000_t75" style="width:120pt;height:30pt" o:ole="">
            <v:imagedata r:id="rId88" o:title=""/>
          </v:shape>
          <o:OLEObject Type="Embed" ProgID="Equation.DSMT4" ShapeID="_x0000_i1062" DrawAspect="Content" ObjectID="_1657477841" r:id="rId89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来</w:t>
      </w:r>
      <w:r w:rsidRPr="00FF5A93">
        <w:rPr>
          <w:rFonts w:ascii="微软雅黑 Light" w:eastAsia="微软雅黑 Light" w:hAnsi="微软雅黑 Light"/>
          <w:sz w:val="18"/>
          <w:szCs w:val="20"/>
        </w:rPr>
        <w:t>判断需要的迭代次数，分别需要迭代多少次？两者是否有冲突？</w:t>
      </w:r>
    </w:p>
    <w:p w14:paraId="534E893B" w14:textId="4ED10872" w:rsidR="00140041" w:rsidRPr="00FF5A93" w:rsidRDefault="00140041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解：</w:t>
      </w:r>
    </w:p>
    <w:p w14:paraId="10B7EFA3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%非线性方程组迭代法</w:t>
      </w:r>
    </w:p>
    <w:p w14:paraId="7B70EDD8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function[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x_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k,i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]=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nonlineDD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x_k,e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</w:t>
      </w:r>
    </w:p>
    <w:p w14:paraId="36616910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%精度e</w:t>
      </w:r>
    </w:p>
    <w:p w14:paraId="52084C60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%x_k1 迭代函数</w:t>
      </w:r>
    </w:p>
    <w:p w14:paraId="2366D63E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x_k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迭代初值</w:t>
      </w:r>
    </w:p>
    <w:p w14:paraId="3B35DA6C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x_kk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迭代近似值</w:t>
      </w:r>
    </w:p>
    <w:p w14:paraId="1C09292B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迭代次数</w:t>
      </w:r>
    </w:p>
    <w:p w14:paraId="267D187C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=1:10000</w:t>
      </w:r>
    </w:p>
    <w:p w14:paraId="282119ED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x_k1=(x_k^2+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1)^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(1/3);</w:t>
      </w:r>
    </w:p>
    <w:p w14:paraId="18EC5A83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 xml:space="preserve">    if abs(x_k1-x_k&lt;e)</w:t>
      </w:r>
    </w:p>
    <w:p w14:paraId="3E591D05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('第%d次迭代\n',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);</w:t>
      </w:r>
    </w:p>
    <w:p w14:paraId="7BBB22F4" w14:textId="51548B40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('x的值%f\n',x_k1);</w:t>
      </w:r>
    </w:p>
    <w:p w14:paraId="5538D82F" w14:textId="336EE873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break;       </w:t>
      </w:r>
    </w:p>
    <w:p w14:paraId="00CA727F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7197296E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x_k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=x_k1;   </w:t>
      </w:r>
    </w:p>
    <w:p w14:paraId="443DE809" w14:textId="29DC25F7" w:rsidR="00140041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‘</w:t>
      </w:r>
    </w:p>
    <w:p w14:paraId="7DA933BE" w14:textId="45E95F9D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505D14B" w14:textId="0022B30C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调用函数：</w:t>
      </w:r>
    </w:p>
    <w:p w14:paraId="4F8AA285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clear</w:t>
      </w:r>
    </w:p>
    <w:p w14:paraId="1489ACE0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clc</w:t>
      </w:r>
      <w:proofErr w:type="spellEnd"/>
    </w:p>
    <w:p w14:paraId="00B9B7B7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%迭代法</w:t>
      </w:r>
    </w:p>
    <w:p w14:paraId="6FC98CA4" w14:textId="434AD916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x_k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=0; 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%初值</w:t>
      </w:r>
    </w:p>
    <w:p w14:paraId="22257361" w14:textId="52C9C2D6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e=0.00005;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%精度</w:t>
      </w:r>
    </w:p>
    <w:p w14:paraId="413AF2A6" w14:textId="75B5C4B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nonlineDD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x_k,e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  </w:t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%调用函数</w:t>
      </w:r>
    </w:p>
    <w:p w14:paraId="1808CC6F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DC764DF" w14:textId="0BC201B5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结果：</w:t>
      </w:r>
    </w:p>
    <w:p w14:paraId="4B22589E" w14:textId="4ACC2CBF" w:rsidR="0029090B" w:rsidRPr="00FF5A93" w:rsidRDefault="000F572D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15DD6B7D" wp14:editId="6A71548D">
            <wp:extent cx="1005927" cy="1173582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8BD0" w14:textId="1628A461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3036E47F" w14:textId="44E8AC03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0B032765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5. 利用数值求积算法计算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999" w:dyaOrig="520" w14:anchorId="1BD5FCB5">
          <v:shape id="_x0000_i1063" type="#_x0000_t75" style="width:48pt;height:24pt" o:ole="">
            <v:imagedata r:id="rId91" o:title=""/>
          </v:shape>
          <o:OLEObject Type="Embed" ProgID="Equation.DSMT4" ShapeID="_x0000_i1063" DrawAspect="Content" ObjectID="_1657477842" r:id="rId92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。</w:t>
      </w:r>
    </w:p>
    <w:p w14:paraId="130AF3C2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（1）利用Romberg算法计算积分。</w:t>
      </w:r>
    </w:p>
    <w:p w14:paraId="26361772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    </w:t>
      </w:r>
      <w:r w:rsidRPr="00FF5A93">
        <w:rPr>
          <w:rFonts w:ascii="微软雅黑 Light" w:eastAsia="微软雅黑 Light" w:hAnsi="微软雅黑 Light"/>
          <w:sz w:val="18"/>
          <w:szCs w:val="20"/>
        </w:rPr>
        <w:t>调用条件：被积函数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540" w:dyaOrig="320" w14:anchorId="7B4C6E83">
          <v:shape id="_x0000_i1064" type="#_x0000_t75" style="width:30pt;height:18pt" o:ole="">
            <v:imagedata r:id="rId93" o:title=""/>
          </v:shape>
          <o:OLEObject Type="Embed" ProgID="Equation.DSMT4" ShapeID="_x0000_i1064" DrawAspect="Content" ObjectID="_1657477843" r:id="rId94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，精度要求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" w:dyaOrig="220" w14:anchorId="3E3891B9">
          <v:shape id="_x0000_i1065" type="#_x0000_t75" style="width:12pt;height:12pt" o:ole="">
            <v:imagedata r:id="rId14" o:title=""/>
          </v:shape>
          <o:OLEObject Type="Embed" ProgID="Equation.DSMT4" ShapeID="_x0000_i1065" DrawAspect="Content" ObjectID="_1657477844" r:id="rId95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。</w:t>
      </w:r>
    </w:p>
    <w:p w14:paraId="042E2C36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    输出结果：定积分的近似值。</w:t>
      </w:r>
    </w:p>
    <w:p w14:paraId="7A62C524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（2）将区间进行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" w:dyaOrig="220" w14:anchorId="1B3B430C">
          <v:shape id="_x0000_i1066" type="#_x0000_t75" style="width:12pt;height:12pt" o:ole="">
            <v:imagedata r:id="rId96" o:title=""/>
          </v:shape>
          <o:OLEObject Type="Embed" ProgID="Equation.DSMT4" ShapeID="_x0000_i1066" DrawAspect="Content" ObjectID="_1657477845" r:id="rId97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等分，每个小区间上利用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60" w:dyaOrig="220" w14:anchorId="4B87D8DC">
          <v:shape id="_x0000_i1067" type="#_x0000_t75" style="width:12pt;height:12pt" o:ole="">
            <v:imagedata r:id="rId98" o:title=""/>
          </v:shape>
          <o:OLEObject Type="Embed" ProgID="Equation.DSMT4" ShapeID="_x0000_i1067" DrawAspect="Content" ObjectID="_1657477846" r:id="rId99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点高斯型求积公式计算。</w:t>
      </w:r>
    </w:p>
    <w:p w14:paraId="3A31F8C1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    </w:t>
      </w:r>
      <w:r w:rsidRPr="00FF5A93">
        <w:rPr>
          <w:rFonts w:ascii="微软雅黑 Light" w:eastAsia="微软雅黑 Light" w:hAnsi="微软雅黑 Light"/>
          <w:sz w:val="18"/>
          <w:szCs w:val="20"/>
        </w:rPr>
        <w:t>调用条件：被积函数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540" w:dyaOrig="320" w14:anchorId="35973DEC">
          <v:shape id="_x0000_i1068" type="#_x0000_t75" style="width:30pt;height:18pt" o:ole="">
            <v:imagedata r:id="rId93" o:title=""/>
          </v:shape>
          <o:OLEObject Type="Embed" ProgID="Equation.DSMT4" ShapeID="_x0000_i1068" DrawAspect="Content" ObjectID="_1657477847" r:id="rId100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，区间等分数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" w:dyaOrig="220" w14:anchorId="062F63F3">
          <v:shape id="_x0000_i1069" type="#_x0000_t75" style="width:12pt;height:12pt" o:ole="">
            <v:imagedata r:id="rId101" o:title=""/>
          </v:shape>
          <o:OLEObject Type="Embed" ProgID="Equation.DSMT4" ShapeID="_x0000_i1069" DrawAspect="Content" ObjectID="_1657477848" r:id="rId102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，每个子区间的高斯点数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60" w:dyaOrig="220" w14:anchorId="631A1341">
          <v:shape id="_x0000_i1070" type="#_x0000_t75" style="width:12pt;height:12pt" o:ole="">
            <v:imagedata r:id="rId103" o:title=""/>
          </v:shape>
          <o:OLEObject Type="Embed" ProgID="Equation.DSMT4" ShapeID="_x0000_i1070" DrawAspect="Content" ObjectID="_1657477849" r:id="rId104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。</w:t>
      </w:r>
    </w:p>
    <w:p w14:paraId="2A20D590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    输出结果：定积分的近似值。</w:t>
      </w:r>
    </w:p>
    <w:p w14:paraId="48ADB9CC" w14:textId="77777777" w:rsidR="0029090B" w:rsidRPr="00FF5A93" w:rsidRDefault="0029090B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给定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100" w:dyaOrig="620" w14:anchorId="7A61845E">
          <v:shape id="_x0000_i1071" type="#_x0000_t75" style="width:54pt;height:30pt" o:ole="">
            <v:imagedata r:id="rId105" o:title=""/>
          </v:shape>
          <o:OLEObject Type="Embed" ProgID="Equation.DSMT4" ShapeID="_x0000_i1071" DrawAspect="Content" ObjectID="_1657477850" r:id="rId106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，利用上述方法进行计算，并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与</w:t>
      </w:r>
      <w:r w:rsidRPr="00FF5A93">
        <w:rPr>
          <w:rFonts w:ascii="微软雅黑 Light" w:eastAsia="微软雅黑 Light" w:hAnsi="微软雅黑 Light"/>
          <w:sz w:val="18"/>
          <w:szCs w:val="20"/>
        </w:rPr>
        <w:t>准确值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20" w:dyaOrig="220" w14:anchorId="0A200F99">
          <v:shape id="_x0000_i1072" type="#_x0000_t75" style="width:12pt;height:12pt;mso-position-horizontal-relative:page;mso-position-vertical-relative:page" o:ole="">
            <v:imagedata r:id="rId107" o:title=""/>
          </v:shape>
          <o:OLEObject Type="Embed" ProgID="Equation.DSMT4" ShapeID="_x0000_i1072" DrawAspect="Content" ObjectID="_1657477851" r:id="rId108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进行比较。</w:t>
      </w:r>
    </w:p>
    <w:p w14:paraId="2D1BBAB2" w14:textId="0D349E11" w:rsidR="0029090B" w:rsidRPr="00FF5A93" w:rsidRDefault="00224C87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解：</w:t>
      </w:r>
    </w:p>
    <w:p w14:paraId="36A0A56D" w14:textId="4A1692F3" w:rsidR="00852A77" w:rsidRPr="00FF5A93" w:rsidRDefault="00852A77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（1）：</w:t>
      </w:r>
    </w:p>
    <w:p w14:paraId="3AA140B1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romberg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求积函数</w:t>
      </w:r>
    </w:p>
    <w:p w14:paraId="573B8B75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function[R]=Romberg5(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f,a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,b,e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</w:t>
      </w:r>
    </w:p>
    <w:p w14:paraId="2261FA72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%被积函数f</w:t>
      </w:r>
    </w:p>
    <w:p w14:paraId="23D1B352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>%精度e</w:t>
      </w:r>
    </w:p>
    <w:p w14:paraId="3ED90457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%a  x的左区间</w:t>
      </w:r>
    </w:p>
    <w:p w14:paraId="2688563F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%b  x的右区间</w:t>
      </w:r>
    </w:p>
    <w:p w14:paraId="57618427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romberg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表</w:t>
      </w:r>
    </w:p>
    <w:p w14:paraId="5317C121" w14:textId="59488BB4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n=1;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%区间二分次数</w:t>
      </w:r>
    </w:p>
    <w:p w14:paraId="5158FD95" w14:textId="788B7D6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while 1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%在此谨代表多次二分，在后面的判断中止循环</w:t>
      </w:r>
    </w:p>
    <w:p w14:paraId="5E051ADD" w14:textId="4F244F88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R=zeros([n+1,n+1]);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%生成（n+1)(n+1)的0矩阵</w:t>
      </w:r>
    </w:p>
    <w:p w14:paraId="04E4730B" w14:textId="36181CC8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R(1,1)=(b-a)/2*(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feval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f,a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feval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f,b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));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%初始值2点梯形公式</w:t>
      </w:r>
    </w:p>
    <w:p w14:paraId="4B1E2FE8" w14:textId="7D02C6CE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=1:n           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%按照公式计算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romberg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表</w:t>
      </w:r>
    </w:p>
    <w:p w14:paraId="6020B8FC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h=(b-a)/2^i;</w:t>
      </w:r>
    </w:p>
    <w:p w14:paraId="6265965A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s=0;</w:t>
      </w:r>
    </w:p>
    <w:p w14:paraId="6E45EFBB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for k=1:2^(i-1)</w:t>
      </w:r>
    </w:p>
    <w:p w14:paraId="0C0ACE80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 s=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s+feval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f,a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+(2*k-1)*h);   %复化体形递推公式-7-21的求和项</w:t>
      </w:r>
    </w:p>
    <w:p w14:paraId="15A0B7D4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end</w:t>
      </w:r>
    </w:p>
    <w:p w14:paraId="51B903C0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R(i+1,1)=R(i,1)/2+h*s;          %Tn复化体形递推公式-7-21</w:t>
      </w:r>
    </w:p>
    <w:p w14:paraId="41D1BE62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26818314" w14:textId="0F96D018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for j=1:n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%计算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romberg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表的其他列</w:t>
      </w:r>
    </w:p>
    <w:p w14:paraId="518E6910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fac=1/(4^j-1);</w:t>
      </w:r>
    </w:p>
    <w:p w14:paraId="5F6159A3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for m=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j:n</w:t>
      </w:r>
      <w:proofErr w:type="spellEnd"/>
      <w:proofErr w:type="gramEnd"/>
    </w:p>
    <w:p w14:paraId="34B89F5A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 R(m+1,j+1)=R(m+1,j)+fac*(R(m+1,j)-R(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m,j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));  %Tm（k)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romberg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求积算法 4.11 </w:t>
      </w:r>
    </w:p>
    <w:p w14:paraId="29C61112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end</w:t>
      </w:r>
    </w:p>
    <w:p w14:paraId="2E899D0E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705B00CB" w14:textId="492CC822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if(abs(R(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n,n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)-R(n+1,n+1)))&lt;e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%当精度满足要求退出循环</w:t>
      </w:r>
    </w:p>
    <w:p w14:paraId="6E3A5C5C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break;</w:t>
      </w:r>
    </w:p>
    <w:p w14:paraId="4FF635EC" w14:textId="77777777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337F8C5B" w14:textId="7F1800FE" w:rsidR="007C328A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n=n+1;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%未达到指定精度，继续二分</w:t>
      </w:r>
    </w:p>
    <w:p w14:paraId="0EF38DB0" w14:textId="462C8023" w:rsidR="00852A77" w:rsidRPr="00FF5A93" w:rsidRDefault="007C328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343C8962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19B92401" w14:textId="00FD967E" w:rsidR="007C328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************************************************************************************************************************************************************************************************</w:t>
      </w:r>
    </w:p>
    <w:p w14:paraId="0CD44374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1BF3D360" w14:textId="1B8307F0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（2）</w:t>
      </w:r>
    </w:p>
    <w:p w14:paraId="64FDDB31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%高斯求积函数</w:t>
      </w:r>
    </w:p>
    <w:p w14:paraId="79CED624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[]=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Gauss_5(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f,a,b,n,m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</w:t>
      </w:r>
    </w:p>
    <w:p w14:paraId="0EFA2023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%被积函数f</w:t>
      </w:r>
    </w:p>
    <w:p w14:paraId="2CAF9856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%精度e</w:t>
      </w:r>
    </w:p>
    <w:p w14:paraId="6773E8DE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%a  x的左区间</w:t>
      </w:r>
    </w:p>
    <w:p w14:paraId="64B96D61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%b  x的右区间</w:t>
      </w:r>
    </w:p>
    <w:p w14:paraId="38A60F2F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%n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n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等分</w:t>
      </w:r>
    </w:p>
    <w:p w14:paraId="55A15BF5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%m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m</w:t>
      </w:r>
      <w:proofErr w:type="spellEnd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个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高斯点</w:t>
      </w:r>
    </w:p>
    <w:p w14:paraId="2A51B6B3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1BDAABB3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K1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0];</w:t>
      </w:r>
    </w:p>
    <w:p w14:paraId="2EF9AE1F" w14:textId="4411BC52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K2=[0.5773503  -0.5773503];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  <w:t xml:space="preserve"> </w:t>
      </w:r>
      <w:r w:rsidRPr="00FF5A93">
        <w:rPr>
          <w:rFonts w:ascii="微软雅黑 Light" w:eastAsia="微软雅黑 Light" w:hAnsi="微软雅黑 Light"/>
          <w:sz w:val="18"/>
          <w:szCs w:val="20"/>
        </w:rPr>
        <w:t>%组成高斯求积节点数和系数表</w:t>
      </w:r>
    </w:p>
    <w:p w14:paraId="3B99A8AA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K3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-0.7745967 0 0.7745967];</w:t>
      </w:r>
    </w:p>
    <w:p w14:paraId="10E84D97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>K4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-0.8611363 -0.3399810  0.3399810 0.8611363];</w:t>
      </w:r>
    </w:p>
    <w:p w14:paraId="3AF54670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W1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2];</w:t>
      </w:r>
    </w:p>
    <w:p w14:paraId="6E9C1372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W2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  1];</w:t>
      </w:r>
    </w:p>
    <w:p w14:paraId="74A2F7AB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W3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0.5555556 0.8888889 0.5555556];</w:t>
      </w:r>
    </w:p>
    <w:p w14:paraId="2B0453AF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W4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=[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0.3478548 0.6521452  0.6521452  0.3478548 ];</w:t>
      </w:r>
    </w:p>
    <w:p w14:paraId="600B1E17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58E3711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switch (m)</w:t>
      </w:r>
    </w:p>
    <w:p w14:paraId="5BE3516E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case 1 </w:t>
      </w:r>
    </w:p>
    <w:p w14:paraId="3AB7C307" w14:textId="2659FDDA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=K1;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%高斯点</w:t>
      </w:r>
    </w:p>
    <w:p w14:paraId="36C1A3C2" w14:textId="03B247C1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=W1;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%g高斯系数</w:t>
      </w:r>
    </w:p>
    <w:p w14:paraId="3DB41681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</w:t>
      </w:r>
    </w:p>
    <w:p w14:paraId="40D02236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case 2 </w:t>
      </w:r>
    </w:p>
    <w:p w14:paraId="0BBD592C" w14:textId="113B695D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=K2;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%高斯点</w:t>
      </w:r>
    </w:p>
    <w:p w14:paraId="7A12A182" w14:textId="01BEF022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=W2;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%g高斯系数</w:t>
      </w:r>
    </w:p>
    <w:p w14:paraId="37CADEBB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</w:t>
      </w:r>
    </w:p>
    <w:p w14:paraId="7CCF71FD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case 3 </w:t>
      </w:r>
    </w:p>
    <w:p w14:paraId="3D54F0BE" w14:textId="7B2A8253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=K3;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%高斯点</w:t>
      </w:r>
    </w:p>
    <w:p w14:paraId="7EA49059" w14:textId="4D246476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=W3;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%g高斯系数</w:t>
      </w:r>
    </w:p>
    <w:p w14:paraId="0A4292AF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 </w:t>
      </w:r>
    </w:p>
    <w:p w14:paraId="3701E9DD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case 4 </w:t>
      </w:r>
    </w:p>
    <w:p w14:paraId="5F759627" w14:textId="25A04AA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=K4;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%高斯点</w:t>
      </w:r>
    </w:p>
    <w:p w14:paraId="3D0E5253" w14:textId="5F59CF41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=W4;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%g高斯系数</w:t>
      </w:r>
    </w:p>
    <w:p w14:paraId="6979132A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  </w:t>
      </w:r>
    </w:p>
    <w:p w14:paraId="64E12A5E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otherwise</w:t>
      </w:r>
    </w:p>
    <w:p w14:paraId="2D233882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('超出高斯节点系数表范围，请重新选点（点数在1-4范围内）\n' );</w:t>
      </w:r>
    </w:p>
    <w:p w14:paraId="3B3B9D55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790F9201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65611F2E" w14:textId="574C9B33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h=abs((b-a)/n);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%部分步长</w:t>
      </w:r>
    </w:p>
    <w:p w14:paraId="59F61A6D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x=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a: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h:b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;</w:t>
      </w:r>
    </w:p>
    <w:p w14:paraId="5160A4F5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1:length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(x)-1</w:t>
      </w:r>
    </w:p>
    <w:p w14:paraId="03A53149" w14:textId="10C75208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points = h/2*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GaussP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+(x(i+1)+x(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))/2;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  <w:t xml:space="preserve"> </w:t>
      </w:r>
      <w:r w:rsidRPr="00FF5A93">
        <w:rPr>
          <w:rFonts w:ascii="微软雅黑 Light" w:eastAsia="微软雅黑 Light" w:hAnsi="微软雅黑 Light"/>
          <w:sz w:val="18"/>
          <w:szCs w:val="20"/>
        </w:rPr>
        <w:t>%区间变换</w:t>
      </w:r>
    </w:p>
    <w:p w14:paraId="73606EAB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ff(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)=0;</w:t>
      </w:r>
    </w:p>
    <w:p w14:paraId="55829C51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for k=1:m</w:t>
      </w:r>
    </w:p>
    <w:p w14:paraId="0EB3B58E" w14:textId="45E763D2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    ff(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)=ff(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)+h/2*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feval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f,points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(k))*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GaussA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(k);  %高斯求积公式</w:t>
      </w:r>
    </w:p>
    <w:p w14:paraId="1F48D22B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end</w:t>
      </w:r>
    </w:p>
    <w:p w14:paraId="47B37D55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4BDC0B2E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result=sum(ff)</w:t>
      </w:r>
    </w:p>
    <w:p w14:paraId="53A5D3BA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1BB8759E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EC62B4D" w14:textId="2DFD559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************************************************************************************************************************************************************************************************</w:t>
      </w:r>
    </w:p>
    <w:p w14:paraId="11EFAE0F" w14:textId="77777777" w:rsidR="00047CE9" w:rsidRPr="00FF5A93" w:rsidRDefault="00047CE9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02DF35E2" w14:textId="77777777" w:rsidR="00047CE9" w:rsidRPr="00FF5A93" w:rsidRDefault="00047CE9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07FDA774" w14:textId="32F52D7F" w:rsidR="00852A77" w:rsidRPr="00FF5A93" w:rsidRDefault="00852A77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函数调用：</w:t>
      </w:r>
    </w:p>
    <w:p w14:paraId="3940E316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>clc</w:t>
      </w:r>
      <w:proofErr w:type="spellEnd"/>
    </w:p>
    <w:p w14:paraId="09549BF0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clear</w:t>
      </w:r>
    </w:p>
    <w:p w14:paraId="0DEEEA9B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1AAFA6D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%利用Romberg算法计算积分</w:t>
      </w:r>
    </w:p>
    <w:p w14:paraId="3755F154" w14:textId="5C1E59A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f=@(x)4/(1+x^2);       </w:t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%被积函数f</w:t>
      </w:r>
    </w:p>
    <w:p w14:paraId="7717F329" w14:textId="032FCED4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a=0;    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%a  x的左区间</w:t>
      </w:r>
    </w:p>
    <w:p w14:paraId="6CD86F51" w14:textId="3E90EC84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b=1;    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%b  x的右区间</w:t>
      </w:r>
    </w:p>
    <w:p w14:paraId="46336758" w14:textId="58CE5A92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e=0.00001;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  <w:t xml:space="preserve">  </w:t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%精度e</w:t>
      </w:r>
    </w:p>
    <w:p w14:paraId="3D106A9E" w14:textId="56BC46F6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n=10;   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%10的步长</w:t>
      </w:r>
    </w:p>
    <w:p w14:paraId="39D70C76" w14:textId="0FFB3000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m=3;        </w:t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254257" w:rsidRPr="00FF5A93">
        <w:rPr>
          <w:rFonts w:ascii="微软雅黑 Light" w:eastAsia="微软雅黑 Light" w:hAnsi="微软雅黑 Light"/>
          <w:sz w:val="18"/>
          <w:szCs w:val="20"/>
        </w:rPr>
        <w:tab/>
        <w:t xml:space="preserve">  </w:t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%3个高斯点</w:t>
      </w:r>
    </w:p>
    <w:p w14:paraId="0A05D546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%调用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romberg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函数</w:t>
      </w:r>
    </w:p>
    <w:p w14:paraId="1CD3A012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romberg</w:t>
      </w:r>
      <w:proofErr w:type="spellEnd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求值表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')</w:t>
      </w:r>
    </w:p>
    <w:p w14:paraId="7DB08A82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Romberg5(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f,a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,b,e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</w:t>
      </w:r>
    </w:p>
    <w:p w14:paraId="78BE915D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%调用高斯勒让德积分函数</w:t>
      </w:r>
    </w:p>
    <w:p w14:paraId="41DB8B9B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('高斯勒让德积分函数结果')</w:t>
      </w:r>
    </w:p>
    <w:p w14:paraId="1E8785AA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Gauss_5(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f,a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,b,n,m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)</w:t>
      </w:r>
    </w:p>
    <w:p w14:paraId="501F81C1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%pi的值</w:t>
      </w:r>
    </w:p>
    <w:p w14:paraId="63C1AF63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fprintf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('pi的值')</w:t>
      </w:r>
    </w:p>
    <w:p w14:paraId="187266D9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pi</w:t>
      </w:r>
    </w:p>
    <w:p w14:paraId="77E04C4D" w14:textId="77777777" w:rsidR="0052087A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66BB3761" w14:textId="37486E0A" w:rsidR="00852A77" w:rsidRPr="00FF5A93" w:rsidRDefault="00852A77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49C8E2EC" w14:textId="3AB65E29" w:rsidR="00852A77" w:rsidRPr="00FF5A93" w:rsidRDefault="00852A77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结果：</w:t>
      </w:r>
    </w:p>
    <w:p w14:paraId="70B23B63" w14:textId="2B71837B" w:rsidR="00852A77" w:rsidRPr="00FF5A93" w:rsidRDefault="0052087A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noProof/>
          <w:sz w:val="18"/>
          <w:szCs w:val="20"/>
        </w:rPr>
        <w:drawing>
          <wp:inline distT="0" distB="0" distL="0" distR="0" wp14:anchorId="12CFBF21" wp14:editId="46E41D5E">
            <wp:extent cx="3528366" cy="3497883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CD17" w14:textId="3E41C92B" w:rsidR="007461F0" w:rsidRDefault="007461F0" w:rsidP="00852A77"/>
    <w:p w14:paraId="7CCF39FA" w14:textId="34F03756" w:rsidR="007461F0" w:rsidRDefault="007461F0" w:rsidP="00852A77"/>
    <w:p w14:paraId="7E87C078" w14:textId="18F35883" w:rsidR="007461F0" w:rsidRDefault="007461F0" w:rsidP="00852A77"/>
    <w:p w14:paraId="1F5A69D2" w14:textId="77777777" w:rsidR="00254257" w:rsidRDefault="00254257" w:rsidP="00852A77"/>
    <w:p w14:paraId="2809BE22" w14:textId="77777777" w:rsidR="007461F0" w:rsidRPr="00FF5A93" w:rsidRDefault="007461F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lastRenderedPageBreak/>
        <w:t>6. 给定常微分方程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380" w:dyaOrig="760" w14:anchorId="7D5C1275">
          <v:shape id="_x0000_i1073" type="#_x0000_t75" style="width:120pt;height:36pt" o:ole="">
            <v:imagedata r:id="rId110" o:title=""/>
          </v:shape>
          <o:OLEObject Type="Embed" ProgID="Equation.DSMT4" ShapeID="_x0000_i1073" DrawAspect="Content" ObjectID="_1657477852" r:id="rId111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</w:t>
      </w:r>
    </w:p>
    <w:p w14:paraId="18CFE8FC" w14:textId="77777777" w:rsidR="007461F0" w:rsidRPr="00FF5A93" w:rsidRDefault="007461F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（1）给出Runge-</w:t>
      </w:r>
      <w:proofErr w:type="spellStart"/>
      <w:r w:rsidRPr="00FF5A93">
        <w:rPr>
          <w:rFonts w:ascii="微软雅黑 Light" w:eastAsia="微软雅黑 Light" w:hAnsi="微软雅黑 Light" w:hint="eastAsia"/>
          <w:sz w:val="18"/>
          <w:szCs w:val="20"/>
        </w:rPr>
        <w:t>Kutta</w:t>
      </w:r>
      <w:proofErr w:type="spellEnd"/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4阶算法的通用程序。</w:t>
      </w:r>
    </w:p>
    <w:p w14:paraId="7B29BBB9" w14:textId="77777777" w:rsidR="007461F0" w:rsidRPr="00FF5A93" w:rsidRDefault="007461F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（2）给出Adams显式4阶公式的通用程序（初值由Runge-</w:t>
      </w:r>
      <w:proofErr w:type="spellStart"/>
      <w:r w:rsidRPr="00FF5A93">
        <w:rPr>
          <w:rFonts w:ascii="微软雅黑 Light" w:eastAsia="微软雅黑 Light" w:hAnsi="微软雅黑 Light" w:hint="eastAsia"/>
          <w:sz w:val="18"/>
          <w:szCs w:val="20"/>
        </w:rPr>
        <w:t>Kutta</w:t>
      </w:r>
      <w:proofErr w:type="spellEnd"/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4阶算法提供）。</w:t>
      </w:r>
    </w:p>
    <w:p w14:paraId="0B13A08C" w14:textId="77777777" w:rsidR="007461F0" w:rsidRPr="00FF5A93" w:rsidRDefault="007461F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调用条件：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760" w:dyaOrig="320" w14:anchorId="503D17F3">
          <v:shape id="_x0000_i1074" type="#_x0000_t75" style="width:36pt;height:18pt" o:ole="">
            <v:imagedata r:id="rId112" o:title=""/>
          </v:shape>
          <o:OLEObject Type="Embed" ProgID="Equation.DSMT4" ShapeID="_x0000_i1074" DrawAspect="Content" ObjectID="_1657477853" r:id="rId113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，区间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540" w:dyaOrig="320" w14:anchorId="52CCB272">
          <v:shape id="_x0000_i1075" type="#_x0000_t75" style="width:30pt;height:18pt" o:ole="">
            <v:imagedata r:id="rId114" o:title=""/>
          </v:shape>
          <o:OLEObject Type="Embed" ProgID="Equation.DSMT4" ShapeID="_x0000_i1075" DrawAspect="Content" ObjectID="_1657477854" r:id="rId115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，初值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79" w:dyaOrig="360" w14:anchorId="11E6B235">
          <v:shape id="_x0000_i1076" type="#_x0000_t75" style="width:12pt;height:18pt" o:ole="">
            <v:imagedata r:id="rId116" o:title=""/>
          </v:shape>
          <o:OLEObject Type="Embed" ProgID="Equation.DSMT4" ShapeID="_x0000_i1076" DrawAspect="Content" ObjectID="_1657477855" r:id="rId117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，步长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200" w:dyaOrig="279" w14:anchorId="5A4F5938">
          <v:shape id="_x0000_i1077" type="#_x0000_t75" style="width:12pt;height:12pt" o:ole="">
            <v:imagedata r:id="rId118" o:title=""/>
          </v:shape>
          <o:OLEObject Type="Embed" ProgID="Equation.DSMT4" ShapeID="_x0000_i1077" DrawAspect="Content" ObjectID="_1657477856" r:id="rId119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。</w:t>
      </w:r>
    </w:p>
    <w:p w14:paraId="0B02C38D" w14:textId="77777777" w:rsidR="007461F0" w:rsidRPr="00FF5A93" w:rsidRDefault="007461F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 xml:space="preserve">    输出结果：节点处函数的近似值。</w:t>
      </w:r>
    </w:p>
    <w:p w14:paraId="04149D8A" w14:textId="77777777" w:rsidR="007461F0" w:rsidRPr="00FF5A93" w:rsidRDefault="007461F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针对初值问题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3260" w:dyaOrig="1040" w14:anchorId="311E9B80">
          <v:shape id="_x0000_i1078" type="#_x0000_t75" style="width:162pt;height:54pt" o:ole="">
            <v:imagedata r:id="rId120" o:title=""/>
          </v:shape>
          <o:OLEObject Type="Embed" ProgID="Equation.DSMT4" ShapeID="_x0000_i1078" DrawAspect="Content" ObjectID="_1657477857" r:id="rId121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，分别取步长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840" w:dyaOrig="320" w14:anchorId="7E405563">
          <v:shape id="_x0000_i1079" type="#_x0000_t75" style="width:90pt;height:18pt" o:ole="">
            <v:imagedata r:id="rId122" o:title=""/>
          </v:shape>
          <o:OLEObject Type="Embed" ProgID="Equation.DSMT4" ShapeID="_x0000_i1079" DrawAspect="Content" ObjectID="_1657477858" r:id="rId123"/>
        </w:objec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计算各点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680" w:dyaOrig="360" w14:anchorId="0518B9A5">
          <v:shape id="_x0000_i1080" type="#_x0000_t75" style="width:36pt;height:18pt" o:ole="">
            <v:imagedata r:id="rId124" o:title=""/>
          </v:shape>
          <o:OLEObject Type="Embed" ProgID="Equation.DSMT4" ShapeID="_x0000_i1080" DrawAspect="Content" ObjectID="_1657477859" r:id="rId125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（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280" w:dyaOrig="320" w14:anchorId="20969A07">
          <v:shape id="_x0000_i1081" type="#_x0000_t75" style="width:66pt;height:18pt" o:ole="">
            <v:imagedata r:id="rId126" o:title=""/>
          </v:shape>
          <o:OLEObject Type="Embed" ProgID="Equation.DSMT4" ShapeID="_x0000_i1081" DrawAspect="Content" ObjectID="_1657477860" r:id="rId127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）的值</w:t>
      </w:r>
      <w:r w:rsidRPr="00FF5A93">
        <w:rPr>
          <w:rFonts w:ascii="微软雅黑 Light" w:eastAsia="微软雅黑 Light" w:hAnsi="微软雅黑 Light" w:hint="eastAsia"/>
          <w:sz w:val="18"/>
          <w:szCs w:val="20"/>
        </w:rPr>
        <w:t>，并与准确值</w:t>
      </w:r>
      <w:r w:rsidRPr="00FF5A93">
        <w:rPr>
          <w:rFonts w:ascii="微软雅黑 Light" w:eastAsia="微软雅黑 Light" w:hAnsi="微软雅黑 Light"/>
          <w:sz w:val="18"/>
          <w:szCs w:val="20"/>
        </w:rPr>
        <w:object w:dxaOrig="1760" w:dyaOrig="620" w14:anchorId="4C9FC307">
          <v:shape id="_x0000_i1082" type="#_x0000_t75" style="width:90pt;height:30pt" o:ole="">
            <v:imagedata r:id="rId128" o:title=""/>
          </v:shape>
          <o:OLEObject Type="Embed" ProgID="Equation.DSMT4" ShapeID="_x0000_i1082" DrawAspect="Content" ObjectID="_1657477861" r:id="rId129"/>
        </w:object>
      </w:r>
      <w:r w:rsidRPr="00FF5A93">
        <w:rPr>
          <w:rFonts w:ascii="微软雅黑 Light" w:eastAsia="微软雅黑 Light" w:hAnsi="微软雅黑 Light"/>
          <w:sz w:val="18"/>
          <w:szCs w:val="20"/>
        </w:rPr>
        <w:t>比较，解释其中的数学现象。</w:t>
      </w:r>
    </w:p>
    <w:p w14:paraId="60C4EA44" w14:textId="2C7A0444" w:rsidR="007461F0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解：</w:t>
      </w:r>
    </w:p>
    <w:p w14:paraId="60026A63" w14:textId="2B253CEC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（1）</w:t>
      </w:r>
    </w:p>
    <w:p w14:paraId="49A6E318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%4阶龙格库塔函数</w:t>
      </w:r>
    </w:p>
    <w:p w14:paraId="2262E045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function[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x,y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]=rungekutta6(f,y0,x0,xn,hh)</w:t>
      </w:r>
    </w:p>
    <w:p w14:paraId="464274A8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%f 函数句柄</w:t>
      </w:r>
    </w:p>
    <w:p w14:paraId="7E8236B5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%y0初始值</w:t>
      </w:r>
    </w:p>
    <w:p w14:paraId="6479AA40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%计算范围x0-xn</w:t>
      </w:r>
    </w:p>
    <w:p w14:paraId="2A8533B1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步长</w:t>
      </w:r>
    </w:p>
    <w:p w14:paraId="531CC9FE" w14:textId="326D214E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x=x0:hh:xn;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%计算节点</w:t>
      </w:r>
    </w:p>
    <w:p w14:paraId="127DF410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y(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1)=y0;</w:t>
      </w:r>
    </w:p>
    <w:p w14:paraId="0508B4AD" w14:textId="79784BBD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N=length(x);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%节点数</w:t>
      </w:r>
    </w:p>
    <w:p w14:paraId="3A08006E" w14:textId="16FE9829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k=1:N-1 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%龙格库塔函数公式</w:t>
      </w:r>
    </w:p>
    <w:p w14:paraId="60053C8C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kk(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f(x(k),y(k));</w:t>
      </w:r>
    </w:p>
    <w:p w14:paraId="43F0B6BA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kk(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2)=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f(x(k)+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/2,y(k)+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/2*kk(1));</w:t>
      </w:r>
    </w:p>
    <w:p w14:paraId="049EDEAE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kk(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3)=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f(x(k)+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/2,y(k)+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/2*kk(2));</w:t>
      </w:r>
    </w:p>
    <w:p w14:paraId="5DD17C45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kk(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4)=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f(x(k)+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hh,y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(k)+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*kk(3));</w:t>
      </w:r>
    </w:p>
    <w:p w14:paraId="489952B6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y(k+1)=y(k)+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/6*(kk(1)+2*kk(2)+2*kk(3)+kk(4)); %四级四阶Runge-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Kutta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公式</w:t>
      </w:r>
    </w:p>
    <w:p w14:paraId="3D06DC52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4E9EE1DC" w14:textId="726FFCA5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4D3C301E" w14:textId="77777777" w:rsidR="00816210" w:rsidRPr="00FF5A93" w:rsidRDefault="008162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4457C9F1" w14:textId="79B1824A" w:rsidR="00816210" w:rsidRPr="00FF5A93" w:rsidRDefault="008162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************************************************************************************************************************************************************************************************</w:t>
      </w:r>
    </w:p>
    <w:p w14:paraId="6720CD5D" w14:textId="77777777" w:rsidR="00816210" w:rsidRPr="00FF5A93" w:rsidRDefault="008162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66C5307B" w14:textId="190EC824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（2）</w:t>
      </w:r>
    </w:p>
    <w:p w14:paraId="19CEEC81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%adams4阶函数</w:t>
      </w:r>
    </w:p>
    <w:p w14:paraId="3253D98B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function[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]=adams6(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f,yy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,x0,xn,hh)</w:t>
      </w:r>
    </w:p>
    <w:p w14:paraId="55CD8AAD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%f 函数句柄</w:t>
      </w:r>
    </w:p>
    <w:p w14:paraId="494DFF3D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%y0初始值</w:t>
      </w:r>
    </w:p>
    <w:p w14:paraId="5045B2AE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%计算范围x0-xn</w:t>
      </w:r>
    </w:p>
    <w:p w14:paraId="1CE4B027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步长</w:t>
      </w:r>
    </w:p>
    <w:p w14:paraId="0C469413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x=x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0:hh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:xn;</w:t>
      </w:r>
    </w:p>
    <w:p w14:paraId="0AAB5075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n=length(x);</w:t>
      </w:r>
    </w:p>
    <w:p w14:paraId="693A4AC7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for 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i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4:n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-2</w:t>
      </w:r>
    </w:p>
    <w:p w14:paraId="7C53AFEC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    yy(i+1)=yy(i)+(hh/24)*(55*f(x(i),yy(i))-59*f(x(i-1),yy(i-1))+37*f(x(i-2),yy(i-2))-9*f(x(i-3),yy(i-3)));</w:t>
      </w:r>
    </w:p>
    <w:p w14:paraId="3190E5B3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53EC404D" w14:textId="56908D63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end</w:t>
      </w:r>
    </w:p>
    <w:p w14:paraId="028CE669" w14:textId="77777777" w:rsidR="00816210" w:rsidRPr="00FF5A93" w:rsidRDefault="008162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5F9CDBC3" w14:textId="174B6BEC" w:rsidR="00D005B4" w:rsidRPr="00FF5A93" w:rsidRDefault="008162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************************************************************************************************************************************************************************************************</w:t>
      </w:r>
    </w:p>
    <w:p w14:paraId="6CB428DD" w14:textId="77777777" w:rsidR="00816210" w:rsidRPr="00FF5A93" w:rsidRDefault="008162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7F50E697" w14:textId="4377F9BA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t>调用：</w:t>
      </w:r>
    </w:p>
    <w:p w14:paraId="065A1005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clc</w:t>
      </w:r>
      <w:proofErr w:type="spellEnd"/>
    </w:p>
    <w:p w14:paraId="48253B20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clear</w:t>
      </w:r>
    </w:p>
    <w:p w14:paraId="575A1403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 题目</w:t>
      </w:r>
    </w:p>
    <w:p w14:paraId="35BEABAE" w14:textId="6069816D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f=@(x,y) -30*y+30*(x^2)+2*x;    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%f 函数句柄</w:t>
      </w:r>
    </w:p>
    <w:p w14:paraId="6ECCFDF6" w14:textId="73D3544C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y0=1/3;           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%y0初始值</w:t>
      </w:r>
    </w:p>
    <w:p w14:paraId="4937B8B5" w14:textId="4C488F84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 xml:space="preserve">x0=0;             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%计算范围x0-xn</w:t>
      </w:r>
    </w:p>
    <w:p w14:paraId="79B5D8C8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xn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=1;</w:t>
      </w:r>
    </w:p>
    <w:p w14:paraId="504A797A" w14:textId="1FA374BF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=0.005;           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hh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 步长</w:t>
      </w:r>
    </w:p>
    <w:p w14:paraId="54230ADF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%调用4阶龙格库塔函数</w:t>
      </w:r>
    </w:p>
    <w:p w14:paraId="5F64E6C6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figure(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1)</w:t>
      </w:r>
    </w:p>
    <w:p w14:paraId="3CF62AFF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[</w:t>
      </w:r>
      <w:proofErr w:type="spellStart"/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x,y</w:t>
      </w:r>
      <w:proofErr w:type="spellEnd"/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]=rungekutta6(f,y0,x0,xn,hh);</w:t>
      </w:r>
    </w:p>
    <w:p w14:paraId="4ADC5626" w14:textId="5CC27AD5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plot(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x,y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,'.',x,1/3*(exp(-30*x))+x.^2,'r-.d')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%绘制数值解与解析解</w:t>
      </w:r>
    </w:p>
    <w:p w14:paraId="01E1BDA9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legend('数值解','解析解','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Location','northwest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')</w:t>
      </w:r>
    </w:p>
    <w:p w14:paraId="4C35A54E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title('4阶龙格库塔函数计算结果与解析解比较')</w:t>
      </w:r>
    </w:p>
    <w:p w14:paraId="411381EC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</w:p>
    <w:p w14:paraId="246C0A63" w14:textId="2BEF271B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 xml:space="preserve">=zeros(1,length(x0:hh:xn));   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adams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初值调用龙格库塔函数</w:t>
      </w:r>
    </w:p>
    <w:p w14:paraId="5FD72EA9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1)=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y(1);</w:t>
      </w:r>
    </w:p>
    <w:p w14:paraId="5D25FA29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2)=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y(2);</w:t>
      </w:r>
    </w:p>
    <w:p w14:paraId="14FADEE6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3)=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y(3);</w:t>
      </w:r>
    </w:p>
    <w:p w14:paraId="7745D586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4)=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y(4);</w:t>
      </w:r>
    </w:p>
    <w:p w14:paraId="4D1D69D1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%调用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adams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显示4阶函数</w:t>
      </w:r>
    </w:p>
    <w:p w14:paraId="7C7165BE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[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yy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]=adams6(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f,yy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,x0,xn,hh);</w:t>
      </w:r>
    </w:p>
    <w:p w14:paraId="25591CAA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figure(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>2)</w:t>
      </w:r>
    </w:p>
    <w:p w14:paraId="66AD7C4C" w14:textId="10BBF59A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plot(</w:t>
      </w:r>
      <w:proofErr w:type="gramStart"/>
      <w:r w:rsidRPr="00FF5A93">
        <w:rPr>
          <w:rFonts w:ascii="微软雅黑 Light" w:eastAsia="微软雅黑 Light" w:hAnsi="微软雅黑 Light"/>
          <w:sz w:val="18"/>
          <w:szCs w:val="20"/>
        </w:rPr>
        <w:t>x,yy</w:t>
      </w:r>
      <w:proofErr w:type="gramEnd"/>
      <w:r w:rsidRPr="00FF5A93">
        <w:rPr>
          <w:rFonts w:ascii="微软雅黑 Light" w:eastAsia="微软雅黑 Light" w:hAnsi="微软雅黑 Light"/>
          <w:sz w:val="18"/>
          <w:szCs w:val="20"/>
        </w:rPr>
        <w:t xml:space="preserve">,'.',x,1/3*(exp(-30*x))+x.^2,'r-.d') </w:t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AB7848" w:rsidRPr="00FF5A93">
        <w:rPr>
          <w:rFonts w:ascii="微软雅黑 Light" w:eastAsia="微软雅黑 Light" w:hAnsi="微软雅黑 Light"/>
          <w:sz w:val="18"/>
          <w:szCs w:val="20"/>
        </w:rPr>
        <w:tab/>
      </w:r>
      <w:r w:rsidR="00EB2B4B">
        <w:rPr>
          <w:rFonts w:ascii="微软雅黑 Light" w:eastAsia="微软雅黑 Light" w:hAnsi="微软雅黑 Light"/>
          <w:sz w:val="18"/>
          <w:szCs w:val="20"/>
        </w:rPr>
        <w:tab/>
      </w:r>
      <w:r w:rsidRPr="00FF5A93">
        <w:rPr>
          <w:rFonts w:ascii="微软雅黑 Light" w:eastAsia="微软雅黑 Light" w:hAnsi="微软雅黑 Light"/>
          <w:sz w:val="18"/>
          <w:szCs w:val="20"/>
        </w:rPr>
        <w:t>%绘制数值解与解析解</w:t>
      </w:r>
    </w:p>
    <w:p w14:paraId="288667F2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legend('数值解','解析解','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Location','northwest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')</w:t>
      </w:r>
    </w:p>
    <w:p w14:paraId="474E7DD0" w14:textId="77777777" w:rsidR="00D005B4" w:rsidRPr="00FF5A93" w:rsidRDefault="00D005B4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title('</w:t>
      </w:r>
      <w:proofErr w:type="spellStart"/>
      <w:r w:rsidRPr="00FF5A93">
        <w:rPr>
          <w:rFonts w:ascii="微软雅黑 Light" w:eastAsia="微软雅黑 Light" w:hAnsi="微软雅黑 Light"/>
          <w:sz w:val="18"/>
          <w:szCs w:val="20"/>
        </w:rPr>
        <w:t>adams</w:t>
      </w:r>
      <w:proofErr w:type="spellEnd"/>
      <w:r w:rsidRPr="00FF5A93">
        <w:rPr>
          <w:rFonts w:ascii="微软雅黑 Light" w:eastAsia="微软雅黑 Light" w:hAnsi="微软雅黑 Light"/>
          <w:sz w:val="18"/>
          <w:szCs w:val="20"/>
        </w:rPr>
        <w:t>显式4阶函数计算结果与解析解比较')</w:t>
      </w:r>
    </w:p>
    <w:p w14:paraId="293D78AB" w14:textId="2305F22E" w:rsidR="00D005B4" w:rsidRDefault="00D005B4" w:rsidP="00D005B4"/>
    <w:p w14:paraId="36288F60" w14:textId="4D112659" w:rsidR="000833AE" w:rsidRDefault="000833AE" w:rsidP="00D005B4"/>
    <w:p w14:paraId="25F90152" w14:textId="5CB46A39" w:rsidR="000833AE" w:rsidRDefault="000833AE" w:rsidP="00D005B4"/>
    <w:p w14:paraId="29E9798D" w14:textId="302BF048" w:rsidR="000833AE" w:rsidRDefault="000833AE" w:rsidP="00D005B4"/>
    <w:p w14:paraId="6A1A7414" w14:textId="15C9D0AB" w:rsidR="00F84ACA" w:rsidRDefault="00F84ACA" w:rsidP="00D005B4"/>
    <w:p w14:paraId="7A56DAAD" w14:textId="77777777" w:rsidR="00EB2B4B" w:rsidRDefault="00EB2B4B" w:rsidP="00D005B4"/>
    <w:p w14:paraId="3DE018C2" w14:textId="05D3FA09" w:rsidR="0081651C" w:rsidRPr="00FF5A93" w:rsidRDefault="00816210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 w:hint="eastAsia"/>
          <w:sz w:val="18"/>
          <w:szCs w:val="20"/>
        </w:rPr>
        <w:lastRenderedPageBreak/>
        <w:t>结果：</w:t>
      </w:r>
    </w:p>
    <w:p w14:paraId="7CA53A0E" w14:textId="27128DC2" w:rsidR="000F572D" w:rsidRPr="00FF5A93" w:rsidRDefault="000833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t>H=0.1</w:t>
      </w:r>
    </w:p>
    <w:p w14:paraId="02C4F806" w14:textId="77777777" w:rsidR="000F572D" w:rsidRDefault="000F572D" w:rsidP="00D005B4">
      <w:pPr>
        <w:rPr>
          <w:noProof/>
        </w:rPr>
      </w:pPr>
      <w:r w:rsidRPr="000F572D">
        <w:rPr>
          <w:noProof/>
        </w:rPr>
        <w:drawing>
          <wp:inline distT="0" distB="0" distL="0" distR="0" wp14:anchorId="10255D91" wp14:editId="47E3B988">
            <wp:extent cx="3976255" cy="30064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11" b="24053"/>
                    <a:stretch/>
                  </pic:blipFill>
                  <pic:spPr bwMode="auto">
                    <a:xfrm>
                      <a:off x="0" y="0"/>
                      <a:ext cx="3976255" cy="300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A86E" w14:textId="0838B6AE" w:rsidR="000833AE" w:rsidRDefault="000F572D" w:rsidP="00D005B4">
      <w:r w:rsidRPr="000F572D">
        <w:rPr>
          <w:noProof/>
        </w:rPr>
        <w:drawing>
          <wp:inline distT="0" distB="0" distL="0" distR="0" wp14:anchorId="31D503E3" wp14:editId="3BD57D67">
            <wp:extent cx="3968808" cy="30272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" r="24873" b="23517"/>
                    <a:stretch/>
                  </pic:blipFill>
                  <pic:spPr bwMode="auto">
                    <a:xfrm>
                      <a:off x="0" y="0"/>
                      <a:ext cx="3969350" cy="30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A80BB" w14:textId="59148104" w:rsidR="00816210" w:rsidRDefault="00816210" w:rsidP="00D005B4"/>
    <w:p w14:paraId="02A64F2C" w14:textId="413800DC" w:rsidR="000F572D" w:rsidRDefault="000F572D" w:rsidP="00D005B4"/>
    <w:p w14:paraId="1C85C268" w14:textId="527FC907" w:rsidR="000F572D" w:rsidRDefault="000F572D" w:rsidP="00D005B4"/>
    <w:p w14:paraId="0B4FE2B2" w14:textId="12B86F47" w:rsidR="000F572D" w:rsidRDefault="000F572D" w:rsidP="00D005B4"/>
    <w:p w14:paraId="4891BB81" w14:textId="19D30CFF" w:rsidR="000F572D" w:rsidRDefault="000F572D" w:rsidP="00D005B4"/>
    <w:p w14:paraId="50A650E7" w14:textId="177A8596" w:rsidR="000F572D" w:rsidRDefault="000F572D" w:rsidP="00D005B4"/>
    <w:p w14:paraId="526392E6" w14:textId="51075F5D" w:rsidR="000F572D" w:rsidRDefault="000F572D" w:rsidP="00D005B4"/>
    <w:p w14:paraId="22E25C83" w14:textId="6103CC61" w:rsidR="000F572D" w:rsidRDefault="000F572D" w:rsidP="00D005B4"/>
    <w:p w14:paraId="69C48751" w14:textId="338825B6" w:rsidR="000F572D" w:rsidRDefault="000F572D" w:rsidP="00D005B4"/>
    <w:p w14:paraId="5A75E450" w14:textId="2F053FA8" w:rsidR="00AE0C1B" w:rsidRDefault="00AE0C1B" w:rsidP="00D005B4">
      <w:pPr>
        <w:rPr>
          <w:b/>
          <w:bCs/>
        </w:rPr>
      </w:pPr>
    </w:p>
    <w:p w14:paraId="3AA157E2" w14:textId="4F891EF8" w:rsidR="000F572D" w:rsidRPr="00FF5A93" w:rsidRDefault="000833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>H=0.05</w:t>
      </w:r>
    </w:p>
    <w:p w14:paraId="7E44EB4D" w14:textId="77777777" w:rsidR="000F572D" w:rsidRDefault="000F572D" w:rsidP="00D005B4">
      <w:pPr>
        <w:rPr>
          <w:noProof/>
        </w:rPr>
      </w:pPr>
      <w:r w:rsidRPr="000F572D">
        <w:rPr>
          <w:noProof/>
        </w:rPr>
        <w:drawing>
          <wp:inline distT="0" distB="0" distL="0" distR="0" wp14:anchorId="71E0D880" wp14:editId="1188C2DC">
            <wp:extent cx="3941618" cy="30272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 b="23528"/>
                    <a:stretch/>
                  </pic:blipFill>
                  <pic:spPr bwMode="auto">
                    <a:xfrm>
                      <a:off x="0" y="0"/>
                      <a:ext cx="3941618" cy="30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BB99" w14:textId="7757CC48" w:rsidR="000833AE" w:rsidRDefault="000F572D" w:rsidP="00D005B4">
      <w:pPr>
        <w:rPr>
          <w:noProof/>
        </w:rPr>
      </w:pPr>
      <w:r w:rsidRPr="000F572D">
        <w:rPr>
          <w:noProof/>
        </w:rPr>
        <w:drawing>
          <wp:inline distT="0" distB="0" distL="0" distR="0" wp14:anchorId="285F13D5" wp14:editId="79BA3387">
            <wp:extent cx="3990109" cy="29995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48" b="24228"/>
                    <a:stretch/>
                  </pic:blipFill>
                  <pic:spPr bwMode="auto">
                    <a:xfrm>
                      <a:off x="0" y="0"/>
                      <a:ext cx="3990109" cy="29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33AE" w:rsidRPr="000833AE">
        <w:rPr>
          <w:noProof/>
        </w:rPr>
        <w:t xml:space="preserve"> </w:t>
      </w:r>
    </w:p>
    <w:p w14:paraId="431B9C07" w14:textId="25210A3C" w:rsidR="00816210" w:rsidRDefault="00816210" w:rsidP="00D005B4">
      <w:pPr>
        <w:rPr>
          <w:noProof/>
        </w:rPr>
      </w:pPr>
    </w:p>
    <w:p w14:paraId="7F925930" w14:textId="2C748BE3" w:rsidR="000F572D" w:rsidRDefault="000F572D" w:rsidP="00D005B4">
      <w:pPr>
        <w:rPr>
          <w:noProof/>
        </w:rPr>
      </w:pPr>
    </w:p>
    <w:p w14:paraId="0E274A47" w14:textId="14592BDC" w:rsidR="000F572D" w:rsidRDefault="000F572D" w:rsidP="00D005B4">
      <w:pPr>
        <w:rPr>
          <w:noProof/>
        </w:rPr>
      </w:pPr>
    </w:p>
    <w:p w14:paraId="3BF454E3" w14:textId="27696A9F" w:rsidR="000F572D" w:rsidRDefault="000F572D" w:rsidP="00D005B4">
      <w:pPr>
        <w:rPr>
          <w:noProof/>
        </w:rPr>
      </w:pPr>
    </w:p>
    <w:p w14:paraId="122C2DA8" w14:textId="43E03BFB" w:rsidR="000F572D" w:rsidRDefault="000F572D" w:rsidP="00D005B4">
      <w:pPr>
        <w:rPr>
          <w:noProof/>
        </w:rPr>
      </w:pPr>
    </w:p>
    <w:p w14:paraId="0C69DDA2" w14:textId="54685456" w:rsidR="000F572D" w:rsidRDefault="000F572D" w:rsidP="00D005B4">
      <w:pPr>
        <w:rPr>
          <w:noProof/>
        </w:rPr>
      </w:pPr>
    </w:p>
    <w:p w14:paraId="417841D5" w14:textId="3D825302" w:rsidR="000F572D" w:rsidRDefault="000F572D" w:rsidP="00D005B4">
      <w:pPr>
        <w:rPr>
          <w:noProof/>
        </w:rPr>
      </w:pPr>
    </w:p>
    <w:p w14:paraId="4BB74A45" w14:textId="51A90B0A" w:rsidR="000F572D" w:rsidRDefault="000F572D" w:rsidP="00D005B4">
      <w:pPr>
        <w:rPr>
          <w:noProof/>
        </w:rPr>
      </w:pPr>
    </w:p>
    <w:p w14:paraId="5D194D88" w14:textId="677AE442" w:rsidR="000F572D" w:rsidRDefault="000F572D" w:rsidP="00D005B4">
      <w:pPr>
        <w:rPr>
          <w:noProof/>
        </w:rPr>
      </w:pPr>
    </w:p>
    <w:p w14:paraId="70939436" w14:textId="77777777" w:rsidR="00D95B72" w:rsidRDefault="00D95B72" w:rsidP="00D005B4">
      <w:pPr>
        <w:rPr>
          <w:noProof/>
        </w:rPr>
      </w:pPr>
    </w:p>
    <w:p w14:paraId="0C366584" w14:textId="77777777" w:rsidR="000F572D" w:rsidRDefault="000F572D" w:rsidP="00D005B4">
      <w:pPr>
        <w:rPr>
          <w:noProof/>
        </w:rPr>
      </w:pPr>
    </w:p>
    <w:p w14:paraId="03E4EBB4" w14:textId="2E7DA49E" w:rsidR="000F572D" w:rsidRPr="00FF5A93" w:rsidRDefault="000833AE" w:rsidP="00FF5A93">
      <w:pPr>
        <w:spacing w:line="240" w:lineRule="atLeast"/>
        <w:rPr>
          <w:rFonts w:ascii="微软雅黑 Light" w:eastAsia="微软雅黑 Light" w:hAnsi="微软雅黑 Light"/>
          <w:sz w:val="18"/>
          <w:szCs w:val="20"/>
        </w:rPr>
      </w:pPr>
      <w:r w:rsidRPr="00FF5A93">
        <w:rPr>
          <w:rFonts w:ascii="微软雅黑 Light" w:eastAsia="微软雅黑 Light" w:hAnsi="微软雅黑 Light"/>
          <w:sz w:val="18"/>
          <w:szCs w:val="20"/>
        </w:rPr>
        <w:lastRenderedPageBreak/>
        <w:t>H=0.005</w:t>
      </w:r>
    </w:p>
    <w:p w14:paraId="72F11DD6" w14:textId="77777777" w:rsidR="000F572D" w:rsidRDefault="000F572D" w:rsidP="00D005B4">
      <w:pPr>
        <w:rPr>
          <w:noProof/>
        </w:rPr>
      </w:pPr>
      <w:r w:rsidRPr="000F572D">
        <w:rPr>
          <w:noProof/>
        </w:rPr>
        <w:drawing>
          <wp:inline distT="0" distB="0" distL="0" distR="0" wp14:anchorId="326BFBCF" wp14:editId="2FCDA441">
            <wp:extent cx="3976255" cy="305492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08" b="22825"/>
                    <a:stretch/>
                  </pic:blipFill>
                  <pic:spPr bwMode="auto">
                    <a:xfrm>
                      <a:off x="0" y="0"/>
                      <a:ext cx="3976394" cy="30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33AE" w:rsidRPr="000833AE">
        <w:rPr>
          <w:noProof/>
        </w:rPr>
        <w:t xml:space="preserve"> </w:t>
      </w:r>
    </w:p>
    <w:p w14:paraId="2524E16C" w14:textId="75DB2396" w:rsidR="000833AE" w:rsidRPr="007461F0" w:rsidRDefault="000F572D" w:rsidP="00D005B4">
      <w:r w:rsidRPr="000F572D">
        <w:rPr>
          <w:noProof/>
        </w:rPr>
        <w:drawing>
          <wp:inline distT="0" distB="0" distL="0" distR="0" wp14:anchorId="1FA1B169" wp14:editId="41D3CFE4">
            <wp:extent cx="3962400" cy="300643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3" b="24053"/>
                    <a:stretch/>
                  </pic:blipFill>
                  <pic:spPr bwMode="auto">
                    <a:xfrm>
                      <a:off x="0" y="0"/>
                      <a:ext cx="3962400" cy="30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3AE" w:rsidRPr="0074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971DD" w14:textId="77777777" w:rsidR="00246651" w:rsidRDefault="00246651" w:rsidP="00893C4B">
      <w:r>
        <w:separator/>
      </w:r>
    </w:p>
  </w:endnote>
  <w:endnote w:type="continuationSeparator" w:id="0">
    <w:p w14:paraId="6D79811B" w14:textId="77777777" w:rsidR="00246651" w:rsidRDefault="00246651" w:rsidP="0089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18D0C" w14:textId="77777777" w:rsidR="00246651" w:rsidRDefault="00246651" w:rsidP="00893C4B">
      <w:r>
        <w:separator/>
      </w:r>
    </w:p>
  </w:footnote>
  <w:footnote w:type="continuationSeparator" w:id="0">
    <w:p w14:paraId="224D85D3" w14:textId="77777777" w:rsidR="00246651" w:rsidRDefault="00246651" w:rsidP="00893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D"/>
    <w:rsid w:val="00003C83"/>
    <w:rsid w:val="00047CE9"/>
    <w:rsid w:val="000833AE"/>
    <w:rsid w:val="000F572D"/>
    <w:rsid w:val="001326BD"/>
    <w:rsid w:val="0013610E"/>
    <w:rsid w:val="00140041"/>
    <w:rsid w:val="001F25C1"/>
    <w:rsid w:val="00224C87"/>
    <w:rsid w:val="00246651"/>
    <w:rsid w:val="00254257"/>
    <w:rsid w:val="00264DF2"/>
    <w:rsid w:val="0029090B"/>
    <w:rsid w:val="00453F86"/>
    <w:rsid w:val="00504910"/>
    <w:rsid w:val="0052087A"/>
    <w:rsid w:val="0064207A"/>
    <w:rsid w:val="00662518"/>
    <w:rsid w:val="00665BCD"/>
    <w:rsid w:val="006B28D5"/>
    <w:rsid w:val="00741DD1"/>
    <w:rsid w:val="007461F0"/>
    <w:rsid w:val="007B0F7F"/>
    <w:rsid w:val="007C328A"/>
    <w:rsid w:val="00816210"/>
    <w:rsid w:val="0081651C"/>
    <w:rsid w:val="00852A77"/>
    <w:rsid w:val="00893C4B"/>
    <w:rsid w:val="008F2104"/>
    <w:rsid w:val="009B7434"/>
    <w:rsid w:val="009B79C4"/>
    <w:rsid w:val="00A42AAE"/>
    <w:rsid w:val="00A76C5F"/>
    <w:rsid w:val="00AA5D41"/>
    <w:rsid w:val="00AB7848"/>
    <w:rsid w:val="00AE0C1B"/>
    <w:rsid w:val="00B53667"/>
    <w:rsid w:val="00BA4C2C"/>
    <w:rsid w:val="00BD6CFD"/>
    <w:rsid w:val="00BE150B"/>
    <w:rsid w:val="00C0521D"/>
    <w:rsid w:val="00CB5804"/>
    <w:rsid w:val="00D005B4"/>
    <w:rsid w:val="00D64E9C"/>
    <w:rsid w:val="00D95B72"/>
    <w:rsid w:val="00E83A3B"/>
    <w:rsid w:val="00EB2B4B"/>
    <w:rsid w:val="00F834FF"/>
    <w:rsid w:val="00F84ACA"/>
    <w:rsid w:val="00FD7720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67081"/>
  <w15:chartTrackingRefBased/>
  <w15:docId w15:val="{576FD3AD-4AF9-4124-8A04-24A9B14E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2.bin"/><Relationship Id="rId21" Type="http://schemas.openxmlformats.org/officeDocument/2006/relationships/image" Target="media/image8.png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5.emf"/><Relationship Id="rId84" Type="http://schemas.openxmlformats.org/officeDocument/2006/relationships/image" Target="media/image4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8.wmf"/><Relationship Id="rId133" Type="http://schemas.openxmlformats.org/officeDocument/2006/relationships/image" Target="media/image70.emf"/><Relationship Id="rId16" Type="http://schemas.openxmlformats.org/officeDocument/2006/relationships/image" Target="media/image6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6.wmf"/><Relationship Id="rId5" Type="http://schemas.openxmlformats.org/officeDocument/2006/relationships/endnotes" Target="end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png"/><Relationship Id="rId64" Type="http://schemas.openxmlformats.org/officeDocument/2006/relationships/image" Target="media/image32.wmf"/><Relationship Id="rId69" Type="http://schemas.openxmlformats.org/officeDocument/2006/relationships/image" Target="media/image36.e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4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61.wmf"/><Relationship Id="rId126" Type="http://schemas.openxmlformats.org/officeDocument/2006/relationships/image" Target="media/image65.wmf"/><Relationship Id="rId134" Type="http://schemas.openxmlformats.org/officeDocument/2006/relationships/image" Target="media/image71.e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93" Type="http://schemas.openxmlformats.org/officeDocument/2006/relationships/image" Target="media/image49.wmf"/><Relationship Id="rId98" Type="http://schemas.openxmlformats.org/officeDocument/2006/relationships/image" Target="media/image51.wmf"/><Relationship Id="rId121" Type="http://schemas.openxmlformats.org/officeDocument/2006/relationships/oleObject" Target="embeddings/oleObject5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4.emf"/><Relationship Id="rId103" Type="http://schemas.openxmlformats.org/officeDocument/2006/relationships/image" Target="media/image53.wmf"/><Relationship Id="rId108" Type="http://schemas.openxmlformats.org/officeDocument/2006/relationships/oleObject" Target="embeddings/oleObject48.bin"/><Relationship Id="rId116" Type="http://schemas.openxmlformats.org/officeDocument/2006/relationships/image" Target="media/image60.wmf"/><Relationship Id="rId124" Type="http://schemas.openxmlformats.org/officeDocument/2006/relationships/image" Target="media/image64.wmf"/><Relationship Id="rId129" Type="http://schemas.openxmlformats.org/officeDocument/2006/relationships/oleObject" Target="embeddings/oleObject58.bin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1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91" Type="http://schemas.openxmlformats.org/officeDocument/2006/relationships/image" Target="media/image48.wmf"/><Relationship Id="rId96" Type="http://schemas.openxmlformats.org/officeDocument/2006/relationships/image" Target="media/image50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9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8.png"/><Relationship Id="rId106" Type="http://schemas.openxmlformats.org/officeDocument/2006/relationships/oleObject" Target="embeddings/oleObject47.bin"/><Relationship Id="rId114" Type="http://schemas.openxmlformats.org/officeDocument/2006/relationships/image" Target="media/image59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image" Target="media/image52.wmf"/><Relationship Id="rId122" Type="http://schemas.openxmlformats.org/officeDocument/2006/relationships/image" Target="media/image63.wmf"/><Relationship Id="rId130" Type="http://schemas.openxmlformats.org/officeDocument/2006/relationships/image" Target="media/image67.emf"/><Relationship Id="rId135" Type="http://schemas.openxmlformats.org/officeDocument/2006/relationships/image" Target="media/image7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6.png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40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6.bin"/><Relationship Id="rId120" Type="http://schemas.openxmlformats.org/officeDocument/2006/relationships/image" Target="media/image62.wmf"/><Relationship Id="rId125" Type="http://schemas.openxmlformats.org/officeDocument/2006/relationships/oleObject" Target="embeddings/oleObject5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png"/><Relationship Id="rId87" Type="http://schemas.openxmlformats.org/officeDocument/2006/relationships/oleObject" Target="embeddings/oleObject37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8.emf"/><Relationship Id="rId136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3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2</cp:revision>
  <dcterms:created xsi:type="dcterms:W3CDTF">2020-07-28T13:43:00Z</dcterms:created>
  <dcterms:modified xsi:type="dcterms:W3CDTF">2020-07-28T13:43:00Z</dcterms:modified>
</cp:coreProperties>
</file>