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itws-1100-quiz-2-spring-2026" w:id="14"/>
    <w:p xmlns:wp14="http://schemas.microsoft.com/office/word/2010/wordml" w14:paraId="53589B52" wp14:textId="77777777">
      <w:pPr>
        <w:pStyle w:val="Heading1"/>
      </w:pPr>
      <w:r>
        <w:t xml:space="preserve">ITWS 1100 — Quiz 2 (Spring 2026)</w:t>
      </w:r>
    </w:p>
    <w:p xmlns:wp14="http://schemas.microsoft.com/office/word/2010/wordml" w14:paraId="4015CD81" wp14:textId="3A9105F2">
      <w:pPr>
        <w:pStyle w:val="FirstParagraph"/>
      </w:pPr>
      <w:r w:rsidRPr="35FC91BC" w:rsidR="35FC91BC">
        <w:rPr>
          <w:b w:val="1"/>
          <w:bCs w:val="1"/>
        </w:rPr>
        <w:t>Name:</w:t>
      </w:r>
      <w:r w:rsidR="35FC91BC">
        <w:rPr/>
        <w:t xml:space="preserve"> </w:t>
      </w:r>
      <w:r w:rsidR="35FC91BC">
        <w:rPr/>
        <w:t>_Kevin Chen_____________________________________________________________</w:t>
      </w:r>
    </w:p>
    <w:bookmarkStart w:name="directions" w:id="9"/>
    <w:p xmlns:wp14="http://schemas.microsoft.com/office/word/2010/wordml" w14:paraId="251D8C45" wp14:textId="77777777">
      <w:pPr>
        <w:pStyle w:val="Heading2"/>
      </w:pPr>
      <w:r>
        <w:t xml:space="preserve">Directions</w:t>
      </w:r>
    </w:p>
    <w:p xmlns:wp14="http://schemas.microsoft.com/office/word/2010/wordml" w14:paraId="1E4F7FFD" wp14:textId="77777777">
      <w:pPr>
        <w:pStyle w:val="FirstParagraph"/>
      </w:pPr>
      <w:r>
        <w:t xml:space="preserve">There are 4 sections of multiple parts. Point values and suggested times are indicated next to each question.</w:t>
      </w:r>
    </w:p>
    <w:p xmlns:wp14="http://schemas.microsoft.com/office/word/2010/wordml" w14:paraId="6F0EA9A0" wp14:textId="77777777">
      <w:pPr>
        <w:pStyle w:val="Compact"/>
        <w:numPr>
          <w:ilvl w:val="0"/>
          <w:numId w:val="1001"/>
        </w:numPr>
      </w:pPr>
      <w:r>
        <w:t xml:space="preserve">Place your name on the top of the document in the header</w:t>
      </w:r>
    </w:p>
    <w:p xmlns:wp14="http://schemas.microsoft.com/office/word/2010/wordml" w14:paraId="17895DAE" wp14:textId="77777777">
      <w:pPr>
        <w:pStyle w:val="Compact"/>
        <w:numPr>
          <w:ilvl w:val="0"/>
          <w:numId w:val="1001"/>
        </w:numPr>
      </w:pPr>
      <w:r>
        <w:t xml:space="preserve">Enter your answers directly into a copy of this document named:</w:t>
      </w:r>
      <w:r>
        <w:t xml:space="preserve"> </w:t>
      </w:r>
      <w:r>
        <w:rPr>
          <w:b/>
          <w:bCs/>
        </w:rPr>
        <w:t xml:space="preserve">ITWS1100-S26-Quiz2-yourRCSid.docx</w:t>
      </w:r>
    </w:p>
    <w:p xmlns:wp14="http://schemas.microsoft.com/office/word/2010/wordml" w14:paraId="2BF2F1DC" wp14:textId="77777777">
      <w:pPr>
        <w:pStyle w:val="Compact"/>
        <w:numPr>
          <w:ilvl w:val="0"/>
          <w:numId w:val="1001"/>
        </w:numPr>
      </w:pPr>
      <w:r>
        <w:t xml:space="preserve">Create a branch in your repo called</w:t>
      </w:r>
      <w:r>
        <w:t xml:space="preserve"> </w:t>
      </w:r>
      <w:r>
        <w:rPr>
          <w:rStyle w:val="VerbatimChar"/>
        </w:rPr>
        <w:t xml:space="preserve">quiz2</w:t>
      </w:r>
      <w:r>
        <w:t xml:space="preserve"> </w:t>
      </w:r>
      <w:r>
        <w:t xml:space="preserve">and switch to that branch</w:t>
      </w:r>
    </w:p>
    <w:p xmlns:wp14="http://schemas.microsoft.com/office/word/2010/wordml" w14:paraId="37D1AD2E" wp14:textId="77777777">
      <w:pPr>
        <w:pStyle w:val="Compact"/>
        <w:numPr>
          <w:ilvl w:val="0"/>
          <w:numId w:val="1001"/>
        </w:numPr>
      </w:pPr>
      <w:r>
        <w:t xml:space="preserve">Create a folder in your repo under the root of your website for this quiz called</w:t>
      </w:r>
      <w:r>
        <w:t xml:space="preserve"> </w:t>
      </w:r>
      <w:r>
        <w:rPr>
          <w:rStyle w:val="VerbatimChar"/>
        </w:rPr>
        <w:t xml:space="preserve">quiz2</w:t>
      </w:r>
    </w:p>
    <w:p xmlns:wp14="http://schemas.microsoft.com/office/word/2010/wordml" w14:paraId="66468C78" wp14:textId="77777777">
      <w:pPr>
        <w:pStyle w:val="Compact"/>
        <w:numPr>
          <w:ilvl w:val="0"/>
          <w:numId w:val="1001"/>
        </w:numPr>
      </w:pPr>
      <w:r>
        <w:t xml:space="preserve">Save this document, and all quiz-related files (HTML, CSS, JS) into that folder</w:t>
      </w:r>
    </w:p>
    <w:p xmlns:wp14="http://schemas.microsoft.com/office/word/2010/wordml" w14:paraId="6892D377" wp14:textId="77777777">
      <w:pPr>
        <w:pStyle w:val="Compact"/>
        <w:numPr>
          <w:ilvl w:val="0"/>
          <w:numId w:val="1001"/>
        </w:numPr>
      </w:pPr>
      <w:r>
        <w:t xml:space="preserve">Create a</w:t>
      </w:r>
      <w:r>
        <w:t xml:space="preserve"> </w:t>
      </w:r>
      <w:r>
        <w:rPr>
          <w:rStyle w:val="VerbatimChar"/>
        </w:rPr>
        <w:t xml:space="preserve">readme.md</w:t>
      </w:r>
      <w:r>
        <w:t xml:space="preserve"> </w:t>
      </w:r>
      <w:r>
        <w:t xml:space="preserve">in the same folder with your GitHub ID, repo name, Azure homepage link, and Discord handle</w:t>
      </w:r>
    </w:p>
    <w:p xmlns:wp14="http://schemas.microsoft.com/office/word/2010/wordml" w14:paraId="449BABB4" wp14:textId="77777777">
      <w:pPr>
        <w:pStyle w:val="Compact"/>
        <w:numPr>
          <w:ilvl w:val="0"/>
          <w:numId w:val="1001"/>
        </w:numPr>
      </w:pPr>
      <w:r>
        <w:t xml:space="preserve">All written answers must be in complete, well-formed paragraphs with proper grammar and punctuation. One-sentence or bulleted-list-only responses will receive no credit.</w:t>
      </w:r>
    </w:p>
    <w:p xmlns:wp14="http://schemas.microsoft.com/office/word/2010/wordml" w14:paraId="40CEC5F5" wp14:textId="77777777">
      <w:pPr>
        <w:pStyle w:val="Compact"/>
        <w:numPr>
          <w:ilvl w:val="0"/>
          <w:numId w:val="1001"/>
        </w:numPr>
      </w:pPr>
      <w:r>
        <w:t xml:space="preserve">Write in Your Own Words — reference content and examples from class throughout</w:t>
      </w:r>
    </w:p>
    <w:p xmlns:wp14="http://schemas.microsoft.com/office/word/2010/wordml" w14:paraId="3D28314D" wp14:textId="77777777">
      <w:pPr>
        <w:pStyle w:val="Compact"/>
        <w:numPr>
          <w:ilvl w:val="0"/>
          <w:numId w:val="1001"/>
        </w:numPr>
      </w:pPr>
      <w:r>
        <w:t xml:space="preserve">Make sure your answers use an alternative font AND color — (a legible font, and not Black or Red)</w:t>
      </w:r>
    </w:p>
    <w:p xmlns:wp14="http://schemas.microsoft.com/office/word/2010/wordml" w14:paraId="10EC7D3E" wp14:textId="77777777">
      <w:pPr>
        <w:pStyle w:val="Compact"/>
        <w:numPr>
          <w:ilvl w:val="0"/>
          <w:numId w:val="1001"/>
        </w:numPr>
      </w:pPr>
      <w:r>
        <w:t xml:space="preserve">Make sure your submitted document remains in MS Word format (Pages, GDocs, etc. will NOT be graded.)</w:t>
      </w:r>
    </w:p>
    <w:p xmlns:wp14="http://schemas.microsoft.com/office/word/2010/wordml" w14:paraId="7AB25B2C" wp14:textId="77777777">
      <w:pPr>
        <w:pStyle w:val="Compact"/>
        <w:numPr>
          <w:ilvl w:val="0"/>
          <w:numId w:val="1001"/>
        </w:numPr>
      </w:pPr>
      <w:r>
        <w:t xml:space="preserve">Commit your changes and push to GitHub.</w:t>
      </w:r>
      <w:r>
        <w:t xml:space="preserve"> </w:t>
      </w:r>
      <w:r>
        <w:rPr>
          <w:b/>
          <w:bCs/>
        </w:rPr>
        <w:t xml:space="preserve">DO NOT</w:t>
      </w:r>
      <w:r>
        <w:t xml:space="preserve"> </w:t>
      </w:r>
      <w:r>
        <w:t xml:space="preserve">create a pull request or merge into main.</w:t>
      </w:r>
    </w:p>
    <w:p xmlns:wp14="http://schemas.microsoft.com/office/word/2010/wordml" w14:paraId="2DB8BEBA" wp14:textId="77777777">
      <w:pPr>
        <w:pStyle w:val="Compact"/>
        <w:numPr>
          <w:ilvl w:val="0"/>
          <w:numId w:val="1001"/>
        </w:numPr>
      </w:pPr>
      <w:r>
        <w:t xml:space="preserve">When finished, also submit a zip of your quiz2 folder to LMS</w:t>
      </w:r>
    </w:p>
    <w:p xmlns:wp14="http://schemas.microsoft.com/office/word/2010/wordml" w14:paraId="073E8615" wp14:textId="77777777">
      <w:pPr>
        <w:pStyle w:val="Compact"/>
        <w:numPr>
          <w:ilvl w:val="0"/>
          <w:numId w:val="1001"/>
        </w:numPr>
      </w:pPr>
      <w:r>
        <w:t xml:space="preserve">Answers that appear to be generated by AI tools without demonstrating personal understanding and class-specific examples will result in a failing grade on this quiz.</w:t>
      </w:r>
    </w:p>
    <w:p xmlns:wp14="http://schemas.microsoft.com/office/word/2010/wordml" w14:paraId="2F462375" wp14:textId="77777777">
      <w:pPr>
        <w:pStyle w:val="FirstParagraph"/>
      </w:pPr>
      <w:r>
        <w:rPr>
          <w:b/>
          <w:bCs/>
        </w:rPr>
        <w:t xml:space="preserve">NOTE:</w:t>
      </w:r>
      <w:r>
        <w:t xml:space="preserve"> </w:t>
      </w:r>
      <w:r>
        <w:t xml:space="preserve">You are not to discuss this quiz with anyone. You are not to reference old (previous semester) submissions for</w:t>
      </w:r>
      <w:r>
        <w:t xml:space="preserve"> </w:t>
      </w:r>
      <w:r>
        <w:t xml:space="preserve">‘help’</w:t>
      </w:r>
      <w:r>
        <w:t xml:space="preserve"> </w:t>
      </w:r>
      <w:r>
        <w:t xml:space="preserve">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xmlns:wp14="http://schemas.microsoft.com/office/word/2010/wordml" w14:paraId="672A6659" wp14:textId="77777777">
      <w:r>
        <w:pict w14:anchorId="07BC9CFE">
          <v:rect style="width:0;height:1.5pt" o:hr="t" o:hrstd="t" o:hralign="center"/>
        </w:pict>
      </w:r>
    </w:p>
    <w:bookmarkEnd w:id="9"/>
    <w:bookmarkStart w:name="technology-coding-35-points-30-minutes" w:id="10"/>
    <w:p xmlns:wp14="http://schemas.microsoft.com/office/word/2010/wordml" w14:paraId="38AFD54E" wp14:textId="77777777">
      <w:pPr>
        <w:pStyle w:val="Heading2"/>
      </w:pPr>
      <w:r>
        <w:t xml:space="preserve">1. Technology — Coding (35 points, ~30 minutes)</w:t>
      </w:r>
    </w:p>
    <w:p xmlns:wp14="http://schemas.microsoft.com/office/word/2010/wordml" w14:paraId="773C8774" wp14:textId="77777777">
      <w:pPr>
        <w:pStyle w:val="FirstParagraph"/>
      </w:pPr>
      <w:r>
        <w:t xml:space="preserve">Given the</w:t>
      </w:r>
      <w:r>
        <w:t xml:space="preserve"> </w:t>
      </w:r>
      <w:r>
        <w:rPr>
          <w:rStyle w:val="VerbatimChar"/>
        </w:rPr>
        <w:t xml:space="preserve">quiz2.html</w:t>
      </w:r>
      <w:r>
        <w:t xml:space="preserve">,</w:t>
      </w:r>
      <w:r>
        <w:t xml:space="preserve"> </w:t>
      </w:r>
      <w:r>
        <w:rPr>
          <w:rStyle w:val="VerbatimChar"/>
        </w:rPr>
        <w:t xml:space="preserve">quiz2.css</w:t>
      </w:r>
      <w:r>
        <w:t xml:space="preserve">, and</w:t>
      </w:r>
      <w:r>
        <w:t xml:space="preserve"> </w:t>
      </w:r>
      <w:r>
        <w:rPr>
          <w:rStyle w:val="VerbatimChar"/>
        </w:rPr>
        <w:t xml:space="preserve">quiz2.js</w:t>
      </w:r>
      <w:r>
        <w:t xml:space="preserve"> </w:t>
      </w:r>
      <w:r>
        <w:t xml:space="preserve">starter files, make the following modifications:</w:t>
      </w:r>
    </w:p>
    <w:p xmlns:wp14="http://schemas.microsoft.com/office/word/2010/wordml" w14:paraId="09B4B6BF" wp14:textId="77777777">
      <w:pPr>
        <w:pStyle w:val="BodyText"/>
      </w:pPr>
      <w:r>
        <w:rPr>
          <w:b/>
          <w:bCs/>
        </w:rPr>
        <w:t xml:space="preserve">In the HTML:</w:t>
      </w:r>
    </w:p>
    <w:p xmlns:wp14="http://schemas.microsoft.com/office/word/2010/wordml" w14:paraId="7118690E" wp14:textId="5A1FEB10">
      <w:pPr>
        <w:numPr>
          <w:ilvl w:val="0"/>
          <w:numId w:val="1002"/>
        </w:numPr>
        <w:rPr/>
      </w:pPr>
      <w:r w:rsidR="35FC91BC">
        <w:rPr/>
        <w:t>Change whatever is necessary to ensure the file adheres to</w:t>
      </w:r>
      <w:r w:rsidR="35FC91BC">
        <w:rPr/>
        <w:t xml:space="preserve"> </w:t>
      </w:r>
      <w:r w:rsidRPr="35FC91BC" w:rsidR="35FC91BC">
        <w:rPr>
          <w:b w:val="1"/>
          <w:bCs w:val="1"/>
        </w:rPr>
        <w:t>HTML5</w:t>
      </w:r>
      <w:r w:rsidR="35FC91BC">
        <w:rPr/>
        <w:t xml:space="preserve"> </w:t>
      </w:r>
      <w:r w:rsidR="35FC91BC">
        <w:rPr/>
        <w:t>syntax. (There are intentional issues with the current XHTML doctype, meta tags, and self-closing syntax.) ??</w:t>
      </w:r>
    </w:p>
    <w:p xmlns:wp14="http://schemas.microsoft.com/office/word/2010/wordml" w14:paraId="43A79807" wp14:textId="77777777">
      <w:pPr>
        <w:numPr>
          <w:ilvl w:val="0"/>
          <w:numId w:val="1002"/>
        </w:numPr>
      </w:pPr>
      <w:r>
        <w:t xml:space="preserve">Connect your HTML file to</w:t>
      </w:r>
      <w:r>
        <w:t xml:space="preserve"> </w:t>
      </w:r>
      <w:r>
        <w:rPr>
          <w:b/>
          <w:bCs/>
        </w:rPr>
        <w:t xml:space="preserve">jQuery</w:t>
      </w:r>
      <w:r>
        <w:t xml:space="preserve"> </w:t>
      </w:r>
      <w:r>
        <w:t xml:space="preserve">via CDN (use the latest 3.x version).</w:t>
      </w:r>
    </w:p>
    <w:p xmlns:wp14="http://schemas.microsoft.com/office/word/2010/wordml" w14:paraId="1A68E359" wp14:textId="77777777">
      <w:pPr>
        <w:numPr>
          <w:ilvl w:val="0"/>
          <w:numId w:val="1002"/>
        </w:numPr>
      </w:pPr>
      <w:r>
        <w:t xml:space="preserve">Add your full name in an</w:t>
      </w:r>
      <w:r>
        <w:t xml:space="preserve"> </w:t>
      </w:r>
      <w:r>
        <w:rPr>
          <w:rStyle w:val="VerbatimChar"/>
        </w:rPr>
        <w:t xml:space="preserve">&lt;h4&gt;</w:t>
      </w:r>
      <w:r>
        <w:t xml:space="preserve"> </w:t>
      </w:r>
      <w:r>
        <w:t xml:space="preserve">tag below the existing</w:t>
      </w:r>
      <w:r>
        <w:t xml:space="preserve"> </w:t>
      </w:r>
      <w:r>
        <w:rPr>
          <w:rStyle w:val="VerbatimChar"/>
        </w:rPr>
        <w:t xml:space="preserve">&lt;h1&gt;</w:t>
      </w:r>
      <w:r>
        <w:t xml:space="preserve"> </w:t>
      </w:r>
      <w:r>
        <w:t xml:space="preserve">tag.</w:t>
      </w:r>
    </w:p>
    <w:p xmlns:wp14="http://schemas.microsoft.com/office/word/2010/wordml" w14:paraId="1E42CFE4" wp14:textId="77777777">
      <w:pPr>
        <w:numPr>
          <w:ilvl w:val="0"/>
          <w:numId w:val="1002"/>
        </w:numPr>
      </w:pPr>
      <w:r>
        <w:t xml:space="preserve">Add additional tagging (your choice — span, id, class, etc.) that can be used to identify and target your</w:t>
      </w:r>
      <w:r>
        <w:t xml:space="preserve"> </w:t>
      </w:r>
      <w:r>
        <w:rPr>
          <w:b/>
          <w:bCs/>
        </w:rPr>
        <w:t xml:space="preserve">last name</w:t>
      </w:r>
      <w:r>
        <w:t xml:space="preserve"> </w:t>
      </w:r>
      <w:r>
        <w:t xml:space="preserve">specifically.</w:t>
      </w:r>
    </w:p>
    <w:p xmlns:wp14="http://schemas.microsoft.com/office/word/2010/wordml" w14:paraId="191CAD25" wp14:textId="77777777">
      <w:pPr>
        <w:numPr>
          <w:ilvl w:val="0"/>
          <w:numId w:val="1002"/>
        </w:numPr>
      </w:pPr>
      <w:r>
        <w:t xml:space="preserve">Add a</w:t>
      </w:r>
      <w:r>
        <w:t xml:space="preserve"> </w:t>
      </w:r>
      <w:r>
        <w:rPr>
          <w:rStyle w:val="VerbatimChar"/>
        </w:rPr>
        <w:t xml:space="preserve">&lt;button&gt;</w:t>
      </w:r>
      <w:r>
        <w:t xml:space="preserve"> </w:t>
      </w:r>
      <w:r>
        <w:t xml:space="preserve">at the bottom of the page with an id of your choosing, labeled</w:t>
      </w:r>
      <w:r>
        <w:t xml:space="preserve"> </w:t>
      </w:r>
      <w:r>
        <w:rPr>
          <w:b/>
          <w:bCs/>
        </w:rPr>
        <w:t xml:space="preserve">“Go”</w:t>
      </w:r>
      <w:r>
        <w:t xml:space="preserve"> </w:t>
      </w:r>
      <w:r>
        <w:t xml:space="preserve">on the page.</w:t>
      </w:r>
    </w:p>
    <w:p xmlns:wp14="http://schemas.microsoft.com/office/word/2010/wordml" w14:paraId="2BD9AC51" wp14:textId="77777777">
      <w:pPr>
        <w:pStyle w:val="FirstParagraph"/>
      </w:pPr>
      <w:r>
        <w:rPr>
          <w:b/>
          <w:bCs/>
        </w:rPr>
        <w:t xml:space="preserve">In the JavaScript file (quiz2.js):</w:t>
      </w:r>
    </w:p>
    <w:p xmlns:wp14="http://schemas.microsoft.com/office/word/2010/wordml" w14:paraId="286F30CA" wp14:textId="77777777">
      <w:pPr>
        <w:numPr>
          <w:ilvl w:val="0"/>
          <w:numId w:val="1003"/>
        </w:numPr>
      </w:pPr>
      <w:r>
        <w:t xml:space="preserve">Show an</w:t>
      </w:r>
      <w:r>
        <w:t xml:space="preserve"> </w:t>
      </w:r>
      <w:r>
        <w:rPr>
          <w:rStyle w:val="VerbatimChar"/>
        </w:rPr>
        <w:t xml:space="preserve">alert()</w:t>
      </w:r>
      <w:r>
        <w:t xml:space="preserve"> </w:t>
      </w:r>
      <w:r>
        <w:t xml:space="preserve">that the page is about to load (this should fire</w:t>
      </w:r>
      <w:r>
        <w:t xml:space="preserve"> </w:t>
      </w:r>
      <w:r>
        <w:rPr>
          <w:i/>
          <w:iCs/>
        </w:rPr>
        <w:t xml:space="preserve">before</w:t>
      </w:r>
      <w:r>
        <w:t xml:space="preserve"> </w:t>
      </w:r>
      <w:r>
        <w:t xml:space="preserve">the DOM is ready).</w:t>
      </w:r>
    </w:p>
    <w:p xmlns:wp14="http://schemas.microsoft.com/office/word/2010/wordml" w14:paraId="1793C03D" wp14:textId="77777777">
      <w:pPr>
        <w:numPr>
          <w:ilvl w:val="0"/>
          <w:numId w:val="1003"/>
        </w:numPr>
      </w:pPr>
      <w:r>
        <w:t xml:space="preserve">Add a function that executes when the document is finished loading (</w:t>
      </w:r>
      <w:r>
        <w:rPr>
          <w:b/>
          <w:bCs/>
        </w:rPr>
        <w:t xml:space="preserve">HINT:</w:t>
      </w:r>
      <w:r>
        <w:t xml:space="preserve"> </w:t>
      </w:r>
      <w:r>
        <w:t xml:space="preserve">You will need the jQuery</w:t>
      </w:r>
      <w:r>
        <w:t xml:space="preserve"> </w:t>
      </w:r>
      <w:r>
        <w:rPr>
          <w:rStyle w:val="VerbatimChar"/>
        </w:rPr>
        <w:t xml:space="preserve">ready</w:t>
      </w:r>
      <w:r>
        <w:t xml:space="preserve"> </w:t>
      </w:r>
      <w:r>
        <w:t xml:space="preserve">function). Inside this function:</w:t>
      </w:r>
    </w:p>
    <w:p xmlns:wp14="http://schemas.microsoft.com/office/word/2010/wordml" w14:paraId="76AB543C" wp14:textId="77777777">
      <w:pPr>
        <w:pStyle w:val="Compact"/>
        <w:numPr>
          <w:ilvl w:val="0"/>
          <w:numId w:val="1004"/>
        </w:numPr>
      </w:pPr>
      <w:r>
        <w:t xml:space="preserve">Set the</w:t>
      </w:r>
      <w:r>
        <w:t xml:space="preserve"> </w:t>
      </w:r>
      <w:r>
        <w:rPr>
          <w:rStyle w:val="VerbatimChar"/>
        </w:rPr>
        <w:t xml:space="preserve">&lt;title&gt;</w:t>
      </w:r>
      <w:r>
        <w:t xml:space="preserve"> </w:t>
      </w:r>
      <w:r>
        <w:t xml:space="preserve">of the page to</w:t>
      </w:r>
      <w:r>
        <w:t xml:space="preserve"> </w:t>
      </w:r>
      <w:r>
        <w:rPr>
          <w:b/>
          <w:bCs/>
        </w:rPr>
        <w:t xml:space="preserve">“ITWS 1100 - Quiz 2”</w:t>
      </w:r>
      <w:r>
        <w:t xml:space="preserve"> </w:t>
      </w:r>
      <w:r>
        <w:t xml:space="preserve">to act as the default.</w:t>
      </w:r>
    </w:p>
    <w:p xmlns:wp14="http://schemas.microsoft.com/office/word/2010/wordml" w14:paraId="62AA2267" wp14:textId="77777777">
      <w:pPr>
        <w:pStyle w:val="Compact"/>
        <w:numPr>
          <w:ilvl w:val="0"/>
          <w:numId w:val="1005"/>
        </w:numPr>
      </w:pPr>
      <w:r>
        <w:t xml:space="preserve">Using JavaScript with or without jQuery:</w:t>
      </w:r>
    </w:p>
    <w:p xmlns:wp14="http://schemas.microsoft.com/office/word/2010/wordml" w14:paraId="4ED39378" wp14:textId="77777777">
      <w:pPr>
        <w:pStyle w:val="Compact"/>
        <w:numPr>
          <w:ilvl w:val="0"/>
          <w:numId w:val="1006"/>
        </w:numPr>
      </w:pPr>
      <w:r>
        <w:t xml:space="preserve">When</w:t>
      </w:r>
      <w:r>
        <w:t xml:space="preserve"> </w:t>
      </w:r>
      <w:r>
        <w:rPr>
          <w:b/>
          <w:bCs/>
        </w:rPr>
        <w:t xml:space="preserve">“Go”</w:t>
      </w:r>
      <w:r>
        <w:t xml:space="preserve"> </w:t>
      </w:r>
      <w:r>
        <w:t xml:space="preserve">is clicked and the title is the default → change the title to</w:t>
      </w:r>
      <w:r>
        <w:t xml:space="preserve"> </w:t>
      </w:r>
      <w:r>
        <w:rPr>
          <w:b/>
          <w:bCs/>
        </w:rPr>
        <w:t xml:space="preserve">“YourName – Quiz 2”</w:t>
      </w:r>
    </w:p>
    <w:p xmlns:wp14="http://schemas.microsoft.com/office/word/2010/wordml" w14:paraId="0C047231" wp14:textId="77777777">
      <w:pPr>
        <w:pStyle w:val="Compact"/>
        <w:numPr>
          <w:ilvl w:val="0"/>
          <w:numId w:val="1006"/>
        </w:numPr>
      </w:pPr>
      <w:r>
        <w:t xml:space="preserve">When</w:t>
      </w:r>
      <w:r>
        <w:t xml:space="preserve"> </w:t>
      </w:r>
      <w:r>
        <w:rPr>
          <w:b/>
          <w:bCs/>
        </w:rPr>
        <w:t xml:space="preserve">“Go”</w:t>
      </w:r>
      <w:r>
        <w:t xml:space="preserve"> </w:t>
      </w:r>
      <w:r>
        <w:t xml:space="preserve">is clicked and the title is NOT the default → change the title back to the default</w:t>
      </w:r>
    </w:p>
    <w:p xmlns:wp14="http://schemas.microsoft.com/office/word/2010/wordml" w14:paraId="04C775C1" wp14:textId="77777777">
      <w:pPr>
        <w:pStyle w:val="Compact"/>
        <w:numPr>
          <w:ilvl w:val="0"/>
          <w:numId w:val="1006"/>
        </w:numPr>
      </w:pPr>
      <w:r>
        <w:t xml:space="preserve">When the user</w:t>
      </w:r>
      <w:r>
        <w:t xml:space="preserve"> </w:t>
      </w:r>
      <w:r>
        <w:rPr>
          <w:b/>
          <w:bCs/>
        </w:rPr>
        <w:t xml:space="preserve">hovers</w:t>
      </w:r>
      <w:r>
        <w:t xml:space="preserve"> </w:t>
      </w:r>
      <w:r>
        <w:t xml:space="preserve">the mouse over your last name → add a class of</w:t>
      </w:r>
      <w:r>
        <w:t xml:space="preserve"> </w:t>
      </w:r>
      <w:r>
        <w:rPr>
          <w:rStyle w:val="VerbatimChar"/>
        </w:rPr>
        <w:t xml:space="preserve">makeItPurple</w:t>
      </w:r>
      <w:r>
        <w:t xml:space="preserve"> </w:t>
      </w:r>
      <w:r>
        <w:t xml:space="preserve">to your last name</w:t>
      </w:r>
    </w:p>
    <w:p xmlns:wp14="http://schemas.microsoft.com/office/word/2010/wordml" w14:paraId="564BDDC7" wp14:textId="77777777">
      <w:pPr>
        <w:pStyle w:val="Compact"/>
        <w:numPr>
          <w:ilvl w:val="0"/>
          <w:numId w:val="1006"/>
        </w:numPr>
      </w:pPr>
      <w:r>
        <w:t xml:space="preserve">When the user</w:t>
      </w:r>
      <w:r>
        <w:t xml:space="preserve"> </w:t>
      </w:r>
      <w:r>
        <w:rPr>
          <w:b/>
          <w:bCs/>
        </w:rPr>
        <w:t xml:space="preserve">stops hovering</w:t>
      </w:r>
      <w:r>
        <w:t xml:space="preserve"> </w:t>
      </w:r>
      <w:r>
        <w:t xml:space="preserve">→ remove the</w:t>
      </w:r>
      <w:r>
        <w:t xml:space="preserve"> </w:t>
      </w:r>
      <w:r>
        <w:rPr>
          <w:rStyle w:val="VerbatimChar"/>
        </w:rPr>
        <w:t xml:space="preserve">makeItPurple</w:t>
      </w:r>
      <w:r>
        <w:t xml:space="preserve"> </w:t>
      </w:r>
      <w:r>
        <w:t xml:space="preserve">class</w:t>
      </w:r>
    </w:p>
    <w:p xmlns:wp14="http://schemas.microsoft.com/office/word/2010/wordml" w14:paraId="39DADBCE" wp14:textId="77777777">
      <w:pPr>
        <w:pStyle w:val="FirstParagraph"/>
      </w:pPr>
      <w:r>
        <w:rPr>
          <w:b/>
          <w:bCs/>
        </w:rPr>
        <w:t xml:space="preserve">In the CSS file (quiz2.css):</w:t>
      </w:r>
    </w:p>
    <w:p xmlns:wp14="http://schemas.microsoft.com/office/word/2010/wordml" w14:paraId="16C7FED7" wp14:textId="77777777">
      <w:pPr>
        <w:pStyle w:val="Compact"/>
        <w:numPr>
          <w:ilvl w:val="0"/>
          <w:numId w:val="1007"/>
        </w:numPr>
      </w:pPr>
      <w:r>
        <w:t xml:space="preserve">Add the CSS rule for</w:t>
      </w:r>
      <w:r>
        <w:t xml:space="preserve"> </w:t>
      </w:r>
      <w:r>
        <w:rPr>
          <w:rStyle w:val="VerbatimChar"/>
        </w:rPr>
        <w:t xml:space="preserve">.makeItPurple</w:t>
      </w:r>
      <w:r>
        <w:t xml:space="preserve"> </w:t>
      </w:r>
      <w:r>
        <w:t xml:space="preserve">that makes the text</w:t>
      </w:r>
      <w:r>
        <w:t xml:space="preserve"> </w:t>
      </w:r>
      <w:r>
        <w:rPr>
          <w:b/>
          <w:bCs/>
        </w:rPr>
        <w:t xml:space="preserve">purple</w:t>
      </w:r>
      <w:r>
        <w:t xml:space="preserve">,</w:t>
      </w:r>
      <w:r>
        <w:t xml:space="preserve"> </w:t>
      </w:r>
      <w:r>
        <w:rPr>
          <w:b/>
          <w:bCs/>
        </w:rPr>
        <w:t xml:space="preserve">italic</w:t>
      </w:r>
      <w:r>
        <w:t xml:space="preserve">, and in</w:t>
      </w:r>
      <w:r>
        <w:t xml:space="preserve"> </w:t>
      </w:r>
      <w:r>
        <w:rPr>
          <w:b/>
          <w:bCs/>
        </w:rPr>
        <w:t xml:space="preserve">small-caps</w:t>
      </w:r>
      <w:r>
        <w:t xml:space="preserve">.</w:t>
      </w:r>
    </w:p>
    <w:p xmlns:wp14="http://schemas.microsoft.com/office/word/2010/wordml" w14:paraId="52EF66CB" wp14:textId="77777777">
      <w:pPr>
        <w:pStyle w:val="Compact"/>
        <w:numPr>
          <w:ilvl w:val="0"/>
          <w:numId w:val="1008"/>
        </w:numPr>
      </w:pPr>
      <w:r>
        <w:t xml:space="preserve">Make the content of both the</w:t>
      </w:r>
      <w:r>
        <w:t xml:space="preserve"> </w:t>
      </w:r>
      <w:r>
        <w:rPr>
          <w:rStyle w:val="VerbatimChar"/>
        </w:rPr>
        <w:t xml:space="preserve">&lt;h1&gt;</w:t>
      </w:r>
      <w:r>
        <w:t xml:space="preserve"> </w:t>
      </w:r>
      <w:r>
        <w:t xml:space="preserve">and</w:t>
      </w:r>
      <w:r>
        <w:t xml:space="preserve"> </w:t>
      </w:r>
      <w:r>
        <w:rPr>
          <w:rStyle w:val="VerbatimChar"/>
        </w:rPr>
        <w:t xml:space="preserve">&lt;h4&gt;</w:t>
      </w:r>
      <w:r>
        <w:t xml:space="preserve"> </w:t>
      </w:r>
      <w:r>
        <w:t xml:space="preserve">tags</w:t>
      </w:r>
      <w:r>
        <w:t xml:space="preserve"> </w:t>
      </w:r>
      <w:r>
        <w:rPr>
          <w:b/>
          <w:bCs/>
        </w:rPr>
        <w:t xml:space="preserve">centered</w:t>
      </w:r>
      <w:r>
        <w:t xml:space="preserve">.</w:t>
      </w:r>
    </w:p>
    <w:p xmlns:wp14="http://schemas.microsoft.com/office/word/2010/wordml" w14:paraId="5AE24367" wp14:textId="77777777">
      <w:pPr>
        <w:pStyle w:val="FirstParagraph"/>
      </w:pPr>
      <w:r>
        <w:rPr>
          <w:b/>
          <w:bCs/>
        </w:rPr>
        <w:t xml:space="preserve">Your completed webpage should look similar to this behavior:</w:t>
      </w:r>
    </w:p>
    <w:p xmlns:wp14="http://schemas.microsoft.com/office/word/2010/wordml" w14:paraId="3A65D356" wp14:textId="77777777">
      <w:pPr>
        <w:pStyle w:val="Compact"/>
        <w:numPr>
          <w:ilvl w:val="0"/>
          <w:numId w:val="1009"/>
        </w:numPr>
      </w:pPr>
      <w:r>
        <w:t xml:space="preserve">Page loads → alert fires → title shows</w:t>
      </w:r>
      <w:r>
        <w:t xml:space="preserve"> </w:t>
      </w:r>
      <w:r>
        <w:t xml:space="preserve">“ITWS 1100 - Quiz 2”</w:t>
      </w:r>
    </w:p>
    <w:p xmlns:wp14="http://schemas.microsoft.com/office/word/2010/wordml" w14:paraId="0B214282" wp14:textId="77777777">
      <w:pPr>
        <w:pStyle w:val="Compact"/>
        <w:numPr>
          <w:ilvl w:val="0"/>
          <w:numId w:val="1009"/>
        </w:numPr>
      </w:pPr>
      <w:r>
        <w:t xml:space="preserve">Click</w:t>
      </w:r>
      <w:r>
        <w:t xml:space="preserve"> </w:t>
      </w:r>
      <w:r>
        <w:t xml:space="preserve">“Go”</w:t>
      </w:r>
      <w:r>
        <w:t xml:space="preserve"> </w:t>
      </w:r>
      <w:r>
        <w:t xml:space="preserve">→ title changes to your name</w:t>
      </w:r>
    </w:p>
    <w:p xmlns:wp14="http://schemas.microsoft.com/office/word/2010/wordml" w14:paraId="130F58FB" wp14:textId="77777777">
      <w:pPr>
        <w:pStyle w:val="Compact"/>
        <w:numPr>
          <w:ilvl w:val="0"/>
          <w:numId w:val="1009"/>
        </w:numPr>
      </w:pPr>
      <w:r>
        <w:t xml:space="preserve">Click</w:t>
      </w:r>
      <w:r>
        <w:t xml:space="preserve"> </w:t>
      </w:r>
      <w:r>
        <w:t xml:space="preserve">“Go”</w:t>
      </w:r>
      <w:r>
        <w:t xml:space="preserve"> </w:t>
      </w:r>
      <w:r>
        <w:t xml:space="preserve">again → title reverts to default</w:t>
      </w:r>
    </w:p>
    <w:p xmlns:wp14="http://schemas.microsoft.com/office/word/2010/wordml" w14:paraId="5E9405B0" wp14:textId="77777777">
      <w:pPr>
        <w:pStyle w:val="Compact"/>
        <w:numPr>
          <w:ilvl w:val="0"/>
          <w:numId w:val="1009"/>
        </w:numPr>
      </w:pPr>
      <w:r>
        <w:t xml:space="preserve">Hover over last name → text turns purple, italic, small-caps</w:t>
      </w:r>
    </w:p>
    <w:p xmlns:wp14="http://schemas.microsoft.com/office/word/2010/wordml" w14:paraId="711451C4" wp14:textId="77777777">
      <w:pPr>
        <w:pStyle w:val="Compact"/>
        <w:numPr>
          <w:ilvl w:val="0"/>
          <w:numId w:val="1009"/>
        </w:numPr>
      </w:pPr>
      <w:r>
        <w:t xml:space="preserve">Stop hovering → text reverts to normal</w:t>
      </w:r>
    </w:p>
    <w:p xmlns:wp14="http://schemas.microsoft.com/office/word/2010/wordml" w14:paraId="0A37501D" wp14:textId="77777777">
      <w:r>
        <w:pict w14:anchorId="1C2A908B">
          <v:rect style="width:0;height:1.5pt" o:hr="t" o:hrstd="t" o:hralign="center"/>
        </w:pict>
      </w:r>
    </w:p>
    <w:bookmarkEnd w:id="10"/>
    <w:bookmarkStart w:name="X52596aa63fc6c4e83ec2b1399153d8f6667d998" w:id="11"/>
    <w:p xmlns:wp14="http://schemas.microsoft.com/office/word/2010/wordml" w14:paraId="5547549E" wp14:textId="77777777">
      <w:pPr>
        <w:pStyle w:val="Heading2"/>
      </w:pPr>
      <w:r>
        <w:t xml:space="preserve">2. Technology — Description (25 points, ~20 minutes)</w:t>
      </w:r>
    </w:p>
    <w:p xmlns:wp14="http://schemas.microsoft.com/office/word/2010/wordml" w14:paraId="34C54C02" wp14:textId="77777777">
      <w:pPr>
        <w:pStyle w:val="FirstParagraph"/>
      </w:pPr>
      <w:r>
        <w:rPr>
          <w:b/>
          <w:bCs/>
        </w:rPr>
        <w:t xml:space="preserve">a. (10 points, ~8 min)</w:t>
      </w:r>
      <w:r>
        <w:t xml:space="preserve"> </w:t>
      </w:r>
      <w:r>
        <w:t xml:space="preserve">In Lab 5 you wrote vanilla JavaScript. In Lab 6 you used jQuery to accomplish similar tasks. Compare the two approaches:</w:t>
      </w:r>
    </w:p>
    <w:p xmlns:wp14="http://schemas.microsoft.com/office/word/2010/wordml" w14:paraId="463ECDF9" wp14:textId="77777777">
      <w:pPr>
        <w:pStyle w:val="Compact"/>
        <w:numPr>
          <w:ilvl w:val="0"/>
          <w:numId w:val="1010"/>
        </w:numPr>
      </w:pPr>
      <w:r>
        <w:t xml:space="preserve">How does selecting an element differ? Show both vanilla JS and jQuery syntax with specific examples from your labs.</w:t>
      </w:r>
    </w:p>
    <w:p xmlns:wp14="http://schemas.microsoft.com/office/word/2010/wordml" w14:paraId="39AC7419" wp14:textId="77777777">
      <w:pPr>
        <w:pStyle w:val="Compact"/>
        <w:numPr>
          <w:ilvl w:val="0"/>
          <w:numId w:val="1010"/>
        </w:numPr>
      </w:pPr>
      <w:r>
        <w:t xml:space="preserve">How does hiding/showing an element differ in both approaches?</w:t>
      </w:r>
    </w:p>
    <w:p xmlns:wp14="http://schemas.microsoft.com/office/word/2010/wordml" w14:paraId="0133496D" wp14:textId="77777777">
      <w:pPr>
        <w:pStyle w:val="Compact"/>
        <w:numPr>
          <w:ilvl w:val="0"/>
          <w:numId w:val="1010"/>
        </w:numPr>
      </w:pPr>
      <w:r>
        <w:t xml:space="preserve">What is the</w:t>
      </w:r>
      <w:r>
        <w:t xml:space="preserve"> </w:t>
      </w:r>
      <w:r>
        <w:rPr>
          <w:rStyle w:val="VerbatimChar"/>
        </w:rPr>
        <w:t xml:space="preserve">$(document).ready()</w:t>
      </w:r>
      <w:r>
        <w:t xml:space="preserve"> </w:t>
      </w:r>
      <w:r>
        <w:t xml:space="preserve">pattern and why does it matter? When would your code fail without it?</w:t>
      </w:r>
    </w:p>
    <w:p xmlns:wp14="http://schemas.microsoft.com/office/word/2010/wordml" w14:paraId="4044A135" wp14:textId="77777777">
      <w:pPr>
        <w:pStyle w:val="Compact"/>
        <w:numPr>
          <w:ilvl w:val="0"/>
          <w:numId w:val="1010"/>
        </w:numPr>
      </w:pPr>
      <w:r>
        <w:t xml:space="preserve">What does the</w:t>
      </w:r>
      <w:r>
        <w:t xml:space="preserve"> </w:t>
      </w:r>
      <w:r>
        <w:rPr>
          <w:rStyle w:val="VerbatimChar"/>
        </w:rPr>
        <w:t xml:space="preserve">$</w:t>
      </w:r>
      <w:r>
        <w:t xml:space="preserve"> </w:t>
      </w:r>
      <w:r>
        <w:t xml:space="preserve">do in jQuery? What would you do if another JavaScript library was already using</w:t>
      </w:r>
      <w:r>
        <w:t xml:space="preserve"> </w:t>
      </w:r>
      <w:r>
        <w:rPr>
          <w:rStyle w:val="VerbatimChar"/>
        </w:rPr>
        <w:t xml:space="preserve">$</w:t>
      </w:r>
      <w:r>
        <w:t xml:space="preserve">?</w:t>
      </w:r>
    </w:p>
    <w:p xmlns:wp14="http://schemas.microsoft.com/office/word/2010/wordml" w14:paraId="3BC19206" wp14:textId="6E3B5F22">
      <w:pPr>
        <w:pStyle w:val="FirstParagraph"/>
      </w:pPr>
      <w:r w:rsidR="35FC91BC">
        <w:rPr/>
        <w:t>Reference</w:t>
      </w:r>
      <w:r w:rsidR="35FC91BC">
        <w:rPr/>
        <w:t xml:space="preserve"> your actual Lab 5 and Lab 6 code — generic descriptions will not receive full credit.</w:t>
      </w:r>
    </w:p>
    <w:p xmlns:wp14="http://schemas.microsoft.com/office/word/2010/wordml" w:rsidP="35FC91BC" w14:paraId="4B72A773" wp14:textId="5C8734DE">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124F1A" w:themeColor="accent3" w:themeTint="FF" w:themeShade="BF"/>
          <w:sz w:val="21"/>
          <w:szCs w:val="21"/>
          <w:lang w:val="en-US"/>
        </w:rPr>
      </w:pP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var</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 xml:space="preserve"> comment </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document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getElementById</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"comments"</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p>
    <w:p xmlns:wp14="http://schemas.microsoft.com/office/word/2010/wordml" w:rsidP="35FC91BC" w14:paraId="78D0E338" wp14:textId="2056FE70">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124F1A" w:themeColor="accent3" w:themeTint="FF" w:themeShade="BF"/>
          <w:sz w:val="21"/>
          <w:szCs w:val="21"/>
          <w:lang w:val="en-US"/>
        </w:rPr>
      </w:pP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hideText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r w:rsidRPr="35FC91BC" w:rsidR="66FA6CE1">
        <w:rPr>
          <w:rFonts w:ascii="Times New Roman" w:hAnsi="Times New Roman" w:eastAsia="Times New Roman" w:cs="Times New Roman"/>
          <w:b w:val="0"/>
          <w:bCs w:val="0"/>
          <w:noProof w:val="0"/>
          <w:color w:val="124F1A" w:themeColor="accent3" w:themeTint="FF" w:themeShade="BF"/>
          <w:sz w:val="21"/>
          <w:szCs w:val="21"/>
          <w:lang w:val="en-US"/>
        </w:rPr>
        <w:t>)</w:t>
      </w:r>
    </w:p>
    <w:p xmlns:wp14="http://schemas.microsoft.com/office/word/2010/wordml" w:rsidP="35FC91BC" w14:paraId="3FCF177D" wp14:textId="6649006D">
      <w:pPr>
        <w:pStyle w:val="BodyText"/>
        <w:rPr>
          <w:rFonts w:ascii="Times New Roman" w:hAnsi="Times New Roman" w:eastAsia="Times New Roman" w:cs="Times New Roman"/>
          <w:color w:val="124F1A" w:themeColor="accent3" w:themeTint="FF" w:themeShade="BF"/>
        </w:rPr>
      </w:pPr>
      <w:r w:rsidRPr="35FC91BC" w:rsidR="66FA6CE1">
        <w:rPr>
          <w:rFonts w:ascii="Times New Roman" w:hAnsi="Times New Roman" w:eastAsia="Times New Roman" w:cs="Times New Roman"/>
          <w:color w:val="124F1A" w:themeColor="accent3" w:themeTint="FF" w:themeShade="BF"/>
        </w:rPr>
        <w:t xml:space="preserve">In </w:t>
      </w:r>
      <w:r w:rsidRPr="35FC91BC" w:rsidR="66FA6CE1">
        <w:rPr>
          <w:rFonts w:ascii="Times New Roman" w:hAnsi="Times New Roman" w:eastAsia="Times New Roman" w:cs="Times New Roman"/>
          <w:color w:val="124F1A" w:themeColor="accent3" w:themeTint="FF" w:themeShade="BF"/>
        </w:rPr>
        <w:t>Jquery</w:t>
      </w:r>
      <w:r w:rsidRPr="35FC91BC" w:rsidR="66FA6CE1">
        <w:rPr>
          <w:rFonts w:ascii="Times New Roman" w:hAnsi="Times New Roman" w:eastAsia="Times New Roman" w:cs="Times New Roman"/>
          <w:color w:val="124F1A" w:themeColor="accent3" w:themeTint="FF" w:themeShade="BF"/>
        </w:rPr>
        <w:t xml:space="preserve"> the selection format is $(i</w:t>
      </w:r>
      <w:r w:rsidRPr="35FC91BC" w:rsidR="58415736">
        <w:rPr>
          <w:rFonts w:ascii="Times New Roman" w:hAnsi="Times New Roman" w:eastAsia="Times New Roman" w:cs="Times New Roman"/>
          <w:color w:val="124F1A" w:themeColor="accent3" w:themeTint="FF" w:themeShade="BF"/>
        </w:rPr>
        <w:t>d</w:t>
      </w:r>
      <w:r w:rsidRPr="35FC91BC" w:rsidR="66FA6CE1">
        <w:rPr>
          <w:rFonts w:ascii="Times New Roman" w:hAnsi="Times New Roman" w:eastAsia="Times New Roman" w:cs="Times New Roman"/>
          <w:color w:val="124F1A" w:themeColor="accent3" w:themeTint="FF" w:themeShade="BF"/>
        </w:rPr>
        <w:t xml:space="preserve">) which is short and simple while </w:t>
      </w:r>
      <w:r w:rsidRPr="35FC91BC" w:rsidR="66FA6CE1">
        <w:rPr>
          <w:rFonts w:ascii="Times New Roman" w:hAnsi="Times New Roman" w:eastAsia="Times New Roman" w:cs="Times New Roman"/>
          <w:color w:val="124F1A" w:themeColor="accent3" w:themeTint="FF" w:themeShade="BF"/>
        </w:rPr>
        <w:t>js</w:t>
      </w:r>
      <w:r w:rsidRPr="35FC91BC" w:rsidR="66FA6CE1">
        <w:rPr>
          <w:rFonts w:ascii="Times New Roman" w:hAnsi="Times New Roman" w:eastAsia="Times New Roman" w:cs="Times New Roman"/>
          <w:color w:val="124F1A" w:themeColor="accent3" w:themeTint="FF" w:themeShade="BF"/>
        </w:rPr>
        <w:t xml:space="preserve"> is long with </w:t>
      </w:r>
      <w:r w:rsidRPr="35FC91BC" w:rsidR="66FA6CE1">
        <w:rPr>
          <w:rFonts w:ascii="Times New Roman" w:hAnsi="Times New Roman" w:eastAsia="Times New Roman" w:cs="Times New Roman"/>
          <w:color w:val="124F1A" w:themeColor="accent3" w:themeTint="FF" w:themeShade="BF"/>
        </w:rPr>
        <w:t>stating</w:t>
      </w:r>
      <w:r w:rsidRPr="35FC91BC" w:rsidR="66FA6CE1">
        <w:rPr>
          <w:rFonts w:ascii="Times New Roman" w:hAnsi="Times New Roman" w:eastAsia="Times New Roman" w:cs="Times New Roman"/>
          <w:color w:val="124F1A" w:themeColor="accent3" w:themeTint="FF" w:themeShade="BF"/>
        </w:rPr>
        <w:t xml:space="preserve"> a new var and </w:t>
      </w:r>
      <w:r w:rsidRPr="35FC91BC" w:rsidR="66FA6CE1">
        <w:rPr>
          <w:rFonts w:ascii="Times New Roman" w:hAnsi="Times New Roman" w:eastAsia="Times New Roman" w:cs="Times New Roman"/>
          <w:color w:val="124F1A" w:themeColor="accent3" w:themeTint="FF" w:themeShade="BF"/>
        </w:rPr>
        <w:t>docmuent.getElementById</w:t>
      </w:r>
      <w:r w:rsidRPr="35FC91BC" w:rsidR="66FA6CE1">
        <w:rPr>
          <w:rFonts w:ascii="Times New Roman" w:hAnsi="Times New Roman" w:eastAsia="Times New Roman" w:cs="Times New Roman"/>
          <w:color w:val="124F1A" w:themeColor="accent3" w:themeTint="FF" w:themeShade="BF"/>
        </w:rPr>
        <w:t>(id)</w:t>
      </w:r>
    </w:p>
    <w:p xmlns:wp14="http://schemas.microsoft.com/office/word/2010/wordml" w:rsidP="35FC91BC" w14:paraId="019F67DD" wp14:textId="568A35BF">
      <w:pPr>
        <w:pStyle w:val="BodyText"/>
        <w:rPr>
          <w:rFonts w:ascii="Times New Roman" w:hAnsi="Times New Roman" w:eastAsia="Times New Roman" w:cs="Times New Roman"/>
          <w:color w:val="124F1A" w:themeColor="accent3" w:themeTint="FF" w:themeShade="BF"/>
        </w:rPr>
      </w:pPr>
    </w:p>
    <w:p xmlns:wp14="http://schemas.microsoft.com/office/word/2010/wordml" w:rsidP="35FC91BC" w14:paraId="550DD4D8" wp14:textId="117E8E24">
      <w:pPr>
        <w:pStyle w:val="BodyText"/>
        <w:rPr>
          <w:rFonts w:ascii="Times New Roman" w:hAnsi="Times New Roman" w:eastAsia="Times New Roman" w:cs="Times New Roman"/>
          <w:color w:val="124F1A" w:themeColor="accent3" w:themeTint="FF" w:themeShade="BF"/>
        </w:rPr>
      </w:pPr>
      <w:r w:rsidRPr="35FC91BC" w:rsidR="28F06AF7">
        <w:rPr>
          <w:rFonts w:ascii="Times New Roman" w:hAnsi="Times New Roman" w:eastAsia="Times New Roman" w:cs="Times New Roman"/>
          <w:color w:val="124F1A" w:themeColor="accent3" w:themeTint="FF" w:themeShade="BF"/>
        </w:rPr>
        <w:t xml:space="preserve">    </w:t>
      </w:r>
      <w:r w:rsidRPr="35FC91BC" w:rsidR="28F06AF7">
        <w:rPr>
          <w:rFonts w:ascii="Times New Roman" w:hAnsi="Times New Roman" w:eastAsia="Times New Roman" w:cs="Times New Roman"/>
          <w:color w:val="124F1A" w:themeColor="accent3" w:themeTint="FF" w:themeShade="BF"/>
        </w:rPr>
        <w:t>document.getElementById</w:t>
      </w:r>
      <w:r w:rsidRPr="35FC91BC" w:rsidR="28F06AF7">
        <w:rPr>
          <w:rFonts w:ascii="Times New Roman" w:hAnsi="Times New Roman" w:eastAsia="Times New Roman" w:cs="Times New Roman"/>
          <w:color w:val="124F1A" w:themeColor="accent3" w:themeTint="FF" w:themeShade="BF"/>
        </w:rPr>
        <w:t>(text).</w:t>
      </w:r>
      <w:r w:rsidRPr="35FC91BC" w:rsidR="28F06AF7">
        <w:rPr>
          <w:rFonts w:ascii="Times New Roman" w:hAnsi="Times New Roman" w:eastAsia="Times New Roman" w:cs="Times New Roman"/>
          <w:color w:val="124F1A" w:themeColor="accent3" w:themeTint="FF" w:themeShade="BF"/>
        </w:rPr>
        <w:t>style.display</w:t>
      </w:r>
      <w:r w:rsidRPr="35FC91BC" w:rsidR="28F06AF7">
        <w:rPr>
          <w:rFonts w:ascii="Times New Roman" w:hAnsi="Times New Roman" w:eastAsia="Times New Roman" w:cs="Times New Roman"/>
          <w:color w:val="124F1A" w:themeColor="accent3" w:themeTint="FF" w:themeShade="BF"/>
        </w:rPr>
        <w:t xml:space="preserve"> = 'none';</w:t>
      </w:r>
    </w:p>
    <w:p xmlns:wp14="http://schemas.microsoft.com/office/word/2010/wordml" w:rsidP="35FC91BC" w14:paraId="4BBFCE17" wp14:textId="749E1B92">
      <w:pPr>
        <w:shd w:val="clear" w:color="auto" w:fill="121314"/>
        <w:spacing w:before="0" w:beforeAutospacing="off" w:after="0" w:afterAutospacing="off" w:line="285" w:lineRule="auto"/>
        <w:rPr>
          <w:rFonts w:ascii="Times New Roman" w:hAnsi="Times New Roman" w:eastAsia="Times New Roman" w:cs="Times New Roman"/>
          <w:b w:val="0"/>
          <w:bCs w:val="0"/>
          <w:noProof w:val="0"/>
          <w:color w:val="124F1A" w:themeColor="accent3" w:themeTint="FF" w:themeShade="BF"/>
          <w:sz w:val="21"/>
          <w:szCs w:val="21"/>
          <w:lang w:val="en-US"/>
        </w:rPr>
      </w:pP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showHideBlock</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 xml:space="preserve"> p'</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hide</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2000</w:t>
      </w:r>
      <w:r w:rsidRPr="35FC91BC" w:rsidR="28F06AF7">
        <w:rPr>
          <w:rFonts w:ascii="Times New Roman" w:hAnsi="Times New Roman" w:eastAsia="Times New Roman" w:cs="Times New Roman"/>
          <w:b w:val="0"/>
          <w:bCs w:val="0"/>
          <w:noProof w:val="0"/>
          <w:color w:val="124F1A" w:themeColor="accent3" w:themeTint="FF" w:themeShade="BF"/>
          <w:sz w:val="21"/>
          <w:szCs w:val="21"/>
          <w:lang w:val="en-US"/>
        </w:rPr>
        <w:t>);</w:t>
      </w:r>
    </w:p>
    <w:p xmlns:wp14="http://schemas.microsoft.com/office/word/2010/wordml" w:rsidP="35FC91BC" w14:paraId="78FAB9D9" wp14:textId="65E3A72A">
      <w:pPr>
        <w:pStyle w:val="BodyText"/>
        <w:rPr>
          <w:rFonts w:ascii="Times New Roman" w:hAnsi="Times New Roman" w:eastAsia="Times New Roman" w:cs="Times New Roman"/>
          <w:color w:val="124F1A" w:themeColor="accent3" w:themeTint="FF" w:themeShade="BF"/>
        </w:rPr>
      </w:pPr>
      <w:r w:rsidRPr="35FC91BC" w:rsidR="28F06AF7">
        <w:rPr>
          <w:rFonts w:ascii="Times New Roman" w:hAnsi="Times New Roman" w:eastAsia="Times New Roman" w:cs="Times New Roman"/>
          <w:color w:val="124F1A" w:themeColor="accent3" w:themeTint="FF" w:themeShade="BF"/>
        </w:rPr>
        <w:t xml:space="preserve">In </w:t>
      </w:r>
      <w:r w:rsidRPr="35FC91BC" w:rsidR="28F06AF7">
        <w:rPr>
          <w:rFonts w:ascii="Times New Roman" w:hAnsi="Times New Roman" w:eastAsia="Times New Roman" w:cs="Times New Roman"/>
          <w:color w:val="124F1A" w:themeColor="accent3" w:themeTint="FF" w:themeShade="BF"/>
        </w:rPr>
        <w:t>Jquery</w:t>
      </w:r>
      <w:r w:rsidRPr="35FC91BC" w:rsidR="28F06AF7">
        <w:rPr>
          <w:rFonts w:ascii="Times New Roman" w:hAnsi="Times New Roman" w:eastAsia="Times New Roman" w:cs="Times New Roman"/>
          <w:color w:val="124F1A" w:themeColor="accent3" w:themeTint="FF" w:themeShade="BF"/>
        </w:rPr>
        <w:t xml:space="preserve"> you just need the following function hide which is simple to </w:t>
      </w:r>
      <w:r w:rsidRPr="35FC91BC" w:rsidR="28F06AF7">
        <w:rPr>
          <w:rFonts w:ascii="Times New Roman" w:hAnsi="Times New Roman" w:eastAsia="Times New Roman" w:cs="Times New Roman"/>
          <w:color w:val="124F1A" w:themeColor="accent3" w:themeTint="FF" w:themeShade="BF"/>
        </w:rPr>
        <w:t>under stand</w:t>
      </w:r>
      <w:r w:rsidRPr="35FC91BC" w:rsidR="28F06AF7">
        <w:rPr>
          <w:rFonts w:ascii="Times New Roman" w:hAnsi="Times New Roman" w:eastAsia="Times New Roman" w:cs="Times New Roman"/>
          <w:color w:val="124F1A" w:themeColor="accent3" w:themeTint="FF" w:themeShade="BF"/>
        </w:rPr>
        <w:t xml:space="preserve">, but for </w:t>
      </w:r>
      <w:r w:rsidRPr="35FC91BC" w:rsidR="28F06AF7">
        <w:rPr>
          <w:rFonts w:ascii="Times New Roman" w:hAnsi="Times New Roman" w:eastAsia="Times New Roman" w:cs="Times New Roman"/>
          <w:color w:val="124F1A" w:themeColor="accent3" w:themeTint="FF" w:themeShade="BF"/>
        </w:rPr>
        <w:t>js</w:t>
      </w:r>
      <w:r w:rsidRPr="35FC91BC" w:rsidR="28F06AF7">
        <w:rPr>
          <w:rFonts w:ascii="Times New Roman" w:hAnsi="Times New Roman" w:eastAsia="Times New Roman" w:cs="Times New Roman"/>
          <w:color w:val="124F1A" w:themeColor="accent3" w:themeTint="FF" w:themeShade="BF"/>
        </w:rPr>
        <w:t xml:space="preserve"> it uses the </w:t>
      </w:r>
      <w:r w:rsidRPr="35FC91BC" w:rsidR="28F06AF7">
        <w:rPr>
          <w:rFonts w:ascii="Times New Roman" w:hAnsi="Times New Roman" w:eastAsia="Times New Roman" w:cs="Times New Roman"/>
          <w:color w:val="124F1A" w:themeColor="accent3" w:themeTint="FF" w:themeShade="BF"/>
        </w:rPr>
        <w:t>css</w:t>
      </w:r>
      <w:r w:rsidRPr="35FC91BC" w:rsidR="28F06AF7">
        <w:rPr>
          <w:rFonts w:ascii="Times New Roman" w:hAnsi="Times New Roman" w:eastAsia="Times New Roman" w:cs="Times New Roman"/>
          <w:color w:val="124F1A" w:themeColor="accent3" w:themeTint="FF" w:themeShade="BF"/>
        </w:rPr>
        <w:t xml:space="preserve"> to not display/hide the text</w:t>
      </w:r>
    </w:p>
    <w:p xmlns:wp14="http://schemas.microsoft.com/office/word/2010/wordml" w:rsidP="35FC91BC" w14:paraId="0AFA424C" wp14:textId="0117BCA4">
      <w:pPr>
        <w:pStyle w:val="BodyText"/>
        <w:rPr>
          <w:rStyle w:val="VerbatimChar"/>
          <w:rFonts w:ascii="Times New Roman" w:hAnsi="Times New Roman" w:eastAsia="Times New Roman" w:cs="Times New Roman"/>
          <w:color w:val="124F1A" w:themeColor="accent3" w:themeTint="FF" w:themeShade="BF"/>
        </w:rPr>
      </w:pPr>
      <w:r w:rsidRPr="35FC91BC" w:rsidR="290B86C8">
        <w:rPr>
          <w:rFonts w:ascii="Times New Roman" w:hAnsi="Times New Roman" w:eastAsia="Times New Roman" w:cs="Times New Roman"/>
          <w:color w:val="124F1A" w:themeColor="accent3" w:themeTint="FF" w:themeShade="BF"/>
        </w:rPr>
        <w:t xml:space="preserve">the </w:t>
      </w:r>
      <w:r w:rsidRPr="35FC91BC" w:rsidR="290B86C8">
        <w:rPr>
          <w:rStyle w:val="VerbatimChar"/>
          <w:rFonts w:ascii="Times New Roman" w:hAnsi="Times New Roman" w:eastAsia="Times New Roman" w:cs="Times New Roman"/>
          <w:color w:val="124F1A" w:themeColor="accent3" w:themeTint="FF" w:themeShade="BF"/>
        </w:rPr>
        <w:t>$(document</w:t>
      </w:r>
      <w:r w:rsidRPr="35FC91BC" w:rsidR="290B86C8">
        <w:rPr>
          <w:rStyle w:val="VerbatimChar"/>
          <w:rFonts w:ascii="Times New Roman" w:hAnsi="Times New Roman" w:eastAsia="Times New Roman" w:cs="Times New Roman"/>
          <w:color w:val="124F1A" w:themeColor="accent3" w:themeTint="FF" w:themeShade="BF"/>
        </w:rPr>
        <w:t>).ready</w:t>
      </w:r>
      <w:r w:rsidRPr="35FC91BC" w:rsidR="290B86C8">
        <w:rPr>
          <w:rStyle w:val="VerbatimChar"/>
          <w:rFonts w:ascii="Times New Roman" w:hAnsi="Times New Roman" w:eastAsia="Times New Roman" w:cs="Times New Roman"/>
          <w:color w:val="124F1A" w:themeColor="accent3" w:themeTint="FF" w:themeShade="BF"/>
        </w:rPr>
        <w:t xml:space="preserve">() is an event which triggers when the page is loaded for the user. This is important for </w:t>
      </w:r>
      <w:r w:rsidRPr="35FC91BC" w:rsidR="290B86C8">
        <w:rPr>
          <w:rStyle w:val="VerbatimChar"/>
          <w:rFonts w:ascii="Times New Roman" w:hAnsi="Times New Roman" w:eastAsia="Times New Roman" w:cs="Times New Roman"/>
          <w:color w:val="124F1A" w:themeColor="accent3" w:themeTint="FF" w:themeShade="BF"/>
        </w:rPr>
        <w:t>js</w:t>
      </w:r>
      <w:r w:rsidRPr="35FC91BC" w:rsidR="290B86C8">
        <w:rPr>
          <w:rStyle w:val="VerbatimChar"/>
          <w:rFonts w:ascii="Times New Roman" w:hAnsi="Times New Roman" w:eastAsia="Times New Roman" w:cs="Times New Roman"/>
          <w:color w:val="124F1A" w:themeColor="accent3" w:themeTint="FF" w:themeShade="BF"/>
        </w:rPr>
        <w:t>/</w:t>
      </w:r>
      <w:r w:rsidRPr="35FC91BC" w:rsidR="290B86C8">
        <w:rPr>
          <w:rStyle w:val="VerbatimChar"/>
          <w:rFonts w:ascii="Times New Roman" w:hAnsi="Times New Roman" w:eastAsia="Times New Roman" w:cs="Times New Roman"/>
          <w:color w:val="124F1A" w:themeColor="accent3" w:themeTint="FF" w:themeShade="BF"/>
        </w:rPr>
        <w:t>Jquery</w:t>
      </w:r>
      <w:r w:rsidRPr="35FC91BC" w:rsidR="290B86C8">
        <w:rPr>
          <w:rStyle w:val="VerbatimChar"/>
          <w:rFonts w:ascii="Times New Roman" w:hAnsi="Times New Roman" w:eastAsia="Times New Roman" w:cs="Times New Roman"/>
          <w:color w:val="124F1A" w:themeColor="accent3" w:themeTint="FF" w:themeShade="BF"/>
        </w:rPr>
        <w:t xml:space="preserve"> function which is intended </w:t>
      </w:r>
      <w:r w:rsidRPr="35FC91BC" w:rsidR="7D85546F">
        <w:rPr>
          <w:rStyle w:val="VerbatimChar"/>
          <w:rFonts w:ascii="Times New Roman" w:hAnsi="Times New Roman" w:eastAsia="Times New Roman" w:cs="Times New Roman"/>
          <w:color w:val="124F1A" w:themeColor="accent3" w:themeTint="FF" w:themeShade="BF"/>
        </w:rPr>
        <w:t xml:space="preserve">to change the </w:t>
      </w:r>
      <w:r w:rsidRPr="35FC91BC" w:rsidR="7D85546F">
        <w:rPr>
          <w:rStyle w:val="VerbatimChar"/>
          <w:rFonts w:ascii="Times New Roman" w:hAnsi="Times New Roman" w:eastAsia="Times New Roman" w:cs="Times New Roman"/>
          <w:color w:val="124F1A" w:themeColor="accent3" w:themeTint="FF" w:themeShade="BF"/>
        </w:rPr>
        <w:t>page the</w:t>
      </w:r>
      <w:r w:rsidRPr="35FC91BC" w:rsidR="7D85546F">
        <w:rPr>
          <w:rStyle w:val="VerbatimChar"/>
          <w:rFonts w:ascii="Times New Roman" w:hAnsi="Times New Roman" w:eastAsia="Times New Roman" w:cs="Times New Roman"/>
          <w:color w:val="124F1A" w:themeColor="accent3" w:themeTint="FF" w:themeShade="BF"/>
        </w:rPr>
        <w:t xml:space="preserve"> function </w:t>
      </w:r>
      <w:r w:rsidRPr="35FC91BC" w:rsidR="7D85546F">
        <w:rPr>
          <w:rStyle w:val="VerbatimChar"/>
          <w:rFonts w:ascii="Times New Roman" w:hAnsi="Times New Roman" w:eastAsia="Times New Roman" w:cs="Times New Roman"/>
          <w:color w:val="124F1A" w:themeColor="accent3" w:themeTint="FF" w:themeShade="BF"/>
        </w:rPr>
        <w:t>won’t</w:t>
      </w:r>
      <w:r w:rsidRPr="35FC91BC" w:rsidR="7D85546F">
        <w:rPr>
          <w:rStyle w:val="VerbatimChar"/>
          <w:rFonts w:ascii="Times New Roman" w:hAnsi="Times New Roman" w:eastAsia="Times New Roman" w:cs="Times New Roman"/>
          <w:color w:val="124F1A" w:themeColor="accent3" w:themeTint="FF" w:themeShade="BF"/>
        </w:rPr>
        <w:t xml:space="preserve"> be able to change a title without the page already loaded.</w:t>
      </w:r>
      <w:r w:rsidRPr="35FC91BC" w:rsidR="2DA5B047">
        <w:rPr>
          <w:rStyle w:val="VerbatimChar"/>
          <w:rFonts w:ascii="Times New Roman" w:hAnsi="Times New Roman" w:eastAsia="Times New Roman" w:cs="Times New Roman"/>
          <w:color w:val="124F1A" w:themeColor="accent3" w:themeTint="FF" w:themeShade="BF"/>
        </w:rPr>
        <w:t xml:space="preserve"> </w:t>
      </w:r>
    </w:p>
    <w:p xmlns:wp14="http://schemas.microsoft.com/office/word/2010/wordml" w:rsidP="35FC91BC" w14:paraId="06B2114C" wp14:textId="05C6C682">
      <w:pPr>
        <w:pStyle w:val="BodyText"/>
        <w:rPr>
          <w:rStyle w:val="VerbatimChar"/>
          <w:rFonts w:ascii="Times New Roman" w:hAnsi="Times New Roman" w:eastAsia="Times New Roman" w:cs="Times New Roman"/>
          <w:color w:val="124F1A" w:themeColor="accent3" w:themeTint="FF" w:themeShade="BF"/>
        </w:rPr>
      </w:pPr>
    </w:p>
    <w:p xmlns:wp14="http://schemas.microsoft.com/office/word/2010/wordml" w:rsidP="35FC91BC" w14:paraId="12169027" wp14:textId="355A767F">
      <w:pPr>
        <w:pStyle w:val="BodyText"/>
        <w:rPr>
          <w:rStyle w:val="VerbatimChar"/>
          <w:rFonts w:ascii="Times New Roman" w:hAnsi="Times New Roman" w:eastAsia="Times New Roman" w:cs="Times New Roman"/>
          <w:color w:val="124F1A" w:themeColor="accent3" w:themeTint="FF" w:themeShade="BF"/>
        </w:rPr>
      </w:pPr>
      <w:r w:rsidRPr="35FC91BC" w:rsidR="4A533723">
        <w:rPr>
          <w:rStyle w:val="VerbatimChar"/>
          <w:rFonts w:ascii="Times New Roman" w:hAnsi="Times New Roman" w:eastAsia="Times New Roman" w:cs="Times New Roman"/>
          <w:color w:val="124F1A" w:themeColor="accent3" w:themeTint="FF" w:themeShade="BF"/>
        </w:rPr>
        <w:t xml:space="preserve">The $ is </w:t>
      </w:r>
      <w:r w:rsidRPr="35FC91BC" w:rsidR="4A533723">
        <w:rPr>
          <w:rStyle w:val="VerbatimChar"/>
          <w:rFonts w:ascii="Times New Roman" w:hAnsi="Times New Roman" w:eastAsia="Times New Roman" w:cs="Times New Roman"/>
          <w:color w:val="124F1A" w:themeColor="accent3" w:themeTint="FF" w:themeShade="BF"/>
        </w:rPr>
        <w:t>basically the</w:t>
      </w:r>
      <w:r w:rsidRPr="35FC91BC" w:rsidR="4A533723">
        <w:rPr>
          <w:rStyle w:val="VerbatimChar"/>
          <w:rFonts w:ascii="Times New Roman" w:hAnsi="Times New Roman" w:eastAsia="Times New Roman" w:cs="Times New Roman"/>
          <w:color w:val="124F1A" w:themeColor="accent3" w:themeTint="FF" w:themeShade="BF"/>
        </w:rPr>
        <w:t xml:space="preserve"> same as </w:t>
      </w:r>
      <w:r w:rsidRPr="35FC91BC" w:rsidR="4A533723">
        <w:rPr>
          <w:rStyle w:val="VerbatimChar"/>
          <w:rFonts w:ascii="Times New Roman" w:hAnsi="Times New Roman" w:eastAsia="Times New Roman" w:cs="Times New Roman"/>
          <w:color w:val="124F1A" w:themeColor="accent3" w:themeTint="FF" w:themeShade="BF"/>
        </w:rPr>
        <w:t>document.getElementBy</w:t>
      </w:r>
      <w:r w:rsidRPr="35FC91BC" w:rsidR="4A533723">
        <w:rPr>
          <w:rStyle w:val="VerbatimChar"/>
          <w:rFonts w:ascii="Times New Roman" w:hAnsi="Times New Roman" w:eastAsia="Times New Roman" w:cs="Times New Roman"/>
          <w:color w:val="124F1A" w:themeColor="accent3" w:themeTint="FF" w:themeShade="BF"/>
        </w:rPr>
        <w:t xml:space="preserve"> it is simplified in </w:t>
      </w:r>
      <w:r w:rsidRPr="35FC91BC" w:rsidR="4A533723">
        <w:rPr>
          <w:rStyle w:val="VerbatimChar"/>
          <w:rFonts w:ascii="Times New Roman" w:hAnsi="Times New Roman" w:eastAsia="Times New Roman" w:cs="Times New Roman"/>
          <w:color w:val="124F1A" w:themeColor="accent3" w:themeTint="FF" w:themeShade="BF"/>
        </w:rPr>
        <w:t>JQuery</w:t>
      </w:r>
      <w:r w:rsidRPr="35FC91BC" w:rsidR="4A533723">
        <w:rPr>
          <w:rStyle w:val="VerbatimChar"/>
          <w:rFonts w:ascii="Times New Roman" w:hAnsi="Times New Roman" w:eastAsia="Times New Roman" w:cs="Times New Roman"/>
          <w:color w:val="124F1A" w:themeColor="accent3" w:themeTint="FF" w:themeShade="BF"/>
        </w:rPr>
        <w:t xml:space="preserve"> </w:t>
      </w:r>
      <w:r w:rsidRPr="35FC91BC" w:rsidR="02CDEC49">
        <w:rPr>
          <w:rStyle w:val="VerbatimChar"/>
          <w:rFonts w:ascii="Times New Roman" w:hAnsi="Times New Roman" w:eastAsia="Times New Roman" w:cs="Times New Roman"/>
          <w:color w:val="124F1A" w:themeColor="accent3" w:themeTint="FF" w:themeShade="BF"/>
        </w:rPr>
        <w:t xml:space="preserve">so it is easier to read. </w:t>
      </w:r>
      <w:r w:rsidRPr="35FC91BC" w:rsidR="4D018E76">
        <w:rPr>
          <w:rStyle w:val="VerbatimChar"/>
          <w:rFonts w:ascii="Times New Roman" w:hAnsi="Times New Roman" w:eastAsia="Times New Roman" w:cs="Times New Roman"/>
          <w:color w:val="124F1A" w:themeColor="accent3" w:themeTint="FF" w:themeShade="BF"/>
        </w:rPr>
        <w:t xml:space="preserve">If $ is being used by another </w:t>
      </w:r>
      <w:r w:rsidRPr="35FC91BC" w:rsidR="4D018E76">
        <w:rPr>
          <w:rStyle w:val="VerbatimChar"/>
          <w:rFonts w:ascii="Times New Roman" w:hAnsi="Times New Roman" w:eastAsia="Times New Roman" w:cs="Times New Roman"/>
          <w:color w:val="124F1A" w:themeColor="accent3" w:themeTint="FF" w:themeShade="BF"/>
        </w:rPr>
        <w:t>js</w:t>
      </w:r>
      <w:r w:rsidRPr="35FC91BC" w:rsidR="4D018E76">
        <w:rPr>
          <w:rStyle w:val="VerbatimChar"/>
          <w:rFonts w:ascii="Times New Roman" w:hAnsi="Times New Roman" w:eastAsia="Times New Roman" w:cs="Times New Roman"/>
          <w:color w:val="124F1A" w:themeColor="accent3" w:themeTint="FF" w:themeShade="BF"/>
        </w:rPr>
        <w:t xml:space="preserve"> </w:t>
      </w:r>
      <w:r w:rsidRPr="35FC91BC" w:rsidR="4D018E76">
        <w:rPr>
          <w:rStyle w:val="VerbatimChar"/>
          <w:rFonts w:ascii="Times New Roman" w:hAnsi="Times New Roman" w:eastAsia="Times New Roman" w:cs="Times New Roman"/>
          <w:color w:val="124F1A" w:themeColor="accent3" w:themeTint="FF" w:themeShade="BF"/>
        </w:rPr>
        <w:t>libary</w:t>
      </w:r>
      <w:r w:rsidRPr="35FC91BC" w:rsidR="4D018E76">
        <w:rPr>
          <w:rStyle w:val="VerbatimChar"/>
          <w:rFonts w:ascii="Times New Roman" w:hAnsi="Times New Roman" w:eastAsia="Times New Roman" w:cs="Times New Roman"/>
          <w:color w:val="124F1A" w:themeColor="accent3" w:themeTint="FF" w:themeShade="BF"/>
        </w:rPr>
        <w:t xml:space="preserve"> we will need to put </w:t>
      </w:r>
      <w:r w:rsidRPr="35FC91BC" w:rsidR="4D018E76">
        <w:rPr>
          <w:rStyle w:val="VerbatimChar"/>
          <w:rFonts w:ascii="Times New Roman" w:hAnsi="Times New Roman" w:eastAsia="Times New Roman" w:cs="Times New Roman"/>
          <w:color w:val="124F1A" w:themeColor="accent3" w:themeTint="FF" w:themeShade="BF"/>
        </w:rPr>
        <w:t>JQuery</w:t>
      </w:r>
      <w:r w:rsidRPr="35FC91BC" w:rsidR="4D018E76">
        <w:rPr>
          <w:rStyle w:val="VerbatimChar"/>
          <w:rFonts w:ascii="Times New Roman" w:hAnsi="Times New Roman" w:eastAsia="Times New Roman" w:cs="Times New Roman"/>
          <w:color w:val="124F1A" w:themeColor="accent3" w:themeTint="FF" w:themeShade="BF"/>
        </w:rPr>
        <w:t xml:space="preserve"> into non-conflict mode when the page is loaded and before it is used.</w:t>
      </w:r>
      <w:r w:rsidRPr="35FC91BC" w:rsidR="47F7B68A">
        <w:rPr>
          <w:rStyle w:val="VerbatimChar"/>
          <w:rFonts w:ascii="Times New Roman" w:hAnsi="Times New Roman" w:eastAsia="Times New Roman" w:cs="Times New Roman"/>
          <w:color w:val="124F1A" w:themeColor="accent3" w:themeTint="FF" w:themeShade="BF"/>
        </w:rPr>
        <w:t xml:space="preserve"> </w:t>
      </w:r>
    </w:p>
    <w:p xmlns:wp14="http://schemas.microsoft.com/office/word/2010/wordml" w:rsidP="35FC91BC" w14:paraId="08BBDBE2" wp14:textId="0EB43FCA">
      <w:pPr>
        <w:pStyle w:val="BodyText"/>
      </w:pPr>
    </w:p>
    <w:p xmlns:wp14="http://schemas.microsoft.com/office/word/2010/wordml" w:rsidP="35FC91BC" w14:paraId="20D1C55E" wp14:textId="41B07F12">
      <w:pPr>
        <w:pStyle w:val="BodyText"/>
        <w:rPr>
          <w:b w:val="1"/>
          <w:bCs w:val="1"/>
        </w:rPr>
      </w:pPr>
    </w:p>
    <w:p xmlns:wp14="http://schemas.microsoft.com/office/word/2010/wordml" w:rsidP="35FC91BC" w14:paraId="2F199E98" wp14:textId="51D37EEE">
      <w:pPr>
        <w:pStyle w:val="BodyText"/>
      </w:pPr>
      <w:r w:rsidRPr="35FC91BC" w:rsidR="35FC91BC">
        <w:rPr>
          <w:b w:val="1"/>
          <w:bCs w:val="1"/>
        </w:rPr>
        <w:t>b. (10 points, ~8 min)</w:t>
      </w:r>
      <w:r w:rsidR="35FC91BC">
        <w:rPr/>
        <w:t xml:space="preserve"> </w:t>
      </w:r>
      <w:r w:rsidR="35FC91BC">
        <w:rPr/>
        <w:t>Explain, in explicit detail, what is happening in each of the following code samples. Describe what each line does, what the user would see, and any potential issues:</w:t>
      </w:r>
    </w:p>
    <w:p xmlns:wp14="http://schemas.microsoft.com/office/word/2010/wordml" w14:paraId="4196AB19" wp14:textId="77777777">
      <w:pPr>
        <w:pStyle w:val="SourceCode"/>
      </w:pPr>
      <w:r w:rsidRPr="35FC91BC" w:rsidR="35FC91BC">
        <w:rPr>
          <w:rStyle w:val="FunctionTok"/>
        </w:rPr>
        <w:t>$</w:t>
      </w:r>
      <w:r w:rsidRPr="35FC91BC" w:rsidR="35FC91BC">
        <w:rPr>
          <w:rStyle w:val="NormalTok"/>
        </w:rPr>
        <w:t>(</w:t>
      </w:r>
      <w:r w:rsidRPr="35FC91BC" w:rsidR="35FC91BC">
        <w:rPr>
          <w:rStyle w:val="BuiltInTok"/>
        </w:rPr>
        <w:t>document</w:t>
      </w:r>
      <w:r w:rsidRPr="35FC91BC" w:rsidR="35FC91BC">
        <w:rPr>
          <w:rStyle w:val="NormalTok"/>
        </w:rPr>
        <w:t>)</w:t>
      </w:r>
      <w:r w:rsidRPr="35FC91BC" w:rsidR="35FC91BC">
        <w:rPr>
          <w:rStyle w:val="OperatorTok"/>
        </w:rPr>
        <w:t>.</w:t>
      </w:r>
      <w:r w:rsidRPr="35FC91BC" w:rsidR="35FC91BC">
        <w:rPr>
          <w:rStyle w:val="FunctionTok"/>
        </w:rPr>
        <w:t>ready</w:t>
      </w:r>
      <w:r w:rsidRPr="35FC91BC" w:rsidR="35FC91BC">
        <w:rPr>
          <w:rStyle w:val="NormalTok"/>
        </w:rPr>
        <w:t>(</w:t>
      </w:r>
      <w:r w:rsidRPr="35FC91BC" w:rsidR="35FC91BC">
        <w:rPr>
          <w:rStyle w:val="KeywordTok"/>
        </w:rPr>
        <w:t>function</w:t>
      </w:r>
      <w:r w:rsidRPr="35FC91BC" w:rsidR="35FC91BC">
        <w:rPr>
          <w:rStyle w:val="NormalTok"/>
        </w:rPr>
        <w:t>() {</w:t>
      </w:r>
      <w:r>
        <w:br/>
      </w:r>
      <w:r w:rsidRPr="35FC91BC" w:rsidR="35FC91BC">
        <w:rPr>
          <w:rStyle w:val="NormalTok"/>
        </w:rPr>
        <w:t xml:space="preserve">  </w:t>
      </w:r>
      <w:r w:rsidRPr="35FC91BC" w:rsidR="35FC91BC">
        <w:rPr>
          <w:rStyle w:val="KeywordTok"/>
        </w:rPr>
        <w:t>let</w:t>
      </w:r>
      <w:r w:rsidRPr="35FC91BC" w:rsidR="35FC91BC">
        <w:rPr>
          <w:rStyle w:val="NormalTok"/>
        </w:rPr>
        <w:t xml:space="preserve"> score </w:t>
      </w:r>
      <w:r w:rsidRPr="35FC91BC" w:rsidR="35FC91BC">
        <w:rPr>
          <w:rStyle w:val="OperatorTok"/>
        </w:rPr>
        <w:t>=</w:t>
      </w:r>
      <w:r w:rsidRPr="35FC91BC" w:rsidR="35FC91BC">
        <w:rPr>
          <w:rStyle w:val="NormalTok"/>
        </w:rPr>
        <w:t xml:space="preserve"> </w:t>
      </w:r>
      <w:r w:rsidRPr="35FC91BC" w:rsidR="35FC91BC">
        <w:rPr>
          <w:rStyle w:val="DecValTok"/>
        </w:rPr>
        <w:t>85</w:t>
      </w:r>
      <w:r w:rsidRPr="35FC91BC" w:rsidR="35FC91BC">
        <w:rPr>
          <w:rStyle w:val="OperatorTok"/>
        </w:rPr>
        <w:t>;</w:t>
      </w:r>
      <w:r>
        <w:br/>
      </w:r>
      <w:r w:rsidRPr="35FC91BC" w:rsidR="35FC91BC">
        <w:rPr>
          <w:rStyle w:val="NormalTok"/>
        </w:rPr>
        <w:t xml:space="preserve">  </w:t>
      </w:r>
      <w:r w:rsidRPr="35FC91BC" w:rsidR="35FC91BC">
        <w:rPr>
          <w:rStyle w:val="KeywordTok"/>
        </w:rPr>
        <w:t>let</w:t>
      </w:r>
      <w:r w:rsidRPr="35FC91BC" w:rsidR="35FC91BC">
        <w:rPr>
          <w:rStyle w:val="NormalTok"/>
        </w:rPr>
        <w:t xml:space="preserve"> passing </w:t>
      </w:r>
      <w:r w:rsidRPr="35FC91BC" w:rsidR="35FC91BC">
        <w:rPr>
          <w:rStyle w:val="OperatorTok"/>
        </w:rPr>
        <w:t>=</w:t>
      </w:r>
      <w:r w:rsidRPr="35FC91BC" w:rsidR="35FC91BC">
        <w:rPr>
          <w:rStyle w:val="NormalTok"/>
        </w:rPr>
        <w:t xml:space="preserve"> </w:t>
      </w:r>
      <w:r w:rsidRPr="35FC91BC" w:rsidR="35FC91BC">
        <w:rPr>
          <w:rStyle w:val="DecValTok"/>
        </w:rPr>
        <w:t>70</w:t>
      </w:r>
      <w:r w:rsidRPr="35FC91BC" w:rsidR="35FC91BC">
        <w:rPr>
          <w:rStyle w:val="OperatorTok"/>
        </w:rPr>
        <w:t>;</w:t>
      </w:r>
      <w:r>
        <w:br/>
      </w:r>
      <w:r w:rsidRPr="35FC91BC" w:rsidR="35FC91BC">
        <w:rPr>
          <w:rStyle w:val="NormalTok"/>
        </w:rPr>
        <w:t xml:space="preserve">  </w:t>
      </w:r>
      <w:r w:rsidRPr="35FC91BC" w:rsidR="35FC91BC">
        <w:rPr>
          <w:rStyle w:val="ControlFlowTok"/>
        </w:rPr>
        <w:t>if</w:t>
      </w:r>
      <w:r w:rsidRPr="35FC91BC" w:rsidR="35FC91BC">
        <w:rPr>
          <w:rStyle w:val="NormalTok"/>
        </w:rPr>
        <w:t xml:space="preserve"> (score </w:t>
      </w:r>
      <w:r w:rsidRPr="35FC91BC" w:rsidR="35FC91BC">
        <w:rPr>
          <w:rStyle w:val="OperatorTok"/>
        </w:rPr>
        <w:t>&gt;=</w:t>
      </w:r>
      <w:r w:rsidRPr="35FC91BC" w:rsidR="35FC91BC">
        <w:rPr>
          <w:rStyle w:val="NormalTok"/>
        </w:rPr>
        <w:t xml:space="preserve"> passing) {</w:t>
      </w:r>
      <w:r>
        <w:br/>
      </w:r>
      <w:r w:rsidRPr="35FC91BC" w:rsidR="35FC91BC">
        <w:rPr>
          <w:rStyle w:val="NormalTok"/>
        </w:rPr>
        <w:t xml:space="preserve">    </w:t>
      </w:r>
      <w:r w:rsidRPr="35FC91BC" w:rsidR="35FC91BC">
        <w:rPr>
          <w:rStyle w:val="FunctionTok"/>
        </w:rPr>
        <w:t>$</w:t>
      </w:r>
      <w:r w:rsidRPr="35FC91BC" w:rsidR="35FC91BC">
        <w:rPr>
          <w:rStyle w:val="NormalTok"/>
        </w:rPr>
        <w:t>(</w:t>
      </w:r>
      <w:r w:rsidRPr="35FC91BC" w:rsidR="35FC91BC">
        <w:rPr>
          <w:rStyle w:val="StringTok"/>
        </w:rPr>
        <w:t>"#result"</w:t>
      </w:r>
      <w:r w:rsidRPr="35FC91BC" w:rsidR="35FC91BC">
        <w:rPr>
          <w:rStyle w:val="NormalTok"/>
        </w:rPr>
        <w:t>)</w:t>
      </w:r>
      <w:r w:rsidRPr="35FC91BC" w:rsidR="35FC91BC">
        <w:rPr>
          <w:rStyle w:val="OperatorTok"/>
        </w:rPr>
        <w:t>.</w:t>
      </w:r>
      <w:r w:rsidRPr="35FC91BC" w:rsidR="35FC91BC">
        <w:rPr>
          <w:rStyle w:val="FunctionTok"/>
        </w:rPr>
        <w:t>text</w:t>
      </w:r>
      <w:r w:rsidRPr="35FC91BC" w:rsidR="35FC91BC">
        <w:rPr>
          <w:rStyle w:val="NormalTok"/>
        </w:rPr>
        <w:t>(</w:t>
      </w:r>
      <w:r w:rsidRPr="35FC91BC" w:rsidR="35FC91BC">
        <w:rPr>
          <w:rStyle w:val="StringTok"/>
        </w:rPr>
        <w:t>"You passed!"</w:t>
      </w:r>
      <w:r w:rsidRPr="35FC91BC" w:rsidR="35FC91BC">
        <w:rPr>
          <w:rStyle w:val="NormalTok"/>
        </w:rPr>
        <w:t>)</w:t>
      </w:r>
      <w:r w:rsidRPr="35FC91BC" w:rsidR="35FC91BC">
        <w:rPr>
          <w:rStyle w:val="OperatorTok"/>
        </w:rPr>
        <w:t>.</w:t>
      </w:r>
      <w:r w:rsidRPr="35FC91BC" w:rsidR="35FC91BC">
        <w:rPr>
          <w:rStyle w:val="FunctionTok"/>
        </w:rPr>
        <w:t>css</w:t>
      </w:r>
      <w:r w:rsidRPr="35FC91BC" w:rsidR="35FC91BC">
        <w:rPr>
          <w:rStyle w:val="NormalTok"/>
        </w:rPr>
        <w:t>(</w:t>
      </w:r>
      <w:r w:rsidRPr="35FC91BC" w:rsidR="35FC91BC">
        <w:rPr>
          <w:rStyle w:val="StringTok"/>
        </w:rPr>
        <w:t>"color"</w:t>
      </w:r>
      <w:r w:rsidRPr="35FC91BC" w:rsidR="35FC91BC">
        <w:rPr>
          <w:rStyle w:val="OperatorTok"/>
        </w:rPr>
        <w:t>,</w:t>
      </w:r>
      <w:r w:rsidRPr="35FC91BC" w:rsidR="35FC91BC">
        <w:rPr>
          <w:rStyle w:val="NormalTok"/>
        </w:rPr>
        <w:t xml:space="preserve"> </w:t>
      </w:r>
      <w:r w:rsidRPr="35FC91BC" w:rsidR="35FC91BC">
        <w:rPr>
          <w:rStyle w:val="StringTok"/>
        </w:rPr>
        <w:t>"green"</w:t>
      </w:r>
      <w:r w:rsidRPr="35FC91BC" w:rsidR="35FC91BC">
        <w:rPr>
          <w:rStyle w:val="NormalTok"/>
        </w:rPr>
        <w:t>)</w:t>
      </w:r>
      <w:r w:rsidRPr="35FC91BC" w:rsidR="35FC91BC">
        <w:rPr>
          <w:rStyle w:val="OperatorTok"/>
        </w:rPr>
        <w:t>;</w:t>
      </w:r>
      <w:r>
        <w:br/>
      </w:r>
      <w:r w:rsidRPr="35FC91BC" w:rsidR="35FC91BC">
        <w:rPr>
          <w:rStyle w:val="NormalTok"/>
        </w:rPr>
        <w:t xml:space="preserve">  } </w:t>
      </w:r>
      <w:r w:rsidRPr="35FC91BC" w:rsidR="35FC91BC">
        <w:rPr>
          <w:rStyle w:val="ControlFlowTok"/>
        </w:rPr>
        <w:t>else</w:t>
      </w:r>
      <w:r w:rsidRPr="35FC91BC" w:rsidR="35FC91BC">
        <w:rPr>
          <w:rStyle w:val="NormalTok"/>
        </w:rPr>
        <w:t xml:space="preserve"> {</w:t>
      </w:r>
      <w:r>
        <w:br/>
      </w:r>
      <w:r w:rsidRPr="35FC91BC" w:rsidR="35FC91BC">
        <w:rPr>
          <w:rStyle w:val="NormalTok"/>
        </w:rPr>
        <w:t xml:space="preserve">    </w:t>
      </w:r>
      <w:r w:rsidRPr="35FC91BC" w:rsidR="35FC91BC">
        <w:rPr>
          <w:rStyle w:val="FunctionTok"/>
        </w:rPr>
        <w:t>$</w:t>
      </w:r>
      <w:r w:rsidRPr="35FC91BC" w:rsidR="35FC91BC">
        <w:rPr>
          <w:rStyle w:val="NormalTok"/>
        </w:rPr>
        <w:t>(</w:t>
      </w:r>
      <w:r w:rsidRPr="35FC91BC" w:rsidR="35FC91BC">
        <w:rPr>
          <w:rStyle w:val="StringTok"/>
        </w:rPr>
        <w:t>"#result"</w:t>
      </w:r>
      <w:r w:rsidRPr="35FC91BC" w:rsidR="35FC91BC">
        <w:rPr>
          <w:rStyle w:val="NormalTok"/>
        </w:rPr>
        <w:t>)</w:t>
      </w:r>
      <w:r w:rsidRPr="35FC91BC" w:rsidR="35FC91BC">
        <w:rPr>
          <w:rStyle w:val="OperatorTok"/>
        </w:rPr>
        <w:t>.</w:t>
      </w:r>
      <w:r w:rsidRPr="35FC91BC" w:rsidR="35FC91BC">
        <w:rPr>
          <w:rStyle w:val="FunctionTok"/>
        </w:rPr>
        <w:t>text</w:t>
      </w:r>
      <w:r w:rsidRPr="35FC91BC" w:rsidR="35FC91BC">
        <w:rPr>
          <w:rStyle w:val="NormalTok"/>
        </w:rPr>
        <w:t>(</w:t>
      </w:r>
      <w:r w:rsidRPr="35FC91BC" w:rsidR="35FC91BC">
        <w:rPr>
          <w:rStyle w:val="StringTok"/>
        </w:rPr>
        <w:t>"Try again."</w:t>
      </w:r>
      <w:r w:rsidRPr="35FC91BC" w:rsidR="35FC91BC">
        <w:rPr>
          <w:rStyle w:val="NormalTok"/>
        </w:rPr>
        <w:t>)</w:t>
      </w:r>
      <w:r w:rsidRPr="35FC91BC" w:rsidR="35FC91BC">
        <w:rPr>
          <w:rStyle w:val="OperatorTok"/>
        </w:rPr>
        <w:t>.</w:t>
      </w:r>
      <w:r w:rsidRPr="35FC91BC" w:rsidR="35FC91BC">
        <w:rPr>
          <w:rStyle w:val="FunctionTok"/>
        </w:rPr>
        <w:t>css</w:t>
      </w:r>
      <w:r w:rsidRPr="35FC91BC" w:rsidR="35FC91BC">
        <w:rPr>
          <w:rStyle w:val="NormalTok"/>
        </w:rPr>
        <w:t>(</w:t>
      </w:r>
      <w:r w:rsidRPr="35FC91BC" w:rsidR="35FC91BC">
        <w:rPr>
          <w:rStyle w:val="StringTok"/>
        </w:rPr>
        <w:t>"color"</w:t>
      </w:r>
      <w:r w:rsidRPr="35FC91BC" w:rsidR="35FC91BC">
        <w:rPr>
          <w:rStyle w:val="OperatorTok"/>
        </w:rPr>
        <w:t>,</w:t>
      </w:r>
      <w:r w:rsidRPr="35FC91BC" w:rsidR="35FC91BC">
        <w:rPr>
          <w:rStyle w:val="NormalTok"/>
        </w:rPr>
        <w:t xml:space="preserve"> </w:t>
      </w:r>
      <w:r w:rsidRPr="35FC91BC" w:rsidR="35FC91BC">
        <w:rPr>
          <w:rStyle w:val="StringTok"/>
        </w:rPr>
        <w:t>"red"</w:t>
      </w:r>
      <w:r w:rsidRPr="35FC91BC" w:rsidR="35FC91BC">
        <w:rPr>
          <w:rStyle w:val="NormalTok"/>
        </w:rPr>
        <w:t>)</w:t>
      </w:r>
      <w:r w:rsidRPr="35FC91BC" w:rsidR="35FC91BC">
        <w:rPr>
          <w:rStyle w:val="OperatorTok"/>
        </w:rPr>
        <w:t>;</w:t>
      </w:r>
      <w:r>
        <w:br/>
      </w:r>
      <w:r w:rsidRPr="35FC91BC" w:rsidR="35FC91BC">
        <w:rPr>
          <w:rStyle w:val="NormalTok"/>
        </w:rPr>
        <w:t xml:space="preserve">  }</w:t>
      </w:r>
      <w:r>
        <w:br/>
      </w:r>
      <w:r w:rsidRPr="35FC91BC" w:rsidR="35FC91BC">
        <w:rPr>
          <w:rStyle w:val="NormalTok"/>
        </w:rPr>
        <w:t>})</w:t>
      </w:r>
      <w:r w:rsidRPr="35FC91BC" w:rsidR="35FC91BC">
        <w:rPr>
          <w:rStyle w:val="OperatorTok"/>
        </w:rPr>
        <w:t>;</w:t>
      </w:r>
    </w:p>
    <w:p w:rsidR="35FC91BC" w:rsidP="35FC91BC" w:rsidRDefault="35FC91BC" w14:paraId="47890308" w14:textId="24EF5160">
      <w:pPr>
        <w:pStyle w:val="SourceCode"/>
        <w:rPr>
          <w:rStyle w:val="OperatorTok"/>
        </w:rPr>
      </w:pPr>
    </w:p>
    <w:p w:rsidR="672395E9" w:rsidP="35FC91BC" w:rsidRDefault="672395E9" w14:paraId="7F14EC25" w14:textId="7229D855">
      <w:pPr>
        <w:pStyle w:val="SourceCode"/>
        <w:rPr>
          <w:rStyle w:val="OperatorTok"/>
          <w:rFonts w:ascii="Times New Roman" w:hAnsi="Times New Roman" w:eastAsia="Times New Roman" w:cs="Times New Roman"/>
          <w:color w:val="124F1A" w:themeColor="accent3" w:themeTint="FF" w:themeShade="BF"/>
        </w:rPr>
      </w:pPr>
      <w:r w:rsidRPr="35FC91BC" w:rsidR="672395E9">
        <w:rPr>
          <w:rStyle w:val="OperatorTok"/>
          <w:rFonts w:ascii="Times New Roman" w:hAnsi="Times New Roman" w:eastAsia="Times New Roman" w:cs="Times New Roman"/>
          <w:color w:val="124F1A" w:themeColor="accent3" w:themeTint="FF" w:themeShade="BF"/>
        </w:rPr>
        <w:t xml:space="preserve">This is a </w:t>
      </w:r>
      <w:r w:rsidRPr="35FC91BC" w:rsidR="672395E9">
        <w:rPr>
          <w:rStyle w:val="OperatorTok"/>
          <w:rFonts w:ascii="Times New Roman" w:hAnsi="Times New Roman" w:eastAsia="Times New Roman" w:cs="Times New Roman"/>
          <w:color w:val="124F1A" w:themeColor="accent3" w:themeTint="FF" w:themeShade="BF"/>
        </w:rPr>
        <w:t>jquery</w:t>
      </w:r>
      <w:r w:rsidRPr="35FC91BC" w:rsidR="672395E9">
        <w:rPr>
          <w:rStyle w:val="OperatorTok"/>
          <w:rFonts w:ascii="Times New Roman" w:hAnsi="Times New Roman" w:eastAsia="Times New Roman" w:cs="Times New Roman"/>
          <w:color w:val="124F1A" w:themeColor="accent3" w:themeTint="FF" w:themeShade="BF"/>
        </w:rPr>
        <w:t xml:space="preserve"> code. </w:t>
      </w:r>
      <w:r w:rsidRPr="35FC91BC" w:rsidR="3FBDB720">
        <w:rPr>
          <w:rStyle w:val="OperatorTok"/>
          <w:rFonts w:ascii="Times New Roman" w:hAnsi="Times New Roman" w:eastAsia="Times New Roman" w:cs="Times New Roman"/>
          <w:color w:val="124F1A" w:themeColor="accent3" w:themeTint="FF" w:themeShade="BF"/>
        </w:rPr>
        <w:t xml:space="preserve">When the document is </w:t>
      </w:r>
      <w:r w:rsidRPr="35FC91BC" w:rsidR="3FBDB720">
        <w:rPr>
          <w:rStyle w:val="OperatorTok"/>
          <w:rFonts w:ascii="Times New Roman" w:hAnsi="Times New Roman" w:eastAsia="Times New Roman" w:cs="Times New Roman"/>
          <w:color w:val="124F1A" w:themeColor="accent3" w:themeTint="FF" w:themeShade="BF"/>
        </w:rPr>
        <w:t>ready</w:t>
      </w:r>
      <w:r w:rsidRPr="35FC91BC" w:rsidR="3FBDB720">
        <w:rPr>
          <w:rStyle w:val="OperatorTok"/>
          <w:rFonts w:ascii="Times New Roman" w:hAnsi="Times New Roman" w:eastAsia="Times New Roman" w:cs="Times New Roman"/>
          <w:color w:val="124F1A" w:themeColor="accent3" w:themeTint="FF" w:themeShade="BF"/>
        </w:rPr>
        <w:t xml:space="preserve"> it will set 2 variables score and </w:t>
      </w:r>
      <w:r w:rsidRPr="35FC91BC" w:rsidR="3FBDB720">
        <w:rPr>
          <w:rStyle w:val="OperatorTok"/>
          <w:rFonts w:ascii="Times New Roman" w:hAnsi="Times New Roman" w:eastAsia="Times New Roman" w:cs="Times New Roman"/>
          <w:color w:val="124F1A" w:themeColor="accent3" w:themeTint="FF" w:themeShade="BF"/>
        </w:rPr>
        <w:t>passing</w:t>
      </w:r>
      <w:r w:rsidRPr="35FC91BC" w:rsidR="3FBDB720">
        <w:rPr>
          <w:rStyle w:val="OperatorTok"/>
          <w:rFonts w:ascii="Times New Roman" w:hAnsi="Times New Roman" w:eastAsia="Times New Roman" w:cs="Times New Roman"/>
          <w:color w:val="124F1A" w:themeColor="accent3" w:themeTint="FF" w:themeShade="BF"/>
        </w:rPr>
        <w:t xml:space="preserve"> with values 85 and </w:t>
      </w:r>
      <w:r w:rsidRPr="35FC91BC" w:rsidR="3FBDB720">
        <w:rPr>
          <w:rStyle w:val="OperatorTok"/>
          <w:rFonts w:ascii="Times New Roman" w:hAnsi="Times New Roman" w:eastAsia="Times New Roman" w:cs="Times New Roman"/>
          <w:color w:val="124F1A" w:themeColor="accent3" w:themeTint="FF" w:themeShade="BF"/>
        </w:rPr>
        <w:t>70</w:t>
      </w:r>
      <w:r w:rsidRPr="35FC91BC" w:rsidR="3FBDB720">
        <w:rPr>
          <w:rStyle w:val="OperatorTok"/>
          <w:rFonts w:ascii="Times New Roman" w:hAnsi="Times New Roman" w:eastAsia="Times New Roman" w:cs="Times New Roman"/>
          <w:color w:val="124F1A" w:themeColor="accent3" w:themeTint="FF" w:themeShade="BF"/>
        </w:rPr>
        <w:t xml:space="preserve"> respectively. Then the if function will check that score is greater or equal to passing and </w:t>
      </w:r>
      <w:r w:rsidRPr="35FC91BC" w:rsidR="217A4647">
        <w:rPr>
          <w:rStyle w:val="OperatorTok"/>
          <w:rFonts w:ascii="Times New Roman" w:hAnsi="Times New Roman" w:eastAsia="Times New Roman" w:cs="Times New Roman"/>
          <w:color w:val="124F1A" w:themeColor="accent3" w:themeTint="FF" w:themeShade="BF"/>
        </w:rPr>
        <w:t>the html ID result</w:t>
      </w:r>
      <w:r w:rsidRPr="35FC91BC" w:rsidR="7AA630ED">
        <w:rPr>
          <w:rStyle w:val="OperatorTok"/>
          <w:rFonts w:ascii="Times New Roman" w:hAnsi="Times New Roman" w:eastAsia="Times New Roman" w:cs="Times New Roman"/>
          <w:color w:val="124F1A" w:themeColor="accent3" w:themeTint="FF" w:themeShade="BF"/>
        </w:rPr>
        <w:t>’s text</w:t>
      </w:r>
      <w:r w:rsidRPr="35FC91BC" w:rsidR="217A4647">
        <w:rPr>
          <w:rStyle w:val="OperatorTok"/>
          <w:rFonts w:ascii="Times New Roman" w:hAnsi="Times New Roman" w:eastAsia="Times New Roman" w:cs="Times New Roman"/>
          <w:color w:val="124F1A" w:themeColor="accent3" w:themeTint="FF" w:themeShade="BF"/>
        </w:rPr>
        <w:t xml:space="preserve"> will have “You </w:t>
      </w:r>
      <w:r w:rsidRPr="35FC91BC" w:rsidR="6519F4F8">
        <w:rPr>
          <w:rStyle w:val="OperatorTok"/>
          <w:rFonts w:ascii="Times New Roman" w:hAnsi="Times New Roman" w:eastAsia="Times New Roman" w:cs="Times New Roman"/>
          <w:color w:val="124F1A" w:themeColor="accent3" w:themeTint="FF" w:themeShade="BF"/>
        </w:rPr>
        <w:t>p</w:t>
      </w:r>
      <w:r w:rsidRPr="35FC91BC" w:rsidR="217A4647">
        <w:rPr>
          <w:rStyle w:val="OperatorTok"/>
          <w:rFonts w:ascii="Times New Roman" w:hAnsi="Times New Roman" w:eastAsia="Times New Roman" w:cs="Times New Roman"/>
          <w:color w:val="124F1A" w:themeColor="accent3" w:themeTint="FF" w:themeShade="BF"/>
        </w:rPr>
        <w:t>assed!</w:t>
      </w:r>
      <w:r w:rsidRPr="35FC91BC" w:rsidR="67A02196">
        <w:rPr>
          <w:rStyle w:val="OperatorTok"/>
          <w:rFonts w:ascii="Times New Roman" w:hAnsi="Times New Roman" w:eastAsia="Times New Roman" w:cs="Times New Roman"/>
          <w:color w:val="124F1A" w:themeColor="accent3" w:themeTint="FF" w:themeShade="BF"/>
        </w:rPr>
        <w:t xml:space="preserve">” and its </w:t>
      </w:r>
      <w:r w:rsidRPr="35FC91BC" w:rsidR="67A02196">
        <w:rPr>
          <w:rStyle w:val="OperatorTok"/>
          <w:rFonts w:ascii="Times New Roman" w:hAnsi="Times New Roman" w:eastAsia="Times New Roman" w:cs="Times New Roman"/>
          <w:color w:val="124F1A" w:themeColor="accent3" w:themeTint="FF" w:themeShade="BF"/>
        </w:rPr>
        <w:t>css</w:t>
      </w:r>
      <w:r w:rsidRPr="35FC91BC" w:rsidR="67A02196">
        <w:rPr>
          <w:rStyle w:val="OperatorTok"/>
          <w:rFonts w:ascii="Times New Roman" w:hAnsi="Times New Roman" w:eastAsia="Times New Roman" w:cs="Times New Roman"/>
          <w:color w:val="124F1A" w:themeColor="accent3" w:themeTint="FF" w:themeShade="BF"/>
        </w:rPr>
        <w:t xml:space="preserve"> text color will be changed to green. If passing is greater than </w:t>
      </w:r>
      <w:r w:rsidRPr="35FC91BC" w:rsidR="67A02196">
        <w:rPr>
          <w:rStyle w:val="OperatorTok"/>
          <w:rFonts w:ascii="Times New Roman" w:hAnsi="Times New Roman" w:eastAsia="Times New Roman" w:cs="Times New Roman"/>
          <w:color w:val="124F1A" w:themeColor="accent3" w:themeTint="FF" w:themeShade="BF"/>
        </w:rPr>
        <w:t>core</w:t>
      </w:r>
      <w:r w:rsidRPr="35FC91BC" w:rsidR="67A02196">
        <w:rPr>
          <w:rStyle w:val="OperatorTok"/>
          <w:rFonts w:ascii="Times New Roman" w:hAnsi="Times New Roman" w:eastAsia="Times New Roman" w:cs="Times New Roman"/>
          <w:color w:val="124F1A" w:themeColor="accent3" w:themeTint="FF" w:themeShade="BF"/>
        </w:rPr>
        <w:t xml:space="preserve"> the html ID result </w:t>
      </w:r>
      <w:r w:rsidRPr="35FC91BC" w:rsidR="3CE0FA65">
        <w:rPr>
          <w:rStyle w:val="OperatorTok"/>
          <w:rFonts w:ascii="Times New Roman" w:hAnsi="Times New Roman" w:eastAsia="Times New Roman" w:cs="Times New Roman"/>
          <w:color w:val="124F1A" w:themeColor="accent3" w:themeTint="FF" w:themeShade="BF"/>
        </w:rPr>
        <w:t xml:space="preserve">‘s text </w:t>
      </w:r>
      <w:r w:rsidRPr="35FC91BC" w:rsidR="67A02196">
        <w:rPr>
          <w:rStyle w:val="OperatorTok"/>
          <w:rFonts w:ascii="Times New Roman" w:hAnsi="Times New Roman" w:eastAsia="Times New Roman" w:cs="Times New Roman"/>
          <w:color w:val="124F1A" w:themeColor="accent3" w:themeTint="FF" w:themeShade="BF"/>
        </w:rPr>
        <w:t>will have “</w:t>
      </w:r>
      <w:r w:rsidRPr="35FC91BC" w:rsidR="022028B4">
        <w:rPr>
          <w:rStyle w:val="OperatorTok"/>
          <w:rFonts w:ascii="Times New Roman" w:hAnsi="Times New Roman" w:eastAsia="Times New Roman" w:cs="Times New Roman"/>
          <w:color w:val="124F1A" w:themeColor="accent3" w:themeTint="FF" w:themeShade="BF"/>
        </w:rPr>
        <w:t>Try again</w:t>
      </w:r>
      <w:r w:rsidRPr="35FC91BC" w:rsidR="7C3BDF4E">
        <w:rPr>
          <w:rStyle w:val="OperatorTok"/>
          <w:rFonts w:ascii="Times New Roman" w:hAnsi="Times New Roman" w:eastAsia="Times New Roman" w:cs="Times New Roman"/>
          <w:color w:val="124F1A" w:themeColor="accent3" w:themeTint="FF" w:themeShade="BF"/>
        </w:rPr>
        <w:t xml:space="preserve">” and its </w:t>
      </w:r>
      <w:r w:rsidRPr="35FC91BC" w:rsidR="7C3BDF4E">
        <w:rPr>
          <w:rStyle w:val="OperatorTok"/>
          <w:rFonts w:ascii="Times New Roman" w:hAnsi="Times New Roman" w:eastAsia="Times New Roman" w:cs="Times New Roman"/>
          <w:color w:val="124F1A" w:themeColor="accent3" w:themeTint="FF" w:themeShade="BF"/>
        </w:rPr>
        <w:t>css</w:t>
      </w:r>
      <w:r w:rsidRPr="35FC91BC" w:rsidR="7C3BDF4E">
        <w:rPr>
          <w:rStyle w:val="OperatorTok"/>
          <w:rFonts w:ascii="Times New Roman" w:hAnsi="Times New Roman" w:eastAsia="Times New Roman" w:cs="Times New Roman"/>
          <w:color w:val="124F1A" w:themeColor="accent3" w:themeTint="FF" w:themeShade="BF"/>
        </w:rPr>
        <w:t xml:space="preserve"> text color will be changed to red.</w:t>
      </w:r>
    </w:p>
    <w:p xmlns:wp14="http://schemas.microsoft.com/office/word/2010/wordml" w14:paraId="5AD96D36" wp14:textId="77777777">
      <w:pPr>
        <w:pStyle w:val="SourceCode"/>
      </w:pPr>
      <w:r w:rsidRPr="35FC91BC" w:rsidR="35FC91BC">
        <w:rPr>
          <w:rStyle w:val="FunctionTok"/>
        </w:rPr>
        <w:t>.highlight</w:t>
      </w:r>
      <w:r w:rsidRPr="35FC91BC" w:rsidR="35FC91BC">
        <w:rPr>
          <w:rStyle w:val="NormalTok"/>
        </w:rPr>
        <w:t xml:space="preserve"> {</w:t>
      </w:r>
      <w:r>
        <w:br/>
      </w:r>
      <w:r w:rsidRPr="35FC91BC" w:rsidR="35FC91BC">
        <w:rPr>
          <w:rStyle w:val="NormalTok"/>
        </w:rPr>
        <w:t xml:space="preserve">  </w:t>
      </w:r>
      <w:r w:rsidRPr="35FC91BC" w:rsidR="35FC91BC">
        <w:rPr>
          <w:rStyle w:val="KeywordTok"/>
        </w:rPr>
        <w:t>font-family</w:t>
      </w:r>
      <w:r w:rsidRPr="35FC91BC" w:rsidR="35FC91BC">
        <w:rPr>
          <w:rStyle w:val="CharTok"/>
        </w:rPr>
        <w:t>:</w:t>
      </w:r>
      <w:r w:rsidRPr="35FC91BC" w:rsidR="35FC91BC">
        <w:rPr>
          <w:rStyle w:val="NormalTok"/>
        </w:rPr>
        <w:t xml:space="preserve"> </w:t>
      </w:r>
      <w:r w:rsidRPr="35FC91BC" w:rsidR="35FC91BC">
        <w:rPr>
          <w:rStyle w:val="StringTok"/>
        </w:rPr>
        <w:t>"Courier New"</w:t>
      </w:r>
      <w:r w:rsidRPr="35FC91BC" w:rsidR="35FC91BC">
        <w:rPr>
          <w:rStyle w:val="OperatorTok"/>
        </w:rPr>
        <w:t>,</w:t>
      </w:r>
      <w:r w:rsidRPr="35FC91BC" w:rsidR="35FC91BC">
        <w:rPr>
          <w:rStyle w:val="NormalTok"/>
        </w:rPr>
        <w:t xml:space="preserve"> </w:t>
      </w:r>
      <w:r w:rsidRPr="35FC91BC" w:rsidR="35FC91BC">
        <w:rPr>
          <w:rStyle w:val="DecValTok"/>
        </w:rPr>
        <w:t>monospace</w:t>
      </w:r>
      <w:r w:rsidRPr="35FC91BC" w:rsidR="35FC91BC">
        <w:rPr>
          <w:rStyle w:val="OperatorTok"/>
        </w:rPr>
        <w:t>;</w:t>
      </w:r>
      <w:r>
        <w:br/>
      </w:r>
      <w:r w:rsidRPr="35FC91BC" w:rsidR="35FC91BC">
        <w:rPr>
          <w:rStyle w:val="NormalTok"/>
        </w:rPr>
        <w:t xml:space="preserve">  </w:t>
      </w:r>
      <w:r w:rsidRPr="35FC91BC" w:rsidR="35FC91BC">
        <w:rPr>
          <w:rStyle w:val="KeywordTok"/>
        </w:rPr>
        <w:t>font-weight</w:t>
      </w:r>
      <w:r w:rsidRPr="35FC91BC" w:rsidR="35FC91BC">
        <w:rPr>
          <w:rStyle w:val="CharTok"/>
        </w:rPr>
        <w:t>:</w:t>
      </w:r>
      <w:r w:rsidRPr="35FC91BC" w:rsidR="35FC91BC">
        <w:rPr>
          <w:rStyle w:val="NormalTok"/>
        </w:rPr>
        <w:t xml:space="preserve"> </w:t>
      </w:r>
      <w:r w:rsidRPr="35FC91BC" w:rsidR="35FC91BC">
        <w:rPr>
          <w:rStyle w:val="DecValTok"/>
        </w:rPr>
        <w:t>700</w:t>
      </w:r>
      <w:r w:rsidRPr="35FC91BC" w:rsidR="35FC91BC">
        <w:rPr>
          <w:rStyle w:val="OperatorTok"/>
        </w:rPr>
        <w:t>;</w:t>
      </w:r>
      <w:r>
        <w:br/>
      </w:r>
      <w:r w:rsidRPr="35FC91BC" w:rsidR="35FC91BC">
        <w:rPr>
          <w:rStyle w:val="NormalTok"/>
        </w:rPr>
        <w:t xml:space="preserve">  </w:t>
      </w:r>
      <w:r w:rsidRPr="35FC91BC" w:rsidR="35FC91BC">
        <w:rPr>
          <w:rStyle w:val="KeywordTok"/>
        </w:rPr>
        <w:t>font-size</w:t>
      </w:r>
      <w:r w:rsidRPr="35FC91BC" w:rsidR="35FC91BC">
        <w:rPr>
          <w:rStyle w:val="CharTok"/>
        </w:rPr>
        <w:t>:</w:t>
      </w:r>
      <w:r w:rsidRPr="35FC91BC" w:rsidR="35FC91BC">
        <w:rPr>
          <w:rStyle w:val="NormalTok"/>
        </w:rPr>
        <w:t xml:space="preserve"> </w:t>
      </w:r>
      <w:r w:rsidRPr="35FC91BC" w:rsidR="35FC91BC">
        <w:rPr>
          <w:rStyle w:val="DecValTok"/>
        </w:rPr>
        <w:t>120</w:t>
      </w:r>
      <w:r w:rsidRPr="35FC91BC" w:rsidR="35FC91BC">
        <w:rPr>
          <w:rStyle w:val="DataTypeTok"/>
        </w:rPr>
        <w:t>%</w:t>
      </w:r>
      <w:r w:rsidRPr="35FC91BC" w:rsidR="35FC91BC">
        <w:rPr>
          <w:rStyle w:val="OperatorTok"/>
        </w:rPr>
        <w:t>;</w:t>
      </w:r>
      <w:r>
        <w:br/>
      </w:r>
      <w:r w:rsidRPr="35FC91BC" w:rsidR="35FC91BC">
        <w:rPr>
          <w:rStyle w:val="NormalTok"/>
        </w:rPr>
        <w:t xml:space="preserve">  </w:t>
      </w:r>
      <w:r w:rsidRPr="35FC91BC" w:rsidR="35FC91BC">
        <w:rPr>
          <w:rStyle w:val="KeywordTok"/>
        </w:rPr>
        <w:t>background-color</w:t>
      </w:r>
      <w:r w:rsidRPr="35FC91BC" w:rsidR="35FC91BC">
        <w:rPr>
          <w:rStyle w:val="CharTok"/>
        </w:rPr>
        <w:t>:</w:t>
      </w:r>
      <w:r w:rsidRPr="35FC91BC" w:rsidR="35FC91BC">
        <w:rPr>
          <w:rStyle w:val="NormalTok"/>
        </w:rPr>
        <w:t xml:space="preserve"> </w:t>
      </w:r>
      <w:r w:rsidRPr="35FC91BC" w:rsidR="35FC91BC">
        <w:rPr>
          <w:rStyle w:val="ConstantTok"/>
        </w:rPr>
        <w:t>#ffffcc</w:t>
      </w:r>
      <w:r w:rsidRPr="35FC91BC" w:rsidR="35FC91BC">
        <w:rPr>
          <w:rStyle w:val="OperatorTok"/>
        </w:rPr>
        <w:t>;</w:t>
      </w:r>
      <w:r>
        <w:br/>
      </w:r>
      <w:r w:rsidRPr="35FC91BC" w:rsidR="35FC91BC">
        <w:rPr>
          <w:rStyle w:val="NormalTok"/>
        </w:rPr>
        <w:t xml:space="preserve">  </w:t>
      </w:r>
      <w:r w:rsidRPr="35FC91BC" w:rsidR="35FC91BC">
        <w:rPr>
          <w:rStyle w:val="KeywordTok"/>
        </w:rPr>
        <w:t>padding</w:t>
      </w:r>
      <w:r w:rsidRPr="35FC91BC" w:rsidR="35FC91BC">
        <w:rPr>
          <w:rStyle w:val="CharTok"/>
        </w:rPr>
        <w:t>:</w:t>
      </w:r>
      <w:r w:rsidRPr="35FC91BC" w:rsidR="35FC91BC">
        <w:rPr>
          <w:rStyle w:val="NormalTok"/>
        </w:rPr>
        <w:t xml:space="preserve"> </w:t>
      </w:r>
      <w:r w:rsidRPr="35FC91BC" w:rsidR="35FC91BC">
        <w:rPr>
          <w:rStyle w:val="DecValTok"/>
        </w:rPr>
        <w:t>5</w:t>
      </w:r>
      <w:r w:rsidRPr="35FC91BC" w:rsidR="35FC91BC">
        <w:rPr>
          <w:rStyle w:val="DataTypeTok"/>
        </w:rPr>
        <w:t>px</w:t>
      </w:r>
      <w:r w:rsidRPr="35FC91BC" w:rsidR="35FC91BC">
        <w:rPr>
          <w:rStyle w:val="OperatorTok"/>
        </w:rPr>
        <w:t>;</w:t>
      </w:r>
      <w:r>
        <w:br/>
      </w:r>
      <w:r w:rsidRPr="35FC91BC" w:rsidR="35FC91BC">
        <w:rPr>
          <w:rStyle w:val="NormalTok"/>
        </w:rPr>
        <w:t>}</w:t>
      </w:r>
    </w:p>
    <w:p w:rsidR="35FC91BC" w:rsidP="35FC91BC" w:rsidRDefault="35FC91BC" w14:paraId="53E037DB" w14:textId="30DD360A">
      <w:pPr>
        <w:pStyle w:val="SourceCode"/>
        <w:rPr>
          <w:rStyle w:val="NormalTok"/>
        </w:rPr>
      </w:pPr>
    </w:p>
    <w:p w:rsidR="522FE331" w:rsidP="35FC91BC" w:rsidRDefault="522FE331" w14:paraId="45805FFA" w14:textId="68854347">
      <w:pPr>
        <w:pStyle w:val="SourceCode"/>
        <w:rPr>
          <w:rStyle w:val="ConstantTok"/>
          <w:rFonts w:ascii="Times New Roman" w:hAnsi="Times New Roman" w:eastAsia="Times New Roman" w:cs="Times New Roman"/>
          <w:color w:val="124F1A" w:themeColor="accent3" w:themeTint="FF" w:themeShade="BF"/>
        </w:rPr>
      </w:pPr>
      <w:r w:rsidRPr="35FC91BC" w:rsidR="522FE331">
        <w:rPr>
          <w:rStyle w:val="NormalTok"/>
          <w:rFonts w:ascii="Times New Roman" w:hAnsi="Times New Roman" w:eastAsia="Times New Roman" w:cs="Times New Roman"/>
          <w:color w:val="124F1A" w:themeColor="accent3" w:themeTint="FF" w:themeShade="BF"/>
        </w:rPr>
        <w:t xml:space="preserve">This is </w:t>
      </w:r>
      <w:r w:rsidRPr="35FC91BC" w:rsidR="522FE331">
        <w:rPr>
          <w:rStyle w:val="NormalTok"/>
          <w:rFonts w:ascii="Times New Roman" w:hAnsi="Times New Roman" w:eastAsia="Times New Roman" w:cs="Times New Roman"/>
          <w:color w:val="124F1A" w:themeColor="accent3" w:themeTint="FF" w:themeShade="BF"/>
        </w:rPr>
        <w:t>CSS</w:t>
      </w:r>
      <w:r w:rsidRPr="35FC91BC" w:rsidR="522FE331">
        <w:rPr>
          <w:rStyle w:val="NormalTok"/>
          <w:rFonts w:ascii="Times New Roman" w:hAnsi="Times New Roman" w:eastAsia="Times New Roman" w:cs="Times New Roman"/>
          <w:color w:val="124F1A" w:themeColor="accent3" w:themeTint="FF" w:themeShade="BF"/>
        </w:rPr>
        <w:t xml:space="preserve"> code. The id </w:t>
      </w:r>
      <w:r w:rsidRPr="35FC91BC" w:rsidR="522FE331">
        <w:rPr>
          <w:rStyle w:val="NormalTok"/>
          <w:rFonts w:ascii="Times New Roman" w:hAnsi="Times New Roman" w:eastAsia="Times New Roman" w:cs="Times New Roman"/>
          <w:color w:val="124F1A" w:themeColor="accent3" w:themeTint="FF" w:themeShade="BF"/>
        </w:rPr>
        <w:t>highlight</w:t>
      </w:r>
      <w:r w:rsidRPr="35FC91BC" w:rsidR="02AF0460">
        <w:rPr>
          <w:rStyle w:val="NormalTok"/>
          <w:rFonts w:ascii="Times New Roman" w:hAnsi="Times New Roman" w:eastAsia="Times New Roman" w:cs="Times New Roman"/>
          <w:color w:val="124F1A" w:themeColor="accent3" w:themeTint="FF" w:themeShade="BF"/>
        </w:rPr>
        <w:t>’s</w:t>
      </w:r>
      <w:r w:rsidRPr="35FC91BC" w:rsidR="02AF0460">
        <w:rPr>
          <w:rStyle w:val="NormalTok"/>
          <w:rFonts w:ascii="Times New Roman" w:hAnsi="Times New Roman" w:eastAsia="Times New Roman" w:cs="Times New Roman"/>
          <w:color w:val="124F1A" w:themeColor="accent3" w:themeTint="FF" w:themeShade="BF"/>
        </w:rPr>
        <w:t xml:space="preserve"> text</w:t>
      </w:r>
      <w:r w:rsidRPr="35FC91BC" w:rsidR="522FE331">
        <w:rPr>
          <w:rStyle w:val="NormalTok"/>
          <w:rFonts w:ascii="Times New Roman" w:hAnsi="Times New Roman" w:eastAsia="Times New Roman" w:cs="Times New Roman"/>
          <w:color w:val="124F1A" w:themeColor="accent3" w:themeTint="FF" w:themeShade="BF"/>
        </w:rPr>
        <w:t xml:space="preserve"> will have its font be C</w:t>
      </w:r>
      <w:r w:rsidRPr="35FC91BC" w:rsidR="1C343216">
        <w:rPr>
          <w:rStyle w:val="NormalTok"/>
          <w:rFonts w:ascii="Times New Roman" w:hAnsi="Times New Roman" w:eastAsia="Times New Roman" w:cs="Times New Roman"/>
          <w:color w:val="124F1A" w:themeColor="accent3" w:themeTint="FF" w:themeShade="BF"/>
        </w:rPr>
        <w:t>o</w:t>
      </w:r>
      <w:r w:rsidRPr="35FC91BC" w:rsidR="522FE331">
        <w:rPr>
          <w:rStyle w:val="NormalTok"/>
          <w:rFonts w:ascii="Times New Roman" w:hAnsi="Times New Roman" w:eastAsia="Times New Roman" w:cs="Times New Roman"/>
          <w:color w:val="124F1A" w:themeColor="accent3" w:themeTint="FF" w:themeShade="BF"/>
        </w:rPr>
        <w:t xml:space="preserve">urier </w:t>
      </w:r>
      <w:r w:rsidRPr="35FC91BC" w:rsidR="4134B196">
        <w:rPr>
          <w:rStyle w:val="NormalTok"/>
          <w:rFonts w:ascii="Times New Roman" w:hAnsi="Times New Roman" w:eastAsia="Times New Roman" w:cs="Times New Roman"/>
          <w:color w:val="124F1A" w:themeColor="accent3" w:themeTint="FF" w:themeShade="BF"/>
        </w:rPr>
        <w:t xml:space="preserve">New </w:t>
      </w:r>
      <w:r w:rsidRPr="35FC91BC" w:rsidR="77B8387C">
        <w:rPr>
          <w:rStyle w:val="NormalTok"/>
          <w:rFonts w:ascii="Times New Roman" w:hAnsi="Times New Roman" w:eastAsia="Times New Roman" w:cs="Times New Roman"/>
          <w:color w:val="124F1A" w:themeColor="accent3" w:themeTint="FF" w:themeShade="BF"/>
        </w:rPr>
        <w:t xml:space="preserve">and is the monospace </w:t>
      </w:r>
      <w:r w:rsidRPr="35FC91BC" w:rsidR="77B8387C">
        <w:rPr>
          <w:rStyle w:val="NormalTok"/>
          <w:rFonts w:ascii="Times New Roman" w:hAnsi="Times New Roman" w:eastAsia="Times New Roman" w:cs="Times New Roman"/>
          <w:color w:val="124F1A" w:themeColor="accent3" w:themeTint="FF" w:themeShade="BF"/>
        </w:rPr>
        <w:t>varient</w:t>
      </w:r>
      <w:r w:rsidRPr="35FC91BC" w:rsidR="77B8387C">
        <w:rPr>
          <w:rStyle w:val="NormalTok"/>
          <w:rFonts w:ascii="Times New Roman" w:hAnsi="Times New Roman" w:eastAsia="Times New Roman" w:cs="Times New Roman"/>
          <w:color w:val="124F1A" w:themeColor="accent3" w:themeTint="FF" w:themeShade="BF"/>
        </w:rPr>
        <w:t>.</w:t>
      </w:r>
      <w:r w:rsidRPr="35FC91BC" w:rsidR="0938B149">
        <w:rPr>
          <w:rStyle w:val="NormalTok"/>
          <w:rFonts w:ascii="Times New Roman" w:hAnsi="Times New Roman" w:eastAsia="Times New Roman" w:cs="Times New Roman"/>
          <w:color w:val="124F1A" w:themeColor="accent3" w:themeTint="FF" w:themeShade="BF"/>
        </w:rPr>
        <w:t xml:space="preserve"> Its font is also heavier due to the font-weight 700 and the text will also </w:t>
      </w:r>
      <w:r w:rsidRPr="35FC91BC" w:rsidR="0938B149">
        <w:rPr>
          <w:rStyle w:val="NormalTok"/>
          <w:rFonts w:ascii="Times New Roman" w:hAnsi="Times New Roman" w:eastAsia="Times New Roman" w:cs="Times New Roman"/>
          <w:color w:val="124F1A" w:themeColor="accent3" w:themeTint="FF" w:themeShade="BF"/>
        </w:rPr>
        <w:t>apear</w:t>
      </w:r>
      <w:r w:rsidRPr="35FC91BC" w:rsidR="0938B149">
        <w:rPr>
          <w:rStyle w:val="NormalTok"/>
          <w:rFonts w:ascii="Times New Roman" w:hAnsi="Times New Roman" w:eastAsia="Times New Roman" w:cs="Times New Roman"/>
          <w:color w:val="124F1A" w:themeColor="accent3" w:themeTint="FF" w:themeShade="BF"/>
        </w:rPr>
        <w:t xml:space="preserve"> 120% bigger than normal. The background of the text </w:t>
      </w:r>
      <w:r w:rsidRPr="35FC91BC" w:rsidR="0938B149">
        <w:rPr>
          <w:rStyle w:val="NormalTok"/>
          <w:rFonts w:ascii="Times New Roman" w:hAnsi="Times New Roman" w:eastAsia="Times New Roman" w:cs="Times New Roman"/>
          <w:color w:val="124F1A" w:themeColor="accent3" w:themeTint="FF" w:themeShade="BF"/>
        </w:rPr>
        <w:t>portion</w:t>
      </w:r>
      <w:r w:rsidRPr="35FC91BC" w:rsidR="0938B149">
        <w:rPr>
          <w:rStyle w:val="NormalTok"/>
          <w:rFonts w:ascii="Times New Roman" w:hAnsi="Times New Roman" w:eastAsia="Times New Roman" w:cs="Times New Roman"/>
          <w:color w:val="124F1A" w:themeColor="accent3" w:themeTint="FF" w:themeShade="BF"/>
        </w:rPr>
        <w:t xml:space="preserve"> is </w:t>
      </w:r>
      <w:r w:rsidRPr="35FC91BC" w:rsidR="0938B149">
        <w:rPr>
          <w:rStyle w:val="NormalTok"/>
          <w:rFonts w:ascii="Times New Roman" w:hAnsi="Times New Roman" w:eastAsia="Times New Roman" w:cs="Times New Roman"/>
          <w:color w:val="124F1A" w:themeColor="accent3" w:themeTint="FF" w:themeShade="BF"/>
        </w:rPr>
        <w:t>chan</w:t>
      </w:r>
      <w:r w:rsidRPr="35FC91BC" w:rsidR="0938B149">
        <w:rPr>
          <w:rStyle w:val="NormalTok"/>
          <w:rFonts w:ascii="Times New Roman" w:hAnsi="Times New Roman" w:eastAsia="Times New Roman" w:cs="Times New Roman"/>
          <w:color w:val="124F1A" w:themeColor="accent3" w:themeTint="FF" w:themeShade="BF"/>
        </w:rPr>
        <w:t xml:space="preserve">ged to a </w:t>
      </w:r>
      <w:r w:rsidRPr="35FC91BC" w:rsidR="0938B149">
        <w:rPr>
          <w:rStyle w:val="NormalTok"/>
          <w:rFonts w:ascii="Times New Roman" w:hAnsi="Times New Roman" w:eastAsia="Times New Roman" w:cs="Times New Roman"/>
          <w:color w:val="124F1A" w:themeColor="accent3" w:themeTint="FF" w:themeShade="BF"/>
        </w:rPr>
        <w:t>light yellow</w:t>
      </w:r>
      <w:r w:rsidRPr="35FC91BC" w:rsidR="0938B149">
        <w:rPr>
          <w:rStyle w:val="NormalTok"/>
          <w:rFonts w:ascii="Times New Roman" w:hAnsi="Times New Roman" w:eastAsia="Times New Roman" w:cs="Times New Roman"/>
          <w:color w:val="124F1A" w:themeColor="accent3" w:themeTint="FF" w:themeShade="BF"/>
        </w:rPr>
        <w:t xml:space="preserve"> color, #</w:t>
      </w:r>
      <w:r w:rsidRPr="35FC91BC" w:rsidR="0938B149">
        <w:rPr>
          <w:rStyle w:val="ConstantTok"/>
          <w:rFonts w:ascii="Times New Roman" w:hAnsi="Times New Roman" w:eastAsia="Times New Roman" w:cs="Times New Roman"/>
          <w:color w:val="124F1A" w:themeColor="accent3" w:themeTint="FF" w:themeShade="BF"/>
        </w:rPr>
        <w:t>ffffcc</w:t>
      </w:r>
      <w:r w:rsidRPr="35FC91BC" w:rsidR="0938B149">
        <w:rPr>
          <w:rStyle w:val="ConstantTok"/>
          <w:rFonts w:ascii="Times New Roman" w:hAnsi="Times New Roman" w:eastAsia="Times New Roman" w:cs="Times New Roman"/>
          <w:color w:val="124F1A" w:themeColor="accent3" w:themeTint="FF" w:themeShade="BF"/>
        </w:rPr>
        <w:t>.</w:t>
      </w:r>
      <w:r w:rsidRPr="35FC91BC" w:rsidR="6B372ECA">
        <w:rPr>
          <w:rStyle w:val="ConstantTok"/>
          <w:rFonts w:ascii="Times New Roman" w:hAnsi="Times New Roman" w:eastAsia="Times New Roman" w:cs="Times New Roman"/>
          <w:color w:val="124F1A" w:themeColor="accent3" w:themeTint="FF" w:themeShade="BF"/>
        </w:rPr>
        <w:t xml:space="preserve">  </w:t>
      </w:r>
      <w:r w:rsidRPr="35FC91BC" w:rsidR="6B372ECA">
        <w:rPr>
          <w:rStyle w:val="ConstantTok"/>
          <w:rFonts w:ascii="Times New Roman" w:hAnsi="Times New Roman" w:eastAsia="Times New Roman" w:cs="Times New Roman"/>
          <w:color w:val="124F1A" w:themeColor="accent3" w:themeTint="FF" w:themeShade="BF"/>
        </w:rPr>
        <w:t xml:space="preserve">It will also have a 5 </w:t>
      </w:r>
      <w:r w:rsidRPr="35FC91BC" w:rsidR="6B372ECA">
        <w:rPr>
          <w:rStyle w:val="ConstantTok"/>
          <w:rFonts w:ascii="Times New Roman" w:hAnsi="Times New Roman" w:eastAsia="Times New Roman" w:cs="Times New Roman"/>
          <w:color w:val="124F1A" w:themeColor="accent3" w:themeTint="FF" w:themeShade="BF"/>
        </w:rPr>
        <w:t>px</w:t>
      </w:r>
      <w:r w:rsidRPr="35FC91BC" w:rsidR="6B372ECA">
        <w:rPr>
          <w:rStyle w:val="ConstantTok"/>
          <w:rFonts w:ascii="Times New Roman" w:hAnsi="Times New Roman" w:eastAsia="Times New Roman" w:cs="Times New Roman"/>
          <w:color w:val="124F1A" w:themeColor="accent3" w:themeTint="FF" w:themeShade="BF"/>
        </w:rPr>
        <w:t xml:space="preserve"> padding on</w:t>
      </w:r>
      <w:r w:rsidRPr="35FC91BC" w:rsidR="7857FA25">
        <w:rPr>
          <w:rStyle w:val="ConstantTok"/>
          <w:rFonts w:ascii="Times New Roman" w:hAnsi="Times New Roman" w:eastAsia="Times New Roman" w:cs="Times New Roman"/>
          <w:color w:val="124F1A" w:themeColor="accent3" w:themeTint="FF" w:themeShade="BF"/>
        </w:rPr>
        <w:t xml:space="preserve"> all sides of the text.</w:t>
      </w:r>
    </w:p>
    <w:p w:rsidR="35FC91BC" w:rsidP="35FC91BC" w:rsidRDefault="35FC91BC" w14:paraId="366E6D65" w14:textId="74B4A32A">
      <w:pPr>
        <w:pStyle w:val="SourceCode"/>
        <w:rPr>
          <w:rStyle w:val="ConstantTok"/>
        </w:rPr>
      </w:pPr>
    </w:p>
    <w:p xmlns:wp14="http://schemas.microsoft.com/office/word/2010/wordml" w14:paraId="54F4B8C0" wp14:textId="77777777">
      <w:pPr>
        <w:pStyle w:val="SourceCode"/>
      </w:pPr>
      <w:r w:rsidRPr="35FC91BC" w:rsidR="35FC91BC">
        <w:rPr>
          <w:rStyle w:val="FunctionTok"/>
        </w:rPr>
        <w:t>$</w:t>
      </w:r>
      <w:r w:rsidRPr="35FC91BC" w:rsidR="35FC91BC">
        <w:rPr>
          <w:rStyle w:val="NormalTok"/>
        </w:rPr>
        <w:t>(</w:t>
      </w:r>
      <w:r w:rsidRPr="35FC91BC" w:rsidR="35FC91BC">
        <w:rPr>
          <w:rStyle w:val="StringTok"/>
        </w:rPr>
        <w:t>".card</w:t>
      </w:r>
      <w:r w:rsidRPr="35FC91BC" w:rsidR="35FC91BC">
        <w:rPr>
          <w:rStyle w:val="StringTok"/>
        </w:rPr>
        <w:t>"</w:t>
      </w:r>
      <w:r w:rsidRPr="35FC91BC" w:rsidR="35FC91BC">
        <w:rPr>
          <w:rStyle w:val="NormalTok"/>
        </w:rPr>
        <w:t>)</w:t>
      </w:r>
      <w:r w:rsidRPr="35FC91BC" w:rsidR="35FC91BC">
        <w:rPr>
          <w:rStyle w:val="OperatorTok"/>
        </w:rPr>
        <w:t>.</w:t>
      </w:r>
      <w:r w:rsidRPr="35FC91BC" w:rsidR="35FC91BC">
        <w:rPr>
          <w:rStyle w:val="FunctionTok"/>
        </w:rPr>
        <w:t>on</w:t>
      </w:r>
      <w:r w:rsidRPr="35FC91BC" w:rsidR="35FC91BC">
        <w:rPr>
          <w:rStyle w:val="NormalTok"/>
        </w:rPr>
        <w:t>(</w:t>
      </w:r>
      <w:r w:rsidRPr="35FC91BC" w:rsidR="35FC91BC">
        <w:rPr>
          <w:rStyle w:val="StringTok"/>
        </w:rPr>
        <w:t>"click"</w:t>
      </w:r>
      <w:r w:rsidRPr="35FC91BC" w:rsidR="35FC91BC">
        <w:rPr>
          <w:rStyle w:val="OperatorTok"/>
        </w:rPr>
        <w:t>,</w:t>
      </w:r>
      <w:r w:rsidRPr="35FC91BC" w:rsidR="35FC91BC">
        <w:rPr>
          <w:rStyle w:val="NormalTok"/>
        </w:rPr>
        <w:t xml:space="preserve"> </w:t>
      </w:r>
      <w:r w:rsidRPr="35FC91BC" w:rsidR="35FC91BC">
        <w:rPr>
          <w:rStyle w:val="KeywordTok"/>
        </w:rPr>
        <w:t>function</w:t>
      </w:r>
      <w:r w:rsidRPr="35FC91BC" w:rsidR="35FC91BC">
        <w:rPr>
          <w:rStyle w:val="NormalTok"/>
        </w:rPr>
        <w:t>(</w:t>
      </w:r>
      <w:r w:rsidRPr="35FC91BC" w:rsidR="35FC91BC">
        <w:rPr>
          <w:rStyle w:val="NormalTok"/>
        </w:rPr>
        <w:t>) {</w:t>
      </w:r>
      <w:r>
        <w:br/>
      </w:r>
      <w:r w:rsidRPr="35FC91BC" w:rsidR="35FC91BC">
        <w:rPr>
          <w:rStyle w:val="NormalTok"/>
        </w:rPr>
        <w:t xml:space="preserve">  </w:t>
      </w:r>
      <w:r w:rsidRPr="35FC91BC" w:rsidR="35FC91BC">
        <w:rPr>
          <w:rStyle w:val="FunctionTok"/>
        </w:rPr>
        <w:t>$</w:t>
      </w:r>
      <w:r w:rsidRPr="35FC91BC" w:rsidR="35FC91BC">
        <w:rPr>
          <w:rStyle w:val="NormalTok"/>
        </w:rPr>
        <w:t>(</w:t>
      </w:r>
      <w:r w:rsidRPr="35FC91BC" w:rsidR="35FC91BC">
        <w:rPr>
          <w:rStyle w:val="KeywordTok"/>
        </w:rPr>
        <w:t>this</w:t>
      </w:r>
      <w:r w:rsidRPr="35FC91BC" w:rsidR="35FC91BC">
        <w:rPr>
          <w:rStyle w:val="NormalTok"/>
        </w:rPr>
        <w:t>)</w:t>
      </w:r>
      <w:r w:rsidRPr="35FC91BC" w:rsidR="35FC91BC">
        <w:rPr>
          <w:rStyle w:val="OperatorTok"/>
        </w:rPr>
        <w:t>.</w:t>
      </w:r>
      <w:r w:rsidRPr="35FC91BC" w:rsidR="35FC91BC">
        <w:rPr>
          <w:rStyle w:val="FunctionTok"/>
        </w:rPr>
        <w:t>toggleClass</w:t>
      </w:r>
      <w:r w:rsidRPr="35FC91BC" w:rsidR="35FC91BC">
        <w:rPr>
          <w:rStyle w:val="NormalTok"/>
        </w:rPr>
        <w:t>(</w:t>
      </w:r>
      <w:r w:rsidRPr="35FC91BC" w:rsidR="35FC91BC">
        <w:rPr>
          <w:rStyle w:val="StringTok"/>
        </w:rPr>
        <w:t>"highlight"</w:t>
      </w:r>
      <w:r w:rsidRPr="35FC91BC" w:rsidR="35FC91BC">
        <w:rPr>
          <w:rStyle w:val="NormalTok"/>
        </w:rPr>
        <w:t>)</w:t>
      </w:r>
      <w:r w:rsidRPr="35FC91BC" w:rsidR="35FC91BC">
        <w:rPr>
          <w:rStyle w:val="OperatorTok"/>
        </w:rPr>
        <w:t>;</w:t>
      </w:r>
      <w:r>
        <w:br/>
      </w:r>
      <w:r w:rsidRPr="35FC91BC" w:rsidR="35FC91BC">
        <w:rPr>
          <w:rStyle w:val="NormalTok"/>
        </w:rPr>
        <w:t>})</w:t>
      </w:r>
      <w:r w:rsidRPr="35FC91BC" w:rsidR="35FC91BC">
        <w:rPr>
          <w:rStyle w:val="OperatorTok"/>
        </w:rPr>
        <w:t>;</w:t>
      </w:r>
    </w:p>
    <w:p w:rsidR="69AE502E" w:rsidP="35FC91BC" w:rsidRDefault="69AE502E" w14:paraId="6D1F9A36" w14:textId="20F6818D">
      <w:pPr>
        <w:pStyle w:val="SourceCode"/>
        <w:rPr>
          <w:rStyle w:val="OperatorTok"/>
          <w:rFonts w:ascii="Times New Roman" w:hAnsi="Times New Roman" w:eastAsia="Times New Roman" w:cs="Times New Roman"/>
          <w:color w:val="124F1A" w:themeColor="accent3" w:themeTint="FF" w:themeShade="BF"/>
        </w:rPr>
      </w:pPr>
      <w:r w:rsidRPr="35FC91BC" w:rsidR="69AE502E">
        <w:rPr>
          <w:rStyle w:val="OperatorTok"/>
          <w:rFonts w:ascii="Times New Roman" w:hAnsi="Times New Roman" w:eastAsia="Times New Roman" w:cs="Times New Roman"/>
          <w:color w:val="124F1A" w:themeColor="accent3" w:themeTint="FF" w:themeShade="BF"/>
        </w:rPr>
        <w:t xml:space="preserve">This is a </w:t>
      </w:r>
      <w:r w:rsidRPr="35FC91BC" w:rsidR="69AE502E">
        <w:rPr>
          <w:rStyle w:val="OperatorTok"/>
          <w:rFonts w:ascii="Times New Roman" w:hAnsi="Times New Roman" w:eastAsia="Times New Roman" w:cs="Times New Roman"/>
          <w:color w:val="124F1A" w:themeColor="accent3" w:themeTint="FF" w:themeShade="BF"/>
        </w:rPr>
        <w:t>SQuery</w:t>
      </w:r>
      <w:r w:rsidRPr="35FC91BC" w:rsidR="69AE502E">
        <w:rPr>
          <w:rStyle w:val="OperatorTok"/>
          <w:rFonts w:ascii="Times New Roman" w:hAnsi="Times New Roman" w:eastAsia="Times New Roman" w:cs="Times New Roman"/>
          <w:color w:val="124F1A" w:themeColor="accent3" w:themeTint="FF" w:themeShade="BF"/>
        </w:rPr>
        <w:t xml:space="preserve"> code. When the html ID card is clicked on if it </w:t>
      </w:r>
      <w:r w:rsidRPr="35FC91BC" w:rsidR="69AE502E">
        <w:rPr>
          <w:rStyle w:val="OperatorTok"/>
          <w:rFonts w:ascii="Times New Roman" w:hAnsi="Times New Roman" w:eastAsia="Times New Roman" w:cs="Times New Roman"/>
          <w:color w:val="124F1A" w:themeColor="accent3" w:themeTint="FF" w:themeShade="BF"/>
        </w:rPr>
        <w:t>doesn’t</w:t>
      </w:r>
      <w:r w:rsidRPr="35FC91BC" w:rsidR="69AE502E">
        <w:rPr>
          <w:rStyle w:val="OperatorTok"/>
          <w:rFonts w:ascii="Times New Roman" w:hAnsi="Times New Roman" w:eastAsia="Times New Roman" w:cs="Times New Roman"/>
          <w:color w:val="124F1A" w:themeColor="accent3" w:themeTint="FF" w:themeShade="BF"/>
        </w:rPr>
        <w:t xml:space="preserve"> have the highlight </w:t>
      </w:r>
      <w:r w:rsidRPr="35FC91BC" w:rsidR="69AE502E">
        <w:rPr>
          <w:rStyle w:val="OperatorTok"/>
          <w:rFonts w:ascii="Times New Roman" w:hAnsi="Times New Roman" w:eastAsia="Times New Roman" w:cs="Times New Roman"/>
          <w:color w:val="124F1A" w:themeColor="accent3" w:themeTint="FF" w:themeShade="BF"/>
        </w:rPr>
        <w:t>class</w:t>
      </w:r>
      <w:r w:rsidRPr="35FC91BC" w:rsidR="69AE502E">
        <w:rPr>
          <w:rStyle w:val="OperatorTok"/>
          <w:rFonts w:ascii="Times New Roman" w:hAnsi="Times New Roman" w:eastAsia="Times New Roman" w:cs="Times New Roman"/>
          <w:color w:val="124F1A" w:themeColor="accent3" w:themeTint="FF" w:themeShade="BF"/>
        </w:rPr>
        <w:t xml:space="preserve"> it gains the class </w:t>
      </w:r>
      <w:r w:rsidRPr="35FC91BC" w:rsidR="69AE502E">
        <w:rPr>
          <w:rStyle w:val="OperatorTok"/>
          <w:rFonts w:ascii="Times New Roman" w:hAnsi="Times New Roman" w:eastAsia="Times New Roman" w:cs="Times New Roman"/>
          <w:color w:val="124F1A" w:themeColor="accent3" w:themeTint="FF" w:themeShade="BF"/>
        </w:rPr>
        <w:t>hight</w:t>
      </w:r>
      <w:r w:rsidRPr="35FC91BC" w:rsidR="2DAD0471">
        <w:rPr>
          <w:rStyle w:val="OperatorTok"/>
          <w:rFonts w:ascii="Times New Roman" w:hAnsi="Times New Roman" w:eastAsia="Times New Roman" w:cs="Times New Roman"/>
          <w:color w:val="124F1A" w:themeColor="accent3" w:themeTint="FF" w:themeShade="BF"/>
        </w:rPr>
        <w:t>light</w:t>
      </w:r>
      <w:r w:rsidRPr="35FC91BC" w:rsidR="2DAD0471">
        <w:rPr>
          <w:rStyle w:val="OperatorTok"/>
          <w:rFonts w:ascii="Times New Roman" w:hAnsi="Times New Roman" w:eastAsia="Times New Roman" w:cs="Times New Roman"/>
          <w:color w:val="124F1A" w:themeColor="accent3" w:themeTint="FF" w:themeShade="BF"/>
        </w:rPr>
        <w:t xml:space="preserve">. If it has the class </w:t>
      </w:r>
      <w:r w:rsidRPr="35FC91BC" w:rsidR="2DAD0471">
        <w:rPr>
          <w:rStyle w:val="OperatorTok"/>
          <w:rFonts w:ascii="Times New Roman" w:hAnsi="Times New Roman" w:eastAsia="Times New Roman" w:cs="Times New Roman"/>
          <w:color w:val="124F1A" w:themeColor="accent3" w:themeTint="FF" w:themeShade="BF"/>
        </w:rPr>
        <w:t>hightlight</w:t>
      </w:r>
      <w:r w:rsidRPr="35FC91BC" w:rsidR="2DAD0471">
        <w:rPr>
          <w:rStyle w:val="OperatorTok"/>
          <w:rFonts w:ascii="Times New Roman" w:hAnsi="Times New Roman" w:eastAsia="Times New Roman" w:cs="Times New Roman"/>
          <w:color w:val="124F1A" w:themeColor="accent3" w:themeTint="FF" w:themeShade="BF"/>
        </w:rPr>
        <w:t xml:space="preserve"> the code removes it from the ID.</w:t>
      </w:r>
    </w:p>
    <w:p xmlns:wp14="http://schemas.microsoft.com/office/word/2010/wordml" w:rsidP="35FC91BC" w14:paraId="1A5C4173" wp14:textId="097CB570">
      <w:pPr>
        <w:pStyle w:val="SourceCode"/>
        <w:rPr>
          <w:rStyle w:val="NormalTok"/>
        </w:rPr>
      </w:pPr>
      <w:r w:rsidRPr="35FC91BC" w:rsidR="35FC91BC">
        <w:rPr>
          <w:rStyle w:val="FunctionTok"/>
        </w:rPr>
        <w:t>.sidebar</w:t>
      </w:r>
      <w:r w:rsidRPr="35FC91BC" w:rsidR="35FC91BC">
        <w:rPr>
          <w:rStyle w:val="NormalTok"/>
        </w:rPr>
        <w:t xml:space="preserve"> </w:t>
      </w:r>
      <w:r w:rsidRPr="35FC91BC" w:rsidR="35FC91BC">
        <w:rPr>
          <w:rStyle w:val="NormalTok"/>
        </w:rPr>
        <w:t xml:space="preserve">{ </w:t>
      </w:r>
      <w:r w:rsidRPr="35FC91BC" w:rsidR="35FC91BC">
        <w:rPr>
          <w:rStyle w:val="KeywordTok"/>
        </w:rPr>
        <w:t>height</w:t>
      </w:r>
      <w:r w:rsidRPr="35FC91BC" w:rsidR="35FC91BC">
        <w:rPr>
          <w:rStyle w:val="CharTok"/>
        </w:rPr>
        <w:t>:</w:t>
      </w:r>
      <w:r w:rsidRPr="35FC91BC" w:rsidR="35FC91BC">
        <w:rPr>
          <w:rStyle w:val="NormalTok"/>
        </w:rPr>
        <w:t xml:space="preserve"> </w:t>
      </w:r>
      <w:r w:rsidRPr="35FC91BC" w:rsidR="35FC91BC">
        <w:rPr>
          <w:rStyle w:val="DecValTok"/>
        </w:rPr>
        <w:t>100</w:t>
      </w:r>
      <w:r w:rsidRPr="35FC91BC" w:rsidR="35FC91BC">
        <w:rPr>
          <w:rStyle w:val="DataTypeTok"/>
        </w:rPr>
        <w:t>%</w:t>
      </w:r>
      <w:r w:rsidRPr="35FC91BC" w:rsidR="35FC91BC">
        <w:rPr>
          <w:rStyle w:val="OperatorTok"/>
        </w:rPr>
        <w:t>;</w:t>
      </w:r>
      <w:r w:rsidRPr="35FC91BC" w:rsidR="35FC91BC">
        <w:rPr>
          <w:rStyle w:val="NormalTok"/>
        </w:rPr>
        <w:t xml:space="preserve"> </w:t>
      </w:r>
      <w:r w:rsidRPr="35FC91BC" w:rsidR="35FC91BC">
        <w:rPr>
          <w:rStyle w:val="KeywordTok"/>
        </w:rPr>
        <w:t>width</w:t>
      </w:r>
      <w:r w:rsidRPr="35FC91BC" w:rsidR="35FC91BC">
        <w:rPr>
          <w:rStyle w:val="CharTok"/>
        </w:rPr>
        <w:t>:</w:t>
      </w:r>
      <w:r w:rsidRPr="35FC91BC" w:rsidR="35FC91BC">
        <w:rPr>
          <w:rStyle w:val="NormalTok"/>
        </w:rPr>
        <w:t xml:space="preserve"> </w:t>
      </w:r>
      <w:r w:rsidRPr="35FC91BC" w:rsidR="35FC91BC">
        <w:rPr>
          <w:rStyle w:val="DecValTok"/>
        </w:rPr>
        <w:t>250</w:t>
      </w:r>
      <w:r w:rsidRPr="35FC91BC" w:rsidR="35FC91BC">
        <w:rPr>
          <w:rStyle w:val="DataTypeTok"/>
        </w:rPr>
        <w:t>px</w:t>
      </w:r>
      <w:r w:rsidRPr="35FC91BC" w:rsidR="35FC91BC">
        <w:rPr>
          <w:rStyle w:val="OperatorTok"/>
        </w:rPr>
        <w:t>;</w:t>
      </w:r>
      <w:r w:rsidRPr="35FC91BC" w:rsidR="35FC91BC">
        <w:rPr>
          <w:rStyle w:val="NormalTok"/>
        </w:rPr>
        <w:t xml:space="preserve"> </w:t>
      </w:r>
      <w:r w:rsidRPr="35FC91BC" w:rsidR="35FC91BC">
        <w:rPr>
          <w:rStyle w:val="KeywordTok"/>
        </w:rPr>
        <w:t>float</w:t>
      </w:r>
      <w:r w:rsidRPr="35FC91BC" w:rsidR="35FC91BC">
        <w:rPr>
          <w:rStyle w:val="CharTok"/>
        </w:rPr>
        <w:t>:</w:t>
      </w:r>
      <w:r w:rsidRPr="35FC91BC" w:rsidR="35FC91BC">
        <w:rPr>
          <w:rStyle w:val="NormalTok"/>
        </w:rPr>
        <w:t xml:space="preserve"> </w:t>
      </w:r>
      <w:r w:rsidRPr="35FC91BC" w:rsidR="35FC91BC">
        <w:rPr>
          <w:rStyle w:val="DecValTok"/>
        </w:rPr>
        <w:t>left</w:t>
      </w:r>
      <w:r w:rsidRPr="35FC91BC" w:rsidR="35FC91BC">
        <w:rPr>
          <w:rStyle w:val="OperatorTok"/>
        </w:rPr>
        <w:t>;</w:t>
      </w:r>
      <w:r w:rsidRPr="35FC91BC" w:rsidR="35FC91BC">
        <w:rPr>
          <w:rStyle w:val="NormalTok"/>
        </w:rPr>
        <w:t xml:space="preserve"> </w:t>
      </w:r>
      <w:r w:rsidRPr="35FC91BC" w:rsidR="35FC91BC">
        <w:rPr>
          <w:rStyle w:val="KeywordTok"/>
        </w:rPr>
        <w:t>clear</w:t>
      </w:r>
      <w:r w:rsidRPr="35FC91BC" w:rsidR="35FC91BC">
        <w:rPr>
          <w:rStyle w:val="CharTok"/>
        </w:rPr>
        <w:t>:</w:t>
      </w:r>
      <w:r w:rsidRPr="35FC91BC" w:rsidR="35FC91BC">
        <w:rPr>
          <w:rStyle w:val="NormalTok"/>
        </w:rPr>
        <w:t xml:space="preserve"> </w:t>
      </w:r>
      <w:r w:rsidRPr="35FC91BC" w:rsidR="35FC91BC">
        <w:rPr>
          <w:rStyle w:val="DecValTok"/>
        </w:rPr>
        <w:t>left</w:t>
      </w:r>
      <w:r w:rsidRPr="35FC91BC" w:rsidR="35FC91BC">
        <w:rPr>
          <w:rStyle w:val="OperatorTok"/>
        </w:rPr>
        <w:t>;</w:t>
      </w:r>
      <w:r w:rsidRPr="35FC91BC" w:rsidR="35FC91BC">
        <w:rPr>
          <w:rStyle w:val="NormalTok"/>
        </w:rPr>
        <w:t xml:space="preserve"> }</w:t>
      </w:r>
      <w:r>
        <w:br/>
      </w:r>
      <w:r w:rsidRPr="35FC91BC" w:rsidR="35FC91BC">
        <w:rPr>
          <w:rStyle w:val="FunctionTok"/>
        </w:rPr>
        <w:t>.content</w:t>
      </w:r>
      <w:r w:rsidRPr="35FC91BC" w:rsidR="35FC91BC">
        <w:rPr>
          <w:rStyle w:val="NormalTok"/>
        </w:rPr>
        <w:t xml:space="preserve"> </w:t>
      </w:r>
      <w:r w:rsidRPr="35FC91BC" w:rsidR="35FC91BC">
        <w:rPr>
          <w:rStyle w:val="NormalTok"/>
        </w:rPr>
        <w:t xml:space="preserve">{ </w:t>
      </w:r>
      <w:r w:rsidRPr="35FC91BC" w:rsidR="35FC91BC">
        <w:rPr>
          <w:rStyle w:val="KeywordTok"/>
        </w:rPr>
        <w:t>margin</w:t>
      </w:r>
      <w:r w:rsidRPr="35FC91BC" w:rsidR="35FC91BC">
        <w:rPr>
          <w:rStyle w:val="KeywordTok"/>
        </w:rPr>
        <w:t>-left</w:t>
      </w:r>
      <w:r w:rsidRPr="35FC91BC" w:rsidR="35FC91BC">
        <w:rPr>
          <w:rStyle w:val="CharTok"/>
        </w:rPr>
        <w:t>:</w:t>
      </w:r>
      <w:r w:rsidRPr="35FC91BC" w:rsidR="35FC91BC">
        <w:rPr>
          <w:rStyle w:val="NormalTok"/>
        </w:rPr>
        <w:t xml:space="preserve"> </w:t>
      </w:r>
      <w:r w:rsidRPr="35FC91BC" w:rsidR="35FC91BC">
        <w:rPr>
          <w:rStyle w:val="DecValTok"/>
        </w:rPr>
        <w:t>260</w:t>
      </w:r>
      <w:r w:rsidRPr="35FC91BC" w:rsidR="35FC91BC">
        <w:rPr>
          <w:rStyle w:val="DataTypeTok"/>
        </w:rPr>
        <w:t>px</w:t>
      </w:r>
      <w:r w:rsidRPr="35FC91BC" w:rsidR="35FC91BC">
        <w:rPr>
          <w:rStyle w:val="OperatorTok"/>
        </w:rPr>
        <w:t>;</w:t>
      </w:r>
      <w:r w:rsidRPr="35FC91BC" w:rsidR="35FC91BC">
        <w:rPr>
          <w:rStyle w:val="NormalTok"/>
        </w:rPr>
        <w:t xml:space="preserve"> }</w:t>
      </w:r>
    </w:p>
    <w:p w:rsidR="7069F261" w:rsidP="35FC91BC" w:rsidRDefault="7069F261" w14:paraId="422DEA01" w14:textId="18C6383D">
      <w:pPr>
        <w:pStyle w:val="SourceCode"/>
        <w:rPr>
          <w:rStyle w:val="NormalTok"/>
          <w:rFonts w:ascii="Times New Roman" w:hAnsi="Times New Roman" w:eastAsia="Times New Roman" w:cs="Times New Roman"/>
          <w:color w:val="124F1A" w:themeColor="accent3" w:themeTint="FF" w:themeShade="BF"/>
        </w:rPr>
      </w:pPr>
      <w:r w:rsidRPr="35FC91BC" w:rsidR="7069F261">
        <w:rPr>
          <w:rStyle w:val="NormalTok"/>
          <w:rFonts w:ascii="Times New Roman" w:hAnsi="Times New Roman" w:eastAsia="Times New Roman" w:cs="Times New Roman"/>
          <w:color w:val="124F1A" w:themeColor="accent3" w:themeTint="FF" w:themeShade="BF"/>
        </w:rPr>
        <w:t xml:space="preserve">These are both </w:t>
      </w:r>
      <w:r w:rsidRPr="35FC91BC" w:rsidR="7069F261">
        <w:rPr>
          <w:rStyle w:val="NormalTok"/>
          <w:rFonts w:ascii="Times New Roman" w:hAnsi="Times New Roman" w:eastAsia="Times New Roman" w:cs="Times New Roman"/>
          <w:color w:val="124F1A" w:themeColor="accent3" w:themeTint="FF" w:themeShade="BF"/>
        </w:rPr>
        <w:t>css</w:t>
      </w:r>
      <w:r w:rsidRPr="35FC91BC" w:rsidR="7069F261">
        <w:rPr>
          <w:rStyle w:val="NormalTok"/>
          <w:rFonts w:ascii="Times New Roman" w:hAnsi="Times New Roman" w:eastAsia="Times New Roman" w:cs="Times New Roman"/>
          <w:color w:val="124F1A" w:themeColor="accent3" w:themeTint="FF" w:themeShade="BF"/>
        </w:rPr>
        <w:t xml:space="preserve"> </w:t>
      </w:r>
      <w:r w:rsidRPr="35FC91BC" w:rsidR="7069F261">
        <w:rPr>
          <w:rStyle w:val="NormalTok"/>
          <w:rFonts w:ascii="Times New Roman" w:hAnsi="Times New Roman" w:eastAsia="Times New Roman" w:cs="Times New Roman"/>
          <w:color w:val="124F1A" w:themeColor="accent3" w:themeTint="FF" w:themeShade="BF"/>
        </w:rPr>
        <w:t>code</w:t>
      </w:r>
      <w:r w:rsidRPr="35FC91BC" w:rsidR="7069F261">
        <w:rPr>
          <w:rStyle w:val="NormalTok"/>
          <w:rFonts w:ascii="Times New Roman" w:hAnsi="Times New Roman" w:eastAsia="Times New Roman" w:cs="Times New Roman"/>
          <w:color w:val="124F1A" w:themeColor="accent3" w:themeTint="FF" w:themeShade="BF"/>
        </w:rPr>
        <w:t xml:space="preserve">. The class sidebar is fixed to be 250px wide while its height is dynamically </w:t>
      </w:r>
      <w:r w:rsidRPr="35FC91BC" w:rsidR="7069F261">
        <w:rPr>
          <w:rStyle w:val="NormalTok"/>
          <w:rFonts w:ascii="Times New Roman" w:hAnsi="Times New Roman" w:eastAsia="Times New Roman" w:cs="Times New Roman"/>
          <w:color w:val="124F1A" w:themeColor="accent3" w:themeTint="FF" w:themeShade="BF"/>
        </w:rPr>
        <w:t>streched</w:t>
      </w:r>
      <w:r w:rsidRPr="35FC91BC" w:rsidR="7069F261">
        <w:rPr>
          <w:rStyle w:val="NormalTok"/>
          <w:rFonts w:ascii="Times New Roman" w:hAnsi="Times New Roman" w:eastAsia="Times New Roman" w:cs="Times New Roman"/>
          <w:color w:val="124F1A" w:themeColor="accent3" w:themeTint="FF" w:themeShade="BF"/>
        </w:rPr>
        <w:t xml:space="preserve"> to 100% of the user screen</w:t>
      </w:r>
      <w:r w:rsidRPr="35FC91BC" w:rsidR="36BD891E">
        <w:rPr>
          <w:rStyle w:val="NormalTok"/>
          <w:rFonts w:ascii="Times New Roman" w:hAnsi="Times New Roman" w:eastAsia="Times New Roman" w:cs="Times New Roman"/>
          <w:color w:val="124F1A" w:themeColor="accent3" w:themeTint="FF" w:themeShade="BF"/>
        </w:rPr>
        <w:t xml:space="preserve">’s height. </w:t>
      </w:r>
      <w:r w:rsidRPr="35FC91BC" w:rsidR="49D3FD64">
        <w:rPr>
          <w:rStyle w:val="NormalTok"/>
          <w:rFonts w:ascii="Times New Roman" w:hAnsi="Times New Roman" w:eastAsia="Times New Roman" w:cs="Times New Roman"/>
          <w:color w:val="124F1A" w:themeColor="accent3" w:themeTint="FF" w:themeShade="BF"/>
        </w:rPr>
        <w:t>The float,</w:t>
      </w:r>
      <w:r w:rsidRPr="35FC91BC" w:rsidR="49D3FD64">
        <w:rPr>
          <w:rStyle w:val="NormalTok"/>
          <w:rFonts w:ascii="Times New Roman" w:hAnsi="Times New Roman" w:eastAsia="Times New Roman" w:cs="Times New Roman"/>
          <w:color w:val="124F1A" w:themeColor="accent3" w:themeTint="FF" w:themeShade="BF"/>
        </w:rPr>
        <w:t xml:space="preserve"> </w:t>
      </w:r>
      <w:r w:rsidRPr="35FC91BC" w:rsidR="2D018D06">
        <w:rPr>
          <w:rStyle w:val="NormalTok"/>
          <w:rFonts w:ascii="Times New Roman" w:hAnsi="Times New Roman" w:eastAsia="Times New Roman" w:cs="Times New Roman"/>
          <w:color w:val="124F1A" w:themeColor="accent3" w:themeTint="FF" w:themeShade="BF"/>
        </w:rPr>
        <w:t xml:space="preserve">makes the class element </w:t>
      </w:r>
      <w:r w:rsidRPr="35FC91BC" w:rsidR="522D6E2E">
        <w:rPr>
          <w:rStyle w:val="NormalTok"/>
          <w:rFonts w:ascii="Times New Roman" w:hAnsi="Times New Roman" w:eastAsia="Times New Roman" w:cs="Times New Roman"/>
          <w:color w:val="124F1A" w:themeColor="accent3" w:themeTint="FF" w:themeShade="BF"/>
        </w:rPr>
        <w:t>place</w:t>
      </w:r>
      <w:r w:rsidRPr="35FC91BC" w:rsidR="51EB0EC0">
        <w:rPr>
          <w:rStyle w:val="NormalTok"/>
          <w:rFonts w:ascii="Times New Roman" w:hAnsi="Times New Roman" w:eastAsia="Times New Roman" w:cs="Times New Roman"/>
          <w:color w:val="124F1A" w:themeColor="accent3" w:themeTint="FF" w:themeShade="BF"/>
        </w:rPr>
        <w:t>s</w:t>
      </w:r>
      <w:r w:rsidRPr="35FC91BC" w:rsidR="522D6E2E">
        <w:rPr>
          <w:rStyle w:val="NormalTok"/>
          <w:rFonts w:ascii="Times New Roman" w:hAnsi="Times New Roman" w:eastAsia="Times New Roman" w:cs="Times New Roman"/>
          <w:color w:val="124F1A" w:themeColor="accent3" w:themeTint="FF" w:themeShade="BF"/>
        </w:rPr>
        <w:t xml:space="preserve"> </w:t>
      </w:r>
      <w:r w:rsidRPr="35FC91BC" w:rsidR="2B6822B0">
        <w:rPr>
          <w:rStyle w:val="NormalTok"/>
          <w:rFonts w:ascii="Times New Roman" w:hAnsi="Times New Roman" w:eastAsia="Times New Roman" w:cs="Times New Roman"/>
          <w:color w:val="124F1A" w:themeColor="accent3" w:themeTint="FF" w:themeShade="BF"/>
        </w:rPr>
        <w:t xml:space="preserve">itself </w:t>
      </w:r>
      <w:r w:rsidRPr="35FC91BC" w:rsidR="522D6E2E">
        <w:rPr>
          <w:rStyle w:val="NormalTok"/>
          <w:rFonts w:ascii="Times New Roman" w:hAnsi="Times New Roman" w:eastAsia="Times New Roman" w:cs="Times New Roman"/>
          <w:color w:val="124F1A" w:themeColor="accent3" w:themeTint="FF" w:themeShade="BF"/>
        </w:rPr>
        <w:t xml:space="preserve">on the left side of the screen any text or element there is </w:t>
      </w:r>
      <w:r w:rsidRPr="35FC91BC" w:rsidR="522D6E2E">
        <w:rPr>
          <w:rStyle w:val="NormalTok"/>
          <w:rFonts w:ascii="Times New Roman" w:hAnsi="Times New Roman" w:eastAsia="Times New Roman" w:cs="Times New Roman"/>
          <w:color w:val="124F1A" w:themeColor="accent3" w:themeTint="FF" w:themeShade="BF"/>
        </w:rPr>
        <w:t>wraped</w:t>
      </w:r>
      <w:r w:rsidRPr="35FC91BC" w:rsidR="522D6E2E">
        <w:rPr>
          <w:rStyle w:val="NormalTok"/>
          <w:rFonts w:ascii="Times New Roman" w:hAnsi="Times New Roman" w:eastAsia="Times New Roman" w:cs="Times New Roman"/>
          <w:color w:val="124F1A" w:themeColor="accent3" w:themeTint="FF" w:themeShade="BF"/>
        </w:rPr>
        <w:t xml:space="preserve"> around </w:t>
      </w:r>
      <w:r w:rsidRPr="35FC91BC" w:rsidR="60F38F80">
        <w:rPr>
          <w:rStyle w:val="NormalTok"/>
          <w:rFonts w:ascii="Times New Roman" w:hAnsi="Times New Roman" w:eastAsia="Times New Roman" w:cs="Times New Roman"/>
          <w:color w:val="124F1A" w:themeColor="accent3" w:themeTint="FF" w:themeShade="BF"/>
        </w:rPr>
        <w:t>the sidebar class. The clear</w:t>
      </w:r>
      <w:r w:rsidRPr="35FC91BC" w:rsidR="6D820AFC">
        <w:rPr>
          <w:rStyle w:val="NormalTok"/>
          <w:rFonts w:ascii="Times New Roman" w:hAnsi="Times New Roman" w:eastAsia="Times New Roman" w:cs="Times New Roman"/>
          <w:color w:val="124F1A" w:themeColor="accent3" w:themeTint="FF" w:themeShade="BF"/>
        </w:rPr>
        <w:t xml:space="preserve">, makes all original text or </w:t>
      </w:r>
      <w:r w:rsidRPr="35FC91BC" w:rsidR="6D820AFC">
        <w:rPr>
          <w:rStyle w:val="NormalTok"/>
          <w:rFonts w:ascii="Times New Roman" w:hAnsi="Times New Roman" w:eastAsia="Times New Roman" w:cs="Times New Roman"/>
          <w:color w:val="124F1A" w:themeColor="accent3" w:themeTint="FF" w:themeShade="BF"/>
        </w:rPr>
        <w:t xml:space="preserve">element </w:t>
      </w:r>
      <w:r w:rsidRPr="35FC91BC" w:rsidR="42EC2D65">
        <w:rPr>
          <w:rStyle w:val="NormalTok"/>
          <w:rFonts w:ascii="Times New Roman" w:hAnsi="Times New Roman" w:eastAsia="Times New Roman" w:cs="Times New Roman"/>
          <w:color w:val="124F1A" w:themeColor="accent3" w:themeTint="FF" w:themeShade="BF"/>
        </w:rPr>
        <w:t xml:space="preserve"> pushed</w:t>
      </w:r>
      <w:r w:rsidRPr="35FC91BC" w:rsidR="42EC2D65">
        <w:rPr>
          <w:rStyle w:val="NormalTok"/>
          <w:rFonts w:ascii="Times New Roman" w:hAnsi="Times New Roman" w:eastAsia="Times New Roman" w:cs="Times New Roman"/>
          <w:color w:val="124F1A" w:themeColor="accent3" w:themeTint="FF" w:themeShade="BF"/>
        </w:rPr>
        <w:t xml:space="preserve"> below itself</w:t>
      </w:r>
    </w:p>
    <w:p w:rsidR="0F0D7539" w:rsidP="35FC91BC" w:rsidRDefault="0F0D7539" w14:paraId="442457BF" w14:textId="77A50541">
      <w:pPr>
        <w:pStyle w:val="SourceCode"/>
        <w:rPr>
          <w:rStyle w:val="NormalTok"/>
          <w:rFonts w:ascii="Times New Roman" w:hAnsi="Times New Roman" w:eastAsia="Times New Roman" w:cs="Times New Roman"/>
          <w:color w:val="124F1A" w:themeColor="accent3" w:themeTint="FF" w:themeShade="BF"/>
        </w:rPr>
      </w:pPr>
      <w:r w:rsidRPr="35FC91BC" w:rsidR="0F0D7539">
        <w:rPr>
          <w:rStyle w:val="NormalTok"/>
          <w:rFonts w:ascii="Times New Roman" w:hAnsi="Times New Roman" w:eastAsia="Times New Roman" w:cs="Times New Roman"/>
          <w:color w:val="124F1A" w:themeColor="accent3" w:themeTint="FF" w:themeShade="BF"/>
        </w:rPr>
        <w:t>T</w:t>
      </w:r>
      <w:r w:rsidRPr="35FC91BC" w:rsidR="42EC2D65">
        <w:rPr>
          <w:rStyle w:val="NormalTok"/>
          <w:rFonts w:ascii="Times New Roman" w:hAnsi="Times New Roman" w:eastAsia="Times New Roman" w:cs="Times New Roman"/>
          <w:color w:val="124F1A" w:themeColor="accent3" w:themeTint="FF" w:themeShade="BF"/>
        </w:rPr>
        <w:t>he</w:t>
      </w:r>
      <w:r w:rsidRPr="35FC91BC" w:rsidR="60F38F80">
        <w:rPr>
          <w:rStyle w:val="NormalTok"/>
          <w:rFonts w:ascii="Times New Roman" w:hAnsi="Times New Roman" w:eastAsia="Times New Roman" w:cs="Times New Roman"/>
          <w:color w:val="124F1A" w:themeColor="accent3" w:themeTint="FF" w:themeShade="BF"/>
        </w:rPr>
        <w:t xml:space="preserve"> </w:t>
      </w:r>
      <w:r w:rsidRPr="35FC91BC" w:rsidR="0F0D7539">
        <w:rPr>
          <w:rStyle w:val="NormalTok"/>
          <w:rFonts w:ascii="Times New Roman" w:hAnsi="Times New Roman" w:eastAsia="Times New Roman" w:cs="Times New Roman"/>
          <w:color w:val="124F1A" w:themeColor="accent3" w:themeTint="FF" w:themeShade="BF"/>
        </w:rPr>
        <w:t xml:space="preserve">class content has a fixed margin on the left which is 260px  </w:t>
      </w:r>
      <w:r w:rsidRPr="35FC91BC" w:rsidR="7069F261">
        <w:rPr>
          <w:rStyle w:val="NormalTok"/>
          <w:rFonts w:ascii="Times New Roman" w:hAnsi="Times New Roman" w:eastAsia="Times New Roman" w:cs="Times New Roman"/>
          <w:color w:val="124F1A" w:themeColor="accent3" w:themeTint="FF" w:themeShade="BF"/>
        </w:rPr>
        <w:t xml:space="preserve"> </w:t>
      </w:r>
    </w:p>
    <w:p xmlns:wp14="http://schemas.microsoft.com/office/word/2010/wordml" w14:paraId="23417007" wp14:textId="77777777">
      <w:pPr>
        <w:pStyle w:val="FirstParagraph"/>
      </w:pPr>
      <w:r>
        <w:rPr>
          <w:b/>
          <w:bCs/>
        </w:rPr>
        <w:t xml:space="preserve">c. (5 points, ~4 min)</w:t>
      </w:r>
      <w:r>
        <w:t xml:space="preserve"> </w:t>
      </w:r>
      <w:r>
        <w:t xml:space="preserve">Your classmate says their JavaScript code runs but</w:t>
      </w:r>
      <w:r>
        <w:t xml:space="preserve"> </w:t>
      </w:r>
      <w:r>
        <w:t xml:space="preserve">“nothing happens on the page.”</w:t>
      </w:r>
      <w:r>
        <w:t xml:space="preserve"> </w:t>
      </w:r>
      <w:r>
        <w:t xml:space="preserve">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xmlns:wp14="http://schemas.microsoft.com/office/word/2010/wordml" w:rsidP="35FC91BC" w14:paraId="5DAB6C7B" wp14:textId="05AADFF0">
      <w:pPr>
        <w:rPr>
          <w:rFonts w:ascii="Times New Roman" w:hAnsi="Times New Roman" w:eastAsia="Times New Roman" w:cs="Times New Roman"/>
          <w:color w:val="124F1A" w:themeColor="accent3" w:themeTint="FF" w:themeShade="BF"/>
        </w:rPr>
      </w:pPr>
      <w:r>
        <w:pict w14:anchorId="157831F3">
          <v:rect style="width:0;height:1.5pt" o:hr="t" o:hrstd="t" o:hralign="center"/>
        </w:pict>
      </w:r>
      <w:r w:rsidRPr="35FC91BC" w:rsidR="40F182DB">
        <w:rPr>
          <w:rFonts w:ascii="Times New Roman" w:hAnsi="Times New Roman" w:eastAsia="Times New Roman" w:cs="Times New Roman"/>
          <w:color w:val="124F1A" w:themeColor="accent3" w:themeTint="FF" w:themeShade="BF"/>
        </w:rPr>
        <w:t xml:space="preserve">The browser has </w:t>
      </w:r>
      <w:r w:rsidRPr="35FC91BC" w:rsidR="40F182DB">
        <w:rPr>
          <w:rFonts w:ascii="Times New Roman" w:hAnsi="Times New Roman" w:eastAsia="Times New Roman" w:cs="Times New Roman"/>
          <w:color w:val="124F1A" w:themeColor="accent3" w:themeTint="FF" w:themeShade="BF"/>
        </w:rPr>
        <w:t>developer</w:t>
      </w:r>
      <w:r w:rsidRPr="35FC91BC" w:rsidR="40F182DB">
        <w:rPr>
          <w:rFonts w:ascii="Times New Roman" w:hAnsi="Times New Roman" w:eastAsia="Times New Roman" w:cs="Times New Roman"/>
          <w:color w:val="124F1A" w:themeColor="accent3" w:themeTint="FF" w:themeShade="BF"/>
        </w:rPr>
        <w:t xml:space="preserve"> tool which you can access with right click then inspect elements. The first thing you should check </w:t>
      </w:r>
      <w:r w:rsidRPr="35FC91BC" w:rsidR="40F182DB">
        <w:rPr>
          <w:rFonts w:ascii="Times New Roman" w:hAnsi="Times New Roman" w:eastAsia="Times New Roman" w:cs="Times New Roman"/>
          <w:color w:val="124F1A" w:themeColor="accent3" w:themeTint="FF" w:themeShade="BF"/>
        </w:rPr>
        <w:t>is</w:t>
      </w:r>
      <w:r w:rsidRPr="35FC91BC" w:rsidR="40F182DB">
        <w:rPr>
          <w:rFonts w:ascii="Times New Roman" w:hAnsi="Times New Roman" w:eastAsia="Times New Roman" w:cs="Times New Roman"/>
          <w:color w:val="124F1A" w:themeColor="accent3" w:themeTint="FF" w:themeShade="BF"/>
        </w:rPr>
        <w:t xml:space="preserve"> the code </w:t>
      </w:r>
      <w:r w:rsidRPr="35FC91BC" w:rsidR="178F2414">
        <w:rPr>
          <w:rFonts w:ascii="Times New Roman" w:hAnsi="Times New Roman" w:eastAsia="Times New Roman" w:cs="Times New Roman"/>
          <w:color w:val="124F1A" w:themeColor="accent3" w:themeTint="FF" w:themeShade="BF"/>
        </w:rPr>
        <w:t xml:space="preserve">is correct with the functions usage and calls the correct ID which I had </w:t>
      </w:r>
      <w:r w:rsidRPr="35FC91BC" w:rsidR="178F2414">
        <w:rPr>
          <w:rFonts w:ascii="Times New Roman" w:hAnsi="Times New Roman" w:eastAsia="Times New Roman" w:cs="Times New Roman"/>
          <w:color w:val="124F1A" w:themeColor="accent3" w:themeTint="FF" w:themeShade="BF"/>
        </w:rPr>
        <w:t>mistake</w:t>
      </w:r>
      <w:r w:rsidRPr="35FC91BC" w:rsidR="178F2414">
        <w:rPr>
          <w:rFonts w:ascii="Times New Roman" w:hAnsi="Times New Roman" w:eastAsia="Times New Roman" w:cs="Times New Roman"/>
          <w:color w:val="124F1A" w:themeColor="accent3" w:themeTint="FF" w:themeShade="BF"/>
        </w:rPr>
        <w:t xml:space="preserve"> for example I called </w:t>
      </w:r>
      <w:r w:rsidRPr="35FC91BC" w:rsidR="178F2414">
        <w:rPr>
          <w:rFonts w:ascii="Times New Roman" w:hAnsi="Times New Roman" w:eastAsia="Times New Roman" w:cs="Times New Roman"/>
          <w:color w:val="124F1A" w:themeColor="accent3" w:themeTint="FF" w:themeShade="BF"/>
        </w:rPr>
        <w:t>LastNam</w:t>
      </w:r>
      <w:r w:rsidRPr="35FC91BC" w:rsidR="178F2414">
        <w:rPr>
          <w:rFonts w:ascii="Times New Roman" w:hAnsi="Times New Roman" w:eastAsia="Times New Roman" w:cs="Times New Roman"/>
          <w:color w:val="124F1A" w:themeColor="accent3" w:themeTint="FF" w:themeShade="BF"/>
        </w:rPr>
        <w:t xml:space="preserve"> instead of </w:t>
      </w:r>
      <w:r w:rsidRPr="35FC91BC" w:rsidR="178F2414">
        <w:rPr>
          <w:rFonts w:ascii="Times New Roman" w:hAnsi="Times New Roman" w:eastAsia="Times New Roman" w:cs="Times New Roman"/>
          <w:color w:val="124F1A" w:themeColor="accent3" w:themeTint="FF" w:themeShade="BF"/>
        </w:rPr>
        <w:t>lastName</w:t>
      </w:r>
      <w:r w:rsidRPr="35FC91BC" w:rsidR="178F2414">
        <w:rPr>
          <w:rFonts w:ascii="Times New Roman" w:hAnsi="Times New Roman" w:eastAsia="Times New Roman" w:cs="Times New Roman"/>
          <w:color w:val="124F1A" w:themeColor="accent3" w:themeTint="FF" w:themeShade="BF"/>
        </w:rPr>
        <w:t xml:space="preserve"> on lab 5. </w:t>
      </w:r>
      <w:r w:rsidRPr="35FC91BC" w:rsidR="178F2414">
        <w:rPr>
          <w:rFonts w:ascii="Times New Roman" w:hAnsi="Times New Roman" w:eastAsia="Times New Roman" w:cs="Times New Roman"/>
          <w:color w:val="124F1A" w:themeColor="accent3" w:themeTint="FF" w:themeShade="BF"/>
        </w:rPr>
        <w:t>then</w:t>
      </w:r>
      <w:r w:rsidRPr="35FC91BC" w:rsidR="178F2414">
        <w:rPr>
          <w:rFonts w:ascii="Times New Roman" w:hAnsi="Times New Roman" w:eastAsia="Times New Roman" w:cs="Times New Roman"/>
          <w:color w:val="124F1A" w:themeColor="accent3" w:themeTint="FF" w:themeShade="BF"/>
        </w:rPr>
        <w:t xml:space="preserve"> you should look at the debugger which will </w:t>
      </w:r>
      <w:r w:rsidRPr="35FC91BC" w:rsidR="2E168E9A">
        <w:rPr>
          <w:rFonts w:ascii="Times New Roman" w:hAnsi="Times New Roman" w:eastAsia="Times New Roman" w:cs="Times New Roman"/>
          <w:color w:val="124F1A" w:themeColor="accent3" w:themeTint="FF" w:themeShade="BF"/>
        </w:rPr>
        <w:t xml:space="preserve">show anything wrong. Lastly the console which will show the function’s value when ran and from </w:t>
      </w:r>
      <w:r w:rsidRPr="35FC91BC" w:rsidR="2E168E9A">
        <w:rPr>
          <w:rFonts w:ascii="Times New Roman" w:hAnsi="Times New Roman" w:eastAsia="Times New Roman" w:cs="Times New Roman"/>
          <w:color w:val="124F1A" w:themeColor="accent3" w:themeTint="FF" w:themeShade="BF"/>
        </w:rPr>
        <w:t>their</w:t>
      </w:r>
      <w:r w:rsidRPr="35FC91BC" w:rsidR="2E168E9A">
        <w:rPr>
          <w:rFonts w:ascii="Times New Roman" w:hAnsi="Times New Roman" w:eastAsia="Times New Roman" w:cs="Times New Roman"/>
          <w:color w:val="124F1A" w:themeColor="accent3" w:themeTint="FF" w:themeShade="BF"/>
        </w:rPr>
        <w:t xml:space="preserve"> you can each if each </w:t>
      </w:r>
      <w:r w:rsidRPr="35FC91BC" w:rsidR="2E168E9A">
        <w:rPr>
          <w:rFonts w:ascii="Times New Roman" w:hAnsi="Times New Roman" w:eastAsia="Times New Roman" w:cs="Times New Roman"/>
          <w:color w:val="124F1A" w:themeColor="accent3" w:themeTint="FF" w:themeShade="BF"/>
        </w:rPr>
        <w:t>funtion</w:t>
      </w:r>
      <w:r w:rsidRPr="35FC91BC" w:rsidR="2E168E9A">
        <w:rPr>
          <w:rFonts w:ascii="Times New Roman" w:hAnsi="Times New Roman" w:eastAsia="Times New Roman" w:cs="Times New Roman"/>
          <w:color w:val="124F1A" w:themeColor="accent3" w:themeTint="FF" w:themeShade="BF"/>
        </w:rPr>
        <w:t xml:space="preserve"> is running correctly</w:t>
      </w:r>
    </w:p>
    <w:bookmarkEnd w:id="11"/>
    <w:bookmarkStart w:name="hci-case-studies-20-points-15-minutes" w:id="12"/>
    <w:p xmlns:wp14="http://schemas.microsoft.com/office/word/2010/wordml" w14:paraId="5E593599" wp14:textId="77777777">
      <w:pPr>
        <w:pStyle w:val="Heading2"/>
      </w:pPr>
      <w:r>
        <w:t xml:space="preserve">3. HCI &amp; Case Studies (20 points, ~15 minutes)</w:t>
      </w:r>
    </w:p>
    <w:p xmlns:wp14="http://schemas.microsoft.com/office/word/2010/wordml" w14:paraId="7D5EDA0E" wp14:textId="77777777">
      <w:pPr>
        <w:pStyle w:val="FirstParagraph"/>
      </w:pPr>
      <w:r w:rsidRPr="35FC91BC" w:rsidR="35FC91BC">
        <w:rPr>
          <w:b w:val="1"/>
          <w:bCs w:val="1"/>
        </w:rPr>
        <w:t>a. (9 points, ~7 min)</w:t>
      </w:r>
      <w:r w:rsidR="35FC91BC">
        <w:rPr/>
        <w:t xml:space="preserve"> </w:t>
      </w:r>
      <w:r w:rsidR="35FC91BC">
        <w:rPr/>
        <w:t>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rsidR="733FBABB" w:rsidP="35FC91BC" w:rsidRDefault="733FBABB" w14:paraId="49A7A55D" w14:textId="3632BB8A">
      <w:pPr>
        <w:pStyle w:val="BodyText"/>
        <w:rPr>
          <w:rFonts w:ascii="Times New Roman" w:hAnsi="Times New Roman" w:eastAsia="Times New Roman" w:cs="Times New Roman"/>
          <w:color w:val="124F1A" w:themeColor="accent3" w:themeTint="FF" w:themeShade="BF"/>
        </w:rPr>
      </w:pPr>
      <w:r w:rsidRPr="35FC91BC" w:rsidR="733FBABB">
        <w:rPr>
          <w:rFonts w:ascii="Times New Roman" w:hAnsi="Times New Roman" w:eastAsia="Times New Roman" w:cs="Times New Roman"/>
          <w:color w:val="124F1A" w:themeColor="accent3" w:themeTint="FF" w:themeShade="BF"/>
        </w:rPr>
        <w:t xml:space="preserve">The main principles involve what the user </w:t>
      </w:r>
      <w:r w:rsidRPr="35FC91BC" w:rsidR="733FBABB">
        <w:rPr>
          <w:rFonts w:ascii="Times New Roman" w:hAnsi="Times New Roman" w:eastAsia="Times New Roman" w:cs="Times New Roman"/>
          <w:color w:val="124F1A" w:themeColor="accent3" w:themeTint="FF" w:themeShade="BF"/>
        </w:rPr>
        <w:t>wants</w:t>
      </w:r>
      <w:r w:rsidRPr="35FC91BC" w:rsidR="733FBABB">
        <w:rPr>
          <w:rFonts w:ascii="Times New Roman" w:hAnsi="Times New Roman" w:eastAsia="Times New Roman" w:cs="Times New Roman"/>
          <w:color w:val="124F1A" w:themeColor="accent3" w:themeTint="FF" w:themeShade="BF"/>
        </w:rPr>
        <w:t xml:space="preserve"> so the creater </w:t>
      </w:r>
      <w:r w:rsidRPr="35FC91BC" w:rsidR="733FBABB">
        <w:rPr>
          <w:rFonts w:ascii="Times New Roman" w:hAnsi="Times New Roman" w:eastAsia="Times New Roman" w:cs="Times New Roman"/>
          <w:color w:val="124F1A" w:themeColor="accent3" w:themeTint="FF" w:themeShade="BF"/>
        </w:rPr>
        <w:t>has to</w:t>
      </w:r>
      <w:r w:rsidRPr="35FC91BC" w:rsidR="733FBABB">
        <w:rPr>
          <w:rFonts w:ascii="Times New Roman" w:hAnsi="Times New Roman" w:eastAsia="Times New Roman" w:cs="Times New Roman"/>
          <w:color w:val="124F1A" w:themeColor="accent3" w:themeTint="FF" w:themeShade="BF"/>
        </w:rPr>
        <w:t xml:space="preserve"> cater to the user. Make the </w:t>
      </w:r>
      <w:r w:rsidRPr="35FC91BC" w:rsidR="21B7BE11">
        <w:rPr>
          <w:rFonts w:ascii="Times New Roman" w:hAnsi="Times New Roman" w:eastAsia="Times New Roman" w:cs="Times New Roman"/>
          <w:color w:val="124F1A" w:themeColor="accent3" w:themeTint="FF" w:themeShade="BF"/>
        </w:rPr>
        <w:t>interface</w:t>
      </w:r>
      <w:r w:rsidRPr="35FC91BC" w:rsidR="733FBABB">
        <w:rPr>
          <w:rFonts w:ascii="Times New Roman" w:hAnsi="Times New Roman" w:eastAsia="Times New Roman" w:cs="Times New Roman"/>
          <w:color w:val="124F1A" w:themeColor="accent3" w:themeTint="FF" w:themeShade="BF"/>
        </w:rPr>
        <w:t xml:space="preserve"> easy to understand from a </w:t>
      </w:r>
      <w:r w:rsidRPr="35FC91BC" w:rsidR="733FBABB">
        <w:rPr>
          <w:rFonts w:ascii="Times New Roman" w:hAnsi="Times New Roman" w:eastAsia="Times New Roman" w:cs="Times New Roman"/>
          <w:color w:val="124F1A" w:themeColor="accent3" w:themeTint="FF" w:themeShade="BF"/>
        </w:rPr>
        <w:t>glace</w:t>
      </w:r>
      <w:r w:rsidRPr="35FC91BC" w:rsidR="733FBABB">
        <w:rPr>
          <w:rFonts w:ascii="Times New Roman" w:hAnsi="Times New Roman" w:eastAsia="Times New Roman" w:cs="Times New Roman"/>
          <w:color w:val="124F1A" w:themeColor="accent3" w:themeTint="FF" w:themeShade="BF"/>
        </w:rPr>
        <w:t xml:space="preserve"> so a button is a button. You also </w:t>
      </w:r>
      <w:r w:rsidRPr="35FC91BC" w:rsidR="733FBABB">
        <w:rPr>
          <w:rFonts w:ascii="Times New Roman" w:hAnsi="Times New Roman" w:eastAsia="Times New Roman" w:cs="Times New Roman"/>
          <w:color w:val="124F1A" w:themeColor="accent3" w:themeTint="FF" w:themeShade="BF"/>
        </w:rPr>
        <w:t>have to</w:t>
      </w:r>
      <w:r w:rsidRPr="35FC91BC" w:rsidR="733FBABB">
        <w:rPr>
          <w:rFonts w:ascii="Times New Roman" w:hAnsi="Times New Roman" w:eastAsia="Times New Roman" w:cs="Times New Roman"/>
          <w:color w:val="124F1A" w:themeColor="accent3" w:themeTint="FF" w:themeShade="BF"/>
        </w:rPr>
        <w:t xml:space="preserve"> </w:t>
      </w:r>
      <w:r w:rsidRPr="35FC91BC" w:rsidR="77B17C41">
        <w:rPr>
          <w:rFonts w:ascii="Times New Roman" w:hAnsi="Times New Roman" w:eastAsia="Times New Roman" w:cs="Times New Roman"/>
          <w:color w:val="124F1A" w:themeColor="accent3" w:themeTint="FF" w:themeShade="BF"/>
        </w:rPr>
        <w:t xml:space="preserve">make it comfortable to use/look at. If the user </w:t>
      </w:r>
      <w:r w:rsidRPr="35FC91BC" w:rsidR="77B17C41">
        <w:rPr>
          <w:rFonts w:ascii="Times New Roman" w:hAnsi="Times New Roman" w:eastAsia="Times New Roman" w:cs="Times New Roman"/>
          <w:color w:val="124F1A" w:themeColor="accent3" w:themeTint="FF" w:themeShade="BF"/>
        </w:rPr>
        <w:t>deems</w:t>
      </w:r>
      <w:r w:rsidRPr="35FC91BC" w:rsidR="77B17C41">
        <w:rPr>
          <w:rFonts w:ascii="Times New Roman" w:hAnsi="Times New Roman" w:eastAsia="Times New Roman" w:cs="Times New Roman"/>
          <w:color w:val="124F1A" w:themeColor="accent3" w:themeTint="FF" w:themeShade="BF"/>
        </w:rPr>
        <w:t xml:space="preserve"> it too hard or </w:t>
      </w:r>
      <w:r w:rsidRPr="35FC91BC" w:rsidR="0830DD94">
        <w:rPr>
          <w:rFonts w:ascii="Times New Roman" w:hAnsi="Times New Roman" w:eastAsia="Times New Roman" w:cs="Times New Roman"/>
          <w:color w:val="124F1A" w:themeColor="accent3" w:themeTint="FF" w:themeShade="BF"/>
        </w:rPr>
        <w:t>unbearable</w:t>
      </w:r>
      <w:r w:rsidRPr="35FC91BC" w:rsidR="77B17C41">
        <w:rPr>
          <w:rFonts w:ascii="Times New Roman" w:hAnsi="Times New Roman" w:eastAsia="Times New Roman" w:cs="Times New Roman"/>
          <w:color w:val="124F1A" w:themeColor="accent3" w:themeTint="FF" w:themeShade="BF"/>
        </w:rPr>
        <w:t xml:space="preserve"> to </w:t>
      </w:r>
      <w:r w:rsidRPr="35FC91BC" w:rsidR="77B17C41">
        <w:rPr>
          <w:rFonts w:ascii="Times New Roman" w:hAnsi="Times New Roman" w:eastAsia="Times New Roman" w:cs="Times New Roman"/>
          <w:color w:val="124F1A" w:themeColor="accent3" w:themeTint="FF" w:themeShade="BF"/>
        </w:rPr>
        <w:t>use</w:t>
      </w:r>
      <w:r w:rsidRPr="35FC91BC" w:rsidR="77B17C41">
        <w:rPr>
          <w:rFonts w:ascii="Times New Roman" w:hAnsi="Times New Roman" w:eastAsia="Times New Roman" w:cs="Times New Roman"/>
          <w:color w:val="124F1A" w:themeColor="accent3" w:themeTint="FF" w:themeShade="BF"/>
        </w:rPr>
        <w:t xml:space="preserve"> they will avoid it even if its mandatory </w:t>
      </w:r>
    </w:p>
    <w:p w:rsidR="35FC91BC" w:rsidP="35FC91BC" w:rsidRDefault="35FC91BC" w14:paraId="6E18B4D5" w14:textId="05FECB30">
      <w:pPr>
        <w:pStyle w:val="BodyText"/>
      </w:pPr>
    </w:p>
    <w:p xmlns:wp14="http://schemas.microsoft.com/office/word/2010/wordml" w14:paraId="754B5CFC" wp14:textId="77777777">
      <w:pPr>
        <w:pStyle w:val="BodyText"/>
      </w:pPr>
      <w:r>
        <w:rPr>
          <w:b/>
          <w:bCs/>
        </w:rPr>
        <w:t xml:space="preserve">b. (11 points, ~8 min)</w:t>
      </w:r>
      <w:r>
        <w:t xml:space="preserve"> </w:t>
      </w:r>
      <w:r>
        <w:t xml:space="preserve">In the Kuehchic Desserts case, you analyzed whether the team could launch by September 1, 2022. Now apply what you learned to YOUR team’s term project:</w:t>
      </w:r>
    </w:p>
    <w:p xmlns:wp14="http://schemas.microsoft.com/office/word/2010/wordml" w14:paraId="000A562B" wp14:textId="77777777">
      <w:pPr>
        <w:pStyle w:val="Compact"/>
        <w:numPr>
          <w:ilvl w:val="0"/>
          <w:numId w:val="1015"/>
        </w:numPr>
        <w:rPr/>
      </w:pPr>
      <w:r w:rsidR="35FC91BC">
        <w:rPr/>
        <w:t>Define</w:t>
      </w:r>
      <w:r w:rsidR="35FC91BC">
        <w:rPr/>
        <w:t xml:space="preserve"> </w:t>
      </w:r>
      <w:r w:rsidR="35FC91BC">
        <w:rPr/>
        <w:t>“critical path”</w:t>
      </w:r>
      <w:r w:rsidR="35FC91BC">
        <w:rPr/>
        <w:t xml:space="preserve"> </w:t>
      </w:r>
      <w:r w:rsidR="35FC91BC">
        <w:rPr/>
        <w:t>and</w:t>
      </w:r>
      <w:r w:rsidR="35FC91BC">
        <w:rPr/>
        <w:t xml:space="preserve"> </w:t>
      </w:r>
      <w:r w:rsidR="35FC91BC">
        <w:rPr/>
        <w:t>“float”</w:t>
      </w:r>
      <w:r w:rsidR="35FC91BC">
        <w:rPr/>
        <w:t xml:space="preserve"> </w:t>
      </w:r>
      <w:r w:rsidR="35FC91BC">
        <w:rPr/>
        <w:t xml:space="preserve">in your own words. </w:t>
      </w:r>
      <w:r w:rsidR="35FC91BC">
        <w:rPr/>
        <w:t>Identify</w:t>
      </w:r>
      <w:r w:rsidR="35FC91BC">
        <w:rPr/>
        <w:t xml:space="preserve"> what you believe is the critical path in your team’s project — what sequence of tasks, if </w:t>
      </w:r>
      <w:r w:rsidR="35FC91BC">
        <w:rPr/>
        <w:t>any one</w:t>
      </w:r>
      <w:r w:rsidR="35FC91BC">
        <w:rPr/>
        <w:t xml:space="preserve"> is delayed, would push back your entire project delivery?</w:t>
      </w:r>
    </w:p>
    <w:p w:rsidR="35FC91BC" w:rsidP="35FC91BC" w:rsidRDefault="35FC91BC" w14:paraId="1B5C9F24" w14:textId="588A8E21">
      <w:pPr>
        <w:pStyle w:val="Compact"/>
        <w:ind w:left="720"/>
        <w:rPr>
          <w:rFonts w:ascii="Times New Roman" w:hAnsi="Times New Roman" w:eastAsia="Times New Roman" w:cs="Times New Roman"/>
          <w:color w:val="124F1A" w:themeColor="accent3" w:themeTint="FF" w:themeShade="BF"/>
        </w:rPr>
      </w:pPr>
    </w:p>
    <w:p w:rsidR="5174E212" w:rsidP="35FC91BC" w:rsidRDefault="5174E212" w14:paraId="63AAA482" w14:textId="0839F855">
      <w:pPr>
        <w:pStyle w:val="Compact"/>
        <w:ind w:left="720"/>
        <w:rPr>
          <w:rFonts w:ascii="Times New Roman" w:hAnsi="Times New Roman" w:eastAsia="Times New Roman" w:cs="Times New Roman"/>
          <w:color w:val="124F1A" w:themeColor="accent3" w:themeTint="FF" w:themeShade="BF"/>
        </w:rPr>
      </w:pPr>
      <w:r w:rsidRPr="35FC91BC" w:rsidR="5174E212">
        <w:rPr>
          <w:rFonts w:ascii="Times New Roman" w:hAnsi="Times New Roman" w:eastAsia="Times New Roman" w:cs="Times New Roman"/>
          <w:color w:val="124F1A" w:themeColor="accent3" w:themeTint="FF" w:themeShade="BF"/>
        </w:rPr>
        <w:t xml:space="preserve">Critical path is the bare minimum aspect of the project for it to be functionable like a website has a host server </w:t>
      </w:r>
      <w:r w:rsidRPr="35FC91BC" w:rsidR="6A110693">
        <w:rPr>
          <w:rFonts w:ascii="Times New Roman" w:hAnsi="Times New Roman" w:eastAsia="Times New Roman" w:cs="Times New Roman"/>
          <w:color w:val="124F1A" w:themeColor="accent3" w:themeTint="FF" w:themeShade="BF"/>
        </w:rPr>
        <w:t xml:space="preserve">and an actual page to receive visitors. </w:t>
      </w:r>
      <w:r w:rsidRPr="35FC91BC" w:rsidR="6A110693">
        <w:rPr>
          <w:rFonts w:ascii="Times New Roman" w:hAnsi="Times New Roman" w:eastAsia="Times New Roman" w:cs="Times New Roman"/>
          <w:color w:val="124F1A" w:themeColor="accent3" w:themeTint="FF" w:themeShade="BF"/>
        </w:rPr>
        <w:t>Float</w:t>
      </w:r>
      <w:r w:rsidRPr="35FC91BC" w:rsidR="6A110693">
        <w:rPr>
          <w:rFonts w:ascii="Times New Roman" w:hAnsi="Times New Roman" w:eastAsia="Times New Roman" w:cs="Times New Roman"/>
          <w:color w:val="124F1A" w:themeColor="accent3" w:themeTint="FF" w:themeShade="BF"/>
        </w:rPr>
        <w:t xml:space="preserve"> are tasks which </w:t>
      </w:r>
      <w:r w:rsidRPr="35FC91BC" w:rsidR="5C49EB0F">
        <w:rPr>
          <w:rFonts w:ascii="Times New Roman" w:hAnsi="Times New Roman" w:eastAsia="Times New Roman" w:cs="Times New Roman"/>
          <w:color w:val="124F1A" w:themeColor="accent3" w:themeTint="FF" w:themeShade="BF"/>
        </w:rPr>
        <w:t>needed</w:t>
      </w:r>
      <w:r w:rsidRPr="35FC91BC" w:rsidR="5C49EB0F">
        <w:rPr>
          <w:rFonts w:ascii="Times New Roman" w:hAnsi="Times New Roman" w:eastAsia="Times New Roman" w:cs="Times New Roman"/>
          <w:color w:val="124F1A" w:themeColor="accent3" w:themeTint="FF" w:themeShade="BF"/>
        </w:rPr>
        <w:t xml:space="preserve"> to be completed like work on website styling, </w:t>
      </w:r>
      <w:r w:rsidRPr="35FC91BC" w:rsidR="5C49EB0F">
        <w:rPr>
          <w:rFonts w:ascii="Times New Roman" w:hAnsi="Times New Roman" w:eastAsia="Times New Roman" w:cs="Times New Roman"/>
          <w:color w:val="124F1A" w:themeColor="accent3" w:themeTint="FF" w:themeShade="BF"/>
        </w:rPr>
        <w:t>write</w:t>
      </w:r>
      <w:r w:rsidRPr="35FC91BC" w:rsidR="5C49EB0F">
        <w:rPr>
          <w:rFonts w:ascii="Times New Roman" w:hAnsi="Times New Roman" w:eastAsia="Times New Roman" w:cs="Times New Roman"/>
          <w:color w:val="124F1A" w:themeColor="accent3" w:themeTint="FF" w:themeShade="BF"/>
        </w:rPr>
        <w:t xml:space="preserve"> </w:t>
      </w:r>
      <w:r w:rsidRPr="35FC91BC" w:rsidR="5C49EB0F">
        <w:rPr>
          <w:rFonts w:ascii="Times New Roman" w:hAnsi="Times New Roman" w:eastAsia="Times New Roman" w:cs="Times New Roman"/>
          <w:color w:val="124F1A" w:themeColor="accent3" w:themeTint="FF" w:themeShade="BF"/>
        </w:rPr>
        <w:t>JQuery</w:t>
      </w:r>
      <w:r w:rsidRPr="35FC91BC" w:rsidR="5C49EB0F">
        <w:rPr>
          <w:rFonts w:ascii="Times New Roman" w:hAnsi="Times New Roman" w:eastAsia="Times New Roman" w:cs="Times New Roman"/>
          <w:color w:val="124F1A" w:themeColor="accent3" w:themeTint="FF" w:themeShade="BF"/>
        </w:rPr>
        <w:t xml:space="preserve"> code. Our critical path invol</w:t>
      </w:r>
      <w:r w:rsidRPr="35FC91BC" w:rsidR="6701BCF9">
        <w:rPr>
          <w:rFonts w:ascii="Times New Roman" w:hAnsi="Times New Roman" w:eastAsia="Times New Roman" w:cs="Times New Roman"/>
          <w:color w:val="124F1A" w:themeColor="accent3" w:themeTint="FF" w:themeShade="BF"/>
        </w:rPr>
        <w:t>ves</w:t>
      </w:r>
      <w:r w:rsidRPr="35FC91BC" w:rsidR="5C49EB0F">
        <w:rPr>
          <w:rFonts w:ascii="Times New Roman" w:hAnsi="Times New Roman" w:eastAsia="Times New Roman" w:cs="Times New Roman"/>
          <w:color w:val="124F1A" w:themeColor="accent3" w:themeTint="FF" w:themeShade="BF"/>
        </w:rPr>
        <w:t xml:space="preserve"> having a webs</w:t>
      </w:r>
      <w:r w:rsidRPr="35FC91BC" w:rsidR="5574B21D">
        <w:rPr>
          <w:rFonts w:ascii="Times New Roman" w:hAnsi="Times New Roman" w:eastAsia="Times New Roman" w:cs="Times New Roman"/>
          <w:color w:val="124F1A" w:themeColor="accent3" w:themeTint="FF" w:themeShade="BF"/>
        </w:rPr>
        <w:t>ite</w:t>
      </w:r>
      <w:r w:rsidRPr="35FC91BC" w:rsidR="58B8BE2A">
        <w:rPr>
          <w:rFonts w:ascii="Times New Roman" w:hAnsi="Times New Roman" w:eastAsia="Times New Roman" w:cs="Times New Roman"/>
          <w:color w:val="124F1A" w:themeColor="accent3" w:themeTint="FF" w:themeShade="BF"/>
        </w:rPr>
        <w:t xml:space="preserve"> with </w:t>
      </w:r>
      <w:r w:rsidRPr="35FC91BC" w:rsidR="58B8BE2A">
        <w:rPr>
          <w:rFonts w:ascii="Times New Roman" w:hAnsi="Times New Roman" w:eastAsia="Times New Roman" w:cs="Times New Roman"/>
          <w:color w:val="124F1A" w:themeColor="accent3" w:themeTint="FF" w:themeShade="BF"/>
        </w:rPr>
        <w:t>atleast</w:t>
      </w:r>
      <w:r w:rsidRPr="35FC91BC" w:rsidR="58B8BE2A">
        <w:rPr>
          <w:rFonts w:ascii="Times New Roman" w:hAnsi="Times New Roman" w:eastAsia="Times New Roman" w:cs="Times New Roman"/>
          <w:color w:val="124F1A" w:themeColor="accent3" w:themeTint="FF" w:themeShade="BF"/>
        </w:rPr>
        <w:t xml:space="preserve"> a </w:t>
      </w:r>
      <w:r w:rsidRPr="35FC91BC" w:rsidR="58B8BE2A">
        <w:rPr>
          <w:rFonts w:ascii="Times New Roman" w:hAnsi="Times New Roman" w:eastAsia="Times New Roman" w:cs="Times New Roman"/>
          <w:color w:val="124F1A" w:themeColor="accent3" w:themeTint="FF" w:themeShade="BF"/>
        </w:rPr>
        <w:t>seperation</w:t>
      </w:r>
      <w:r w:rsidRPr="35FC91BC" w:rsidR="58B8BE2A">
        <w:rPr>
          <w:rFonts w:ascii="Times New Roman" w:hAnsi="Times New Roman" w:eastAsia="Times New Roman" w:cs="Times New Roman"/>
          <w:color w:val="124F1A" w:themeColor="accent3" w:themeTint="FF" w:themeShade="BF"/>
        </w:rPr>
        <w:t xml:space="preserve"> page from the home and actual game. We also need the website to be able to play music through the user’s s</w:t>
      </w:r>
      <w:r w:rsidRPr="35FC91BC" w:rsidR="5C839C87">
        <w:rPr>
          <w:rFonts w:ascii="Times New Roman" w:hAnsi="Times New Roman" w:eastAsia="Times New Roman" w:cs="Times New Roman"/>
          <w:color w:val="124F1A" w:themeColor="accent3" w:themeTint="FF" w:themeShade="BF"/>
        </w:rPr>
        <w:t>peaker</w:t>
      </w:r>
      <w:r w:rsidRPr="35FC91BC" w:rsidR="5645EAD1">
        <w:rPr>
          <w:rFonts w:ascii="Times New Roman" w:hAnsi="Times New Roman" w:eastAsia="Times New Roman" w:cs="Times New Roman"/>
          <w:color w:val="124F1A" w:themeColor="accent3" w:themeTint="FF" w:themeShade="BF"/>
        </w:rPr>
        <w:t>, getting some music tracks we can use</w:t>
      </w:r>
      <w:r w:rsidRPr="35FC91BC" w:rsidR="5C839C87">
        <w:rPr>
          <w:rFonts w:ascii="Times New Roman" w:hAnsi="Times New Roman" w:eastAsia="Times New Roman" w:cs="Times New Roman"/>
          <w:color w:val="124F1A" w:themeColor="accent3" w:themeTint="FF" w:themeShade="BF"/>
        </w:rPr>
        <w:t xml:space="preserve"> and </w:t>
      </w:r>
      <w:r w:rsidRPr="35FC91BC" w:rsidR="5C839C87">
        <w:rPr>
          <w:rFonts w:ascii="Times New Roman" w:hAnsi="Times New Roman" w:eastAsia="Times New Roman" w:cs="Times New Roman"/>
          <w:color w:val="124F1A" w:themeColor="accent3" w:themeTint="FF" w:themeShade="BF"/>
        </w:rPr>
        <w:t xml:space="preserve">having a picture of the music track with clickable buttons for the user to guess with. That covers our bare bones website music </w:t>
      </w:r>
      <w:r w:rsidRPr="35FC91BC" w:rsidR="5C839C87">
        <w:rPr>
          <w:rFonts w:ascii="Times New Roman" w:hAnsi="Times New Roman" w:eastAsia="Times New Roman" w:cs="Times New Roman"/>
          <w:color w:val="124F1A" w:themeColor="accent3" w:themeTint="FF" w:themeShade="BF"/>
        </w:rPr>
        <w:t>game</w:t>
      </w:r>
      <w:r w:rsidRPr="35FC91BC" w:rsidR="0CC5DEEE">
        <w:rPr>
          <w:rFonts w:ascii="Times New Roman" w:hAnsi="Times New Roman" w:eastAsia="Times New Roman" w:cs="Times New Roman"/>
          <w:color w:val="124F1A" w:themeColor="accent3" w:themeTint="FF" w:themeShade="BF"/>
        </w:rPr>
        <w:t xml:space="preserve"> everything else from style and layout can be updated whenever as needed. If the code for accessing/playing the music is </w:t>
      </w:r>
      <w:r w:rsidRPr="35FC91BC" w:rsidR="0CC5DEEE">
        <w:rPr>
          <w:rFonts w:ascii="Times New Roman" w:hAnsi="Times New Roman" w:eastAsia="Times New Roman" w:cs="Times New Roman"/>
          <w:color w:val="124F1A" w:themeColor="accent3" w:themeTint="FF" w:themeShade="BF"/>
        </w:rPr>
        <w:t>delayed</w:t>
      </w:r>
      <w:r w:rsidRPr="35FC91BC" w:rsidR="0CC5DEEE">
        <w:rPr>
          <w:rFonts w:ascii="Times New Roman" w:hAnsi="Times New Roman" w:eastAsia="Times New Roman" w:cs="Times New Roman"/>
          <w:color w:val="124F1A" w:themeColor="accent3" w:themeTint="FF" w:themeShade="BF"/>
        </w:rPr>
        <w:t xml:space="preserve"> the project over al</w:t>
      </w:r>
      <w:r w:rsidRPr="35FC91BC" w:rsidR="13706183">
        <w:rPr>
          <w:rFonts w:ascii="Times New Roman" w:hAnsi="Times New Roman" w:eastAsia="Times New Roman" w:cs="Times New Roman"/>
          <w:color w:val="124F1A" w:themeColor="accent3" w:themeTint="FF" w:themeShade="BF"/>
        </w:rPr>
        <w:t xml:space="preserve">l is delayed because that is the main aspect for our project without </w:t>
      </w:r>
      <w:r w:rsidRPr="35FC91BC" w:rsidR="13706183">
        <w:rPr>
          <w:rFonts w:ascii="Times New Roman" w:hAnsi="Times New Roman" w:eastAsia="Times New Roman" w:cs="Times New Roman"/>
          <w:color w:val="124F1A" w:themeColor="accent3" w:themeTint="FF" w:themeShade="BF"/>
        </w:rPr>
        <w:t>it</w:t>
      </w:r>
      <w:r w:rsidRPr="35FC91BC" w:rsidR="13706183">
        <w:rPr>
          <w:rFonts w:ascii="Times New Roman" w:hAnsi="Times New Roman" w:eastAsia="Times New Roman" w:cs="Times New Roman"/>
          <w:color w:val="124F1A" w:themeColor="accent3" w:themeTint="FF" w:themeShade="BF"/>
        </w:rPr>
        <w:t xml:space="preserve"> w</w:t>
      </w:r>
      <w:r w:rsidRPr="35FC91BC" w:rsidR="6C2026A6">
        <w:rPr>
          <w:rFonts w:ascii="Times New Roman" w:hAnsi="Times New Roman" w:eastAsia="Times New Roman" w:cs="Times New Roman"/>
          <w:color w:val="124F1A" w:themeColor="accent3" w:themeTint="FF" w:themeShade="BF"/>
        </w:rPr>
        <w:t xml:space="preserve">e </w:t>
      </w:r>
      <w:r w:rsidRPr="35FC91BC" w:rsidR="6C2026A6">
        <w:rPr>
          <w:rFonts w:ascii="Times New Roman" w:hAnsi="Times New Roman" w:eastAsia="Times New Roman" w:cs="Times New Roman"/>
          <w:color w:val="124F1A" w:themeColor="accent3" w:themeTint="FF" w:themeShade="BF"/>
        </w:rPr>
        <w:t>can’t</w:t>
      </w:r>
      <w:r w:rsidRPr="35FC91BC" w:rsidR="6C2026A6">
        <w:rPr>
          <w:rFonts w:ascii="Times New Roman" w:hAnsi="Times New Roman" w:eastAsia="Times New Roman" w:cs="Times New Roman"/>
          <w:color w:val="124F1A" w:themeColor="accent3" w:themeTint="FF" w:themeShade="BF"/>
        </w:rPr>
        <w:t xml:space="preserve"> give a functionable website that </w:t>
      </w:r>
      <w:r w:rsidRPr="35FC91BC" w:rsidR="6C2026A6">
        <w:rPr>
          <w:rFonts w:ascii="Times New Roman" w:hAnsi="Times New Roman" w:eastAsia="Times New Roman" w:cs="Times New Roman"/>
          <w:color w:val="124F1A" w:themeColor="accent3" w:themeTint="FF" w:themeShade="BF"/>
        </w:rPr>
        <w:t>play</w:t>
      </w:r>
      <w:r w:rsidRPr="35FC91BC" w:rsidR="6C2026A6">
        <w:rPr>
          <w:rFonts w:ascii="Times New Roman" w:hAnsi="Times New Roman" w:eastAsia="Times New Roman" w:cs="Times New Roman"/>
          <w:color w:val="124F1A" w:themeColor="accent3" w:themeTint="FF" w:themeShade="BF"/>
        </w:rPr>
        <w:t xml:space="preserve"> music for the user to guess.</w:t>
      </w:r>
    </w:p>
    <w:p w:rsidR="5574B21D" w:rsidP="35FC91BC" w:rsidRDefault="5574B21D" w14:paraId="2DD038B8" w14:textId="72E0A424">
      <w:pPr>
        <w:pStyle w:val="Compact"/>
        <w:ind w:left="720"/>
      </w:pPr>
      <w:r w:rsidR="5574B21D">
        <w:rPr/>
        <w:t xml:space="preserve"> </w:t>
      </w:r>
    </w:p>
    <w:p xmlns:wp14="http://schemas.microsoft.com/office/word/2010/wordml" w14:paraId="40C3222E" wp14:textId="3146A4E8">
      <w:pPr>
        <w:pStyle w:val="Compact"/>
        <w:numPr>
          <w:ilvl w:val="0"/>
          <w:numId w:val="1015"/>
        </w:numPr>
        <w:rPr/>
      </w:pPr>
      <w:r w:rsidR="35FC91BC">
        <w:rPr/>
        <w:t xml:space="preserve">The </w:t>
      </w:r>
      <w:r w:rsidR="35FC91BC">
        <w:rPr/>
        <w:t>Kuehchic</w:t>
      </w:r>
      <w:r w:rsidR="35FC91BC">
        <w:rPr/>
        <w:t xml:space="preserve"> team had a triple constraint problem (scope, time, cost). Which of these three constraints is the tightest for YOUR team’s project right now, and what is your team doing (or should be doing) to manage it?</w:t>
      </w:r>
    </w:p>
    <w:p w:rsidR="35FC91BC" w:rsidP="35FC91BC" w:rsidRDefault="35FC91BC" w14:paraId="6459D92E" w14:textId="4C2F071E">
      <w:pPr>
        <w:pStyle w:val="Compact"/>
      </w:pPr>
    </w:p>
    <w:p w:rsidR="51141D30" w:rsidP="35FC91BC" w:rsidRDefault="51141D30" w14:paraId="3EC5D27A" w14:textId="24282E4E">
      <w:pPr>
        <w:pStyle w:val="Compact"/>
        <w:rPr>
          <w:rFonts w:ascii="Times New Roman" w:hAnsi="Times New Roman" w:eastAsia="Times New Roman" w:cs="Times New Roman"/>
          <w:color w:val="124F1A" w:themeColor="accent3" w:themeTint="FF" w:themeShade="BF"/>
        </w:rPr>
      </w:pPr>
      <w:r w:rsidRPr="35FC91BC" w:rsidR="51141D30">
        <w:rPr>
          <w:rFonts w:ascii="Times New Roman" w:hAnsi="Times New Roman" w:eastAsia="Times New Roman" w:cs="Times New Roman"/>
          <w:color w:val="124F1A" w:themeColor="accent3" w:themeTint="FF" w:themeShade="BF"/>
        </w:rPr>
        <w:t xml:space="preserve">Our tightest constraint would be time as we have a hard deadline to make something presentable by the end of the semester. We are working on the project </w:t>
      </w:r>
      <w:r w:rsidRPr="35FC91BC" w:rsidR="2A0410AC">
        <w:rPr>
          <w:rFonts w:ascii="Times New Roman" w:hAnsi="Times New Roman" w:eastAsia="Times New Roman" w:cs="Times New Roman"/>
          <w:color w:val="124F1A" w:themeColor="accent3" w:themeTint="FF" w:themeShade="BF"/>
        </w:rPr>
        <w:t xml:space="preserve">whenever we </w:t>
      </w:r>
      <w:r w:rsidRPr="35FC91BC" w:rsidR="2A0410AC">
        <w:rPr>
          <w:rFonts w:ascii="Times New Roman" w:hAnsi="Times New Roman" w:eastAsia="Times New Roman" w:cs="Times New Roman"/>
          <w:color w:val="124F1A" w:themeColor="accent3" w:themeTint="FF" w:themeShade="BF"/>
        </w:rPr>
        <w:t>can</w:t>
      </w:r>
      <w:r w:rsidRPr="35FC91BC" w:rsidR="2A0410AC">
        <w:rPr>
          <w:rFonts w:ascii="Times New Roman" w:hAnsi="Times New Roman" w:eastAsia="Times New Roman" w:cs="Times New Roman"/>
          <w:color w:val="124F1A" w:themeColor="accent3" w:themeTint="FF" w:themeShade="BF"/>
        </w:rPr>
        <w:t xml:space="preserve"> so we </w:t>
      </w:r>
      <w:r w:rsidRPr="35FC91BC" w:rsidR="2A0410AC">
        <w:rPr>
          <w:rFonts w:ascii="Times New Roman" w:hAnsi="Times New Roman" w:eastAsia="Times New Roman" w:cs="Times New Roman"/>
          <w:color w:val="124F1A" w:themeColor="accent3" w:themeTint="FF" w:themeShade="BF"/>
        </w:rPr>
        <w:t>don’t</w:t>
      </w:r>
      <w:r w:rsidRPr="35FC91BC" w:rsidR="2A0410AC">
        <w:rPr>
          <w:rFonts w:ascii="Times New Roman" w:hAnsi="Times New Roman" w:eastAsia="Times New Roman" w:cs="Times New Roman"/>
          <w:color w:val="124F1A" w:themeColor="accent3" w:themeTint="FF" w:themeShade="BF"/>
        </w:rPr>
        <w:t xml:space="preserve"> fall too far behind and </w:t>
      </w:r>
      <w:r w:rsidRPr="35FC91BC" w:rsidR="2A0410AC">
        <w:rPr>
          <w:rFonts w:ascii="Times New Roman" w:hAnsi="Times New Roman" w:eastAsia="Times New Roman" w:cs="Times New Roman"/>
          <w:color w:val="124F1A" w:themeColor="accent3" w:themeTint="FF" w:themeShade="BF"/>
        </w:rPr>
        <w:t>have to</w:t>
      </w:r>
      <w:r w:rsidRPr="35FC91BC" w:rsidR="2A0410AC">
        <w:rPr>
          <w:rFonts w:ascii="Times New Roman" w:hAnsi="Times New Roman" w:eastAsia="Times New Roman" w:cs="Times New Roman"/>
          <w:color w:val="124F1A" w:themeColor="accent3" w:themeTint="FF" w:themeShade="BF"/>
        </w:rPr>
        <w:t xml:space="preserve"> work all night long.</w:t>
      </w:r>
    </w:p>
    <w:p w:rsidR="35FC91BC" w:rsidP="35FC91BC" w:rsidRDefault="35FC91BC" w14:paraId="2DD556D3" w14:textId="3BC1ACED">
      <w:pPr>
        <w:pStyle w:val="Compact"/>
      </w:pPr>
    </w:p>
    <w:p xmlns:wp14="http://schemas.microsoft.com/office/word/2010/wordml" w14:paraId="53F7EB91" wp14:textId="77777777">
      <w:pPr>
        <w:pStyle w:val="Compact"/>
        <w:numPr>
          <w:ilvl w:val="0"/>
          <w:numId w:val="1015"/>
        </w:numPr>
        <w:rPr/>
      </w:pPr>
      <w:r w:rsidR="35FC91BC">
        <w:rPr/>
        <w:t xml:space="preserve">Based on the </w:t>
      </w:r>
      <w:r w:rsidR="35FC91BC">
        <w:rPr/>
        <w:t>Kuehchic</w:t>
      </w:r>
      <w:r w:rsidR="35FC91BC">
        <w:rPr/>
        <w:t xml:space="preserve"> analysis, what is one mistake you see the </w:t>
      </w:r>
      <w:r w:rsidR="35FC91BC">
        <w:rPr/>
        <w:t>Kuehchic</w:t>
      </w:r>
      <w:r w:rsidR="35FC91BC">
        <w:rPr/>
        <w:t xml:space="preserve"> team making that your team should avoid? Be specific — reference a task or decision from the case.</w:t>
      </w:r>
    </w:p>
    <w:p w:rsidR="35FC91BC" w:rsidP="35FC91BC" w:rsidRDefault="35FC91BC" w14:paraId="5703F722" w14:textId="741C790D">
      <w:pPr>
        <w:pStyle w:val="Compact"/>
        <w:ind w:left="720"/>
      </w:pPr>
    </w:p>
    <w:p w:rsidR="39E9D70E" w:rsidP="35FC91BC" w:rsidRDefault="39E9D70E" w14:paraId="469CA64D" w14:textId="452A70DF">
      <w:pPr>
        <w:pStyle w:val="Compact"/>
        <w:ind w:left="720"/>
        <w:rPr>
          <w:rFonts w:ascii="Times New Roman" w:hAnsi="Times New Roman" w:eastAsia="Times New Roman" w:cs="Times New Roman"/>
          <w:color w:val="124F1A" w:themeColor="accent3" w:themeTint="FF" w:themeShade="BF"/>
        </w:rPr>
      </w:pPr>
      <w:r w:rsidRPr="35FC91BC" w:rsidR="39E9D70E">
        <w:rPr>
          <w:rFonts w:ascii="Times New Roman" w:hAnsi="Times New Roman" w:eastAsia="Times New Roman" w:cs="Times New Roman"/>
          <w:color w:val="124F1A" w:themeColor="accent3" w:themeTint="FF" w:themeShade="BF"/>
        </w:rPr>
        <w:t xml:space="preserve">The one mistake we should avoid is not working on weekends. Because that is the </w:t>
      </w:r>
      <w:r w:rsidRPr="35FC91BC" w:rsidR="39E9D70E">
        <w:rPr>
          <w:rFonts w:ascii="Times New Roman" w:hAnsi="Times New Roman" w:eastAsia="Times New Roman" w:cs="Times New Roman"/>
          <w:color w:val="124F1A" w:themeColor="accent3" w:themeTint="FF" w:themeShade="BF"/>
        </w:rPr>
        <w:t>day</w:t>
      </w:r>
      <w:r w:rsidRPr="35FC91BC" w:rsidR="39E9D70E">
        <w:rPr>
          <w:rFonts w:ascii="Times New Roman" w:hAnsi="Times New Roman" w:eastAsia="Times New Roman" w:cs="Times New Roman"/>
          <w:color w:val="124F1A" w:themeColor="accent3" w:themeTint="FF" w:themeShade="BF"/>
        </w:rPr>
        <w:t xml:space="preserve"> which we are </w:t>
      </w:r>
      <w:r w:rsidRPr="35FC91BC" w:rsidR="77CBE3B8">
        <w:rPr>
          <w:rFonts w:ascii="Times New Roman" w:hAnsi="Times New Roman" w:eastAsia="Times New Roman" w:cs="Times New Roman"/>
          <w:color w:val="124F1A" w:themeColor="accent3" w:themeTint="FF" w:themeShade="BF"/>
        </w:rPr>
        <w:t xml:space="preserve">least stressed usually without </w:t>
      </w:r>
      <w:r w:rsidRPr="35FC91BC" w:rsidR="77CBE3B8">
        <w:rPr>
          <w:rFonts w:ascii="Times New Roman" w:hAnsi="Times New Roman" w:eastAsia="Times New Roman" w:cs="Times New Roman"/>
          <w:color w:val="124F1A" w:themeColor="accent3" w:themeTint="FF" w:themeShade="BF"/>
        </w:rPr>
        <w:t>school work</w:t>
      </w:r>
      <w:r w:rsidRPr="35FC91BC" w:rsidR="77CBE3B8">
        <w:rPr>
          <w:rFonts w:ascii="Times New Roman" w:hAnsi="Times New Roman" w:eastAsia="Times New Roman" w:cs="Times New Roman"/>
          <w:color w:val="124F1A" w:themeColor="accent3" w:themeTint="FF" w:themeShade="BF"/>
        </w:rPr>
        <w:t xml:space="preserve"> or commitments so it will lessen the stress carried over the weekdays. </w:t>
      </w:r>
      <w:r w:rsidRPr="35FC91BC" w:rsidR="77CBE3B8">
        <w:rPr>
          <w:rFonts w:ascii="Times New Roman" w:hAnsi="Times New Roman" w:eastAsia="Times New Roman" w:cs="Times New Roman"/>
          <w:color w:val="124F1A" w:themeColor="accent3" w:themeTint="FF" w:themeShade="BF"/>
        </w:rPr>
        <w:t>Also</w:t>
      </w:r>
      <w:r w:rsidRPr="35FC91BC" w:rsidR="77CBE3B8">
        <w:rPr>
          <w:rFonts w:ascii="Times New Roman" w:hAnsi="Times New Roman" w:eastAsia="Times New Roman" w:cs="Times New Roman"/>
          <w:color w:val="124F1A" w:themeColor="accent3" w:themeTint="FF" w:themeShade="BF"/>
        </w:rPr>
        <w:t xml:space="preserve"> A1 which they have tasked to party which we </w:t>
      </w:r>
      <w:r w:rsidRPr="35FC91BC" w:rsidR="77CBE3B8">
        <w:rPr>
          <w:rFonts w:ascii="Times New Roman" w:hAnsi="Times New Roman" w:eastAsia="Times New Roman" w:cs="Times New Roman"/>
          <w:color w:val="124F1A" w:themeColor="accent3" w:themeTint="FF" w:themeShade="BF"/>
        </w:rPr>
        <w:t>didn’t</w:t>
      </w:r>
      <w:r w:rsidRPr="35FC91BC" w:rsidR="77CBE3B8">
        <w:rPr>
          <w:rFonts w:ascii="Times New Roman" w:hAnsi="Times New Roman" w:eastAsia="Times New Roman" w:cs="Times New Roman"/>
          <w:color w:val="124F1A" w:themeColor="accent3" w:themeTint="FF" w:themeShade="BF"/>
        </w:rPr>
        <w:t xml:space="preserve"> so we ca</w:t>
      </w:r>
      <w:r w:rsidRPr="35FC91BC" w:rsidR="273011CE">
        <w:rPr>
          <w:rFonts w:ascii="Times New Roman" w:hAnsi="Times New Roman" w:eastAsia="Times New Roman" w:cs="Times New Roman"/>
          <w:color w:val="124F1A" w:themeColor="accent3" w:themeTint="FF" w:themeShade="BF"/>
        </w:rPr>
        <w:t>n continue working.</w:t>
      </w:r>
    </w:p>
    <w:p xmlns:wp14="http://schemas.microsoft.com/office/word/2010/wordml" w14:paraId="02EB378F" wp14:textId="77777777">
      <w:r>
        <w:pict w14:anchorId="541AE3DA">
          <v:rect style="width:0;height:1.5pt" o:hr="t" o:hrstd="t" o:hralign="center"/>
        </w:pict>
      </w:r>
    </w:p>
    <w:bookmarkEnd w:id="12"/>
    <w:bookmarkStart w:name="X2250fef27ea14608336a4cb448e65ed53dc0e92" w:id="13"/>
    <w:p xmlns:wp14="http://schemas.microsoft.com/office/word/2010/wordml" w14:paraId="2EF5E4C1" wp14:textId="77777777">
      <w:pPr>
        <w:pStyle w:val="Heading2"/>
      </w:pPr>
      <w:r>
        <w:t xml:space="preserve">4. Development Workflow &amp; AI Reflection (20 points, ~15 minutes)</w:t>
      </w:r>
    </w:p>
    <w:p xmlns:wp14="http://schemas.microsoft.com/office/word/2010/wordml" w14:paraId="715F4DA3" wp14:textId="77777777">
      <w:pPr>
        <w:pStyle w:val="FirstParagraph"/>
      </w:pPr>
      <w:r>
        <w:rPr>
          <w:b/>
          <w:bCs/>
        </w:rPr>
        <w:t xml:space="preserve">a. (8 points, ~6 min)</w:t>
      </w:r>
      <w:r>
        <w:t xml:space="preserve"> </w:t>
      </w:r>
      <w:r>
        <w:t xml:space="preserve">Throughout this course you have been working with a development workflow that involves your</w:t>
      </w:r>
      <w:r>
        <w:t xml:space="preserve"> </w:t>
      </w:r>
      <w:r>
        <w:rPr>
          <w:b/>
          <w:bCs/>
        </w:rPr>
        <w:t xml:space="preserve">local machine</w:t>
      </w:r>
      <w:r>
        <w:t xml:space="preserve">,</w:t>
      </w:r>
      <w:r>
        <w:t xml:space="preserve"> </w:t>
      </w:r>
      <w:r>
        <w:rPr>
          <w:b/>
          <w:bCs/>
        </w:rPr>
        <w:t xml:space="preserve">GitHub</w:t>
      </w:r>
      <w:r>
        <w:t xml:space="preserve">, and your</w:t>
      </w:r>
      <w:r>
        <w:t xml:space="preserve"> </w:t>
      </w:r>
      <w:r>
        <w:rPr>
          <w:b/>
          <w:bCs/>
        </w:rPr>
        <w:t xml:space="preserve">Azure VM</w:t>
      </w:r>
      <w:r>
        <w:t xml:space="preserve">. Answer the following:</w:t>
      </w:r>
    </w:p>
    <w:p xmlns:wp14="http://schemas.microsoft.com/office/word/2010/wordml" w14:paraId="31FC0F8A" wp14:textId="77777777">
      <w:pPr>
        <w:pStyle w:val="Compact"/>
        <w:numPr>
          <w:ilvl w:val="0"/>
          <w:numId w:val="1016"/>
        </w:numPr>
        <w:rPr/>
      </w:pPr>
      <w:r w:rsidR="35FC91BC">
        <w:rPr/>
        <w:t>Describe the role each of these three environments plays in your workflow. What do you do on each one, and how do changes move between them?</w:t>
      </w:r>
    </w:p>
    <w:p w:rsidR="35FC91BC" w:rsidP="35FC91BC" w:rsidRDefault="35FC91BC" w14:paraId="65FB7938" w14:textId="605FBB85">
      <w:pPr>
        <w:pStyle w:val="Compact"/>
        <w:ind w:left="720"/>
      </w:pPr>
    </w:p>
    <w:p w:rsidR="34FD2D06" w:rsidP="35FC91BC" w:rsidRDefault="34FD2D06" w14:paraId="1DFF8979" w14:textId="5F162739">
      <w:pPr>
        <w:pStyle w:val="Compact"/>
        <w:ind w:left="720"/>
        <w:rPr>
          <w:rFonts w:ascii="Times New Roman" w:hAnsi="Times New Roman" w:eastAsia="Times New Roman" w:cs="Times New Roman"/>
          <w:color w:val="124F1A" w:themeColor="accent3" w:themeTint="FF" w:themeShade="BF"/>
        </w:rPr>
      </w:pPr>
      <w:r w:rsidRPr="35FC91BC" w:rsidR="34FD2D06">
        <w:rPr>
          <w:rFonts w:ascii="Times New Roman" w:hAnsi="Times New Roman" w:eastAsia="Times New Roman" w:cs="Times New Roman"/>
          <w:color w:val="124F1A" w:themeColor="accent3" w:themeTint="FF" w:themeShade="BF"/>
        </w:rPr>
        <w:t xml:space="preserve">The local machine is where most of the work is done from experimental changes to final changes. GitHub is the storage of all versions </w:t>
      </w:r>
      <w:r w:rsidRPr="35FC91BC" w:rsidR="1C066A7D">
        <w:rPr>
          <w:rFonts w:ascii="Times New Roman" w:hAnsi="Times New Roman" w:eastAsia="Times New Roman" w:cs="Times New Roman"/>
          <w:color w:val="124F1A" w:themeColor="accent3" w:themeTint="FF" w:themeShade="BF"/>
        </w:rPr>
        <w:t xml:space="preserve">and documentations </w:t>
      </w:r>
      <w:r w:rsidRPr="35FC91BC" w:rsidR="34FD2D06">
        <w:rPr>
          <w:rFonts w:ascii="Times New Roman" w:hAnsi="Times New Roman" w:eastAsia="Times New Roman" w:cs="Times New Roman"/>
          <w:color w:val="124F1A" w:themeColor="accent3" w:themeTint="FF" w:themeShade="BF"/>
        </w:rPr>
        <w:t>of work I have completed on my local mach</w:t>
      </w:r>
      <w:r w:rsidRPr="35FC91BC" w:rsidR="6D651E22">
        <w:rPr>
          <w:rFonts w:ascii="Times New Roman" w:hAnsi="Times New Roman" w:eastAsia="Times New Roman" w:cs="Times New Roman"/>
          <w:color w:val="124F1A" w:themeColor="accent3" w:themeTint="FF" w:themeShade="BF"/>
        </w:rPr>
        <w:t>ine so if I ever want to go back</w:t>
      </w:r>
      <w:r w:rsidRPr="35FC91BC" w:rsidR="5DD1F504">
        <w:rPr>
          <w:rFonts w:ascii="Times New Roman" w:hAnsi="Times New Roman" w:eastAsia="Times New Roman" w:cs="Times New Roman"/>
          <w:color w:val="124F1A" w:themeColor="accent3" w:themeTint="FF" w:themeShade="BF"/>
        </w:rPr>
        <w:t>,</w:t>
      </w:r>
      <w:r w:rsidRPr="35FC91BC" w:rsidR="6D651E22">
        <w:rPr>
          <w:rFonts w:ascii="Times New Roman" w:hAnsi="Times New Roman" w:eastAsia="Times New Roman" w:cs="Times New Roman"/>
          <w:color w:val="124F1A" w:themeColor="accent3" w:themeTint="FF" w:themeShade="BF"/>
        </w:rPr>
        <w:t xml:space="preserve"> I can just grab the version</w:t>
      </w:r>
      <w:r w:rsidRPr="35FC91BC" w:rsidR="75DBA3B2">
        <w:rPr>
          <w:rFonts w:ascii="Times New Roman" w:hAnsi="Times New Roman" w:eastAsia="Times New Roman" w:cs="Times New Roman"/>
          <w:color w:val="124F1A" w:themeColor="accent3" w:themeTint="FF" w:themeShade="BF"/>
        </w:rPr>
        <w:t xml:space="preserve"> I want from GitHub. My Azure VM is where I publish my latest work so others can easly see the c</w:t>
      </w:r>
      <w:r w:rsidRPr="35FC91BC" w:rsidR="748F930A">
        <w:rPr>
          <w:rFonts w:ascii="Times New Roman" w:hAnsi="Times New Roman" w:eastAsia="Times New Roman" w:cs="Times New Roman"/>
          <w:color w:val="124F1A" w:themeColor="accent3" w:themeTint="FF" w:themeShade="BF"/>
        </w:rPr>
        <w:t>urrent version.</w:t>
      </w:r>
    </w:p>
    <w:p w:rsidR="35FC91BC" w:rsidP="35FC91BC" w:rsidRDefault="35FC91BC" w14:paraId="0A83C77A" w14:textId="0F13D9FD">
      <w:pPr>
        <w:pStyle w:val="Compact"/>
        <w:ind w:left="720"/>
      </w:pPr>
    </w:p>
    <w:p w:rsidR="35FC91BC" w:rsidP="35FC91BC" w:rsidRDefault="35FC91BC" w14:paraId="6184D53C" w14:textId="4560BCD3">
      <w:pPr>
        <w:pStyle w:val="Compact"/>
        <w:numPr>
          <w:ilvl w:val="0"/>
          <w:numId w:val="1016"/>
        </w:numPr>
        <w:rPr/>
      </w:pPr>
      <w:r w:rsidR="35FC91BC">
        <w:rPr/>
        <w:t>You are working on your</w:t>
      </w:r>
      <w:r w:rsidR="35FC91BC">
        <w:rPr/>
        <w:t xml:space="preserve"> </w:t>
      </w:r>
      <w:r w:rsidRPr="35FC91BC" w:rsidR="35FC91BC">
        <w:rPr>
          <w:rStyle w:val="VerbatimChar"/>
        </w:rPr>
        <w:t>quiz2</w:t>
      </w:r>
      <w:r w:rsidR="35FC91BC">
        <w:rPr/>
        <w:t xml:space="preserve"> </w:t>
      </w:r>
      <w:r w:rsidR="35FC91BC">
        <w:rPr/>
        <w:t>branch locally and have made changes to several files but have</w:t>
      </w:r>
      <w:r w:rsidR="35FC91BC">
        <w:rPr/>
        <w:t xml:space="preserve"> </w:t>
      </w:r>
      <w:r w:rsidRPr="35FC91BC" w:rsidR="35FC91BC">
        <w:rPr>
          <w:b w:val="1"/>
          <w:bCs w:val="1"/>
        </w:rPr>
        <w:t>not committed</w:t>
      </w:r>
      <w:r w:rsidR="35FC91BC">
        <w:rPr/>
        <w:t xml:space="preserve"> </w:t>
      </w:r>
      <w:r w:rsidR="35FC91BC">
        <w:rPr/>
        <w:t>them. You then run</w:t>
      </w:r>
      <w:r w:rsidR="35FC91BC">
        <w:rPr/>
        <w:t xml:space="preserve"> </w:t>
      </w:r>
      <w:r w:rsidRPr="35FC91BC" w:rsidR="35FC91BC">
        <w:rPr>
          <w:rStyle w:val="VerbatimChar"/>
        </w:rPr>
        <w:t>git checkout main</w:t>
      </w:r>
      <w:r w:rsidR="35FC91BC">
        <w:rPr/>
        <w:t>. What happens to your uncommitted changes? What would you see in your file explorer — would the quiz2 folder and files still be there? Explain why or why not.</w:t>
      </w:r>
    </w:p>
    <w:p w:rsidR="35FC91BC" w:rsidP="35FC91BC" w:rsidRDefault="35FC91BC" w14:paraId="33F16FFC" w14:textId="7A4DA9D1">
      <w:pPr>
        <w:pStyle w:val="Compact"/>
      </w:pPr>
    </w:p>
    <w:p w:rsidR="41A95F5D" w:rsidP="35FC91BC" w:rsidRDefault="41A95F5D" w14:paraId="4D7CAEA7" w14:textId="117E5F7B">
      <w:pPr>
        <w:pStyle w:val="Compact"/>
        <w:rPr>
          <w:rFonts w:ascii="Times New Roman" w:hAnsi="Times New Roman" w:eastAsia="Times New Roman" w:cs="Times New Roman"/>
          <w:color w:val="124F1A" w:themeColor="accent3" w:themeTint="FF" w:themeShade="BF"/>
        </w:rPr>
      </w:pPr>
      <w:r w:rsidRPr="35FC91BC" w:rsidR="41A95F5D">
        <w:rPr>
          <w:rFonts w:ascii="Times New Roman" w:hAnsi="Times New Roman" w:eastAsia="Times New Roman" w:cs="Times New Roman"/>
          <w:color w:val="124F1A" w:themeColor="accent3" w:themeTint="FF" w:themeShade="BF"/>
        </w:rPr>
        <w:t xml:space="preserve">The terminal or whatever you are using will prompt you </w:t>
      </w:r>
      <w:r w:rsidRPr="35FC91BC" w:rsidR="41A95F5D">
        <w:rPr>
          <w:rFonts w:ascii="Times New Roman" w:hAnsi="Times New Roman" w:eastAsia="Times New Roman" w:cs="Times New Roman"/>
          <w:color w:val="124F1A" w:themeColor="accent3" w:themeTint="FF" w:themeShade="BF"/>
        </w:rPr>
        <w:t>have</w:t>
      </w:r>
      <w:r w:rsidRPr="35FC91BC" w:rsidR="41A95F5D">
        <w:rPr>
          <w:rFonts w:ascii="Times New Roman" w:hAnsi="Times New Roman" w:eastAsia="Times New Roman" w:cs="Times New Roman"/>
          <w:color w:val="124F1A" w:themeColor="accent3" w:themeTint="FF" w:themeShade="BF"/>
        </w:rPr>
        <w:t xml:space="preserve"> uncommitted changes and </w:t>
      </w:r>
      <w:r w:rsidRPr="35FC91BC" w:rsidR="41A95F5D">
        <w:rPr>
          <w:rFonts w:ascii="Times New Roman" w:hAnsi="Times New Roman" w:eastAsia="Times New Roman" w:cs="Times New Roman"/>
          <w:color w:val="124F1A" w:themeColor="accent3" w:themeTint="FF" w:themeShade="BF"/>
        </w:rPr>
        <w:t>won’t</w:t>
      </w:r>
      <w:r w:rsidRPr="35FC91BC" w:rsidR="41A95F5D">
        <w:rPr>
          <w:rFonts w:ascii="Times New Roman" w:hAnsi="Times New Roman" w:eastAsia="Times New Roman" w:cs="Times New Roman"/>
          <w:color w:val="124F1A" w:themeColor="accent3" w:themeTint="FF" w:themeShade="BF"/>
        </w:rPr>
        <w:t xml:space="preserve"> switch over to the main branch.</w:t>
      </w:r>
      <w:r w:rsidRPr="35FC91BC" w:rsidR="5F81C2E0">
        <w:rPr>
          <w:rFonts w:ascii="Times New Roman" w:hAnsi="Times New Roman" w:eastAsia="Times New Roman" w:cs="Times New Roman"/>
          <w:color w:val="124F1A" w:themeColor="accent3" w:themeTint="FF" w:themeShade="BF"/>
        </w:rPr>
        <w:t xml:space="preserve"> The changes you made will still be their as you are still on the same branch.</w:t>
      </w:r>
      <w:r w:rsidRPr="35FC91BC" w:rsidR="41A95F5D">
        <w:rPr>
          <w:rFonts w:ascii="Times New Roman" w:hAnsi="Times New Roman" w:eastAsia="Times New Roman" w:cs="Times New Roman"/>
          <w:color w:val="124F1A" w:themeColor="accent3" w:themeTint="FF" w:themeShade="BF"/>
        </w:rPr>
        <w:t xml:space="preserve"> </w:t>
      </w:r>
    </w:p>
    <w:p w:rsidR="35FC91BC" w:rsidP="35FC91BC" w:rsidRDefault="35FC91BC" w14:paraId="58C6F04F" w14:textId="2B97BBDF">
      <w:pPr>
        <w:pStyle w:val="Compact"/>
        <w:rPr>
          <w:rFonts w:ascii="Times New Roman" w:hAnsi="Times New Roman" w:eastAsia="Times New Roman" w:cs="Times New Roman"/>
          <w:color w:val="124F1A" w:themeColor="accent3" w:themeTint="FF" w:themeShade="BF"/>
        </w:rPr>
      </w:pPr>
    </w:p>
    <w:p xmlns:wp14="http://schemas.microsoft.com/office/word/2010/wordml" w14:paraId="52226F61" wp14:textId="77777777">
      <w:pPr>
        <w:pStyle w:val="Compact"/>
        <w:numPr>
          <w:ilvl w:val="0"/>
          <w:numId w:val="1016"/>
        </w:numPr>
        <w:rPr/>
      </w:pPr>
      <w:r w:rsidR="35FC91BC">
        <w:rPr/>
        <w:t xml:space="preserve">Your classmate </w:t>
      </w:r>
      <w:r w:rsidR="35FC91BC">
        <w:rPr/>
        <w:t>says</w:t>
      </w:r>
      <w:r w:rsidR="35FC91BC">
        <w:rPr/>
        <w:t xml:space="preserve"> </w:t>
      </w:r>
      <w:r w:rsidR="35FC91BC">
        <w:rPr/>
        <w:t>“I pushed my code to GitHub but my website on Azure still shows the old version.”</w:t>
      </w:r>
      <w:r w:rsidR="35FC91BC">
        <w:rPr/>
        <w:t xml:space="preserve"> </w:t>
      </w:r>
      <w:r w:rsidR="35FC91BC">
        <w:rPr/>
        <w:t xml:space="preserve">Explain what step(s) they </w:t>
      </w:r>
      <w:r w:rsidR="35FC91BC">
        <w:rPr/>
        <w:t>likely forgot</w:t>
      </w:r>
      <w:r w:rsidR="35FC91BC">
        <w:rPr/>
        <w:t xml:space="preserve"> and why </w:t>
      </w:r>
      <w:r w:rsidR="35FC91BC">
        <w:rPr/>
        <w:t>pushing to</w:t>
      </w:r>
      <w:r w:rsidR="35FC91BC">
        <w:rPr/>
        <w:t xml:space="preserve"> GitHub does not automatically update the Azure VM.</w:t>
      </w:r>
    </w:p>
    <w:p w:rsidR="35FC91BC" w:rsidP="35FC91BC" w:rsidRDefault="35FC91BC" w14:paraId="471349E0" w14:textId="0AF46943">
      <w:pPr>
        <w:pStyle w:val="Compact"/>
        <w:ind w:left="720"/>
        <w:rPr>
          <w:rFonts w:ascii="Times New Roman" w:hAnsi="Times New Roman" w:eastAsia="Times New Roman" w:cs="Times New Roman"/>
          <w:color w:val="124F1A" w:themeColor="accent3" w:themeTint="FF" w:themeShade="BF"/>
        </w:rPr>
      </w:pPr>
    </w:p>
    <w:p w:rsidR="1B5D7B45" w:rsidP="35FC91BC" w:rsidRDefault="1B5D7B45" w14:paraId="4F50897A" w14:textId="779CA17A">
      <w:pPr>
        <w:pStyle w:val="Compact"/>
        <w:ind w:left="720"/>
        <w:rPr>
          <w:rFonts w:ascii="Times New Roman" w:hAnsi="Times New Roman" w:eastAsia="Times New Roman" w:cs="Times New Roman"/>
          <w:color w:val="124F1A" w:themeColor="accent3" w:themeTint="FF" w:themeShade="BF"/>
        </w:rPr>
      </w:pPr>
      <w:r w:rsidRPr="35FC91BC" w:rsidR="1B5D7B45">
        <w:rPr>
          <w:rFonts w:ascii="Times New Roman" w:hAnsi="Times New Roman" w:eastAsia="Times New Roman" w:cs="Times New Roman"/>
          <w:color w:val="124F1A" w:themeColor="accent3" w:themeTint="FF" w:themeShade="BF"/>
        </w:rPr>
        <w:t xml:space="preserve">They have pushed it up to GitHub but they </w:t>
      </w:r>
      <w:r w:rsidRPr="35FC91BC" w:rsidR="1B5D7B45">
        <w:rPr>
          <w:rFonts w:ascii="Times New Roman" w:hAnsi="Times New Roman" w:eastAsia="Times New Roman" w:cs="Times New Roman"/>
          <w:color w:val="124F1A" w:themeColor="accent3" w:themeTint="FF" w:themeShade="BF"/>
        </w:rPr>
        <w:t>having</w:t>
      </w:r>
      <w:r w:rsidRPr="35FC91BC" w:rsidR="1B5D7B45">
        <w:rPr>
          <w:rFonts w:ascii="Times New Roman" w:hAnsi="Times New Roman" w:eastAsia="Times New Roman" w:cs="Times New Roman"/>
          <w:color w:val="124F1A" w:themeColor="accent3" w:themeTint="FF" w:themeShade="BF"/>
        </w:rPr>
        <w:t xml:space="preserve"> pulled the changes down to their VM. They will need to SSH </w:t>
      </w:r>
      <w:r w:rsidRPr="35FC91BC" w:rsidR="483120EB">
        <w:rPr>
          <w:rFonts w:ascii="Times New Roman" w:hAnsi="Times New Roman" w:eastAsia="Times New Roman" w:cs="Times New Roman"/>
          <w:color w:val="124F1A" w:themeColor="accent3" w:themeTint="FF" w:themeShade="BF"/>
        </w:rPr>
        <w:t>user@userWebsite</w:t>
      </w:r>
      <w:r w:rsidRPr="35FC91BC" w:rsidR="483120EB">
        <w:rPr>
          <w:rFonts w:ascii="Times New Roman" w:hAnsi="Times New Roman" w:eastAsia="Times New Roman" w:cs="Times New Roman"/>
          <w:color w:val="124F1A" w:themeColor="accent3" w:themeTint="FF" w:themeShade="BF"/>
        </w:rPr>
        <w:t xml:space="preserve"> and enter their password. After they have connected to their website they will need to cd </w:t>
      </w:r>
      <w:r w:rsidRPr="35FC91BC" w:rsidR="29412E0A">
        <w:rPr>
          <w:rStyle w:val="VerbatimChar"/>
          <w:rFonts w:ascii="Times New Roman" w:hAnsi="Times New Roman" w:eastAsia="Times New Roman" w:cs="Times New Roman"/>
          <w:color w:val="124F1A" w:themeColor="accent3" w:themeTint="FF" w:themeShade="BF"/>
        </w:rPr>
        <w:t>/var/www/html</w:t>
      </w:r>
    </w:p>
    <w:p w:rsidR="10B35A4C" w:rsidP="35FC91BC" w:rsidRDefault="10B35A4C" w14:paraId="2F1CAA4B" w14:textId="28107CB8">
      <w:pPr>
        <w:pStyle w:val="Compact"/>
        <w:ind w:left="720"/>
        <w:rPr>
          <w:rFonts w:ascii="Times New Roman" w:hAnsi="Times New Roman" w:eastAsia="Times New Roman" w:cs="Times New Roman"/>
          <w:color w:val="124F1A" w:themeColor="accent3" w:themeTint="FF" w:themeShade="BF"/>
        </w:rPr>
      </w:pPr>
      <w:r w:rsidRPr="35FC91BC" w:rsidR="10B35A4C">
        <w:rPr>
          <w:rFonts w:ascii="Times New Roman" w:hAnsi="Times New Roman" w:eastAsia="Times New Roman" w:cs="Times New Roman"/>
          <w:color w:val="124F1A" w:themeColor="accent3" w:themeTint="FF" w:themeShade="BF"/>
        </w:rPr>
        <w:t xml:space="preserve">Which will land them at where their html and stuff is store and </w:t>
      </w:r>
      <w:r w:rsidRPr="35FC91BC" w:rsidR="10B35A4C">
        <w:rPr>
          <w:rFonts w:ascii="Times New Roman" w:hAnsi="Times New Roman" w:eastAsia="Times New Roman" w:cs="Times New Roman"/>
          <w:color w:val="124F1A" w:themeColor="accent3" w:themeTint="FF" w:themeShade="BF"/>
        </w:rPr>
        <w:t>lastly</w:t>
      </w:r>
      <w:r w:rsidRPr="35FC91BC" w:rsidR="10B35A4C">
        <w:rPr>
          <w:rFonts w:ascii="Times New Roman" w:hAnsi="Times New Roman" w:eastAsia="Times New Roman" w:cs="Times New Roman"/>
          <w:color w:val="124F1A" w:themeColor="accent3" w:themeTint="FF" w:themeShade="BF"/>
        </w:rPr>
        <w:t xml:space="preserve"> they </w:t>
      </w:r>
      <w:r w:rsidRPr="35FC91BC" w:rsidR="10B35A4C">
        <w:rPr>
          <w:rFonts w:ascii="Times New Roman" w:hAnsi="Times New Roman" w:eastAsia="Times New Roman" w:cs="Times New Roman"/>
          <w:color w:val="124F1A" w:themeColor="accent3" w:themeTint="FF" w:themeShade="BF"/>
        </w:rPr>
        <w:t>have to</w:t>
      </w:r>
      <w:r w:rsidRPr="35FC91BC" w:rsidR="10B35A4C">
        <w:rPr>
          <w:rFonts w:ascii="Times New Roman" w:hAnsi="Times New Roman" w:eastAsia="Times New Roman" w:cs="Times New Roman"/>
          <w:color w:val="124F1A" w:themeColor="accent3" w:themeTint="FF" w:themeShade="BF"/>
        </w:rPr>
        <w:t xml:space="preserve"> do git pull, which grabs the code from github </w:t>
      </w:r>
    </w:p>
    <w:p w:rsidR="35FC91BC" w:rsidP="35FC91BC" w:rsidRDefault="35FC91BC" w14:paraId="50ABB99A" w14:textId="04F16B7A">
      <w:pPr>
        <w:pStyle w:val="Compact"/>
        <w:ind w:left="720"/>
      </w:pPr>
    </w:p>
    <w:p xmlns:wp14="http://schemas.microsoft.com/office/word/2010/wordml" w14:paraId="257A50D8" wp14:textId="77777777">
      <w:pPr>
        <w:pStyle w:val="Compact"/>
        <w:numPr>
          <w:ilvl w:val="0"/>
          <w:numId w:val="1016"/>
        </w:numPr>
        <w:rPr/>
      </w:pPr>
      <w:r w:rsidR="35FC91BC">
        <w:rPr/>
        <w:t>Why is it important to work on a</w:t>
      </w:r>
      <w:r w:rsidR="35FC91BC">
        <w:rPr/>
        <w:t xml:space="preserve"> </w:t>
      </w:r>
      <w:r w:rsidRPr="35FC91BC" w:rsidR="35FC91BC">
        <w:rPr>
          <w:b w:val="1"/>
          <w:bCs w:val="1"/>
        </w:rPr>
        <w:t>separate branch</w:t>
      </w:r>
      <w:r w:rsidR="35FC91BC">
        <w:rPr/>
        <w:t xml:space="preserve"> </w:t>
      </w:r>
      <w:r w:rsidR="35FC91BC">
        <w:rPr/>
        <w:t>(like</w:t>
      </w:r>
      <w:r w:rsidR="35FC91BC">
        <w:rPr/>
        <w:t xml:space="preserve"> </w:t>
      </w:r>
      <w:r w:rsidRPr="35FC91BC" w:rsidR="35FC91BC">
        <w:rPr>
          <w:rStyle w:val="VerbatimChar"/>
        </w:rPr>
        <w:t>quiz2</w:t>
      </w:r>
      <w:r w:rsidR="35FC91BC">
        <w:rPr/>
        <w:t>) instead of committing directly to</w:t>
      </w:r>
      <w:r w:rsidR="35FC91BC">
        <w:rPr/>
        <w:t xml:space="preserve"> </w:t>
      </w:r>
      <w:r w:rsidRPr="35FC91BC" w:rsidR="35FC91BC">
        <w:rPr>
          <w:rStyle w:val="VerbatimChar"/>
        </w:rPr>
        <w:t>main</w:t>
      </w:r>
      <w:r w:rsidR="35FC91BC">
        <w:rPr/>
        <w:t>? What problems could arise if the entire class committed directly to</w:t>
      </w:r>
      <w:r w:rsidR="35FC91BC">
        <w:rPr/>
        <w:t xml:space="preserve"> </w:t>
      </w:r>
      <w:r w:rsidRPr="35FC91BC" w:rsidR="35FC91BC">
        <w:rPr>
          <w:rStyle w:val="VerbatimChar"/>
        </w:rPr>
        <w:t>main</w:t>
      </w:r>
      <w:r w:rsidR="35FC91BC">
        <w:rPr/>
        <w:t xml:space="preserve"> </w:t>
      </w:r>
      <w:r w:rsidR="35FC91BC">
        <w:rPr/>
        <w:t>on a shared project?</w:t>
      </w:r>
    </w:p>
    <w:p w:rsidR="35FC91BC" w:rsidP="35FC91BC" w:rsidRDefault="35FC91BC" w14:paraId="0E0CD4C5" w14:textId="1D935606">
      <w:pPr>
        <w:pStyle w:val="Compact"/>
        <w:ind w:left="720"/>
      </w:pPr>
    </w:p>
    <w:p w:rsidR="22ECC451" w:rsidP="35FC91BC" w:rsidRDefault="22ECC451" w14:paraId="5889589A" w14:textId="043F922A">
      <w:pPr>
        <w:pStyle w:val="Compact"/>
        <w:ind w:left="720"/>
        <w:rPr>
          <w:rFonts w:ascii="Times New Roman" w:hAnsi="Times New Roman" w:eastAsia="Times New Roman" w:cs="Times New Roman"/>
          <w:color w:val="124F1A" w:themeColor="accent3" w:themeTint="FF" w:themeShade="BF"/>
        </w:rPr>
      </w:pPr>
      <w:r w:rsidRPr="35FC91BC" w:rsidR="22ECC451">
        <w:rPr>
          <w:rFonts w:ascii="Times New Roman" w:hAnsi="Times New Roman" w:eastAsia="Times New Roman" w:cs="Times New Roman"/>
          <w:color w:val="124F1A" w:themeColor="accent3" w:themeTint="FF" w:themeShade="BF"/>
        </w:rPr>
        <w:t xml:space="preserve">Using a </w:t>
      </w:r>
      <w:r w:rsidRPr="35FC91BC" w:rsidR="22ECC451">
        <w:rPr>
          <w:rFonts w:ascii="Times New Roman" w:hAnsi="Times New Roman" w:eastAsia="Times New Roman" w:cs="Times New Roman"/>
          <w:color w:val="124F1A" w:themeColor="accent3" w:themeTint="FF" w:themeShade="BF"/>
        </w:rPr>
        <w:t>seperate</w:t>
      </w:r>
      <w:r w:rsidRPr="35FC91BC" w:rsidR="22ECC451">
        <w:rPr>
          <w:rFonts w:ascii="Times New Roman" w:hAnsi="Times New Roman" w:eastAsia="Times New Roman" w:cs="Times New Roman"/>
          <w:color w:val="124F1A" w:themeColor="accent3" w:themeTint="FF" w:themeShade="BF"/>
        </w:rPr>
        <w:t xml:space="preserve"> branch ensures that the main stays untouched so if any mistakes like accidently </w:t>
      </w:r>
      <w:r w:rsidRPr="35FC91BC" w:rsidR="22ECC451">
        <w:rPr>
          <w:rFonts w:ascii="Times New Roman" w:hAnsi="Times New Roman" w:eastAsia="Times New Roman" w:cs="Times New Roman"/>
          <w:color w:val="124F1A" w:themeColor="accent3" w:themeTint="FF" w:themeShade="BF"/>
        </w:rPr>
        <w:t>deleting</w:t>
      </w:r>
      <w:r w:rsidRPr="35FC91BC" w:rsidR="22ECC451">
        <w:rPr>
          <w:rFonts w:ascii="Times New Roman" w:hAnsi="Times New Roman" w:eastAsia="Times New Roman" w:cs="Times New Roman"/>
          <w:color w:val="124F1A" w:themeColor="accent3" w:themeTint="FF" w:themeShade="BF"/>
        </w:rPr>
        <w:t xml:space="preserve"> an important file or someone breaking everything you can </w:t>
      </w:r>
      <w:r w:rsidRPr="35FC91BC" w:rsidR="22ECC451">
        <w:rPr>
          <w:rFonts w:ascii="Times New Roman" w:hAnsi="Times New Roman" w:eastAsia="Times New Roman" w:cs="Times New Roman"/>
          <w:color w:val="124F1A" w:themeColor="accent3" w:themeTint="FF" w:themeShade="BF"/>
        </w:rPr>
        <w:t>delete</w:t>
      </w:r>
      <w:r w:rsidRPr="35FC91BC" w:rsidR="22ECC451">
        <w:rPr>
          <w:rFonts w:ascii="Times New Roman" w:hAnsi="Times New Roman" w:eastAsia="Times New Roman" w:cs="Times New Roman"/>
          <w:color w:val="124F1A" w:themeColor="accent3" w:themeTint="FF" w:themeShade="BF"/>
        </w:rPr>
        <w:t xml:space="preserve"> </w:t>
      </w:r>
      <w:r w:rsidRPr="35FC91BC" w:rsidR="60ECA996">
        <w:rPr>
          <w:rFonts w:ascii="Times New Roman" w:hAnsi="Times New Roman" w:eastAsia="Times New Roman" w:cs="Times New Roman"/>
          <w:color w:val="124F1A" w:themeColor="accent3" w:themeTint="FF" w:themeShade="BF"/>
        </w:rPr>
        <w:t>everything on your local machine and make a new branch with a fresh working version of your code.</w:t>
      </w:r>
    </w:p>
    <w:p w:rsidR="22ECC451" w:rsidP="35FC91BC" w:rsidRDefault="22ECC451" w14:paraId="1C315007" w14:textId="5455C6FE">
      <w:pPr>
        <w:pStyle w:val="Compact"/>
        <w:ind w:left="720"/>
      </w:pPr>
      <w:r w:rsidR="22ECC451">
        <w:rPr/>
        <w:t xml:space="preserve"> </w:t>
      </w:r>
    </w:p>
    <w:p xmlns:wp14="http://schemas.microsoft.com/office/word/2010/wordml" w14:paraId="3FE33C13" wp14:textId="77777777">
      <w:pPr>
        <w:pStyle w:val="FirstParagraph"/>
      </w:pPr>
      <w:r w:rsidRPr="35FC91BC" w:rsidR="35FC91BC">
        <w:rPr>
          <w:b w:val="1"/>
          <w:bCs w:val="1"/>
        </w:rPr>
        <w:t>b. (5 points, ~4 min)</w:t>
      </w:r>
      <w:r w:rsidR="35FC91BC">
        <w:rPr/>
        <w:t xml:space="preserve"> </w:t>
      </w:r>
      <w:r w:rsidR="35FC91BC">
        <w:rPr/>
        <w:t>Given your experience deploying to your Azure instance: if the root of your web server were to change from</w:t>
      </w:r>
      <w:r w:rsidR="35FC91BC">
        <w:rPr/>
        <w:t xml:space="preserve"> </w:t>
      </w:r>
      <w:r w:rsidRPr="35FC91BC" w:rsidR="35FC91BC">
        <w:rPr>
          <w:rStyle w:val="VerbatimChar"/>
        </w:rPr>
        <w:t>/var/www/html</w:t>
      </w:r>
      <w:r w:rsidR="35FC91BC">
        <w:rPr/>
        <w:t xml:space="preserve"> </w:t>
      </w:r>
      <w:r w:rsidR="35FC91BC">
        <w:rPr/>
        <w:t>to</w:t>
      </w:r>
      <w:r w:rsidR="35FC91BC">
        <w:rPr/>
        <w:t xml:space="preserve"> </w:t>
      </w:r>
      <w:r w:rsidRPr="35FC91BC" w:rsidR="35FC91BC">
        <w:rPr>
          <w:rStyle w:val="VerbatimChar"/>
        </w:rPr>
        <w:t>/webserver/www</w:t>
      </w:r>
      <w:r w:rsidR="35FC91BC">
        <w:rPr/>
        <w:t>, what specific changes would you need to make to your deployment process? Think about: Apache configuration, your Git remote/pull workflow, file permissions, and any references in your code that use absolute paths. Be specific to YOUR setup.</w:t>
      </w:r>
    </w:p>
    <w:p w:rsidR="2C40449F" w:rsidP="35FC91BC" w:rsidRDefault="2C40449F" w14:paraId="28DE6730" w14:textId="27526B54">
      <w:pPr>
        <w:pStyle w:val="BodyText"/>
        <w:rPr>
          <w:rFonts w:ascii="Times New Roman" w:hAnsi="Times New Roman" w:eastAsia="Times New Roman" w:cs="Times New Roman"/>
          <w:color w:val="124F1A" w:themeColor="accent3" w:themeTint="FF" w:themeShade="BF"/>
        </w:rPr>
      </w:pPr>
      <w:r w:rsidRPr="35FC91BC" w:rsidR="2C40449F">
        <w:rPr>
          <w:rFonts w:ascii="Times New Roman" w:hAnsi="Times New Roman" w:eastAsia="Times New Roman" w:cs="Times New Roman"/>
          <w:color w:val="124F1A" w:themeColor="accent3" w:themeTint="FF" w:themeShade="BF"/>
        </w:rPr>
        <w:t xml:space="preserve">I </w:t>
      </w:r>
      <w:r w:rsidRPr="35FC91BC" w:rsidR="2C40449F">
        <w:rPr>
          <w:rFonts w:ascii="Times New Roman" w:hAnsi="Times New Roman" w:eastAsia="Times New Roman" w:cs="Times New Roman"/>
          <w:color w:val="124F1A" w:themeColor="accent3" w:themeTint="FF" w:themeShade="BF"/>
        </w:rPr>
        <w:t>don’t</w:t>
      </w:r>
      <w:r w:rsidRPr="35FC91BC" w:rsidR="2C40449F">
        <w:rPr>
          <w:rFonts w:ascii="Times New Roman" w:hAnsi="Times New Roman" w:eastAsia="Times New Roman" w:cs="Times New Roman"/>
          <w:color w:val="124F1A" w:themeColor="accent3" w:themeTint="FF" w:themeShade="BF"/>
        </w:rPr>
        <w:t xml:space="preserve"> believe much is changed, Git would just have to be reconfigured at the new root, my links mostly uses </w:t>
      </w:r>
      <w:r w:rsidRPr="35FC91BC" w:rsidR="2C40449F">
        <w:rPr>
          <w:rFonts w:ascii="Times New Roman" w:hAnsi="Times New Roman" w:eastAsia="Times New Roman" w:cs="Times New Roman"/>
          <w:color w:val="124F1A" w:themeColor="accent3" w:themeTint="FF" w:themeShade="BF"/>
        </w:rPr>
        <w:t>realtive</w:t>
      </w:r>
      <w:r w:rsidRPr="35FC91BC" w:rsidR="2C40449F">
        <w:rPr>
          <w:rFonts w:ascii="Times New Roman" w:hAnsi="Times New Roman" w:eastAsia="Times New Roman" w:cs="Times New Roman"/>
          <w:color w:val="124F1A" w:themeColor="accent3" w:themeTint="FF" w:themeShade="BF"/>
        </w:rPr>
        <w:t xml:space="preserve"> path except for the go back to home/la</w:t>
      </w:r>
      <w:r w:rsidRPr="35FC91BC" w:rsidR="3ACA1DBA">
        <w:rPr>
          <w:rFonts w:ascii="Times New Roman" w:hAnsi="Times New Roman" w:eastAsia="Times New Roman" w:cs="Times New Roman"/>
          <w:color w:val="124F1A" w:themeColor="accent3" w:themeTint="FF" w:themeShade="BF"/>
        </w:rPr>
        <w:t xml:space="preserve">b list buttons which uses absolute paths from the </w:t>
      </w:r>
      <w:hyperlink r:id="R32634ce5f8a44c26">
        <w:r w:rsidRPr="35FC91BC" w:rsidR="3ACA1DBA">
          <w:rPr>
            <w:rStyle w:val="Hyperlink"/>
            <w:rFonts w:ascii="Times New Roman" w:hAnsi="Times New Roman" w:eastAsia="Times New Roman" w:cs="Times New Roman"/>
            <w:color w:val="124F1A" w:themeColor="accent3" w:themeTint="FF" w:themeShade="BF"/>
          </w:rPr>
          <w:t>http://chenk17rpi.eastus.cloudapp.azure.com/iit/labs/labs.html</w:t>
        </w:r>
      </w:hyperlink>
      <w:r w:rsidRPr="35FC91BC" w:rsidR="3ACA1DBA">
        <w:rPr>
          <w:rFonts w:ascii="Times New Roman" w:hAnsi="Times New Roman" w:eastAsia="Times New Roman" w:cs="Times New Roman"/>
          <w:color w:val="124F1A" w:themeColor="accent3" w:themeTint="FF" w:themeShade="BF"/>
        </w:rPr>
        <w:t xml:space="preserve"> </w:t>
      </w:r>
      <w:r w:rsidRPr="35FC91BC" w:rsidR="3ACA1DBA">
        <w:rPr>
          <w:rFonts w:ascii="Times New Roman" w:hAnsi="Times New Roman" w:eastAsia="Times New Roman" w:cs="Times New Roman"/>
          <w:color w:val="124F1A" w:themeColor="accent3" w:themeTint="FF" w:themeShade="BF"/>
        </w:rPr>
        <w:t>I believe the effe</w:t>
      </w:r>
      <w:r w:rsidRPr="35FC91BC" w:rsidR="7029DE3D">
        <w:rPr>
          <w:rFonts w:ascii="Times New Roman" w:hAnsi="Times New Roman" w:eastAsia="Times New Roman" w:cs="Times New Roman"/>
          <w:color w:val="124F1A" w:themeColor="accent3" w:themeTint="FF" w:themeShade="BF"/>
        </w:rPr>
        <w:t>ct</w:t>
      </w:r>
      <w:r w:rsidRPr="35FC91BC" w:rsidR="7029DE3D">
        <w:rPr>
          <w:rFonts w:ascii="Times New Roman" w:hAnsi="Times New Roman" w:eastAsia="Times New Roman" w:cs="Times New Roman"/>
          <w:color w:val="124F1A" w:themeColor="accent3" w:themeTint="FF" w:themeShade="BF"/>
        </w:rPr>
        <w:t xml:space="preserve"> is minimal just a few key word changes. </w:t>
      </w:r>
    </w:p>
    <w:p xmlns:wp14="http://schemas.microsoft.com/office/word/2010/wordml" w14:paraId="4280A66C" wp14:textId="77777777">
      <w:pPr>
        <w:pStyle w:val="BodyText"/>
      </w:pPr>
      <w:r>
        <w:rPr>
          <w:b/>
          <w:bCs/>
        </w:rPr>
        <w:t xml:space="preserve">c. (7 points, ~5 min)</w:t>
      </w:r>
      <w:r>
        <w:t xml:space="preserve"> </w:t>
      </w:r>
      <w:r>
        <w:t xml:space="preserve">You have now completed multiple labs both with and without AI assistance, and you used the CLEAR method in Quiz 1. Based on your experience since then:</w:t>
      </w:r>
    </w:p>
    <w:p xmlns:wp14="http://schemas.microsoft.com/office/word/2010/wordml" w14:paraId="3B76E8ED" wp14:textId="77777777">
      <w:pPr>
        <w:pStyle w:val="Compact"/>
        <w:numPr>
          <w:ilvl w:val="0"/>
          <w:numId w:val="1017"/>
        </w:numPr>
        <w:rPr/>
      </w:pPr>
      <w:r w:rsidR="35FC91BC">
        <w:rPr/>
        <w:t>Describe a specific situation from Labs 5 or 6 where AI helped you understand a concept (like event handling or jQuery selectors) that you were struggling with. What did you ask, what did it return, and how did you verify it was correct?</w:t>
      </w:r>
    </w:p>
    <w:p w:rsidR="35FC91BC" w:rsidP="35FC91BC" w:rsidRDefault="35FC91BC" w14:paraId="32C90EF5" w14:textId="7578BDD5">
      <w:pPr>
        <w:pStyle w:val="Compact"/>
        <w:ind w:left="720"/>
      </w:pPr>
    </w:p>
    <w:p w:rsidR="41DBB8A2" w:rsidP="35FC91BC" w:rsidRDefault="41DBB8A2" w14:paraId="58E14674" w14:textId="1C702B34">
      <w:pPr>
        <w:pStyle w:val="Compact"/>
        <w:shd w:val="clear" w:color="auto" w:fill="121314"/>
        <w:spacing w:before="0" w:beforeAutospacing="off" w:after="0" w:afterAutospacing="off" w:line="285" w:lineRule="auto"/>
        <w:rPr>
          <w:rFonts w:ascii="Times New Roman" w:hAnsi="Times New Roman" w:eastAsia="Times New Roman" w:cs="Times New Roman"/>
          <w:b w:val="0"/>
          <w:bCs w:val="0"/>
          <w:noProof w:val="0"/>
          <w:color w:val="124F1A" w:themeColor="accent3" w:themeTint="FF" w:themeShade="BF"/>
          <w:sz w:val="21"/>
          <w:szCs w:val="21"/>
          <w:lang w:val="en-US"/>
        </w:rPr>
      </w:pPr>
      <w:r w:rsidRPr="35FC91BC" w:rsidR="41DBB8A2">
        <w:rPr>
          <w:rFonts w:ascii="Times New Roman" w:hAnsi="Times New Roman" w:eastAsia="Times New Roman" w:cs="Times New Roman"/>
          <w:color w:val="124F1A" w:themeColor="accent3" w:themeTint="FF" w:themeShade="BF"/>
        </w:rPr>
        <w:t xml:space="preserve">In Lab 6 I was having trouble selecting </w:t>
      </w:r>
      <w:r w:rsidRPr="35FC91BC" w:rsidR="41DBB8A2">
        <w:rPr>
          <w:rFonts w:ascii="Times New Roman" w:hAnsi="Times New Roman" w:eastAsia="Times New Roman" w:cs="Times New Roman"/>
          <w:color w:val="124F1A" w:themeColor="accent3" w:themeTint="FF" w:themeShade="BF"/>
        </w:rPr>
        <w:t>a</w:t>
      </w:r>
      <w:r w:rsidRPr="35FC91BC" w:rsidR="41DBB8A2">
        <w:rPr>
          <w:rFonts w:ascii="Times New Roman" w:hAnsi="Times New Roman" w:eastAsia="Times New Roman" w:cs="Times New Roman"/>
          <w:color w:val="124F1A" w:themeColor="accent3" w:themeTint="FF" w:themeShade="BF"/>
        </w:rPr>
        <w:t xml:space="preserve"> id inside a class so </w:t>
      </w:r>
      <w:r w:rsidRPr="35FC91BC" w:rsidR="41DBB8A2">
        <w:rPr>
          <w:rFonts w:ascii="Times New Roman" w:hAnsi="Times New Roman" w:eastAsia="Times New Roman" w:cs="Times New Roman"/>
          <w:color w:val="124F1A" w:themeColor="accent3" w:themeTint="FF" w:themeShade="BF"/>
        </w:rPr>
        <w:t>i</w:t>
      </w:r>
      <w:r w:rsidRPr="35FC91BC" w:rsidR="41DBB8A2">
        <w:rPr>
          <w:rFonts w:ascii="Times New Roman" w:hAnsi="Times New Roman" w:eastAsia="Times New Roman" w:cs="Times New Roman"/>
          <w:color w:val="124F1A" w:themeColor="accent3" w:themeTint="FF" w:themeShade="BF"/>
        </w:rPr>
        <w:t xml:space="preserve"> asked the AI how do </w:t>
      </w:r>
      <w:r w:rsidRPr="35FC91BC" w:rsidR="41DBB8A2">
        <w:rPr>
          <w:rFonts w:ascii="Times New Roman" w:hAnsi="Times New Roman" w:eastAsia="Times New Roman" w:cs="Times New Roman"/>
          <w:color w:val="124F1A" w:themeColor="accent3" w:themeTint="FF" w:themeShade="BF"/>
        </w:rPr>
        <w:t>i</w:t>
      </w:r>
      <w:r w:rsidRPr="35FC91BC" w:rsidR="41DBB8A2">
        <w:rPr>
          <w:rFonts w:ascii="Times New Roman" w:hAnsi="Times New Roman" w:eastAsia="Times New Roman" w:cs="Times New Roman"/>
          <w:color w:val="124F1A" w:themeColor="accent3" w:themeTint="FF" w:themeShade="BF"/>
        </w:rPr>
        <w:t xml:space="preserve"> select &lt;p&gt; inside the &lt;</w:t>
      </w:r>
      <w:r w:rsidRPr="35FC91BC" w:rsidR="27971159">
        <w:rPr>
          <w:rFonts w:ascii="Times New Roman" w:hAnsi="Times New Roman" w:eastAsia="Times New Roman" w:cs="Times New Roman"/>
          <w:b w:val="0"/>
          <w:bCs w:val="0"/>
          <w:noProof w:val="0"/>
          <w:color w:val="124F1A" w:themeColor="accent3" w:themeTint="FF" w:themeShade="BF"/>
          <w:sz w:val="21"/>
          <w:szCs w:val="21"/>
          <w:lang w:val="en-US"/>
        </w:rPr>
        <w:t xml:space="preserve"> div id = ‘</w:t>
      </w:r>
      <w:r w:rsidRPr="35FC91BC" w:rsidR="27971159">
        <w:rPr>
          <w:rFonts w:ascii="Times New Roman" w:hAnsi="Times New Roman" w:eastAsia="Times New Roman" w:cs="Times New Roman"/>
          <w:b w:val="0"/>
          <w:bCs w:val="0"/>
          <w:noProof w:val="0"/>
          <w:color w:val="124F1A" w:themeColor="accent3" w:themeTint="FF" w:themeShade="BF"/>
          <w:sz w:val="21"/>
          <w:szCs w:val="21"/>
          <w:lang w:val="en-US"/>
        </w:rPr>
        <w:t>showHideBlock</w:t>
      </w:r>
      <w:r w:rsidRPr="35FC91BC" w:rsidR="27971159">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41DBB8A2">
        <w:rPr>
          <w:rFonts w:ascii="Times New Roman" w:hAnsi="Times New Roman" w:eastAsia="Times New Roman" w:cs="Times New Roman"/>
          <w:color w:val="124F1A" w:themeColor="accent3" w:themeTint="FF" w:themeShade="BF"/>
        </w:rPr>
        <w:t>&gt; it res</w:t>
      </w:r>
      <w:r w:rsidRPr="35FC91BC" w:rsidR="339FDD04">
        <w:rPr>
          <w:rFonts w:ascii="Times New Roman" w:hAnsi="Times New Roman" w:eastAsia="Times New Roman" w:cs="Times New Roman"/>
          <w:color w:val="124F1A" w:themeColor="accent3" w:themeTint="FF" w:themeShade="BF"/>
        </w:rPr>
        <w:t xml:space="preserve">ponded with </w:t>
      </w:r>
      <w:r w:rsidRPr="35FC91BC" w:rsidR="339FDD04">
        <w:rPr>
          <w:rFonts w:ascii="Times New Roman" w:hAnsi="Times New Roman" w:eastAsia="Times New Roman" w:cs="Times New Roman"/>
          <w:b w:val="0"/>
          <w:bCs w:val="0"/>
          <w:noProof w:val="0"/>
          <w:color w:val="124F1A" w:themeColor="accent3" w:themeTint="FF" w:themeShade="BF"/>
          <w:sz w:val="21"/>
          <w:szCs w:val="21"/>
          <w:lang w:val="en-US"/>
        </w:rPr>
        <w:t>$</w:t>
      </w:r>
      <w:r w:rsidRPr="35FC91BC" w:rsidR="339FDD04">
        <w:rPr>
          <w:rFonts w:ascii="Times New Roman" w:hAnsi="Times New Roman" w:eastAsia="Times New Roman" w:cs="Times New Roman"/>
          <w:b w:val="0"/>
          <w:bCs w:val="0"/>
          <w:noProof w:val="0"/>
          <w:color w:val="124F1A" w:themeColor="accent3" w:themeTint="FF" w:themeShade="BF"/>
          <w:sz w:val="21"/>
          <w:szCs w:val="21"/>
          <w:lang w:val="en-US"/>
        </w:rPr>
        <w:t>(</w:t>
      </w:r>
      <w:r w:rsidRPr="35FC91BC" w:rsidR="339FDD04">
        <w:rPr>
          <w:rFonts w:ascii="Times New Roman" w:hAnsi="Times New Roman" w:eastAsia="Times New Roman" w:cs="Times New Roman"/>
          <w:b w:val="0"/>
          <w:bCs w:val="0"/>
          <w:noProof w:val="0"/>
          <w:color w:val="124F1A" w:themeColor="accent3" w:themeTint="FF" w:themeShade="BF"/>
          <w:sz w:val="21"/>
          <w:szCs w:val="21"/>
          <w:lang w:val="en-US"/>
        </w:rPr>
        <w:t>'#showHideBlock p'</w:t>
      </w:r>
      <w:r w:rsidRPr="35FC91BC" w:rsidR="339FDD04">
        <w:rPr>
          <w:rFonts w:ascii="Times New Roman" w:hAnsi="Times New Roman" w:eastAsia="Times New Roman" w:cs="Times New Roman"/>
          <w:b w:val="0"/>
          <w:bCs w:val="0"/>
          <w:noProof w:val="0"/>
          <w:color w:val="124F1A" w:themeColor="accent3" w:themeTint="FF" w:themeShade="BF"/>
          <w:sz w:val="21"/>
          <w:szCs w:val="21"/>
          <w:lang w:val="en-US"/>
        </w:rPr>
        <w:t>)</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 xml:space="preserve">. I placed it inside the </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js</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file</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 xml:space="preserve"> and it was able to manipulate the text inside. </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A</w:t>
      </w:r>
      <w:r w:rsidRPr="35FC91BC" w:rsidR="764F3BEF">
        <w:rPr>
          <w:rFonts w:ascii="Times New Roman" w:hAnsi="Times New Roman" w:eastAsia="Times New Roman" w:cs="Times New Roman"/>
          <w:b w:val="0"/>
          <w:bCs w:val="0"/>
          <w:noProof w:val="0"/>
          <w:color w:val="124F1A" w:themeColor="accent3" w:themeTint="FF" w:themeShade="BF"/>
          <w:sz w:val="21"/>
          <w:szCs w:val="21"/>
          <w:lang w:val="en-US"/>
        </w:rPr>
        <w:t>l</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L</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 xml:space="preserve"> </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i</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 xml:space="preserve"> was missing was the </w:t>
      </w:r>
      <w:r w:rsidRPr="35FC91BC" w:rsidR="0BA093D7">
        <w:rPr>
          <w:rFonts w:ascii="Times New Roman" w:hAnsi="Times New Roman" w:eastAsia="Times New Roman" w:cs="Times New Roman"/>
          <w:b w:val="0"/>
          <w:bCs w:val="0"/>
          <w:noProof w:val="0"/>
          <w:color w:val="124F1A" w:themeColor="accent3" w:themeTint="FF" w:themeShade="BF"/>
          <w:sz w:val="21"/>
          <w:szCs w:val="21"/>
          <w:lang w:val="en-US"/>
        </w:rPr>
        <w:t>addit</w:t>
      </w:r>
      <w:r w:rsidRPr="35FC91BC" w:rsidR="795883C1">
        <w:rPr>
          <w:rFonts w:ascii="Times New Roman" w:hAnsi="Times New Roman" w:eastAsia="Times New Roman" w:cs="Times New Roman"/>
          <w:b w:val="0"/>
          <w:bCs w:val="0"/>
          <w:noProof w:val="0"/>
          <w:color w:val="124F1A" w:themeColor="accent3" w:themeTint="FF" w:themeShade="BF"/>
          <w:sz w:val="21"/>
          <w:szCs w:val="21"/>
          <w:lang w:val="en-US"/>
        </w:rPr>
        <w:t>onal</w:t>
      </w:r>
      <w:r w:rsidRPr="35FC91BC" w:rsidR="795883C1">
        <w:rPr>
          <w:rFonts w:ascii="Times New Roman" w:hAnsi="Times New Roman" w:eastAsia="Times New Roman" w:cs="Times New Roman"/>
          <w:b w:val="0"/>
          <w:bCs w:val="0"/>
          <w:noProof w:val="0"/>
          <w:color w:val="124F1A" w:themeColor="accent3" w:themeTint="FF" w:themeShade="BF"/>
          <w:sz w:val="21"/>
          <w:szCs w:val="21"/>
          <w:lang w:val="en-US"/>
        </w:rPr>
        <w:t xml:space="preserve"> p to </w:t>
      </w:r>
      <w:r w:rsidRPr="35FC91BC" w:rsidR="795883C1">
        <w:rPr>
          <w:rFonts w:ascii="Times New Roman" w:hAnsi="Times New Roman" w:eastAsia="Times New Roman" w:cs="Times New Roman"/>
          <w:b w:val="0"/>
          <w:bCs w:val="0"/>
          <w:noProof w:val="0"/>
          <w:color w:val="124F1A" w:themeColor="accent3" w:themeTint="FF" w:themeShade="BF"/>
          <w:sz w:val="21"/>
          <w:szCs w:val="21"/>
          <w:lang w:val="en-US"/>
        </w:rPr>
        <w:t>identify</w:t>
      </w:r>
    </w:p>
    <w:p w:rsidR="35FC91BC" w:rsidP="35FC91BC" w:rsidRDefault="35FC91BC" w14:paraId="0E9F0773" w14:textId="4EA7E3D9">
      <w:pPr>
        <w:pStyle w:val="Compact"/>
        <w:ind w:left="720"/>
      </w:pPr>
    </w:p>
    <w:p xmlns:wp14="http://schemas.microsoft.com/office/word/2010/wordml" w14:paraId="5AFDF6AC" wp14:textId="77777777">
      <w:pPr>
        <w:pStyle w:val="Compact"/>
        <w:numPr>
          <w:ilvl w:val="0"/>
          <w:numId w:val="1017"/>
        </w:numPr>
        <w:rPr/>
      </w:pPr>
      <w:r w:rsidR="35FC91BC">
        <w:rPr/>
        <w:t xml:space="preserve">Describe a specific situation where you chose NOT to use AI and </w:t>
      </w:r>
      <w:r w:rsidR="35FC91BC">
        <w:rPr/>
        <w:t>worked</w:t>
      </w:r>
      <w:r w:rsidR="35FC91BC">
        <w:rPr/>
        <w:t xml:space="preserve"> through the problem yourself. Why did you make that choice, and what did you learn from the struggle?</w:t>
      </w:r>
    </w:p>
    <w:p w:rsidR="35FC91BC" w:rsidP="35FC91BC" w:rsidRDefault="35FC91BC" w14:paraId="7ACF790E" w14:textId="05FEBEB5">
      <w:pPr>
        <w:pStyle w:val="Compact"/>
      </w:pPr>
    </w:p>
    <w:p w:rsidR="736A6A99" w:rsidP="35FC91BC" w:rsidRDefault="736A6A99" w14:paraId="19FA4468" w14:textId="283D01A7">
      <w:pPr>
        <w:pStyle w:val="Compact"/>
      </w:pPr>
      <w:r w:rsidRPr="35FC91BC" w:rsidR="736A6A99">
        <w:rPr>
          <w:rFonts w:ascii="Times New Roman" w:hAnsi="Times New Roman" w:eastAsia="Times New Roman" w:cs="Times New Roman"/>
          <w:color w:val="124F1A" w:themeColor="accent3" w:themeTint="FF" w:themeShade="BF"/>
        </w:rPr>
        <w:t xml:space="preserve">For problem 1 on lab 6 I </w:t>
      </w:r>
      <w:r w:rsidRPr="35FC91BC" w:rsidR="736A6A99">
        <w:rPr>
          <w:rFonts w:ascii="Times New Roman" w:hAnsi="Times New Roman" w:eastAsia="Times New Roman" w:cs="Times New Roman"/>
          <w:color w:val="124F1A" w:themeColor="accent3" w:themeTint="FF" w:themeShade="BF"/>
        </w:rPr>
        <w:t>didn’t</w:t>
      </w:r>
      <w:r w:rsidRPr="35FC91BC" w:rsidR="736A6A99">
        <w:rPr>
          <w:rFonts w:ascii="Times New Roman" w:hAnsi="Times New Roman" w:eastAsia="Times New Roman" w:cs="Times New Roman"/>
          <w:color w:val="124F1A" w:themeColor="accent3" w:themeTint="FF" w:themeShade="BF"/>
        </w:rPr>
        <w:t xml:space="preserve"> use AI I had to </w:t>
      </w:r>
      <w:r w:rsidRPr="35FC91BC" w:rsidR="73A668BF">
        <w:rPr>
          <w:rFonts w:ascii="Times New Roman" w:hAnsi="Times New Roman" w:eastAsia="Times New Roman" w:cs="Times New Roman"/>
          <w:color w:val="124F1A" w:themeColor="accent3" w:themeTint="FF" w:themeShade="BF"/>
        </w:rPr>
        <w:t>look up .html and .</w:t>
      </w:r>
      <w:r w:rsidRPr="35FC91BC" w:rsidR="73A668BF">
        <w:rPr>
          <w:rFonts w:ascii="Times New Roman" w:hAnsi="Times New Roman" w:eastAsia="Times New Roman" w:cs="Times New Roman"/>
          <w:color w:val="124F1A" w:themeColor="accent3" w:themeTint="FF" w:themeShade="BF"/>
        </w:rPr>
        <w:t>css</w:t>
      </w:r>
      <w:r w:rsidRPr="35FC91BC" w:rsidR="73A668BF">
        <w:rPr>
          <w:rFonts w:ascii="Times New Roman" w:hAnsi="Times New Roman" w:eastAsia="Times New Roman" w:cs="Times New Roman"/>
          <w:color w:val="124F1A" w:themeColor="accent3" w:themeTint="FF" w:themeShade="BF"/>
        </w:rPr>
        <w:t xml:space="preserve"> which made a lot of sense since I was trying to manipulate it. I </w:t>
      </w:r>
      <w:r w:rsidRPr="35FC91BC" w:rsidR="73A668BF">
        <w:rPr>
          <w:rFonts w:ascii="Times New Roman" w:hAnsi="Times New Roman" w:eastAsia="Times New Roman" w:cs="Times New Roman"/>
          <w:color w:val="124F1A" w:themeColor="accent3" w:themeTint="FF" w:themeShade="BF"/>
        </w:rPr>
        <w:t>didn’t</w:t>
      </w:r>
      <w:r w:rsidRPr="35FC91BC" w:rsidR="73A668BF">
        <w:rPr>
          <w:rFonts w:ascii="Times New Roman" w:hAnsi="Times New Roman" w:eastAsia="Times New Roman" w:cs="Times New Roman"/>
          <w:color w:val="124F1A" w:themeColor="accent3" w:themeTint="FF" w:themeShade="BF"/>
        </w:rPr>
        <w:t xml:space="preserve"> use AI because it was the first problem and I believe it will be easy to finsih. It took me a few minutes to find everything. I learned </w:t>
      </w:r>
      <w:r w:rsidRPr="35FC91BC" w:rsidR="768E53AA">
        <w:rPr>
          <w:rFonts w:ascii="Times New Roman" w:hAnsi="Times New Roman" w:eastAsia="Times New Roman" w:cs="Times New Roman"/>
          <w:color w:val="124F1A" w:themeColor="accent3" w:themeTint="FF" w:themeShade="BF"/>
        </w:rPr>
        <w:t>what those 2 do with examples</w:t>
      </w:r>
    </w:p>
    <w:p xmlns:wp14="http://schemas.microsoft.com/office/word/2010/wordml" w14:paraId="41F91BDB" wp14:textId="77777777">
      <w:pPr>
        <w:pStyle w:val="Compact"/>
        <w:numPr>
          <w:ilvl w:val="0"/>
          <w:numId w:val="1017"/>
        </w:numPr>
        <w:rPr/>
      </w:pPr>
      <w:r w:rsidR="35FC91BC">
        <w:rPr/>
        <w:t xml:space="preserve">Has your personal rule for when to use AI vs. working independently changed since Quiz 1? If so, </w:t>
      </w:r>
      <w:r w:rsidR="35FC91BC">
        <w:rPr/>
        <w:t>how</w:t>
      </w:r>
      <w:r w:rsidR="35FC91BC">
        <w:rPr/>
        <w:t xml:space="preserve"> and why?</w:t>
      </w:r>
    </w:p>
    <w:bookmarkEnd w:id="13"/>
    <w:bookmarkEnd w:id="14"/>
    <w:p w:rsidR="35FC91BC" w:rsidP="35FC91BC" w:rsidRDefault="35FC91BC" w14:paraId="3FF7FFE6" w14:textId="36290968">
      <w:pPr>
        <w:pStyle w:val="Compact"/>
        <w:ind w:left="720"/>
      </w:pPr>
    </w:p>
    <w:p w:rsidR="0BD1E583" w:rsidP="35FC91BC" w:rsidRDefault="0BD1E583" w14:paraId="67BF696C" w14:textId="34B97FD6">
      <w:pPr>
        <w:pStyle w:val="Compact"/>
        <w:ind w:left="720"/>
        <w:rPr>
          <w:rFonts w:ascii="Times New Roman" w:hAnsi="Times New Roman" w:eastAsia="Times New Roman" w:cs="Times New Roman"/>
          <w:color w:val="124F1A" w:themeColor="accent3" w:themeTint="FF" w:themeShade="BF"/>
        </w:rPr>
      </w:pPr>
      <w:r w:rsidRPr="35FC91BC" w:rsidR="0BD1E583">
        <w:rPr>
          <w:rFonts w:ascii="Times New Roman" w:hAnsi="Times New Roman" w:eastAsia="Times New Roman" w:cs="Times New Roman"/>
          <w:color w:val="124F1A" w:themeColor="accent3" w:themeTint="FF" w:themeShade="BF"/>
        </w:rPr>
        <w:t xml:space="preserve">No not really, I still try to do what I can first. If I </w:t>
      </w:r>
      <w:r w:rsidRPr="35FC91BC" w:rsidR="0BD1E583">
        <w:rPr>
          <w:rFonts w:ascii="Times New Roman" w:hAnsi="Times New Roman" w:eastAsia="Times New Roman" w:cs="Times New Roman"/>
          <w:color w:val="124F1A" w:themeColor="accent3" w:themeTint="FF" w:themeShade="BF"/>
        </w:rPr>
        <w:t>don’t</w:t>
      </w:r>
      <w:r w:rsidRPr="35FC91BC" w:rsidR="0BD1E583">
        <w:rPr>
          <w:rFonts w:ascii="Times New Roman" w:hAnsi="Times New Roman" w:eastAsia="Times New Roman" w:cs="Times New Roman"/>
          <w:color w:val="124F1A" w:themeColor="accent3" w:themeTint="FF" w:themeShade="BF"/>
        </w:rPr>
        <w:t xml:space="preserve"> understand or am </w:t>
      </w:r>
      <w:r w:rsidRPr="35FC91BC" w:rsidR="0BD1E583">
        <w:rPr>
          <w:rFonts w:ascii="Times New Roman" w:hAnsi="Times New Roman" w:eastAsia="Times New Roman" w:cs="Times New Roman"/>
          <w:color w:val="124F1A" w:themeColor="accent3" w:themeTint="FF" w:themeShade="BF"/>
        </w:rPr>
        <w:t>stuck</w:t>
      </w:r>
      <w:r w:rsidRPr="35FC91BC" w:rsidR="0BD1E583">
        <w:rPr>
          <w:rFonts w:ascii="Times New Roman" w:hAnsi="Times New Roman" w:eastAsia="Times New Roman" w:cs="Times New Roman"/>
          <w:color w:val="124F1A" w:themeColor="accent3" w:themeTint="FF" w:themeShade="BF"/>
        </w:rPr>
        <w:t xml:space="preserve"> then I go to the AI for help this way I can test myself and learn from my mistakes</w:t>
      </w: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18">
    <w:nsid w:val="00A9971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7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1"/>
  </w:num>
  <w:num w:numId="10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1"/>
  </w:num>
  <w:num w:numId="101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235C2B"/>
    <w:rsid w:val="00235C2B"/>
    <w:rsid w:val="009421B3"/>
    <w:rsid w:val="01D8E7EE"/>
    <w:rsid w:val="02132B63"/>
    <w:rsid w:val="02132B63"/>
    <w:rsid w:val="022028B4"/>
    <w:rsid w:val="025324A0"/>
    <w:rsid w:val="02AF0460"/>
    <w:rsid w:val="02CDEC49"/>
    <w:rsid w:val="03DFC90B"/>
    <w:rsid w:val="0429939F"/>
    <w:rsid w:val="053C6BF4"/>
    <w:rsid w:val="053C6BF4"/>
    <w:rsid w:val="0640D23F"/>
    <w:rsid w:val="0640D23F"/>
    <w:rsid w:val="07B8F9A9"/>
    <w:rsid w:val="0830DD94"/>
    <w:rsid w:val="08F98B0F"/>
    <w:rsid w:val="0938B149"/>
    <w:rsid w:val="09B4A6BC"/>
    <w:rsid w:val="0B803D93"/>
    <w:rsid w:val="0B803D93"/>
    <w:rsid w:val="0BA093D7"/>
    <w:rsid w:val="0BD1E583"/>
    <w:rsid w:val="0C0C37D0"/>
    <w:rsid w:val="0CC5DEEE"/>
    <w:rsid w:val="0D2DDECD"/>
    <w:rsid w:val="0DDEEF4C"/>
    <w:rsid w:val="0E85F916"/>
    <w:rsid w:val="0F0D7539"/>
    <w:rsid w:val="0F3AAF46"/>
    <w:rsid w:val="10B35A4C"/>
    <w:rsid w:val="11BE3AD0"/>
    <w:rsid w:val="11C6BF4A"/>
    <w:rsid w:val="12607A6C"/>
    <w:rsid w:val="12FBC0D0"/>
    <w:rsid w:val="12FBC0D0"/>
    <w:rsid w:val="13706183"/>
    <w:rsid w:val="13B946E7"/>
    <w:rsid w:val="178F2414"/>
    <w:rsid w:val="1AC9F312"/>
    <w:rsid w:val="1B1562A6"/>
    <w:rsid w:val="1B5D7B45"/>
    <w:rsid w:val="1C066A7D"/>
    <w:rsid w:val="1C0CDA8D"/>
    <w:rsid w:val="1C343216"/>
    <w:rsid w:val="1D2928C6"/>
    <w:rsid w:val="1D8A10CB"/>
    <w:rsid w:val="1DBE287D"/>
    <w:rsid w:val="1E675A8C"/>
    <w:rsid w:val="1FA306F8"/>
    <w:rsid w:val="21121441"/>
    <w:rsid w:val="2166FF16"/>
    <w:rsid w:val="2166FF16"/>
    <w:rsid w:val="217A4647"/>
    <w:rsid w:val="21B7BE11"/>
    <w:rsid w:val="22ECC451"/>
    <w:rsid w:val="236692E8"/>
    <w:rsid w:val="2464363C"/>
    <w:rsid w:val="24D23CD9"/>
    <w:rsid w:val="25F510B7"/>
    <w:rsid w:val="273011CE"/>
    <w:rsid w:val="27971159"/>
    <w:rsid w:val="28E84A76"/>
    <w:rsid w:val="28F06AF7"/>
    <w:rsid w:val="290B86C8"/>
    <w:rsid w:val="29412E0A"/>
    <w:rsid w:val="29CBE738"/>
    <w:rsid w:val="2A0410AC"/>
    <w:rsid w:val="2AE92849"/>
    <w:rsid w:val="2B6822B0"/>
    <w:rsid w:val="2C180144"/>
    <w:rsid w:val="2C40449F"/>
    <w:rsid w:val="2D018D06"/>
    <w:rsid w:val="2D99EA2F"/>
    <w:rsid w:val="2DA5B047"/>
    <w:rsid w:val="2DAD0471"/>
    <w:rsid w:val="2E168E9A"/>
    <w:rsid w:val="2F765EED"/>
    <w:rsid w:val="2FD952A8"/>
    <w:rsid w:val="2FFB7A8D"/>
    <w:rsid w:val="30EEA5C2"/>
    <w:rsid w:val="31D2E8FE"/>
    <w:rsid w:val="339FDD04"/>
    <w:rsid w:val="34FD2D06"/>
    <w:rsid w:val="35FC91BC"/>
    <w:rsid w:val="36BD891E"/>
    <w:rsid w:val="37E2AEA1"/>
    <w:rsid w:val="388A075D"/>
    <w:rsid w:val="38E8A5D5"/>
    <w:rsid w:val="38E8A5D5"/>
    <w:rsid w:val="39E9D70E"/>
    <w:rsid w:val="3ACA1DBA"/>
    <w:rsid w:val="3CE0FA65"/>
    <w:rsid w:val="3D64D702"/>
    <w:rsid w:val="3D64D702"/>
    <w:rsid w:val="3F52115D"/>
    <w:rsid w:val="3F659A1F"/>
    <w:rsid w:val="3FBDB720"/>
    <w:rsid w:val="40F182DB"/>
    <w:rsid w:val="40F76D0B"/>
    <w:rsid w:val="4134B196"/>
    <w:rsid w:val="41A95F5D"/>
    <w:rsid w:val="41D0F970"/>
    <w:rsid w:val="41DBB8A2"/>
    <w:rsid w:val="42EC2D65"/>
    <w:rsid w:val="449241DD"/>
    <w:rsid w:val="45999459"/>
    <w:rsid w:val="47F76318"/>
    <w:rsid w:val="47F7B68A"/>
    <w:rsid w:val="483120EB"/>
    <w:rsid w:val="489485C6"/>
    <w:rsid w:val="49D3FD64"/>
    <w:rsid w:val="49EE0F17"/>
    <w:rsid w:val="4A533723"/>
    <w:rsid w:val="4B325B84"/>
    <w:rsid w:val="4C37FF42"/>
    <w:rsid w:val="4CE93F12"/>
    <w:rsid w:val="4CE93F12"/>
    <w:rsid w:val="4D018E76"/>
    <w:rsid w:val="4D032619"/>
    <w:rsid w:val="4DDDA523"/>
    <w:rsid w:val="4DDDA523"/>
    <w:rsid w:val="4FCBE8A2"/>
    <w:rsid w:val="50FABC63"/>
    <w:rsid w:val="51141D30"/>
    <w:rsid w:val="5174E212"/>
    <w:rsid w:val="51EB0EC0"/>
    <w:rsid w:val="51F5873B"/>
    <w:rsid w:val="522D6E2E"/>
    <w:rsid w:val="522FE331"/>
    <w:rsid w:val="52491526"/>
    <w:rsid w:val="54B2F1FE"/>
    <w:rsid w:val="54D0111F"/>
    <w:rsid w:val="54D0111F"/>
    <w:rsid w:val="5527196C"/>
    <w:rsid w:val="5574B21D"/>
    <w:rsid w:val="55B718BA"/>
    <w:rsid w:val="5645EAD1"/>
    <w:rsid w:val="56A8CECF"/>
    <w:rsid w:val="58415736"/>
    <w:rsid w:val="58B8BE2A"/>
    <w:rsid w:val="5B98889A"/>
    <w:rsid w:val="5C49EB0F"/>
    <w:rsid w:val="5C839C87"/>
    <w:rsid w:val="5DD1F504"/>
    <w:rsid w:val="5F4D6888"/>
    <w:rsid w:val="5F81C2E0"/>
    <w:rsid w:val="60ECA996"/>
    <w:rsid w:val="60F38F80"/>
    <w:rsid w:val="616A6B43"/>
    <w:rsid w:val="616A6B43"/>
    <w:rsid w:val="6515B567"/>
    <w:rsid w:val="6519F4F8"/>
    <w:rsid w:val="65512006"/>
    <w:rsid w:val="65512006"/>
    <w:rsid w:val="662DB830"/>
    <w:rsid w:val="66FA6CE1"/>
    <w:rsid w:val="6701BCF9"/>
    <w:rsid w:val="6708AF8C"/>
    <w:rsid w:val="672395E9"/>
    <w:rsid w:val="6795DF56"/>
    <w:rsid w:val="67A02196"/>
    <w:rsid w:val="67B32C9F"/>
    <w:rsid w:val="68CF525E"/>
    <w:rsid w:val="69305FCD"/>
    <w:rsid w:val="69AE502E"/>
    <w:rsid w:val="6A110693"/>
    <w:rsid w:val="6B09CD85"/>
    <w:rsid w:val="6B372ECA"/>
    <w:rsid w:val="6C2026A6"/>
    <w:rsid w:val="6C955C23"/>
    <w:rsid w:val="6D05B039"/>
    <w:rsid w:val="6D05B039"/>
    <w:rsid w:val="6D651E22"/>
    <w:rsid w:val="6D820AFC"/>
    <w:rsid w:val="7029DE3D"/>
    <w:rsid w:val="7069F261"/>
    <w:rsid w:val="707291B5"/>
    <w:rsid w:val="70DDD7A2"/>
    <w:rsid w:val="733FBABB"/>
    <w:rsid w:val="736A6A99"/>
    <w:rsid w:val="7390A0C0"/>
    <w:rsid w:val="73A668BF"/>
    <w:rsid w:val="74819F95"/>
    <w:rsid w:val="748F930A"/>
    <w:rsid w:val="74F70C30"/>
    <w:rsid w:val="75264A3C"/>
    <w:rsid w:val="75264A3C"/>
    <w:rsid w:val="756824BD"/>
    <w:rsid w:val="75DBA3B2"/>
    <w:rsid w:val="76229F49"/>
    <w:rsid w:val="764F3BEF"/>
    <w:rsid w:val="768E53AA"/>
    <w:rsid w:val="76F20E1F"/>
    <w:rsid w:val="77371652"/>
    <w:rsid w:val="77488483"/>
    <w:rsid w:val="7761BB57"/>
    <w:rsid w:val="77B17C41"/>
    <w:rsid w:val="77B8387C"/>
    <w:rsid w:val="77CBE3B8"/>
    <w:rsid w:val="77D1431B"/>
    <w:rsid w:val="7806BFE1"/>
    <w:rsid w:val="7857FA25"/>
    <w:rsid w:val="789F8ED8"/>
    <w:rsid w:val="795883C1"/>
    <w:rsid w:val="7A0AEAF9"/>
    <w:rsid w:val="7AA630ED"/>
    <w:rsid w:val="7C3BDF4E"/>
    <w:rsid w:val="7CED5475"/>
    <w:rsid w:val="7D85546F"/>
    <w:rsid w:val="7DED286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9EFB6"/>
  <w15:docId w15:val="{34A35691-8441-4D3F-9C55-A2401AEF00F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hyperlink" Target="http://chenk17rpi.eastus.cloudapp.azure.com/iit/labs/labs.html" TargetMode="External" Id="R32634ce5f8a44c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2026-03-28T15:41:11.0000000Z</dcterms:created>
  <dcterms:modified xsi:type="dcterms:W3CDTF">2026-03-30T23:53:26.2072904Z</dcterms:modified>
  <lastModifiedBy>Chen, Kevin</lastModifiedBy>
</coreProperties>
</file>

<file path=docProps/custom.xml><?xml version="1.0" encoding="utf-8"?>
<Properties xmlns="http://schemas.openxmlformats.org/officeDocument/2006/custom-properties" xmlns:vt="http://schemas.openxmlformats.org/officeDocument/2006/docPropsVTypes"/>
</file>