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6671" w:rsidRPr="004A462B" w:rsidRDefault="00000000" w:rsidP="004A462B">
      <w:pPr>
        <w:widowControl w:val="0"/>
        <w:spacing w:before="39" w:line="360" w:lineRule="auto"/>
        <w:jc w:val="both"/>
        <w:rPr>
          <w:rFonts w:ascii="Open Sans" w:eastAsia="Open Sans" w:hAnsi="Open Sans" w:cs="Open Sans"/>
          <w:sz w:val="28"/>
          <w:szCs w:val="28"/>
        </w:rPr>
      </w:pPr>
      <w:r w:rsidRPr="004A462B">
        <w:rPr>
          <w:rFonts w:ascii="Open Sans" w:eastAsia="Open Sans" w:hAnsi="Open Sans" w:cs="Open Sans"/>
          <w:sz w:val="28"/>
          <w:szCs w:val="28"/>
        </w:rPr>
        <w:t xml:space="preserve">¿Que es un usuario </w:t>
      </w:r>
      <w:proofErr w:type="spellStart"/>
      <w:r w:rsidRPr="004A462B">
        <w:rPr>
          <w:rFonts w:ascii="Open Sans" w:eastAsia="Open Sans" w:hAnsi="Open Sans" w:cs="Open Sans"/>
          <w:sz w:val="28"/>
          <w:szCs w:val="28"/>
        </w:rPr>
        <w:t>root</w:t>
      </w:r>
      <w:proofErr w:type="spellEnd"/>
      <w:r w:rsidRPr="004A462B">
        <w:rPr>
          <w:rFonts w:ascii="Open Sans" w:eastAsia="Open Sans" w:hAnsi="Open Sans" w:cs="Open Sans"/>
          <w:sz w:val="28"/>
          <w:szCs w:val="28"/>
        </w:rPr>
        <w:t xml:space="preserve"> en   Linux? </w:t>
      </w:r>
    </w:p>
    <w:p w14:paraId="00000002" w14:textId="77777777" w:rsidR="00446671" w:rsidRPr="004A462B" w:rsidRDefault="00446671" w:rsidP="004A462B">
      <w:pPr>
        <w:widowControl w:val="0"/>
        <w:spacing w:before="39" w:line="360" w:lineRule="auto"/>
        <w:jc w:val="both"/>
        <w:rPr>
          <w:rFonts w:ascii="Open Sans" w:eastAsia="Open Sans" w:hAnsi="Open Sans" w:cs="Open Sans"/>
          <w:sz w:val="28"/>
          <w:szCs w:val="28"/>
        </w:rPr>
      </w:pPr>
    </w:p>
    <w:p w14:paraId="00000003" w14:textId="77777777" w:rsidR="00446671" w:rsidRPr="004A462B" w:rsidRDefault="00000000" w:rsidP="004A462B">
      <w:pPr>
        <w:widowControl w:val="0"/>
        <w:spacing w:before="39" w:line="360" w:lineRule="auto"/>
        <w:jc w:val="both"/>
        <w:rPr>
          <w:rFonts w:ascii="Roboto" w:eastAsia="Roboto" w:hAnsi="Roboto" w:cs="Roboto"/>
          <w:color w:val="2C2F34"/>
          <w:sz w:val="28"/>
          <w:szCs w:val="28"/>
          <w:highlight w:val="white"/>
        </w:rPr>
      </w:pPr>
      <w:proofErr w:type="spellStart"/>
      <w:r w:rsidRPr="004A462B">
        <w:rPr>
          <w:rFonts w:ascii="Roboto" w:eastAsia="Roboto" w:hAnsi="Roboto" w:cs="Roboto"/>
          <w:color w:val="2C2F34"/>
          <w:sz w:val="28"/>
          <w:szCs w:val="28"/>
          <w:highlight w:val="white"/>
        </w:rPr>
        <w:t>Root</w:t>
      </w:r>
      <w:proofErr w:type="spellEnd"/>
      <w:r w:rsidRPr="004A462B">
        <w:rPr>
          <w:rFonts w:ascii="Roboto" w:eastAsia="Roboto" w:hAnsi="Roboto" w:cs="Roboto"/>
          <w:color w:val="2C2F34"/>
          <w:sz w:val="28"/>
          <w:szCs w:val="28"/>
          <w:highlight w:val="white"/>
        </w:rPr>
        <w:t xml:space="preserve"> es la cuenta de </w:t>
      </w:r>
      <w:proofErr w:type="spellStart"/>
      <w:r w:rsidRPr="004A462B">
        <w:rPr>
          <w:rFonts w:ascii="Roboto" w:eastAsia="Roboto" w:hAnsi="Roboto" w:cs="Roboto"/>
          <w:color w:val="2C2F34"/>
          <w:sz w:val="28"/>
          <w:szCs w:val="28"/>
          <w:highlight w:val="white"/>
        </w:rPr>
        <w:t>superusuario</w:t>
      </w:r>
      <w:proofErr w:type="spellEnd"/>
      <w:r w:rsidRPr="004A462B">
        <w:rPr>
          <w:rFonts w:ascii="Roboto" w:eastAsia="Roboto" w:hAnsi="Roboto" w:cs="Roboto"/>
          <w:color w:val="2C2F34"/>
          <w:sz w:val="28"/>
          <w:szCs w:val="28"/>
          <w:highlight w:val="white"/>
        </w:rPr>
        <w:t xml:space="preserve"> en Unix y Linux. Es una cuenta de usuario para fines administrativos y, por lo general, tiene los derechos de acceso más altos en el sistema. Por lo general, la cuenta de usuario </w:t>
      </w:r>
      <w:proofErr w:type="spellStart"/>
      <w:r w:rsidRPr="004A462B">
        <w:rPr>
          <w:rFonts w:ascii="Roboto" w:eastAsia="Roboto" w:hAnsi="Roboto" w:cs="Roboto"/>
          <w:color w:val="2C2F34"/>
          <w:sz w:val="28"/>
          <w:szCs w:val="28"/>
          <w:highlight w:val="white"/>
        </w:rPr>
        <w:t>root</w:t>
      </w:r>
      <w:proofErr w:type="spellEnd"/>
      <w:r w:rsidRPr="004A462B">
        <w:rPr>
          <w:rFonts w:ascii="Roboto" w:eastAsia="Roboto" w:hAnsi="Roboto" w:cs="Roboto"/>
          <w:color w:val="2C2F34"/>
          <w:sz w:val="28"/>
          <w:szCs w:val="28"/>
          <w:highlight w:val="white"/>
        </w:rPr>
        <w:t xml:space="preserve"> se llama </w:t>
      </w:r>
      <w:proofErr w:type="spellStart"/>
      <w:r w:rsidRPr="004A462B">
        <w:rPr>
          <w:rFonts w:ascii="Roboto" w:eastAsia="Roboto" w:hAnsi="Roboto" w:cs="Roboto"/>
          <w:color w:val="2C2F34"/>
          <w:sz w:val="28"/>
          <w:szCs w:val="28"/>
          <w:highlight w:val="white"/>
        </w:rPr>
        <w:t>root</w:t>
      </w:r>
      <w:proofErr w:type="spellEnd"/>
      <w:r w:rsidRPr="004A462B">
        <w:rPr>
          <w:rFonts w:ascii="Roboto" w:eastAsia="Roboto" w:hAnsi="Roboto" w:cs="Roboto"/>
          <w:color w:val="2C2F34"/>
          <w:sz w:val="28"/>
          <w:szCs w:val="28"/>
          <w:highlight w:val="white"/>
        </w:rPr>
        <w:t>. Sin embargo, en Unix y Linux, cualquier cuenta con ID de usuario 0 es una cuenta raíz, independientemente del nombre.</w:t>
      </w:r>
    </w:p>
    <w:p w14:paraId="00000004" w14:textId="77777777" w:rsidR="00446671" w:rsidRPr="004A462B" w:rsidRDefault="00000000" w:rsidP="004A462B">
      <w:pPr>
        <w:widowControl w:val="0"/>
        <w:spacing w:before="39" w:line="360" w:lineRule="auto"/>
        <w:jc w:val="both"/>
        <w:rPr>
          <w:rFonts w:ascii="Roboto" w:eastAsia="Roboto" w:hAnsi="Roboto" w:cs="Roboto"/>
          <w:color w:val="2C2F34"/>
          <w:sz w:val="28"/>
          <w:szCs w:val="28"/>
          <w:highlight w:val="white"/>
        </w:rPr>
      </w:pPr>
      <w:r w:rsidRPr="004A462B">
        <w:rPr>
          <w:rFonts w:ascii="Roboto" w:eastAsia="Roboto" w:hAnsi="Roboto" w:cs="Roboto"/>
          <w:color w:val="2C2F34"/>
          <w:sz w:val="28"/>
          <w:szCs w:val="28"/>
          <w:highlight w:val="white"/>
        </w:rPr>
        <w:t>Características:</w:t>
      </w:r>
    </w:p>
    <w:p w14:paraId="00000005" w14:textId="77777777" w:rsidR="00446671" w:rsidRPr="004A462B" w:rsidRDefault="00000000" w:rsidP="004A462B">
      <w:pPr>
        <w:widowControl w:val="0"/>
        <w:spacing w:before="39" w:line="360" w:lineRule="auto"/>
        <w:jc w:val="both"/>
        <w:rPr>
          <w:color w:val="161616"/>
          <w:sz w:val="28"/>
          <w:szCs w:val="28"/>
          <w:highlight w:val="white"/>
        </w:rPr>
      </w:pPr>
      <w:r w:rsidRPr="004A462B">
        <w:rPr>
          <w:color w:val="161616"/>
          <w:sz w:val="28"/>
          <w:szCs w:val="28"/>
          <w:highlight w:val="white"/>
        </w:rPr>
        <w:t xml:space="preserve">El usuario </w:t>
      </w:r>
      <w:proofErr w:type="spellStart"/>
      <w:r w:rsidRPr="004A462B">
        <w:rPr>
          <w:color w:val="161616"/>
          <w:sz w:val="28"/>
          <w:szCs w:val="28"/>
          <w:highlight w:val="white"/>
        </w:rPr>
        <w:t>root</w:t>
      </w:r>
      <w:proofErr w:type="spellEnd"/>
      <w:r w:rsidRPr="004A462B">
        <w:rPr>
          <w:color w:val="161616"/>
          <w:sz w:val="28"/>
          <w:szCs w:val="28"/>
          <w:highlight w:val="white"/>
        </w:rPr>
        <w:t xml:space="preserve"> es el único usuario predeterminado que crea el programa de instalación. La contraseña predeterminada es "</w:t>
      </w:r>
      <w:proofErr w:type="spellStart"/>
      <w:r w:rsidRPr="004A462B">
        <w:rPr>
          <w:color w:val="161616"/>
          <w:sz w:val="28"/>
          <w:szCs w:val="28"/>
          <w:highlight w:val="white"/>
        </w:rPr>
        <w:t>root</w:t>
      </w:r>
      <w:proofErr w:type="spellEnd"/>
      <w:r w:rsidRPr="004A462B">
        <w:rPr>
          <w:color w:val="161616"/>
          <w:sz w:val="28"/>
          <w:szCs w:val="28"/>
          <w:highlight w:val="white"/>
        </w:rPr>
        <w:t xml:space="preserve">". </w:t>
      </w:r>
    </w:p>
    <w:p w14:paraId="00000006" w14:textId="77777777" w:rsidR="00446671" w:rsidRPr="004A462B" w:rsidRDefault="00000000" w:rsidP="004A462B">
      <w:pPr>
        <w:widowControl w:val="0"/>
        <w:spacing w:line="360" w:lineRule="auto"/>
        <w:jc w:val="both"/>
        <w:rPr>
          <w:color w:val="161616"/>
          <w:sz w:val="28"/>
          <w:szCs w:val="28"/>
          <w:highlight w:val="white"/>
        </w:rPr>
      </w:pPr>
      <w:r w:rsidRPr="004A462B">
        <w:rPr>
          <w:color w:val="161616"/>
          <w:sz w:val="28"/>
          <w:szCs w:val="28"/>
          <w:highlight w:val="white"/>
        </w:rPr>
        <w:t xml:space="preserve">No consume una licencia de usuario. Independientemente del número de usuarios que hayan iniciado la sesión, siempre puede iniciar la sesión como usuario </w:t>
      </w:r>
      <w:proofErr w:type="spellStart"/>
      <w:r w:rsidRPr="004A462B">
        <w:rPr>
          <w:color w:val="161616"/>
          <w:sz w:val="28"/>
          <w:szCs w:val="28"/>
          <w:highlight w:val="white"/>
        </w:rPr>
        <w:t>root</w:t>
      </w:r>
      <w:proofErr w:type="spellEnd"/>
    </w:p>
    <w:p w14:paraId="00000007" w14:textId="77777777" w:rsidR="00446671" w:rsidRPr="004A462B" w:rsidRDefault="00000000" w:rsidP="004A462B">
      <w:pPr>
        <w:widowControl w:val="0"/>
        <w:spacing w:line="360" w:lineRule="auto"/>
        <w:jc w:val="both"/>
        <w:rPr>
          <w:color w:val="161616"/>
          <w:sz w:val="28"/>
          <w:szCs w:val="28"/>
          <w:highlight w:val="white"/>
        </w:rPr>
      </w:pPr>
      <w:r w:rsidRPr="004A462B">
        <w:rPr>
          <w:color w:val="161616"/>
          <w:sz w:val="28"/>
          <w:szCs w:val="28"/>
          <w:highlight w:val="white"/>
        </w:rPr>
        <w:t xml:space="preserve">El huso horario del usuario </w:t>
      </w:r>
      <w:proofErr w:type="spellStart"/>
      <w:r w:rsidRPr="004A462B">
        <w:rPr>
          <w:color w:val="161616"/>
          <w:sz w:val="28"/>
          <w:szCs w:val="28"/>
          <w:highlight w:val="white"/>
        </w:rPr>
        <w:t>root</w:t>
      </w:r>
      <w:proofErr w:type="spellEnd"/>
      <w:r w:rsidRPr="004A462B">
        <w:rPr>
          <w:color w:val="161616"/>
          <w:sz w:val="28"/>
          <w:szCs w:val="28"/>
          <w:highlight w:val="white"/>
        </w:rPr>
        <w:t xml:space="preserve"> es el huso horario predeterminado de la consola de gestión.</w:t>
      </w:r>
    </w:p>
    <w:p w14:paraId="00000008" w14:textId="77777777" w:rsidR="00446671" w:rsidRPr="004A462B" w:rsidRDefault="00000000" w:rsidP="004A462B">
      <w:pPr>
        <w:widowControl w:val="0"/>
        <w:spacing w:line="360" w:lineRule="auto"/>
        <w:jc w:val="both"/>
        <w:rPr>
          <w:color w:val="161616"/>
          <w:sz w:val="28"/>
          <w:szCs w:val="28"/>
          <w:highlight w:val="white"/>
        </w:rPr>
      </w:pPr>
      <w:r w:rsidRPr="004A462B">
        <w:rPr>
          <w:color w:val="161616"/>
          <w:sz w:val="28"/>
          <w:szCs w:val="28"/>
          <w:highlight w:val="white"/>
        </w:rPr>
        <w:t xml:space="preserve">El usuario </w:t>
      </w:r>
      <w:proofErr w:type="spellStart"/>
      <w:r w:rsidRPr="004A462B">
        <w:rPr>
          <w:color w:val="161616"/>
          <w:sz w:val="28"/>
          <w:szCs w:val="28"/>
          <w:highlight w:val="white"/>
        </w:rPr>
        <w:t>root</w:t>
      </w:r>
      <w:proofErr w:type="spellEnd"/>
      <w:r w:rsidRPr="004A462B">
        <w:rPr>
          <w:color w:val="161616"/>
          <w:sz w:val="28"/>
          <w:szCs w:val="28"/>
          <w:highlight w:val="white"/>
        </w:rPr>
        <w:t xml:space="preserve"> tiene todos los permisos disponibles y puede editar las propiedades de otros usuarios.</w:t>
      </w:r>
    </w:p>
    <w:p w14:paraId="00000009" w14:textId="77777777" w:rsidR="00446671" w:rsidRPr="004A462B" w:rsidRDefault="00000000" w:rsidP="004A462B">
      <w:pPr>
        <w:widowControl w:val="0"/>
        <w:spacing w:line="360" w:lineRule="auto"/>
        <w:jc w:val="both"/>
        <w:rPr>
          <w:color w:val="161616"/>
          <w:sz w:val="28"/>
          <w:szCs w:val="28"/>
          <w:highlight w:val="white"/>
        </w:rPr>
      </w:pPr>
      <w:r w:rsidRPr="004A462B">
        <w:rPr>
          <w:color w:val="161616"/>
          <w:sz w:val="28"/>
          <w:szCs w:val="28"/>
          <w:highlight w:val="white"/>
        </w:rPr>
        <w:t xml:space="preserve">El usuario </w:t>
      </w:r>
      <w:proofErr w:type="spellStart"/>
      <w:r w:rsidRPr="004A462B">
        <w:rPr>
          <w:color w:val="161616"/>
          <w:sz w:val="28"/>
          <w:szCs w:val="28"/>
          <w:highlight w:val="white"/>
        </w:rPr>
        <w:t>root</w:t>
      </w:r>
      <w:proofErr w:type="spellEnd"/>
      <w:r w:rsidRPr="004A462B">
        <w:rPr>
          <w:color w:val="161616"/>
          <w:sz w:val="28"/>
          <w:szCs w:val="28"/>
          <w:highlight w:val="white"/>
        </w:rPr>
        <w:t xml:space="preserve"> es siempre un usuario de prioridad.</w:t>
      </w:r>
    </w:p>
    <w:p w14:paraId="0000000A" w14:textId="77777777" w:rsidR="00446671" w:rsidRPr="004A462B" w:rsidRDefault="00000000" w:rsidP="004A462B">
      <w:pPr>
        <w:widowControl w:val="0"/>
        <w:spacing w:line="360" w:lineRule="auto"/>
        <w:jc w:val="both"/>
        <w:rPr>
          <w:color w:val="161616"/>
          <w:sz w:val="28"/>
          <w:szCs w:val="28"/>
          <w:highlight w:val="white"/>
        </w:rPr>
      </w:pPr>
      <w:r w:rsidRPr="004A462B">
        <w:rPr>
          <w:color w:val="161616"/>
          <w:sz w:val="28"/>
          <w:szCs w:val="28"/>
          <w:highlight w:val="white"/>
        </w:rPr>
        <w:t xml:space="preserve">El usuario </w:t>
      </w:r>
      <w:proofErr w:type="spellStart"/>
      <w:r w:rsidRPr="004A462B">
        <w:rPr>
          <w:color w:val="161616"/>
          <w:sz w:val="28"/>
          <w:szCs w:val="28"/>
          <w:highlight w:val="white"/>
        </w:rPr>
        <w:t>root</w:t>
      </w:r>
      <w:proofErr w:type="spellEnd"/>
      <w:r w:rsidRPr="004A462B">
        <w:rPr>
          <w:color w:val="161616"/>
          <w:sz w:val="28"/>
          <w:szCs w:val="28"/>
          <w:highlight w:val="white"/>
        </w:rPr>
        <w:t xml:space="preserve"> puede cerrar la sesión de usuarios pulsando </w:t>
      </w:r>
      <w:r w:rsidRPr="004A462B">
        <w:rPr>
          <w:b/>
          <w:color w:val="161616"/>
          <w:sz w:val="28"/>
          <w:szCs w:val="28"/>
          <w:highlight w:val="white"/>
        </w:rPr>
        <w:t>Cerrar sesión de usuario</w:t>
      </w:r>
      <w:r w:rsidRPr="004A462B">
        <w:rPr>
          <w:color w:val="161616"/>
          <w:sz w:val="28"/>
          <w:szCs w:val="28"/>
          <w:highlight w:val="white"/>
        </w:rPr>
        <w:t>.</w:t>
      </w:r>
    </w:p>
    <w:p w14:paraId="0000000B" w14:textId="77777777" w:rsidR="00446671" w:rsidRPr="004A462B" w:rsidRDefault="00446671" w:rsidP="004A462B">
      <w:pPr>
        <w:widowControl w:val="0"/>
        <w:spacing w:before="39" w:line="360" w:lineRule="auto"/>
        <w:jc w:val="both"/>
        <w:rPr>
          <w:rFonts w:ascii="Open Sans" w:eastAsia="Open Sans" w:hAnsi="Open Sans" w:cs="Open Sans"/>
          <w:sz w:val="28"/>
          <w:szCs w:val="28"/>
        </w:rPr>
      </w:pPr>
    </w:p>
    <w:p w14:paraId="0000000C" w14:textId="77777777" w:rsidR="00446671" w:rsidRPr="004A462B" w:rsidRDefault="00000000" w:rsidP="004A462B">
      <w:pPr>
        <w:widowControl w:val="0"/>
        <w:spacing w:before="39" w:line="360" w:lineRule="auto"/>
        <w:jc w:val="both"/>
        <w:rPr>
          <w:rFonts w:ascii="Open Sans" w:eastAsia="Open Sans" w:hAnsi="Open Sans" w:cs="Open Sans"/>
          <w:sz w:val="28"/>
          <w:szCs w:val="28"/>
        </w:rPr>
      </w:pPr>
      <w:r w:rsidRPr="004A462B">
        <w:rPr>
          <w:rFonts w:ascii="Open Sans" w:eastAsia="Open Sans" w:hAnsi="Open Sans" w:cs="Open Sans"/>
          <w:sz w:val="28"/>
          <w:szCs w:val="28"/>
        </w:rPr>
        <w:t xml:space="preserve">¿Por qué </w:t>
      </w:r>
      <w:proofErr w:type="spellStart"/>
      <w:r w:rsidRPr="004A462B">
        <w:rPr>
          <w:rFonts w:ascii="Open Sans" w:eastAsia="Open Sans" w:hAnsi="Open Sans" w:cs="Open Sans"/>
          <w:sz w:val="28"/>
          <w:szCs w:val="28"/>
        </w:rPr>
        <w:t>ubuntu</w:t>
      </w:r>
      <w:proofErr w:type="spellEnd"/>
      <w:r w:rsidRPr="004A462B">
        <w:rPr>
          <w:rFonts w:ascii="Open Sans" w:eastAsia="Open Sans" w:hAnsi="Open Sans" w:cs="Open Sans"/>
          <w:sz w:val="28"/>
          <w:szCs w:val="28"/>
        </w:rPr>
        <w:t xml:space="preserve"> no me deja establecer la contraseña durante la instalación? </w:t>
      </w:r>
    </w:p>
    <w:p w14:paraId="0000000D" w14:textId="77777777" w:rsidR="00446671" w:rsidRPr="004A462B" w:rsidRDefault="00446671" w:rsidP="004A462B">
      <w:pPr>
        <w:widowControl w:val="0"/>
        <w:spacing w:before="39" w:line="360" w:lineRule="auto"/>
        <w:jc w:val="both"/>
        <w:rPr>
          <w:rFonts w:ascii="Roboto" w:eastAsia="Roboto" w:hAnsi="Roboto" w:cs="Roboto"/>
          <w:color w:val="2C2F34"/>
          <w:sz w:val="28"/>
          <w:szCs w:val="28"/>
          <w:highlight w:val="white"/>
        </w:rPr>
      </w:pPr>
    </w:p>
    <w:p w14:paraId="0000000E" w14:textId="77777777" w:rsidR="00446671" w:rsidRPr="004A462B" w:rsidRDefault="00000000" w:rsidP="004A462B">
      <w:pPr>
        <w:widowControl w:val="0"/>
        <w:spacing w:before="39" w:line="360" w:lineRule="auto"/>
        <w:jc w:val="both"/>
        <w:rPr>
          <w:rFonts w:ascii="Roboto" w:eastAsia="Roboto" w:hAnsi="Roboto" w:cs="Roboto"/>
          <w:color w:val="2C2F34"/>
          <w:sz w:val="28"/>
          <w:szCs w:val="28"/>
          <w:highlight w:val="white"/>
        </w:rPr>
      </w:pPr>
      <w:r w:rsidRPr="004A462B">
        <w:rPr>
          <w:rFonts w:ascii="Roboto" w:eastAsia="Roboto" w:hAnsi="Roboto" w:cs="Roboto"/>
          <w:color w:val="2C2F34"/>
          <w:sz w:val="28"/>
          <w:szCs w:val="28"/>
          <w:highlight w:val="white"/>
        </w:rPr>
        <w:t>De forma predeterminada, en Ubuntu, la cuenta raíz no tiene una contraseña establecida. El enfoque recomendado es utilizar el comando sudo para ejecutar comandos con privilegios de nivel raíz.</w:t>
      </w:r>
    </w:p>
    <w:p w14:paraId="0000000F" w14:textId="77777777" w:rsidR="00446671" w:rsidRPr="004A462B" w:rsidRDefault="00000000" w:rsidP="004A462B">
      <w:pPr>
        <w:widowControl w:val="0"/>
        <w:spacing w:before="240" w:after="240" w:line="360" w:lineRule="auto"/>
        <w:jc w:val="both"/>
        <w:rPr>
          <w:rFonts w:ascii="Roboto" w:eastAsia="Roboto" w:hAnsi="Roboto" w:cs="Roboto"/>
          <w:color w:val="2C2F34"/>
          <w:sz w:val="28"/>
          <w:szCs w:val="28"/>
          <w:highlight w:val="white"/>
        </w:rPr>
      </w:pPr>
      <w:r w:rsidRPr="004A462B">
        <w:rPr>
          <w:rFonts w:ascii="Roboto" w:eastAsia="Roboto" w:hAnsi="Roboto" w:cs="Roboto"/>
          <w:color w:val="2C2F34"/>
          <w:sz w:val="28"/>
          <w:szCs w:val="28"/>
          <w:highlight w:val="white"/>
        </w:rPr>
        <w:lastRenderedPageBreak/>
        <w:t xml:space="preserve">Como el usuario </w:t>
      </w:r>
      <w:proofErr w:type="spellStart"/>
      <w:r w:rsidRPr="004A462B">
        <w:rPr>
          <w:rFonts w:ascii="Roboto" w:eastAsia="Roboto" w:hAnsi="Roboto" w:cs="Roboto"/>
          <w:color w:val="2C2F34"/>
          <w:sz w:val="28"/>
          <w:szCs w:val="28"/>
          <w:highlight w:val="white"/>
        </w:rPr>
        <w:t>root</w:t>
      </w:r>
      <w:proofErr w:type="spellEnd"/>
      <w:r w:rsidRPr="004A462B">
        <w:rPr>
          <w:rFonts w:ascii="Roboto" w:eastAsia="Roboto" w:hAnsi="Roboto" w:cs="Roboto"/>
          <w:color w:val="2C2F34"/>
          <w:sz w:val="28"/>
          <w:szCs w:val="28"/>
          <w:highlight w:val="white"/>
        </w:rPr>
        <w:t xml:space="preserve"> es muy poderoso, solo se puede acceder a ella luego de instalar el sistema operativo y cambiarle la contraseña deliberadamente, no es una cuenta a la cual deban acceder toda clase de usuario pues con ella se podría romper el funcionamiento normal de la máquina.</w:t>
      </w:r>
    </w:p>
    <w:p w14:paraId="00000010" w14:textId="77777777" w:rsidR="00446671" w:rsidRPr="004A462B" w:rsidRDefault="00446671" w:rsidP="004A462B">
      <w:pPr>
        <w:widowControl w:val="0"/>
        <w:spacing w:before="39" w:line="360" w:lineRule="auto"/>
        <w:jc w:val="both"/>
        <w:rPr>
          <w:rFonts w:ascii="Open Sans" w:eastAsia="Open Sans" w:hAnsi="Open Sans" w:cs="Open Sans"/>
          <w:sz w:val="28"/>
          <w:szCs w:val="28"/>
        </w:rPr>
      </w:pPr>
    </w:p>
    <w:p w14:paraId="00000011" w14:textId="77777777" w:rsidR="00446671" w:rsidRPr="004A462B" w:rsidRDefault="00000000" w:rsidP="004A462B">
      <w:pPr>
        <w:widowControl w:val="0"/>
        <w:spacing w:before="39" w:line="360" w:lineRule="auto"/>
        <w:jc w:val="both"/>
        <w:rPr>
          <w:rFonts w:ascii="Open Sans" w:eastAsia="Open Sans" w:hAnsi="Open Sans" w:cs="Open Sans"/>
          <w:sz w:val="28"/>
          <w:szCs w:val="28"/>
        </w:rPr>
      </w:pPr>
      <w:r w:rsidRPr="004A462B">
        <w:rPr>
          <w:rFonts w:ascii="Open Sans" w:eastAsia="Open Sans" w:hAnsi="Open Sans" w:cs="Open Sans"/>
          <w:sz w:val="28"/>
          <w:szCs w:val="28"/>
        </w:rPr>
        <w:t>¿Cuáles son los procesos típicos de Linux (demonios)?</w:t>
      </w:r>
    </w:p>
    <w:p w14:paraId="00000012" w14:textId="77777777" w:rsidR="00446671" w:rsidRPr="004A462B" w:rsidRDefault="00000000" w:rsidP="004A462B">
      <w:pPr>
        <w:widowControl w:val="0"/>
        <w:spacing w:before="240" w:after="240" w:line="360" w:lineRule="auto"/>
        <w:jc w:val="both"/>
        <w:rPr>
          <w:rFonts w:ascii="Roboto" w:eastAsia="Roboto" w:hAnsi="Roboto" w:cs="Roboto"/>
          <w:sz w:val="28"/>
          <w:szCs w:val="28"/>
        </w:rPr>
      </w:pPr>
      <w:r w:rsidRPr="004A462B">
        <w:rPr>
          <w:rFonts w:ascii="Roboto" w:eastAsia="Roboto" w:hAnsi="Roboto" w:cs="Roboto"/>
          <w:sz w:val="28"/>
          <w:szCs w:val="28"/>
        </w:rPr>
        <w:t xml:space="preserve">El sistema generalmente inicia los demonios durante el arranque, siendo las funciones más comunes de estos las de ofrecer servicios a otros programas, ya sea respondiendo a las peticiones que llegan a través de la red o atendiendo a procesos que se ejecutan en el mismo sistema, así como responder ante cierta actividad del hardware — por ejemplo, </w:t>
      </w:r>
      <w:proofErr w:type="spellStart"/>
      <w:r w:rsidRPr="004A462B">
        <w:rPr>
          <w:rFonts w:ascii="Roboto" w:eastAsia="Roboto" w:hAnsi="Roboto" w:cs="Roboto"/>
          <w:sz w:val="28"/>
          <w:szCs w:val="28"/>
        </w:rPr>
        <w:t>acpid</w:t>
      </w:r>
      <w:proofErr w:type="spellEnd"/>
      <w:r w:rsidRPr="004A462B">
        <w:rPr>
          <w:rFonts w:ascii="Roboto" w:eastAsia="Roboto" w:hAnsi="Roboto" w:cs="Roboto"/>
          <w:sz w:val="28"/>
          <w:szCs w:val="28"/>
        </w:rPr>
        <w:t xml:space="preserve"> maneja el apagado del sistema cuando el usuario pulsa el botón de encendido del equipo—. Algunos demonios sirven para configurar hardware —como es el caso de </w:t>
      </w:r>
      <w:proofErr w:type="spellStart"/>
      <w:r w:rsidRPr="004A462B">
        <w:rPr>
          <w:rFonts w:ascii="Roboto" w:eastAsia="Roboto" w:hAnsi="Roboto" w:cs="Roboto"/>
          <w:sz w:val="28"/>
          <w:szCs w:val="28"/>
        </w:rPr>
        <w:t>udevd</w:t>
      </w:r>
      <w:proofErr w:type="spellEnd"/>
      <w:r w:rsidRPr="004A462B">
        <w:rPr>
          <w:rFonts w:ascii="Roboto" w:eastAsia="Roboto" w:hAnsi="Roboto" w:cs="Roboto"/>
          <w:sz w:val="28"/>
          <w:szCs w:val="28"/>
        </w:rPr>
        <w:t xml:space="preserve"> en algunos sistemas GNU/Linux— ejecutar tareas planificadas —como hace cron— o realizar otras funciones similares.</w:t>
      </w:r>
    </w:p>
    <w:p w14:paraId="00000013" w14:textId="77777777" w:rsidR="00446671" w:rsidRPr="004A462B" w:rsidRDefault="00446671" w:rsidP="004A462B">
      <w:pPr>
        <w:widowControl w:val="0"/>
        <w:spacing w:before="240" w:after="240" w:line="360" w:lineRule="auto"/>
        <w:jc w:val="both"/>
        <w:rPr>
          <w:rFonts w:ascii="Roboto" w:eastAsia="Roboto" w:hAnsi="Roboto" w:cs="Roboto"/>
          <w:sz w:val="28"/>
          <w:szCs w:val="28"/>
        </w:rPr>
      </w:pPr>
    </w:p>
    <w:p w14:paraId="00000014" w14:textId="77777777" w:rsidR="00446671" w:rsidRPr="004A462B" w:rsidRDefault="00000000" w:rsidP="004A462B">
      <w:pPr>
        <w:widowControl w:val="0"/>
        <w:spacing w:before="240" w:after="240" w:line="360" w:lineRule="auto"/>
        <w:jc w:val="both"/>
        <w:rPr>
          <w:rFonts w:ascii="Open Sans" w:eastAsia="Open Sans" w:hAnsi="Open Sans" w:cs="Open Sans"/>
          <w:sz w:val="28"/>
          <w:szCs w:val="28"/>
        </w:rPr>
      </w:pPr>
      <w:r w:rsidRPr="004A462B">
        <w:rPr>
          <w:rFonts w:ascii="Roboto" w:eastAsia="Roboto" w:hAnsi="Roboto" w:cs="Roboto"/>
          <w:sz w:val="28"/>
          <w:szCs w:val="28"/>
        </w:rPr>
        <w:t xml:space="preserve">Demonio es: Un servicio, programa residente o </w:t>
      </w:r>
      <w:proofErr w:type="spellStart"/>
      <w:r w:rsidRPr="004A462B">
        <w:rPr>
          <w:rFonts w:ascii="Roboto" w:eastAsia="Roboto" w:hAnsi="Roboto" w:cs="Roboto"/>
          <w:sz w:val="28"/>
          <w:szCs w:val="28"/>
        </w:rPr>
        <w:t>daemon</w:t>
      </w:r>
      <w:proofErr w:type="spellEnd"/>
      <w:r w:rsidRPr="004A462B">
        <w:rPr>
          <w:rFonts w:ascii="Roboto" w:eastAsia="Roboto" w:hAnsi="Roboto" w:cs="Roboto"/>
          <w:sz w:val="28"/>
          <w:szCs w:val="28"/>
        </w:rPr>
        <w:t xml:space="preserve"> (terminología de Unix, traducido erróneamente como demonio​) es un tipo especial de programa que se ejecuta en segundo plano, en vez de ser controlado directamente por el usuario</w:t>
      </w:r>
      <w:r w:rsidRPr="004A462B">
        <w:rPr>
          <w:rFonts w:ascii="Open Sans" w:eastAsia="Open Sans" w:hAnsi="Open Sans" w:cs="Open Sans"/>
          <w:sz w:val="28"/>
          <w:szCs w:val="28"/>
        </w:rPr>
        <w:t>.</w:t>
      </w:r>
    </w:p>
    <w:p w14:paraId="00000015" w14:textId="77777777" w:rsidR="00446671" w:rsidRPr="004A462B" w:rsidRDefault="00446671" w:rsidP="004A462B">
      <w:pPr>
        <w:widowControl w:val="0"/>
        <w:spacing w:before="39" w:line="360" w:lineRule="auto"/>
        <w:jc w:val="both"/>
        <w:rPr>
          <w:rFonts w:ascii="Open Sans" w:eastAsia="Open Sans" w:hAnsi="Open Sans" w:cs="Open Sans"/>
          <w:sz w:val="28"/>
          <w:szCs w:val="28"/>
        </w:rPr>
      </w:pPr>
    </w:p>
    <w:p w14:paraId="00000016" w14:textId="77777777" w:rsidR="00446671" w:rsidRPr="004A462B" w:rsidRDefault="00000000" w:rsidP="004A462B">
      <w:pPr>
        <w:widowControl w:val="0"/>
        <w:spacing w:before="39" w:line="360" w:lineRule="auto"/>
        <w:jc w:val="both"/>
        <w:rPr>
          <w:rFonts w:ascii="Open Sans" w:eastAsia="Open Sans" w:hAnsi="Open Sans" w:cs="Open Sans"/>
          <w:b/>
          <w:sz w:val="28"/>
          <w:szCs w:val="28"/>
        </w:rPr>
      </w:pPr>
      <w:r w:rsidRPr="004A462B">
        <w:rPr>
          <w:rFonts w:ascii="Open Sans" w:eastAsia="Open Sans" w:hAnsi="Open Sans" w:cs="Open Sans"/>
          <w:sz w:val="28"/>
          <w:szCs w:val="28"/>
        </w:rPr>
        <w:t xml:space="preserve">¿Cómo </w:t>
      </w:r>
      <w:proofErr w:type="gramStart"/>
      <w:r w:rsidRPr="004A462B">
        <w:rPr>
          <w:rFonts w:ascii="Open Sans" w:eastAsia="Open Sans" w:hAnsi="Open Sans" w:cs="Open Sans"/>
          <w:sz w:val="28"/>
          <w:szCs w:val="28"/>
        </w:rPr>
        <w:t>identificarlos?.</w:t>
      </w:r>
      <w:proofErr w:type="gramEnd"/>
      <w:r w:rsidRPr="004A462B">
        <w:rPr>
          <w:rFonts w:ascii="Open Sans" w:eastAsia="Open Sans" w:hAnsi="Open Sans" w:cs="Open Sans"/>
          <w:b/>
          <w:sz w:val="28"/>
          <w:szCs w:val="28"/>
        </w:rPr>
        <w:t xml:space="preserve"> </w:t>
      </w:r>
    </w:p>
    <w:p w14:paraId="00000017" w14:textId="77777777" w:rsidR="00446671" w:rsidRPr="004A462B" w:rsidRDefault="00000000" w:rsidP="004A462B">
      <w:pPr>
        <w:spacing w:before="240" w:after="240"/>
        <w:jc w:val="both"/>
        <w:rPr>
          <w:rFonts w:ascii="Roboto" w:eastAsia="Roboto" w:hAnsi="Roboto" w:cs="Roboto"/>
          <w:sz w:val="28"/>
          <w:szCs w:val="28"/>
        </w:rPr>
      </w:pPr>
      <w:r w:rsidRPr="004A462B">
        <w:rPr>
          <w:rFonts w:ascii="Roboto" w:eastAsia="Roboto" w:hAnsi="Roboto" w:cs="Roboto"/>
          <w:sz w:val="28"/>
          <w:szCs w:val="28"/>
        </w:rPr>
        <w:lastRenderedPageBreak/>
        <w:t xml:space="preserve">Tradicionalmente en sistemas UNIX y derivados los nombres de los </w:t>
      </w:r>
      <w:r w:rsidRPr="004A462B">
        <w:rPr>
          <w:rFonts w:ascii="Roboto" w:eastAsia="Roboto" w:hAnsi="Roboto" w:cs="Roboto"/>
          <w:b/>
          <w:sz w:val="28"/>
          <w:szCs w:val="28"/>
        </w:rPr>
        <w:t>demonios</w:t>
      </w:r>
      <w:r w:rsidRPr="004A462B">
        <w:rPr>
          <w:rFonts w:ascii="Roboto" w:eastAsia="Roboto" w:hAnsi="Roboto" w:cs="Roboto"/>
          <w:sz w:val="28"/>
          <w:szCs w:val="28"/>
        </w:rPr>
        <w:t xml:space="preserve"> terminan con la letra d. Por </w:t>
      </w:r>
      <w:proofErr w:type="gramStart"/>
      <w:r w:rsidRPr="004A462B">
        <w:rPr>
          <w:rFonts w:ascii="Roboto" w:eastAsia="Roboto" w:hAnsi="Roboto" w:cs="Roboto"/>
          <w:sz w:val="28"/>
          <w:szCs w:val="28"/>
        </w:rPr>
        <w:t>ejemplo</w:t>
      </w:r>
      <w:proofErr w:type="gramEnd"/>
      <w:r w:rsidRPr="004A462B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4A462B">
        <w:rPr>
          <w:rFonts w:ascii="Roboto" w:eastAsia="Roboto" w:hAnsi="Roboto" w:cs="Roboto"/>
          <w:sz w:val="28"/>
          <w:szCs w:val="28"/>
        </w:rPr>
        <w:t>syslogd</w:t>
      </w:r>
      <w:proofErr w:type="spellEnd"/>
      <w:r w:rsidRPr="004A462B">
        <w:rPr>
          <w:rFonts w:ascii="Roboto" w:eastAsia="Roboto" w:hAnsi="Roboto" w:cs="Roboto"/>
          <w:sz w:val="28"/>
          <w:szCs w:val="28"/>
        </w:rPr>
        <w:t xml:space="preserve"> es el </w:t>
      </w:r>
      <w:r w:rsidRPr="004A462B">
        <w:rPr>
          <w:rFonts w:ascii="Roboto" w:eastAsia="Roboto" w:hAnsi="Roboto" w:cs="Roboto"/>
          <w:b/>
          <w:sz w:val="28"/>
          <w:szCs w:val="28"/>
        </w:rPr>
        <w:t>demonio</w:t>
      </w:r>
      <w:r w:rsidRPr="004A462B">
        <w:rPr>
          <w:rFonts w:ascii="Roboto" w:eastAsia="Roboto" w:hAnsi="Roboto" w:cs="Roboto"/>
          <w:sz w:val="28"/>
          <w:szCs w:val="28"/>
        </w:rPr>
        <w:t xml:space="preserve"> que implementa el registro de eventos del sistema, mientras que </w:t>
      </w:r>
      <w:proofErr w:type="spellStart"/>
      <w:r w:rsidRPr="004A462B">
        <w:rPr>
          <w:rFonts w:ascii="Roboto" w:eastAsia="Roboto" w:hAnsi="Roboto" w:cs="Roboto"/>
          <w:sz w:val="28"/>
          <w:szCs w:val="28"/>
        </w:rPr>
        <w:t>sshd</w:t>
      </w:r>
      <w:proofErr w:type="spellEnd"/>
      <w:r w:rsidRPr="004A462B">
        <w:rPr>
          <w:rFonts w:ascii="Roboto" w:eastAsia="Roboto" w:hAnsi="Roboto" w:cs="Roboto"/>
          <w:sz w:val="28"/>
          <w:szCs w:val="28"/>
        </w:rPr>
        <w:t xml:space="preserve"> es el que sirve a las conexiones SSH entrantes.</w:t>
      </w:r>
    </w:p>
    <w:p w14:paraId="00000018" w14:textId="77777777" w:rsidR="00446671" w:rsidRDefault="00446671"/>
    <w:sectPr w:rsidR="004466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7658"/>
    <w:multiLevelType w:val="multilevel"/>
    <w:tmpl w:val="ADC87A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2147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671"/>
    <w:rsid w:val="00446671"/>
    <w:rsid w:val="004A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99E83"/>
  <w15:docId w15:val="{AF6B8727-5308-44D9-9853-F96072C6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windzap</cp:lastModifiedBy>
  <cp:revision>2</cp:revision>
  <dcterms:created xsi:type="dcterms:W3CDTF">2022-11-14T12:50:00Z</dcterms:created>
  <dcterms:modified xsi:type="dcterms:W3CDTF">2022-11-14T12:50:00Z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2022-11-14T12:50:56Z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4496ccaf-7178-420c-9a76-647af83c175d</vt:lpwstr>
  </property>
  <property fmtid="{D5CDD505-2E9C-101B-9397-08002B2CF9AE}" pid="7" name="MSIP_Label_defa4170-0d19-0005-0004-bc88714345d2_ActionId">
    <vt:lpwstr>bec209f5-a467-40d4-887e-ef6e5112536e</vt:lpwstr>
  </property>
  <property fmtid="{D5CDD505-2E9C-101B-9397-08002B2CF9AE}" pid="8" name="MSIP_Label_defa4170-0d19-0005-0004-bc88714345d2_ContentBits">
    <vt:lpwstr>0</vt:lpwstr>
  </property>
</Properties>
</file>