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3A9" w:rsidRDefault="000B770E" w:rsidP="000B770E">
      <w:pPr>
        <w:jc w:val="center"/>
        <w:rPr>
          <w:rFonts w:asciiTheme="minorEastAsia" w:hAnsiTheme="minorEastAsia" w:hint="eastAsia"/>
          <w:sz w:val="32"/>
          <w:szCs w:val="32"/>
        </w:rPr>
      </w:pPr>
      <w:r w:rsidRPr="002941ED">
        <w:rPr>
          <w:rFonts w:asciiTheme="minorEastAsia" w:hAnsiTheme="minorEastAsia" w:hint="eastAsia"/>
          <w:sz w:val="32"/>
          <w:szCs w:val="32"/>
        </w:rPr>
        <w:t>ArduinoRobot用户使用手册</w:t>
      </w:r>
    </w:p>
    <w:p w:rsidR="00E60803" w:rsidRDefault="00E6080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Theme="minorEastAsia" w:hAnsiTheme="minorEastAsia"/>
          <w:sz w:val="32"/>
          <w:szCs w:val="32"/>
        </w:rPr>
        <w:fldChar w:fldCharType="begin"/>
      </w:r>
      <w:r>
        <w:rPr>
          <w:rFonts w:asciiTheme="minorEastAsia" w:hAnsiTheme="minorEastAsia"/>
          <w:sz w:val="32"/>
          <w:szCs w:val="32"/>
        </w:rPr>
        <w:instrText xml:space="preserve"> </w:instrText>
      </w:r>
      <w:r>
        <w:rPr>
          <w:rFonts w:asciiTheme="minorEastAsia" w:hAnsiTheme="minorEastAsia" w:hint="eastAsia"/>
          <w:sz w:val="32"/>
          <w:szCs w:val="32"/>
        </w:rPr>
        <w:instrText>TOC \o "1-3" \h \z \u</w:instrText>
      </w:r>
      <w:r>
        <w:rPr>
          <w:rFonts w:asciiTheme="minorEastAsia" w:hAnsiTheme="minorEastAsia"/>
          <w:sz w:val="32"/>
          <w:szCs w:val="32"/>
        </w:rPr>
        <w:instrText xml:space="preserve"> </w:instrText>
      </w:r>
      <w:r>
        <w:rPr>
          <w:rFonts w:asciiTheme="minorEastAsia" w:hAnsiTheme="minorEastAsia"/>
          <w:sz w:val="32"/>
          <w:szCs w:val="32"/>
        </w:rPr>
        <w:fldChar w:fldCharType="separate"/>
      </w:r>
      <w:hyperlink w:anchor="_Toc422152246" w:history="1">
        <w:r w:rsidRPr="00611306">
          <w:rPr>
            <w:rStyle w:val="a6"/>
            <w:noProof/>
          </w:rPr>
          <w:t>1.</w:t>
        </w:r>
        <w:r>
          <w:rPr>
            <w:noProof/>
          </w:rPr>
          <w:tab/>
        </w:r>
        <w:r w:rsidRPr="00611306">
          <w:rPr>
            <w:rStyle w:val="a6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22152247" w:history="1">
        <w:r w:rsidRPr="00611306">
          <w:rPr>
            <w:rStyle w:val="a6"/>
            <w:noProof/>
          </w:rPr>
          <w:t>2.</w:t>
        </w:r>
        <w:r>
          <w:rPr>
            <w:noProof/>
          </w:rPr>
          <w:tab/>
        </w:r>
        <w:r w:rsidRPr="00611306">
          <w:rPr>
            <w:rStyle w:val="a6"/>
            <w:rFonts w:hint="eastAsia"/>
            <w:noProof/>
          </w:rPr>
          <w:t>联系</w:t>
        </w:r>
        <w:r w:rsidRPr="00611306">
          <w:rPr>
            <w:rStyle w:val="a6"/>
            <w:noProof/>
          </w:rPr>
          <w:t>Duinopeak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22152248" w:history="1">
        <w:r w:rsidRPr="00611306">
          <w:rPr>
            <w:rStyle w:val="a6"/>
            <w:noProof/>
          </w:rPr>
          <w:t>3.</w:t>
        </w:r>
        <w:r>
          <w:rPr>
            <w:noProof/>
          </w:rPr>
          <w:tab/>
        </w:r>
        <w:r w:rsidRPr="00611306">
          <w:rPr>
            <w:rStyle w:val="a6"/>
            <w:rFonts w:hint="eastAsia"/>
            <w:noProof/>
          </w:rPr>
          <w:t>安全预警和处理措施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49" w:history="1">
        <w:r w:rsidRPr="00611306">
          <w:rPr>
            <w:rStyle w:val="a6"/>
            <w:noProof/>
          </w:rPr>
          <w:t>4.</w:t>
        </w:r>
        <w:r w:rsidRPr="00611306">
          <w:rPr>
            <w:rStyle w:val="a6"/>
            <w:rFonts w:hint="eastAsia"/>
            <w:noProof/>
          </w:rPr>
          <w:t>开始使用你的</w:t>
        </w:r>
        <w:r w:rsidRPr="00611306">
          <w:rPr>
            <w:rStyle w:val="a6"/>
            <w:noProof/>
          </w:rPr>
          <w:t>ArduinoRobot</w:t>
        </w:r>
        <w:r w:rsidRPr="00611306">
          <w:rPr>
            <w:rStyle w:val="a6"/>
            <w:rFonts w:hint="eastAsia"/>
            <w:noProof/>
          </w:rPr>
          <w:t>机器人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0" w:history="1">
        <w:r w:rsidRPr="00611306">
          <w:rPr>
            <w:rStyle w:val="a6"/>
            <w:noProof/>
          </w:rPr>
          <w:t xml:space="preserve">4.a </w:t>
        </w:r>
        <w:r w:rsidRPr="00611306">
          <w:rPr>
            <w:rStyle w:val="a6"/>
            <w:rFonts w:hint="eastAsia"/>
            <w:noProof/>
          </w:rPr>
          <w:t>你需要什么？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1" w:history="1">
        <w:r w:rsidRPr="00611306">
          <w:rPr>
            <w:rStyle w:val="a6"/>
            <w:noProof/>
          </w:rPr>
          <w:t xml:space="preserve">4.b </w:t>
        </w:r>
        <w:r w:rsidRPr="00611306">
          <w:rPr>
            <w:rStyle w:val="a6"/>
            <w:rFonts w:hint="eastAsia"/>
            <w:noProof/>
          </w:rPr>
          <w:t>给你的</w:t>
        </w:r>
        <w:r w:rsidRPr="00611306">
          <w:rPr>
            <w:rStyle w:val="a6"/>
            <w:noProof/>
          </w:rPr>
          <w:t>ArduinoRobot</w:t>
        </w:r>
        <w:r w:rsidRPr="00611306">
          <w:rPr>
            <w:rStyle w:val="a6"/>
            <w:rFonts w:hint="eastAsia"/>
            <w:noProof/>
          </w:rPr>
          <w:t>上电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2" w:history="1">
        <w:r w:rsidRPr="00611306">
          <w:rPr>
            <w:rStyle w:val="a6"/>
            <w:noProof/>
          </w:rPr>
          <w:t>4.c</w:t>
        </w:r>
        <w:r w:rsidRPr="00611306">
          <w:rPr>
            <w:rStyle w:val="a6"/>
            <w:rFonts w:ascii="Arial" w:hAnsi="Arial" w:cs="Arial" w:hint="eastAsia"/>
            <w:noProof/>
          </w:rPr>
          <w:t>使用预加载演示程序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3" w:history="1">
        <w:r w:rsidRPr="00611306">
          <w:rPr>
            <w:rStyle w:val="a6"/>
            <w:noProof/>
          </w:rPr>
          <w:t xml:space="preserve">4.d </w:t>
        </w:r>
        <w:r w:rsidRPr="00611306">
          <w:rPr>
            <w:rStyle w:val="a6"/>
            <w:rFonts w:hint="eastAsia"/>
            <w:noProof/>
          </w:rPr>
          <w:t>包括配件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54" w:history="1">
        <w:r w:rsidRPr="00611306">
          <w:rPr>
            <w:rStyle w:val="a6"/>
            <w:noProof/>
          </w:rPr>
          <w:t>5.ArduinoRobot</w:t>
        </w:r>
        <w:r w:rsidRPr="00611306">
          <w:rPr>
            <w:rStyle w:val="a6"/>
            <w:rFonts w:hint="eastAsia"/>
            <w:noProof/>
          </w:rPr>
          <w:t>是如何工作的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5" w:history="1">
        <w:r w:rsidRPr="00611306">
          <w:rPr>
            <w:rStyle w:val="a6"/>
            <w:noProof/>
          </w:rPr>
          <w:t xml:space="preserve">5.a </w:t>
        </w:r>
        <w:r w:rsidRPr="00611306">
          <w:rPr>
            <w:rStyle w:val="a6"/>
            <w:rFonts w:hint="eastAsia"/>
            <w:noProof/>
          </w:rPr>
          <w:t>电池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6" w:history="1">
        <w:r w:rsidRPr="00611306">
          <w:rPr>
            <w:rStyle w:val="a6"/>
            <w:noProof/>
          </w:rPr>
          <w:t xml:space="preserve">5.b </w:t>
        </w:r>
        <w:r w:rsidRPr="00611306">
          <w:rPr>
            <w:rStyle w:val="a6"/>
            <w:rFonts w:hint="eastAsia"/>
            <w:noProof/>
          </w:rPr>
          <w:t>电源管理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7" w:history="1">
        <w:r w:rsidRPr="00611306">
          <w:rPr>
            <w:rStyle w:val="a6"/>
            <w:noProof/>
          </w:rPr>
          <w:t xml:space="preserve">5.c </w:t>
        </w:r>
        <w:r w:rsidRPr="00611306">
          <w:rPr>
            <w:rStyle w:val="a6"/>
            <w:rFonts w:hint="eastAsia"/>
            <w:noProof/>
          </w:rPr>
          <w:t>电池和齿轮箱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8" w:history="1">
        <w:r w:rsidRPr="00611306">
          <w:rPr>
            <w:rStyle w:val="a6"/>
            <w:noProof/>
          </w:rPr>
          <w:t xml:space="preserve">5.d </w:t>
        </w:r>
        <w:r w:rsidRPr="00611306">
          <w:rPr>
            <w:rStyle w:val="a6"/>
            <w:rFonts w:hint="eastAsia"/>
            <w:noProof/>
          </w:rPr>
          <w:t>电机电路板和控制电路板的连接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59" w:history="1">
        <w:r w:rsidRPr="00611306">
          <w:rPr>
            <w:rStyle w:val="a6"/>
            <w:noProof/>
          </w:rPr>
          <w:t xml:space="preserve">5.e </w:t>
        </w:r>
        <w:r w:rsidRPr="00611306">
          <w:rPr>
            <w:rStyle w:val="a6"/>
            <w:rFonts w:hint="eastAsia"/>
            <w:noProof/>
          </w:rPr>
          <w:t>控制电路板上的外设和传感器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60" w:history="1">
        <w:r w:rsidRPr="00611306">
          <w:rPr>
            <w:rStyle w:val="a6"/>
            <w:noProof/>
          </w:rPr>
          <w:t>5.f  ArduinoRobot</w:t>
        </w:r>
        <w:r w:rsidRPr="00611306">
          <w:rPr>
            <w:rStyle w:val="a6"/>
            <w:rFonts w:hint="eastAsia"/>
            <w:noProof/>
          </w:rPr>
          <w:t>的总原理图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61" w:history="1">
        <w:r w:rsidRPr="00611306">
          <w:rPr>
            <w:rStyle w:val="a6"/>
            <w:noProof/>
          </w:rPr>
          <w:t>6.</w:t>
        </w:r>
        <w:r w:rsidRPr="00611306">
          <w:rPr>
            <w:rStyle w:val="a6"/>
            <w:rFonts w:hint="eastAsia"/>
            <w:noProof/>
          </w:rPr>
          <w:t>为</w:t>
        </w:r>
        <w:r w:rsidRPr="00611306">
          <w:rPr>
            <w:rStyle w:val="a6"/>
            <w:noProof/>
          </w:rPr>
          <w:t>ArduinoRobot</w:t>
        </w:r>
        <w:r w:rsidRPr="00611306">
          <w:rPr>
            <w:rStyle w:val="a6"/>
            <w:rFonts w:hint="eastAsia"/>
            <w:noProof/>
          </w:rPr>
          <w:t>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62" w:history="1">
        <w:r w:rsidRPr="00611306">
          <w:rPr>
            <w:rStyle w:val="a6"/>
            <w:noProof/>
          </w:rPr>
          <w:t xml:space="preserve">6.a </w:t>
        </w:r>
        <w:r w:rsidRPr="00611306">
          <w:rPr>
            <w:rStyle w:val="a6"/>
            <w:rFonts w:hint="eastAsia"/>
            <w:noProof/>
          </w:rPr>
          <w:t>下载</w:t>
        </w:r>
        <w:r w:rsidRPr="00611306">
          <w:rPr>
            <w:rStyle w:val="a6"/>
            <w:noProof/>
          </w:rPr>
          <w:t>Arduino IDE ,</w:t>
        </w:r>
        <w:r w:rsidRPr="00611306">
          <w:rPr>
            <w:rStyle w:val="a6"/>
            <w:rFonts w:hint="eastAsia"/>
            <w:noProof/>
          </w:rPr>
          <w:t>安装驱动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63" w:history="1">
        <w:r w:rsidRPr="00611306">
          <w:rPr>
            <w:rStyle w:val="a6"/>
            <w:noProof/>
          </w:rPr>
          <w:t xml:space="preserve">6.b  </w:t>
        </w:r>
        <w:r w:rsidRPr="00611306">
          <w:rPr>
            <w:rStyle w:val="a6"/>
            <w:rFonts w:hint="eastAsia"/>
            <w:noProof/>
          </w:rPr>
          <w:t>编译上传一个简单的程序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64" w:history="1">
        <w:r w:rsidRPr="00611306">
          <w:rPr>
            <w:rStyle w:val="a6"/>
            <w:noProof/>
          </w:rPr>
          <w:t>7.</w:t>
        </w:r>
        <w:r w:rsidRPr="00611306">
          <w:rPr>
            <w:rStyle w:val="a6"/>
            <w:rFonts w:hint="eastAsia"/>
            <w:noProof/>
          </w:rPr>
          <w:t>示例项目</w:t>
        </w:r>
        <w:r w:rsidRPr="00611306">
          <w:rPr>
            <w:rStyle w:val="a6"/>
            <w:noProof/>
          </w:rPr>
          <w:t>1</w:t>
        </w:r>
        <w:r w:rsidRPr="00611306">
          <w:rPr>
            <w:rStyle w:val="a6"/>
            <w:rFonts w:hint="eastAsia"/>
            <w:noProof/>
          </w:rPr>
          <w:t>：巡线跟踪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65" w:history="1">
        <w:r w:rsidRPr="00611306">
          <w:rPr>
            <w:rStyle w:val="a6"/>
            <w:noProof/>
          </w:rPr>
          <w:t xml:space="preserve">7.a </w:t>
        </w:r>
        <w:r w:rsidRPr="00611306">
          <w:rPr>
            <w:rStyle w:val="a6"/>
            <w:rFonts w:hint="eastAsia"/>
            <w:noProof/>
          </w:rPr>
          <w:t>关于巡线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66" w:history="1">
        <w:r w:rsidRPr="00611306">
          <w:rPr>
            <w:rStyle w:val="a6"/>
            <w:noProof/>
          </w:rPr>
          <w:t xml:space="preserve">7.b </w:t>
        </w:r>
        <w:r w:rsidRPr="00611306">
          <w:rPr>
            <w:rStyle w:val="a6"/>
            <w:rFonts w:hint="eastAsia"/>
            <w:noProof/>
          </w:rPr>
          <w:t>使用</w:t>
        </w:r>
        <w:r w:rsidRPr="00611306">
          <w:rPr>
            <w:rStyle w:val="a6"/>
            <w:noProof/>
          </w:rPr>
          <w:t>ArduinoRobot</w:t>
        </w:r>
        <w:r w:rsidRPr="00611306">
          <w:rPr>
            <w:rStyle w:val="a6"/>
            <w:rFonts w:hint="eastAsia"/>
            <w:noProof/>
          </w:rPr>
          <w:t>进行简单的巡线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67" w:history="1">
        <w:r w:rsidRPr="00611306">
          <w:rPr>
            <w:rStyle w:val="a6"/>
            <w:noProof/>
          </w:rPr>
          <w:t xml:space="preserve">7.c </w:t>
        </w:r>
        <w:r w:rsidRPr="00611306">
          <w:rPr>
            <w:rStyle w:val="a6"/>
            <w:rFonts w:hint="eastAsia"/>
            <w:noProof/>
          </w:rPr>
          <w:t>使用</w:t>
        </w:r>
        <w:r w:rsidRPr="00611306">
          <w:rPr>
            <w:rStyle w:val="a6"/>
            <w:noProof/>
          </w:rPr>
          <w:t>PID</w:t>
        </w:r>
        <w:r w:rsidRPr="00611306">
          <w:rPr>
            <w:rStyle w:val="a6"/>
            <w:rFonts w:hint="eastAsia"/>
            <w:noProof/>
          </w:rPr>
          <w:t>算法进行高级的巡线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68" w:history="1">
        <w:r w:rsidRPr="00611306">
          <w:rPr>
            <w:rStyle w:val="a6"/>
            <w:noProof/>
          </w:rPr>
          <w:t>8.</w:t>
        </w:r>
        <w:r w:rsidRPr="00611306">
          <w:rPr>
            <w:rStyle w:val="a6"/>
            <w:rFonts w:hint="eastAsia"/>
            <w:noProof/>
          </w:rPr>
          <w:t>示例项目</w:t>
        </w:r>
        <w:r w:rsidRPr="00611306">
          <w:rPr>
            <w:rStyle w:val="a6"/>
            <w:noProof/>
          </w:rPr>
          <w:t>2</w:t>
        </w:r>
        <w:r w:rsidRPr="00611306">
          <w:rPr>
            <w:rStyle w:val="a6"/>
            <w:rFonts w:hint="eastAsia"/>
            <w:noProof/>
          </w:rPr>
          <w:t>：蜂鸣器奏乐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69" w:history="1">
        <w:r w:rsidRPr="00611306">
          <w:rPr>
            <w:rStyle w:val="a6"/>
            <w:noProof/>
          </w:rPr>
          <w:t>8.a</w:t>
        </w:r>
        <w:r w:rsidRPr="00611306">
          <w:rPr>
            <w:rStyle w:val="a6"/>
            <w:rFonts w:hint="eastAsia"/>
            <w:noProof/>
          </w:rPr>
          <w:t>关于蜂鸣器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70" w:history="1">
        <w:r w:rsidRPr="00611306">
          <w:rPr>
            <w:rStyle w:val="a6"/>
            <w:noProof/>
          </w:rPr>
          <w:t>8.b</w:t>
        </w:r>
        <w:r w:rsidRPr="00611306">
          <w:rPr>
            <w:rStyle w:val="a6"/>
            <w:rFonts w:hint="eastAsia"/>
            <w:noProof/>
          </w:rPr>
          <w:t>使用蜂鸣器进行简单的鸣叫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71" w:history="1">
        <w:r w:rsidRPr="00611306">
          <w:rPr>
            <w:rStyle w:val="a6"/>
            <w:noProof/>
          </w:rPr>
          <w:t xml:space="preserve">8.c </w:t>
        </w:r>
        <w:r w:rsidRPr="00611306">
          <w:rPr>
            <w:rStyle w:val="a6"/>
            <w:rFonts w:hint="eastAsia"/>
            <w:noProof/>
          </w:rPr>
          <w:t>使用蜂鸣器进行奏乐。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72" w:history="1">
        <w:r w:rsidRPr="00611306">
          <w:rPr>
            <w:rStyle w:val="a6"/>
            <w:noProof/>
          </w:rPr>
          <w:t>9.</w:t>
        </w:r>
        <w:r w:rsidRPr="00611306">
          <w:rPr>
            <w:rStyle w:val="a6"/>
            <w:rFonts w:hint="eastAsia"/>
            <w:noProof/>
          </w:rPr>
          <w:t>示例项目</w:t>
        </w:r>
        <w:r w:rsidRPr="00611306">
          <w:rPr>
            <w:rStyle w:val="a6"/>
            <w:noProof/>
          </w:rPr>
          <w:t>3</w:t>
        </w:r>
        <w:r w:rsidRPr="00611306">
          <w:rPr>
            <w:rStyle w:val="a6"/>
            <w:rFonts w:hint="eastAsia"/>
            <w:noProof/>
          </w:rPr>
          <w:t>：</w:t>
        </w:r>
        <w:r w:rsidRPr="00611306">
          <w:rPr>
            <w:rStyle w:val="a6"/>
            <w:noProof/>
          </w:rPr>
          <w:t>TFT LCD</w:t>
        </w:r>
        <w:r w:rsidRPr="00611306">
          <w:rPr>
            <w:rStyle w:val="a6"/>
            <w:rFonts w:ascii="Tahoma" w:hAnsi="Tahoma" w:cs="Tahoma"/>
            <w:noProof/>
          </w:rPr>
          <w:t> </w:t>
        </w:r>
        <w:r w:rsidRPr="00611306">
          <w:rPr>
            <w:rStyle w:val="a6"/>
            <w:rFonts w:ascii="Tahoma" w:hAnsi="Tahoma" w:cs="Tahoma" w:hint="eastAsia"/>
            <w:noProof/>
          </w:rPr>
          <w:t>显示文字和图像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73" w:history="1">
        <w:r w:rsidRPr="00611306">
          <w:rPr>
            <w:rStyle w:val="a6"/>
            <w:noProof/>
          </w:rPr>
          <w:t xml:space="preserve">9.a  1.8 </w:t>
        </w:r>
        <w:r w:rsidRPr="00611306">
          <w:rPr>
            <w:rStyle w:val="a6"/>
            <w:rFonts w:hint="eastAsia"/>
            <w:noProof/>
          </w:rPr>
          <w:t>寸</w:t>
        </w:r>
        <w:r w:rsidRPr="00611306">
          <w:rPr>
            <w:rStyle w:val="a6"/>
            <w:noProof/>
          </w:rPr>
          <w:t>TFT LCD</w:t>
        </w:r>
        <w:r w:rsidRPr="00611306">
          <w:rPr>
            <w:rStyle w:val="a6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74" w:history="1">
        <w:r w:rsidRPr="00611306">
          <w:rPr>
            <w:rStyle w:val="a6"/>
            <w:noProof/>
          </w:rPr>
          <w:t xml:space="preserve">9.b  </w:t>
        </w:r>
        <w:r w:rsidRPr="00611306">
          <w:rPr>
            <w:rStyle w:val="a6"/>
            <w:rFonts w:hint="eastAsia"/>
            <w:noProof/>
          </w:rPr>
          <w:t>显示多彩文字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75" w:history="1">
        <w:r w:rsidRPr="00611306">
          <w:rPr>
            <w:rStyle w:val="a6"/>
            <w:noProof/>
          </w:rPr>
          <w:t xml:space="preserve">9.c   </w:t>
        </w:r>
        <w:r w:rsidRPr="00611306">
          <w:rPr>
            <w:rStyle w:val="a6"/>
            <w:rFonts w:hint="eastAsia"/>
            <w:noProof/>
          </w:rPr>
          <w:t>画彩色图形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76" w:history="1">
        <w:r w:rsidRPr="00611306">
          <w:rPr>
            <w:rStyle w:val="a6"/>
            <w:noProof/>
          </w:rPr>
          <w:t xml:space="preserve">9.d   </w:t>
        </w:r>
        <w:r w:rsidRPr="00611306">
          <w:rPr>
            <w:rStyle w:val="a6"/>
            <w:rFonts w:hint="eastAsia"/>
            <w:noProof/>
          </w:rPr>
          <w:t>显示</w:t>
        </w:r>
        <w:r w:rsidRPr="00611306">
          <w:rPr>
            <w:rStyle w:val="a6"/>
            <w:noProof/>
          </w:rPr>
          <w:t>SD</w:t>
        </w:r>
        <w:r w:rsidRPr="00611306">
          <w:rPr>
            <w:rStyle w:val="a6"/>
            <w:rFonts w:hint="eastAsia"/>
            <w:noProof/>
          </w:rPr>
          <w:t>卡图片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77" w:history="1">
        <w:r w:rsidRPr="00611306">
          <w:rPr>
            <w:rStyle w:val="a6"/>
            <w:noProof/>
          </w:rPr>
          <w:t>10.</w:t>
        </w:r>
        <w:r w:rsidRPr="00611306">
          <w:rPr>
            <w:rStyle w:val="a6"/>
            <w:rFonts w:hint="eastAsia"/>
            <w:noProof/>
          </w:rPr>
          <w:t>示例项目</w:t>
        </w:r>
        <w:r w:rsidRPr="00611306">
          <w:rPr>
            <w:rStyle w:val="a6"/>
            <w:noProof/>
          </w:rPr>
          <w:t>4</w:t>
        </w:r>
        <w:r w:rsidRPr="00611306">
          <w:rPr>
            <w:rStyle w:val="a6"/>
            <w:rFonts w:hint="eastAsia"/>
            <w:noProof/>
          </w:rPr>
          <w:t>：五个按键的使用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78" w:history="1">
        <w:r w:rsidRPr="00611306">
          <w:rPr>
            <w:rStyle w:val="a6"/>
            <w:noProof/>
          </w:rPr>
          <w:t xml:space="preserve">10.a </w:t>
        </w:r>
        <w:r w:rsidRPr="00611306">
          <w:rPr>
            <w:rStyle w:val="a6"/>
            <w:rFonts w:hint="eastAsia"/>
            <w:noProof/>
          </w:rPr>
          <w:t>按键原理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79" w:history="1">
        <w:r w:rsidRPr="00611306">
          <w:rPr>
            <w:rStyle w:val="a6"/>
            <w:noProof/>
          </w:rPr>
          <w:t xml:space="preserve">10.b </w:t>
        </w:r>
        <w:r w:rsidRPr="00611306">
          <w:rPr>
            <w:rStyle w:val="a6"/>
            <w:rFonts w:hint="eastAsia"/>
            <w:noProof/>
          </w:rPr>
          <w:t>按键读取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80" w:history="1">
        <w:r w:rsidRPr="00611306">
          <w:rPr>
            <w:rStyle w:val="a6"/>
            <w:noProof/>
          </w:rPr>
          <w:t xml:space="preserve">10.c </w:t>
        </w:r>
        <w:r w:rsidRPr="00611306">
          <w:rPr>
            <w:rStyle w:val="a6"/>
            <w:rFonts w:hint="eastAsia"/>
            <w:noProof/>
          </w:rPr>
          <w:t>结合</w:t>
        </w:r>
        <w:r w:rsidRPr="00611306">
          <w:rPr>
            <w:rStyle w:val="a6"/>
            <w:noProof/>
          </w:rPr>
          <w:t>TFTLCD</w:t>
        </w:r>
        <w:r w:rsidRPr="00611306">
          <w:rPr>
            <w:rStyle w:val="a6"/>
            <w:rFonts w:hint="eastAsia"/>
            <w:noProof/>
          </w:rPr>
          <w:t>制作可选命令菜单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81" w:history="1">
        <w:r w:rsidRPr="00611306">
          <w:rPr>
            <w:rStyle w:val="a6"/>
            <w:noProof/>
          </w:rPr>
          <w:t>11.</w:t>
        </w:r>
        <w:r w:rsidRPr="00611306">
          <w:rPr>
            <w:rStyle w:val="a6"/>
            <w:rFonts w:hint="eastAsia"/>
            <w:noProof/>
          </w:rPr>
          <w:t>示例项目</w:t>
        </w:r>
        <w:r w:rsidRPr="00611306">
          <w:rPr>
            <w:rStyle w:val="a6"/>
            <w:noProof/>
          </w:rPr>
          <w:t>5</w:t>
        </w:r>
        <w:r w:rsidRPr="00611306">
          <w:rPr>
            <w:rStyle w:val="a6"/>
            <w:rFonts w:hint="eastAsia"/>
            <w:noProof/>
          </w:rPr>
          <w:t>：旋钮电位器的使用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82" w:history="1">
        <w:r w:rsidRPr="00611306">
          <w:rPr>
            <w:rStyle w:val="a6"/>
            <w:noProof/>
          </w:rPr>
          <w:t xml:space="preserve">11.a </w:t>
        </w:r>
        <w:r w:rsidRPr="00611306">
          <w:rPr>
            <w:rStyle w:val="a6"/>
            <w:rFonts w:hint="eastAsia"/>
            <w:noProof/>
          </w:rPr>
          <w:t>旋钮电位器介绍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83" w:history="1">
        <w:r w:rsidRPr="00611306">
          <w:rPr>
            <w:rStyle w:val="a6"/>
            <w:noProof/>
          </w:rPr>
          <w:t xml:space="preserve">11.b </w:t>
        </w:r>
        <w:r w:rsidRPr="00611306">
          <w:rPr>
            <w:rStyle w:val="a6"/>
            <w:rFonts w:hint="eastAsia"/>
            <w:noProof/>
          </w:rPr>
          <w:t>旋钮电位器读取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84" w:history="1">
        <w:r w:rsidRPr="00611306">
          <w:rPr>
            <w:rStyle w:val="a6"/>
            <w:noProof/>
          </w:rPr>
          <w:t xml:space="preserve">11.c </w:t>
        </w:r>
        <w:r w:rsidRPr="00611306">
          <w:rPr>
            <w:rStyle w:val="a6"/>
            <w:rFonts w:hint="eastAsia"/>
            <w:noProof/>
          </w:rPr>
          <w:t>使用电位器进行进行电机校准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85" w:history="1">
        <w:r w:rsidRPr="00611306">
          <w:rPr>
            <w:rStyle w:val="a6"/>
            <w:noProof/>
          </w:rPr>
          <w:t xml:space="preserve">11.d </w:t>
        </w:r>
        <w:r w:rsidRPr="00611306">
          <w:rPr>
            <w:rStyle w:val="a6"/>
            <w:rFonts w:hint="eastAsia"/>
            <w:noProof/>
          </w:rPr>
          <w:t>使用电位器，按键，</w:t>
        </w:r>
        <w:r w:rsidRPr="00611306">
          <w:rPr>
            <w:rStyle w:val="a6"/>
            <w:noProof/>
          </w:rPr>
          <w:t>TFT</w:t>
        </w:r>
        <w:r w:rsidRPr="00611306">
          <w:rPr>
            <w:rStyle w:val="a6"/>
            <w:rFonts w:hint="eastAsia"/>
            <w:noProof/>
          </w:rPr>
          <w:t>进行名字输入保存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86" w:history="1">
        <w:r w:rsidRPr="00611306">
          <w:rPr>
            <w:rStyle w:val="a6"/>
            <w:noProof/>
          </w:rPr>
          <w:t>12.</w:t>
        </w:r>
        <w:r w:rsidRPr="00611306">
          <w:rPr>
            <w:rStyle w:val="a6"/>
            <w:rFonts w:hint="eastAsia"/>
            <w:noProof/>
          </w:rPr>
          <w:t>示例项目</w:t>
        </w:r>
        <w:r w:rsidRPr="00611306">
          <w:rPr>
            <w:rStyle w:val="a6"/>
            <w:noProof/>
          </w:rPr>
          <w:t>6</w:t>
        </w:r>
        <w:r w:rsidRPr="00611306">
          <w:rPr>
            <w:rStyle w:val="a6"/>
            <w:rFonts w:hint="eastAsia"/>
            <w:noProof/>
          </w:rPr>
          <w:t>：电子罗盘的使用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87" w:history="1">
        <w:r w:rsidRPr="00611306">
          <w:rPr>
            <w:rStyle w:val="a6"/>
            <w:noProof/>
          </w:rPr>
          <w:t xml:space="preserve">12.a </w:t>
        </w:r>
        <w:r w:rsidRPr="00611306">
          <w:rPr>
            <w:rStyle w:val="a6"/>
            <w:rFonts w:hint="eastAsia"/>
            <w:noProof/>
          </w:rPr>
          <w:t>电子罗盘的介绍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88" w:history="1">
        <w:r w:rsidRPr="00611306">
          <w:rPr>
            <w:rStyle w:val="a6"/>
            <w:noProof/>
          </w:rPr>
          <w:t xml:space="preserve">12.b </w:t>
        </w:r>
        <w:r w:rsidRPr="00611306">
          <w:rPr>
            <w:rStyle w:val="a6"/>
            <w:rFonts w:hint="eastAsia"/>
            <w:noProof/>
          </w:rPr>
          <w:t>电子罗盘的数据读取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89" w:history="1">
        <w:r w:rsidRPr="00611306">
          <w:rPr>
            <w:rStyle w:val="a6"/>
            <w:noProof/>
          </w:rPr>
          <w:t xml:space="preserve">12.c  </w:t>
        </w:r>
        <w:r w:rsidRPr="00611306">
          <w:rPr>
            <w:rStyle w:val="a6"/>
            <w:rFonts w:hint="eastAsia"/>
            <w:noProof/>
          </w:rPr>
          <w:t>电子罗盘校准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90" w:history="1">
        <w:r w:rsidRPr="00611306">
          <w:rPr>
            <w:rStyle w:val="a6"/>
            <w:noProof/>
          </w:rPr>
          <w:t xml:space="preserve">12.d  </w:t>
        </w:r>
        <w:r w:rsidRPr="00611306">
          <w:rPr>
            <w:rStyle w:val="a6"/>
            <w:rFonts w:hint="eastAsia"/>
            <w:noProof/>
          </w:rPr>
          <w:t>使用电子罗盘控制</w:t>
        </w:r>
        <w:r w:rsidRPr="00611306">
          <w:rPr>
            <w:rStyle w:val="a6"/>
            <w:noProof/>
          </w:rPr>
          <w:t>ArduinoRobot</w:t>
        </w:r>
        <w:r w:rsidRPr="00611306">
          <w:rPr>
            <w:rStyle w:val="a6"/>
            <w:rFonts w:hint="eastAsia"/>
            <w:noProof/>
          </w:rPr>
          <w:t>角度控制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91" w:history="1">
        <w:r w:rsidRPr="00611306">
          <w:rPr>
            <w:rStyle w:val="a6"/>
            <w:noProof/>
          </w:rPr>
          <w:t>13.</w:t>
        </w:r>
        <w:r w:rsidRPr="00611306">
          <w:rPr>
            <w:rStyle w:val="a6"/>
            <w:rFonts w:hint="eastAsia"/>
            <w:noProof/>
          </w:rPr>
          <w:t>示例项目</w:t>
        </w:r>
        <w:r w:rsidRPr="00611306">
          <w:rPr>
            <w:rStyle w:val="a6"/>
            <w:noProof/>
          </w:rPr>
          <w:t>7</w:t>
        </w:r>
        <w:r w:rsidRPr="00611306">
          <w:rPr>
            <w:rStyle w:val="a6"/>
            <w:rFonts w:hint="eastAsia"/>
            <w:noProof/>
          </w:rPr>
          <w:t>：红外遥控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92" w:history="1">
        <w:r w:rsidRPr="00611306">
          <w:rPr>
            <w:rStyle w:val="a6"/>
            <w:noProof/>
          </w:rPr>
          <w:t xml:space="preserve">13.a </w:t>
        </w:r>
        <w:r w:rsidRPr="00611306">
          <w:rPr>
            <w:rStyle w:val="a6"/>
            <w:rFonts w:hint="eastAsia"/>
            <w:noProof/>
          </w:rPr>
          <w:t>红外原理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93" w:history="1">
        <w:r w:rsidRPr="00611306">
          <w:rPr>
            <w:rStyle w:val="a6"/>
            <w:noProof/>
          </w:rPr>
          <w:t xml:space="preserve">13.b </w:t>
        </w:r>
        <w:r w:rsidRPr="00611306">
          <w:rPr>
            <w:rStyle w:val="a6"/>
            <w:rFonts w:hint="eastAsia"/>
            <w:noProof/>
          </w:rPr>
          <w:t>红外接收库的使用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20"/>
        <w:tabs>
          <w:tab w:val="right" w:leader="dot" w:pos="8296"/>
        </w:tabs>
        <w:rPr>
          <w:noProof/>
        </w:rPr>
      </w:pPr>
      <w:hyperlink w:anchor="_Toc422152294" w:history="1">
        <w:r w:rsidRPr="00611306">
          <w:rPr>
            <w:rStyle w:val="a6"/>
            <w:noProof/>
          </w:rPr>
          <w:t xml:space="preserve">13.c </w:t>
        </w:r>
        <w:r w:rsidRPr="00611306">
          <w:rPr>
            <w:rStyle w:val="a6"/>
            <w:rFonts w:hint="eastAsia"/>
            <w:noProof/>
          </w:rPr>
          <w:t>红外遥控器控制我们的</w:t>
        </w:r>
        <w:r w:rsidRPr="00611306">
          <w:rPr>
            <w:rStyle w:val="a6"/>
            <w:noProof/>
          </w:rPr>
          <w:t>ArduinoRobot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95" w:history="1">
        <w:r w:rsidRPr="00611306">
          <w:rPr>
            <w:rStyle w:val="a6"/>
            <w:noProof/>
          </w:rPr>
          <w:t>14.</w:t>
        </w:r>
        <w:r w:rsidRPr="00611306">
          <w:rPr>
            <w:rStyle w:val="a6"/>
            <w:rFonts w:hint="eastAsia"/>
            <w:noProof/>
          </w:rPr>
          <w:t>引脚分配表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  <w:r w:rsidR="005B33A9">
        <w:rPr>
          <w:rStyle w:val="a6"/>
          <w:rFonts w:hint="eastAsia"/>
          <w:noProof/>
        </w:rPr>
        <w:t xml:space="preserve">  </w:t>
      </w:r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96" w:history="1">
        <w:r w:rsidRPr="00611306">
          <w:rPr>
            <w:rStyle w:val="a6"/>
            <w:noProof/>
          </w:rPr>
          <w:t>15.</w:t>
        </w:r>
        <w:r w:rsidRPr="00611306">
          <w:rPr>
            <w:rStyle w:val="a6"/>
            <w:rFonts w:hint="eastAsia"/>
            <w:noProof/>
          </w:rPr>
          <w:t>扩展信息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803" w:rsidRDefault="00E60803">
      <w:pPr>
        <w:pStyle w:val="10"/>
        <w:tabs>
          <w:tab w:val="right" w:leader="dot" w:pos="8296"/>
        </w:tabs>
        <w:rPr>
          <w:noProof/>
        </w:rPr>
      </w:pPr>
      <w:hyperlink w:anchor="_Toc422152297" w:history="1">
        <w:r w:rsidRPr="00611306">
          <w:rPr>
            <w:rStyle w:val="a6"/>
            <w:noProof/>
          </w:rPr>
          <w:t>16.</w:t>
        </w:r>
        <w:r w:rsidRPr="00611306">
          <w:rPr>
            <w:rStyle w:val="a6"/>
            <w:rFonts w:hint="eastAsia"/>
            <w:noProof/>
          </w:rPr>
          <w:t>相关资源链接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_Toc422152297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41ED" w:rsidRDefault="00E60803" w:rsidP="000B770E">
      <w:pPr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fldChar w:fldCharType="end"/>
      </w:r>
    </w:p>
    <w:p w:rsidR="005B33A9" w:rsidRPr="002941ED" w:rsidRDefault="005B33A9" w:rsidP="000B770E">
      <w:pPr>
        <w:jc w:val="center"/>
        <w:rPr>
          <w:rFonts w:asciiTheme="minorEastAsia" w:hAnsiTheme="minorEastAsia" w:hint="eastAsia"/>
          <w:sz w:val="32"/>
          <w:szCs w:val="32"/>
        </w:rPr>
      </w:pPr>
    </w:p>
    <w:p w:rsidR="000B770E" w:rsidRDefault="000B770E" w:rsidP="000B770E">
      <w:pPr>
        <w:pStyle w:val="1"/>
        <w:numPr>
          <w:ilvl w:val="0"/>
          <w:numId w:val="1"/>
        </w:numPr>
        <w:rPr>
          <w:rFonts w:hint="eastAsia"/>
        </w:rPr>
      </w:pPr>
      <w:bookmarkStart w:id="0" w:name="_Toc422152246"/>
      <w:r>
        <w:rPr>
          <w:rFonts w:hint="eastAsia"/>
        </w:rPr>
        <w:t>总体介绍</w:t>
      </w:r>
      <w:bookmarkEnd w:id="0"/>
    </w:p>
    <w:p w:rsidR="000B770E" w:rsidRPr="002C2709" w:rsidRDefault="000B770E" w:rsidP="002C270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C2709">
        <w:rPr>
          <w:rFonts w:asciiTheme="minorEastAsia" w:hAnsiTheme="minorEastAsia" w:hint="eastAsia"/>
          <w:sz w:val="24"/>
          <w:szCs w:val="24"/>
        </w:rPr>
        <w:t>ArduinoRobot是Arduino官方第一个有轮子的机器人。它拥有两块主控</w:t>
      </w:r>
      <w:r w:rsidR="00FF34A2" w:rsidRPr="002C2709">
        <w:rPr>
          <w:rFonts w:asciiTheme="minorEastAsia" w:hAnsiTheme="minorEastAsia" w:hint="eastAsia"/>
          <w:sz w:val="24"/>
          <w:szCs w:val="24"/>
        </w:rPr>
        <w:t>电路</w:t>
      </w:r>
      <w:r w:rsidRPr="002C2709">
        <w:rPr>
          <w:rFonts w:asciiTheme="minorEastAsia" w:hAnsiTheme="minorEastAsia" w:hint="eastAsia"/>
          <w:sz w:val="24"/>
          <w:szCs w:val="24"/>
        </w:rPr>
        <w:t>板，每个主控</w:t>
      </w:r>
      <w:r w:rsidR="00FF34A2" w:rsidRPr="002C2709">
        <w:rPr>
          <w:rFonts w:asciiTheme="minorEastAsia" w:hAnsiTheme="minorEastAsia" w:hint="eastAsia"/>
          <w:sz w:val="24"/>
          <w:szCs w:val="24"/>
        </w:rPr>
        <w:t>电路</w:t>
      </w:r>
      <w:r w:rsidRPr="002C2709">
        <w:rPr>
          <w:rFonts w:asciiTheme="minorEastAsia" w:hAnsiTheme="minorEastAsia" w:hint="eastAsia"/>
          <w:sz w:val="24"/>
          <w:szCs w:val="24"/>
        </w:rPr>
        <w:t>板上有一个处理器；最底下层是电机板，用来控制电机；接着第二层是控制</w:t>
      </w:r>
      <w:r w:rsidR="00FF34A2" w:rsidRPr="002C2709">
        <w:rPr>
          <w:rFonts w:asciiTheme="minorEastAsia" w:hAnsiTheme="minorEastAsia" w:hint="eastAsia"/>
          <w:sz w:val="24"/>
          <w:szCs w:val="24"/>
        </w:rPr>
        <w:t>电路</w:t>
      </w:r>
      <w:r w:rsidRPr="002C2709">
        <w:rPr>
          <w:rFonts w:asciiTheme="minorEastAsia" w:hAnsiTheme="minorEastAsia" w:hint="eastAsia"/>
          <w:sz w:val="24"/>
          <w:szCs w:val="24"/>
        </w:rPr>
        <w:t>板，用来读取传感器和决定如何实现控制。每块板都是一个完整的可使用Arduino IDE编程的Arduino电路板。</w:t>
      </w:r>
    </w:p>
    <w:p w:rsidR="00E974D2" w:rsidRPr="002C2709" w:rsidRDefault="00FF34A2" w:rsidP="00FF34A2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C2709">
        <w:rPr>
          <w:rFonts w:asciiTheme="minorEastAsia" w:hAnsiTheme="minorEastAsia" w:hint="eastAsia"/>
          <w:sz w:val="24"/>
          <w:szCs w:val="24"/>
        </w:rPr>
        <w:t>电机电路板和控制电路</w:t>
      </w:r>
      <w:r w:rsidR="00E974D2" w:rsidRPr="002C2709">
        <w:rPr>
          <w:rFonts w:asciiTheme="minorEastAsia" w:hAnsiTheme="minorEastAsia" w:hint="eastAsia"/>
          <w:sz w:val="24"/>
          <w:szCs w:val="24"/>
        </w:rPr>
        <w:t>板</w:t>
      </w:r>
      <w:r w:rsidRPr="002C2709">
        <w:rPr>
          <w:rFonts w:asciiTheme="minorEastAsia" w:hAnsiTheme="minorEastAsia" w:hint="eastAsia"/>
          <w:sz w:val="24"/>
          <w:szCs w:val="24"/>
        </w:rPr>
        <w:t>的主控都是基于ATmega32u4.ArduinoRobot把它的大部分引脚映射到电路板上的传感器和执行器。</w:t>
      </w:r>
    </w:p>
    <w:p w:rsidR="00FF34A2" w:rsidRPr="002C2709" w:rsidRDefault="00FF34A2" w:rsidP="00FF34A2">
      <w:pPr>
        <w:ind w:firstLine="420"/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</w:pPr>
      <w:r w:rsidRPr="002C2709">
        <w:rPr>
          <w:rFonts w:asciiTheme="minorEastAsia" w:hAnsiTheme="minorEastAsia" w:hint="eastAsia"/>
          <w:sz w:val="24"/>
          <w:szCs w:val="24"/>
        </w:rPr>
        <w:t>为ArduinoRobot编程类似于A</w:t>
      </w:r>
      <w:r w:rsidRPr="002C2709">
        <w:rPr>
          <w:rFonts w:asciiTheme="minorEastAsia" w:hAnsiTheme="minorEastAsia"/>
          <w:color w:val="4F4E4E"/>
          <w:sz w:val="24"/>
          <w:szCs w:val="24"/>
          <w:shd w:val="clear" w:color="auto" w:fill="FFFFFF"/>
        </w:rPr>
        <w:t>rduino Leonardo</w:t>
      </w:r>
      <w:r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主控板的编程。它们的处理器都有内置的USB</w:t>
      </w:r>
      <w:r w:rsidR="00802D46"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通信，从而不再需要使用</w:t>
      </w:r>
      <w:r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专门的USB</w:t>
      </w:r>
      <w:r w:rsidR="00802D46"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通信芯片。</w:t>
      </w:r>
      <w:r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使得ArduinoRobot连接电脑后可以作为一个虚拟串行COM端口。</w:t>
      </w:r>
    </w:p>
    <w:p w:rsidR="00AE6B23" w:rsidRDefault="00FF34A2" w:rsidP="00FF34A2">
      <w:pPr>
        <w:ind w:firstLine="420"/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</w:pPr>
      <w:r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就像其他的Arduino系列产品一样，它的硬件，软件和相关文档都是免费和开源的。</w:t>
      </w:r>
      <w:r w:rsidR="00802D46"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这意味着你可以确切的学习到它是如何制作出来的，并且可以运用它作为设计属于你自己的机器人的一个</w:t>
      </w:r>
      <w:r w:rsidR="00175493"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良好开端</w:t>
      </w:r>
      <w:r w:rsidR="00802D46"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。</w:t>
      </w:r>
      <w:r w:rsidR="00175493"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ArduinoRobot是来自一个国际团队为寻求如何科学并且有趣的学习机器人，同心协力制作出来的。</w:t>
      </w:r>
    </w:p>
    <w:p w:rsidR="00FF34A2" w:rsidRDefault="00AE6B23" w:rsidP="00FF34A2">
      <w:pPr>
        <w:ind w:firstLine="420"/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但是官方在给出部分原理图学习程序后，由于种种原因，没有进行更加深入的研究和推广，让不少Arduino爱好者</w:t>
      </w:r>
      <w:r w:rsidR="000D0400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叹息不已</w:t>
      </w:r>
      <w:r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，另外其昂贵的原装价格让大部分爱好者望而却步；Duinopeak团队本着服务开源硬件和</w:t>
      </w:r>
      <w:r w:rsidR="000D0400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为创客、发明家提供创造平台</w:t>
      </w:r>
      <w:r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的原则，</w:t>
      </w:r>
      <w:r w:rsidR="000D0400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花费大量时间重新编辑修改官方原理图和程序，终于做出兼容官方原版的</w:t>
      </w:r>
      <w:r w:rsidR="00175493"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ArduinoRobot</w:t>
      </w:r>
      <w:r w:rsidR="000D0400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;另外我们还专门为此编辑了大量的学习相关文档，相信通过学习ArduinoRobot，你将受益匪浅；ArduinoRobot</w:t>
      </w:r>
      <w:r w:rsidR="00175493" w:rsidRPr="002C2709"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  <w:t>已经整装待发，让我们跟随它的脚步，一起走进机器人的世界！</w:t>
      </w:r>
    </w:p>
    <w:p w:rsidR="00F21B19" w:rsidRPr="002C2709" w:rsidRDefault="00F21B19" w:rsidP="00F21B19">
      <w:pPr>
        <w:ind w:firstLine="420"/>
        <w:jc w:val="center"/>
        <w:rPr>
          <w:rFonts w:asciiTheme="minorEastAsia" w:hAnsiTheme="minorEastAsia" w:hint="eastAsia"/>
          <w:color w:val="4F4E4E"/>
          <w:sz w:val="24"/>
          <w:szCs w:val="24"/>
          <w:shd w:val="clear" w:color="auto" w:fill="FFFFFF"/>
        </w:rPr>
      </w:pPr>
      <w:r>
        <w:rPr>
          <w:noProof/>
          <w:sz w:val="14"/>
          <w:szCs w:val="14"/>
        </w:rPr>
        <w:lastRenderedPageBreak/>
        <w:drawing>
          <wp:inline distT="0" distB="0" distL="0" distR="0">
            <wp:extent cx="3455670" cy="3455670"/>
            <wp:effectExtent l="19050" t="0" r="0" b="0"/>
            <wp:docPr id="1" name="aimg_2" descr="Duinopeak_Rob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" descr="Duinopeak_Robot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02" cy="345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93" w:rsidRDefault="00D20120" w:rsidP="00AE6B23">
      <w:pPr>
        <w:pStyle w:val="1"/>
        <w:numPr>
          <w:ilvl w:val="0"/>
          <w:numId w:val="1"/>
        </w:numPr>
        <w:rPr>
          <w:rFonts w:hint="eastAsia"/>
        </w:rPr>
      </w:pPr>
      <w:bookmarkStart w:id="1" w:name="_Toc422152247"/>
      <w:r>
        <w:rPr>
          <w:rFonts w:hint="eastAsia"/>
        </w:rPr>
        <w:t>联系</w:t>
      </w:r>
      <w:r>
        <w:rPr>
          <w:rFonts w:hint="eastAsia"/>
        </w:rPr>
        <w:t>Duinopeak</w:t>
      </w:r>
      <w:bookmarkEnd w:id="1"/>
    </w:p>
    <w:p w:rsidR="00AE6B23" w:rsidRDefault="00D20120" w:rsidP="00D20120">
      <w:pPr>
        <w:ind w:firstLineChars="200" w:firstLine="420"/>
        <w:rPr>
          <w:rFonts w:hint="eastAsia"/>
        </w:rPr>
      </w:pPr>
      <w:r>
        <w:rPr>
          <w:rFonts w:hint="eastAsia"/>
        </w:rPr>
        <w:t>你可以点击</w:t>
      </w:r>
      <w:r>
        <w:rPr>
          <w:rFonts w:hint="eastAsia"/>
        </w:rPr>
        <w:t>ArduinoRobot</w:t>
      </w:r>
      <w:r>
        <w:rPr>
          <w:rFonts w:hint="eastAsia"/>
        </w:rPr>
        <w:t>维基链接。。。。。。。。，来获得额外的信息，包括图片，视频，程序代码和其他的资源。</w:t>
      </w:r>
    </w:p>
    <w:p w:rsidR="00D20120" w:rsidRDefault="004B24EC" w:rsidP="00344398">
      <w:pPr>
        <w:ind w:firstLine="420"/>
        <w:rPr>
          <w:rFonts w:hint="eastAsia"/>
        </w:rPr>
      </w:pPr>
      <w:r>
        <w:rPr>
          <w:rFonts w:hint="eastAsia"/>
        </w:rPr>
        <w:t>我们会很高兴听到关于你的任何项目和你在</w:t>
      </w:r>
      <w:r>
        <w:rPr>
          <w:rFonts w:hint="eastAsia"/>
        </w:rPr>
        <w:t>ArduinoRobot</w:t>
      </w:r>
      <w:r>
        <w:rPr>
          <w:rFonts w:hint="eastAsia"/>
        </w:rPr>
        <w:t>机器人上学习到的经验；你可以到我们的论坛</w:t>
      </w:r>
      <w:hyperlink r:id="rId9" w:history="1">
        <w:r w:rsidR="00CB2F1D" w:rsidRPr="00CB2F1D">
          <w:rPr>
            <w:rStyle w:val="a6"/>
            <w:rFonts w:hint="eastAsia"/>
          </w:rPr>
          <w:t>[</w:t>
        </w:r>
        <w:r w:rsidR="00CB2F1D">
          <w:rPr>
            <w:rStyle w:val="a6"/>
          </w:rPr>
          <w:t>http://duinofun.cn</w:t>
        </w:r>
        <w:r w:rsidR="00CB2F1D" w:rsidRPr="00CB2F1D">
          <w:rPr>
            <w:rStyle w:val="a6"/>
            <w:rFonts w:hint="eastAsia"/>
          </w:rPr>
          <w:t>]</w:t>
        </w:r>
      </w:hyperlink>
      <w:r w:rsidR="007E33AB">
        <w:rPr>
          <w:rFonts w:hint="eastAsia"/>
        </w:rPr>
        <w:t>中的“开源智能车”专区</w:t>
      </w:r>
      <w:r>
        <w:rPr>
          <w:rFonts w:hint="eastAsia"/>
        </w:rPr>
        <w:t>发帖，</w:t>
      </w:r>
      <w:r w:rsidR="007E33AB">
        <w:rPr>
          <w:rFonts w:hint="eastAsia"/>
        </w:rPr>
        <w:t>来告诉我们怎样可以做得更好，我们修改哪里可以改进，你想在未来增加哪些功能，或者分享你的</w:t>
      </w:r>
      <w:r w:rsidR="007E33AB">
        <w:rPr>
          <w:rFonts w:hint="eastAsia"/>
        </w:rPr>
        <w:t>ArduinoRobot</w:t>
      </w:r>
      <w:r w:rsidR="007E33AB">
        <w:rPr>
          <w:rFonts w:hint="eastAsia"/>
        </w:rPr>
        <w:t>程序代码等。</w:t>
      </w:r>
    </w:p>
    <w:p w:rsidR="00344398" w:rsidRDefault="00344398" w:rsidP="00344398">
      <w:pPr>
        <w:ind w:firstLine="420"/>
        <w:rPr>
          <w:rFonts w:hint="eastAsia"/>
        </w:rPr>
      </w:pPr>
    </w:p>
    <w:p w:rsidR="00344398" w:rsidRDefault="00344398" w:rsidP="00344398">
      <w:pPr>
        <w:pStyle w:val="1"/>
        <w:numPr>
          <w:ilvl w:val="0"/>
          <w:numId w:val="1"/>
        </w:numPr>
        <w:rPr>
          <w:rFonts w:hint="eastAsia"/>
        </w:rPr>
      </w:pPr>
      <w:bookmarkStart w:id="2" w:name="_Toc422152248"/>
      <w:r>
        <w:rPr>
          <w:rFonts w:hint="eastAsia"/>
        </w:rPr>
        <w:t>安全预警和处理措施</w:t>
      </w:r>
      <w:bookmarkEnd w:id="2"/>
    </w:p>
    <w:p w:rsidR="00344398" w:rsidRDefault="00640796" w:rsidP="000D03CB">
      <w:pPr>
        <w:rPr>
          <w:rFonts w:hint="eastAsia"/>
        </w:rPr>
      </w:pPr>
      <w:r>
        <w:rPr>
          <w:rFonts w:hint="eastAsia"/>
        </w:rPr>
        <w:t>ArduinoRobot</w:t>
      </w:r>
      <w:r>
        <w:rPr>
          <w:rFonts w:hint="eastAsia"/>
        </w:rPr>
        <w:t>不适用于儿童！</w:t>
      </w:r>
      <w:r>
        <w:rPr>
          <w:rFonts w:hint="eastAsia"/>
        </w:rPr>
        <w:t>10</w:t>
      </w:r>
      <w:r>
        <w:rPr>
          <w:rFonts w:hint="eastAsia"/>
        </w:rPr>
        <w:t>岁以下儿童如果使用</w:t>
      </w:r>
      <w:r>
        <w:rPr>
          <w:rFonts w:hint="eastAsia"/>
        </w:rPr>
        <w:t>ArduinoRobot</w:t>
      </w:r>
      <w:r w:rsidR="000D03CB">
        <w:rPr>
          <w:rFonts w:hint="eastAsia"/>
        </w:rPr>
        <w:t>需要在成年人的监督之下。当</w:t>
      </w:r>
      <w:r>
        <w:rPr>
          <w:rFonts w:hint="eastAsia"/>
        </w:rPr>
        <w:t>使用这个产品，表示你同意不需要</w:t>
      </w:r>
      <w:r>
        <w:rPr>
          <w:rFonts w:hint="eastAsia"/>
        </w:rPr>
        <w:t>Duinopeak</w:t>
      </w:r>
      <w:r>
        <w:rPr>
          <w:rFonts w:hint="eastAsia"/>
        </w:rPr>
        <w:t>承担任何</w:t>
      </w:r>
      <w:r w:rsidR="000D03CB">
        <w:rPr>
          <w:rFonts w:hint="eastAsia"/>
        </w:rPr>
        <w:t>由于使用不当或者产品性能故障引起的损坏或者伤害的责任。同时这个产品不应设计成具有破坏性的相关产品，或者应用于可能产生损坏和伤害的地方；另外请记下以下的额外的预防措施：</w:t>
      </w:r>
    </w:p>
    <w:p w:rsidR="000D03CB" w:rsidRPr="009F6534" w:rsidRDefault="009F6534" w:rsidP="009F653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不要一直使用直至耗尽电池容量。低电压的运行程序可能使程序跑飞损坏你的ArduinoRobot，所以当你发现屏幕变暗，或者电机动力不足后请及时充电。</w:t>
      </w:r>
    </w:p>
    <w:p w:rsidR="00A01DF9" w:rsidRPr="00A01DF9" w:rsidRDefault="00A01DF9" w:rsidP="00A01DF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313131"/>
          <w:sz w:val="24"/>
          <w:szCs w:val="24"/>
        </w:rPr>
        <w:t>ArduinoRobot</w:t>
      </w:r>
      <w:r w:rsidR="006924A5">
        <w:rPr>
          <w:rFonts w:ascii="Arial" w:hAnsi="Arial" w:cs="Arial" w:hint="eastAsia"/>
          <w:color w:val="313131"/>
          <w:sz w:val="24"/>
          <w:szCs w:val="24"/>
        </w:rPr>
        <w:t>适</w:t>
      </w:r>
      <w:r>
        <w:rPr>
          <w:rFonts w:ascii="Arial" w:hAnsi="Arial" w:cs="Arial" w:hint="eastAsia"/>
          <w:color w:val="313131"/>
          <w:sz w:val="24"/>
          <w:szCs w:val="24"/>
        </w:rPr>
        <w:t>用于室内相对平坦、光滑的表面，避免使你的</w:t>
      </w:r>
      <w:r>
        <w:rPr>
          <w:rFonts w:ascii="Arial" w:hAnsi="Arial" w:cs="Arial" w:hint="eastAsia"/>
          <w:color w:val="313131"/>
          <w:sz w:val="24"/>
          <w:szCs w:val="24"/>
        </w:rPr>
        <w:t>ArduinoRobot</w:t>
      </w:r>
      <w:r>
        <w:rPr>
          <w:rFonts w:ascii="Arial" w:hAnsi="Arial" w:cs="Arial" w:hint="eastAsia"/>
          <w:color w:val="313131"/>
          <w:sz w:val="24"/>
          <w:szCs w:val="24"/>
        </w:rPr>
        <w:t>运行在可能刮伤或者损坏你的机器人的底部</w:t>
      </w:r>
      <w:r>
        <w:rPr>
          <w:rFonts w:ascii="Arial" w:hAnsi="Arial" w:cs="Arial" w:hint="eastAsia"/>
          <w:color w:val="313131"/>
          <w:sz w:val="24"/>
          <w:szCs w:val="24"/>
        </w:rPr>
        <w:t>PCB</w:t>
      </w:r>
      <w:r>
        <w:rPr>
          <w:rFonts w:ascii="Arial" w:hAnsi="Arial" w:cs="Arial" w:hint="eastAsia"/>
          <w:color w:val="313131"/>
          <w:sz w:val="24"/>
          <w:szCs w:val="24"/>
        </w:rPr>
        <w:t>板的表面。</w:t>
      </w:r>
    </w:p>
    <w:p w:rsidR="00A01DF9" w:rsidRDefault="00A01DF9" w:rsidP="00A01DF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避免把你的</w:t>
      </w:r>
      <w:r>
        <w:rPr>
          <w:rFonts w:hint="eastAsia"/>
        </w:rPr>
        <w:t>ArduinoRobot</w:t>
      </w:r>
      <w:r>
        <w:rPr>
          <w:rFonts w:hint="eastAsia"/>
        </w:rPr>
        <w:t>机器人的底部</w:t>
      </w:r>
      <w:r>
        <w:rPr>
          <w:rFonts w:hint="eastAsia"/>
        </w:rPr>
        <w:t>PCB</w:t>
      </w:r>
      <w:r>
        <w:rPr>
          <w:rFonts w:hint="eastAsia"/>
        </w:rPr>
        <w:t>板</w:t>
      </w:r>
      <w:r w:rsidR="00A23A16">
        <w:rPr>
          <w:rFonts w:hint="eastAsia"/>
        </w:rPr>
        <w:t>和导电材料接触（比如不要把你的</w:t>
      </w:r>
      <w:r w:rsidR="00A23A16">
        <w:rPr>
          <w:rFonts w:hint="eastAsia"/>
        </w:rPr>
        <w:t>ArduinoRobot</w:t>
      </w:r>
      <w:r w:rsidR="00A23A16">
        <w:rPr>
          <w:rFonts w:hint="eastAsia"/>
        </w:rPr>
        <w:t>放在一个有金属元器件的</w:t>
      </w:r>
      <w:r w:rsidR="009342C0">
        <w:rPr>
          <w:rFonts w:hint="eastAsia"/>
        </w:rPr>
        <w:t>箱子中）。因为由于</w:t>
      </w:r>
      <w:r w:rsidR="009342C0">
        <w:rPr>
          <w:rFonts w:hint="eastAsia"/>
        </w:rPr>
        <w:t>ArduinorRobot</w:t>
      </w:r>
      <w:r w:rsidR="009342C0">
        <w:rPr>
          <w:rFonts w:hint="eastAsia"/>
        </w:rPr>
        <w:t>的</w:t>
      </w:r>
      <w:r w:rsidR="009342C0">
        <w:rPr>
          <w:rFonts w:hint="eastAsia"/>
        </w:rPr>
        <w:t>pcb</w:t>
      </w:r>
      <w:r w:rsidR="009342C0">
        <w:rPr>
          <w:rFonts w:hint="eastAsia"/>
        </w:rPr>
        <w:t>焊接点</w:t>
      </w:r>
      <w:r w:rsidR="009342C0">
        <w:rPr>
          <w:rFonts w:hint="eastAsia"/>
        </w:rPr>
        <w:lastRenderedPageBreak/>
        <w:t>和部分连接线、电子元器件是裸露的，这样可能不经意间使电池短路从而伤害你的</w:t>
      </w:r>
      <w:r w:rsidR="009342C0">
        <w:rPr>
          <w:rFonts w:hint="eastAsia"/>
        </w:rPr>
        <w:t>ArduinoRobot,</w:t>
      </w:r>
      <w:r w:rsidR="009342C0">
        <w:rPr>
          <w:rFonts w:hint="eastAsia"/>
        </w:rPr>
        <w:t>即使这个这个时候呢已经关掉了</w:t>
      </w:r>
      <w:r w:rsidR="009342C0">
        <w:rPr>
          <w:rFonts w:hint="eastAsia"/>
        </w:rPr>
        <w:t>ArduinoRobot</w:t>
      </w:r>
      <w:r w:rsidR="009342C0">
        <w:rPr>
          <w:rFonts w:hint="eastAsia"/>
        </w:rPr>
        <w:t>的电源开关；</w:t>
      </w:r>
    </w:p>
    <w:p w:rsidR="006924A5" w:rsidRPr="00A01DF9" w:rsidRDefault="006924A5" w:rsidP="006924A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ArduinoRobot</w:t>
      </w:r>
      <w:r>
        <w:rPr>
          <w:rFonts w:hint="eastAsia"/>
        </w:rPr>
        <w:t>采用的是</w:t>
      </w:r>
      <w:r>
        <w:rPr>
          <w:rFonts w:hint="eastAsia"/>
        </w:rPr>
        <w:t>PCB</w:t>
      </w:r>
      <w:r>
        <w:rPr>
          <w:rFonts w:hint="eastAsia"/>
        </w:rPr>
        <w:t>做支架</w:t>
      </w:r>
      <w:r w:rsidR="00430A54">
        <w:rPr>
          <w:rFonts w:hint="eastAsia"/>
        </w:rPr>
        <w:t>和外壳</w:t>
      </w:r>
      <w:r>
        <w:rPr>
          <w:rFonts w:hint="eastAsia"/>
        </w:rPr>
        <w:t>，</w:t>
      </w:r>
      <w:r w:rsidR="00430A54">
        <w:rPr>
          <w:rFonts w:hint="eastAsia"/>
        </w:rPr>
        <w:t>大部分电子元器件是裸露的，焊锡</w:t>
      </w:r>
      <w:r>
        <w:rPr>
          <w:rFonts w:hint="eastAsia"/>
        </w:rPr>
        <w:t>含</w:t>
      </w:r>
      <w:r w:rsidRPr="00A01DF9">
        <w:rPr>
          <w:rFonts w:hint="eastAsia"/>
          <w:sz w:val="24"/>
          <w:szCs w:val="24"/>
        </w:rPr>
        <w:t>有</w:t>
      </w:r>
      <w:r w:rsidRPr="00A01DF9">
        <w:rPr>
          <w:rFonts w:ascii="Arial" w:hAnsi="Arial" w:cs="Arial" w:hint="eastAsia"/>
          <w:color w:val="313131"/>
          <w:sz w:val="24"/>
          <w:szCs w:val="24"/>
        </w:rPr>
        <w:t>铅</w:t>
      </w:r>
      <w:r>
        <w:rPr>
          <w:rFonts w:ascii="Arial" w:hAnsi="Arial" w:cs="Arial" w:hint="eastAsia"/>
          <w:color w:val="313131"/>
          <w:sz w:val="24"/>
          <w:szCs w:val="24"/>
        </w:rPr>
        <w:t>，</w:t>
      </w:r>
      <w:r w:rsidR="00430A54">
        <w:rPr>
          <w:rFonts w:ascii="Arial" w:hAnsi="Arial" w:cs="Arial" w:hint="eastAsia"/>
          <w:color w:val="313131"/>
          <w:sz w:val="24"/>
          <w:szCs w:val="24"/>
        </w:rPr>
        <w:t>所以需要遵循</w:t>
      </w:r>
      <w:r>
        <w:rPr>
          <w:rFonts w:ascii="Arial" w:hAnsi="Arial" w:cs="Arial" w:hint="eastAsia"/>
          <w:color w:val="313131"/>
          <w:sz w:val="24"/>
          <w:szCs w:val="24"/>
        </w:rPr>
        <w:t>适当的处理程序，比如不要用嘴巴舔</w:t>
      </w:r>
      <w:r>
        <w:rPr>
          <w:rFonts w:ascii="Arial" w:hAnsi="Arial" w:cs="Arial" w:hint="eastAsia"/>
          <w:color w:val="313131"/>
          <w:sz w:val="24"/>
          <w:szCs w:val="24"/>
        </w:rPr>
        <w:t>ArduinoRobot,</w:t>
      </w:r>
      <w:r w:rsidR="00430A54">
        <w:rPr>
          <w:rFonts w:ascii="Arial" w:hAnsi="Arial" w:cs="Arial" w:hint="eastAsia"/>
          <w:color w:val="313131"/>
          <w:sz w:val="24"/>
          <w:szCs w:val="24"/>
        </w:rPr>
        <w:t>最好</w:t>
      </w:r>
      <w:r>
        <w:rPr>
          <w:rFonts w:ascii="Arial" w:hAnsi="Arial" w:cs="Arial" w:hint="eastAsia"/>
          <w:color w:val="313131"/>
          <w:sz w:val="24"/>
          <w:szCs w:val="24"/>
        </w:rPr>
        <w:t>在玩耍后进行洗手。</w:t>
      </w:r>
    </w:p>
    <w:p w:rsidR="009342C0" w:rsidRDefault="006924A5" w:rsidP="00A01DF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本产品</w:t>
      </w:r>
      <w:r>
        <w:rPr>
          <w:rFonts w:hint="eastAsia"/>
        </w:rPr>
        <w:t>ArduinoRobot</w:t>
      </w:r>
      <w:r>
        <w:rPr>
          <w:rFonts w:hint="eastAsia"/>
        </w:rPr>
        <w:t>使用的是四节可充电的</w:t>
      </w:r>
      <w:r>
        <w:rPr>
          <w:rFonts w:hint="eastAsia"/>
        </w:rPr>
        <w:t>5</w:t>
      </w:r>
      <w:r>
        <w:rPr>
          <w:rFonts w:hint="eastAsia"/>
        </w:rPr>
        <w:t>号</w:t>
      </w:r>
      <w:r w:rsidR="0066185C">
        <w:rPr>
          <w:rFonts w:hint="eastAsia"/>
        </w:rPr>
        <w:t>标准镍氢电池供电。不要把多种不统一的电池放在一起使用；不要使用漏液或者已经损坏的电池供电。</w:t>
      </w:r>
    </w:p>
    <w:p w:rsidR="000D03CB" w:rsidRDefault="000D03CB" w:rsidP="000D03CB">
      <w:pPr>
        <w:rPr>
          <w:rFonts w:hint="eastAsia"/>
        </w:rPr>
      </w:pPr>
    </w:p>
    <w:p w:rsidR="000D03CB" w:rsidRDefault="004E7289" w:rsidP="00F21B19">
      <w:pPr>
        <w:pStyle w:val="1"/>
        <w:rPr>
          <w:rFonts w:hint="eastAsia"/>
        </w:rPr>
      </w:pPr>
      <w:bookmarkStart w:id="3" w:name="_Toc422152249"/>
      <w:r>
        <w:rPr>
          <w:rFonts w:hint="eastAsia"/>
        </w:rPr>
        <w:t>4.</w:t>
      </w:r>
      <w:r w:rsidR="00F21B19">
        <w:rPr>
          <w:rFonts w:hint="eastAsia"/>
        </w:rPr>
        <w:t>开始使用你的</w:t>
      </w:r>
      <w:r w:rsidR="00F21B19">
        <w:rPr>
          <w:rFonts w:hint="eastAsia"/>
        </w:rPr>
        <w:t>ArduinoRobot</w:t>
      </w:r>
      <w:r w:rsidR="00F21B19">
        <w:rPr>
          <w:rFonts w:hint="eastAsia"/>
        </w:rPr>
        <w:t>机器人</w:t>
      </w:r>
      <w:bookmarkEnd w:id="3"/>
    </w:p>
    <w:p w:rsidR="00F21B19" w:rsidRDefault="00F21B19" w:rsidP="00F21B19">
      <w:pPr>
        <w:rPr>
          <w:rFonts w:hint="eastAsia"/>
        </w:rPr>
      </w:pPr>
      <w:r>
        <w:rPr>
          <w:rFonts w:hint="eastAsia"/>
        </w:rPr>
        <w:t>开始使用你的</w:t>
      </w:r>
      <w:r>
        <w:rPr>
          <w:rFonts w:hint="eastAsia"/>
        </w:rPr>
        <w:t>ArduinoRobot</w:t>
      </w:r>
      <w:r>
        <w:rPr>
          <w:rFonts w:hint="eastAsia"/>
        </w:rPr>
        <w:t>很简单，</w:t>
      </w:r>
      <w:r w:rsidR="003063EA">
        <w:rPr>
          <w:rFonts w:hint="eastAsia"/>
        </w:rPr>
        <w:t>把</w:t>
      </w:r>
      <w:r w:rsidR="003063EA">
        <w:rPr>
          <w:rFonts w:hint="eastAsia"/>
        </w:rPr>
        <w:t>ArduinoRobot</w:t>
      </w:r>
      <w:r w:rsidR="003063EA">
        <w:rPr>
          <w:rFonts w:hint="eastAsia"/>
        </w:rPr>
        <w:t>从箱子中拿出，安装好电池，然后打开电源开关。我们在出厂前在</w:t>
      </w:r>
      <w:r w:rsidR="003063EA">
        <w:rPr>
          <w:rFonts w:hint="eastAsia"/>
        </w:rPr>
        <w:t>ArduinoRobot</w:t>
      </w:r>
      <w:r w:rsidR="003063EA">
        <w:rPr>
          <w:rFonts w:hint="eastAsia"/>
        </w:rPr>
        <w:t>中烧写了一个演示程序，它将给你简要的展示</w:t>
      </w:r>
      <w:r w:rsidR="003063EA">
        <w:rPr>
          <w:rFonts w:hint="eastAsia"/>
        </w:rPr>
        <w:t>ArduinoRobot</w:t>
      </w:r>
      <w:r w:rsidR="003063EA">
        <w:rPr>
          <w:rFonts w:hint="eastAsia"/>
        </w:rPr>
        <w:t>的特性。</w:t>
      </w:r>
    </w:p>
    <w:p w:rsidR="003063EA" w:rsidRDefault="003063EA" w:rsidP="003063EA">
      <w:pPr>
        <w:jc w:val="center"/>
        <w:rPr>
          <w:rFonts w:hint="eastAsia"/>
        </w:rPr>
      </w:pPr>
      <w:r>
        <w:rPr>
          <w:noProof/>
          <w:sz w:val="14"/>
          <w:szCs w:val="14"/>
        </w:rPr>
        <w:drawing>
          <wp:inline distT="0" distB="0" distL="0" distR="0">
            <wp:extent cx="3760470" cy="3760470"/>
            <wp:effectExtent l="19050" t="0" r="0" b="0"/>
            <wp:docPr id="4" name="aimg_2" descr="Duinopeak_Rob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" descr="Duinopeak_Robot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76" cy="376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EA" w:rsidRDefault="003063EA" w:rsidP="003063EA">
      <w:pPr>
        <w:jc w:val="center"/>
        <w:rPr>
          <w:rFonts w:hint="eastAsia"/>
        </w:rPr>
      </w:pPr>
      <w:r>
        <w:rPr>
          <w:rFonts w:hint="eastAsia"/>
        </w:rPr>
        <w:t>ArduinoRobot</w:t>
      </w:r>
      <w:r>
        <w:rPr>
          <w:rFonts w:hint="eastAsia"/>
        </w:rPr>
        <w:t>顶视图</w:t>
      </w:r>
    </w:p>
    <w:p w:rsidR="003063EA" w:rsidRDefault="003063EA" w:rsidP="003063EA">
      <w:pPr>
        <w:jc w:val="center"/>
        <w:rPr>
          <w:rFonts w:hint="eastAsia"/>
        </w:rPr>
      </w:pPr>
      <w:r>
        <w:rPr>
          <w:noProof/>
          <w:sz w:val="14"/>
          <w:szCs w:val="14"/>
        </w:rPr>
        <w:lastRenderedPageBreak/>
        <w:drawing>
          <wp:inline distT="0" distB="0" distL="0" distR="0">
            <wp:extent cx="3326130" cy="3326130"/>
            <wp:effectExtent l="19050" t="0" r="7620" b="0"/>
            <wp:docPr id="7" name="aimg_3" descr="Duinopeak_Rob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" descr="Duinopeak_Robot_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29" cy="333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EA" w:rsidRDefault="003063EA" w:rsidP="003063EA">
      <w:pPr>
        <w:jc w:val="center"/>
        <w:rPr>
          <w:rFonts w:hint="eastAsia"/>
        </w:rPr>
      </w:pPr>
      <w:r>
        <w:rPr>
          <w:rFonts w:hint="eastAsia"/>
        </w:rPr>
        <w:t>ArduinoRobot</w:t>
      </w:r>
      <w:r>
        <w:rPr>
          <w:rFonts w:hint="eastAsia"/>
        </w:rPr>
        <w:t>底视图</w:t>
      </w:r>
    </w:p>
    <w:p w:rsidR="003063EA" w:rsidRDefault="003063EA" w:rsidP="003063EA">
      <w:pPr>
        <w:jc w:val="left"/>
        <w:rPr>
          <w:rFonts w:hint="eastAsia"/>
        </w:rPr>
      </w:pPr>
      <w:r>
        <w:rPr>
          <w:rFonts w:hint="eastAsia"/>
        </w:rPr>
        <w:t>接下来的内容将为你全面介绍使</w:t>
      </w:r>
      <w:r>
        <w:rPr>
          <w:rFonts w:hint="eastAsia"/>
        </w:rPr>
        <w:t>ArduinoRobot</w:t>
      </w:r>
      <w:r>
        <w:rPr>
          <w:rFonts w:hint="eastAsia"/>
        </w:rPr>
        <w:t>启动并运行所需要的所有信息</w:t>
      </w:r>
      <w:r>
        <w:rPr>
          <w:rFonts w:hint="eastAsia"/>
        </w:rPr>
        <w:t>!</w:t>
      </w:r>
    </w:p>
    <w:p w:rsidR="003063EA" w:rsidRDefault="003063EA" w:rsidP="003063EA">
      <w:pPr>
        <w:pStyle w:val="2"/>
        <w:rPr>
          <w:rFonts w:hint="eastAsia"/>
        </w:rPr>
      </w:pPr>
      <w:bookmarkStart w:id="4" w:name="_Toc422152250"/>
      <w:r>
        <w:rPr>
          <w:rFonts w:hint="eastAsia"/>
        </w:rPr>
        <w:t xml:space="preserve">4.a </w:t>
      </w:r>
      <w:r>
        <w:rPr>
          <w:rFonts w:hint="eastAsia"/>
        </w:rPr>
        <w:t>你需要什么？</w:t>
      </w:r>
      <w:bookmarkEnd w:id="4"/>
    </w:p>
    <w:p w:rsidR="003063EA" w:rsidRDefault="00A342FE" w:rsidP="003063EA">
      <w:pPr>
        <w:rPr>
          <w:rFonts w:hint="eastAsia"/>
        </w:rPr>
      </w:pPr>
      <w:r>
        <w:rPr>
          <w:rFonts w:hint="eastAsia"/>
        </w:rPr>
        <w:t>以下的材料是开始使用</w:t>
      </w:r>
      <w:r>
        <w:rPr>
          <w:rFonts w:hint="eastAsia"/>
        </w:rPr>
        <w:t>ArduinoRobot</w:t>
      </w:r>
      <w:r>
        <w:rPr>
          <w:rFonts w:hint="eastAsia"/>
        </w:rPr>
        <w:t>所必要的：</w:t>
      </w:r>
    </w:p>
    <w:p w:rsidR="00A342FE" w:rsidRDefault="00A342FE" w:rsidP="003063EA">
      <w:pPr>
        <w:rPr>
          <w:rFonts w:asciiTheme="minorEastAsia" w:hAnsiTheme="minorEastAsia" w:hint="eastAsia"/>
        </w:rPr>
      </w:pPr>
      <w:r w:rsidRPr="00A342FE">
        <w:rPr>
          <w:rFonts w:asciiTheme="minorEastAsia" w:hAnsiTheme="minorEastAsia" w:hint="eastAsia"/>
        </w:rPr>
        <w:t>⑴</w:t>
      </w:r>
      <w:r>
        <w:rPr>
          <w:rFonts w:asciiTheme="minorEastAsia" w:hAnsiTheme="minorEastAsia" w:hint="eastAsia"/>
        </w:rPr>
        <w:t xml:space="preserve">  4节5号 AA电池。一般5号的AA电池都能够使用，但是我们建议使用超霸镍氢可充电5号电池，你可以到淘宝网超霸官网购买或者当地超市购买，记得要买原装正品。如果你使用可充电电池，你还需要买一个电池充电器，这个充电器可以连接到ArduinoRobot外部的充电接口，从而实现给ArduinoRobot在线充电。</w:t>
      </w:r>
    </w:p>
    <w:p w:rsidR="00BB2213" w:rsidRDefault="00BB2213" w:rsidP="003063EA">
      <w:pPr>
        <w:rPr>
          <w:rFonts w:asciiTheme="minorEastAsia" w:hAnsiTheme="minorEastAsia" w:hint="eastAsia"/>
        </w:rPr>
      </w:pPr>
      <w:r w:rsidRPr="00BB2213">
        <w:rPr>
          <w:rFonts w:asciiTheme="minorEastAsia" w:hAnsiTheme="minorEastAsia" w:hint="eastAsia"/>
        </w:rPr>
        <w:t>⑵</w:t>
      </w:r>
      <w:r>
        <w:rPr>
          <w:rFonts w:asciiTheme="minorEastAsia" w:hAnsiTheme="minorEastAsia" w:hint="eastAsia"/>
        </w:rPr>
        <w:t xml:space="preserve"> 一根USB接线。用于用于连接电脑和ArduinoRobot进行程序的烧写。</w:t>
      </w:r>
    </w:p>
    <w:p w:rsidR="00BB2213" w:rsidRDefault="00BB2213" w:rsidP="003063EA">
      <w:pPr>
        <w:rPr>
          <w:rFonts w:asciiTheme="minorEastAsia" w:hAnsiTheme="minorEastAsia" w:hint="eastAsia"/>
        </w:rPr>
      </w:pPr>
      <w:r w:rsidRPr="00BB2213">
        <w:rPr>
          <w:rFonts w:asciiTheme="minorEastAsia" w:hAnsiTheme="minorEastAsia" w:hint="eastAsia"/>
        </w:rPr>
        <w:t>⑶</w:t>
      </w:r>
      <w:r>
        <w:rPr>
          <w:rFonts w:asciiTheme="minorEastAsia" w:hAnsiTheme="minorEastAsia" w:hint="eastAsia"/>
        </w:rPr>
        <w:t xml:space="preserve"> 一个台式电脑或者笔记本电脑。</w:t>
      </w:r>
      <w:r w:rsidR="007F1DB3">
        <w:rPr>
          <w:rFonts w:asciiTheme="minorEastAsia" w:hAnsiTheme="minorEastAsia" w:hint="eastAsia"/>
        </w:rPr>
        <w:t>你需要一个个人电脑来开发你的代码并且上传代码到ArduinoRobot中来验证你的想法。ArduinoRobot可以在Windows,Mac,和Linux操作系统中开发，但这个教程，我们使用的是Windows 7 64位操作系统进行讲解。</w:t>
      </w:r>
    </w:p>
    <w:p w:rsidR="007F1DB3" w:rsidRDefault="007F1DB3" w:rsidP="003063EA">
      <w:pPr>
        <w:rPr>
          <w:rFonts w:asciiTheme="minorEastAsia" w:hAnsiTheme="minorEastAsia" w:hint="eastAsia"/>
        </w:rPr>
      </w:pPr>
    </w:p>
    <w:p w:rsidR="007F1DB3" w:rsidRDefault="007F1DB3" w:rsidP="003063E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另外下面的一些材料对于你使用ArudinoRobot进行学习和开发时比较有用的：</w:t>
      </w:r>
    </w:p>
    <w:p w:rsidR="007F1DB3" w:rsidRPr="007F1DB3" w:rsidRDefault="007F1DB3" w:rsidP="007F1DB3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 w:rsidRPr="007F1DB3">
        <w:rPr>
          <w:rFonts w:asciiTheme="minorEastAsia" w:hAnsiTheme="minorEastAsia" w:hint="eastAsia"/>
        </w:rPr>
        <w:t>几张大的白色广告</w:t>
      </w:r>
      <w:r w:rsidR="006E5006">
        <w:rPr>
          <w:rFonts w:asciiTheme="minorEastAsia" w:hAnsiTheme="minorEastAsia" w:hint="eastAsia"/>
        </w:rPr>
        <w:t>纸</w:t>
      </w:r>
      <w:r w:rsidRPr="007F1DB3">
        <w:rPr>
          <w:rFonts w:asciiTheme="minorEastAsia" w:hAnsiTheme="minorEastAsia" w:hint="eastAsia"/>
        </w:rPr>
        <w:t>（可以在文具用品或者办公用品买到）。</w:t>
      </w:r>
    </w:p>
    <w:p w:rsidR="007F1DB3" w:rsidRDefault="006E5006" w:rsidP="007F1DB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透明</w:t>
      </w:r>
      <w:r w:rsidR="007F1DB3">
        <w:rPr>
          <w:rFonts w:hint="eastAsia"/>
        </w:rPr>
        <w:t>的胶带，用于</w:t>
      </w:r>
      <w:r>
        <w:rPr>
          <w:rFonts w:hint="eastAsia"/>
        </w:rPr>
        <w:t>将几张大的白色广告纸粘接在一起。</w:t>
      </w:r>
    </w:p>
    <w:p w:rsidR="006E5006" w:rsidRDefault="006E5006" w:rsidP="007F1DB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黑色电工胶带，用于为你的</w:t>
      </w:r>
      <w:r>
        <w:rPr>
          <w:rFonts w:hint="eastAsia"/>
        </w:rPr>
        <w:t>ArduinoRobot</w:t>
      </w:r>
      <w:r>
        <w:rPr>
          <w:rFonts w:hint="eastAsia"/>
        </w:rPr>
        <w:t>机器人制作循迹黑线。</w:t>
      </w:r>
    </w:p>
    <w:p w:rsidR="006E5006" w:rsidRDefault="006E5006" w:rsidP="006E5006">
      <w:pPr>
        <w:rPr>
          <w:rFonts w:hint="eastAsia"/>
        </w:rPr>
      </w:pPr>
    </w:p>
    <w:p w:rsidR="006E5006" w:rsidRDefault="006E5006" w:rsidP="006E5006">
      <w:pPr>
        <w:pStyle w:val="2"/>
        <w:rPr>
          <w:rFonts w:hint="eastAsia"/>
        </w:rPr>
      </w:pPr>
      <w:bookmarkStart w:id="5" w:name="_Toc422152251"/>
      <w:r>
        <w:rPr>
          <w:rFonts w:hint="eastAsia"/>
        </w:rPr>
        <w:t xml:space="preserve">4.b </w:t>
      </w:r>
      <w:r>
        <w:rPr>
          <w:rFonts w:hint="eastAsia"/>
        </w:rPr>
        <w:t>给你的</w:t>
      </w:r>
      <w:r>
        <w:rPr>
          <w:rFonts w:hint="eastAsia"/>
        </w:rPr>
        <w:t>ArduinoRobot</w:t>
      </w:r>
      <w:r>
        <w:rPr>
          <w:rFonts w:hint="eastAsia"/>
        </w:rPr>
        <w:t>上电</w:t>
      </w:r>
      <w:bookmarkEnd w:id="5"/>
    </w:p>
    <w:p w:rsidR="006E5006" w:rsidRDefault="006E5006" w:rsidP="005C5AD4">
      <w:pPr>
        <w:ind w:firstLineChars="200" w:firstLine="420"/>
        <w:rPr>
          <w:rFonts w:hint="eastAsia"/>
        </w:rPr>
      </w:pPr>
      <w:r>
        <w:rPr>
          <w:rFonts w:hint="eastAsia"/>
        </w:rPr>
        <w:t>使用你的新</w:t>
      </w:r>
      <w:r>
        <w:rPr>
          <w:rFonts w:hint="eastAsia"/>
        </w:rPr>
        <w:t>ArduinoRobot</w:t>
      </w:r>
      <w:r>
        <w:rPr>
          <w:rFonts w:hint="eastAsia"/>
        </w:rPr>
        <w:t>机器人的第一步是把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AA</w:t>
      </w:r>
      <w:r>
        <w:rPr>
          <w:rFonts w:hint="eastAsia"/>
        </w:rPr>
        <w:t>电池正确放置到电池槽中。</w:t>
      </w:r>
      <w:r w:rsidR="005C5AD4">
        <w:rPr>
          <w:rFonts w:hint="eastAsia"/>
        </w:rPr>
        <w:t>为了安装电池，你首先需要把第二层</w:t>
      </w:r>
      <w:r w:rsidR="005C5AD4">
        <w:rPr>
          <w:rFonts w:hint="eastAsia"/>
        </w:rPr>
        <w:t>PCB</w:t>
      </w:r>
      <w:r w:rsidR="005C5AD4">
        <w:rPr>
          <w:rFonts w:hint="eastAsia"/>
        </w:rPr>
        <w:t>拆下来，用十字螺丝刀拆下第二层四个螺丝，记住四个螺丝孔位对应的铜螺柱位置；按照电池槽中正负极安装好电池后，重新用螺丝刀安装</w:t>
      </w:r>
      <w:r w:rsidR="005C5AD4">
        <w:rPr>
          <w:rFonts w:hint="eastAsia"/>
        </w:rPr>
        <w:lastRenderedPageBreak/>
        <w:t>好四个之前拆下的螺丝。</w:t>
      </w:r>
    </w:p>
    <w:p w:rsidR="005C5AD4" w:rsidRDefault="005C5AD4" w:rsidP="00765B67">
      <w:pPr>
        <w:ind w:firstLine="420"/>
        <w:rPr>
          <w:rFonts w:hint="eastAsia"/>
        </w:rPr>
      </w:pPr>
      <w:r>
        <w:rPr>
          <w:rFonts w:hint="eastAsia"/>
        </w:rPr>
        <w:t>接下来，把底部的电源开关打到</w:t>
      </w:r>
      <w:r>
        <w:rPr>
          <w:rFonts w:hint="eastAsia"/>
        </w:rPr>
        <w:t>ON</w:t>
      </w:r>
      <w:r>
        <w:rPr>
          <w:rFonts w:hint="eastAsia"/>
        </w:rPr>
        <w:t>位置来启动你的</w:t>
      </w:r>
      <w:r>
        <w:rPr>
          <w:rFonts w:hint="eastAsia"/>
        </w:rPr>
        <w:t>ArduinoRobot</w:t>
      </w:r>
      <w:r w:rsidR="006F4720">
        <w:rPr>
          <w:rFonts w:hint="eastAsia"/>
        </w:rPr>
        <w:t>.</w:t>
      </w:r>
      <w:r w:rsidR="006F4720">
        <w:rPr>
          <w:rFonts w:hint="eastAsia"/>
        </w:rPr>
        <w:t>启动后我们可以看到上层控制电路板的</w:t>
      </w:r>
      <w:r w:rsidR="006F4720">
        <w:rPr>
          <w:rFonts w:hint="eastAsia"/>
        </w:rPr>
        <w:t>PWR</w:t>
      </w:r>
      <w:r w:rsidR="006F4720">
        <w:rPr>
          <w:rFonts w:hint="eastAsia"/>
        </w:rPr>
        <w:t>电源指示灯亮了，</w:t>
      </w:r>
      <w:r w:rsidR="006F4720">
        <w:rPr>
          <w:rFonts w:hint="eastAsia"/>
        </w:rPr>
        <w:t>1.8</w:t>
      </w:r>
      <w:r w:rsidR="006F4720">
        <w:rPr>
          <w:rFonts w:hint="eastAsia"/>
        </w:rPr>
        <w:t>寸的液晶显示屏也亮了；这个时候</w:t>
      </w:r>
      <w:r w:rsidR="006F4720">
        <w:rPr>
          <w:rFonts w:hint="eastAsia"/>
        </w:rPr>
        <w:t>ArduinoRobot</w:t>
      </w:r>
      <w:r w:rsidR="006F4720" w:rsidRPr="00765B67">
        <w:rPr>
          <w:rFonts w:hint="eastAsia"/>
          <w:sz w:val="24"/>
          <w:szCs w:val="24"/>
        </w:rPr>
        <w:t>开始运行我们内在的出厂</w:t>
      </w:r>
      <w:r w:rsidR="00765B67" w:rsidRPr="00765B67">
        <w:rPr>
          <w:rFonts w:ascii="Arial" w:hAnsi="Arial" w:cs="Arial"/>
          <w:color w:val="313131"/>
          <w:sz w:val="24"/>
          <w:szCs w:val="24"/>
        </w:rPr>
        <w:t>预加载演示程序</w:t>
      </w:r>
      <w:r w:rsidR="006F4720" w:rsidRPr="00765B67">
        <w:rPr>
          <w:rFonts w:hint="eastAsia"/>
          <w:sz w:val="24"/>
          <w:szCs w:val="24"/>
        </w:rPr>
        <w:t>程序。</w:t>
      </w:r>
      <w:r w:rsidR="006F4720">
        <w:rPr>
          <w:rFonts w:hint="eastAsia"/>
        </w:rPr>
        <w:t>你可以</w:t>
      </w:r>
      <w:r w:rsidR="00765B67">
        <w:rPr>
          <w:rFonts w:hint="eastAsia"/>
        </w:rPr>
        <w:t>按下复位按键使程序重新运行，也可以把电机电路板上的开关打到</w:t>
      </w:r>
      <w:r w:rsidR="00765B67">
        <w:rPr>
          <w:rFonts w:hint="eastAsia"/>
        </w:rPr>
        <w:t>OFF</w:t>
      </w:r>
      <w:r w:rsidR="00765B67">
        <w:rPr>
          <w:rFonts w:hint="eastAsia"/>
        </w:rPr>
        <w:t>，关闭机器人电源。</w:t>
      </w:r>
    </w:p>
    <w:p w:rsidR="00765B67" w:rsidRDefault="00A84CB5" w:rsidP="00A84CB5">
      <w:pPr>
        <w:pStyle w:val="2"/>
        <w:rPr>
          <w:rFonts w:ascii="Arial" w:hAnsi="Arial" w:cs="Arial" w:hint="eastAsia"/>
          <w:color w:val="313131"/>
          <w:sz w:val="24"/>
          <w:szCs w:val="24"/>
        </w:rPr>
      </w:pPr>
      <w:bookmarkStart w:id="6" w:name="_Toc422152252"/>
      <w:r>
        <w:rPr>
          <w:rFonts w:hint="eastAsia"/>
        </w:rPr>
        <w:t>4.c</w:t>
      </w:r>
      <w:r w:rsidR="00765B67" w:rsidRPr="00765B67">
        <w:rPr>
          <w:rFonts w:ascii="Arial" w:hAnsi="Arial" w:cs="Arial"/>
          <w:color w:val="313131"/>
          <w:sz w:val="24"/>
          <w:szCs w:val="24"/>
        </w:rPr>
        <w:t>使用预加载演示程序</w:t>
      </w:r>
      <w:bookmarkEnd w:id="6"/>
    </w:p>
    <w:p w:rsidR="00765B67" w:rsidRDefault="00765B67" w:rsidP="00765B67">
      <w:pPr>
        <w:rPr>
          <w:rFonts w:hint="eastAsia"/>
        </w:rPr>
      </w:pPr>
      <w:r>
        <w:rPr>
          <w:rFonts w:hint="eastAsia"/>
        </w:rPr>
        <w:t>ArduinoRobot</w:t>
      </w:r>
      <w:r>
        <w:rPr>
          <w:rFonts w:hint="eastAsia"/>
        </w:rPr>
        <w:t>预先加载了一个程序，这个程序可以演示</w:t>
      </w:r>
      <w:r>
        <w:rPr>
          <w:rFonts w:hint="eastAsia"/>
        </w:rPr>
        <w:t>ArduinoRobot</w:t>
      </w:r>
      <w:r>
        <w:rPr>
          <w:rFonts w:hint="eastAsia"/>
        </w:rPr>
        <w:t>的大部分功能，另外你可以用它来测试你的</w:t>
      </w:r>
      <w:r>
        <w:rPr>
          <w:rFonts w:hint="eastAsia"/>
        </w:rPr>
        <w:t>ArduinoRobot</w:t>
      </w:r>
      <w:r>
        <w:rPr>
          <w:rFonts w:hint="eastAsia"/>
        </w:rPr>
        <w:t>是否是好的。</w:t>
      </w:r>
      <w:r w:rsidR="006A33D5">
        <w:rPr>
          <w:rFonts w:hint="eastAsia"/>
        </w:rPr>
        <w:t>首先我们可以看到液晶显示屏中显示</w:t>
      </w:r>
      <w:r w:rsidR="006A33D5">
        <w:rPr>
          <w:rFonts w:hint="eastAsia"/>
        </w:rPr>
        <w:t>LOGO</w:t>
      </w:r>
      <w:r w:rsidR="006A33D5">
        <w:rPr>
          <w:rFonts w:hint="eastAsia"/>
        </w:rPr>
        <w:t>图片，接下来会显示文字菜单，你可以根据文字菜单，进行响应的指令控制；按下五个按键的中间按键表示选择或者确定，上下左右的按键表示滚动选择。</w:t>
      </w:r>
    </w:p>
    <w:p w:rsidR="00EC0274" w:rsidRDefault="00EC0274" w:rsidP="00765B67">
      <w:pPr>
        <w:rPr>
          <w:rFonts w:hint="eastAsia"/>
        </w:rPr>
      </w:pPr>
    </w:p>
    <w:p w:rsidR="00EC0274" w:rsidRDefault="00EC0274" w:rsidP="00EC0274">
      <w:pPr>
        <w:pStyle w:val="2"/>
        <w:rPr>
          <w:rFonts w:hint="eastAsia"/>
        </w:rPr>
      </w:pPr>
      <w:bookmarkStart w:id="7" w:name="_Toc422152253"/>
      <w:r>
        <w:rPr>
          <w:rFonts w:hint="eastAsia"/>
        </w:rPr>
        <w:t xml:space="preserve">4.d </w:t>
      </w:r>
      <w:r>
        <w:rPr>
          <w:rFonts w:hint="eastAsia"/>
        </w:rPr>
        <w:t>包括配件</w:t>
      </w:r>
      <w:bookmarkEnd w:id="7"/>
    </w:p>
    <w:p w:rsidR="00765B67" w:rsidRDefault="00EC0274" w:rsidP="00EC0274">
      <w:pPr>
        <w:ind w:firstLine="420"/>
        <w:rPr>
          <w:rFonts w:hint="eastAsia"/>
        </w:rPr>
      </w:pPr>
      <w:r>
        <w:rPr>
          <w:rFonts w:hint="eastAsia"/>
        </w:rPr>
        <w:t>ArduinoRobot</w:t>
      </w:r>
      <w:r>
        <w:rPr>
          <w:rFonts w:hint="eastAsia"/>
        </w:rPr>
        <w:t>配件包括，一个红外接收头，一个小型红外遥控器。还有可选的配件包括。。。。。。。</w:t>
      </w:r>
    </w:p>
    <w:p w:rsidR="00EC0274" w:rsidRDefault="00EC0274" w:rsidP="00EC0274">
      <w:pPr>
        <w:ind w:firstLine="420"/>
        <w:rPr>
          <w:rFonts w:hint="eastAsia"/>
        </w:rPr>
      </w:pPr>
    </w:p>
    <w:p w:rsidR="00EC0274" w:rsidRDefault="004E7289" w:rsidP="00EC0274">
      <w:pPr>
        <w:pStyle w:val="1"/>
        <w:rPr>
          <w:rFonts w:hint="eastAsia"/>
        </w:rPr>
      </w:pPr>
      <w:bookmarkStart w:id="8" w:name="_Toc422152254"/>
      <w:r>
        <w:rPr>
          <w:rFonts w:hint="eastAsia"/>
        </w:rPr>
        <w:t>5.</w:t>
      </w:r>
      <w:r w:rsidR="00EC0274">
        <w:rPr>
          <w:rFonts w:hint="eastAsia"/>
        </w:rPr>
        <w:t>ArduinoRobot</w:t>
      </w:r>
      <w:r w:rsidR="00EC0274">
        <w:rPr>
          <w:rFonts w:hint="eastAsia"/>
        </w:rPr>
        <w:t>是如何工作的</w:t>
      </w:r>
      <w:bookmarkEnd w:id="8"/>
    </w:p>
    <w:p w:rsidR="00EC0274" w:rsidRDefault="00EC0274" w:rsidP="003F435E">
      <w:pPr>
        <w:pStyle w:val="2"/>
        <w:rPr>
          <w:rFonts w:hint="eastAsia"/>
        </w:rPr>
      </w:pPr>
      <w:bookmarkStart w:id="9" w:name="_Toc422152255"/>
      <w:r>
        <w:rPr>
          <w:rFonts w:hint="eastAsia"/>
        </w:rPr>
        <w:t xml:space="preserve">5.a </w:t>
      </w:r>
      <w:r>
        <w:rPr>
          <w:rFonts w:hint="eastAsia"/>
        </w:rPr>
        <w:t>电池</w:t>
      </w:r>
      <w:bookmarkEnd w:id="9"/>
    </w:p>
    <w:p w:rsidR="00EC0274" w:rsidRDefault="00EC0274" w:rsidP="003F435E">
      <w:pPr>
        <w:pStyle w:val="2"/>
        <w:rPr>
          <w:rFonts w:hint="eastAsia"/>
        </w:rPr>
      </w:pPr>
      <w:bookmarkStart w:id="10" w:name="_Toc422152256"/>
      <w:r>
        <w:rPr>
          <w:rFonts w:hint="eastAsia"/>
        </w:rPr>
        <w:t xml:space="preserve">5.b </w:t>
      </w:r>
      <w:r>
        <w:rPr>
          <w:rFonts w:hint="eastAsia"/>
        </w:rPr>
        <w:t>电源管理</w:t>
      </w:r>
      <w:bookmarkEnd w:id="10"/>
    </w:p>
    <w:p w:rsidR="00EC0274" w:rsidRDefault="00EC0274" w:rsidP="003F435E">
      <w:pPr>
        <w:pStyle w:val="2"/>
        <w:rPr>
          <w:rFonts w:hint="eastAsia"/>
        </w:rPr>
      </w:pPr>
      <w:bookmarkStart w:id="11" w:name="_Toc422152257"/>
      <w:r>
        <w:rPr>
          <w:rFonts w:hint="eastAsia"/>
        </w:rPr>
        <w:t xml:space="preserve">5.c </w:t>
      </w:r>
      <w:r>
        <w:rPr>
          <w:rFonts w:hint="eastAsia"/>
        </w:rPr>
        <w:t>电池和齿轮箱</w:t>
      </w:r>
      <w:bookmarkEnd w:id="11"/>
    </w:p>
    <w:p w:rsidR="00EC0274" w:rsidRDefault="00EC0274" w:rsidP="003F435E">
      <w:pPr>
        <w:pStyle w:val="2"/>
        <w:rPr>
          <w:rFonts w:hint="eastAsia"/>
        </w:rPr>
      </w:pPr>
      <w:bookmarkStart w:id="12" w:name="_Toc422152258"/>
      <w:r>
        <w:rPr>
          <w:rFonts w:hint="eastAsia"/>
        </w:rPr>
        <w:t xml:space="preserve">5.d </w:t>
      </w:r>
      <w:r>
        <w:rPr>
          <w:rFonts w:hint="eastAsia"/>
        </w:rPr>
        <w:t>电机电路板和控制电路板的连接</w:t>
      </w:r>
      <w:bookmarkEnd w:id="12"/>
    </w:p>
    <w:p w:rsidR="00EC0274" w:rsidRDefault="00EC0274" w:rsidP="003F435E">
      <w:pPr>
        <w:pStyle w:val="2"/>
        <w:rPr>
          <w:rFonts w:hint="eastAsia"/>
        </w:rPr>
      </w:pPr>
      <w:bookmarkStart w:id="13" w:name="_Toc422152259"/>
      <w:r>
        <w:rPr>
          <w:rFonts w:hint="eastAsia"/>
        </w:rPr>
        <w:t xml:space="preserve">5.e </w:t>
      </w:r>
      <w:r w:rsidR="003F435E">
        <w:rPr>
          <w:rFonts w:hint="eastAsia"/>
        </w:rPr>
        <w:t>控制电路板上的外设和传感器</w:t>
      </w:r>
      <w:bookmarkEnd w:id="13"/>
    </w:p>
    <w:p w:rsidR="003F435E" w:rsidRDefault="003F435E" w:rsidP="003F435E">
      <w:pPr>
        <w:pStyle w:val="2"/>
        <w:rPr>
          <w:rFonts w:hint="eastAsia"/>
        </w:rPr>
      </w:pPr>
      <w:bookmarkStart w:id="14" w:name="_Toc422152260"/>
      <w:r>
        <w:rPr>
          <w:rFonts w:hint="eastAsia"/>
        </w:rPr>
        <w:t>5.f  ArduinoRobot</w:t>
      </w:r>
      <w:r>
        <w:rPr>
          <w:rFonts w:hint="eastAsia"/>
        </w:rPr>
        <w:t>的总原理图</w:t>
      </w:r>
      <w:bookmarkEnd w:id="14"/>
    </w:p>
    <w:p w:rsidR="003F435E" w:rsidRDefault="003F435E" w:rsidP="00EC0274">
      <w:pPr>
        <w:rPr>
          <w:rFonts w:hint="eastAsia"/>
        </w:rPr>
      </w:pPr>
    </w:p>
    <w:p w:rsidR="003F435E" w:rsidRDefault="004E7289" w:rsidP="003F435E">
      <w:pPr>
        <w:pStyle w:val="1"/>
        <w:rPr>
          <w:rFonts w:hint="eastAsia"/>
        </w:rPr>
      </w:pPr>
      <w:bookmarkStart w:id="15" w:name="_Toc422152261"/>
      <w:r>
        <w:rPr>
          <w:rFonts w:hint="eastAsia"/>
        </w:rPr>
        <w:lastRenderedPageBreak/>
        <w:t>6.</w:t>
      </w:r>
      <w:r w:rsidR="003F435E">
        <w:rPr>
          <w:rFonts w:hint="eastAsia"/>
        </w:rPr>
        <w:t>为</w:t>
      </w:r>
      <w:r w:rsidR="003F435E">
        <w:rPr>
          <w:rFonts w:hint="eastAsia"/>
        </w:rPr>
        <w:t>ArduinoRobot</w:t>
      </w:r>
      <w:r w:rsidR="003F435E">
        <w:rPr>
          <w:rFonts w:hint="eastAsia"/>
        </w:rPr>
        <w:t>编程</w:t>
      </w:r>
      <w:bookmarkEnd w:id="15"/>
    </w:p>
    <w:p w:rsidR="003F435E" w:rsidRDefault="003F435E" w:rsidP="003F435E">
      <w:pPr>
        <w:pStyle w:val="2"/>
        <w:rPr>
          <w:rFonts w:hint="eastAsia"/>
        </w:rPr>
      </w:pPr>
      <w:bookmarkStart w:id="16" w:name="_Toc422152262"/>
      <w:r>
        <w:rPr>
          <w:rFonts w:hint="eastAsia"/>
        </w:rPr>
        <w:t xml:space="preserve">6.a </w:t>
      </w:r>
      <w:r>
        <w:rPr>
          <w:rFonts w:hint="eastAsia"/>
        </w:rPr>
        <w:t>下载</w:t>
      </w:r>
      <w:r>
        <w:rPr>
          <w:rFonts w:hint="eastAsia"/>
        </w:rPr>
        <w:t>Arduino IDE ,</w:t>
      </w:r>
      <w:r>
        <w:rPr>
          <w:rFonts w:hint="eastAsia"/>
        </w:rPr>
        <w:t>安装驱动</w:t>
      </w:r>
      <w:bookmarkEnd w:id="16"/>
    </w:p>
    <w:p w:rsidR="003F435E" w:rsidRDefault="003F435E" w:rsidP="003F435E">
      <w:pPr>
        <w:pStyle w:val="2"/>
        <w:rPr>
          <w:rFonts w:hint="eastAsia"/>
        </w:rPr>
      </w:pPr>
      <w:bookmarkStart w:id="17" w:name="_Toc422152263"/>
      <w:r>
        <w:rPr>
          <w:rFonts w:hint="eastAsia"/>
        </w:rPr>
        <w:t xml:space="preserve">6.b  </w:t>
      </w:r>
      <w:r>
        <w:rPr>
          <w:rFonts w:hint="eastAsia"/>
        </w:rPr>
        <w:t>编译上传一个简单的程序</w:t>
      </w:r>
      <w:bookmarkEnd w:id="17"/>
    </w:p>
    <w:p w:rsidR="003F435E" w:rsidRDefault="003F435E" w:rsidP="00EC0274">
      <w:pPr>
        <w:rPr>
          <w:rFonts w:hint="eastAsia"/>
        </w:rPr>
      </w:pPr>
    </w:p>
    <w:p w:rsidR="003F435E" w:rsidRDefault="004E7289" w:rsidP="003F435E">
      <w:pPr>
        <w:pStyle w:val="1"/>
        <w:rPr>
          <w:rFonts w:hint="eastAsia"/>
        </w:rPr>
      </w:pPr>
      <w:bookmarkStart w:id="18" w:name="_Toc422152264"/>
      <w:r>
        <w:rPr>
          <w:rFonts w:hint="eastAsia"/>
        </w:rPr>
        <w:t>7.</w:t>
      </w:r>
      <w:r w:rsidR="003F435E">
        <w:rPr>
          <w:rFonts w:hint="eastAsia"/>
        </w:rPr>
        <w:t>示例项目</w:t>
      </w:r>
      <w:r w:rsidR="003F435E">
        <w:rPr>
          <w:rFonts w:hint="eastAsia"/>
        </w:rPr>
        <w:t>1</w:t>
      </w:r>
      <w:r w:rsidR="003F435E">
        <w:rPr>
          <w:rFonts w:hint="eastAsia"/>
        </w:rPr>
        <w:t>：巡线跟踪</w:t>
      </w:r>
      <w:bookmarkEnd w:id="18"/>
    </w:p>
    <w:p w:rsidR="003F435E" w:rsidRDefault="003F435E" w:rsidP="00A96856">
      <w:pPr>
        <w:pStyle w:val="2"/>
        <w:rPr>
          <w:rFonts w:hint="eastAsia"/>
        </w:rPr>
      </w:pPr>
      <w:bookmarkStart w:id="19" w:name="_Toc422152265"/>
      <w:r>
        <w:rPr>
          <w:rFonts w:hint="eastAsia"/>
        </w:rPr>
        <w:t xml:space="preserve">7.a </w:t>
      </w:r>
      <w:r>
        <w:rPr>
          <w:rFonts w:hint="eastAsia"/>
        </w:rPr>
        <w:t>关于巡线</w:t>
      </w:r>
      <w:bookmarkEnd w:id="19"/>
    </w:p>
    <w:p w:rsidR="003F435E" w:rsidRDefault="003F435E" w:rsidP="00A96856">
      <w:pPr>
        <w:pStyle w:val="2"/>
        <w:rPr>
          <w:rFonts w:hint="eastAsia"/>
        </w:rPr>
      </w:pPr>
      <w:bookmarkStart w:id="20" w:name="_Toc422152266"/>
      <w:r>
        <w:rPr>
          <w:rFonts w:hint="eastAsia"/>
        </w:rPr>
        <w:t xml:space="preserve">7.b </w:t>
      </w:r>
      <w:r>
        <w:rPr>
          <w:rFonts w:hint="eastAsia"/>
        </w:rPr>
        <w:t>使用</w:t>
      </w:r>
      <w:r>
        <w:rPr>
          <w:rFonts w:hint="eastAsia"/>
        </w:rPr>
        <w:t>ArduinoRobot</w:t>
      </w:r>
      <w:r>
        <w:rPr>
          <w:rFonts w:hint="eastAsia"/>
        </w:rPr>
        <w:t>进行简单的巡线</w:t>
      </w:r>
      <w:bookmarkEnd w:id="20"/>
    </w:p>
    <w:p w:rsidR="003F435E" w:rsidRDefault="003F435E" w:rsidP="00A96856">
      <w:pPr>
        <w:pStyle w:val="2"/>
        <w:rPr>
          <w:rFonts w:hint="eastAsia"/>
        </w:rPr>
      </w:pPr>
      <w:bookmarkStart w:id="21" w:name="_Toc422152267"/>
      <w:r>
        <w:rPr>
          <w:rFonts w:hint="eastAsia"/>
        </w:rPr>
        <w:t xml:space="preserve">7.c </w:t>
      </w:r>
      <w:r>
        <w:rPr>
          <w:rFonts w:hint="eastAsia"/>
        </w:rPr>
        <w:t>使用</w:t>
      </w:r>
      <w:r>
        <w:rPr>
          <w:rFonts w:hint="eastAsia"/>
        </w:rPr>
        <w:t>PID</w:t>
      </w:r>
      <w:r>
        <w:rPr>
          <w:rFonts w:hint="eastAsia"/>
        </w:rPr>
        <w:t>算法</w:t>
      </w:r>
      <w:r w:rsidR="00A96856">
        <w:rPr>
          <w:rFonts w:hint="eastAsia"/>
        </w:rPr>
        <w:t>进行高级的巡线</w:t>
      </w:r>
      <w:bookmarkEnd w:id="21"/>
    </w:p>
    <w:p w:rsidR="00A96856" w:rsidRDefault="00A96856" w:rsidP="00A96856">
      <w:pPr>
        <w:pStyle w:val="1"/>
        <w:rPr>
          <w:rFonts w:hint="eastAsia"/>
        </w:rPr>
      </w:pPr>
    </w:p>
    <w:p w:rsidR="00A96856" w:rsidRDefault="004E7289" w:rsidP="00A96856">
      <w:pPr>
        <w:pStyle w:val="1"/>
        <w:rPr>
          <w:rFonts w:hint="eastAsia"/>
        </w:rPr>
      </w:pPr>
      <w:bookmarkStart w:id="22" w:name="_Toc422152268"/>
      <w:r>
        <w:rPr>
          <w:rFonts w:hint="eastAsia"/>
        </w:rPr>
        <w:t>8.</w:t>
      </w:r>
      <w:r w:rsidR="00A96856">
        <w:rPr>
          <w:rFonts w:hint="eastAsia"/>
        </w:rPr>
        <w:t>示例项目</w:t>
      </w:r>
      <w:r w:rsidR="00A96856">
        <w:rPr>
          <w:rFonts w:hint="eastAsia"/>
        </w:rPr>
        <w:t>2</w:t>
      </w:r>
      <w:r w:rsidR="00A96856">
        <w:rPr>
          <w:rFonts w:hint="eastAsia"/>
        </w:rPr>
        <w:t>：蜂鸣器奏乐</w:t>
      </w:r>
      <w:bookmarkEnd w:id="22"/>
    </w:p>
    <w:p w:rsidR="00A96856" w:rsidRDefault="00A96856" w:rsidP="0002166B">
      <w:pPr>
        <w:pStyle w:val="2"/>
        <w:rPr>
          <w:rFonts w:hint="eastAsia"/>
        </w:rPr>
      </w:pPr>
      <w:bookmarkStart w:id="23" w:name="_Toc422152269"/>
      <w:r>
        <w:rPr>
          <w:rFonts w:hint="eastAsia"/>
        </w:rPr>
        <w:t>8.a</w:t>
      </w:r>
      <w:r>
        <w:rPr>
          <w:rFonts w:hint="eastAsia"/>
        </w:rPr>
        <w:t>关于蜂鸣器</w:t>
      </w:r>
      <w:bookmarkEnd w:id="23"/>
    </w:p>
    <w:p w:rsidR="00A96856" w:rsidRDefault="00A96856" w:rsidP="0002166B">
      <w:pPr>
        <w:pStyle w:val="2"/>
        <w:rPr>
          <w:rFonts w:hint="eastAsia"/>
        </w:rPr>
      </w:pPr>
      <w:bookmarkStart w:id="24" w:name="_Toc422152270"/>
      <w:r>
        <w:rPr>
          <w:rFonts w:hint="eastAsia"/>
        </w:rPr>
        <w:t>8.b</w:t>
      </w:r>
      <w:r>
        <w:rPr>
          <w:rFonts w:hint="eastAsia"/>
        </w:rPr>
        <w:t>使用蜂鸣器进行简单的鸣叫</w:t>
      </w:r>
      <w:bookmarkEnd w:id="24"/>
    </w:p>
    <w:p w:rsidR="00A96856" w:rsidRDefault="00A96856" w:rsidP="0002166B">
      <w:pPr>
        <w:pStyle w:val="2"/>
        <w:rPr>
          <w:rFonts w:hint="eastAsia"/>
        </w:rPr>
      </w:pPr>
      <w:bookmarkStart w:id="25" w:name="_Toc422152271"/>
      <w:r>
        <w:rPr>
          <w:rFonts w:hint="eastAsia"/>
        </w:rPr>
        <w:t xml:space="preserve">8.c </w:t>
      </w:r>
      <w:r>
        <w:rPr>
          <w:rFonts w:hint="eastAsia"/>
        </w:rPr>
        <w:t>使用蜂鸣器进行奏乐。</w:t>
      </w:r>
      <w:bookmarkEnd w:id="25"/>
    </w:p>
    <w:p w:rsidR="0002166B" w:rsidRDefault="0002166B" w:rsidP="0002166B">
      <w:pPr>
        <w:rPr>
          <w:rFonts w:hint="eastAsia"/>
        </w:rPr>
      </w:pPr>
    </w:p>
    <w:p w:rsidR="0002166B" w:rsidRDefault="0002166B" w:rsidP="0002166B">
      <w:pPr>
        <w:pStyle w:val="1"/>
        <w:rPr>
          <w:rStyle w:val="apple-converted-space"/>
          <w:rFonts w:ascii="Tahoma" w:hAnsi="Tahoma" w:cs="Tahoma" w:hint="eastAsia"/>
          <w:color w:val="3C3C3C"/>
        </w:rPr>
      </w:pPr>
      <w:bookmarkStart w:id="26" w:name="_Toc422152272"/>
      <w:r w:rsidRPr="0002166B">
        <w:rPr>
          <w:rFonts w:hint="eastAsia"/>
        </w:rPr>
        <w:lastRenderedPageBreak/>
        <w:t>9.</w:t>
      </w:r>
      <w:r w:rsidRPr="0002166B">
        <w:rPr>
          <w:rFonts w:hint="eastAsia"/>
        </w:rPr>
        <w:t>示例项目</w:t>
      </w:r>
      <w:r w:rsidR="00280FD6">
        <w:rPr>
          <w:rFonts w:hint="eastAsia"/>
        </w:rPr>
        <w:t>3</w:t>
      </w:r>
      <w:r w:rsidRPr="0002166B">
        <w:rPr>
          <w:rFonts w:hint="eastAsia"/>
        </w:rPr>
        <w:t>：</w:t>
      </w:r>
      <w:r w:rsidRPr="0002166B">
        <w:t>TFT LCD</w:t>
      </w:r>
      <w:r w:rsidRPr="0002166B">
        <w:rPr>
          <w:rStyle w:val="apple-converted-space"/>
          <w:rFonts w:ascii="Tahoma" w:hAnsi="Tahoma" w:cs="Tahoma"/>
          <w:color w:val="3C3C3C"/>
        </w:rPr>
        <w:t> </w:t>
      </w:r>
      <w:r w:rsidRPr="0002166B">
        <w:rPr>
          <w:rStyle w:val="apple-converted-space"/>
          <w:rFonts w:ascii="Tahoma" w:hAnsi="Tahoma" w:cs="Tahoma" w:hint="eastAsia"/>
          <w:color w:val="3C3C3C"/>
        </w:rPr>
        <w:t>显示文字和图像</w:t>
      </w:r>
      <w:bookmarkEnd w:id="26"/>
    </w:p>
    <w:p w:rsidR="0002166B" w:rsidRDefault="0002166B" w:rsidP="00280FD6">
      <w:pPr>
        <w:pStyle w:val="2"/>
        <w:rPr>
          <w:rFonts w:hint="eastAsia"/>
        </w:rPr>
      </w:pPr>
      <w:bookmarkStart w:id="27" w:name="_Toc422152273"/>
      <w:r>
        <w:rPr>
          <w:rFonts w:hint="eastAsia"/>
        </w:rPr>
        <w:t xml:space="preserve">9.a  1.8 </w:t>
      </w:r>
      <w:r>
        <w:rPr>
          <w:rFonts w:hint="eastAsia"/>
        </w:rPr>
        <w:t>寸</w:t>
      </w:r>
      <w:r>
        <w:rPr>
          <w:rFonts w:hint="eastAsia"/>
        </w:rPr>
        <w:t>TFT LCD</w:t>
      </w:r>
      <w:r>
        <w:rPr>
          <w:rFonts w:hint="eastAsia"/>
        </w:rPr>
        <w:t>介绍</w:t>
      </w:r>
      <w:bookmarkEnd w:id="27"/>
    </w:p>
    <w:p w:rsidR="0002166B" w:rsidRDefault="0002166B" w:rsidP="00280FD6">
      <w:pPr>
        <w:pStyle w:val="2"/>
        <w:rPr>
          <w:rFonts w:hint="eastAsia"/>
        </w:rPr>
      </w:pPr>
      <w:bookmarkStart w:id="28" w:name="_Toc422152274"/>
      <w:r>
        <w:rPr>
          <w:rFonts w:hint="eastAsia"/>
        </w:rPr>
        <w:t xml:space="preserve">9.b  </w:t>
      </w:r>
      <w:r w:rsidR="00280FD6">
        <w:rPr>
          <w:rFonts w:hint="eastAsia"/>
        </w:rPr>
        <w:t>显示多彩文字</w:t>
      </w:r>
      <w:bookmarkEnd w:id="28"/>
    </w:p>
    <w:p w:rsidR="00280FD6" w:rsidRPr="0002166B" w:rsidRDefault="00280FD6" w:rsidP="00280FD6">
      <w:pPr>
        <w:pStyle w:val="2"/>
        <w:rPr>
          <w:rFonts w:hint="eastAsia"/>
        </w:rPr>
      </w:pPr>
      <w:bookmarkStart w:id="29" w:name="_Toc422152275"/>
      <w:r>
        <w:rPr>
          <w:rFonts w:hint="eastAsia"/>
        </w:rPr>
        <w:t xml:space="preserve">9.c   </w:t>
      </w:r>
      <w:r>
        <w:rPr>
          <w:rFonts w:hint="eastAsia"/>
        </w:rPr>
        <w:t>画彩色图形</w:t>
      </w:r>
      <w:bookmarkEnd w:id="29"/>
    </w:p>
    <w:p w:rsidR="0002166B" w:rsidRDefault="00280FD6" w:rsidP="00280FD6">
      <w:pPr>
        <w:pStyle w:val="2"/>
        <w:rPr>
          <w:rFonts w:hint="eastAsia"/>
        </w:rPr>
      </w:pPr>
      <w:bookmarkStart w:id="30" w:name="_Toc422152276"/>
      <w:r>
        <w:rPr>
          <w:rFonts w:hint="eastAsia"/>
        </w:rPr>
        <w:t xml:space="preserve">9.d   </w:t>
      </w:r>
      <w:r>
        <w:rPr>
          <w:rFonts w:hint="eastAsia"/>
        </w:rPr>
        <w:t>显示</w:t>
      </w:r>
      <w:r>
        <w:rPr>
          <w:rFonts w:hint="eastAsia"/>
        </w:rPr>
        <w:t>SD</w:t>
      </w:r>
      <w:r>
        <w:rPr>
          <w:rFonts w:hint="eastAsia"/>
        </w:rPr>
        <w:t>卡图片</w:t>
      </w:r>
      <w:bookmarkEnd w:id="30"/>
    </w:p>
    <w:p w:rsidR="00280FD6" w:rsidRDefault="00280FD6" w:rsidP="0002166B">
      <w:pPr>
        <w:rPr>
          <w:rFonts w:hint="eastAsia"/>
        </w:rPr>
      </w:pPr>
    </w:p>
    <w:p w:rsidR="00280FD6" w:rsidRDefault="00280FD6" w:rsidP="00280FD6">
      <w:pPr>
        <w:pStyle w:val="1"/>
        <w:rPr>
          <w:rFonts w:hint="eastAsia"/>
        </w:rPr>
      </w:pPr>
      <w:bookmarkStart w:id="31" w:name="_Toc422152277"/>
      <w:r>
        <w:rPr>
          <w:rFonts w:hint="eastAsia"/>
        </w:rPr>
        <w:t>10.</w:t>
      </w:r>
      <w:r>
        <w:rPr>
          <w:rFonts w:hint="eastAsia"/>
        </w:rPr>
        <w:t>示例项目</w:t>
      </w:r>
      <w:r>
        <w:rPr>
          <w:rFonts w:hint="eastAsia"/>
        </w:rPr>
        <w:t>4</w:t>
      </w:r>
      <w:r>
        <w:rPr>
          <w:rFonts w:hint="eastAsia"/>
        </w:rPr>
        <w:t>：五个按键的使用</w:t>
      </w:r>
      <w:bookmarkEnd w:id="31"/>
    </w:p>
    <w:p w:rsidR="00280FD6" w:rsidRDefault="00280FD6" w:rsidP="00280FD6">
      <w:pPr>
        <w:pStyle w:val="2"/>
        <w:rPr>
          <w:rFonts w:hint="eastAsia"/>
        </w:rPr>
      </w:pPr>
      <w:bookmarkStart w:id="32" w:name="_Toc422152278"/>
      <w:r>
        <w:rPr>
          <w:rFonts w:hint="eastAsia"/>
        </w:rPr>
        <w:t xml:space="preserve">10.a </w:t>
      </w:r>
      <w:r>
        <w:rPr>
          <w:rFonts w:hint="eastAsia"/>
        </w:rPr>
        <w:t>按键原理</w:t>
      </w:r>
      <w:bookmarkEnd w:id="32"/>
    </w:p>
    <w:p w:rsidR="00280FD6" w:rsidRDefault="00280FD6" w:rsidP="00280FD6">
      <w:pPr>
        <w:pStyle w:val="2"/>
        <w:rPr>
          <w:rFonts w:hint="eastAsia"/>
        </w:rPr>
      </w:pPr>
      <w:bookmarkStart w:id="33" w:name="_Toc422152279"/>
      <w:r>
        <w:rPr>
          <w:rFonts w:hint="eastAsia"/>
        </w:rPr>
        <w:t xml:space="preserve">10.b </w:t>
      </w:r>
      <w:r>
        <w:rPr>
          <w:rFonts w:hint="eastAsia"/>
        </w:rPr>
        <w:t>按键读取</w:t>
      </w:r>
      <w:bookmarkEnd w:id="33"/>
    </w:p>
    <w:p w:rsidR="00280FD6" w:rsidRDefault="00280FD6" w:rsidP="00280FD6">
      <w:pPr>
        <w:pStyle w:val="2"/>
        <w:rPr>
          <w:rFonts w:hint="eastAsia"/>
        </w:rPr>
      </w:pPr>
      <w:bookmarkStart w:id="34" w:name="_Toc422152280"/>
      <w:r>
        <w:rPr>
          <w:rFonts w:hint="eastAsia"/>
        </w:rPr>
        <w:t xml:space="preserve">10.c </w:t>
      </w:r>
      <w:r>
        <w:rPr>
          <w:rFonts w:hint="eastAsia"/>
        </w:rPr>
        <w:t>结合</w:t>
      </w:r>
      <w:r>
        <w:rPr>
          <w:rFonts w:hint="eastAsia"/>
        </w:rPr>
        <w:t>TFTLCD</w:t>
      </w:r>
      <w:r>
        <w:rPr>
          <w:rFonts w:hint="eastAsia"/>
        </w:rPr>
        <w:t>制作可选命令菜单</w:t>
      </w:r>
      <w:bookmarkEnd w:id="34"/>
    </w:p>
    <w:p w:rsidR="00280FD6" w:rsidRDefault="00280FD6" w:rsidP="00280FD6">
      <w:pPr>
        <w:rPr>
          <w:rFonts w:hint="eastAsia"/>
        </w:rPr>
      </w:pPr>
    </w:p>
    <w:p w:rsidR="00280FD6" w:rsidRDefault="00280FD6" w:rsidP="00280FD6">
      <w:pPr>
        <w:pStyle w:val="1"/>
        <w:rPr>
          <w:rFonts w:hint="eastAsia"/>
        </w:rPr>
      </w:pPr>
      <w:bookmarkStart w:id="35" w:name="_Toc422152281"/>
      <w:r>
        <w:rPr>
          <w:rFonts w:hint="eastAsia"/>
        </w:rPr>
        <w:lastRenderedPageBreak/>
        <w:t>11.</w:t>
      </w:r>
      <w:r>
        <w:rPr>
          <w:rFonts w:hint="eastAsia"/>
        </w:rPr>
        <w:t>示例项目</w:t>
      </w:r>
      <w:r>
        <w:rPr>
          <w:rFonts w:hint="eastAsia"/>
        </w:rPr>
        <w:t>5</w:t>
      </w:r>
      <w:r>
        <w:rPr>
          <w:rFonts w:hint="eastAsia"/>
        </w:rPr>
        <w:t>：旋钮电位器的使用</w:t>
      </w:r>
      <w:bookmarkEnd w:id="35"/>
    </w:p>
    <w:p w:rsidR="00280FD6" w:rsidRDefault="00280FD6" w:rsidP="007E2D38">
      <w:pPr>
        <w:pStyle w:val="2"/>
        <w:rPr>
          <w:rFonts w:hint="eastAsia"/>
        </w:rPr>
      </w:pPr>
      <w:bookmarkStart w:id="36" w:name="_Toc422152282"/>
      <w:r>
        <w:rPr>
          <w:rFonts w:hint="eastAsia"/>
        </w:rPr>
        <w:t xml:space="preserve">11.a </w:t>
      </w:r>
      <w:r>
        <w:rPr>
          <w:rFonts w:hint="eastAsia"/>
        </w:rPr>
        <w:t>旋钮电位器介绍</w:t>
      </w:r>
      <w:bookmarkEnd w:id="36"/>
    </w:p>
    <w:p w:rsidR="004C748C" w:rsidRDefault="00280FD6" w:rsidP="007E2D38">
      <w:pPr>
        <w:pStyle w:val="2"/>
        <w:rPr>
          <w:rFonts w:hint="eastAsia"/>
        </w:rPr>
      </w:pPr>
      <w:bookmarkStart w:id="37" w:name="_Toc422152283"/>
      <w:r>
        <w:rPr>
          <w:rFonts w:hint="eastAsia"/>
        </w:rPr>
        <w:t xml:space="preserve">11.b </w:t>
      </w:r>
      <w:r>
        <w:rPr>
          <w:rFonts w:hint="eastAsia"/>
        </w:rPr>
        <w:t>旋钮电位器</w:t>
      </w:r>
      <w:r w:rsidR="004C748C">
        <w:rPr>
          <w:rFonts w:hint="eastAsia"/>
        </w:rPr>
        <w:t>读取</w:t>
      </w:r>
      <w:bookmarkEnd w:id="37"/>
    </w:p>
    <w:p w:rsidR="004C748C" w:rsidRDefault="004C748C" w:rsidP="007E2D38">
      <w:pPr>
        <w:pStyle w:val="2"/>
        <w:rPr>
          <w:rFonts w:hint="eastAsia"/>
        </w:rPr>
      </w:pPr>
      <w:bookmarkStart w:id="38" w:name="_Toc422152284"/>
      <w:r>
        <w:rPr>
          <w:rFonts w:hint="eastAsia"/>
        </w:rPr>
        <w:t xml:space="preserve">11.c </w:t>
      </w:r>
      <w:r>
        <w:rPr>
          <w:rFonts w:hint="eastAsia"/>
        </w:rPr>
        <w:t>使用电位器进行进行电机校准</w:t>
      </w:r>
      <w:bookmarkEnd w:id="38"/>
    </w:p>
    <w:p w:rsidR="004C748C" w:rsidRPr="004C748C" w:rsidRDefault="004C748C" w:rsidP="007E2D38">
      <w:pPr>
        <w:pStyle w:val="2"/>
        <w:rPr>
          <w:rFonts w:hint="eastAsia"/>
        </w:rPr>
      </w:pPr>
      <w:bookmarkStart w:id="39" w:name="_Toc422152285"/>
      <w:r>
        <w:rPr>
          <w:rFonts w:hint="eastAsia"/>
        </w:rPr>
        <w:t xml:space="preserve">11.d </w:t>
      </w:r>
      <w:r>
        <w:rPr>
          <w:rFonts w:hint="eastAsia"/>
        </w:rPr>
        <w:t>使用电位器，按键，</w:t>
      </w:r>
      <w:r>
        <w:rPr>
          <w:rFonts w:hint="eastAsia"/>
        </w:rPr>
        <w:t>TFT</w:t>
      </w:r>
      <w:r>
        <w:rPr>
          <w:rFonts w:hint="eastAsia"/>
        </w:rPr>
        <w:t>进行名字输入保存</w:t>
      </w:r>
      <w:bookmarkEnd w:id="39"/>
    </w:p>
    <w:p w:rsidR="00A96856" w:rsidRDefault="00A96856" w:rsidP="003F435E">
      <w:pPr>
        <w:rPr>
          <w:rFonts w:hint="eastAsia"/>
        </w:rPr>
      </w:pPr>
    </w:p>
    <w:p w:rsidR="00A96856" w:rsidRDefault="007E2D38" w:rsidP="007E2D38">
      <w:pPr>
        <w:pStyle w:val="1"/>
        <w:rPr>
          <w:rFonts w:hint="eastAsia"/>
        </w:rPr>
      </w:pPr>
      <w:bookmarkStart w:id="40" w:name="_Toc422152286"/>
      <w:r>
        <w:rPr>
          <w:rFonts w:hint="eastAsia"/>
        </w:rPr>
        <w:t>12.</w:t>
      </w:r>
      <w:r>
        <w:rPr>
          <w:rFonts w:hint="eastAsia"/>
        </w:rPr>
        <w:t>示例项目</w:t>
      </w:r>
      <w:r>
        <w:rPr>
          <w:rFonts w:hint="eastAsia"/>
        </w:rPr>
        <w:t>6</w:t>
      </w:r>
      <w:r>
        <w:rPr>
          <w:rFonts w:hint="eastAsia"/>
        </w:rPr>
        <w:t>：电子罗盘的使用</w:t>
      </w:r>
      <w:bookmarkEnd w:id="40"/>
    </w:p>
    <w:p w:rsidR="007E2D38" w:rsidRDefault="007E2D38" w:rsidP="007E2D38">
      <w:pPr>
        <w:pStyle w:val="2"/>
        <w:rPr>
          <w:rFonts w:hint="eastAsia"/>
        </w:rPr>
      </w:pPr>
      <w:bookmarkStart w:id="41" w:name="_Toc422152287"/>
      <w:r>
        <w:rPr>
          <w:rFonts w:hint="eastAsia"/>
        </w:rPr>
        <w:t xml:space="preserve">12.a </w:t>
      </w:r>
      <w:r>
        <w:rPr>
          <w:rFonts w:hint="eastAsia"/>
        </w:rPr>
        <w:t>电子罗盘的介绍</w:t>
      </w:r>
      <w:bookmarkEnd w:id="41"/>
    </w:p>
    <w:p w:rsidR="007E2D38" w:rsidRDefault="007E2D38" w:rsidP="007E2D38">
      <w:pPr>
        <w:pStyle w:val="2"/>
        <w:rPr>
          <w:rFonts w:hint="eastAsia"/>
        </w:rPr>
      </w:pPr>
      <w:bookmarkStart w:id="42" w:name="_Toc422152288"/>
      <w:r>
        <w:rPr>
          <w:rFonts w:hint="eastAsia"/>
        </w:rPr>
        <w:t xml:space="preserve">12.b </w:t>
      </w:r>
      <w:r>
        <w:rPr>
          <w:rFonts w:hint="eastAsia"/>
        </w:rPr>
        <w:t>电子罗盘的数据读取</w:t>
      </w:r>
      <w:bookmarkEnd w:id="42"/>
    </w:p>
    <w:p w:rsidR="007E2D38" w:rsidRDefault="007E2D38" w:rsidP="007E2D38">
      <w:pPr>
        <w:pStyle w:val="2"/>
        <w:rPr>
          <w:rFonts w:hint="eastAsia"/>
        </w:rPr>
      </w:pPr>
      <w:bookmarkStart w:id="43" w:name="_Toc422152289"/>
      <w:r>
        <w:rPr>
          <w:rFonts w:hint="eastAsia"/>
        </w:rPr>
        <w:t xml:space="preserve">12.c  </w:t>
      </w:r>
      <w:r>
        <w:rPr>
          <w:rFonts w:hint="eastAsia"/>
        </w:rPr>
        <w:t>电子罗盘校准</w:t>
      </w:r>
      <w:bookmarkEnd w:id="43"/>
    </w:p>
    <w:p w:rsidR="007E2D38" w:rsidRDefault="007E2D38" w:rsidP="007E2D38">
      <w:pPr>
        <w:pStyle w:val="2"/>
        <w:rPr>
          <w:rFonts w:hint="eastAsia"/>
        </w:rPr>
      </w:pPr>
      <w:bookmarkStart w:id="44" w:name="_Toc422152290"/>
      <w:r>
        <w:rPr>
          <w:rFonts w:hint="eastAsia"/>
        </w:rPr>
        <w:t xml:space="preserve">12.d  </w:t>
      </w:r>
      <w:r>
        <w:rPr>
          <w:rFonts w:hint="eastAsia"/>
        </w:rPr>
        <w:t>使用电子罗盘控制</w:t>
      </w:r>
      <w:r>
        <w:rPr>
          <w:rFonts w:hint="eastAsia"/>
        </w:rPr>
        <w:t>ArduinoRobot</w:t>
      </w:r>
      <w:r>
        <w:rPr>
          <w:rFonts w:hint="eastAsia"/>
        </w:rPr>
        <w:t>角度控制</w:t>
      </w:r>
      <w:bookmarkEnd w:id="44"/>
    </w:p>
    <w:p w:rsidR="007E2D38" w:rsidRDefault="007E2D38" w:rsidP="007E2D38">
      <w:pPr>
        <w:rPr>
          <w:rFonts w:hint="eastAsia"/>
        </w:rPr>
      </w:pPr>
    </w:p>
    <w:p w:rsidR="007E2D38" w:rsidRDefault="007E2D38" w:rsidP="007E2D38">
      <w:pPr>
        <w:pStyle w:val="1"/>
        <w:rPr>
          <w:rFonts w:hint="eastAsia"/>
        </w:rPr>
      </w:pPr>
      <w:bookmarkStart w:id="45" w:name="_Toc422152291"/>
      <w:r>
        <w:rPr>
          <w:rFonts w:hint="eastAsia"/>
        </w:rPr>
        <w:lastRenderedPageBreak/>
        <w:t>13.</w:t>
      </w:r>
      <w:r>
        <w:rPr>
          <w:rFonts w:hint="eastAsia"/>
        </w:rPr>
        <w:t>示例项目</w:t>
      </w:r>
      <w:r>
        <w:rPr>
          <w:rFonts w:hint="eastAsia"/>
        </w:rPr>
        <w:t>7</w:t>
      </w:r>
      <w:r>
        <w:rPr>
          <w:rFonts w:hint="eastAsia"/>
        </w:rPr>
        <w:t>：红外遥控</w:t>
      </w:r>
      <w:bookmarkEnd w:id="45"/>
    </w:p>
    <w:p w:rsidR="007E2D38" w:rsidRDefault="002941ED" w:rsidP="002941ED">
      <w:pPr>
        <w:pStyle w:val="2"/>
        <w:rPr>
          <w:rFonts w:hint="eastAsia"/>
        </w:rPr>
      </w:pPr>
      <w:bookmarkStart w:id="46" w:name="_Toc422152292"/>
      <w:r>
        <w:rPr>
          <w:rFonts w:hint="eastAsia"/>
        </w:rPr>
        <w:t xml:space="preserve">13.a </w:t>
      </w:r>
      <w:r>
        <w:rPr>
          <w:rFonts w:hint="eastAsia"/>
        </w:rPr>
        <w:t>红外原理</w:t>
      </w:r>
      <w:bookmarkEnd w:id="46"/>
    </w:p>
    <w:p w:rsidR="002941ED" w:rsidRDefault="002941ED" w:rsidP="002941ED">
      <w:pPr>
        <w:pStyle w:val="2"/>
        <w:rPr>
          <w:rFonts w:hint="eastAsia"/>
        </w:rPr>
      </w:pPr>
      <w:bookmarkStart w:id="47" w:name="_Toc422152293"/>
      <w:r>
        <w:rPr>
          <w:rFonts w:hint="eastAsia"/>
        </w:rPr>
        <w:t xml:space="preserve">13.b </w:t>
      </w:r>
      <w:r>
        <w:rPr>
          <w:rFonts w:hint="eastAsia"/>
        </w:rPr>
        <w:t>红外接收库的使用</w:t>
      </w:r>
      <w:bookmarkEnd w:id="47"/>
    </w:p>
    <w:p w:rsidR="002941ED" w:rsidRDefault="002941ED" w:rsidP="002941ED">
      <w:pPr>
        <w:pStyle w:val="2"/>
        <w:rPr>
          <w:rFonts w:hint="eastAsia"/>
        </w:rPr>
      </w:pPr>
      <w:bookmarkStart w:id="48" w:name="_Toc422152294"/>
      <w:r>
        <w:rPr>
          <w:rFonts w:hint="eastAsia"/>
        </w:rPr>
        <w:t xml:space="preserve">13.c </w:t>
      </w:r>
      <w:r>
        <w:rPr>
          <w:rFonts w:hint="eastAsia"/>
        </w:rPr>
        <w:t>红外遥控器控制我们的</w:t>
      </w:r>
      <w:r>
        <w:rPr>
          <w:rFonts w:hint="eastAsia"/>
        </w:rPr>
        <w:t>ArduinoRobot</w:t>
      </w:r>
      <w:bookmarkEnd w:id="48"/>
    </w:p>
    <w:p w:rsidR="002941ED" w:rsidRDefault="002941ED" w:rsidP="002941ED">
      <w:pPr>
        <w:rPr>
          <w:rFonts w:hint="eastAsia"/>
        </w:rPr>
      </w:pPr>
    </w:p>
    <w:p w:rsidR="002941ED" w:rsidRDefault="004E7289" w:rsidP="002941ED">
      <w:pPr>
        <w:pStyle w:val="1"/>
        <w:rPr>
          <w:rFonts w:hint="eastAsia"/>
        </w:rPr>
      </w:pPr>
      <w:bookmarkStart w:id="49" w:name="_Toc422152295"/>
      <w:r>
        <w:rPr>
          <w:rFonts w:hint="eastAsia"/>
        </w:rPr>
        <w:t>14.</w:t>
      </w:r>
      <w:r w:rsidR="002941ED">
        <w:rPr>
          <w:rFonts w:hint="eastAsia"/>
        </w:rPr>
        <w:t>引脚分配表</w:t>
      </w:r>
      <w:bookmarkEnd w:id="49"/>
    </w:p>
    <w:p w:rsidR="002941ED" w:rsidRDefault="002941ED" w:rsidP="002941ED">
      <w:pPr>
        <w:rPr>
          <w:rFonts w:hint="eastAsia"/>
        </w:rPr>
      </w:pPr>
    </w:p>
    <w:p w:rsidR="002941ED" w:rsidRDefault="004E7289" w:rsidP="002941ED">
      <w:pPr>
        <w:pStyle w:val="1"/>
        <w:rPr>
          <w:rFonts w:hint="eastAsia"/>
        </w:rPr>
      </w:pPr>
      <w:bookmarkStart w:id="50" w:name="_Toc422152296"/>
      <w:r>
        <w:rPr>
          <w:rFonts w:hint="eastAsia"/>
        </w:rPr>
        <w:t>15.</w:t>
      </w:r>
      <w:r w:rsidR="002941ED">
        <w:rPr>
          <w:rFonts w:hint="eastAsia"/>
        </w:rPr>
        <w:t>扩展信息</w:t>
      </w:r>
      <w:bookmarkEnd w:id="50"/>
    </w:p>
    <w:p w:rsidR="002941ED" w:rsidRDefault="002941ED" w:rsidP="002941ED">
      <w:pPr>
        <w:rPr>
          <w:rFonts w:hint="eastAsia"/>
        </w:rPr>
      </w:pPr>
    </w:p>
    <w:p w:rsidR="002941ED" w:rsidRPr="002941ED" w:rsidRDefault="004E7289" w:rsidP="002941ED">
      <w:pPr>
        <w:pStyle w:val="1"/>
        <w:rPr>
          <w:rFonts w:hint="eastAsia"/>
        </w:rPr>
      </w:pPr>
      <w:bookmarkStart w:id="51" w:name="_Toc422152297"/>
      <w:r>
        <w:rPr>
          <w:rFonts w:hint="eastAsia"/>
        </w:rPr>
        <w:t>16.</w:t>
      </w:r>
      <w:r w:rsidR="002941ED">
        <w:rPr>
          <w:rFonts w:hint="eastAsia"/>
        </w:rPr>
        <w:t>相关资源链接</w:t>
      </w:r>
      <w:bookmarkEnd w:id="51"/>
    </w:p>
    <w:sectPr w:rsidR="002941ED" w:rsidRPr="0029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F81" w:rsidRDefault="00590F81" w:rsidP="002709A1">
      <w:r>
        <w:separator/>
      </w:r>
    </w:p>
  </w:endnote>
  <w:endnote w:type="continuationSeparator" w:id="1">
    <w:p w:rsidR="00590F81" w:rsidRDefault="00590F81" w:rsidP="00270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F81" w:rsidRDefault="00590F81" w:rsidP="002709A1">
      <w:r>
        <w:separator/>
      </w:r>
    </w:p>
  </w:footnote>
  <w:footnote w:type="continuationSeparator" w:id="1">
    <w:p w:rsidR="00590F81" w:rsidRDefault="00590F81" w:rsidP="00270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F0472"/>
    <w:multiLevelType w:val="hybridMultilevel"/>
    <w:tmpl w:val="226E1E00"/>
    <w:lvl w:ilvl="0" w:tplc="22800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67251"/>
    <w:multiLevelType w:val="hybridMultilevel"/>
    <w:tmpl w:val="85E08BD8"/>
    <w:lvl w:ilvl="0" w:tplc="A350AE9E">
      <w:start w:val="1"/>
      <w:numFmt w:val="decimalEnclosedParen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3353F"/>
    <w:multiLevelType w:val="hybridMultilevel"/>
    <w:tmpl w:val="B4EC3982"/>
    <w:lvl w:ilvl="0" w:tplc="F8BE4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9D77DD"/>
    <w:multiLevelType w:val="hybridMultilevel"/>
    <w:tmpl w:val="3FDC2C9E"/>
    <w:lvl w:ilvl="0" w:tplc="197C1462">
      <w:start w:val="1"/>
      <w:numFmt w:val="decimalEnclosedParen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9A1"/>
    <w:rsid w:val="0002166B"/>
    <w:rsid w:val="000B770E"/>
    <w:rsid w:val="000D03CB"/>
    <w:rsid w:val="000D0400"/>
    <w:rsid w:val="00152A4D"/>
    <w:rsid w:val="00175493"/>
    <w:rsid w:val="002709A1"/>
    <w:rsid w:val="00280FD6"/>
    <w:rsid w:val="002941ED"/>
    <w:rsid w:val="002C2709"/>
    <w:rsid w:val="003063EA"/>
    <w:rsid w:val="00344398"/>
    <w:rsid w:val="003A0DAE"/>
    <w:rsid w:val="003F435E"/>
    <w:rsid w:val="00430A54"/>
    <w:rsid w:val="004B24EC"/>
    <w:rsid w:val="004C748C"/>
    <w:rsid w:val="004E7289"/>
    <w:rsid w:val="00590F81"/>
    <w:rsid w:val="005B33A9"/>
    <w:rsid w:val="005C5AD4"/>
    <w:rsid w:val="00640796"/>
    <w:rsid w:val="0066185C"/>
    <w:rsid w:val="006924A5"/>
    <w:rsid w:val="006A33D5"/>
    <w:rsid w:val="006E5006"/>
    <w:rsid w:val="006F4720"/>
    <w:rsid w:val="00765B67"/>
    <w:rsid w:val="007E2D38"/>
    <w:rsid w:val="007E33AB"/>
    <w:rsid w:val="007F1DB3"/>
    <w:rsid w:val="00802D46"/>
    <w:rsid w:val="009342C0"/>
    <w:rsid w:val="009F6534"/>
    <w:rsid w:val="00A01DF9"/>
    <w:rsid w:val="00A23A16"/>
    <w:rsid w:val="00A342FE"/>
    <w:rsid w:val="00A84CB5"/>
    <w:rsid w:val="00A96856"/>
    <w:rsid w:val="00AE6B23"/>
    <w:rsid w:val="00BB2213"/>
    <w:rsid w:val="00CB2F1D"/>
    <w:rsid w:val="00D20120"/>
    <w:rsid w:val="00E02172"/>
    <w:rsid w:val="00E60803"/>
    <w:rsid w:val="00E6790A"/>
    <w:rsid w:val="00E974D2"/>
    <w:rsid w:val="00EC0274"/>
    <w:rsid w:val="00F21B19"/>
    <w:rsid w:val="00FF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16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0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09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09A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E6B2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2F1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E33AB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21B1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1B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6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2166B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2166B"/>
  </w:style>
  <w:style w:type="paragraph" w:styleId="10">
    <w:name w:val="toc 1"/>
    <w:basedOn w:val="a"/>
    <w:next w:val="a"/>
    <w:autoRedefine/>
    <w:uiPriority w:val="39"/>
    <w:unhideWhenUsed/>
    <w:rsid w:val="002941ED"/>
  </w:style>
  <w:style w:type="paragraph" w:styleId="20">
    <w:name w:val="toc 2"/>
    <w:basedOn w:val="a"/>
    <w:next w:val="a"/>
    <w:autoRedefine/>
    <w:uiPriority w:val="39"/>
    <w:unhideWhenUsed/>
    <w:rsid w:val="002941ED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941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duinofun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AB479-7B30-42A0-B4A2-67817238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10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caixiaoliang</dc:creator>
  <cp:keywords/>
  <dc:description/>
  <cp:lastModifiedBy>caixiaoliang</cp:lastModifiedBy>
  <cp:revision>29</cp:revision>
  <dcterms:created xsi:type="dcterms:W3CDTF">2015-06-15T02:28:00Z</dcterms:created>
  <dcterms:modified xsi:type="dcterms:W3CDTF">2015-06-15T13:16:00Z</dcterms:modified>
</cp:coreProperties>
</file>