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A69" w:rsidRPr="006C1A69" w:rsidRDefault="006C1A69" w:rsidP="006C1A69">
      <w:pPr>
        <w:widowControl/>
        <w:shd w:val="clear" w:color="auto" w:fill="FFFFFF"/>
        <w:spacing w:before="100" w:beforeAutospacing="1" w:after="100" w:afterAutospacing="1" w:line="316" w:lineRule="atLeast"/>
        <w:jc w:val="left"/>
        <w:outlineLvl w:val="2"/>
        <w:rPr>
          <w:rFonts w:ascii="Eras Medium ITC" w:eastAsia="宋体" w:hAnsi="Eras Medium ITC" w:cs="Arial"/>
          <w:b/>
          <w:bCs/>
          <w:color w:val="6B9E00"/>
          <w:kern w:val="0"/>
          <w:sz w:val="24"/>
          <w:szCs w:val="24"/>
        </w:rPr>
      </w:pPr>
      <w:r w:rsidRPr="006C1A69">
        <w:rPr>
          <w:rFonts w:ascii="Eras Medium ITC" w:eastAsia="宋体" w:hAnsi="Eras Medium ITC" w:cs="Arial"/>
          <w:b/>
          <w:bCs/>
          <w:color w:val="6B9E00"/>
          <w:kern w:val="0"/>
          <w:sz w:val="24"/>
          <w:szCs w:val="24"/>
        </w:rPr>
        <w:t>Grove - Digital Light Sensor</w:t>
      </w:r>
    </w:p>
    <w:p w:rsidR="006C1A69" w:rsidRPr="006C1A69" w:rsidRDefault="006C1A69" w:rsidP="006C1A69">
      <w:pPr>
        <w:widowControl/>
        <w:pBdr>
          <w:bottom w:val="single" w:sz="6" w:space="1" w:color="auto"/>
        </w:pBdr>
        <w:jc w:val="center"/>
        <w:rPr>
          <w:rFonts w:ascii="Arial" w:eastAsia="宋体" w:hAnsi="Arial" w:cs="Arial" w:hint="eastAsia"/>
          <w:vanish/>
          <w:kern w:val="0"/>
          <w:sz w:val="16"/>
          <w:szCs w:val="16"/>
        </w:rPr>
      </w:pPr>
      <w:r w:rsidRPr="006C1A69">
        <w:rPr>
          <w:rFonts w:ascii="Arial" w:eastAsia="宋体" w:hAnsi="Arial" w:cs="Arial" w:hint="eastAsia"/>
          <w:vanish/>
          <w:kern w:val="0"/>
          <w:sz w:val="16"/>
          <w:szCs w:val="16"/>
        </w:rPr>
        <w:t>窗体顶端</w:t>
      </w:r>
    </w:p>
    <w:p w:rsidR="006C1A69" w:rsidRPr="006C1A69" w:rsidRDefault="006C1A69" w:rsidP="006C1A69">
      <w:pPr>
        <w:widowControl/>
        <w:shd w:val="clear" w:color="auto" w:fill="FFFFFF"/>
        <w:spacing w:after="24" w:line="215" w:lineRule="atLeast"/>
        <w:ind w:left="277" w:right="24"/>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2855595" cy="2141855"/>
            <wp:effectExtent l="19050" t="0" r="1905" b="0"/>
            <wp:docPr id="1" name="jqzoomimg" descr="Grove - Digital Light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zoomimg" descr="Grove - Digital Light Sensor"/>
                    <pic:cNvPicPr>
                      <a:picLocks noChangeAspect="1" noChangeArrowheads="1"/>
                    </pic:cNvPicPr>
                  </pic:nvPicPr>
                  <pic:blipFill>
                    <a:blip r:embed="rId7"/>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6C1A69" w:rsidRPr="006C1A69" w:rsidRDefault="006C1A69" w:rsidP="006C1A69">
      <w:pPr>
        <w:widowControl/>
        <w:shd w:val="clear" w:color="auto" w:fill="FFFFFF"/>
        <w:spacing w:after="24" w:line="215" w:lineRule="atLeast"/>
        <w:ind w:left="302" w:right="62"/>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2" name="图片 2" descr="http://www.seeedstudio.com/depot/includes/templates/pure_green/images/nex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edstudio.com/depot/includes/templates/pure_green/images/next_l.gif"/>
                    <pic:cNvPicPr>
                      <a:picLocks noChangeAspect="1" noChangeArrowheads="1"/>
                    </pic:cNvPicPr>
                  </pic:nvPicPr>
                  <pic:blipFill>
                    <a:blip r:embed="rId8"/>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6C1A69" w:rsidRPr="006C1A69" w:rsidRDefault="006C1A69" w:rsidP="006C1A69">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3" name="图片 3" descr="http://www.seeedstudio.com/depot/bmz_cache/7/776f426e32da898cfaf84b65c1b56f23.image.55x4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bmz_cache/7/776f426e32da898cfaf84b65c1b56f23.image.55x41.jpg">
                      <a:hlinkClick r:id="rId9" tgtFrame="&quot;_blank&quot;"/>
                    </pic:cNvPr>
                    <pic:cNvPicPr>
                      <a:picLocks noChangeAspect="1" noChangeArrowheads="1"/>
                    </pic:cNvPicPr>
                  </pic:nvPicPr>
                  <pic:blipFill>
                    <a:blip r:embed="rId10"/>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6C1A69" w:rsidRPr="006C1A69" w:rsidRDefault="006C1A69" w:rsidP="006C1A69">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4" name="图片 4" descr="http://www.seeedstudio.com/depot/bmz_cache/5/5b5f7e6955605a147dbb45a49b2f3e28.image.55x4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eedstudio.com/depot/bmz_cache/5/5b5f7e6955605a147dbb45a49b2f3e28.image.55x41.jpg">
                      <a:hlinkClick r:id="rId11" tgtFrame="&quot;_blank&quot;"/>
                    </pic:cNvPr>
                    <pic:cNvPicPr>
                      <a:picLocks noChangeAspect="1" noChangeArrowheads="1"/>
                    </pic:cNvPicPr>
                  </pic:nvPicPr>
                  <pic:blipFill>
                    <a:blip r:embed="rId12"/>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6C1A69" w:rsidRPr="006C1A69" w:rsidRDefault="006C1A69" w:rsidP="006C1A69">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5" name="图片 5" descr="http://www.seeedstudio.com/depot/bmz_cache/a/a1dd747a4a8a0f751cd15c560554bd61.image.55x41.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edstudio.com/depot/bmz_cache/a/a1dd747a4a8a0f751cd15c560554bd61.image.55x41.jpg">
                      <a:hlinkClick r:id="rId13" tgtFrame="&quot;_blank&quot;"/>
                    </pic:cNvPr>
                    <pic:cNvPicPr>
                      <a:picLocks noChangeAspect="1" noChangeArrowheads="1"/>
                    </pic:cNvPicPr>
                  </pic:nvPicPr>
                  <pic:blipFill>
                    <a:blip r:embed="rId14"/>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6C1A69" w:rsidRPr="006C1A69" w:rsidRDefault="006C1A69" w:rsidP="006C1A69">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6C1A69">
        <w:rPr>
          <w:rFonts w:ascii="Arial" w:eastAsia="宋体" w:hAnsi="Arial" w:cs="Arial"/>
          <w:color w:val="555555"/>
          <w:kern w:val="0"/>
          <w:sz w:val="15"/>
          <w:szCs w:val="15"/>
        </w:rPr>
        <w:t> </w:t>
      </w:r>
    </w:p>
    <w:p w:rsidR="006C1A69" w:rsidRPr="006C1A69" w:rsidRDefault="006C1A69" w:rsidP="006C1A69">
      <w:pPr>
        <w:widowControl/>
        <w:shd w:val="clear" w:color="auto" w:fill="FFFFFF"/>
        <w:spacing w:line="215" w:lineRule="atLeast"/>
        <w:ind w:left="277" w:right="49"/>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6" name="图片 6" descr="http://www.seeedstudio.com/depot/includes/templates/pure_green/images/nex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eedstudio.com/depot/includes/templates/pure_green/images/next_r.gif"/>
                    <pic:cNvPicPr>
                      <a:picLocks noChangeAspect="1" noChangeArrowheads="1"/>
                    </pic:cNvPicPr>
                  </pic:nvPicPr>
                  <pic:blipFill>
                    <a:blip r:embed="rId15"/>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6C1A69" w:rsidRPr="006C1A69" w:rsidRDefault="006C1A69" w:rsidP="006C1A69">
      <w:pPr>
        <w:widowControl/>
        <w:shd w:val="clear" w:color="auto" w:fill="FFFFFF"/>
        <w:spacing w:line="215" w:lineRule="atLeast"/>
        <w:ind w:left="277" w:right="24"/>
        <w:jc w:val="center"/>
        <w:textAlignment w:val="bottom"/>
        <w:rPr>
          <w:rFonts w:ascii="Arial" w:eastAsia="宋体" w:hAnsi="Arial" w:cs="Arial"/>
          <w:color w:val="555555"/>
          <w:kern w:val="0"/>
          <w:sz w:val="15"/>
          <w:szCs w:val="15"/>
        </w:rPr>
      </w:pPr>
      <w:r w:rsidRPr="006C1A69">
        <w:rPr>
          <w:rFonts w:ascii="Arial" w:eastAsia="宋体" w:hAnsi="Arial" w:cs="Arial"/>
          <w:color w:val="555555"/>
          <w:kern w:val="0"/>
          <w:sz w:val="15"/>
          <w:szCs w:val="15"/>
        </w:rPr>
        <w:br w:type="textWrapping" w:clear="all"/>
      </w:r>
    </w:p>
    <w:p w:rsidR="006C1A69" w:rsidRPr="006C1A69" w:rsidRDefault="006C1A69" w:rsidP="006C1A69">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6C1A69">
        <w:rPr>
          <w:rFonts w:ascii="Eras Medium ITC" w:eastAsia="宋体" w:hAnsi="Eras Medium ITC" w:cs="Arial"/>
          <w:b/>
          <w:bCs/>
          <w:color w:val="808080"/>
          <w:kern w:val="0"/>
          <w:sz w:val="15"/>
        </w:rPr>
        <w:t>Price:</w:t>
      </w:r>
    </w:p>
    <w:p w:rsidR="006C1A69" w:rsidRPr="006C1A69" w:rsidRDefault="006C1A69" w:rsidP="006C1A69">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6C1A69">
        <w:rPr>
          <w:rFonts w:ascii="Arial" w:eastAsia="宋体" w:hAnsi="Arial" w:cs="Arial"/>
          <w:color w:val="808080"/>
          <w:kern w:val="0"/>
          <w:sz w:val="15"/>
          <w:szCs w:val="15"/>
        </w:rPr>
        <w:t>$</w:t>
      </w:r>
      <w:proofErr w:type="gramStart"/>
      <w:r w:rsidRPr="006C1A69">
        <w:rPr>
          <w:rFonts w:ascii="Arial" w:eastAsia="宋体" w:hAnsi="Arial" w:cs="Arial"/>
          <w:color w:val="808080"/>
          <w:kern w:val="0"/>
          <w:sz w:val="15"/>
          <w:szCs w:val="15"/>
        </w:rPr>
        <w:t>9.50  </w:t>
      </w:r>
      <w:proofErr w:type="gramEnd"/>
      <w:r w:rsidRPr="006C1A69">
        <w:rPr>
          <w:rFonts w:ascii="Arial" w:eastAsia="宋体" w:hAnsi="Arial" w:cs="Arial"/>
          <w:color w:val="808080"/>
          <w:kern w:val="0"/>
          <w:sz w:val="15"/>
          <w:szCs w:val="15"/>
        </w:rPr>
        <w:fldChar w:fldCharType="begin"/>
      </w:r>
      <w:r w:rsidRPr="006C1A69">
        <w:rPr>
          <w:rFonts w:ascii="Arial" w:eastAsia="宋体" w:hAnsi="Arial" w:cs="Arial"/>
          <w:color w:val="808080"/>
          <w:kern w:val="0"/>
          <w:sz w:val="15"/>
          <w:szCs w:val="15"/>
        </w:rPr>
        <w:instrText xml:space="preserve"> HYPERLINK "javascript:void()" </w:instrText>
      </w:r>
      <w:r w:rsidRPr="006C1A69">
        <w:rPr>
          <w:rFonts w:ascii="Arial" w:eastAsia="宋体" w:hAnsi="Arial" w:cs="Arial"/>
          <w:color w:val="808080"/>
          <w:kern w:val="0"/>
          <w:sz w:val="15"/>
          <w:szCs w:val="15"/>
        </w:rPr>
        <w:fldChar w:fldCharType="separate"/>
      </w:r>
      <w:r w:rsidRPr="006C1A69">
        <w:rPr>
          <w:rFonts w:ascii="Eras Medium ITC" w:eastAsia="宋体" w:hAnsi="Eras Medium ITC" w:cs="Arial"/>
          <w:color w:val="007EBD"/>
          <w:kern w:val="0"/>
          <w:sz w:val="15"/>
          <w:u w:val="single"/>
        </w:rPr>
        <w:t>(Price Feedback)</w:t>
      </w:r>
      <w:r w:rsidRPr="006C1A69">
        <w:rPr>
          <w:rFonts w:ascii="Arial" w:eastAsia="宋体" w:hAnsi="Arial" w:cs="Arial"/>
          <w:color w:val="808080"/>
          <w:kern w:val="0"/>
          <w:sz w:val="15"/>
          <w:szCs w:val="15"/>
        </w:rPr>
        <w:fldChar w:fldCharType="end"/>
      </w:r>
    </w:p>
    <w:p w:rsidR="006C1A69" w:rsidRPr="006C1A69" w:rsidRDefault="006C1A69" w:rsidP="006C1A69">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6C1A69">
        <w:rPr>
          <w:rFonts w:ascii="Eras Medium ITC" w:eastAsia="宋体" w:hAnsi="Eras Medium ITC" w:cs="Arial"/>
          <w:b/>
          <w:bCs/>
          <w:color w:val="808080"/>
          <w:kern w:val="0"/>
          <w:sz w:val="15"/>
        </w:rPr>
        <w:t>SKU:</w:t>
      </w:r>
    </w:p>
    <w:p w:rsidR="006C1A69" w:rsidRPr="006C1A69" w:rsidRDefault="006C1A69" w:rsidP="006C1A69">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6C1A69">
        <w:rPr>
          <w:rFonts w:ascii="Arial" w:eastAsia="宋体" w:hAnsi="Arial" w:cs="Arial"/>
          <w:color w:val="808080"/>
          <w:kern w:val="0"/>
          <w:sz w:val="15"/>
          <w:szCs w:val="15"/>
        </w:rPr>
        <w:t>SEN10171P</w:t>
      </w:r>
    </w:p>
    <w:p w:rsidR="006C1A69" w:rsidRPr="006C1A69" w:rsidRDefault="006C1A69" w:rsidP="006C1A69">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6C1A69">
        <w:rPr>
          <w:rFonts w:ascii="Eras Medium ITC" w:eastAsia="宋体" w:hAnsi="Eras Medium ITC" w:cs="Arial"/>
          <w:b/>
          <w:bCs/>
          <w:color w:val="808080"/>
          <w:kern w:val="0"/>
          <w:sz w:val="15"/>
        </w:rPr>
        <w:t>Weight:</w:t>
      </w:r>
    </w:p>
    <w:p w:rsidR="006C1A69" w:rsidRPr="006C1A69" w:rsidRDefault="006C1A69" w:rsidP="006C1A69">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6C1A69">
        <w:rPr>
          <w:rFonts w:ascii="Arial" w:eastAsia="宋体" w:hAnsi="Arial" w:cs="Arial"/>
          <w:color w:val="808080"/>
          <w:kern w:val="0"/>
          <w:sz w:val="15"/>
          <w:szCs w:val="15"/>
        </w:rPr>
        <w:t>2Gram</w:t>
      </w:r>
    </w:p>
    <w:p w:rsidR="006C1A69" w:rsidRPr="006C1A69" w:rsidRDefault="006C1A69" w:rsidP="006C1A69">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6C1A69">
        <w:rPr>
          <w:rFonts w:ascii="Eras Medium ITC" w:eastAsia="宋体" w:hAnsi="Eras Medium ITC" w:cs="Arial"/>
          <w:b/>
          <w:bCs/>
          <w:color w:val="808080"/>
          <w:kern w:val="0"/>
          <w:sz w:val="15"/>
        </w:rPr>
        <w:t>Units in Stock</w:t>
      </w:r>
    </w:p>
    <w:p w:rsidR="006C1A69" w:rsidRPr="006C1A69" w:rsidRDefault="006C1A69" w:rsidP="006C1A69">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6C1A69">
        <w:rPr>
          <w:rFonts w:ascii="Arial" w:eastAsia="宋体" w:hAnsi="Arial" w:cs="Arial"/>
          <w:color w:val="808080"/>
          <w:kern w:val="0"/>
          <w:sz w:val="15"/>
          <w:szCs w:val="15"/>
        </w:rPr>
        <w:t>130</w:t>
      </w:r>
    </w:p>
    <w:p w:rsidR="006C1A69" w:rsidRPr="006C1A69" w:rsidRDefault="006C1A69" w:rsidP="006C1A69">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6C1A69">
        <w:rPr>
          <w:rFonts w:ascii="Eras Medium ITC" w:eastAsia="宋体" w:hAnsi="Eras Medium ITC" w:cs="Arial"/>
          <w:b/>
          <w:bCs/>
          <w:color w:val="808080"/>
          <w:kern w:val="0"/>
          <w:sz w:val="15"/>
        </w:rPr>
        <w:t>Designed by:</w:t>
      </w:r>
    </w:p>
    <w:p w:rsidR="006C1A69" w:rsidRPr="006C1A69" w:rsidRDefault="006C1A69" w:rsidP="006C1A69">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6" w:tgtFrame="_blank" w:history="1">
        <w:r w:rsidRPr="006C1A69">
          <w:rPr>
            <w:rFonts w:ascii="Eras Medium ITC" w:eastAsia="宋体" w:hAnsi="Eras Medium ITC" w:cs="Arial"/>
            <w:color w:val="007EBD"/>
            <w:kern w:val="0"/>
            <w:sz w:val="15"/>
            <w:u w:val="single"/>
          </w:rPr>
          <w:t>Seeed Studio</w:t>
        </w:r>
      </w:hyperlink>
    </w:p>
    <w:p w:rsidR="006C1A69" w:rsidRPr="006C1A69" w:rsidRDefault="006C1A69" w:rsidP="006C1A69">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6C1A69">
        <w:rPr>
          <w:rFonts w:ascii="Eras Medium ITC" w:eastAsia="宋体" w:hAnsi="Eras Medium ITC" w:cs="Arial"/>
          <w:b/>
          <w:bCs/>
          <w:color w:val="808080"/>
          <w:kern w:val="0"/>
          <w:sz w:val="15"/>
        </w:rPr>
        <w:t> </w:t>
      </w:r>
    </w:p>
    <w:p w:rsidR="006C1A69" w:rsidRPr="006C1A69" w:rsidRDefault="006C1A69" w:rsidP="006C1A69">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7" w:history="1">
        <w:r w:rsidRPr="006C1A69">
          <w:rPr>
            <w:rFonts w:ascii="Eras Medium ITC" w:eastAsia="宋体" w:hAnsi="Eras Medium ITC" w:cs="Arial"/>
            <w:color w:val="007EBD"/>
            <w:kern w:val="0"/>
            <w:sz w:val="15"/>
            <w:u w:val="single"/>
          </w:rPr>
          <w:t>Other products from designer</w:t>
        </w:r>
      </w:hyperlink>
    </w:p>
    <w:p w:rsidR="006C1A69" w:rsidRPr="006C1A69" w:rsidRDefault="006C1A69" w:rsidP="006C1A69">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6C1A69">
        <w:rPr>
          <w:rFonts w:ascii="Eras Medium ITC" w:eastAsia="宋体" w:hAnsi="Eras Medium ITC" w:cs="Arial"/>
          <w:b/>
          <w:bCs/>
          <w:color w:val="808080"/>
          <w:kern w:val="0"/>
          <w:sz w:val="15"/>
        </w:rPr>
        <w:t>Quantity:</w:t>
      </w:r>
      <w:r w:rsidRPr="006C1A69">
        <w:rPr>
          <w:rFonts w:ascii="Arial" w:eastAsia="宋体" w:hAnsi="Arial" w:cs="Arial"/>
          <w:color w:val="808080"/>
          <w:kern w:val="0"/>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8.1pt;height:18.3pt" o:ole="">
            <v:imagedata r:id="rId18" o:title=""/>
          </v:shape>
          <w:control r:id="rId19" w:name="DefaultOcxName" w:shapeid="_x0000_i1044"/>
        </w:object>
      </w:r>
      <w:r w:rsidRPr="006C1A69">
        <w:rPr>
          <w:rFonts w:ascii="Arial" w:eastAsia="宋体" w:hAnsi="Arial" w:cs="Arial"/>
          <w:color w:val="808080"/>
          <w:kern w:val="0"/>
          <w:sz w:val="15"/>
          <w:szCs w:val="15"/>
        </w:rPr>
        <w:t> Max: 130</w:t>
      </w:r>
      <w:r w:rsidRPr="006C1A69">
        <w:rPr>
          <w:rFonts w:ascii="Arial" w:eastAsia="宋体" w:hAnsi="Arial" w:cs="Arial"/>
          <w:color w:val="808080"/>
          <w:kern w:val="0"/>
          <w:sz w:val="15"/>
          <w:szCs w:val="15"/>
        </w:rPr>
        <w:br/>
      </w:r>
      <w:r w:rsidRPr="006C1A69">
        <w:rPr>
          <w:rFonts w:ascii="Arial" w:eastAsia="宋体" w:hAnsi="Arial" w:cs="Arial"/>
          <w:color w:val="808080"/>
          <w:kern w:val="0"/>
          <w:sz w:val="15"/>
          <w:szCs w:val="15"/>
        </w:rPr>
        <w:object w:dxaOrig="1440" w:dyaOrig="1440">
          <v:shape id="_x0000_i1043" type="#_x0000_t75" style="width:78.95pt;height:20.2pt" o:ole="">
            <v:imagedata r:id="rId20" o:title=""/>
          </v:shape>
          <w:control r:id="rId21" w:name="DefaultOcxName1" w:shapeid="_x0000_i1043"/>
        </w:object>
      </w:r>
    </w:p>
    <w:p w:rsidR="006C1A69" w:rsidRPr="006C1A69" w:rsidRDefault="006C1A69" w:rsidP="006C1A69">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Pr>
          <w:rFonts w:ascii="Eras Medium ITC" w:eastAsia="宋体" w:hAnsi="Eras Medium ITC" w:cs="Arial"/>
          <w:noProof/>
          <w:color w:val="007EBD"/>
          <w:kern w:val="0"/>
          <w:sz w:val="15"/>
          <w:szCs w:val="15"/>
        </w:rPr>
        <w:drawing>
          <wp:inline distT="0" distB="0" distL="0" distR="0">
            <wp:extent cx="1259205" cy="320675"/>
            <wp:effectExtent l="19050" t="0" r="0" b="0"/>
            <wp:docPr id="7" name="图片 7" descr="Add to Wish Lis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to Wish List">
                      <a:hlinkClick r:id="rId22"/>
                    </pic:cNvPr>
                    <pic:cNvPicPr>
                      <a:picLocks noChangeAspect="1" noChangeArrowheads="1"/>
                    </pic:cNvPicPr>
                  </pic:nvPicPr>
                  <pic:blipFill>
                    <a:blip r:embed="rId23"/>
                    <a:srcRect/>
                    <a:stretch>
                      <a:fillRect/>
                    </a:stretch>
                  </pic:blipFill>
                  <pic:spPr bwMode="auto">
                    <a:xfrm>
                      <a:off x="0" y="0"/>
                      <a:ext cx="1259205" cy="320675"/>
                    </a:xfrm>
                    <a:prstGeom prst="rect">
                      <a:avLst/>
                    </a:prstGeom>
                    <a:noFill/>
                    <a:ln w="9525">
                      <a:noFill/>
                      <a:miter lim="800000"/>
                      <a:headEnd/>
                      <a:tailEnd/>
                    </a:ln>
                  </pic:spPr>
                </pic:pic>
              </a:graphicData>
            </a:graphic>
          </wp:inline>
        </w:drawing>
      </w:r>
    </w:p>
    <w:p w:rsidR="006C1A69" w:rsidRPr="006C1A69" w:rsidRDefault="006C1A69" w:rsidP="006C1A69">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6C1A69" w:rsidRPr="006C1A69" w:rsidRDefault="006C1A69" w:rsidP="006C1A69">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6C1A69" w:rsidRPr="006C1A69" w:rsidRDefault="006C1A69" w:rsidP="006C1A69">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6C1A69">
        <w:rPr>
          <w:rFonts w:ascii="Arial" w:eastAsia="宋体" w:hAnsi="Arial" w:cs="Arial"/>
          <w:color w:val="555555"/>
          <w:kern w:val="0"/>
          <w:sz w:val="15"/>
          <w:szCs w:val="15"/>
        </w:rPr>
        <w:br w:type="textWrapping" w:clear="all"/>
      </w:r>
      <w:r w:rsidRPr="006C1A69">
        <w:rPr>
          <w:rFonts w:ascii="Arial" w:eastAsia="宋体" w:hAnsi="Arial" w:cs="Arial"/>
          <w:color w:val="555555"/>
          <w:kern w:val="0"/>
          <w:sz w:val="15"/>
          <w:szCs w:val="15"/>
        </w:rPr>
        <w:br w:type="textWrapping" w:clear="all"/>
      </w:r>
      <w:bookmarkStart w:id="0" w:name="Order_Step"/>
      <w:bookmarkEnd w:id="0"/>
    </w:p>
    <w:p w:rsidR="006C1A69" w:rsidRPr="006C1A69" w:rsidRDefault="006C1A69" w:rsidP="006C1A69">
      <w:pPr>
        <w:widowControl/>
        <w:shd w:val="clear" w:color="auto" w:fill="FFFFFF"/>
        <w:spacing w:before="72" w:after="72" w:line="215" w:lineRule="atLeast"/>
        <w:ind w:left="24" w:right="24"/>
        <w:jc w:val="left"/>
        <w:textAlignment w:val="bottom"/>
        <w:outlineLvl w:val="2"/>
        <w:rPr>
          <w:rFonts w:ascii="Eras Medium ITC" w:eastAsia="宋体" w:hAnsi="Eras Medium ITC" w:cs="Arial"/>
          <w:color w:val="7BAC1F"/>
          <w:kern w:val="0"/>
          <w:sz w:val="20"/>
          <w:szCs w:val="20"/>
        </w:rPr>
      </w:pPr>
      <w:r w:rsidRPr="006C1A69">
        <w:rPr>
          <w:rFonts w:ascii="Eras Medium ITC" w:eastAsia="宋体" w:hAnsi="Eras Medium ITC" w:cs="Arial"/>
          <w:color w:val="7BAC1F"/>
          <w:kern w:val="0"/>
          <w:sz w:val="20"/>
          <w:szCs w:val="20"/>
        </w:rPr>
        <w:t>Description</w:t>
      </w:r>
    </w:p>
    <w:p w:rsidR="006C1A69" w:rsidRPr="006C1A69" w:rsidRDefault="006C1A69" w:rsidP="006C1A69">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6C1A69">
        <w:rPr>
          <w:rFonts w:ascii="Arial" w:eastAsia="宋体" w:hAnsi="Arial" w:cs="Arial"/>
          <w:color w:val="555555"/>
          <w:kern w:val="0"/>
          <w:sz w:val="15"/>
          <w:szCs w:val="15"/>
        </w:rPr>
        <w:t>This module is based on the I2C light-to-digital converter TSL2561 to transform light intensity to a digital signal. Different from traditional analog light sensor, as</w:t>
      </w:r>
      <w:r w:rsidRPr="006C1A69">
        <w:rPr>
          <w:rFonts w:ascii="Arial" w:eastAsia="宋体" w:hAnsi="Arial" w:cs="Arial"/>
          <w:color w:val="555555"/>
          <w:kern w:val="0"/>
          <w:sz w:val="15"/>
        </w:rPr>
        <w:t> </w:t>
      </w:r>
      <w:hyperlink r:id="rId24" w:history="1">
        <w:r w:rsidRPr="006C1A69">
          <w:rPr>
            <w:rFonts w:ascii="Eras Medium ITC" w:eastAsia="宋体" w:hAnsi="Eras Medium ITC" w:cs="Arial"/>
            <w:color w:val="0000FF"/>
            <w:kern w:val="0"/>
            <w:sz w:val="15"/>
            <w:u w:val="single"/>
          </w:rPr>
          <w:t>Grove - Light Sensor</w:t>
        </w:r>
      </w:hyperlink>
      <w:r w:rsidRPr="006C1A69">
        <w:rPr>
          <w:rFonts w:ascii="Arial" w:eastAsia="宋体" w:hAnsi="Arial" w:cs="Arial"/>
          <w:color w:val="555555"/>
          <w:kern w:val="0"/>
          <w:sz w:val="15"/>
          <w:szCs w:val="15"/>
        </w:rPr>
        <w:t>, this digital module features a selectable light spectrum range due to its dual light sensitive diodes: infrared and full spectrum. </w:t>
      </w:r>
    </w:p>
    <w:p w:rsidR="006C1A69" w:rsidRPr="006C1A69" w:rsidRDefault="006C1A69" w:rsidP="006C1A69">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6C1A69" w:rsidRPr="006C1A69" w:rsidRDefault="006C1A69" w:rsidP="006C1A69">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6C1A69">
        <w:rPr>
          <w:rFonts w:ascii="Arial" w:eastAsia="宋体" w:hAnsi="Arial" w:cs="Arial"/>
          <w:color w:val="555555"/>
          <w:kern w:val="0"/>
          <w:sz w:val="15"/>
          <w:szCs w:val="15"/>
        </w:rPr>
        <w:t>You can switch between three detection modes to take your readings. They are infrared mode, full spectrum and human visible mode. When running under the human visible mode, this sensor will give you readings just close to your eye feelings.</w:t>
      </w:r>
    </w:p>
    <w:p w:rsidR="006C1A69" w:rsidRPr="006C1A69" w:rsidRDefault="006C1A69" w:rsidP="006C1A69">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6C1A69" w:rsidRPr="006C1A69" w:rsidRDefault="006C1A69" w:rsidP="006C1A69">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6C1A69">
        <w:rPr>
          <w:rFonts w:ascii="Arial" w:eastAsia="宋体" w:hAnsi="Arial" w:cs="Arial"/>
          <w:b/>
          <w:bCs/>
          <w:color w:val="555555"/>
          <w:kern w:val="0"/>
          <w:sz w:val="15"/>
          <w:szCs w:val="15"/>
        </w:rPr>
        <w:t>Features</w:t>
      </w:r>
    </w:p>
    <w:p w:rsidR="006C1A69" w:rsidRPr="006C1A69" w:rsidRDefault="006C1A69" w:rsidP="006C1A69">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6C1A69">
        <w:rPr>
          <w:rFonts w:ascii="Arial" w:eastAsia="宋体" w:hAnsi="Arial" w:cs="Arial"/>
          <w:color w:val="555555"/>
          <w:kern w:val="0"/>
          <w:sz w:val="15"/>
          <w:szCs w:val="15"/>
        </w:rPr>
        <w:t>Selectable detection modes</w:t>
      </w:r>
    </w:p>
    <w:p w:rsidR="006C1A69" w:rsidRPr="006C1A69" w:rsidRDefault="006C1A69" w:rsidP="006C1A69">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6C1A69">
        <w:rPr>
          <w:rFonts w:ascii="Arial" w:eastAsia="宋体" w:hAnsi="Arial" w:cs="Arial"/>
          <w:color w:val="555555"/>
          <w:kern w:val="0"/>
          <w:sz w:val="15"/>
          <w:szCs w:val="15"/>
        </w:rPr>
        <w:t>high resolution 16-Bit digital output at 400 kHz I2C Fast-Mode</w:t>
      </w:r>
    </w:p>
    <w:p w:rsidR="006C1A69" w:rsidRPr="006C1A69" w:rsidRDefault="006C1A69" w:rsidP="006C1A69">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6C1A69">
        <w:rPr>
          <w:rFonts w:ascii="Arial" w:eastAsia="宋体" w:hAnsi="Arial" w:cs="Arial"/>
          <w:color w:val="555555"/>
          <w:kern w:val="0"/>
          <w:sz w:val="15"/>
          <w:szCs w:val="15"/>
        </w:rPr>
        <w:t>Wide dynamic range: 0.1 - 40,000 LUX</w:t>
      </w:r>
    </w:p>
    <w:p w:rsidR="006C1A69" w:rsidRPr="006C1A69" w:rsidRDefault="006C1A69" w:rsidP="006C1A69">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6C1A69">
        <w:rPr>
          <w:rFonts w:ascii="Arial" w:eastAsia="宋体" w:hAnsi="Arial" w:cs="Arial"/>
          <w:color w:val="555555"/>
          <w:kern w:val="0"/>
          <w:sz w:val="15"/>
          <w:szCs w:val="15"/>
        </w:rPr>
        <w:t>Wide operating temperature range: -40°C to 85°C</w:t>
      </w:r>
    </w:p>
    <w:p w:rsidR="006C1A69" w:rsidRPr="006C1A69" w:rsidRDefault="006C1A69" w:rsidP="006C1A69">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6C1A69">
        <w:rPr>
          <w:rFonts w:ascii="Arial" w:eastAsia="宋体" w:hAnsi="Arial" w:cs="Arial"/>
          <w:color w:val="555555"/>
          <w:kern w:val="0"/>
          <w:sz w:val="15"/>
          <w:szCs w:val="15"/>
        </w:rPr>
        <w:t>Programmable interrupt function with User-Defined Upper and lower threshold settings</w:t>
      </w:r>
    </w:p>
    <w:p w:rsidR="006C1A69" w:rsidRPr="006C1A69" w:rsidRDefault="006C1A69" w:rsidP="006C1A69">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6C1A69">
        <w:rPr>
          <w:rFonts w:ascii="Arial" w:eastAsia="宋体" w:hAnsi="Arial" w:cs="Arial"/>
          <w:b/>
          <w:bCs/>
          <w:color w:val="555555"/>
          <w:kern w:val="0"/>
          <w:sz w:val="15"/>
          <w:szCs w:val="15"/>
        </w:rPr>
        <w:t>Application Ideas</w:t>
      </w:r>
    </w:p>
    <w:p w:rsidR="006C1A69" w:rsidRPr="006C1A69" w:rsidRDefault="006C1A69" w:rsidP="006C1A69">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6C1A69">
        <w:rPr>
          <w:rFonts w:ascii="Arial" w:eastAsia="宋体" w:hAnsi="Arial" w:cs="Arial"/>
          <w:color w:val="555555"/>
          <w:kern w:val="0"/>
          <w:sz w:val="15"/>
          <w:szCs w:val="15"/>
        </w:rPr>
        <w:t>Ambient light sensing</w:t>
      </w:r>
    </w:p>
    <w:p w:rsidR="006C1A69" w:rsidRPr="006C1A69" w:rsidRDefault="006C1A69" w:rsidP="006C1A69">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6C1A69">
        <w:rPr>
          <w:rFonts w:ascii="Arial" w:eastAsia="宋体" w:hAnsi="Arial" w:cs="Arial"/>
          <w:color w:val="555555"/>
          <w:kern w:val="0"/>
          <w:sz w:val="15"/>
          <w:szCs w:val="15"/>
        </w:rPr>
        <w:t>Backlighting control for display panel</w:t>
      </w:r>
    </w:p>
    <w:p w:rsidR="006C1A69" w:rsidRPr="006C1A69" w:rsidRDefault="006C1A69" w:rsidP="006C1A69">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6C1A69">
        <w:rPr>
          <w:rFonts w:ascii="Arial" w:eastAsia="宋体" w:hAnsi="Arial" w:cs="Arial"/>
          <w:color w:val="555555"/>
          <w:kern w:val="0"/>
          <w:sz w:val="15"/>
          <w:szCs w:val="15"/>
        </w:rPr>
        <w:t>Keyboard illumination control</w:t>
      </w:r>
    </w:p>
    <w:p w:rsidR="006C1A69" w:rsidRPr="006C1A69" w:rsidRDefault="006C1A69" w:rsidP="006C1A69">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6C1A69">
        <w:rPr>
          <w:rFonts w:ascii="Arial" w:eastAsia="宋体" w:hAnsi="Arial" w:cs="Arial"/>
          <w:b/>
          <w:bCs/>
          <w:color w:val="555555"/>
          <w:kern w:val="0"/>
          <w:sz w:val="15"/>
          <w:szCs w:val="15"/>
        </w:rPr>
        <w:t>Documents</w:t>
      </w:r>
    </w:p>
    <w:p w:rsidR="006C1A69" w:rsidRPr="006C1A69" w:rsidRDefault="006C1A69" w:rsidP="006C1A69">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6C1A69" w:rsidRPr="006C1A69" w:rsidRDefault="006C1A69" w:rsidP="006C1A69">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6C1A69">
        <w:rPr>
          <w:rFonts w:ascii="Arial" w:eastAsia="宋体" w:hAnsi="Arial" w:cs="Arial"/>
          <w:color w:val="555555"/>
          <w:kern w:val="0"/>
          <w:sz w:val="15"/>
          <w:szCs w:val="15"/>
        </w:rPr>
        <w:t>Please visit our </w:t>
      </w:r>
      <w:hyperlink r:id="rId25" w:history="1">
        <w:r w:rsidRPr="006C1A69">
          <w:rPr>
            <w:rFonts w:ascii="Eras Medium ITC" w:eastAsia="宋体" w:hAnsi="Eras Medium ITC" w:cs="Arial"/>
            <w:color w:val="0000FF"/>
            <w:kern w:val="0"/>
            <w:sz w:val="15"/>
            <w:u w:val="single"/>
          </w:rPr>
          <w:t>wiki</w:t>
        </w:r>
      </w:hyperlink>
      <w:r w:rsidRPr="006C1A69">
        <w:rPr>
          <w:rFonts w:ascii="Arial" w:eastAsia="宋体" w:hAnsi="Arial" w:cs="Arial"/>
          <w:color w:val="555555"/>
          <w:kern w:val="0"/>
          <w:sz w:val="15"/>
          <w:szCs w:val="15"/>
        </w:rPr>
        <w:t xml:space="preserve"> page for more info about this product. It will be appreciated if you can help us improve the </w:t>
      </w:r>
      <w:proofErr w:type="gramStart"/>
      <w:r w:rsidRPr="006C1A69">
        <w:rPr>
          <w:rFonts w:ascii="Arial" w:eastAsia="宋体" w:hAnsi="Arial" w:cs="Arial"/>
          <w:color w:val="555555"/>
          <w:kern w:val="0"/>
          <w:sz w:val="15"/>
          <w:szCs w:val="15"/>
        </w:rPr>
        <w:t>documents,</w:t>
      </w:r>
      <w:proofErr w:type="gramEnd"/>
      <w:r w:rsidRPr="006C1A69">
        <w:rPr>
          <w:rFonts w:ascii="Arial" w:eastAsia="宋体" w:hAnsi="Arial" w:cs="Arial"/>
          <w:color w:val="555555"/>
          <w:kern w:val="0"/>
          <w:sz w:val="15"/>
          <w:szCs w:val="15"/>
        </w:rPr>
        <w:t xml:space="preserve"> add more demo code or tutorials. For technical support, please post your questions to </w:t>
      </w:r>
      <w:proofErr w:type="spellStart"/>
      <w:r w:rsidRPr="006C1A69">
        <w:rPr>
          <w:rFonts w:ascii="Arial" w:eastAsia="宋体" w:hAnsi="Arial" w:cs="Arial"/>
          <w:color w:val="555555"/>
          <w:kern w:val="0"/>
          <w:sz w:val="15"/>
          <w:szCs w:val="15"/>
        </w:rPr>
        <w:t>our</w:t>
      </w:r>
      <w:hyperlink r:id="rId26" w:history="1">
        <w:r w:rsidRPr="006C1A69">
          <w:rPr>
            <w:rFonts w:ascii="Eras Medium ITC" w:eastAsia="宋体" w:hAnsi="Eras Medium ITC" w:cs="Arial"/>
            <w:color w:val="0000FF"/>
            <w:kern w:val="0"/>
            <w:sz w:val="15"/>
            <w:u w:val="single"/>
          </w:rPr>
          <w:t>forum</w:t>
        </w:r>
        <w:proofErr w:type="spellEnd"/>
      </w:hyperlink>
      <w:r w:rsidRPr="006C1A69">
        <w:rPr>
          <w:rFonts w:ascii="Arial" w:eastAsia="宋体" w:hAnsi="Arial" w:cs="Arial"/>
          <w:color w:val="555555"/>
          <w:kern w:val="0"/>
          <w:sz w:val="15"/>
          <w:szCs w:val="15"/>
        </w:rPr>
        <w:t>.</w:t>
      </w:r>
    </w:p>
    <w:p w:rsidR="006C1A69" w:rsidRPr="006C1A69" w:rsidRDefault="006C1A69" w:rsidP="006C1A69">
      <w:pPr>
        <w:widowControl/>
        <w:pBdr>
          <w:top w:val="single" w:sz="6" w:space="1" w:color="auto"/>
        </w:pBdr>
        <w:jc w:val="center"/>
        <w:rPr>
          <w:rFonts w:ascii="Arial" w:eastAsia="宋体" w:hAnsi="Arial" w:cs="Arial" w:hint="eastAsia"/>
          <w:vanish/>
          <w:kern w:val="0"/>
          <w:sz w:val="16"/>
          <w:szCs w:val="16"/>
        </w:rPr>
      </w:pPr>
      <w:r w:rsidRPr="006C1A69">
        <w:rPr>
          <w:rFonts w:ascii="Arial" w:eastAsia="宋体" w:hAnsi="Arial" w:cs="Arial" w:hint="eastAsia"/>
          <w:vanish/>
          <w:kern w:val="0"/>
          <w:sz w:val="16"/>
          <w:szCs w:val="16"/>
        </w:rPr>
        <w:t>窗体底端</w:t>
      </w:r>
    </w:p>
    <w:p w:rsidR="00000000" w:rsidRDefault="006C1A69"/>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A69" w:rsidRDefault="006C1A69" w:rsidP="006C1A69">
      <w:r>
        <w:separator/>
      </w:r>
    </w:p>
  </w:endnote>
  <w:endnote w:type="continuationSeparator" w:id="1">
    <w:p w:rsidR="006C1A69" w:rsidRDefault="006C1A69" w:rsidP="006C1A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A69" w:rsidRDefault="006C1A69" w:rsidP="006C1A69">
      <w:r>
        <w:separator/>
      </w:r>
    </w:p>
  </w:footnote>
  <w:footnote w:type="continuationSeparator" w:id="1">
    <w:p w:rsidR="006C1A69" w:rsidRDefault="006C1A69" w:rsidP="006C1A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F3D99"/>
    <w:multiLevelType w:val="multilevel"/>
    <w:tmpl w:val="F9EA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CB3CD4"/>
    <w:multiLevelType w:val="multilevel"/>
    <w:tmpl w:val="966C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2514F7"/>
    <w:multiLevelType w:val="multilevel"/>
    <w:tmpl w:val="E872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DA2C8F"/>
    <w:multiLevelType w:val="multilevel"/>
    <w:tmpl w:val="29B0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1A69"/>
    <w:rsid w:val="006C1A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C1A6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1A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1A69"/>
    <w:rPr>
      <w:sz w:val="18"/>
      <w:szCs w:val="18"/>
    </w:rPr>
  </w:style>
  <w:style w:type="paragraph" w:styleId="a4">
    <w:name w:val="footer"/>
    <w:basedOn w:val="a"/>
    <w:link w:val="Char0"/>
    <w:uiPriority w:val="99"/>
    <w:semiHidden/>
    <w:unhideWhenUsed/>
    <w:rsid w:val="006C1A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1A69"/>
    <w:rPr>
      <w:sz w:val="18"/>
      <w:szCs w:val="18"/>
    </w:rPr>
  </w:style>
  <w:style w:type="character" w:customStyle="1" w:styleId="3Char">
    <w:name w:val="标题 3 Char"/>
    <w:basedOn w:val="a0"/>
    <w:link w:val="3"/>
    <w:uiPriority w:val="9"/>
    <w:rsid w:val="006C1A69"/>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6C1A6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C1A69"/>
    <w:rPr>
      <w:rFonts w:ascii="Arial" w:eastAsia="宋体" w:hAnsi="Arial" w:cs="Arial"/>
      <w:vanish/>
      <w:kern w:val="0"/>
      <w:sz w:val="16"/>
      <w:szCs w:val="16"/>
    </w:rPr>
  </w:style>
  <w:style w:type="character" w:styleId="a5">
    <w:name w:val="Hyperlink"/>
    <w:basedOn w:val="a0"/>
    <w:uiPriority w:val="99"/>
    <w:semiHidden/>
    <w:unhideWhenUsed/>
    <w:rsid w:val="006C1A69"/>
    <w:rPr>
      <w:color w:val="0000FF"/>
      <w:u w:val="single"/>
    </w:rPr>
  </w:style>
  <w:style w:type="character" w:customStyle="1" w:styleId="productdetailheading">
    <w:name w:val="productdetailheading"/>
    <w:basedOn w:val="a0"/>
    <w:rsid w:val="006C1A69"/>
  </w:style>
  <w:style w:type="character" w:customStyle="1" w:styleId="apple-converted-space">
    <w:name w:val="apple-converted-space"/>
    <w:basedOn w:val="a0"/>
    <w:rsid w:val="006C1A69"/>
  </w:style>
  <w:style w:type="paragraph" w:styleId="z-0">
    <w:name w:val="HTML Bottom of Form"/>
    <w:basedOn w:val="a"/>
    <w:next w:val="a"/>
    <w:link w:val="z-Char0"/>
    <w:hidden/>
    <w:uiPriority w:val="99"/>
    <w:semiHidden/>
    <w:unhideWhenUsed/>
    <w:rsid w:val="006C1A6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C1A69"/>
    <w:rPr>
      <w:rFonts w:ascii="Arial" w:eastAsia="宋体" w:hAnsi="Arial" w:cs="Arial"/>
      <w:vanish/>
      <w:kern w:val="0"/>
      <w:sz w:val="16"/>
      <w:szCs w:val="16"/>
    </w:rPr>
  </w:style>
  <w:style w:type="paragraph" w:styleId="a6">
    <w:name w:val="Balloon Text"/>
    <w:basedOn w:val="a"/>
    <w:link w:val="Char1"/>
    <w:uiPriority w:val="99"/>
    <w:semiHidden/>
    <w:unhideWhenUsed/>
    <w:rsid w:val="006C1A69"/>
    <w:rPr>
      <w:sz w:val="18"/>
      <w:szCs w:val="18"/>
    </w:rPr>
  </w:style>
  <w:style w:type="character" w:customStyle="1" w:styleId="Char1">
    <w:name w:val="批注框文本 Char"/>
    <w:basedOn w:val="a0"/>
    <w:link w:val="a6"/>
    <w:uiPriority w:val="99"/>
    <w:semiHidden/>
    <w:rsid w:val="006C1A69"/>
    <w:rPr>
      <w:sz w:val="18"/>
      <w:szCs w:val="18"/>
    </w:rPr>
  </w:style>
</w:styles>
</file>

<file path=word/webSettings.xml><?xml version="1.0" encoding="utf-8"?>
<w:webSettings xmlns:r="http://schemas.openxmlformats.org/officeDocument/2006/relationships" xmlns:w="http://schemas.openxmlformats.org/wordprocessingml/2006/main">
  <w:divs>
    <w:div w:id="1457213738">
      <w:bodyDiv w:val="1"/>
      <w:marLeft w:val="0"/>
      <w:marRight w:val="0"/>
      <w:marTop w:val="0"/>
      <w:marBottom w:val="0"/>
      <w:divBdr>
        <w:top w:val="none" w:sz="0" w:space="0" w:color="auto"/>
        <w:left w:val="none" w:sz="0" w:space="0" w:color="auto"/>
        <w:bottom w:val="none" w:sz="0" w:space="0" w:color="auto"/>
        <w:right w:val="none" w:sz="0" w:space="0" w:color="auto"/>
      </w:divBdr>
      <w:divsChild>
        <w:div w:id="802693527">
          <w:marLeft w:val="0"/>
          <w:marRight w:val="0"/>
          <w:marTop w:val="0"/>
          <w:marBottom w:val="0"/>
          <w:divBdr>
            <w:top w:val="none" w:sz="0" w:space="0" w:color="auto"/>
            <w:left w:val="none" w:sz="0" w:space="0" w:color="auto"/>
            <w:bottom w:val="single" w:sz="12" w:space="0" w:color="669900"/>
            <w:right w:val="none" w:sz="0" w:space="0" w:color="auto"/>
          </w:divBdr>
        </w:div>
        <w:div w:id="2021927731">
          <w:marLeft w:val="0"/>
          <w:marRight w:val="0"/>
          <w:marTop w:val="0"/>
          <w:marBottom w:val="63"/>
          <w:divBdr>
            <w:top w:val="single" w:sz="4" w:space="0" w:color="DBDBDB"/>
            <w:left w:val="single" w:sz="4" w:space="0" w:color="DBDBDB"/>
            <w:bottom w:val="single" w:sz="4" w:space="0" w:color="DBDBDB"/>
            <w:right w:val="single" w:sz="4" w:space="0" w:color="DBDBDB"/>
          </w:divBdr>
          <w:divsChild>
            <w:div w:id="1454901051">
              <w:marLeft w:val="0"/>
              <w:marRight w:val="0"/>
              <w:marTop w:val="0"/>
              <w:marBottom w:val="0"/>
              <w:divBdr>
                <w:top w:val="none" w:sz="0" w:space="0" w:color="auto"/>
                <w:left w:val="none" w:sz="0" w:space="0" w:color="auto"/>
                <w:bottom w:val="none" w:sz="0" w:space="0" w:color="auto"/>
                <w:right w:val="none" w:sz="0" w:space="0" w:color="auto"/>
              </w:divBdr>
              <w:divsChild>
                <w:div w:id="1116407821">
                  <w:marLeft w:val="253"/>
                  <w:marRight w:val="0"/>
                  <w:marTop w:val="126"/>
                  <w:marBottom w:val="0"/>
                  <w:divBdr>
                    <w:top w:val="single" w:sz="4" w:space="0" w:color="DDDDDD"/>
                    <w:left w:val="single" w:sz="4" w:space="0" w:color="DDDDDD"/>
                    <w:bottom w:val="single" w:sz="4" w:space="0" w:color="DDDDDD"/>
                    <w:right w:val="single" w:sz="4" w:space="0" w:color="DDDDDD"/>
                  </w:divBdr>
                  <w:divsChild>
                    <w:div w:id="953024724">
                      <w:marLeft w:val="0"/>
                      <w:marRight w:val="0"/>
                      <w:marTop w:val="0"/>
                      <w:marBottom w:val="0"/>
                      <w:divBdr>
                        <w:top w:val="none" w:sz="0" w:space="0" w:color="auto"/>
                        <w:left w:val="none" w:sz="0" w:space="0" w:color="auto"/>
                        <w:bottom w:val="none" w:sz="0" w:space="0" w:color="auto"/>
                        <w:right w:val="none" w:sz="0" w:space="0" w:color="auto"/>
                      </w:divBdr>
                    </w:div>
                    <w:div w:id="1691298517">
                      <w:marLeft w:val="0"/>
                      <w:marRight w:val="0"/>
                      <w:marTop w:val="63"/>
                      <w:marBottom w:val="0"/>
                      <w:divBdr>
                        <w:top w:val="none" w:sz="0" w:space="0" w:color="auto"/>
                        <w:left w:val="none" w:sz="0" w:space="0" w:color="auto"/>
                        <w:bottom w:val="none" w:sz="0" w:space="0" w:color="auto"/>
                        <w:right w:val="none" w:sz="0" w:space="0" w:color="auto"/>
                      </w:divBdr>
                      <w:divsChild>
                        <w:div w:id="1049768057">
                          <w:marLeft w:val="25"/>
                          <w:marRight w:val="38"/>
                          <w:marTop w:val="0"/>
                          <w:marBottom w:val="0"/>
                          <w:divBdr>
                            <w:top w:val="none" w:sz="0" w:space="0" w:color="auto"/>
                            <w:left w:val="none" w:sz="0" w:space="0" w:color="auto"/>
                            <w:bottom w:val="none" w:sz="0" w:space="0" w:color="auto"/>
                            <w:right w:val="none" w:sz="0" w:space="0" w:color="auto"/>
                          </w:divBdr>
                        </w:div>
                        <w:div w:id="1889562017">
                          <w:marLeft w:val="0"/>
                          <w:marRight w:val="0"/>
                          <w:marTop w:val="0"/>
                          <w:marBottom w:val="0"/>
                          <w:divBdr>
                            <w:top w:val="none" w:sz="0" w:space="0" w:color="auto"/>
                            <w:left w:val="none" w:sz="0" w:space="0" w:color="auto"/>
                            <w:bottom w:val="none" w:sz="0" w:space="0" w:color="auto"/>
                            <w:right w:val="none" w:sz="0" w:space="0" w:color="auto"/>
                          </w:divBdr>
                        </w:div>
                        <w:div w:id="1558862183">
                          <w:marLeft w:val="0"/>
                          <w:marRight w:val="25"/>
                          <w:marTop w:val="0"/>
                          <w:marBottom w:val="0"/>
                          <w:divBdr>
                            <w:top w:val="none" w:sz="0" w:space="0" w:color="auto"/>
                            <w:left w:val="none" w:sz="0" w:space="0" w:color="auto"/>
                            <w:bottom w:val="none" w:sz="0" w:space="0" w:color="auto"/>
                            <w:right w:val="none" w:sz="0" w:space="0" w:color="auto"/>
                          </w:divBdr>
                        </w:div>
                      </w:divsChild>
                    </w:div>
                  </w:divsChild>
                </w:div>
              </w:divsChild>
            </w:div>
            <w:div w:id="791636202">
              <w:marLeft w:val="379"/>
              <w:marRight w:val="0"/>
              <w:marTop w:val="0"/>
              <w:marBottom w:val="0"/>
              <w:divBdr>
                <w:top w:val="none" w:sz="0" w:space="0" w:color="auto"/>
                <w:left w:val="none" w:sz="0" w:space="0" w:color="auto"/>
                <w:bottom w:val="none" w:sz="0" w:space="0" w:color="auto"/>
                <w:right w:val="none" w:sz="0" w:space="0" w:color="auto"/>
              </w:divBdr>
              <w:divsChild>
                <w:div w:id="1316881690">
                  <w:marLeft w:val="0"/>
                  <w:marRight w:val="0"/>
                  <w:marTop w:val="0"/>
                  <w:marBottom w:val="0"/>
                  <w:divBdr>
                    <w:top w:val="none" w:sz="0" w:space="0" w:color="auto"/>
                    <w:left w:val="none" w:sz="0" w:space="0" w:color="auto"/>
                    <w:bottom w:val="none" w:sz="0" w:space="0" w:color="auto"/>
                    <w:right w:val="none" w:sz="0" w:space="0" w:color="auto"/>
                  </w:divBdr>
                </w:div>
              </w:divsChild>
            </w:div>
            <w:div w:id="240599228">
              <w:marLeft w:val="0"/>
              <w:marRight w:val="0"/>
              <w:marTop w:val="0"/>
              <w:marBottom w:val="0"/>
              <w:divBdr>
                <w:top w:val="none" w:sz="0" w:space="0" w:color="auto"/>
                <w:left w:val="none" w:sz="0" w:space="0" w:color="auto"/>
                <w:bottom w:val="none" w:sz="0" w:space="0" w:color="auto"/>
                <w:right w:val="none" w:sz="0" w:space="0" w:color="auto"/>
              </w:divBdr>
              <w:divsChild>
                <w:div w:id="2015035695">
                  <w:marLeft w:val="0"/>
                  <w:marRight w:val="0"/>
                  <w:marTop w:val="0"/>
                  <w:marBottom w:val="0"/>
                  <w:divBdr>
                    <w:top w:val="none" w:sz="0" w:space="0" w:color="auto"/>
                    <w:left w:val="none" w:sz="0" w:space="0" w:color="auto"/>
                    <w:bottom w:val="none" w:sz="0" w:space="0" w:color="auto"/>
                    <w:right w:val="none" w:sz="0" w:space="0" w:color="auto"/>
                  </w:divBdr>
                </w:div>
                <w:div w:id="1957908155">
                  <w:marLeft w:val="0"/>
                  <w:marRight w:val="0"/>
                  <w:marTop w:val="0"/>
                  <w:marBottom w:val="0"/>
                  <w:divBdr>
                    <w:top w:val="none" w:sz="0" w:space="0" w:color="auto"/>
                    <w:left w:val="none" w:sz="0" w:space="0" w:color="auto"/>
                    <w:bottom w:val="single" w:sz="4" w:space="2" w:color="595959"/>
                    <w:right w:val="none" w:sz="0" w:space="0" w:color="auto"/>
                  </w:divBdr>
                  <w:divsChild>
                    <w:div w:id="2037536094">
                      <w:marLeft w:val="0"/>
                      <w:marRight w:val="0"/>
                      <w:marTop w:val="0"/>
                      <w:marBottom w:val="0"/>
                      <w:divBdr>
                        <w:top w:val="none" w:sz="0" w:space="0" w:color="auto"/>
                        <w:left w:val="none" w:sz="0" w:space="0" w:color="auto"/>
                        <w:bottom w:val="none" w:sz="0" w:space="0" w:color="auto"/>
                        <w:right w:val="none" w:sz="0" w:space="0" w:color="auto"/>
                      </w:divBdr>
                    </w:div>
                    <w:div w:id="610432272">
                      <w:marLeft w:val="0"/>
                      <w:marRight w:val="0"/>
                      <w:marTop w:val="0"/>
                      <w:marBottom w:val="0"/>
                      <w:divBdr>
                        <w:top w:val="none" w:sz="0" w:space="0" w:color="auto"/>
                        <w:left w:val="none" w:sz="0" w:space="0" w:color="auto"/>
                        <w:bottom w:val="none" w:sz="0" w:space="0" w:color="auto"/>
                        <w:right w:val="none" w:sz="0" w:space="0" w:color="auto"/>
                      </w:divBdr>
                    </w:div>
                    <w:div w:id="415055756">
                      <w:marLeft w:val="0"/>
                      <w:marRight w:val="0"/>
                      <w:marTop w:val="0"/>
                      <w:marBottom w:val="0"/>
                      <w:divBdr>
                        <w:top w:val="none" w:sz="0" w:space="0" w:color="auto"/>
                        <w:left w:val="none" w:sz="0" w:space="0" w:color="auto"/>
                        <w:bottom w:val="none" w:sz="0" w:space="0" w:color="auto"/>
                        <w:right w:val="none" w:sz="0" w:space="0" w:color="auto"/>
                      </w:divBdr>
                    </w:div>
                    <w:div w:id="56243427">
                      <w:marLeft w:val="0"/>
                      <w:marRight w:val="0"/>
                      <w:marTop w:val="0"/>
                      <w:marBottom w:val="0"/>
                      <w:divBdr>
                        <w:top w:val="none" w:sz="0" w:space="0" w:color="auto"/>
                        <w:left w:val="none" w:sz="0" w:space="0" w:color="auto"/>
                        <w:bottom w:val="none" w:sz="0" w:space="0" w:color="auto"/>
                        <w:right w:val="none" w:sz="0" w:space="0" w:color="auto"/>
                      </w:divBdr>
                    </w:div>
                    <w:div w:id="140122096">
                      <w:marLeft w:val="0"/>
                      <w:marRight w:val="0"/>
                      <w:marTop w:val="0"/>
                      <w:marBottom w:val="0"/>
                      <w:divBdr>
                        <w:top w:val="none" w:sz="0" w:space="0" w:color="auto"/>
                        <w:left w:val="none" w:sz="0" w:space="0" w:color="auto"/>
                        <w:bottom w:val="none" w:sz="0" w:space="0" w:color="auto"/>
                        <w:right w:val="none" w:sz="0" w:space="0" w:color="auto"/>
                      </w:divBdr>
                    </w:div>
                    <w:div w:id="1701927985">
                      <w:marLeft w:val="0"/>
                      <w:marRight w:val="0"/>
                      <w:marTop w:val="0"/>
                      <w:marBottom w:val="0"/>
                      <w:divBdr>
                        <w:top w:val="none" w:sz="0" w:space="0" w:color="auto"/>
                        <w:left w:val="none" w:sz="0" w:space="0" w:color="auto"/>
                        <w:bottom w:val="none" w:sz="0" w:space="0" w:color="auto"/>
                        <w:right w:val="none" w:sz="0" w:space="0" w:color="auto"/>
                      </w:divBdr>
                    </w:div>
                    <w:div w:id="2006859566">
                      <w:marLeft w:val="0"/>
                      <w:marRight w:val="0"/>
                      <w:marTop w:val="0"/>
                      <w:marBottom w:val="0"/>
                      <w:divBdr>
                        <w:top w:val="none" w:sz="0" w:space="0" w:color="auto"/>
                        <w:left w:val="none" w:sz="0" w:space="0" w:color="auto"/>
                        <w:bottom w:val="none" w:sz="0" w:space="0" w:color="auto"/>
                        <w:right w:val="none" w:sz="0" w:space="0" w:color="auto"/>
                      </w:divBdr>
                    </w:div>
                    <w:div w:id="1547177104">
                      <w:marLeft w:val="0"/>
                      <w:marRight w:val="0"/>
                      <w:marTop w:val="0"/>
                      <w:marBottom w:val="0"/>
                      <w:divBdr>
                        <w:top w:val="none" w:sz="0" w:space="0" w:color="auto"/>
                        <w:left w:val="none" w:sz="0" w:space="0" w:color="auto"/>
                        <w:bottom w:val="none" w:sz="0" w:space="0" w:color="auto"/>
                        <w:right w:val="none" w:sz="0" w:space="0" w:color="auto"/>
                      </w:divBdr>
                      <w:divsChild>
                        <w:div w:id="832062908">
                          <w:marLeft w:val="0"/>
                          <w:marRight w:val="0"/>
                          <w:marTop w:val="0"/>
                          <w:marBottom w:val="0"/>
                          <w:divBdr>
                            <w:top w:val="none" w:sz="0" w:space="0" w:color="auto"/>
                            <w:left w:val="none" w:sz="0" w:space="0" w:color="auto"/>
                            <w:bottom w:val="none" w:sz="0" w:space="0" w:color="auto"/>
                            <w:right w:val="none" w:sz="0" w:space="0" w:color="auto"/>
                          </w:divBdr>
                          <w:divsChild>
                            <w:div w:id="1434084810">
                              <w:marLeft w:val="0"/>
                              <w:marRight w:val="0"/>
                              <w:marTop w:val="0"/>
                              <w:marBottom w:val="0"/>
                              <w:divBdr>
                                <w:top w:val="none" w:sz="0" w:space="0" w:color="auto"/>
                                <w:left w:val="none" w:sz="0" w:space="0" w:color="auto"/>
                                <w:bottom w:val="none" w:sz="0" w:space="0" w:color="auto"/>
                                <w:right w:val="none" w:sz="0" w:space="0" w:color="auto"/>
                              </w:divBdr>
                            </w:div>
                            <w:div w:id="536546367">
                              <w:marLeft w:val="0"/>
                              <w:marRight w:val="0"/>
                              <w:marTop w:val="0"/>
                              <w:marBottom w:val="0"/>
                              <w:divBdr>
                                <w:top w:val="none" w:sz="0" w:space="0" w:color="auto"/>
                                <w:left w:val="none" w:sz="0" w:space="0" w:color="auto"/>
                                <w:bottom w:val="none" w:sz="0" w:space="0" w:color="auto"/>
                                <w:right w:val="none" w:sz="0" w:space="0" w:color="auto"/>
                              </w:divBdr>
                            </w:div>
                            <w:div w:id="15770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seeedstudio.com/depot/images/product/Digital%20Light%20Sensor_02.jpg" TargetMode="External"/><Relationship Id="rId18" Type="http://schemas.openxmlformats.org/officeDocument/2006/relationships/image" Target="media/image7.wmf"/><Relationship Id="rId26" Type="http://schemas.openxmlformats.org/officeDocument/2006/relationships/hyperlink" Target="http://forum.seeedstudio.com/" TargetMode="External"/><Relationship Id="rId3" Type="http://schemas.openxmlformats.org/officeDocument/2006/relationships/settings" Target="settings.xml"/><Relationship Id="rId21" Type="http://schemas.openxmlformats.org/officeDocument/2006/relationships/control" Target="activeX/activeX2.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www.seeedstudio.com/depot/seeed-studio-m-23.html" TargetMode="External"/><Relationship Id="rId25" Type="http://schemas.openxmlformats.org/officeDocument/2006/relationships/hyperlink" Target="http://www.seeedstudio.com/wiki/Grove_-_Digital_Light_Sensor" TargetMode="External"/><Relationship Id="rId2" Type="http://schemas.openxmlformats.org/officeDocument/2006/relationships/styles" Target="styles.xml"/><Relationship Id="rId16" Type="http://schemas.openxmlformats.org/officeDocument/2006/relationships/hyperlink" Target="http://www.seeedstudio.com/" TargetMode="External"/><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depot/images/product/Digital%20Light%20Sensor_01.jpg" TargetMode="External"/><Relationship Id="rId24" Type="http://schemas.openxmlformats.org/officeDocument/2006/relationships/hyperlink" Target="http://www.seeedstudio.com/depot/grove-light-sensorp-p-1253.html?cPath=144_148" TargetMode="External"/><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image" Target="media/image9.gif"/><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www.seeedstudio.com/depot/images/product/Digital%20Light%20Sensor.jpg" TargetMode="External"/><Relationship Id="rId14" Type="http://schemas.openxmlformats.org/officeDocument/2006/relationships/image" Target="media/image5.jpeg"/><Relationship Id="rId22" Type="http://schemas.openxmlformats.org/officeDocument/2006/relationships/hyperlink" Target="http://www.seeedstudio.com/depot/index.php?main_page=un_wishlist&amp;products_id=1281&amp;cPath=144_148&amp;action=un_add_wishlist" TargetMode="Externa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1581</Characters>
  <Application>Microsoft Office Word</Application>
  <DocSecurity>0</DocSecurity>
  <Lines>13</Lines>
  <Paragraphs>3</Paragraphs>
  <ScaleCrop>false</ScaleCrop>
  <Company>Users</Company>
  <LinksUpToDate>false</LinksUpToDate>
  <CharactersWithSpaces>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2013-02-12T17:52:00Z</dcterms:created>
  <dcterms:modified xsi:type="dcterms:W3CDTF">2013-02-12T17:52:00Z</dcterms:modified>
</cp:coreProperties>
</file>