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626"/>
        <w:gridCol w:w="1212"/>
        <w:gridCol w:w="1276"/>
        <w:gridCol w:w="1090"/>
        <w:gridCol w:w="3203"/>
        <w:gridCol w:w="1377"/>
        <w:gridCol w:w="1417"/>
      </w:tblGrid>
      <w:tr w:rsidR="00C12444" w:rsidTr="00976A9C">
        <w:trPr>
          <w:trHeight w:val="274"/>
        </w:trPr>
        <w:tc>
          <w:tcPr>
            <w:tcW w:w="626" w:type="dxa"/>
          </w:tcPr>
          <w:p w:rsidR="00535147" w:rsidRPr="00976A9C" w:rsidRDefault="00535147">
            <w:pPr>
              <w:rPr>
                <w:b/>
                <w:sz w:val="16"/>
                <w:szCs w:val="16"/>
              </w:rPr>
            </w:pPr>
            <w:r w:rsidRPr="00976A9C">
              <w:rPr>
                <w:b/>
                <w:sz w:val="16"/>
                <w:szCs w:val="16"/>
              </w:rPr>
              <w:t>Test Case ID</w:t>
            </w:r>
          </w:p>
        </w:tc>
        <w:tc>
          <w:tcPr>
            <w:tcW w:w="1212" w:type="dxa"/>
          </w:tcPr>
          <w:p w:rsidR="00535147" w:rsidRPr="00976A9C" w:rsidRDefault="00535147">
            <w:pPr>
              <w:rPr>
                <w:b/>
                <w:sz w:val="16"/>
                <w:szCs w:val="16"/>
              </w:rPr>
            </w:pPr>
            <w:r w:rsidRPr="00976A9C">
              <w:rPr>
                <w:b/>
                <w:sz w:val="16"/>
                <w:szCs w:val="16"/>
              </w:rPr>
              <w:t>Unit Tested</w:t>
            </w:r>
          </w:p>
        </w:tc>
        <w:tc>
          <w:tcPr>
            <w:tcW w:w="1276" w:type="dxa"/>
          </w:tcPr>
          <w:p w:rsidR="00535147" w:rsidRPr="00976A9C" w:rsidRDefault="00535147">
            <w:pPr>
              <w:rPr>
                <w:b/>
                <w:sz w:val="16"/>
                <w:szCs w:val="16"/>
              </w:rPr>
            </w:pPr>
            <w:r w:rsidRPr="00976A9C">
              <w:rPr>
                <w:b/>
                <w:sz w:val="16"/>
                <w:szCs w:val="16"/>
              </w:rPr>
              <w:t>Requirements</w:t>
            </w:r>
          </w:p>
        </w:tc>
        <w:tc>
          <w:tcPr>
            <w:tcW w:w="1090" w:type="dxa"/>
          </w:tcPr>
          <w:p w:rsidR="00535147" w:rsidRPr="00976A9C" w:rsidRDefault="00535147">
            <w:pPr>
              <w:rPr>
                <w:b/>
                <w:sz w:val="16"/>
                <w:szCs w:val="16"/>
              </w:rPr>
            </w:pPr>
            <w:r w:rsidRPr="00976A9C">
              <w:rPr>
                <w:b/>
                <w:sz w:val="16"/>
                <w:szCs w:val="16"/>
              </w:rPr>
              <w:t>Assumption</w:t>
            </w:r>
          </w:p>
        </w:tc>
        <w:tc>
          <w:tcPr>
            <w:tcW w:w="3203" w:type="dxa"/>
          </w:tcPr>
          <w:p w:rsidR="00535147" w:rsidRPr="00976A9C" w:rsidRDefault="00535147">
            <w:pPr>
              <w:rPr>
                <w:b/>
                <w:sz w:val="16"/>
                <w:szCs w:val="16"/>
              </w:rPr>
            </w:pPr>
            <w:r w:rsidRPr="00976A9C">
              <w:rPr>
                <w:b/>
                <w:sz w:val="16"/>
                <w:szCs w:val="16"/>
              </w:rPr>
              <w:t>Test Data</w:t>
            </w:r>
          </w:p>
        </w:tc>
        <w:tc>
          <w:tcPr>
            <w:tcW w:w="1377" w:type="dxa"/>
          </w:tcPr>
          <w:p w:rsidR="00535147" w:rsidRPr="00976A9C" w:rsidRDefault="00535147">
            <w:pPr>
              <w:rPr>
                <w:b/>
                <w:sz w:val="16"/>
                <w:szCs w:val="16"/>
              </w:rPr>
            </w:pPr>
            <w:r w:rsidRPr="00976A9C">
              <w:rPr>
                <w:b/>
                <w:sz w:val="16"/>
                <w:szCs w:val="16"/>
              </w:rPr>
              <w:t>Expected Result</w:t>
            </w:r>
          </w:p>
        </w:tc>
        <w:tc>
          <w:tcPr>
            <w:tcW w:w="1417" w:type="dxa"/>
          </w:tcPr>
          <w:p w:rsidR="00535147" w:rsidRPr="00976A9C" w:rsidRDefault="00535147">
            <w:pPr>
              <w:rPr>
                <w:b/>
                <w:sz w:val="16"/>
                <w:szCs w:val="16"/>
              </w:rPr>
            </w:pPr>
            <w:r w:rsidRPr="00976A9C">
              <w:rPr>
                <w:b/>
                <w:sz w:val="16"/>
                <w:szCs w:val="16"/>
              </w:rPr>
              <w:t>Actual Result</w:t>
            </w:r>
          </w:p>
        </w:tc>
      </w:tr>
      <w:tr w:rsidR="00C12444" w:rsidTr="00C12444">
        <w:tc>
          <w:tcPr>
            <w:tcW w:w="626" w:type="dxa"/>
          </w:tcPr>
          <w:p w:rsidR="00535147" w:rsidRPr="00976A9C" w:rsidRDefault="009C367B">
            <w:pPr>
              <w:rPr>
                <w:sz w:val="16"/>
                <w:szCs w:val="16"/>
              </w:rPr>
            </w:pPr>
            <w:r w:rsidRPr="00976A9C">
              <w:rPr>
                <w:sz w:val="16"/>
                <w:szCs w:val="16"/>
              </w:rPr>
              <w:t>001</w:t>
            </w:r>
          </w:p>
        </w:tc>
        <w:tc>
          <w:tcPr>
            <w:tcW w:w="1212" w:type="dxa"/>
          </w:tcPr>
          <w:p w:rsidR="00535147" w:rsidRPr="00976A9C" w:rsidRDefault="009C367B">
            <w:pPr>
              <w:rPr>
                <w:sz w:val="16"/>
                <w:szCs w:val="16"/>
              </w:rPr>
            </w:pPr>
            <w:r w:rsidRPr="00976A9C">
              <w:rPr>
                <w:sz w:val="16"/>
                <w:szCs w:val="16"/>
              </w:rPr>
              <w:t>Header Counts</w:t>
            </w:r>
          </w:p>
        </w:tc>
        <w:tc>
          <w:tcPr>
            <w:tcW w:w="1276" w:type="dxa"/>
          </w:tcPr>
          <w:p w:rsidR="00535147" w:rsidRPr="00976A9C" w:rsidRDefault="009C367B">
            <w:pPr>
              <w:rPr>
                <w:sz w:val="16"/>
                <w:szCs w:val="16"/>
              </w:rPr>
            </w:pPr>
            <w:r w:rsidRPr="00976A9C">
              <w:rPr>
                <w:sz w:val="16"/>
                <w:szCs w:val="16"/>
              </w:rPr>
              <w:t>3.2.1</w:t>
            </w:r>
          </w:p>
        </w:tc>
        <w:tc>
          <w:tcPr>
            <w:tcW w:w="1090" w:type="dxa"/>
          </w:tcPr>
          <w:p w:rsidR="00535147" w:rsidRPr="00976A9C" w:rsidRDefault="009C367B" w:rsidP="009C367B">
            <w:pPr>
              <w:rPr>
                <w:sz w:val="16"/>
                <w:szCs w:val="16"/>
              </w:rPr>
            </w:pPr>
            <w:proofErr w:type="spellStart"/>
            <w:r w:rsidRPr="00976A9C">
              <w:rPr>
                <w:sz w:val="16"/>
                <w:szCs w:val="16"/>
              </w:rPr>
              <w:t>CSVReader</w:t>
            </w:r>
            <w:proofErr w:type="spellEnd"/>
            <w:r w:rsidRPr="00976A9C">
              <w:rPr>
                <w:sz w:val="16"/>
                <w:szCs w:val="16"/>
              </w:rPr>
              <w:t xml:space="preserve"> will correctly load the file and get the correct header count</w:t>
            </w:r>
            <w:r w:rsidR="00FE3CDA" w:rsidRPr="00976A9C">
              <w:rPr>
                <w:sz w:val="16"/>
                <w:szCs w:val="16"/>
              </w:rPr>
              <w:t>.</w:t>
            </w:r>
          </w:p>
        </w:tc>
        <w:tc>
          <w:tcPr>
            <w:tcW w:w="3203" w:type="dxa"/>
          </w:tcPr>
          <w:p w:rsidR="00535147" w:rsidRPr="00976A9C" w:rsidRDefault="00FE3CDA">
            <w:pPr>
              <w:rPr>
                <w:sz w:val="16"/>
                <w:szCs w:val="16"/>
              </w:rPr>
            </w:pPr>
            <w:r w:rsidRPr="00976A9C">
              <w:rPr>
                <w:sz w:val="16"/>
                <w:szCs w:val="16"/>
              </w:rPr>
              <w:t>Grants_expanded.csv,</w:t>
            </w:r>
            <w:r w:rsidR="00C12444" w:rsidRPr="00976A9C">
              <w:rPr>
                <w:sz w:val="16"/>
                <w:szCs w:val="16"/>
              </w:rPr>
              <w:t xml:space="preserve"> GrantsClinicalFunding_sample.csv, Presentation_expanded.csv, Presentation_sample.csv, Program_Teaching_expanded.csv, Publications_sample.csv, Publication_expanded.csv, Teaching_sample.csv, TestInput.csv</w:t>
            </w:r>
            <w:r w:rsidRPr="00976A9C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77" w:type="dxa"/>
          </w:tcPr>
          <w:p w:rsidR="00535147" w:rsidRPr="00976A9C" w:rsidRDefault="00C12444" w:rsidP="00C12444">
            <w:pPr>
              <w:rPr>
                <w:sz w:val="16"/>
                <w:szCs w:val="16"/>
              </w:rPr>
            </w:pPr>
            <w:proofErr w:type="spellStart"/>
            <w:r w:rsidRPr="00976A9C">
              <w:rPr>
                <w:sz w:val="16"/>
                <w:szCs w:val="16"/>
              </w:rPr>
              <w:t>CSVReader</w:t>
            </w:r>
            <w:proofErr w:type="spellEnd"/>
            <w:r w:rsidRPr="00976A9C">
              <w:rPr>
                <w:sz w:val="16"/>
                <w:szCs w:val="16"/>
              </w:rPr>
              <w:t xml:space="preserve"> should load the file correctly and count the number of headers.</w:t>
            </w:r>
          </w:p>
        </w:tc>
        <w:tc>
          <w:tcPr>
            <w:tcW w:w="1417" w:type="dxa"/>
          </w:tcPr>
          <w:p w:rsidR="00535147" w:rsidRPr="00976A9C" w:rsidRDefault="00976A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program loaded the data and counted the headers in the file correctly</w:t>
            </w:r>
          </w:p>
        </w:tc>
      </w:tr>
      <w:tr w:rsidR="00C12444" w:rsidTr="00C12444">
        <w:tc>
          <w:tcPr>
            <w:tcW w:w="626" w:type="dxa"/>
          </w:tcPr>
          <w:p w:rsidR="00535147" w:rsidRPr="00976A9C" w:rsidRDefault="009C367B">
            <w:pPr>
              <w:rPr>
                <w:sz w:val="16"/>
                <w:szCs w:val="16"/>
              </w:rPr>
            </w:pPr>
            <w:r w:rsidRPr="00976A9C">
              <w:rPr>
                <w:sz w:val="16"/>
                <w:szCs w:val="16"/>
              </w:rPr>
              <w:t>002</w:t>
            </w:r>
          </w:p>
        </w:tc>
        <w:tc>
          <w:tcPr>
            <w:tcW w:w="1212" w:type="dxa"/>
          </w:tcPr>
          <w:p w:rsidR="00535147" w:rsidRPr="00976A9C" w:rsidRDefault="00A00FD9" w:rsidP="00A00F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 Counts without correct sample data</w:t>
            </w:r>
          </w:p>
        </w:tc>
        <w:tc>
          <w:tcPr>
            <w:tcW w:w="1276" w:type="dxa"/>
          </w:tcPr>
          <w:p w:rsidR="00535147" w:rsidRPr="00976A9C" w:rsidRDefault="00A00F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3.2.1</w:t>
            </w:r>
          </w:p>
        </w:tc>
        <w:tc>
          <w:tcPr>
            <w:tcW w:w="1090" w:type="dxa"/>
          </w:tcPr>
          <w:p w:rsidR="00535147" w:rsidRPr="00976A9C" w:rsidRDefault="00A00FD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CSVReader</w:t>
            </w:r>
            <w:proofErr w:type="spellEnd"/>
            <w:r>
              <w:rPr>
                <w:sz w:val="16"/>
                <w:szCs w:val="16"/>
              </w:rPr>
              <w:t xml:space="preserve"> will not correctly load the file and header counts</w:t>
            </w:r>
          </w:p>
        </w:tc>
        <w:tc>
          <w:tcPr>
            <w:tcW w:w="3203" w:type="dxa"/>
          </w:tcPr>
          <w:p w:rsidR="00535147" w:rsidRPr="00976A9C" w:rsidRDefault="00A00F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Test Data for this.</w:t>
            </w:r>
          </w:p>
        </w:tc>
        <w:tc>
          <w:tcPr>
            <w:tcW w:w="1377" w:type="dxa"/>
          </w:tcPr>
          <w:p w:rsidR="00535147" w:rsidRPr="00976A9C" w:rsidRDefault="00166EDF" w:rsidP="00166E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CSVReader</w:t>
            </w:r>
            <w:proofErr w:type="spellEnd"/>
            <w:r>
              <w:rPr>
                <w:sz w:val="16"/>
                <w:szCs w:val="16"/>
              </w:rPr>
              <w:t xml:space="preserve"> will </w:t>
            </w:r>
            <w:r w:rsidR="00FB5418">
              <w:rPr>
                <w:sz w:val="16"/>
                <w:szCs w:val="16"/>
              </w:rPr>
              <w:t>not load</w:t>
            </w:r>
            <w:r>
              <w:rPr>
                <w:sz w:val="16"/>
                <w:szCs w:val="16"/>
              </w:rPr>
              <w:t xml:space="preserve"> the file and will not get a correct header count</w:t>
            </w:r>
          </w:p>
        </w:tc>
        <w:tc>
          <w:tcPr>
            <w:tcW w:w="1417" w:type="dxa"/>
          </w:tcPr>
          <w:p w:rsidR="00535147" w:rsidRPr="00976A9C" w:rsidRDefault="005827A3" w:rsidP="00FB54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system did not load the file and not count was found.</w:t>
            </w:r>
          </w:p>
        </w:tc>
      </w:tr>
      <w:tr w:rsidR="00C12444" w:rsidTr="00C12444">
        <w:tc>
          <w:tcPr>
            <w:tcW w:w="626" w:type="dxa"/>
          </w:tcPr>
          <w:p w:rsidR="00535147" w:rsidRPr="00976A9C" w:rsidRDefault="009C367B">
            <w:pPr>
              <w:rPr>
                <w:sz w:val="16"/>
                <w:szCs w:val="16"/>
              </w:rPr>
            </w:pPr>
            <w:r w:rsidRPr="00976A9C">
              <w:rPr>
                <w:sz w:val="16"/>
                <w:szCs w:val="16"/>
              </w:rPr>
              <w:t>003</w:t>
            </w:r>
          </w:p>
        </w:tc>
        <w:tc>
          <w:tcPr>
            <w:tcW w:w="1212" w:type="dxa"/>
          </w:tcPr>
          <w:p w:rsidR="00535147" w:rsidRPr="00976A9C" w:rsidRDefault="005827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 Data</w:t>
            </w:r>
          </w:p>
        </w:tc>
        <w:tc>
          <w:tcPr>
            <w:tcW w:w="1276" w:type="dxa"/>
          </w:tcPr>
          <w:p w:rsidR="00535147" w:rsidRPr="00976A9C" w:rsidRDefault="005827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3.2.1</w:t>
            </w:r>
          </w:p>
        </w:tc>
        <w:tc>
          <w:tcPr>
            <w:tcW w:w="1090" w:type="dxa"/>
          </w:tcPr>
          <w:p w:rsidR="00535147" w:rsidRPr="00976A9C" w:rsidRDefault="005827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CSVReader</w:t>
            </w:r>
            <w:proofErr w:type="spellEnd"/>
            <w:r>
              <w:rPr>
                <w:sz w:val="16"/>
                <w:szCs w:val="16"/>
              </w:rPr>
              <w:t xml:space="preserve"> will correctly load the file and data.</w:t>
            </w:r>
          </w:p>
        </w:tc>
        <w:tc>
          <w:tcPr>
            <w:tcW w:w="3203" w:type="dxa"/>
          </w:tcPr>
          <w:p w:rsidR="00535147" w:rsidRPr="00976A9C" w:rsidRDefault="000736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TestInput.csv</w:t>
            </w:r>
          </w:p>
        </w:tc>
        <w:tc>
          <w:tcPr>
            <w:tcW w:w="1377" w:type="dxa"/>
          </w:tcPr>
          <w:p w:rsidR="00535147" w:rsidRPr="00976A9C" w:rsidRDefault="000736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CSV reader should load the file correctly and match the header data correctly</w:t>
            </w:r>
          </w:p>
        </w:tc>
        <w:tc>
          <w:tcPr>
            <w:tcW w:w="1417" w:type="dxa"/>
          </w:tcPr>
          <w:p w:rsidR="00535147" w:rsidRPr="00976A9C" w:rsidRDefault="000736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program was loaded and the data matched correctly</w:t>
            </w:r>
          </w:p>
        </w:tc>
      </w:tr>
      <w:tr w:rsidR="00C12444" w:rsidTr="00C12444">
        <w:tc>
          <w:tcPr>
            <w:tcW w:w="626" w:type="dxa"/>
          </w:tcPr>
          <w:p w:rsidR="00535147" w:rsidRPr="00976A9C" w:rsidRDefault="009C367B">
            <w:pPr>
              <w:rPr>
                <w:sz w:val="16"/>
                <w:szCs w:val="16"/>
              </w:rPr>
            </w:pPr>
            <w:r w:rsidRPr="00976A9C">
              <w:rPr>
                <w:sz w:val="16"/>
                <w:szCs w:val="16"/>
              </w:rPr>
              <w:t>004</w:t>
            </w:r>
          </w:p>
        </w:tc>
        <w:tc>
          <w:tcPr>
            <w:tcW w:w="1212" w:type="dxa"/>
          </w:tcPr>
          <w:p w:rsidR="00535147" w:rsidRPr="00976A9C" w:rsidRDefault="00042F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 Creation</w:t>
            </w:r>
          </w:p>
        </w:tc>
        <w:tc>
          <w:tcPr>
            <w:tcW w:w="1276" w:type="dxa"/>
          </w:tcPr>
          <w:p w:rsidR="00535147" w:rsidRPr="00976A9C" w:rsidRDefault="00535147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:rsidR="00535147" w:rsidRPr="00976A9C" w:rsidRDefault="00042F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system will correctly load the program</w:t>
            </w:r>
          </w:p>
        </w:tc>
        <w:tc>
          <w:tcPr>
            <w:tcW w:w="3203" w:type="dxa"/>
          </w:tcPr>
          <w:p w:rsidR="00535147" w:rsidRPr="00976A9C" w:rsidRDefault="00042F6F" w:rsidP="00042F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377" w:type="dxa"/>
          </w:tcPr>
          <w:p w:rsidR="00535147" w:rsidRPr="00976A9C" w:rsidRDefault="00042F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system should load the program correctly.</w:t>
            </w:r>
          </w:p>
        </w:tc>
        <w:tc>
          <w:tcPr>
            <w:tcW w:w="1417" w:type="dxa"/>
          </w:tcPr>
          <w:p w:rsidR="00065FC2" w:rsidRPr="00976A9C" w:rsidRDefault="00042F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was loaded correctly</w:t>
            </w:r>
            <w:r w:rsidR="00065FC2">
              <w:rPr>
                <w:sz w:val="16"/>
                <w:szCs w:val="16"/>
              </w:rPr>
              <w:t>.</w:t>
            </w:r>
          </w:p>
        </w:tc>
      </w:tr>
      <w:tr w:rsidR="00C12444" w:rsidTr="00C12444">
        <w:tc>
          <w:tcPr>
            <w:tcW w:w="626" w:type="dxa"/>
          </w:tcPr>
          <w:p w:rsidR="00535147" w:rsidRPr="00976A9C" w:rsidRDefault="009C367B">
            <w:pPr>
              <w:rPr>
                <w:sz w:val="16"/>
                <w:szCs w:val="16"/>
              </w:rPr>
            </w:pPr>
            <w:r w:rsidRPr="00976A9C">
              <w:rPr>
                <w:sz w:val="16"/>
                <w:szCs w:val="16"/>
              </w:rPr>
              <w:t>005</w:t>
            </w:r>
          </w:p>
        </w:tc>
        <w:tc>
          <w:tcPr>
            <w:tcW w:w="1212" w:type="dxa"/>
          </w:tcPr>
          <w:p w:rsidR="00535147" w:rsidRPr="00976A9C" w:rsidRDefault="00065F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Manager Find Record</w:t>
            </w:r>
          </w:p>
        </w:tc>
        <w:tc>
          <w:tcPr>
            <w:tcW w:w="1276" w:type="dxa"/>
          </w:tcPr>
          <w:p w:rsidR="00535147" w:rsidRPr="00976A9C" w:rsidRDefault="00065F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3.2.2</w:t>
            </w:r>
          </w:p>
        </w:tc>
        <w:tc>
          <w:tcPr>
            <w:tcW w:w="1090" w:type="dxa"/>
          </w:tcPr>
          <w:p w:rsidR="00535147" w:rsidRPr="00976A9C" w:rsidRDefault="00065FC2" w:rsidP="00065F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Record Manager will correctly load the file and get the correct header count</w:t>
            </w:r>
          </w:p>
        </w:tc>
        <w:tc>
          <w:tcPr>
            <w:tcW w:w="3203" w:type="dxa"/>
          </w:tcPr>
          <w:p w:rsidR="00535147" w:rsidRPr="00976A9C" w:rsidRDefault="004D48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TestInput.csv</w:t>
            </w:r>
          </w:p>
        </w:tc>
        <w:tc>
          <w:tcPr>
            <w:tcW w:w="1377" w:type="dxa"/>
          </w:tcPr>
          <w:p w:rsidR="00535147" w:rsidRPr="00976A9C" w:rsidRDefault="004D48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Manager will correctly load the file and add the specified record.</w:t>
            </w:r>
          </w:p>
        </w:tc>
        <w:tc>
          <w:tcPr>
            <w:tcW w:w="1417" w:type="dxa"/>
          </w:tcPr>
          <w:p w:rsidR="00535147" w:rsidRPr="00976A9C" w:rsidRDefault="00FD29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CSV reader loaded data correctly and found the specified record.</w:t>
            </w:r>
          </w:p>
        </w:tc>
      </w:tr>
      <w:tr w:rsidR="00C12444" w:rsidTr="00C12444">
        <w:tc>
          <w:tcPr>
            <w:tcW w:w="626" w:type="dxa"/>
          </w:tcPr>
          <w:p w:rsidR="00535147" w:rsidRPr="00976A9C" w:rsidRDefault="009C367B">
            <w:pPr>
              <w:rPr>
                <w:sz w:val="16"/>
                <w:szCs w:val="16"/>
              </w:rPr>
            </w:pPr>
            <w:r w:rsidRPr="00976A9C">
              <w:rPr>
                <w:sz w:val="16"/>
                <w:szCs w:val="16"/>
              </w:rPr>
              <w:t>006</w:t>
            </w:r>
          </w:p>
        </w:tc>
        <w:tc>
          <w:tcPr>
            <w:tcW w:w="1212" w:type="dxa"/>
          </w:tcPr>
          <w:p w:rsidR="00535147" w:rsidRPr="00976A9C" w:rsidRDefault="00A77A6C" w:rsidP="00A7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Manager Add Record</w:t>
            </w:r>
          </w:p>
        </w:tc>
        <w:tc>
          <w:tcPr>
            <w:tcW w:w="1276" w:type="dxa"/>
          </w:tcPr>
          <w:p w:rsidR="00535147" w:rsidRPr="00976A9C" w:rsidRDefault="00A7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3.2.2</w:t>
            </w:r>
          </w:p>
        </w:tc>
        <w:tc>
          <w:tcPr>
            <w:tcW w:w="1090" w:type="dxa"/>
          </w:tcPr>
          <w:p w:rsidR="00535147" w:rsidRPr="00976A9C" w:rsidRDefault="00A77A6C" w:rsidP="00A77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Record Manager will correctly load the file and add the specified record.</w:t>
            </w:r>
          </w:p>
        </w:tc>
        <w:tc>
          <w:tcPr>
            <w:tcW w:w="3203" w:type="dxa"/>
          </w:tcPr>
          <w:p w:rsidR="00535147" w:rsidRPr="00976A9C" w:rsidRDefault="00D61B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TestInput.csv</w:t>
            </w:r>
          </w:p>
        </w:tc>
        <w:tc>
          <w:tcPr>
            <w:tcW w:w="1377" w:type="dxa"/>
          </w:tcPr>
          <w:p w:rsidR="00535147" w:rsidRPr="00976A9C" w:rsidRDefault="00D61B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Manager should load file correctly and add the correct record</w:t>
            </w:r>
          </w:p>
        </w:tc>
        <w:tc>
          <w:tcPr>
            <w:tcW w:w="1417" w:type="dxa"/>
          </w:tcPr>
          <w:p w:rsidR="00535147" w:rsidRPr="00976A9C" w:rsidRDefault="00D61B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CSV Reader loaded the data correctly and found the specified record</w:t>
            </w:r>
          </w:p>
        </w:tc>
      </w:tr>
      <w:tr w:rsidR="00C12444" w:rsidTr="00C12444">
        <w:tc>
          <w:tcPr>
            <w:tcW w:w="626" w:type="dxa"/>
          </w:tcPr>
          <w:p w:rsidR="00535147" w:rsidRPr="00976A9C" w:rsidRDefault="009C367B">
            <w:pPr>
              <w:rPr>
                <w:sz w:val="16"/>
                <w:szCs w:val="16"/>
              </w:rPr>
            </w:pPr>
            <w:r w:rsidRPr="00976A9C">
              <w:rPr>
                <w:sz w:val="16"/>
                <w:szCs w:val="16"/>
              </w:rPr>
              <w:t>007</w:t>
            </w:r>
          </w:p>
        </w:tc>
        <w:tc>
          <w:tcPr>
            <w:tcW w:w="1212" w:type="dxa"/>
          </w:tcPr>
          <w:p w:rsidR="00535147" w:rsidRPr="00976A9C" w:rsidRDefault="00CF01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Manager and Header Count</w:t>
            </w:r>
          </w:p>
        </w:tc>
        <w:tc>
          <w:tcPr>
            <w:tcW w:w="1276" w:type="dxa"/>
          </w:tcPr>
          <w:p w:rsidR="00535147" w:rsidRPr="00976A9C" w:rsidRDefault="00CF01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3.2.2</w:t>
            </w:r>
          </w:p>
        </w:tc>
        <w:tc>
          <w:tcPr>
            <w:tcW w:w="1090" w:type="dxa"/>
          </w:tcPr>
          <w:p w:rsidR="00535147" w:rsidRPr="00976A9C" w:rsidRDefault="00CF01A5" w:rsidP="00CF01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Manager will correctly load the file and get the correct data</w:t>
            </w:r>
          </w:p>
        </w:tc>
        <w:tc>
          <w:tcPr>
            <w:tcW w:w="3203" w:type="dxa"/>
          </w:tcPr>
          <w:p w:rsidR="00345704" w:rsidRPr="00976A9C" w:rsidRDefault="00345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TestInput.csv</w:t>
            </w:r>
          </w:p>
        </w:tc>
        <w:tc>
          <w:tcPr>
            <w:tcW w:w="1377" w:type="dxa"/>
          </w:tcPr>
          <w:p w:rsidR="00535147" w:rsidRPr="00976A9C" w:rsidRDefault="00345704" w:rsidP="00345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Manager will load the file correctly and get the correct header count.</w:t>
            </w:r>
          </w:p>
        </w:tc>
        <w:tc>
          <w:tcPr>
            <w:tcW w:w="1417" w:type="dxa"/>
          </w:tcPr>
          <w:p w:rsidR="00535147" w:rsidRPr="00976A9C" w:rsidRDefault="003457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CSV reader loaded the data correctly.</w:t>
            </w:r>
          </w:p>
        </w:tc>
      </w:tr>
      <w:tr w:rsidR="00512BAE" w:rsidTr="00C12444">
        <w:tc>
          <w:tcPr>
            <w:tcW w:w="626" w:type="dxa"/>
          </w:tcPr>
          <w:p w:rsidR="00512BAE" w:rsidRPr="00976A9C" w:rsidRDefault="00512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008</w:t>
            </w:r>
          </w:p>
        </w:tc>
        <w:tc>
          <w:tcPr>
            <w:tcW w:w="1212" w:type="dxa"/>
          </w:tcPr>
          <w:p w:rsidR="00512BAE" w:rsidRDefault="00A57E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 Counts</w:t>
            </w:r>
          </w:p>
        </w:tc>
        <w:tc>
          <w:tcPr>
            <w:tcW w:w="1276" w:type="dxa"/>
          </w:tcPr>
          <w:p w:rsidR="00512BAE" w:rsidRDefault="00A57E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3.2.2</w:t>
            </w:r>
          </w:p>
        </w:tc>
        <w:tc>
          <w:tcPr>
            <w:tcW w:w="1090" w:type="dxa"/>
          </w:tcPr>
          <w:p w:rsidR="00512BAE" w:rsidRDefault="00A57EA1" w:rsidP="00CF01A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CSVReader</w:t>
            </w:r>
            <w:proofErr w:type="spellEnd"/>
            <w:r>
              <w:rPr>
                <w:sz w:val="16"/>
                <w:szCs w:val="16"/>
              </w:rPr>
              <w:t xml:space="preserve"> will be able to correctly load the new data with new headers</w:t>
            </w:r>
          </w:p>
        </w:tc>
        <w:tc>
          <w:tcPr>
            <w:tcW w:w="3203" w:type="dxa"/>
          </w:tcPr>
          <w:p w:rsidR="00B37CDD" w:rsidRDefault="00B37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New_Grants_expanded.csv, New_Presentations_expanded.csv,</w:t>
            </w:r>
          </w:p>
          <w:p w:rsidR="00B37CDD" w:rsidRDefault="00B37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New_Program_Teaching_expanded.csv,</w:t>
            </w:r>
          </w:p>
          <w:p w:rsidR="00B37CDD" w:rsidRDefault="00B37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New_Publications_expanded.csv</w:t>
            </w:r>
          </w:p>
        </w:tc>
        <w:tc>
          <w:tcPr>
            <w:tcW w:w="1377" w:type="dxa"/>
          </w:tcPr>
          <w:p w:rsidR="00512BAE" w:rsidRDefault="003C38B0" w:rsidP="0034570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CSVReader</w:t>
            </w:r>
            <w:proofErr w:type="spellEnd"/>
            <w:r>
              <w:rPr>
                <w:sz w:val="16"/>
                <w:szCs w:val="16"/>
              </w:rPr>
              <w:t xml:space="preserve"> will load file correctly and count the number of headers</w:t>
            </w:r>
          </w:p>
        </w:tc>
        <w:tc>
          <w:tcPr>
            <w:tcW w:w="1417" w:type="dxa"/>
          </w:tcPr>
          <w:p w:rsidR="00512BAE" w:rsidRDefault="003C38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Program loaded the data and counted the correct number of headers.</w:t>
            </w:r>
          </w:p>
        </w:tc>
      </w:tr>
    </w:tbl>
    <w:p w:rsidR="004B3FFC" w:rsidRDefault="00123E93">
      <w:bookmarkStart w:id="0" w:name="_GoBack"/>
      <w:bookmarkEnd w:id="0"/>
    </w:p>
    <w:sectPr w:rsidR="004B3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47"/>
    <w:rsid w:val="00042F6F"/>
    <w:rsid w:val="00065FC2"/>
    <w:rsid w:val="0007363C"/>
    <w:rsid w:val="00123E93"/>
    <w:rsid w:val="00166EDF"/>
    <w:rsid w:val="001A4C90"/>
    <w:rsid w:val="00333688"/>
    <w:rsid w:val="00345704"/>
    <w:rsid w:val="003C38B0"/>
    <w:rsid w:val="004D486C"/>
    <w:rsid w:val="004F6920"/>
    <w:rsid w:val="00512BAE"/>
    <w:rsid w:val="00535147"/>
    <w:rsid w:val="005827A3"/>
    <w:rsid w:val="006623DD"/>
    <w:rsid w:val="00976A9C"/>
    <w:rsid w:val="009C367B"/>
    <w:rsid w:val="00A00FD9"/>
    <w:rsid w:val="00A57EA1"/>
    <w:rsid w:val="00A621DE"/>
    <w:rsid w:val="00A77A6C"/>
    <w:rsid w:val="00B37CDD"/>
    <w:rsid w:val="00BA24AD"/>
    <w:rsid w:val="00C12444"/>
    <w:rsid w:val="00CF01A5"/>
    <w:rsid w:val="00D61BE8"/>
    <w:rsid w:val="00FB5418"/>
    <w:rsid w:val="00FD2959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B2F2"/>
  <w15:chartTrackingRefBased/>
  <w15:docId w15:val="{9217D841-48F1-4C69-8280-6750BF25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</dc:creator>
  <cp:keywords/>
  <dc:description/>
  <cp:lastModifiedBy>Ryan Thomas</cp:lastModifiedBy>
  <cp:revision>25</cp:revision>
  <dcterms:created xsi:type="dcterms:W3CDTF">2016-11-23T14:23:00Z</dcterms:created>
  <dcterms:modified xsi:type="dcterms:W3CDTF">2016-11-23T18:54:00Z</dcterms:modified>
</cp:coreProperties>
</file>