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ABAFF3" w14:textId="77777777" w:rsidR="00E42F4D" w:rsidRPr="00E42F4D" w:rsidRDefault="00E42F4D" w:rsidP="00E42F4D">
      <w:pPr>
        <w:rPr>
          <w:b/>
          <w:color w:val="FF0000"/>
        </w:rPr>
      </w:pPr>
      <w:r w:rsidRPr="00E42F4D">
        <w:rPr>
          <w:b/>
          <w:color w:val="FF0000"/>
        </w:rPr>
        <w:t xml:space="preserve">DRAFT </w:t>
      </w:r>
      <w:proofErr w:type="spellStart"/>
      <w:r w:rsidRPr="00E42F4D">
        <w:rPr>
          <w:b/>
          <w:color w:val="FF0000"/>
        </w:rPr>
        <w:t>DRAFT</w:t>
      </w:r>
      <w:proofErr w:type="spellEnd"/>
      <w:r w:rsidRPr="00E42F4D">
        <w:rPr>
          <w:b/>
          <w:color w:val="FF0000"/>
        </w:rPr>
        <w:t xml:space="preserve"> </w:t>
      </w:r>
      <w:proofErr w:type="spellStart"/>
      <w:r w:rsidRPr="00E42F4D">
        <w:rPr>
          <w:b/>
          <w:color w:val="FF0000"/>
        </w:rPr>
        <w:t>DRAFT</w:t>
      </w:r>
      <w:proofErr w:type="spellEnd"/>
      <w:r w:rsidRPr="00E42F4D">
        <w:rPr>
          <w:b/>
          <w:color w:val="FF0000"/>
        </w:rPr>
        <w:t xml:space="preserve"> </w:t>
      </w:r>
      <w:proofErr w:type="spellStart"/>
      <w:r w:rsidRPr="00E42F4D">
        <w:rPr>
          <w:b/>
          <w:color w:val="FF0000"/>
        </w:rPr>
        <w:t>DRAFT</w:t>
      </w:r>
      <w:proofErr w:type="spellEnd"/>
      <w:r w:rsidRPr="00E42F4D">
        <w:rPr>
          <w:b/>
          <w:color w:val="FF0000"/>
        </w:rPr>
        <w:t xml:space="preserve"> </w:t>
      </w:r>
      <w:proofErr w:type="spellStart"/>
      <w:r w:rsidRPr="00E42F4D">
        <w:rPr>
          <w:b/>
          <w:color w:val="FF0000"/>
        </w:rPr>
        <w:t>DRAFT</w:t>
      </w:r>
      <w:proofErr w:type="spellEnd"/>
      <w:r w:rsidRPr="00E42F4D">
        <w:rPr>
          <w:b/>
          <w:color w:val="FF0000"/>
        </w:rPr>
        <w:t xml:space="preserve"> </w:t>
      </w:r>
      <w:proofErr w:type="spellStart"/>
      <w:r w:rsidRPr="00E42F4D">
        <w:rPr>
          <w:b/>
          <w:color w:val="FF0000"/>
        </w:rPr>
        <w:t>DRAFT</w:t>
      </w:r>
      <w:proofErr w:type="spellEnd"/>
      <w:r w:rsidRPr="00E42F4D">
        <w:rPr>
          <w:b/>
          <w:color w:val="FF0000"/>
        </w:rPr>
        <w:t xml:space="preserve"> </w:t>
      </w:r>
      <w:proofErr w:type="spellStart"/>
      <w:r w:rsidRPr="00E42F4D">
        <w:rPr>
          <w:b/>
          <w:color w:val="FF0000"/>
        </w:rPr>
        <w:t>DRAFT</w:t>
      </w:r>
      <w:proofErr w:type="spellEnd"/>
      <w:r w:rsidRPr="00E42F4D">
        <w:rPr>
          <w:b/>
          <w:color w:val="FF0000"/>
        </w:rPr>
        <w:t xml:space="preserve"> </w:t>
      </w:r>
      <w:proofErr w:type="spellStart"/>
      <w:r w:rsidRPr="00E42F4D">
        <w:rPr>
          <w:b/>
          <w:color w:val="FF0000"/>
        </w:rPr>
        <w:t>DRAFT</w:t>
      </w:r>
      <w:proofErr w:type="spellEnd"/>
      <w:r w:rsidRPr="00E42F4D">
        <w:rPr>
          <w:b/>
          <w:color w:val="FF0000"/>
        </w:rPr>
        <w:t xml:space="preserve"> </w:t>
      </w:r>
      <w:proofErr w:type="spellStart"/>
      <w:r w:rsidRPr="00E42F4D">
        <w:rPr>
          <w:b/>
          <w:color w:val="FF0000"/>
        </w:rPr>
        <w:t>DRAFT</w:t>
      </w:r>
      <w:proofErr w:type="spellEnd"/>
      <w:r w:rsidRPr="00E42F4D">
        <w:rPr>
          <w:b/>
          <w:color w:val="FF0000"/>
        </w:rPr>
        <w:t xml:space="preserve"> </w:t>
      </w:r>
      <w:proofErr w:type="spellStart"/>
      <w:r w:rsidRPr="00E42F4D">
        <w:rPr>
          <w:b/>
          <w:color w:val="FF0000"/>
        </w:rPr>
        <w:t>DRAFT</w:t>
      </w:r>
      <w:proofErr w:type="spellEnd"/>
    </w:p>
    <w:p w14:paraId="3A89B6AC" w14:textId="77777777" w:rsidR="00E42F4D" w:rsidRDefault="00E42F4D"/>
    <w:p w14:paraId="1E47D56A" w14:textId="77777777" w:rsidR="00C44F8B" w:rsidRDefault="006B2277">
      <w:r>
        <w:t>Users Guide for LTER Personnel DB</w:t>
      </w:r>
      <w:r>
        <w:tab/>
      </w:r>
      <w:r>
        <w:tab/>
      </w:r>
      <w:r>
        <w:tab/>
      </w:r>
      <w:r w:rsidRPr="00B018F8">
        <w:rPr>
          <w:color w:val="FF0000"/>
        </w:rPr>
        <w:t>1</w:t>
      </w:r>
      <w:r w:rsidRPr="00B018F8">
        <w:rPr>
          <w:color w:val="FF0000"/>
          <w:vertAlign w:val="superscript"/>
        </w:rPr>
        <w:t>st</w:t>
      </w:r>
      <w:r w:rsidRPr="00B018F8">
        <w:rPr>
          <w:color w:val="FF0000"/>
        </w:rPr>
        <w:t xml:space="preserve"> draft</w:t>
      </w:r>
      <w:r>
        <w:t xml:space="preserve"> July 2011</w:t>
      </w:r>
    </w:p>
    <w:p w14:paraId="44D307C4" w14:textId="28025D3B" w:rsidR="006B2277" w:rsidRDefault="00B74E2F">
      <w:r>
        <w:rPr>
          <w:noProof/>
        </w:rPr>
        <w:drawing>
          <wp:inline distT="0" distB="0" distL="0" distR="0" wp14:anchorId="03A7C0F3" wp14:editId="4FD48BC1">
            <wp:extent cx="5930900" cy="431800"/>
            <wp:effectExtent l="0" t="0" r="12700" b="0"/>
            <wp:docPr id="2" name="Picture 2" descr="Macintosh HD:Users:gastil:Desktop:Screen shot 2011-07-25 at 10.10.1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astil:Desktop:Screen shot 2011-07-25 at 10.10.16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0900" cy="431800"/>
                    </a:xfrm>
                    <a:prstGeom prst="rect">
                      <a:avLst/>
                    </a:prstGeom>
                    <a:noFill/>
                    <a:ln>
                      <a:noFill/>
                    </a:ln>
                  </pic:spPr>
                </pic:pic>
              </a:graphicData>
            </a:graphic>
          </wp:inline>
        </w:drawing>
      </w:r>
    </w:p>
    <w:p w14:paraId="0B44D509" w14:textId="77777777" w:rsidR="00570B74" w:rsidRDefault="00570B74">
      <w:r>
        <w:t>Table of Contents</w:t>
      </w:r>
    </w:p>
    <w:p w14:paraId="6EDDD63F" w14:textId="6AAD5E4F" w:rsidR="006B2277" w:rsidRDefault="006B2277">
      <w:r>
        <w:t>Introduction</w:t>
      </w:r>
    </w:p>
    <w:p w14:paraId="4F712C3E" w14:textId="58B26AEC" w:rsidR="006B2277" w:rsidRDefault="006B2277">
      <w:r>
        <w:t>Interactive Web Forms</w:t>
      </w:r>
      <w:r w:rsidR="00570B74">
        <w:t>: Public Interface</w:t>
      </w:r>
    </w:p>
    <w:p w14:paraId="43BB1C04" w14:textId="77777777" w:rsidR="006B2277" w:rsidRDefault="006B2277">
      <w:r>
        <w:tab/>
        <w:t>Search for people</w:t>
      </w:r>
    </w:p>
    <w:p w14:paraId="4FBCC4D0" w14:textId="17D73AAE" w:rsidR="00570B74" w:rsidRDefault="00570B74">
      <w:r>
        <w:t>Interactive Web Forms: Administrative Interface</w:t>
      </w:r>
    </w:p>
    <w:p w14:paraId="7C2EA8F4" w14:textId="77777777" w:rsidR="006B2277" w:rsidRDefault="006B2277">
      <w:r>
        <w:tab/>
        <w:t>Add a person</w:t>
      </w:r>
    </w:p>
    <w:p w14:paraId="2514A13D" w14:textId="77777777" w:rsidR="006B2277" w:rsidRDefault="006B2277">
      <w:r>
        <w:tab/>
        <w:t>Edit a person</w:t>
      </w:r>
    </w:p>
    <w:p w14:paraId="237A59BC" w14:textId="77777777" w:rsidR="006B2277" w:rsidRDefault="006B2277"/>
    <w:p w14:paraId="27D13A18" w14:textId="77777777" w:rsidR="006B2277" w:rsidRDefault="006B2277">
      <w:r>
        <w:t>Web Services Interface</w:t>
      </w:r>
    </w:p>
    <w:p w14:paraId="7DBF6C68" w14:textId="6C8B98D1" w:rsidR="00B74E2F" w:rsidRDefault="00E475AA">
      <w:r>
        <w:tab/>
        <w:t>Why this is not part of the Users Guide (see the API)</w:t>
      </w:r>
    </w:p>
    <w:p w14:paraId="33AED907" w14:textId="726D776E" w:rsidR="00B74E2F" w:rsidRPr="00B74E2F" w:rsidRDefault="00B74E2F">
      <w:pPr>
        <w:rPr>
          <w:color w:val="FF0000"/>
        </w:rPr>
      </w:pPr>
      <w:r w:rsidRPr="00B74E2F">
        <w:rPr>
          <w:color w:val="FF0000"/>
        </w:rPr>
        <w:t>TODO: make that a “real” TOC with document links.</w:t>
      </w:r>
    </w:p>
    <w:p w14:paraId="604E8892" w14:textId="4D547D3D" w:rsidR="006B2277" w:rsidRDefault="00E42F4D">
      <w:r>
        <w:t>For More Information</w:t>
      </w:r>
    </w:p>
    <w:p w14:paraId="3FDA31DD" w14:textId="77777777" w:rsidR="006B2277" w:rsidRDefault="006B2277"/>
    <w:p w14:paraId="30B7C98C" w14:textId="77777777" w:rsidR="006B2277" w:rsidRPr="00570B74" w:rsidRDefault="006B2277">
      <w:pPr>
        <w:rPr>
          <w:b/>
        </w:rPr>
      </w:pPr>
      <w:r w:rsidRPr="00570B74">
        <w:rPr>
          <w:b/>
        </w:rPr>
        <w:t>Introduction</w:t>
      </w:r>
    </w:p>
    <w:p w14:paraId="15BBC6AB" w14:textId="77777777" w:rsidR="006B2277" w:rsidRDefault="006B2277">
      <w:r>
        <w:tab/>
        <w:t xml:space="preserve">The LTER </w:t>
      </w:r>
      <w:proofErr w:type="spellStart"/>
      <w:r>
        <w:t>PersonnelDB</w:t>
      </w:r>
      <w:proofErr w:type="spellEnd"/>
      <w:r>
        <w:t xml:space="preserve"> was designed and implemented by an IM Working Group. The main impetus for this new design is to allow synchronization of personnel data between LTER site systems and the LTER Network Office system. The new (new as of 2011) </w:t>
      </w:r>
      <w:proofErr w:type="spellStart"/>
      <w:r>
        <w:t>PersonnelDB</w:t>
      </w:r>
      <w:proofErr w:type="spellEnd"/>
      <w:r>
        <w:t xml:space="preserve"> has two kinds of interfaces: interactive web forms for manual lookup or entry, and an application program interface (API) interface of web services for systems to synchronize information. This database is designed to replace the LTER Directory, in part.  The old directory contained two kinds of information: (1) contacts and roles and (2) research profiles.  The latter will be stored in a new, separate database, tentatively named </w:t>
      </w:r>
      <w:proofErr w:type="spellStart"/>
      <w:r>
        <w:t>ProfileDB</w:t>
      </w:r>
      <w:proofErr w:type="spellEnd"/>
      <w:r>
        <w:t xml:space="preserve">.  </w:t>
      </w:r>
    </w:p>
    <w:p w14:paraId="2579B3A0" w14:textId="77777777" w:rsidR="00570B74" w:rsidRDefault="00570B74"/>
    <w:p w14:paraId="48ECB55A" w14:textId="36F2D3E4" w:rsidR="00570B74" w:rsidRPr="00570B74" w:rsidRDefault="00570B74">
      <w:pPr>
        <w:rPr>
          <w:b/>
        </w:rPr>
      </w:pPr>
      <w:r w:rsidRPr="00570B74">
        <w:rPr>
          <w:b/>
        </w:rPr>
        <w:t>Interactive Web Forms</w:t>
      </w:r>
      <w:r>
        <w:rPr>
          <w:b/>
        </w:rPr>
        <w:t>: Public Interface</w:t>
      </w:r>
    </w:p>
    <w:p w14:paraId="2C604707" w14:textId="77777777" w:rsidR="00570B74" w:rsidRDefault="00570B74"/>
    <w:p w14:paraId="3BF60853" w14:textId="7A859DE6" w:rsidR="00570B74" w:rsidRDefault="00570B74">
      <w:r>
        <w:tab/>
        <w:t xml:space="preserve">Start here: </w:t>
      </w:r>
      <w:hyperlink r:id="rId7" w:history="1">
        <w:r w:rsidRPr="00570B74">
          <w:rPr>
            <w:rStyle w:val="Hyperlink"/>
          </w:rPr>
          <w:t>http://sunshine.lternet.edu/personnelDB/</w:t>
        </w:r>
      </w:hyperlink>
    </w:p>
    <w:p w14:paraId="73077451" w14:textId="77777777" w:rsidR="00570B74" w:rsidRDefault="00570B74"/>
    <w:p w14:paraId="5260D9AB" w14:textId="6C2396E2" w:rsidR="00570B74" w:rsidRDefault="00570B74" w:rsidP="00570B74">
      <w:r>
        <w:t>Note as of July 2011 this is still a development version.  Once this database is fully adopted and “in production”, it will have a more official-looking URL.</w:t>
      </w:r>
    </w:p>
    <w:p w14:paraId="63CADCA3" w14:textId="77777777" w:rsidR="00570B74" w:rsidRDefault="00570B74"/>
    <w:p w14:paraId="787F4CD3" w14:textId="46B34545" w:rsidR="00570B74" w:rsidRPr="00570B74" w:rsidRDefault="00570B74">
      <w:pPr>
        <w:rPr>
          <w:b/>
        </w:rPr>
      </w:pPr>
      <w:r w:rsidRPr="00570B74">
        <w:rPr>
          <w:b/>
        </w:rPr>
        <w:t>Search for People</w:t>
      </w:r>
    </w:p>
    <w:p w14:paraId="7E13696D" w14:textId="294286CE" w:rsidR="00570B74" w:rsidRDefault="00570B74">
      <w:r>
        <w:tab/>
        <w:t xml:space="preserve">The LTER </w:t>
      </w:r>
      <w:proofErr w:type="spellStart"/>
      <w:r>
        <w:t>PersonnelDB</w:t>
      </w:r>
      <w:proofErr w:type="spellEnd"/>
      <w:r>
        <w:t xml:space="preserve"> offers directory searches for any user, without login.  </w:t>
      </w:r>
      <w:r w:rsidR="00B74E2F">
        <w:t>In the Basic Search, a</w:t>
      </w:r>
      <w:r>
        <w:t xml:space="preserve"> substring can be entered and any name where that substring occurs in the first or last name will be retrieved.</w:t>
      </w:r>
      <w:r w:rsidR="00B74E2F">
        <w:t xml:space="preserve"> Results can be filtered by site. (This is much like the old directory at </w:t>
      </w:r>
      <w:hyperlink r:id="rId8" w:history="1">
        <w:r w:rsidR="00B74E2F" w:rsidRPr="005E039D">
          <w:rPr>
            <w:rStyle w:val="Hyperlink"/>
          </w:rPr>
          <w:t>http://intranet2.lternet.edu/</w:t>
        </w:r>
      </w:hyperlink>
      <w:r w:rsidR="00B74E2F">
        <w:t xml:space="preserve"> (</w:t>
      </w:r>
      <w:proofErr w:type="spellStart"/>
      <w:r w:rsidR="00B74E2F">
        <w:t>Peronnel</w:t>
      </w:r>
      <w:proofErr w:type="spellEnd"/>
      <w:r w:rsidR="00B74E2F">
        <w:t xml:space="preserve"> Directory search is currently at mid-page right-side.)  In the old directory, a substring would also return matches to the primary email address, which is not so for the new directory.</w:t>
      </w:r>
    </w:p>
    <w:p w14:paraId="7200F1A0" w14:textId="77777777" w:rsidR="00B74E2F" w:rsidRDefault="00B74E2F"/>
    <w:p w14:paraId="783A5417" w14:textId="17385421" w:rsidR="00B74E2F" w:rsidRDefault="00B74E2F">
      <w:r>
        <w:tab/>
        <w:t xml:space="preserve">As of July 2011 there </w:t>
      </w:r>
      <w:proofErr w:type="gramStart"/>
      <w:r>
        <w:t>are</w:t>
      </w:r>
      <w:proofErr w:type="gramEnd"/>
      <w:r>
        <w:t xml:space="preserve"> only a small sample of personnel records loaded for testing.</w:t>
      </w:r>
    </w:p>
    <w:p w14:paraId="670043FD" w14:textId="5D14B0F6" w:rsidR="00B74E2F" w:rsidRDefault="00B74E2F">
      <w:r>
        <w:rPr>
          <w:noProof/>
        </w:rPr>
        <w:lastRenderedPageBreak/>
        <w:drawing>
          <wp:inline distT="0" distB="0" distL="0" distR="0" wp14:anchorId="4A2EEAB4" wp14:editId="7DD5B97C">
            <wp:extent cx="5943600" cy="3454400"/>
            <wp:effectExtent l="0" t="0" r="0" b="0"/>
            <wp:docPr id="1" name="Picture 1" descr="Macintosh HD:Users:gastil:Desktop:Screen shot 2011-07-25 at 10.09.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astil:Desktop:Screen shot 2011-07-25 at 10.09.33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54400"/>
                    </a:xfrm>
                    <a:prstGeom prst="rect">
                      <a:avLst/>
                    </a:prstGeom>
                    <a:noFill/>
                    <a:ln>
                      <a:noFill/>
                    </a:ln>
                  </pic:spPr>
                </pic:pic>
              </a:graphicData>
            </a:graphic>
          </wp:inline>
        </w:drawing>
      </w:r>
    </w:p>
    <w:p w14:paraId="103D1E20" w14:textId="77777777" w:rsidR="00B74E2F" w:rsidRDefault="00B74E2F"/>
    <w:p w14:paraId="53648D8A" w14:textId="77777777" w:rsidR="00570B74" w:rsidRDefault="00570B74"/>
    <w:p w14:paraId="5396BBE0" w14:textId="307370F4" w:rsidR="00570B74" w:rsidRPr="004503B4" w:rsidRDefault="00B74E2F">
      <w:pPr>
        <w:rPr>
          <w:b/>
        </w:rPr>
      </w:pPr>
      <w:r w:rsidRPr="004503B4">
        <w:rPr>
          <w:b/>
        </w:rPr>
        <w:t>Interactive Web Forms: Administrative Interface</w:t>
      </w:r>
    </w:p>
    <w:p w14:paraId="0E0EBF09" w14:textId="77777777" w:rsidR="00DB2F59" w:rsidRDefault="00B74E2F">
      <w:r>
        <w:tab/>
        <w:t xml:space="preserve">Begin at the same URL: </w:t>
      </w:r>
      <w:hyperlink r:id="rId10" w:history="1">
        <w:r w:rsidRPr="005E039D">
          <w:rPr>
            <w:rStyle w:val="Hyperlink"/>
          </w:rPr>
          <w:t>http://sunshine.lternet.edu/personnelDB/</w:t>
        </w:r>
      </w:hyperlink>
      <w:r>
        <w:t xml:space="preserve"> and first log in.  </w:t>
      </w:r>
    </w:p>
    <w:p w14:paraId="4AAB9E62" w14:textId="638063B4" w:rsidR="00DB2F59" w:rsidRDefault="00DB2F59">
      <w:r>
        <w:rPr>
          <w:noProof/>
        </w:rPr>
        <w:drawing>
          <wp:inline distT="0" distB="0" distL="0" distR="0" wp14:anchorId="25FEF751" wp14:editId="2126AB25">
            <wp:extent cx="3810000" cy="355600"/>
            <wp:effectExtent l="0" t="0" r="0" b="0"/>
            <wp:docPr id="4" name="Picture 4" descr="Macintosh HD:Users:gastil:Desktop:Screen shot 2011-07-25 at 10.16.2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astil:Desktop:Screen shot 2011-07-25 at 10.16.24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355600"/>
                    </a:xfrm>
                    <a:prstGeom prst="rect">
                      <a:avLst/>
                    </a:prstGeom>
                    <a:noFill/>
                    <a:ln>
                      <a:noFill/>
                    </a:ln>
                  </pic:spPr>
                </pic:pic>
              </a:graphicData>
            </a:graphic>
          </wp:inline>
        </w:drawing>
      </w:r>
    </w:p>
    <w:p w14:paraId="0A51B0A5" w14:textId="7C10D323" w:rsidR="00DB2F59" w:rsidRDefault="00DB2F59">
      <w:r>
        <w:t xml:space="preserve">Use your LTER Network username and password.  If you have forgotten those, you can retrieve that information starting here: </w:t>
      </w:r>
      <w:hyperlink r:id="rId12" w:history="1">
        <w:r w:rsidRPr="005E039D">
          <w:rPr>
            <w:rStyle w:val="Hyperlink"/>
          </w:rPr>
          <w:t>http://intranet2.lternet.edu/user/password</w:t>
        </w:r>
      </w:hyperlink>
      <w:proofErr w:type="gramStart"/>
      <w:r>
        <w:t xml:space="preserve"> .</w:t>
      </w:r>
      <w:proofErr w:type="gramEnd"/>
      <w:r>
        <w:t xml:space="preserve"> Once logged in, you will see a new button, ‘Add New Person’.</w:t>
      </w:r>
    </w:p>
    <w:p w14:paraId="7F1ECFAA" w14:textId="79A6B0E7" w:rsidR="004503B4" w:rsidRDefault="004503B4">
      <w:r>
        <w:rPr>
          <w:noProof/>
        </w:rPr>
        <mc:AlternateContent>
          <mc:Choice Requires="wps">
            <w:drawing>
              <wp:anchor distT="0" distB="0" distL="114300" distR="114300" simplePos="0" relativeHeight="251659264" behindDoc="0" locked="0" layoutInCell="1" allowOverlap="1" wp14:anchorId="6C0D4601" wp14:editId="712C06CC">
                <wp:simplePos x="0" y="0"/>
                <wp:positionH relativeFrom="column">
                  <wp:posOffset>1485900</wp:posOffset>
                </wp:positionH>
                <wp:positionV relativeFrom="paragraph">
                  <wp:posOffset>1822450</wp:posOffset>
                </wp:positionV>
                <wp:extent cx="800100" cy="228600"/>
                <wp:effectExtent l="0" t="25400" r="63500" b="50800"/>
                <wp:wrapNone/>
                <wp:docPr id="6" name="Right Arrow 6"/>
                <wp:cNvGraphicFramePr/>
                <a:graphic xmlns:a="http://schemas.openxmlformats.org/drawingml/2006/main">
                  <a:graphicData uri="http://schemas.microsoft.com/office/word/2010/wordprocessingShape">
                    <wps:wsp>
                      <wps:cNvSpPr/>
                      <wps:spPr>
                        <a:xfrm>
                          <a:off x="0" y="0"/>
                          <a:ext cx="800100" cy="228600"/>
                        </a:xfrm>
                        <a:prstGeom prst="rightArrow">
                          <a:avLst/>
                        </a:prstGeom>
                        <a:solidFill>
                          <a:srgbClr val="FF0000"/>
                        </a:solidFill>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117pt;margin-top:143.5pt;width:63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" adj="18514" fillcolor="red" strokecolor="#4579b8 [3044]"/>
            </w:pict>
          </mc:Fallback>
        </mc:AlternateContent>
      </w:r>
      <w:r w:rsidR="00DB2F59">
        <w:rPr>
          <w:noProof/>
        </w:rPr>
        <w:drawing>
          <wp:inline distT="0" distB="0" distL="0" distR="0" wp14:anchorId="6760415C" wp14:editId="72E9CB58">
            <wp:extent cx="5930900" cy="2501900"/>
            <wp:effectExtent l="0" t="0" r="12700" b="12700"/>
            <wp:docPr id="5" name="Picture 5" descr="Macintosh HD:Users:gastil:Desktop:Screen shot 2011-07-25 at 10.17.2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gastil:Desktop:Screen shot 2011-07-25 at 10.17.22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0900" cy="2501900"/>
                    </a:xfrm>
                    <a:prstGeom prst="rect">
                      <a:avLst/>
                    </a:prstGeom>
                    <a:noFill/>
                    <a:ln>
                      <a:noFill/>
                    </a:ln>
                  </pic:spPr>
                </pic:pic>
              </a:graphicData>
            </a:graphic>
          </wp:inline>
        </w:drawing>
      </w:r>
    </w:p>
    <w:p w14:paraId="7C74B028" w14:textId="119F2BBD" w:rsidR="00B74E2F" w:rsidRPr="004503B4" w:rsidRDefault="004503B4">
      <w:pPr>
        <w:rPr>
          <w:b/>
        </w:rPr>
      </w:pPr>
      <w:r w:rsidRPr="004503B4">
        <w:rPr>
          <w:b/>
        </w:rPr>
        <w:t>Add a Person</w:t>
      </w:r>
    </w:p>
    <w:p w14:paraId="4E4D96CE" w14:textId="535812E2" w:rsidR="004503B4" w:rsidRDefault="00B63BF0">
      <w:r>
        <w:rPr>
          <w:noProof/>
        </w:rPr>
        <mc:AlternateContent>
          <mc:Choice Requires="wps">
            <w:drawing>
              <wp:anchor distT="0" distB="0" distL="114300" distR="114300" simplePos="0" relativeHeight="251661312" behindDoc="0" locked="0" layoutInCell="1" allowOverlap="1" wp14:anchorId="4E66F82C" wp14:editId="4FF41301">
                <wp:simplePos x="0" y="0"/>
                <wp:positionH relativeFrom="column">
                  <wp:posOffset>4229100</wp:posOffset>
                </wp:positionH>
                <wp:positionV relativeFrom="paragraph">
                  <wp:posOffset>3657600</wp:posOffset>
                </wp:positionV>
                <wp:extent cx="800100" cy="228600"/>
                <wp:effectExtent l="76200" t="76200" r="0" b="76200"/>
                <wp:wrapNone/>
                <wp:docPr id="12" name="Right Arrow 12"/>
                <wp:cNvGraphicFramePr/>
                <a:graphic xmlns:a="http://schemas.openxmlformats.org/drawingml/2006/main">
                  <a:graphicData uri="http://schemas.microsoft.com/office/word/2010/wordprocessingShape">
                    <wps:wsp>
                      <wps:cNvSpPr/>
                      <wps:spPr>
                        <a:xfrm>
                          <a:off x="0" y="0"/>
                          <a:ext cx="800100" cy="228600"/>
                        </a:xfrm>
                        <a:prstGeom prst="rightArrow">
                          <a:avLst/>
                        </a:prstGeom>
                        <a:solidFill>
                          <a:srgbClr val="FF0000"/>
                        </a:solidFill>
                        <a:effectLst/>
                        <a:scene3d>
                          <a:camera prst="orthographicFront">
                            <a:rot lat="0" lon="10800000" rev="0"/>
                          </a:camera>
                          <a:lightRig rig="threePt" dir="t"/>
                        </a:scene3d>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2" o:spid="_x0000_s1026" type="#_x0000_t13" style="position:absolute;margin-left:333pt;margin-top:4in;width:63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" adj="18514" fillcolor="red" strokecolor="#4579b8 [3044]"/>
            </w:pict>
          </mc:Fallback>
        </mc:AlternateContent>
      </w:r>
      <w:r w:rsidR="004503B4">
        <w:tab/>
        <w:t xml:space="preserve">Only site IMs, the Network IM, and delegated </w:t>
      </w:r>
      <w:r w:rsidR="00576EA0">
        <w:t xml:space="preserve">persons accounts will have authority for this action.  Click the button ‘Add New Person’.  </w:t>
      </w:r>
      <w:r w:rsidR="00576EA0">
        <w:rPr>
          <w:noProof/>
        </w:rPr>
        <w:drawing>
          <wp:inline distT="0" distB="0" distL="0" distR="0" wp14:anchorId="09741A78" wp14:editId="470F6AD0">
            <wp:extent cx="5943600" cy="5143500"/>
            <wp:effectExtent l="0" t="0" r="0" b="12700"/>
            <wp:docPr id="8" name="Picture 8" descr="Macintosh HD:Users:gastil:Desktop:Screen shot 2011-07-25 at 10.26.2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gastil:Desktop:Screen shot 2011-07-25 at 10.26.26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143500"/>
                    </a:xfrm>
                    <a:prstGeom prst="rect">
                      <a:avLst/>
                    </a:prstGeom>
                    <a:noFill/>
                    <a:ln>
                      <a:noFill/>
                    </a:ln>
                  </pic:spPr>
                </pic:pic>
              </a:graphicData>
            </a:graphic>
          </wp:inline>
        </w:drawing>
      </w:r>
    </w:p>
    <w:p w14:paraId="48142AFB" w14:textId="1AFADB69" w:rsidR="00576EA0" w:rsidRDefault="00576EA0">
      <w:r>
        <w:t xml:space="preserve">Not all fields are mandatory.  </w:t>
      </w:r>
      <w:r w:rsidRPr="00576EA0">
        <w:rPr>
          <w:color w:val="FF0000"/>
        </w:rPr>
        <w:t>TODO: mark these</w:t>
      </w:r>
      <w:r>
        <w:t>.  In the above example, note the use of a Preferred Name.  This is the name the person prefers to be addressed as, like a nickname.  Opt out is for _____________</w:t>
      </w:r>
      <w:proofErr w:type="gramStart"/>
      <w:r>
        <w:t>??.</w:t>
      </w:r>
      <w:proofErr w:type="gramEnd"/>
      <w:r>
        <w:t xml:space="preserve">  Aliases are </w:t>
      </w:r>
      <w:proofErr w:type="gramStart"/>
      <w:r>
        <w:t>for ?</w:t>
      </w:r>
      <w:proofErr w:type="gramEnd"/>
      <w:r>
        <w:t>?</w:t>
      </w:r>
      <w:proofErr w:type="gramStart"/>
      <w:r>
        <w:t>born</w:t>
      </w:r>
      <w:proofErr w:type="gramEnd"/>
      <w:r>
        <w:t>-as?.</w:t>
      </w:r>
    </w:p>
    <w:p w14:paraId="55C5A940" w14:textId="77777777" w:rsidR="00576EA0" w:rsidRDefault="00576EA0"/>
    <w:p w14:paraId="24C018D9" w14:textId="55569C24" w:rsidR="00576EA0" w:rsidRDefault="00576EA0">
      <w:r>
        <w:t xml:space="preserve">The NSF role is required.  Optionally, you may add a site-defined role by clicking ‘Add new local role’.  (See section __ for adding roles specific to your site.)  The Begin and End date are optional; enter a begin date if known.  For </w:t>
      </w:r>
      <w:proofErr w:type="gramStart"/>
      <w:r>
        <w:t>on-going</w:t>
      </w:r>
      <w:proofErr w:type="gramEnd"/>
      <w:r>
        <w:t>, leave End Date blank.  Check ‘Is Active?’ if this person is currently active with your site.</w:t>
      </w:r>
    </w:p>
    <w:p w14:paraId="09D543C7" w14:textId="77777777" w:rsidR="00576EA0" w:rsidRDefault="00576EA0"/>
    <w:p w14:paraId="7303AF10" w14:textId="218098A9" w:rsidR="00576EA0" w:rsidRDefault="00596A00">
      <w:r>
        <w:rPr>
          <w:noProof/>
        </w:rPr>
        <mc:AlternateContent>
          <mc:Choice Requires="wps">
            <w:drawing>
              <wp:anchor distT="0" distB="0" distL="114300" distR="114300" simplePos="0" relativeHeight="251663360" behindDoc="0" locked="0" layoutInCell="1" allowOverlap="1" wp14:anchorId="0E2B182E" wp14:editId="480E0943">
                <wp:simplePos x="0" y="0"/>
                <wp:positionH relativeFrom="column">
                  <wp:posOffset>3771900</wp:posOffset>
                </wp:positionH>
                <wp:positionV relativeFrom="paragraph">
                  <wp:posOffset>1892300</wp:posOffset>
                </wp:positionV>
                <wp:extent cx="800100" cy="228600"/>
                <wp:effectExtent l="76200" t="76200" r="0" b="76200"/>
                <wp:wrapNone/>
                <wp:docPr id="13" name="Right Arrow 13"/>
                <wp:cNvGraphicFramePr/>
                <a:graphic xmlns:a="http://schemas.openxmlformats.org/drawingml/2006/main">
                  <a:graphicData uri="http://schemas.microsoft.com/office/word/2010/wordprocessingShape">
                    <wps:wsp>
                      <wps:cNvSpPr/>
                      <wps:spPr>
                        <a:xfrm>
                          <a:off x="0" y="0"/>
                          <a:ext cx="800100" cy="228600"/>
                        </a:xfrm>
                        <a:prstGeom prst="rightArrow">
                          <a:avLst/>
                        </a:prstGeom>
                        <a:solidFill>
                          <a:srgbClr val="FF0000"/>
                        </a:solidFill>
                        <a:effectLst/>
                        <a:scene3d>
                          <a:camera prst="orthographicFront">
                            <a:rot lat="0" lon="10800000" rev="0"/>
                          </a:camera>
                          <a:lightRig rig="threePt" dir="t"/>
                        </a:scene3d>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3" o:spid="_x0000_s1026" type="#_x0000_t13" style="position:absolute;margin-left:297pt;margin-top:149pt;width:63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" adj="18514" fillcolor="red" strokecolor="#4579b8 [3044]"/>
            </w:pict>
          </mc:Fallback>
        </mc:AlternateContent>
      </w:r>
      <w:r w:rsidR="00727D2B">
        <w:t>The ‘</w:t>
      </w:r>
      <w:r w:rsidR="00727D2B" w:rsidRPr="00596A00">
        <w:rPr>
          <w:b/>
        </w:rPr>
        <w:t>Add new contact information</w:t>
      </w:r>
      <w:r w:rsidR="00727D2B">
        <w:t>’ button opens this part of the form.</w:t>
      </w:r>
      <w:r w:rsidR="00B018F8">
        <w:rPr>
          <w:noProof/>
        </w:rPr>
        <w:drawing>
          <wp:inline distT="0" distB="0" distL="0" distR="0" wp14:anchorId="202F0D13" wp14:editId="522F7786">
            <wp:extent cx="5943600" cy="2476500"/>
            <wp:effectExtent l="0" t="0" r="0" b="12700"/>
            <wp:docPr id="9" name="Picture 9" descr="Macintosh HD:Users:gastil:Desktop:Screen shot 2011-07-25 at 10.33.1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gastil:Desktop:Screen shot 2011-07-25 at 10.33.13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35343D5C" w14:textId="4000862A" w:rsidR="00B018F8" w:rsidRDefault="00B018F8">
      <w:r w:rsidRPr="00B018F8">
        <w:rPr>
          <w:color w:val="FF0000"/>
        </w:rPr>
        <w:t>What is Label</w:t>
      </w:r>
      <w:proofErr w:type="gramStart"/>
      <w:r w:rsidRPr="00B018F8">
        <w:rPr>
          <w:color w:val="FF0000"/>
        </w:rPr>
        <w:t>??.</w:t>
      </w:r>
      <w:proofErr w:type="gramEnd"/>
      <w:r>
        <w:t xml:space="preserve">  The address may have multiple lines. </w:t>
      </w:r>
      <w:r w:rsidRPr="00B018F8">
        <w:rPr>
          <w:color w:val="FF0000"/>
        </w:rPr>
        <w:t>Why is there a redundant email here?  Do we use this form all-blank-but-email to add additional emails</w:t>
      </w:r>
      <w:r>
        <w:t>?</w:t>
      </w:r>
    </w:p>
    <w:p w14:paraId="3022BEDA" w14:textId="77777777" w:rsidR="00B018F8" w:rsidRDefault="00B018F8"/>
    <w:p w14:paraId="6F27D258" w14:textId="3F9AE845" w:rsidR="00B018F8" w:rsidRDefault="005A24C9">
      <w:r>
        <w:t>Finally, click ‘Submit’.  The new listing is displayed:</w:t>
      </w:r>
    </w:p>
    <w:p w14:paraId="6E68A550" w14:textId="31D60BA5" w:rsidR="005A24C9" w:rsidRDefault="005A24C9">
      <w:r>
        <w:rPr>
          <w:noProof/>
        </w:rPr>
        <w:drawing>
          <wp:inline distT="0" distB="0" distL="0" distR="0" wp14:anchorId="4B1F9CE2" wp14:editId="672FDA49">
            <wp:extent cx="5930900" cy="3467100"/>
            <wp:effectExtent l="0" t="0" r="12700" b="12700"/>
            <wp:docPr id="10" name="Picture 10" descr="Macintosh HD:Users:gastil:Desktop:Screen shot 2011-07-25 at 10.35.4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gastil:Desktop:Screen shot 2011-07-25 at 10.35.41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0900" cy="3467100"/>
                    </a:xfrm>
                    <a:prstGeom prst="rect">
                      <a:avLst/>
                    </a:prstGeom>
                    <a:noFill/>
                    <a:ln>
                      <a:noFill/>
                    </a:ln>
                  </pic:spPr>
                </pic:pic>
              </a:graphicData>
            </a:graphic>
          </wp:inline>
        </w:drawing>
      </w:r>
    </w:p>
    <w:p w14:paraId="7B898CB5" w14:textId="0A3ED8F5" w:rsidR="005A24C9" w:rsidRDefault="005A24C9">
      <w:proofErr w:type="spellStart"/>
      <w:r>
        <w:t>Whoopse</w:t>
      </w:r>
      <w:proofErr w:type="spellEnd"/>
      <w:r>
        <w:t>.  That Preferred Name was for the entire preferred name, not just an alternate first name.  So, next:  how to edit an entry…</w:t>
      </w:r>
    </w:p>
    <w:p w14:paraId="2815E0FC" w14:textId="77777777" w:rsidR="005A24C9" w:rsidRDefault="005A24C9"/>
    <w:p w14:paraId="6A64DCF1" w14:textId="75075F9B" w:rsidR="005A24C9" w:rsidRPr="00B63BF0" w:rsidRDefault="00B63BF0">
      <w:pPr>
        <w:rPr>
          <w:b/>
        </w:rPr>
      </w:pPr>
      <w:r w:rsidRPr="00B63BF0">
        <w:rPr>
          <w:b/>
        </w:rPr>
        <w:t>Edit a Person</w:t>
      </w:r>
    </w:p>
    <w:p w14:paraId="38CEEA82" w14:textId="0198F7EB" w:rsidR="00B63BF0" w:rsidRDefault="00B63BF0">
      <w:r>
        <w:tab/>
        <w:t xml:space="preserve">First use the directory page to list that person.  If not already on the </w:t>
      </w:r>
      <w:proofErr w:type="spellStart"/>
      <w:r>
        <w:t>PersonnelDB</w:t>
      </w:r>
      <w:proofErr w:type="spellEnd"/>
      <w:r>
        <w:t xml:space="preserve"> home page, click the link at bottom </w:t>
      </w:r>
      <w:hyperlink r:id="rId17" w:history="1">
        <w:proofErr w:type="spellStart"/>
        <w:r w:rsidRPr="00B63BF0">
          <w:rPr>
            <w:rStyle w:val="Hyperlink"/>
          </w:rPr>
          <w:t>PersonnelDB</w:t>
        </w:r>
        <w:proofErr w:type="spellEnd"/>
        <w:r w:rsidRPr="00B63BF0">
          <w:rPr>
            <w:rStyle w:val="Hyperlink"/>
          </w:rPr>
          <w:t xml:space="preserve"> Home</w:t>
        </w:r>
      </w:hyperlink>
      <w:r>
        <w:t xml:space="preserve">. In the Basic Search, enter part or </w:t>
      </w:r>
      <w:proofErr w:type="gramStart"/>
      <w:r>
        <w:t>all of the person’s</w:t>
      </w:r>
      <w:proofErr w:type="gramEnd"/>
      <w:r>
        <w:t xml:space="preserve"> name.  (In this case I enter ‘</w:t>
      </w:r>
      <w:proofErr w:type="spellStart"/>
      <w:r>
        <w:t>andy</w:t>
      </w:r>
      <w:proofErr w:type="spellEnd"/>
      <w:r>
        <w:t>’ or ‘</w:t>
      </w:r>
      <w:proofErr w:type="spellStart"/>
      <w:r>
        <w:t>andrew</w:t>
      </w:r>
      <w:proofErr w:type="spellEnd"/>
      <w:r>
        <w:t xml:space="preserve">’ or ‘Brooks’; the search is case insensitive.)  The person is found and, as long as you are logged in with an authorized username, </w:t>
      </w:r>
      <w:proofErr w:type="gramStart"/>
      <w:r>
        <w:t>an ‘</w:t>
      </w:r>
      <w:r w:rsidRPr="00596A00">
        <w:rPr>
          <w:b/>
        </w:rPr>
        <w:t>Edit</w:t>
      </w:r>
      <w:r>
        <w:t>’</w:t>
      </w:r>
      <w:proofErr w:type="gramEnd"/>
      <w:r>
        <w:t xml:space="preserve"> link appears to the right of that person’s entries.  There may be multiple roles for a given person.  One ‘Edit’ link will open the editing form for all these roles.</w:t>
      </w:r>
    </w:p>
    <w:p w14:paraId="240EEFAC" w14:textId="0CEAC4B7" w:rsidR="00B63BF0" w:rsidRDefault="00596A00">
      <w:r>
        <w:rPr>
          <w:noProof/>
        </w:rPr>
        <mc:AlternateContent>
          <mc:Choice Requires="wps">
            <w:drawing>
              <wp:anchor distT="0" distB="0" distL="114300" distR="114300" simplePos="0" relativeHeight="251666432" behindDoc="0" locked="0" layoutInCell="1" allowOverlap="1" wp14:anchorId="25895A7A" wp14:editId="378EEA62">
                <wp:simplePos x="0" y="0"/>
                <wp:positionH relativeFrom="column">
                  <wp:posOffset>5486400</wp:posOffset>
                </wp:positionH>
                <wp:positionV relativeFrom="paragraph">
                  <wp:posOffset>-14605</wp:posOffset>
                </wp:positionV>
                <wp:extent cx="228600" cy="342900"/>
                <wp:effectExtent l="50800" t="25400" r="25400" b="88900"/>
                <wp:wrapNone/>
                <wp:docPr id="15" name="Down Arrow 15"/>
                <wp:cNvGraphicFramePr/>
                <a:graphic xmlns:a="http://schemas.openxmlformats.org/drawingml/2006/main">
                  <a:graphicData uri="http://schemas.microsoft.com/office/word/2010/wordprocessingShape">
                    <wps:wsp>
                      <wps:cNvSpPr/>
                      <wps:spPr>
                        <a:xfrm>
                          <a:off x="0" y="0"/>
                          <a:ext cx="228600" cy="342900"/>
                        </a:xfrm>
                        <a:prstGeom prst="downArrow">
                          <a:avLst/>
                        </a:prstGeom>
                        <a:solidFill>
                          <a:srgbClr val="FF0000"/>
                        </a:solidFill>
                        <a:ln>
                          <a:no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5" o:spid="_x0000_s1026" type="#_x0000_t67" style="position:absolute;margin-left:6in;margin-top:-1.1pt;width:18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" adj="14400" fillcolor="red" stroked="f">
                <v:shadow on="t" opacity="22937f" mv:blur="40000f" origin=",.5" offset="0,23000emu"/>
              </v:shape>
            </w:pict>
          </mc:Fallback>
        </mc:AlternateContent>
      </w:r>
      <w:r>
        <w:rPr>
          <w:noProof/>
        </w:rPr>
        <mc:AlternateContent>
          <mc:Choice Requires="wps">
            <w:drawing>
              <wp:anchor distT="0" distB="0" distL="114300" distR="114300" simplePos="0" relativeHeight="251665408" behindDoc="0" locked="0" layoutInCell="1" allowOverlap="1" wp14:anchorId="277E4024" wp14:editId="185C55BA">
                <wp:simplePos x="0" y="0"/>
                <wp:positionH relativeFrom="column">
                  <wp:posOffset>5257800</wp:posOffset>
                </wp:positionH>
                <wp:positionV relativeFrom="paragraph">
                  <wp:posOffset>-114300</wp:posOffset>
                </wp:positionV>
                <wp:extent cx="800100" cy="228600"/>
                <wp:effectExtent l="0" t="0" r="0" b="0"/>
                <wp:wrapNone/>
                <wp:docPr id="14" name="Right Arrow 14"/>
                <wp:cNvGraphicFramePr/>
                <a:graphic xmlns:a="http://schemas.openxmlformats.org/drawingml/2006/main">
                  <a:graphicData uri="http://schemas.microsoft.com/office/word/2010/wordprocessingShape">
                    <wps:wsp>
                      <wps:cNvSpPr/>
                      <wps:spPr>
                        <a:xfrm>
                          <a:off x="0" y="0"/>
                          <a:ext cx="800100" cy="228600"/>
                        </a:xfrm>
                        <a:prstGeom prst="rightArrow">
                          <a:avLst/>
                        </a:prstGeom>
                        <a:solidFill>
                          <a:srgbClr val="FF0000"/>
                        </a:solidFill>
                        <a:effectLst/>
                        <a:scene3d>
                          <a:camera prst="orthographicFront">
                            <a:rot lat="0" lon="5400000" rev="0"/>
                          </a:camera>
                          <a:lightRig rig="threePt" dir="t"/>
                        </a:scene3d>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4" o:spid="_x0000_s1026" type="#_x0000_t13" style="position:absolute;margin-left:414pt;margin-top:-8.95pt;width:63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" adj="18514" fillcolor="red" strokecolor="#4579b8 [3044]"/>
            </w:pict>
          </mc:Fallback>
        </mc:AlternateContent>
      </w:r>
      <w:r w:rsidR="00B63BF0">
        <w:rPr>
          <w:noProof/>
        </w:rPr>
        <w:drawing>
          <wp:inline distT="0" distB="0" distL="0" distR="0" wp14:anchorId="5C6016D8" wp14:editId="4F8ACCA7">
            <wp:extent cx="5943600" cy="647700"/>
            <wp:effectExtent l="0" t="0" r="0" b="12700"/>
            <wp:docPr id="11" name="Picture 11" descr="Macintosh HD:Users:gastil:Desktop:Screen shot 2011-07-25 at 10.41.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gastil:Desktop:Screen shot 2011-07-25 at 10.41.19 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47700"/>
                    </a:xfrm>
                    <a:prstGeom prst="rect">
                      <a:avLst/>
                    </a:prstGeom>
                    <a:noFill/>
                    <a:ln>
                      <a:noFill/>
                    </a:ln>
                  </pic:spPr>
                </pic:pic>
              </a:graphicData>
            </a:graphic>
          </wp:inline>
        </w:drawing>
      </w:r>
    </w:p>
    <w:p w14:paraId="00C28141" w14:textId="71F9CF95" w:rsidR="00596A00" w:rsidRDefault="00596A00">
      <w:r>
        <w:t>The Edit link opens the same form as was used to enter the person.  Revise and ‘</w:t>
      </w:r>
      <w:r w:rsidRPr="00596A00">
        <w:rPr>
          <w:b/>
        </w:rPr>
        <w:t>Submit’</w:t>
      </w:r>
      <w:r>
        <w:t>.</w:t>
      </w:r>
    </w:p>
    <w:p w14:paraId="4E24B9D4" w14:textId="77777777" w:rsidR="00596A00" w:rsidRDefault="00596A00"/>
    <w:p w14:paraId="179D719B" w14:textId="7CF4433D" w:rsidR="00596A00" w:rsidRPr="002942C8" w:rsidRDefault="00761035">
      <w:pPr>
        <w:rPr>
          <w:b/>
        </w:rPr>
      </w:pPr>
      <w:r w:rsidRPr="002942C8">
        <w:rPr>
          <w:b/>
        </w:rPr>
        <w:t>Web Services Interface</w:t>
      </w:r>
    </w:p>
    <w:p w14:paraId="6E8B9C33" w14:textId="7797494F" w:rsidR="00761035" w:rsidRDefault="00761035">
      <w:r>
        <w:tab/>
        <w:t xml:space="preserve">This Users Guide does not cover the use of the Web Services Interface.  That is how programs interact with the LTER </w:t>
      </w:r>
      <w:proofErr w:type="spellStart"/>
      <w:r>
        <w:t>PersonnelDB</w:t>
      </w:r>
      <w:proofErr w:type="spellEnd"/>
      <w:r>
        <w:t>.  You may want the ability for your LTER site information system to synchronize with the network database.  A programmer who sets this up will want to refer to the Application Program Interface (API)</w:t>
      </w:r>
      <w:bookmarkStart w:id="0" w:name="_GoBack"/>
      <w:bookmarkEnd w:id="0"/>
      <w:r>
        <w:t xml:space="preserve"> for that information.  </w:t>
      </w:r>
      <w:r w:rsidRPr="00761035">
        <w:rPr>
          <w:color w:val="FF0000"/>
        </w:rPr>
        <w:t>TODO: add link to API</w:t>
      </w:r>
      <w:r>
        <w:t>. These are the sorts of web services available:</w:t>
      </w:r>
    </w:p>
    <w:p w14:paraId="41C47EF6" w14:textId="77777777" w:rsidR="00761035" w:rsidRDefault="00761035"/>
    <w:p w14:paraId="5341F548" w14:textId="2B46E0B1" w:rsidR="00761035" w:rsidRPr="00761035" w:rsidRDefault="00761035">
      <w:pPr>
        <w:rPr>
          <w:color w:val="FF0000"/>
        </w:rPr>
      </w:pPr>
      <w:r w:rsidRPr="00761035">
        <w:rPr>
          <w:color w:val="FF0000"/>
        </w:rPr>
        <w:t xml:space="preserve">The below is off-the-cuff and </w:t>
      </w:r>
      <w:r>
        <w:rPr>
          <w:color w:val="FF0000"/>
        </w:rPr>
        <w:t>mostly</w:t>
      </w:r>
      <w:r w:rsidRPr="00761035">
        <w:rPr>
          <w:color w:val="FF0000"/>
        </w:rPr>
        <w:t xml:space="preserve"> wrong.  Volunteer to re-write?</w:t>
      </w:r>
    </w:p>
    <w:p w14:paraId="10C6CC85" w14:textId="4443C988" w:rsidR="00761035" w:rsidRDefault="00761035">
      <w:r>
        <w:tab/>
        <w:t>GET list of personnel matching a filter, returned in XML format</w:t>
      </w:r>
    </w:p>
    <w:p w14:paraId="35A0C00A" w14:textId="15A8961E" w:rsidR="00761035" w:rsidRDefault="00761035">
      <w:r>
        <w:tab/>
        <w:t>GET information for one person, returned in XML</w:t>
      </w:r>
    </w:p>
    <w:p w14:paraId="3F052095" w14:textId="3D6CA4D9" w:rsidR="00761035" w:rsidRDefault="00761035">
      <w:r>
        <w:tab/>
      </w:r>
      <w:proofErr w:type="gramStart"/>
      <w:r>
        <w:t>POST  a</w:t>
      </w:r>
      <w:proofErr w:type="gramEnd"/>
      <w:r>
        <w:t xml:space="preserve"> list of personnel to ADD to the database.</w:t>
      </w:r>
    </w:p>
    <w:p w14:paraId="5926B7F9" w14:textId="0038F635" w:rsidR="00761035" w:rsidRDefault="00761035">
      <w:r>
        <w:tab/>
      </w:r>
      <w:proofErr w:type="gramStart"/>
      <w:r>
        <w:t>POST one or more UPDATES to personnel in the database.</w:t>
      </w:r>
      <w:proofErr w:type="gramEnd"/>
    </w:p>
    <w:p w14:paraId="0BFCE710" w14:textId="2449F4DF" w:rsidR="00761035" w:rsidRDefault="00761035">
      <w:r>
        <w:tab/>
        <w:t>DELETE one or more personnel entries in the database.</w:t>
      </w:r>
    </w:p>
    <w:p w14:paraId="1B152BB9" w14:textId="77777777" w:rsidR="00761035" w:rsidRDefault="00761035"/>
    <w:p w14:paraId="163B1D4B" w14:textId="74DF8BDA" w:rsidR="00761035" w:rsidRDefault="00761035">
      <w:r>
        <w:t>The XML used for this information exchange is an extension of the EML we use for dataset metadata.</w:t>
      </w:r>
    </w:p>
    <w:p w14:paraId="3D5567AD" w14:textId="77777777" w:rsidR="00E42F4D" w:rsidRDefault="00E42F4D"/>
    <w:p w14:paraId="10771B83" w14:textId="43FF106D" w:rsidR="00E42F4D" w:rsidRPr="00E42F4D" w:rsidRDefault="00E42F4D">
      <w:pPr>
        <w:rPr>
          <w:b/>
        </w:rPr>
      </w:pPr>
      <w:r w:rsidRPr="00E42F4D">
        <w:rPr>
          <w:b/>
        </w:rPr>
        <w:t>For More Information</w:t>
      </w:r>
    </w:p>
    <w:p w14:paraId="446724E4" w14:textId="6AA8AA29" w:rsidR="00E42F4D" w:rsidRDefault="00E42F4D">
      <w:r>
        <w:tab/>
        <w:t xml:space="preserve">See the following links for further, possibly more up-to-date, information on the LTER </w:t>
      </w:r>
      <w:proofErr w:type="spellStart"/>
      <w:r>
        <w:t>PersonnelDB</w:t>
      </w:r>
      <w:proofErr w:type="spellEnd"/>
      <w:r>
        <w:t>:</w:t>
      </w:r>
    </w:p>
    <w:p w14:paraId="2B25F805" w14:textId="77777777" w:rsidR="00E42F4D" w:rsidRDefault="00E42F4D"/>
    <w:p w14:paraId="6394D8A2" w14:textId="10DB5E96" w:rsidR="00E42F4D" w:rsidRDefault="00E42F4D">
      <w:r>
        <w:t xml:space="preserve">LTER </w:t>
      </w:r>
      <w:proofErr w:type="spellStart"/>
      <w:r>
        <w:t>PersonnelDB</w:t>
      </w:r>
      <w:proofErr w:type="spellEnd"/>
      <w:r>
        <w:t xml:space="preserve"> main page: </w:t>
      </w:r>
      <w:hyperlink r:id="rId19" w:history="1">
        <w:r w:rsidRPr="005E039D">
          <w:rPr>
            <w:rStyle w:val="Hyperlink"/>
          </w:rPr>
          <w:t>http://sunshine.lternet.edu/personnelDB/</w:t>
        </w:r>
      </w:hyperlink>
    </w:p>
    <w:p w14:paraId="3ED1D235" w14:textId="5E9882C4" w:rsidR="00E42F4D" w:rsidRDefault="00E42F4D">
      <w:r>
        <w:t xml:space="preserve">Documentation: </w:t>
      </w:r>
      <w:hyperlink r:id="rId20" w:history="1">
        <w:r w:rsidRPr="005E039D">
          <w:rPr>
            <w:rStyle w:val="Hyperlink"/>
          </w:rPr>
          <w:t>http://sunshine.lternet.edu/personnelDB/documentation/</w:t>
        </w:r>
      </w:hyperlink>
    </w:p>
    <w:p w14:paraId="32D2B55C" w14:textId="521723FA" w:rsidR="00E42F4D" w:rsidRDefault="00E42F4D">
      <w:r>
        <w:t xml:space="preserve">Web Services Working Group: </w:t>
      </w:r>
      <w:hyperlink r:id="rId21" w:history="1">
        <w:r w:rsidRPr="005E039D">
          <w:rPr>
            <w:rStyle w:val="Hyperlink"/>
          </w:rPr>
          <w:t>http://im.lternet.edu/projects/webservices</w:t>
        </w:r>
      </w:hyperlink>
    </w:p>
    <w:p w14:paraId="657B01E7" w14:textId="77777777" w:rsidR="00E42F4D" w:rsidRDefault="00E42F4D"/>
    <w:p w14:paraId="5CCBFEF7" w14:textId="77777777" w:rsidR="00E42F4D" w:rsidRDefault="00E42F4D"/>
    <w:p w14:paraId="32F7D5A5" w14:textId="2F0AD699" w:rsidR="00E42F4D" w:rsidRPr="00E42F4D" w:rsidRDefault="00E42F4D" w:rsidP="00E42F4D">
      <w:pPr>
        <w:rPr>
          <w:b/>
          <w:color w:val="FF0000"/>
        </w:rPr>
      </w:pPr>
      <w:r w:rsidRPr="00E42F4D">
        <w:rPr>
          <w:b/>
          <w:color w:val="FF0000"/>
        </w:rPr>
        <w:t xml:space="preserve">DRAFT </w:t>
      </w:r>
      <w:proofErr w:type="spellStart"/>
      <w:r w:rsidRPr="00E42F4D">
        <w:rPr>
          <w:b/>
          <w:color w:val="FF0000"/>
        </w:rPr>
        <w:t>DRAFT</w:t>
      </w:r>
      <w:proofErr w:type="spellEnd"/>
      <w:r w:rsidRPr="00E42F4D">
        <w:rPr>
          <w:b/>
          <w:color w:val="FF0000"/>
        </w:rPr>
        <w:t xml:space="preserve"> </w:t>
      </w:r>
      <w:proofErr w:type="spellStart"/>
      <w:r w:rsidRPr="00E42F4D">
        <w:rPr>
          <w:b/>
          <w:color w:val="FF0000"/>
        </w:rPr>
        <w:t>DRAFT</w:t>
      </w:r>
      <w:proofErr w:type="spellEnd"/>
      <w:r w:rsidRPr="00E42F4D">
        <w:rPr>
          <w:b/>
          <w:color w:val="FF0000"/>
        </w:rPr>
        <w:t xml:space="preserve"> </w:t>
      </w:r>
      <w:proofErr w:type="spellStart"/>
      <w:r w:rsidRPr="00E42F4D">
        <w:rPr>
          <w:b/>
          <w:color w:val="FF0000"/>
        </w:rPr>
        <w:t>DRAFT</w:t>
      </w:r>
      <w:proofErr w:type="spellEnd"/>
      <w:r w:rsidRPr="00E42F4D">
        <w:rPr>
          <w:b/>
          <w:color w:val="FF0000"/>
        </w:rPr>
        <w:t xml:space="preserve"> </w:t>
      </w:r>
      <w:proofErr w:type="spellStart"/>
      <w:r w:rsidRPr="00E42F4D">
        <w:rPr>
          <w:b/>
          <w:color w:val="FF0000"/>
        </w:rPr>
        <w:t>DRAFT</w:t>
      </w:r>
      <w:proofErr w:type="spellEnd"/>
      <w:r w:rsidRPr="00E42F4D">
        <w:rPr>
          <w:b/>
          <w:color w:val="FF0000"/>
        </w:rPr>
        <w:t xml:space="preserve"> </w:t>
      </w:r>
      <w:proofErr w:type="spellStart"/>
      <w:r w:rsidRPr="00E42F4D">
        <w:rPr>
          <w:b/>
          <w:color w:val="FF0000"/>
        </w:rPr>
        <w:t>DRAFT</w:t>
      </w:r>
      <w:proofErr w:type="spellEnd"/>
      <w:r w:rsidRPr="00E42F4D">
        <w:rPr>
          <w:b/>
          <w:color w:val="FF0000"/>
        </w:rPr>
        <w:t xml:space="preserve"> </w:t>
      </w:r>
      <w:proofErr w:type="spellStart"/>
      <w:r w:rsidRPr="00E42F4D">
        <w:rPr>
          <w:b/>
          <w:color w:val="FF0000"/>
        </w:rPr>
        <w:t>DRAFT</w:t>
      </w:r>
      <w:proofErr w:type="spellEnd"/>
      <w:r w:rsidRPr="00E42F4D">
        <w:rPr>
          <w:b/>
          <w:color w:val="FF0000"/>
        </w:rPr>
        <w:t xml:space="preserve"> </w:t>
      </w:r>
      <w:proofErr w:type="spellStart"/>
      <w:r w:rsidRPr="00E42F4D">
        <w:rPr>
          <w:b/>
          <w:color w:val="FF0000"/>
        </w:rPr>
        <w:t>DRAFT</w:t>
      </w:r>
      <w:proofErr w:type="spellEnd"/>
      <w:r w:rsidRPr="00E42F4D">
        <w:rPr>
          <w:b/>
          <w:color w:val="FF0000"/>
        </w:rPr>
        <w:t xml:space="preserve"> </w:t>
      </w:r>
      <w:proofErr w:type="spellStart"/>
      <w:r w:rsidRPr="00E42F4D">
        <w:rPr>
          <w:b/>
          <w:color w:val="FF0000"/>
        </w:rPr>
        <w:t>DRAFT</w:t>
      </w:r>
      <w:proofErr w:type="spellEnd"/>
      <w:r w:rsidRPr="00E42F4D">
        <w:rPr>
          <w:b/>
          <w:color w:val="FF0000"/>
        </w:rPr>
        <w:t xml:space="preserve"> </w:t>
      </w:r>
      <w:proofErr w:type="spellStart"/>
      <w:r w:rsidRPr="00E42F4D">
        <w:rPr>
          <w:b/>
          <w:color w:val="FF0000"/>
        </w:rPr>
        <w:t>DRAFT</w:t>
      </w:r>
      <w:proofErr w:type="spellEnd"/>
    </w:p>
    <w:p w14:paraId="19013F12" w14:textId="1AB9F7DF" w:rsidR="00E42F4D" w:rsidRDefault="00E42F4D"/>
    <w:sectPr w:rsidR="00E42F4D" w:rsidSect="006B2277">
      <w:pgSz w:w="12240" w:h="15840"/>
      <w:pgMar w:top="1152"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277"/>
    <w:rsid w:val="002942C8"/>
    <w:rsid w:val="004503B4"/>
    <w:rsid w:val="00570B74"/>
    <w:rsid w:val="00576EA0"/>
    <w:rsid w:val="00596A00"/>
    <w:rsid w:val="005A24C9"/>
    <w:rsid w:val="006B2277"/>
    <w:rsid w:val="00727D2B"/>
    <w:rsid w:val="00761035"/>
    <w:rsid w:val="00B018F8"/>
    <w:rsid w:val="00B63BF0"/>
    <w:rsid w:val="00B74E2F"/>
    <w:rsid w:val="00C44F8B"/>
    <w:rsid w:val="00DB2F59"/>
    <w:rsid w:val="00E42F4D"/>
    <w:rsid w:val="00E475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B91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0B7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0B74"/>
    <w:rPr>
      <w:color w:val="0000FF" w:themeColor="hyperlink"/>
      <w:u w:val="single"/>
    </w:rPr>
  </w:style>
  <w:style w:type="character" w:customStyle="1" w:styleId="Heading1Char">
    <w:name w:val="Heading 1 Char"/>
    <w:basedOn w:val="DefaultParagraphFont"/>
    <w:link w:val="Heading1"/>
    <w:uiPriority w:val="9"/>
    <w:rsid w:val="00570B7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70B7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570B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0B74"/>
    <w:rPr>
      <w:rFonts w:ascii="Lucida Grande" w:hAnsi="Lucida Grande" w:cs="Lucida Grande"/>
      <w:sz w:val="18"/>
      <w:szCs w:val="18"/>
    </w:rPr>
  </w:style>
  <w:style w:type="paragraph" w:styleId="TOC1">
    <w:name w:val="toc 1"/>
    <w:basedOn w:val="Normal"/>
    <w:next w:val="Normal"/>
    <w:autoRedefine/>
    <w:uiPriority w:val="39"/>
    <w:semiHidden/>
    <w:unhideWhenUsed/>
    <w:rsid w:val="00570B74"/>
    <w:pPr>
      <w:spacing w:before="120"/>
    </w:pPr>
    <w:rPr>
      <w:rFonts w:asciiTheme="majorHAnsi" w:hAnsiTheme="majorHAnsi"/>
      <w:b/>
      <w:color w:val="548DD4"/>
    </w:rPr>
  </w:style>
  <w:style w:type="paragraph" w:styleId="TOC2">
    <w:name w:val="toc 2"/>
    <w:basedOn w:val="Normal"/>
    <w:next w:val="Normal"/>
    <w:autoRedefine/>
    <w:uiPriority w:val="39"/>
    <w:semiHidden/>
    <w:unhideWhenUsed/>
    <w:rsid w:val="00570B74"/>
    <w:rPr>
      <w:sz w:val="22"/>
      <w:szCs w:val="22"/>
    </w:rPr>
  </w:style>
  <w:style w:type="paragraph" w:styleId="TOC3">
    <w:name w:val="toc 3"/>
    <w:basedOn w:val="Normal"/>
    <w:next w:val="Normal"/>
    <w:autoRedefine/>
    <w:uiPriority w:val="39"/>
    <w:semiHidden/>
    <w:unhideWhenUsed/>
    <w:rsid w:val="00570B74"/>
    <w:pPr>
      <w:ind w:left="240"/>
    </w:pPr>
    <w:rPr>
      <w:i/>
      <w:sz w:val="22"/>
      <w:szCs w:val="22"/>
    </w:rPr>
  </w:style>
  <w:style w:type="paragraph" w:styleId="TOC4">
    <w:name w:val="toc 4"/>
    <w:basedOn w:val="Normal"/>
    <w:next w:val="Normal"/>
    <w:autoRedefine/>
    <w:uiPriority w:val="39"/>
    <w:semiHidden/>
    <w:unhideWhenUsed/>
    <w:rsid w:val="00570B74"/>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570B74"/>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570B74"/>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570B74"/>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570B74"/>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570B74"/>
    <w:pPr>
      <w:pBdr>
        <w:between w:val="double" w:sz="6" w:space="0" w:color="auto"/>
      </w:pBdr>
      <w:ind w:left="168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0B7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0B74"/>
    <w:rPr>
      <w:color w:val="0000FF" w:themeColor="hyperlink"/>
      <w:u w:val="single"/>
    </w:rPr>
  </w:style>
  <w:style w:type="character" w:customStyle="1" w:styleId="Heading1Char">
    <w:name w:val="Heading 1 Char"/>
    <w:basedOn w:val="DefaultParagraphFont"/>
    <w:link w:val="Heading1"/>
    <w:uiPriority w:val="9"/>
    <w:rsid w:val="00570B7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70B7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570B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0B74"/>
    <w:rPr>
      <w:rFonts w:ascii="Lucida Grande" w:hAnsi="Lucida Grande" w:cs="Lucida Grande"/>
      <w:sz w:val="18"/>
      <w:szCs w:val="18"/>
    </w:rPr>
  </w:style>
  <w:style w:type="paragraph" w:styleId="TOC1">
    <w:name w:val="toc 1"/>
    <w:basedOn w:val="Normal"/>
    <w:next w:val="Normal"/>
    <w:autoRedefine/>
    <w:uiPriority w:val="39"/>
    <w:semiHidden/>
    <w:unhideWhenUsed/>
    <w:rsid w:val="00570B74"/>
    <w:pPr>
      <w:spacing w:before="120"/>
    </w:pPr>
    <w:rPr>
      <w:rFonts w:asciiTheme="majorHAnsi" w:hAnsiTheme="majorHAnsi"/>
      <w:b/>
      <w:color w:val="548DD4"/>
    </w:rPr>
  </w:style>
  <w:style w:type="paragraph" w:styleId="TOC2">
    <w:name w:val="toc 2"/>
    <w:basedOn w:val="Normal"/>
    <w:next w:val="Normal"/>
    <w:autoRedefine/>
    <w:uiPriority w:val="39"/>
    <w:semiHidden/>
    <w:unhideWhenUsed/>
    <w:rsid w:val="00570B74"/>
    <w:rPr>
      <w:sz w:val="22"/>
      <w:szCs w:val="22"/>
    </w:rPr>
  </w:style>
  <w:style w:type="paragraph" w:styleId="TOC3">
    <w:name w:val="toc 3"/>
    <w:basedOn w:val="Normal"/>
    <w:next w:val="Normal"/>
    <w:autoRedefine/>
    <w:uiPriority w:val="39"/>
    <w:semiHidden/>
    <w:unhideWhenUsed/>
    <w:rsid w:val="00570B74"/>
    <w:pPr>
      <w:ind w:left="240"/>
    </w:pPr>
    <w:rPr>
      <w:i/>
      <w:sz w:val="22"/>
      <w:szCs w:val="22"/>
    </w:rPr>
  </w:style>
  <w:style w:type="paragraph" w:styleId="TOC4">
    <w:name w:val="toc 4"/>
    <w:basedOn w:val="Normal"/>
    <w:next w:val="Normal"/>
    <w:autoRedefine/>
    <w:uiPriority w:val="39"/>
    <w:semiHidden/>
    <w:unhideWhenUsed/>
    <w:rsid w:val="00570B74"/>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570B74"/>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570B74"/>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570B74"/>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570B74"/>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570B74"/>
    <w:pPr>
      <w:pBdr>
        <w:between w:val="double" w:sz="6" w:space="0" w:color="auto"/>
      </w:pBd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unshine.lternet.edu/personnelDB/documentation/" TargetMode="External"/><Relationship Id="rId21" Type="http://schemas.openxmlformats.org/officeDocument/2006/relationships/hyperlink" Target="http://im.lternet.edu/projects/webservices"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unshine.lternet.edu/personnelDB/" TargetMode="External"/><Relationship Id="rId11" Type="http://schemas.openxmlformats.org/officeDocument/2006/relationships/image" Target="media/image3.png"/><Relationship Id="rId12" Type="http://schemas.openxmlformats.org/officeDocument/2006/relationships/hyperlink" Target="http://intranet2.lternet.edu/user/password"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sunshine.lternet.edu/personnelDB/" TargetMode="External"/><Relationship Id="rId18" Type="http://schemas.openxmlformats.org/officeDocument/2006/relationships/image" Target="media/image8.png"/><Relationship Id="rId19" Type="http://schemas.openxmlformats.org/officeDocument/2006/relationships/hyperlink" Target="http://sunshine.lternet.edu/personnelDB/"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unshine.lternet.edu/personnelDB/" TargetMode="External"/><Relationship Id="rId8" Type="http://schemas.openxmlformats.org/officeDocument/2006/relationships/hyperlink" Target="http://intranet2.lterne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210BF-C356-334E-BFEE-19C6DF422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890</Words>
  <Characters>5076</Characters>
  <Application>Microsoft Macintosh Word</Application>
  <DocSecurity>0</DocSecurity>
  <Lines>42</Lines>
  <Paragraphs>11</Paragraphs>
  <ScaleCrop>false</ScaleCrop>
  <Company>UCSB</Company>
  <LinksUpToDate>false</LinksUpToDate>
  <CharactersWithSpaces>5955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Gastil Gastil-Buhl</dc:creator>
  <cp:keywords/>
  <dc:description/>
  <cp:lastModifiedBy>Gastil Gastil-Buhl</cp:lastModifiedBy>
  <cp:revision>9</cp:revision>
  <dcterms:created xsi:type="dcterms:W3CDTF">2011-07-25T16:42:00Z</dcterms:created>
  <dcterms:modified xsi:type="dcterms:W3CDTF">2011-07-25T17:56:00Z</dcterms:modified>
</cp:coreProperties>
</file>