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710" w:rsidRPr="00A13ABE" w:rsidRDefault="00BE7785">
      <w:pPr>
        <w:rPr>
          <w:sz w:val="32"/>
        </w:rPr>
      </w:pPr>
      <w:r w:rsidRPr="00A13ABE">
        <w:rPr>
          <w:rFonts w:hint="eastAsia"/>
          <w:sz w:val="32"/>
        </w:rPr>
        <w:t>Cha</w:t>
      </w:r>
      <w:r w:rsidRPr="00A13ABE">
        <w:rPr>
          <w:sz w:val="32"/>
        </w:rPr>
        <w:t xml:space="preserve">pter1 </w:t>
      </w:r>
      <w:r w:rsidR="00BD69E7" w:rsidRPr="00A13ABE">
        <w:rPr>
          <w:rFonts w:hint="eastAsia"/>
          <w:sz w:val="32"/>
        </w:rPr>
        <w:t>绪论</w:t>
      </w:r>
    </w:p>
    <w:p w:rsidR="00337D9A" w:rsidRDefault="00337D9A">
      <w:pPr>
        <w:rPr>
          <w:sz w:val="24"/>
        </w:rPr>
      </w:pPr>
      <w:r w:rsidRPr="00337D9A">
        <w:rPr>
          <w:rFonts w:hint="eastAsia"/>
          <w:sz w:val="24"/>
        </w:rPr>
        <w:t>一、</w:t>
      </w:r>
      <w:r w:rsidRPr="00C844BA">
        <w:rPr>
          <w:rFonts w:hint="eastAsia"/>
          <w:b/>
          <w:sz w:val="24"/>
        </w:rPr>
        <w:t>谈一谈</w:t>
      </w:r>
      <w:r w:rsidR="007E70EA" w:rsidRPr="00C844BA">
        <w:rPr>
          <w:rFonts w:hint="eastAsia"/>
          <w:b/>
          <w:sz w:val="24"/>
        </w:rPr>
        <w:t>分组交换</w:t>
      </w:r>
      <w:r w:rsidRPr="00C844BA">
        <w:rPr>
          <w:rFonts w:hint="eastAsia"/>
          <w:b/>
          <w:sz w:val="24"/>
        </w:rPr>
        <w:t>和</w:t>
      </w:r>
      <w:r w:rsidR="007E70EA" w:rsidRPr="00C844BA">
        <w:rPr>
          <w:rFonts w:hint="eastAsia"/>
          <w:b/>
          <w:sz w:val="24"/>
        </w:rPr>
        <w:t>电路交换</w:t>
      </w:r>
      <w:r w:rsidR="00092523" w:rsidRPr="00C844BA">
        <w:rPr>
          <w:rFonts w:hint="eastAsia"/>
          <w:b/>
          <w:sz w:val="24"/>
        </w:rPr>
        <w:t>的</w:t>
      </w:r>
      <w:r w:rsidRPr="00C844BA">
        <w:rPr>
          <w:rFonts w:hint="eastAsia"/>
          <w:b/>
          <w:sz w:val="24"/>
        </w:rPr>
        <w:t>优缺点（异同）</w:t>
      </w:r>
      <w:r w:rsidR="00C844BA">
        <w:rPr>
          <w:rFonts w:hint="eastAsia"/>
          <w:b/>
          <w:sz w:val="24"/>
        </w:rPr>
        <w:t>。</w:t>
      </w:r>
    </w:p>
    <w:p w:rsidR="00092523" w:rsidRDefault="00092523">
      <w:r>
        <w:rPr>
          <w:rFonts w:hint="eastAsia"/>
        </w:rPr>
        <w:t>1</w:t>
      </w:r>
      <w:r>
        <w:rPr>
          <w:rFonts w:hint="eastAsia"/>
        </w:rPr>
        <w:t>、</w:t>
      </w:r>
      <w:r w:rsidR="00A62F98">
        <w:rPr>
          <w:rFonts w:hint="eastAsia"/>
        </w:rPr>
        <w:t>分组交换</w:t>
      </w:r>
      <w:r w:rsidR="007E70EA">
        <w:rPr>
          <w:rFonts w:hint="eastAsia"/>
        </w:rPr>
        <w:t>优点：</w:t>
      </w:r>
      <w:r w:rsidR="00A62F98">
        <w:rPr>
          <w:rFonts w:hint="eastAsia"/>
        </w:rPr>
        <w:t>①提供了比电路交换更好的带宽共享</w:t>
      </w:r>
      <w:r w:rsidR="001B21CB">
        <w:rPr>
          <w:rFonts w:hint="eastAsia"/>
        </w:rPr>
        <w:t>，更有效</w:t>
      </w:r>
      <w:r w:rsidR="00A62F98">
        <w:rPr>
          <w:rFonts w:hint="eastAsia"/>
        </w:rPr>
        <w:t>；②实现简单、成本低</w:t>
      </w:r>
      <w:r w:rsidR="00A13B91">
        <w:rPr>
          <w:rFonts w:hint="eastAsia"/>
        </w:rPr>
        <w:t>，可扩展。</w:t>
      </w:r>
    </w:p>
    <w:p w:rsidR="00A62F98" w:rsidRDefault="00A62F98">
      <w:r>
        <w:rPr>
          <w:rFonts w:hint="eastAsia"/>
        </w:rPr>
        <w:t xml:space="preserve"> </w:t>
      </w:r>
      <w:r w:rsidR="00405D21">
        <w:t xml:space="preserve">          </w:t>
      </w:r>
      <w:r>
        <w:rPr>
          <w:rFonts w:hint="eastAsia"/>
        </w:rPr>
        <w:t>缺点：①</w:t>
      </w:r>
      <w:r w:rsidR="002E57A6">
        <w:rPr>
          <w:rFonts w:hint="eastAsia"/>
        </w:rPr>
        <w:t>由于端到端时延不可预测，故</w:t>
      </w:r>
      <w:r>
        <w:rPr>
          <w:rFonts w:hint="eastAsia"/>
        </w:rPr>
        <w:t>不适合实时服务。</w:t>
      </w:r>
    </w:p>
    <w:p w:rsidR="00092523" w:rsidRDefault="00092523">
      <w:r>
        <w:rPr>
          <w:rFonts w:hint="eastAsia"/>
        </w:rPr>
        <w:t>2</w:t>
      </w:r>
      <w:r>
        <w:rPr>
          <w:rFonts w:hint="eastAsia"/>
        </w:rPr>
        <w:t>、</w:t>
      </w:r>
      <w:r w:rsidR="00405D21">
        <w:rPr>
          <w:rFonts w:hint="eastAsia"/>
        </w:rPr>
        <w:t>电路交换</w:t>
      </w:r>
      <w:r w:rsidR="00A62F98">
        <w:rPr>
          <w:rFonts w:hint="eastAsia"/>
        </w:rPr>
        <w:t>优点：</w:t>
      </w:r>
      <w:r w:rsidR="002A1EE2">
        <w:rPr>
          <w:rFonts w:hint="eastAsia"/>
        </w:rPr>
        <w:t>①通过在发送方</w:t>
      </w:r>
      <w:r w:rsidR="00463E0D">
        <w:rPr>
          <w:rFonts w:hint="eastAsia"/>
        </w:rPr>
        <w:t>和</w:t>
      </w:r>
      <w:r w:rsidR="002A1EE2">
        <w:rPr>
          <w:rFonts w:hint="eastAsia"/>
        </w:rPr>
        <w:t>接收方间建立连接、预留资源，确保</w:t>
      </w:r>
      <w:r w:rsidR="00405D21">
        <w:rPr>
          <w:rFonts w:hint="eastAsia"/>
        </w:rPr>
        <w:t>能</w:t>
      </w:r>
      <w:r w:rsidR="00912910">
        <w:rPr>
          <w:rFonts w:hint="eastAsia"/>
        </w:rPr>
        <w:t>以</w:t>
      </w:r>
      <w:r w:rsidR="002A1EE2">
        <w:rPr>
          <w:rFonts w:hint="eastAsia"/>
        </w:rPr>
        <w:t>恒定速率传输数据。</w:t>
      </w:r>
    </w:p>
    <w:p w:rsidR="00757E61" w:rsidRPr="00757E61" w:rsidRDefault="00405D21">
      <w:r>
        <w:t xml:space="preserve">           </w:t>
      </w:r>
      <w:r w:rsidR="00DD61D2">
        <w:rPr>
          <w:rFonts w:hint="eastAsia"/>
        </w:rPr>
        <w:t>缺点：①专用电路可能因为空闲而性能较差；②实现复杂、成本高</w:t>
      </w:r>
      <w:r w:rsidR="00A13B91">
        <w:rPr>
          <w:rFonts w:hint="eastAsia"/>
        </w:rPr>
        <w:t>，难扩展。</w:t>
      </w:r>
    </w:p>
    <w:p w:rsidR="00405D21" w:rsidRPr="00ED7E6B" w:rsidRDefault="00ED7E6B">
      <w:pPr>
        <w:rPr>
          <w:sz w:val="24"/>
        </w:rPr>
      </w:pPr>
      <w:r w:rsidRPr="00ED7E6B">
        <w:rPr>
          <w:rFonts w:hint="eastAsia"/>
          <w:sz w:val="24"/>
        </w:rPr>
        <w:t>二、</w:t>
      </w:r>
      <w:r w:rsidRPr="0066292A">
        <w:rPr>
          <w:rFonts w:hint="eastAsia"/>
          <w:b/>
          <w:sz w:val="24"/>
        </w:rPr>
        <w:t>简述电路交换、数据报分组交换和虚电路分组交换的联系与区别</w:t>
      </w:r>
      <w:r w:rsidR="006560DD" w:rsidRPr="000F0F27">
        <w:rPr>
          <w:rFonts w:hint="eastAsia"/>
          <w:b/>
          <w:sz w:val="24"/>
        </w:rPr>
        <w:t>。</w:t>
      </w:r>
    </w:p>
    <w:p w:rsidR="00C31122" w:rsidRDefault="00757E61" w:rsidP="00757E61">
      <w:pPr>
        <w:jc w:val="center"/>
        <w:rPr>
          <w:sz w:val="20"/>
        </w:rPr>
      </w:pPr>
      <w:r>
        <w:rPr>
          <w:rFonts w:hint="eastAsia"/>
          <w:noProof/>
        </w:rPr>
        <w:drawing>
          <wp:inline distT="0" distB="0" distL="0" distR="0" wp14:anchorId="22600AF5" wp14:editId="59913098">
            <wp:extent cx="3906520" cy="17216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2860F3.tmp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638" cy="17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E61" w:rsidRDefault="00757E61" w:rsidP="00757E61">
      <w:pPr>
        <w:jc w:val="center"/>
        <w:rPr>
          <w:sz w:val="20"/>
        </w:rPr>
      </w:pPr>
    </w:p>
    <w:p w:rsidR="00C31122" w:rsidRDefault="00C31122" w:rsidP="00C31122">
      <w:pPr>
        <w:rPr>
          <w:sz w:val="32"/>
        </w:rPr>
      </w:pPr>
      <w:r w:rsidRPr="00A13ABE">
        <w:rPr>
          <w:rFonts w:hint="eastAsia"/>
          <w:sz w:val="32"/>
        </w:rPr>
        <w:t>Cha</w:t>
      </w:r>
      <w:r w:rsidRPr="00A13ABE">
        <w:rPr>
          <w:sz w:val="32"/>
        </w:rPr>
        <w:t>pter</w:t>
      </w:r>
      <w:r>
        <w:rPr>
          <w:sz w:val="32"/>
        </w:rPr>
        <w:t>2</w:t>
      </w:r>
      <w:r w:rsidRPr="00A13ABE">
        <w:rPr>
          <w:sz w:val="32"/>
        </w:rPr>
        <w:t xml:space="preserve"> </w:t>
      </w:r>
      <w:r>
        <w:rPr>
          <w:rFonts w:hint="eastAsia"/>
          <w:sz w:val="32"/>
        </w:rPr>
        <w:t>链路层</w:t>
      </w:r>
    </w:p>
    <w:p w:rsidR="0019647B" w:rsidRDefault="005854C7" w:rsidP="005854C7">
      <w:pPr>
        <w:rPr>
          <w:sz w:val="24"/>
        </w:rPr>
      </w:pPr>
      <w:r>
        <w:rPr>
          <w:rFonts w:hint="eastAsia"/>
          <w:sz w:val="24"/>
        </w:rPr>
        <w:t>一</w:t>
      </w:r>
      <w:r w:rsidR="0019647B" w:rsidRPr="00337D9A">
        <w:rPr>
          <w:rFonts w:hint="eastAsia"/>
          <w:sz w:val="24"/>
        </w:rPr>
        <w:t>、</w:t>
      </w:r>
      <w:r w:rsidR="002B591A" w:rsidRPr="00BD3C2F">
        <w:rPr>
          <w:rFonts w:hint="eastAsia"/>
          <w:b/>
          <w:sz w:val="24"/>
        </w:rPr>
        <w:t>简述</w:t>
      </w:r>
      <w:r w:rsidR="00667A02">
        <w:rPr>
          <w:rFonts w:hint="eastAsia"/>
          <w:b/>
          <w:sz w:val="24"/>
        </w:rPr>
        <w:t>I</w:t>
      </w:r>
      <w:r w:rsidR="00667A02">
        <w:rPr>
          <w:b/>
          <w:sz w:val="24"/>
        </w:rPr>
        <w:t xml:space="preserve">EEE 802.3 </w:t>
      </w:r>
      <w:r w:rsidR="002B591A" w:rsidRPr="00BD3C2F">
        <w:rPr>
          <w:rFonts w:hint="eastAsia"/>
          <w:b/>
          <w:sz w:val="24"/>
        </w:rPr>
        <w:t>C</w:t>
      </w:r>
      <w:r w:rsidR="002B591A" w:rsidRPr="00BD3C2F">
        <w:rPr>
          <w:b/>
          <w:sz w:val="24"/>
        </w:rPr>
        <w:t>SMA/CD</w:t>
      </w:r>
      <w:r w:rsidR="00667A02">
        <w:rPr>
          <w:rFonts w:hint="eastAsia"/>
          <w:b/>
          <w:sz w:val="24"/>
        </w:rPr>
        <w:t>算法</w:t>
      </w:r>
      <w:r w:rsidR="002B591A" w:rsidRPr="00BD3C2F">
        <w:rPr>
          <w:rFonts w:hint="eastAsia"/>
          <w:b/>
          <w:sz w:val="24"/>
        </w:rPr>
        <w:t>。</w:t>
      </w:r>
    </w:p>
    <w:p w:rsidR="002B591A" w:rsidRDefault="002B591A" w:rsidP="008700D9">
      <w:pPr>
        <w:jc w:val="left"/>
      </w:pPr>
      <w:r w:rsidRPr="002B591A">
        <w:rPr>
          <w:rFonts w:hint="eastAsia"/>
        </w:rPr>
        <w:t>1</w:t>
      </w:r>
      <w:r w:rsidRPr="002B591A">
        <w:rPr>
          <w:rFonts w:hint="eastAsia"/>
        </w:rPr>
        <w:t>、</w:t>
      </w:r>
      <w:r w:rsidR="005F1FE3">
        <w:rPr>
          <w:rFonts w:hint="eastAsia"/>
        </w:rPr>
        <w:t>网络接口控制器</w:t>
      </w:r>
      <w:r w:rsidR="005F1FE3">
        <w:rPr>
          <w:rFonts w:hint="eastAsia"/>
        </w:rPr>
        <w:t>N</w:t>
      </w:r>
      <w:r w:rsidR="005F1FE3">
        <w:t>IC</w:t>
      </w:r>
      <w:r w:rsidR="005F1FE3">
        <w:rPr>
          <w:rFonts w:hint="eastAsia"/>
        </w:rPr>
        <w:t>在获取网络层数据报后，</w:t>
      </w:r>
      <w:r w:rsidR="00823D51">
        <w:rPr>
          <w:rFonts w:hint="eastAsia"/>
        </w:rPr>
        <w:t>将其</w:t>
      </w:r>
      <w:r w:rsidR="005F1FE3">
        <w:rPr>
          <w:rFonts w:hint="eastAsia"/>
        </w:rPr>
        <w:t>封装为帧。</w:t>
      </w:r>
    </w:p>
    <w:p w:rsidR="005F1FE3" w:rsidRDefault="005F1FE3" w:rsidP="008700D9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3179A">
        <w:rPr>
          <w:rFonts w:hint="eastAsia"/>
        </w:rPr>
        <w:t>N</w:t>
      </w:r>
      <w:r w:rsidR="0043179A">
        <w:t>IC</w:t>
      </w:r>
      <w:r w:rsidR="00F91A4E">
        <w:rPr>
          <w:rFonts w:hint="eastAsia"/>
        </w:rPr>
        <w:t>监听链路是否空闲，</w:t>
      </w:r>
      <w:r w:rsidR="0056466B">
        <w:rPr>
          <w:rFonts w:hint="eastAsia"/>
        </w:rPr>
        <w:t>若</w:t>
      </w:r>
      <w:r w:rsidR="00F91A4E">
        <w:rPr>
          <w:rFonts w:hint="eastAsia"/>
        </w:rPr>
        <w:t>空闲</w:t>
      </w:r>
      <w:r w:rsidR="0056466B">
        <w:rPr>
          <w:rFonts w:hint="eastAsia"/>
        </w:rPr>
        <w:t>，</w:t>
      </w:r>
      <w:r w:rsidR="00587E18">
        <w:rPr>
          <w:rFonts w:hint="eastAsia"/>
        </w:rPr>
        <w:t>（等待一个帧间距</w:t>
      </w:r>
      <w:r w:rsidR="00C15247">
        <w:rPr>
          <w:rFonts w:hint="eastAsia"/>
        </w:rPr>
        <w:t>I</w:t>
      </w:r>
      <w:r w:rsidR="00C15247">
        <w:t>FG</w:t>
      </w:r>
      <w:r w:rsidR="00587E18">
        <w:rPr>
          <w:rFonts w:hint="eastAsia"/>
        </w:rPr>
        <w:t>）</w:t>
      </w:r>
      <w:r w:rsidR="00F91A4E">
        <w:rPr>
          <w:rFonts w:hint="eastAsia"/>
        </w:rPr>
        <w:t>立刻传输；</w:t>
      </w:r>
      <w:r w:rsidR="00B31ED6">
        <w:rPr>
          <w:rFonts w:hint="eastAsia"/>
        </w:rPr>
        <w:t>否则</w:t>
      </w:r>
      <w:r w:rsidR="00C02DC8">
        <w:rPr>
          <w:rFonts w:hint="eastAsia"/>
        </w:rPr>
        <w:t>，</w:t>
      </w:r>
      <w:r w:rsidR="00F91A4E">
        <w:rPr>
          <w:rFonts w:hint="eastAsia"/>
        </w:rPr>
        <w:t>等到空闲立刻传输。</w:t>
      </w:r>
    </w:p>
    <w:p w:rsidR="005F1FE3" w:rsidRDefault="005F1FE3" w:rsidP="008700D9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F91A4E">
        <w:rPr>
          <w:rFonts w:hint="eastAsia"/>
        </w:rPr>
        <w:t>如果</w:t>
      </w:r>
      <w:r w:rsidR="00F91A4E">
        <w:rPr>
          <w:rFonts w:hint="eastAsia"/>
        </w:rPr>
        <w:t>N</w:t>
      </w:r>
      <w:r w:rsidR="00F91A4E">
        <w:t>IC</w:t>
      </w:r>
      <w:r w:rsidR="00FF407A">
        <w:rPr>
          <w:rFonts w:hint="eastAsia"/>
        </w:rPr>
        <w:t>在整个传输</w:t>
      </w:r>
      <w:r w:rsidR="00221141">
        <w:rPr>
          <w:rFonts w:hint="eastAsia"/>
        </w:rPr>
        <w:t>过程中都没有监听到冲突，那么</w:t>
      </w:r>
      <w:r w:rsidR="00221141">
        <w:rPr>
          <w:rFonts w:hint="eastAsia"/>
        </w:rPr>
        <w:t>N</w:t>
      </w:r>
      <w:r w:rsidR="00221141">
        <w:t>IC</w:t>
      </w:r>
      <w:r w:rsidR="00221141">
        <w:rPr>
          <w:rFonts w:hint="eastAsia"/>
        </w:rPr>
        <w:t>成功发送了该帧。</w:t>
      </w:r>
    </w:p>
    <w:p w:rsidR="005F1FE3" w:rsidRDefault="005F1FE3" w:rsidP="008700D9">
      <w:pPr>
        <w:jc w:val="left"/>
      </w:pPr>
      <w:r>
        <w:t>4</w:t>
      </w:r>
      <w:r>
        <w:rPr>
          <w:rFonts w:hint="eastAsia"/>
        </w:rPr>
        <w:t>、</w:t>
      </w:r>
      <w:r w:rsidR="00221141">
        <w:rPr>
          <w:rFonts w:hint="eastAsia"/>
        </w:rPr>
        <w:t>如果</w:t>
      </w:r>
      <w:r w:rsidR="00221141">
        <w:rPr>
          <w:rFonts w:hint="eastAsia"/>
        </w:rPr>
        <w:t>N</w:t>
      </w:r>
      <w:r w:rsidR="00221141">
        <w:t>IC</w:t>
      </w:r>
      <w:r w:rsidR="00221141">
        <w:rPr>
          <w:rFonts w:hint="eastAsia"/>
        </w:rPr>
        <w:t>监听到了冲突，停止传输并发送</w:t>
      </w:r>
      <w:r w:rsidR="00221141">
        <w:rPr>
          <w:rFonts w:hint="eastAsia"/>
        </w:rPr>
        <w:t>j</w:t>
      </w:r>
      <w:r w:rsidR="00221141">
        <w:t>am</w:t>
      </w:r>
      <w:r w:rsidR="00221141">
        <w:rPr>
          <w:rFonts w:hint="eastAsia"/>
        </w:rPr>
        <w:t>信号。</w:t>
      </w:r>
    </w:p>
    <w:p w:rsidR="008254D8" w:rsidRDefault="005F1FE3" w:rsidP="008700D9">
      <w:pPr>
        <w:jc w:val="left"/>
      </w:pPr>
      <w:r>
        <w:t>5</w:t>
      </w:r>
      <w:r>
        <w:rPr>
          <w:rFonts w:hint="eastAsia"/>
        </w:rPr>
        <w:t>、</w:t>
      </w:r>
      <w:r w:rsidR="00221141">
        <w:rPr>
          <w:rFonts w:hint="eastAsia"/>
        </w:rPr>
        <w:t>在停止传输后，</w:t>
      </w:r>
      <w:r w:rsidR="00221141">
        <w:rPr>
          <w:rFonts w:hint="eastAsia"/>
        </w:rPr>
        <w:t>N</w:t>
      </w:r>
      <w:r w:rsidR="00221141">
        <w:t>IC</w:t>
      </w:r>
      <w:r w:rsidR="00221141">
        <w:rPr>
          <w:rFonts w:hint="eastAsia"/>
        </w:rPr>
        <w:t>进入二进制指数退避</w:t>
      </w:r>
      <w:r w:rsidR="007D0770">
        <w:rPr>
          <w:rFonts w:hint="eastAsia"/>
        </w:rPr>
        <w:t>状态</w:t>
      </w:r>
      <w:r w:rsidR="00221141">
        <w:rPr>
          <w:rFonts w:hint="eastAsia"/>
        </w:rPr>
        <w:t>。</w:t>
      </w:r>
      <w:r w:rsidR="00357CB6">
        <w:rPr>
          <w:rFonts w:hint="eastAsia"/>
        </w:rPr>
        <w:t>第</w:t>
      </w:r>
      <w:r w:rsidR="00357CB6">
        <w:rPr>
          <w:rFonts w:hint="eastAsia"/>
        </w:rPr>
        <w:t>m</w:t>
      </w:r>
      <w:r w:rsidR="00357CB6">
        <w:rPr>
          <w:rFonts w:hint="eastAsia"/>
        </w:rPr>
        <w:t>次冲突后，</w:t>
      </w:r>
      <w:r w:rsidR="00357CB6">
        <w:rPr>
          <w:rFonts w:hint="eastAsia"/>
        </w:rPr>
        <w:t>N</w:t>
      </w:r>
      <w:r w:rsidR="00357CB6">
        <w:t>IC</w:t>
      </w:r>
      <w:r w:rsidR="00357CB6">
        <w:rPr>
          <w:rFonts w:hint="eastAsia"/>
        </w:rPr>
        <w:t>从</w:t>
      </w:r>
      <m:oMath>
        <m:r>
          <m:rPr>
            <m:sty m:val="p"/>
          </m:rPr>
          <w:rPr>
            <w:rFonts w:ascii="Cambria Math" w:hAnsi="Cambria Math"/>
          </w:rPr>
          <m:t xml:space="preserve">{0,1,2,…,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 10</m:t>
                    </m:r>
                  </m:e>
                </m:d>
              </m:e>
            </m:func>
          </m:sup>
        </m:sSup>
        <m:r>
          <w:rPr>
            <w:rFonts w:ascii="Cambria Math" w:hAnsi="Cambria Math"/>
          </w:rPr>
          <m:t>-1}</m:t>
        </m:r>
      </m:oMath>
      <w:r w:rsidR="007C5236">
        <w:rPr>
          <w:rFonts w:hint="eastAsia"/>
        </w:rPr>
        <w:t>中随机选取一个</w:t>
      </w:r>
      <w:r w:rsidR="007C5236">
        <w:rPr>
          <w:rFonts w:hint="eastAsia"/>
        </w:rPr>
        <w:t>K</w:t>
      </w:r>
      <w:r w:rsidR="007C5236">
        <w:rPr>
          <w:rFonts w:hint="eastAsia"/>
        </w:rPr>
        <w:t>值，等待</w:t>
      </w:r>
      <w:r w:rsidR="007C5236">
        <w:rPr>
          <w:rFonts w:hint="eastAsia"/>
        </w:rPr>
        <w:t>K</w:t>
      </w:r>
      <w:r w:rsidR="007C5236">
        <w:rPr>
          <w:rFonts w:hint="eastAsia"/>
        </w:rPr>
        <w:t>×</w:t>
      </w:r>
      <w:r w:rsidR="007C5236">
        <w:t>512</w:t>
      </w:r>
      <w:r w:rsidR="007C5236">
        <w:rPr>
          <w:rFonts w:hint="eastAsia"/>
        </w:rPr>
        <w:t>比特时间后</w:t>
      </w:r>
      <w:r w:rsidR="003835D9">
        <w:rPr>
          <w:rFonts w:hint="eastAsia"/>
        </w:rPr>
        <w:t>，</w:t>
      </w:r>
      <w:r w:rsidR="007C5236">
        <w:rPr>
          <w:rFonts w:hint="eastAsia"/>
        </w:rPr>
        <w:t>回到步骤</w:t>
      </w:r>
      <w:r w:rsidR="007C5236">
        <w:rPr>
          <w:rFonts w:hint="eastAsia"/>
        </w:rPr>
        <w:t>2</w:t>
      </w:r>
      <w:r w:rsidR="007C5236">
        <w:rPr>
          <w:rFonts w:hint="eastAsia"/>
        </w:rPr>
        <w:t>。</w:t>
      </w:r>
    </w:p>
    <w:p w:rsidR="005854C7" w:rsidRDefault="005854C7" w:rsidP="008254D8">
      <w:pPr>
        <w:jc w:val="left"/>
        <w:rPr>
          <w:sz w:val="24"/>
        </w:rPr>
      </w:pPr>
    </w:p>
    <w:p w:rsidR="008254D8" w:rsidRDefault="005854C7" w:rsidP="008254D8">
      <w:pPr>
        <w:jc w:val="left"/>
        <w:rPr>
          <w:sz w:val="24"/>
        </w:rPr>
      </w:pPr>
      <w:r>
        <w:rPr>
          <w:rFonts w:hint="eastAsia"/>
          <w:sz w:val="24"/>
        </w:rPr>
        <w:t>二</w:t>
      </w:r>
      <w:r w:rsidR="008254D8" w:rsidRPr="00337D9A">
        <w:rPr>
          <w:rFonts w:hint="eastAsia"/>
          <w:sz w:val="24"/>
        </w:rPr>
        <w:t>、</w:t>
      </w:r>
      <w:r w:rsidR="008254D8" w:rsidRPr="00BD3C2F">
        <w:rPr>
          <w:rFonts w:hint="eastAsia"/>
          <w:b/>
          <w:sz w:val="24"/>
        </w:rPr>
        <w:t>简述</w:t>
      </w:r>
      <w:r w:rsidR="008254D8">
        <w:rPr>
          <w:rFonts w:hint="eastAsia"/>
          <w:b/>
          <w:sz w:val="24"/>
        </w:rPr>
        <w:t>I</w:t>
      </w:r>
      <w:r w:rsidR="008254D8">
        <w:rPr>
          <w:b/>
          <w:sz w:val="24"/>
        </w:rPr>
        <w:t>EEE 802.11</w:t>
      </w:r>
      <w:r w:rsidR="008254D8">
        <w:rPr>
          <w:rFonts w:hint="eastAsia"/>
          <w:b/>
          <w:sz w:val="24"/>
        </w:rPr>
        <w:t>的</w:t>
      </w:r>
      <w:r w:rsidR="008254D8" w:rsidRPr="00BD3C2F">
        <w:rPr>
          <w:rFonts w:hint="eastAsia"/>
          <w:b/>
          <w:sz w:val="24"/>
        </w:rPr>
        <w:t>C</w:t>
      </w:r>
      <w:r w:rsidR="008254D8">
        <w:rPr>
          <w:b/>
          <w:sz w:val="24"/>
        </w:rPr>
        <w:t>SMA/CA</w:t>
      </w:r>
      <w:r w:rsidR="00667A02">
        <w:rPr>
          <w:rFonts w:hint="eastAsia"/>
          <w:b/>
          <w:sz w:val="24"/>
        </w:rPr>
        <w:t>算法</w:t>
      </w:r>
      <w:r w:rsidR="008254D8" w:rsidRPr="00BD3C2F">
        <w:rPr>
          <w:rFonts w:hint="eastAsia"/>
          <w:b/>
          <w:sz w:val="24"/>
        </w:rPr>
        <w:t>。</w:t>
      </w:r>
    </w:p>
    <w:p w:rsidR="007F3DFB" w:rsidRDefault="007F3DFB" w:rsidP="008700D9">
      <w:pPr>
        <w:jc w:val="left"/>
        <w:rPr>
          <w:sz w:val="20"/>
        </w:rPr>
      </w:pPr>
      <w:r>
        <w:rPr>
          <w:sz w:val="20"/>
        </w:rPr>
        <w:t>1</w:t>
      </w:r>
      <w:r>
        <w:rPr>
          <w:rFonts w:hint="eastAsia"/>
          <w:sz w:val="20"/>
        </w:rPr>
        <w:t>、</w:t>
      </w:r>
      <w:r w:rsidR="00BE5B54" w:rsidRPr="009E02E1">
        <w:rPr>
          <w:rFonts w:hint="eastAsia"/>
          <w:b/>
          <w:sz w:val="20"/>
        </w:rPr>
        <w:t>需</w:t>
      </w:r>
      <w:r w:rsidR="00483E26" w:rsidRPr="009E02E1">
        <w:rPr>
          <w:rFonts w:hint="eastAsia"/>
          <w:b/>
          <w:sz w:val="20"/>
        </w:rPr>
        <w:t>发送</w:t>
      </w:r>
      <w:r w:rsidR="00BE5B54" w:rsidRPr="009E02E1">
        <w:rPr>
          <w:rFonts w:hint="eastAsia"/>
          <w:b/>
          <w:sz w:val="20"/>
        </w:rPr>
        <w:t>帧</w:t>
      </w:r>
      <w:r w:rsidR="00483E26" w:rsidRPr="009E02E1">
        <w:rPr>
          <w:rFonts w:hint="eastAsia"/>
          <w:b/>
          <w:sz w:val="20"/>
        </w:rPr>
        <w:t>的无线站点监听信道</w:t>
      </w:r>
      <w:r w:rsidR="00D50344">
        <w:rPr>
          <w:rFonts w:hint="eastAsia"/>
          <w:b/>
          <w:sz w:val="20"/>
        </w:rPr>
        <w:t>，</w:t>
      </w:r>
      <w:r w:rsidR="00D50344">
        <w:rPr>
          <w:rFonts w:hint="eastAsia"/>
          <w:sz w:val="20"/>
        </w:rPr>
        <w:t>若空闲则执行（</w:t>
      </w:r>
      <w:r w:rsidR="00D50344">
        <w:rPr>
          <w:rFonts w:hint="eastAsia"/>
          <w:sz w:val="20"/>
        </w:rPr>
        <w:t>1</w:t>
      </w:r>
      <w:r w:rsidR="00D50344">
        <w:rPr>
          <w:rFonts w:hint="eastAsia"/>
          <w:sz w:val="20"/>
        </w:rPr>
        <w:t>），不空闲则执行（</w:t>
      </w:r>
      <w:r w:rsidR="00D50344">
        <w:rPr>
          <w:rFonts w:hint="eastAsia"/>
          <w:sz w:val="20"/>
        </w:rPr>
        <w:t>2</w:t>
      </w:r>
      <w:r w:rsidR="00D50344">
        <w:rPr>
          <w:rFonts w:hint="eastAsia"/>
          <w:sz w:val="20"/>
        </w:rPr>
        <w:t>）。</w:t>
      </w:r>
      <w:r w:rsidR="00483E26">
        <w:rPr>
          <w:sz w:val="20"/>
        </w:rPr>
        <w:br/>
      </w:r>
      <w:r w:rsidR="00483E26">
        <w:rPr>
          <w:rFonts w:hint="eastAsia"/>
          <w:sz w:val="20"/>
        </w:rPr>
        <w:t xml:space="preserve"> </w:t>
      </w:r>
      <w:r w:rsidR="00483E26">
        <w:rPr>
          <w:sz w:val="20"/>
        </w:rPr>
        <w:t xml:space="preserve">      </w:t>
      </w:r>
      <w:r w:rsidR="00483E26">
        <w:rPr>
          <w:rFonts w:hint="eastAsia"/>
          <w:sz w:val="20"/>
        </w:rPr>
        <w:t>（</w:t>
      </w:r>
      <w:r w:rsidR="00483E26">
        <w:rPr>
          <w:rFonts w:hint="eastAsia"/>
          <w:sz w:val="20"/>
        </w:rPr>
        <w:t>1</w:t>
      </w:r>
      <w:r w:rsidR="00483E26">
        <w:rPr>
          <w:rFonts w:hint="eastAsia"/>
          <w:sz w:val="20"/>
        </w:rPr>
        <w:t>）等待一个</w:t>
      </w:r>
      <w:r w:rsidR="00483E26">
        <w:rPr>
          <w:rFonts w:hint="eastAsia"/>
          <w:sz w:val="20"/>
        </w:rPr>
        <w:t>I</w:t>
      </w:r>
      <w:r w:rsidR="00483E26">
        <w:rPr>
          <w:sz w:val="20"/>
        </w:rPr>
        <w:t>FS</w:t>
      </w:r>
      <w:r w:rsidR="00483E26">
        <w:rPr>
          <w:rFonts w:hint="eastAsia"/>
          <w:sz w:val="20"/>
        </w:rPr>
        <w:t>，</w:t>
      </w:r>
      <w:r w:rsidR="00356F7B">
        <w:rPr>
          <w:rFonts w:hint="eastAsia"/>
          <w:sz w:val="20"/>
        </w:rPr>
        <w:t>若信道依旧</w:t>
      </w:r>
      <w:r w:rsidR="00483E26">
        <w:rPr>
          <w:rFonts w:hint="eastAsia"/>
          <w:sz w:val="20"/>
        </w:rPr>
        <w:t>空闲，则立刻传输</w:t>
      </w:r>
      <w:r w:rsidR="005369A7">
        <w:rPr>
          <w:rFonts w:hint="eastAsia"/>
          <w:sz w:val="20"/>
        </w:rPr>
        <w:t>并</w:t>
      </w:r>
      <w:r w:rsidR="005854C7">
        <w:rPr>
          <w:rFonts w:hint="eastAsia"/>
          <w:sz w:val="20"/>
        </w:rPr>
        <w:t>执行</w:t>
      </w:r>
      <w:r w:rsidR="005854C7">
        <w:rPr>
          <w:rFonts w:hint="eastAsia"/>
          <w:sz w:val="20"/>
        </w:rPr>
        <w:t>3</w:t>
      </w:r>
      <w:r w:rsidR="005369A7">
        <w:rPr>
          <w:rFonts w:hint="eastAsia"/>
          <w:sz w:val="20"/>
        </w:rPr>
        <w:t>；若不</w:t>
      </w:r>
      <w:r w:rsidR="00496A41">
        <w:rPr>
          <w:rFonts w:hint="eastAsia"/>
          <w:sz w:val="20"/>
        </w:rPr>
        <w:t>再</w:t>
      </w:r>
      <w:r w:rsidR="005369A7">
        <w:rPr>
          <w:rFonts w:hint="eastAsia"/>
          <w:sz w:val="20"/>
        </w:rPr>
        <w:t>空闲</w:t>
      </w:r>
      <w:r w:rsidR="004104F9">
        <w:rPr>
          <w:rFonts w:hint="eastAsia"/>
          <w:sz w:val="20"/>
        </w:rPr>
        <w:t>，</w:t>
      </w:r>
      <w:r w:rsidR="005369A7">
        <w:rPr>
          <w:rFonts w:hint="eastAsia"/>
          <w:sz w:val="20"/>
        </w:rPr>
        <w:t>执行（</w:t>
      </w:r>
      <w:r w:rsidR="005369A7">
        <w:rPr>
          <w:rFonts w:hint="eastAsia"/>
          <w:sz w:val="20"/>
        </w:rPr>
        <w:t>2</w:t>
      </w:r>
      <w:r w:rsidR="005369A7">
        <w:rPr>
          <w:rFonts w:hint="eastAsia"/>
          <w:sz w:val="20"/>
        </w:rPr>
        <w:t>）</w:t>
      </w:r>
      <w:r w:rsidR="00483E26">
        <w:rPr>
          <w:rFonts w:hint="eastAsia"/>
          <w:sz w:val="20"/>
        </w:rPr>
        <w:t>。</w:t>
      </w:r>
    </w:p>
    <w:p w:rsidR="00483E26" w:rsidRDefault="00483E26" w:rsidP="00483E26">
      <w:pPr>
        <w:ind w:left="1200" w:hangingChars="600" w:hanging="1200"/>
        <w:jc w:val="left"/>
        <w:rPr>
          <w:sz w:val="20"/>
        </w:rPr>
      </w:pP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      </w:t>
      </w:r>
      <w:r>
        <w:rPr>
          <w:rFonts w:hint="eastAsia"/>
          <w:sz w:val="20"/>
        </w:rPr>
        <w:t>（</w:t>
      </w:r>
      <w:r>
        <w:rPr>
          <w:rFonts w:hint="eastAsia"/>
          <w:sz w:val="20"/>
        </w:rPr>
        <w:t>2</w:t>
      </w:r>
      <w:r>
        <w:rPr>
          <w:rFonts w:hint="eastAsia"/>
          <w:sz w:val="20"/>
        </w:rPr>
        <w:t>）等到当前传输过程结束，再等待一个</w:t>
      </w:r>
      <w:r>
        <w:rPr>
          <w:rFonts w:hint="eastAsia"/>
          <w:sz w:val="20"/>
        </w:rPr>
        <w:t>I</w:t>
      </w:r>
      <w:r>
        <w:rPr>
          <w:sz w:val="20"/>
        </w:rPr>
        <w:t>FS</w:t>
      </w:r>
      <w:r>
        <w:rPr>
          <w:rFonts w:hint="eastAsia"/>
          <w:sz w:val="20"/>
        </w:rPr>
        <w:t>，判断是否空闲。若不空闲，从（</w:t>
      </w:r>
      <w:r>
        <w:rPr>
          <w:rFonts w:hint="eastAsia"/>
          <w:sz w:val="20"/>
        </w:rPr>
        <w:t>2</w:t>
      </w:r>
      <w:r>
        <w:rPr>
          <w:rFonts w:hint="eastAsia"/>
          <w:sz w:val="20"/>
        </w:rPr>
        <w:t>）起始</w:t>
      </w:r>
      <w:r w:rsidR="00E91D21">
        <w:rPr>
          <w:rFonts w:hint="eastAsia"/>
          <w:sz w:val="20"/>
        </w:rPr>
        <w:t>处</w:t>
      </w:r>
      <w:r>
        <w:rPr>
          <w:rFonts w:hint="eastAsia"/>
          <w:sz w:val="20"/>
        </w:rPr>
        <w:t>开始执行。</w:t>
      </w:r>
      <w:r w:rsidR="00C80845">
        <w:rPr>
          <w:rFonts w:hint="eastAsia"/>
          <w:sz w:val="20"/>
        </w:rPr>
        <w:t>若空闲，执行</w:t>
      </w:r>
      <w:r w:rsidR="00C80845">
        <w:rPr>
          <w:rFonts w:hint="eastAsia"/>
          <w:sz w:val="20"/>
        </w:rPr>
        <w:t>2</w:t>
      </w:r>
      <w:r w:rsidR="00C80845">
        <w:rPr>
          <w:rFonts w:hint="eastAsia"/>
          <w:sz w:val="20"/>
        </w:rPr>
        <w:t>。</w:t>
      </w:r>
    </w:p>
    <w:p w:rsidR="00C80845" w:rsidRDefault="00C80845" w:rsidP="00483E26">
      <w:pPr>
        <w:ind w:left="1200" w:hangingChars="600" w:hanging="1200"/>
        <w:jc w:val="left"/>
        <w:rPr>
          <w:sz w:val="20"/>
        </w:rPr>
      </w:pPr>
      <w:r>
        <w:rPr>
          <w:rFonts w:hint="eastAsia"/>
          <w:sz w:val="20"/>
        </w:rPr>
        <w:t>2</w:t>
      </w:r>
      <w:r>
        <w:rPr>
          <w:rFonts w:hint="eastAsia"/>
          <w:sz w:val="20"/>
        </w:rPr>
        <w:t>、</w:t>
      </w:r>
      <w:r w:rsidR="005854C7" w:rsidRPr="009E02E1">
        <w:rPr>
          <w:rFonts w:hint="eastAsia"/>
          <w:b/>
          <w:sz w:val="20"/>
        </w:rPr>
        <w:t>无线站点执行二进制指数退避</w:t>
      </w:r>
      <w:r w:rsidR="005854C7">
        <w:rPr>
          <w:rFonts w:hint="eastAsia"/>
          <w:sz w:val="20"/>
        </w:rPr>
        <w:t>。</w:t>
      </w:r>
    </w:p>
    <w:p w:rsidR="005854C7" w:rsidRDefault="005854C7" w:rsidP="00483E26">
      <w:pPr>
        <w:ind w:left="1200" w:hangingChars="600" w:hanging="1200"/>
        <w:jc w:val="left"/>
        <w:rPr>
          <w:sz w:val="20"/>
        </w:rPr>
      </w:pP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      </w:t>
      </w:r>
      <w:r>
        <w:rPr>
          <w:rFonts w:hint="eastAsia"/>
          <w:sz w:val="20"/>
        </w:rPr>
        <w:t>（</w:t>
      </w:r>
      <w:r>
        <w:rPr>
          <w:rFonts w:hint="eastAsia"/>
          <w:sz w:val="20"/>
        </w:rPr>
        <w:t>1</w:t>
      </w:r>
      <w:r>
        <w:rPr>
          <w:rFonts w:hint="eastAsia"/>
          <w:sz w:val="20"/>
        </w:rPr>
        <w:t>）退避过程</w:t>
      </w:r>
      <w:r w:rsidR="00423827">
        <w:rPr>
          <w:rFonts w:hint="eastAsia"/>
          <w:sz w:val="20"/>
        </w:rPr>
        <w:t>中</w:t>
      </w:r>
      <w:r>
        <w:rPr>
          <w:rFonts w:hint="eastAsia"/>
          <w:sz w:val="20"/>
        </w:rPr>
        <w:t>若检测到信道不空闲，计时器</w:t>
      </w:r>
      <w:r w:rsidR="007A0D00">
        <w:rPr>
          <w:rFonts w:hint="eastAsia"/>
          <w:sz w:val="20"/>
        </w:rPr>
        <w:t>将</w:t>
      </w:r>
      <w:r>
        <w:rPr>
          <w:rFonts w:hint="eastAsia"/>
          <w:sz w:val="20"/>
        </w:rPr>
        <w:t>暂停至信道恢复空闲。</w:t>
      </w:r>
    </w:p>
    <w:p w:rsidR="005854C7" w:rsidRDefault="005854C7" w:rsidP="00483E26">
      <w:pPr>
        <w:ind w:left="1200" w:hangingChars="600" w:hanging="1200"/>
        <w:jc w:val="left"/>
        <w:rPr>
          <w:sz w:val="20"/>
        </w:rPr>
      </w:pP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      </w:t>
      </w:r>
      <w:r>
        <w:rPr>
          <w:rFonts w:hint="eastAsia"/>
          <w:sz w:val="20"/>
        </w:rPr>
        <w:t>（</w:t>
      </w:r>
      <w:r>
        <w:rPr>
          <w:rFonts w:hint="eastAsia"/>
          <w:sz w:val="20"/>
        </w:rPr>
        <w:t>2</w:t>
      </w:r>
      <w:r>
        <w:rPr>
          <w:rFonts w:hint="eastAsia"/>
          <w:sz w:val="20"/>
        </w:rPr>
        <w:t>）</w:t>
      </w:r>
      <w:r w:rsidR="00A7172B">
        <w:rPr>
          <w:rFonts w:hint="eastAsia"/>
          <w:sz w:val="20"/>
        </w:rPr>
        <w:t>等待</w:t>
      </w:r>
      <w:r>
        <w:rPr>
          <w:rFonts w:hint="eastAsia"/>
          <w:sz w:val="20"/>
        </w:rPr>
        <w:t>时间</w:t>
      </w:r>
      <w:r w:rsidR="00AF6C7F">
        <w:rPr>
          <w:rFonts w:hint="eastAsia"/>
          <w:sz w:val="20"/>
        </w:rPr>
        <w:t>满</w:t>
      </w:r>
      <w:r>
        <w:rPr>
          <w:rFonts w:hint="eastAsia"/>
          <w:sz w:val="20"/>
        </w:rPr>
        <w:t>后</w:t>
      </w:r>
      <w:r w:rsidR="00D540FD">
        <w:rPr>
          <w:rFonts w:hint="eastAsia"/>
          <w:sz w:val="20"/>
        </w:rPr>
        <w:t>，</w:t>
      </w:r>
      <w:r>
        <w:rPr>
          <w:rFonts w:hint="eastAsia"/>
          <w:sz w:val="20"/>
        </w:rPr>
        <w:t>立刻执行传输</w:t>
      </w:r>
      <w:r w:rsidR="005307DC">
        <w:rPr>
          <w:rFonts w:hint="eastAsia"/>
          <w:sz w:val="20"/>
        </w:rPr>
        <w:t>，执行</w:t>
      </w:r>
      <w:r w:rsidR="005307DC">
        <w:rPr>
          <w:rFonts w:hint="eastAsia"/>
          <w:sz w:val="20"/>
        </w:rPr>
        <w:t>3</w:t>
      </w:r>
      <w:r>
        <w:rPr>
          <w:rFonts w:hint="eastAsia"/>
          <w:sz w:val="20"/>
        </w:rPr>
        <w:t>。</w:t>
      </w:r>
    </w:p>
    <w:p w:rsidR="005854C7" w:rsidRDefault="005854C7" w:rsidP="00483E26">
      <w:pPr>
        <w:ind w:left="1200" w:hangingChars="600" w:hanging="1200"/>
        <w:jc w:val="left"/>
        <w:rPr>
          <w:sz w:val="20"/>
        </w:rPr>
      </w:pPr>
      <w:r>
        <w:rPr>
          <w:rFonts w:hint="eastAsia"/>
          <w:sz w:val="20"/>
        </w:rPr>
        <w:t>3</w:t>
      </w:r>
      <w:r>
        <w:rPr>
          <w:rFonts w:hint="eastAsia"/>
          <w:sz w:val="20"/>
        </w:rPr>
        <w:t>、</w:t>
      </w:r>
      <w:r w:rsidR="009A42E1" w:rsidRPr="009E02E1">
        <w:rPr>
          <w:rFonts w:hint="eastAsia"/>
          <w:b/>
          <w:sz w:val="20"/>
        </w:rPr>
        <w:t>判断是否收到</w:t>
      </w:r>
      <w:r w:rsidR="009A42E1" w:rsidRPr="009E02E1">
        <w:rPr>
          <w:rFonts w:hint="eastAsia"/>
          <w:b/>
          <w:sz w:val="20"/>
        </w:rPr>
        <w:t>A</w:t>
      </w:r>
      <w:r w:rsidR="009A42E1" w:rsidRPr="009E02E1">
        <w:rPr>
          <w:b/>
          <w:sz w:val="20"/>
        </w:rPr>
        <w:t>CK</w:t>
      </w:r>
      <w:r w:rsidR="009A42E1">
        <w:rPr>
          <w:rFonts w:hint="eastAsia"/>
          <w:sz w:val="20"/>
        </w:rPr>
        <w:t>。</w:t>
      </w:r>
    </w:p>
    <w:p w:rsidR="009A42E1" w:rsidRDefault="009A42E1" w:rsidP="00483E26">
      <w:pPr>
        <w:ind w:left="1200" w:hangingChars="600" w:hanging="1200"/>
        <w:jc w:val="left"/>
        <w:rPr>
          <w:sz w:val="20"/>
        </w:rPr>
      </w:pP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      </w:t>
      </w:r>
      <w:r>
        <w:rPr>
          <w:rFonts w:hint="eastAsia"/>
          <w:sz w:val="20"/>
        </w:rPr>
        <w:t>（</w:t>
      </w:r>
      <w:r>
        <w:rPr>
          <w:rFonts w:hint="eastAsia"/>
          <w:sz w:val="20"/>
        </w:rPr>
        <w:t>1</w:t>
      </w:r>
      <w:r>
        <w:rPr>
          <w:rFonts w:hint="eastAsia"/>
          <w:sz w:val="20"/>
        </w:rPr>
        <w:t>）若收到，则发送成功。</w:t>
      </w:r>
    </w:p>
    <w:p w:rsidR="009A42E1" w:rsidRDefault="009A42E1" w:rsidP="00483E26">
      <w:pPr>
        <w:ind w:left="1200" w:hangingChars="600" w:hanging="1200"/>
        <w:jc w:val="left"/>
        <w:rPr>
          <w:sz w:val="20"/>
        </w:rPr>
      </w:pP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      </w:t>
      </w:r>
      <w:r>
        <w:rPr>
          <w:rFonts w:hint="eastAsia"/>
          <w:sz w:val="20"/>
        </w:rPr>
        <w:t>（</w:t>
      </w:r>
      <w:r>
        <w:rPr>
          <w:rFonts w:hint="eastAsia"/>
          <w:sz w:val="20"/>
        </w:rPr>
        <w:t>2</w:t>
      </w:r>
      <w:r>
        <w:rPr>
          <w:rFonts w:hint="eastAsia"/>
          <w:sz w:val="20"/>
        </w:rPr>
        <w:t>）若未收到，则返回</w:t>
      </w:r>
      <w:r w:rsidR="00D026AD">
        <w:rPr>
          <w:rFonts w:hint="eastAsia"/>
          <w:sz w:val="20"/>
        </w:rPr>
        <w:t>执行</w:t>
      </w:r>
      <w:r>
        <w:rPr>
          <w:rFonts w:hint="eastAsia"/>
          <w:sz w:val="20"/>
        </w:rPr>
        <w:t>1</w:t>
      </w:r>
      <w:r>
        <w:rPr>
          <w:rFonts w:hint="eastAsia"/>
          <w:sz w:val="20"/>
        </w:rPr>
        <w:t>，进行重传。</w:t>
      </w:r>
    </w:p>
    <w:p w:rsidR="00757E61" w:rsidRDefault="009C62D7" w:rsidP="00483E26">
      <w:pPr>
        <w:ind w:left="1260" w:hangingChars="600" w:hanging="1260"/>
        <w:jc w:val="left"/>
        <w:rPr>
          <w:sz w:val="20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2994025</wp:posOffset>
            </wp:positionH>
            <wp:positionV relativeFrom="paragraph">
              <wp:posOffset>0</wp:posOffset>
            </wp:positionV>
            <wp:extent cx="2736215" cy="203200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B26">
        <w:rPr>
          <w:noProof/>
        </w:rPr>
        <w:drawing>
          <wp:anchor distT="0" distB="0" distL="114300" distR="114300" simplePos="0" relativeHeight="251682816" behindDoc="0" locked="0" layoutInCell="1" allowOverlap="1" wp14:anchorId="75ED4F1F" wp14:editId="2C01431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68930" cy="2038985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93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4F42" w:rsidRDefault="00554F42" w:rsidP="00D026AD">
      <w:pPr>
        <w:rPr>
          <w:sz w:val="32"/>
        </w:rPr>
      </w:pPr>
    </w:p>
    <w:p w:rsidR="00D026AD" w:rsidRDefault="00D026AD" w:rsidP="00D026AD">
      <w:pPr>
        <w:rPr>
          <w:sz w:val="32"/>
        </w:rPr>
      </w:pPr>
      <w:r w:rsidRPr="00A13ABE">
        <w:rPr>
          <w:rFonts w:hint="eastAsia"/>
          <w:sz w:val="32"/>
        </w:rPr>
        <w:t>Cha</w:t>
      </w:r>
      <w:r>
        <w:rPr>
          <w:sz w:val="32"/>
        </w:rPr>
        <w:t>pte</w:t>
      </w:r>
      <w:r>
        <w:rPr>
          <w:rFonts w:hint="eastAsia"/>
          <w:sz w:val="32"/>
        </w:rPr>
        <w:t>r</w:t>
      </w:r>
      <w:r w:rsidR="00CB723C">
        <w:rPr>
          <w:sz w:val="32"/>
        </w:rPr>
        <w:t>4</w:t>
      </w:r>
      <w:r w:rsidRPr="00A13ABE">
        <w:rPr>
          <w:sz w:val="32"/>
        </w:rPr>
        <w:t xml:space="preserve"> </w:t>
      </w:r>
      <w:r w:rsidR="00CB723C">
        <w:rPr>
          <w:rFonts w:hint="eastAsia"/>
          <w:sz w:val="32"/>
        </w:rPr>
        <w:t>传输</w:t>
      </w:r>
      <w:r>
        <w:rPr>
          <w:rFonts w:hint="eastAsia"/>
          <w:sz w:val="32"/>
        </w:rPr>
        <w:t>层</w:t>
      </w:r>
    </w:p>
    <w:p w:rsidR="00D026AD" w:rsidRDefault="00D026AD" w:rsidP="00D026AD">
      <w:pPr>
        <w:rPr>
          <w:sz w:val="24"/>
        </w:rPr>
      </w:pPr>
      <w:r>
        <w:rPr>
          <w:rFonts w:hint="eastAsia"/>
          <w:sz w:val="24"/>
        </w:rPr>
        <w:t>一</w:t>
      </w:r>
      <w:r w:rsidRPr="00337D9A">
        <w:rPr>
          <w:rFonts w:hint="eastAsia"/>
          <w:sz w:val="24"/>
        </w:rPr>
        <w:t>、</w:t>
      </w:r>
      <w:r w:rsidR="00CB723C">
        <w:rPr>
          <w:rFonts w:hint="eastAsia"/>
          <w:sz w:val="24"/>
        </w:rPr>
        <w:t>T</w:t>
      </w:r>
      <w:r w:rsidR="00CB723C">
        <w:rPr>
          <w:sz w:val="24"/>
        </w:rPr>
        <w:t>CP</w:t>
      </w:r>
      <w:r w:rsidR="00CB723C">
        <w:rPr>
          <w:rFonts w:hint="eastAsia"/>
          <w:sz w:val="24"/>
        </w:rPr>
        <w:t>首部格式</w:t>
      </w:r>
    </w:p>
    <w:p w:rsidR="00CB723C" w:rsidRDefault="00CB723C" w:rsidP="00D026AD">
      <w:pPr>
        <w:rPr>
          <w:rFonts w:hint="eastAsia"/>
          <w:sz w:val="24"/>
        </w:rPr>
      </w:pPr>
      <w:r w:rsidRPr="00CB723C">
        <w:rPr>
          <w:rFonts w:hint="eastAsia"/>
          <w:noProof/>
          <w:sz w:val="24"/>
        </w:rPr>
        <w:drawing>
          <wp:inline distT="0" distB="0" distL="0" distR="0">
            <wp:extent cx="3121959" cy="1506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875" cy="152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1803" w:rsidRPr="00C21803">
        <w:rPr>
          <w:rFonts w:hint="eastAsia"/>
          <w:sz w:val="24"/>
        </w:rPr>
        <w:t xml:space="preserve"> </w:t>
      </w:r>
      <w:bookmarkStart w:id="0" w:name="_GoBack"/>
      <w:bookmarkEnd w:id="0"/>
    </w:p>
    <w:p w:rsidR="00757E61" w:rsidRPr="00483E26" w:rsidRDefault="00757E61" w:rsidP="00483E26">
      <w:pPr>
        <w:ind w:left="1200" w:hangingChars="600" w:hanging="1200"/>
        <w:jc w:val="left"/>
        <w:rPr>
          <w:sz w:val="20"/>
        </w:rPr>
      </w:pPr>
    </w:p>
    <w:sectPr w:rsidR="00757E61" w:rsidRPr="00483E2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89D" w:rsidRDefault="006C789D" w:rsidP="00BE7785">
      <w:r>
        <w:separator/>
      </w:r>
    </w:p>
  </w:endnote>
  <w:endnote w:type="continuationSeparator" w:id="0">
    <w:p w:rsidR="006C789D" w:rsidRDefault="006C789D" w:rsidP="00BE7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89D" w:rsidRDefault="006C789D" w:rsidP="00BE7785">
      <w:r>
        <w:separator/>
      </w:r>
    </w:p>
  </w:footnote>
  <w:footnote w:type="continuationSeparator" w:id="0">
    <w:p w:rsidR="006C789D" w:rsidRDefault="006C789D" w:rsidP="00BE77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EED"/>
    <w:rsid w:val="00023EED"/>
    <w:rsid w:val="00055651"/>
    <w:rsid w:val="00082E5D"/>
    <w:rsid w:val="00092523"/>
    <w:rsid w:val="000E22E7"/>
    <w:rsid w:val="000F0F27"/>
    <w:rsid w:val="000F51A3"/>
    <w:rsid w:val="00140A1A"/>
    <w:rsid w:val="00141710"/>
    <w:rsid w:val="001443EA"/>
    <w:rsid w:val="001948E4"/>
    <w:rsid w:val="0019647B"/>
    <w:rsid w:val="001B21CB"/>
    <w:rsid w:val="001E409C"/>
    <w:rsid w:val="001E6DF8"/>
    <w:rsid w:val="00221141"/>
    <w:rsid w:val="0027761A"/>
    <w:rsid w:val="002A1EE2"/>
    <w:rsid w:val="002B591A"/>
    <w:rsid w:val="002E57A6"/>
    <w:rsid w:val="00337D9A"/>
    <w:rsid w:val="00356F7B"/>
    <w:rsid w:val="00357CB6"/>
    <w:rsid w:val="00362542"/>
    <w:rsid w:val="003835D9"/>
    <w:rsid w:val="0039722A"/>
    <w:rsid w:val="003A2E29"/>
    <w:rsid w:val="003F49F3"/>
    <w:rsid w:val="00403029"/>
    <w:rsid w:val="00405D21"/>
    <w:rsid w:val="004104F9"/>
    <w:rsid w:val="00423827"/>
    <w:rsid w:val="0043179A"/>
    <w:rsid w:val="00432C7C"/>
    <w:rsid w:val="00463E0D"/>
    <w:rsid w:val="00483E26"/>
    <w:rsid w:val="00496A41"/>
    <w:rsid w:val="00501062"/>
    <w:rsid w:val="005307DC"/>
    <w:rsid w:val="00532002"/>
    <w:rsid w:val="005369A7"/>
    <w:rsid w:val="00554F42"/>
    <w:rsid w:val="0056466B"/>
    <w:rsid w:val="005854C7"/>
    <w:rsid w:val="00587E18"/>
    <w:rsid w:val="005B525A"/>
    <w:rsid w:val="005C6202"/>
    <w:rsid w:val="005F1FE3"/>
    <w:rsid w:val="0060568D"/>
    <w:rsid w:val="0062219D"/>
    <w:rsid w:val="00624362"/>
    <w:rsid w:val="006560DD"/>
    <w:rsid w:val="0066292A"/>
    <w:rsid w:val="00667A02"/>
    <w:rsid w:val="00681258"/>
    <w:rsid w:val="006A5B55"/>
    <w:rsid w:val="006C789D"/>
    <w:rsid w:val="006D068E"/>
    <w:rsid w:val="006D6735"/>
    <w:rsid w:val="0071209D"/>
    <w:rsid w:val="00724004"/>
    <w:rsid w:val="00742F7F"/>
    <w:rsid w:val="00757E61"/>
    <w:rsid w:val="00782C9D"/>
    <w:rsid w:val="007A0D00"/>
    <w:rsid w:val="007C5236"/>
    <w:rsid w:val="007D0770"/>
    <w:rsid w:val="007E70EA"/>
    <w:rsid w:val="007F3DFB"/>
    <w:rsid w:val="00803F43"/>
    <w:rsid w:val="00813456"/>
    <w:rsid w:val="00823D51"/>
    <w:rsid w:val="008254D8"/>
    <w:rsid w:val="008648B5"/>
    <w:rsid w:val="008700D9"/>
    <w:rsid w:val="008951CD"/>
    <w:rsid w:val="008B29AB"/>
    <w:rsid w:val="008D0BAF"/>
    <w:rsid w:val="00906317"/>
    <w:rsid w:val="00912910"/>
    <w:rsid w:val="009659AE"/>
    <w:rsid w:val="009A42E1"/>
    <w:rsid w:val="009C62D7"/>
    <w:rsid w:val="009E02E1"/>
    <w:rsid w:val="009E6D2E"/>
    <w:rsid w:val="00A0202D"/>
    <w:rsid w:val="00A13ABE"/>
    <w:rsid w:val="00A13B91"/>
    <w:rsid w:val="00A161F5"/>
    <w:rsid w:val="00A62F98"/>
    <w:rsid w:val="00A7172B"/>
    <w:rsid w:val="00AC2B26"/>
    <w:rsid w:val="00AF6C7F"/>
    <w:rsid w:val="00B103BB"/>
    <w:rsid w:val="00B1489B"/>
    <w:rsid w:val="00B31ED6"/>
    <w:rsid w:val="00B65C97"/>
    <w:rsid w:val="00BD3C2F"/>
    <w:rsid w:val="00BD69E7"/>
    <w:rsid w:val="00BE5B54"/>
    <w:rsid w:val="00BE7785"/>
    <w:rsid w:val="00C02DC8"/>
    <w:rsid w:val="00C15247"/>
    <w:rsid w:val="00C21803"/>
    <w:rsid w:val="00C27C87"/>
    <w:rsid w:val="00C31122"/>
    <w:rsid w:val="00C33822"/>
    <w:rsid w:val="00C80845"/>
    <w:rsid w:val="00C844BA"/>
    <w:rsid w:val="00CB723C"/>
    <w:rsid w:val="00CD24F6"/>
    <w:rsid w:val="00CD461F"/>
    <w:rsid w:val="00D026AD"/>
    <w:rsid w:val="00D50344"/>
    <w:rsid w:val="00D540FD"/>
    <w:rsid w:val="00DD61D2"/>
    <w:rsid w:val="00DE063B"/>
    <w:rsid w:val="00DF3EC2"/>
    <w:rsid w:val="00E62C02"/>
    <w:rsid w:val="00E87FE9"/>
    <w:rsid w:val="00E91D21"/>
    <w:rsid w:val="00ED347E"/>
    <w:rsid w:val="00ED7E6B"/>
    <w:rsid w:val="00EE7496"/>
    <w:rsid w:val="00F91A4E"/>
    <w:rsid w:val="00F94F31"/>
    <w:rsid w:val="00FE0D20"/>
    <w:rsid w:val="00FE525E"/>
    <w:rsid w:val="00FF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2D263"/>
  <w15:chartTrackingRefBased/>
  <w15:docId w15:val="{A1BB1FAE-6BC8-4E37-A5EA-67C7CC24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华文仿宋" w:hAnsi="Cambr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7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77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77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7785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57C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emf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Liu</dc:creator>
  <cp:keywords/>
  <dc:description/>
  <cp:lastModifiedBy>Tianyu Liu</cp:lastModifiedBy>
  <cp:revision>12</cp:revision>
  <dcterms:created xsi:type="dcterms:W3CDTF">2019-06-20T06:26:00Z</dcterms:created>
  <dcterms:modified xsi:type="dcterms:W3CDTF">2019-06-23T08:06:00Z</dcterms:modified>
</cp:coreProperties>
</file>