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2023年5月全国事业单位联考B类《综合应用能力》（网友回忆版）</w:t>
      </w:r>
    </w:p>
    <w:p>
      <w:pPr>
        <w:pStyle w:val="titleStyle"/>
      </w:pPr>
      <w:r>
        <w:rPr>
          <w:rStyle w:val="answerTitleStyle"/>
        </w:rPr>
        <w:t xml:space="preserve">第一部分  主观题</w:t>
      </w:r>
    </w:p>
    <w:p>
      <w:pPr/>
      <w:r>
        <w:rPr>
          <w:rStyle w:val="answerTitleStyle"/>
        </w:rPr>
        <w:t xml:space="preserve">一、主观题（本大题共6小题，第1题11分，第2题7分，第3题32分，第4-5题20分，第6题60分，共计150分）</w:t>
      </w:r>
    </w:p>
    <w:p>
      <w:pPr>
        <w:pStyle w:val="pStyle"/>
      </w:pPr>
      <w:r>
        <w:rPr/>
        <w:t xml:space="preserve">世界百年未有之大变局下，社会语言问题的复杂性和不确定性剧增，国家语言治理的难度加大。全球语言竞争、国际话语权博弈、突发事件下的应急语言服务、网络空间语言文明等问题对国家语言治理能力提出了新要求。</w:t>
      </w:r>
    </w:p>
    <w:p>
      <w:pPr>
        <w:pStyle w:val="pStyle"/>
      </w:pPr>
      <w:r>
        <w:rPr/>
        <w:t xml:space="preserve">  国家语言治理强调多元主体对公共语言事务的参与共治和上下互动。政府主导、社会和个人参与，是我国语言治理的基本方式。国家语言治理体现在宏观、中观和微观三个层面，其执行主体分别为政府、社会和个人。国家语言治理能力是国家治理公共语言事务的能力。国家语言治理体系和治理能力现代化是国家治理体系和治理能力现代化的应有之义和重要体现。</w:t>
      </w:r>
    </w:p>
    <w:p>
      <w:pPr>
        <w:pStyle w:val="pStyle"/>
      </w:pPr>
      <w:r>
        <w:rPr/>
        <w:t xml:space="preserve">  在国家语言治理现代化的要求下，提升国家语言治理能力亟需转变治理模式。国家语言治理通常遵循一定的程序和规范，如政府制定、发布语言政策，下级部门执行政策，社会机构和个人参与协同治理。而大数据的获取、共享和应用使语言治理能超越常规的程式，为应对社会语言问题提供精准分析，有利于精准施策、靶向治理。国家语言治理以问题和需求为导向，但通常是在问题或需求出现后才采取应对措施，缺乏前瞻性和预见性。大数据具有大容量、多样性、快速、真实等特点，可以支持对社会语情和语言问题主动开展事前研判和趋势分析，为预判问题和科学决策提供依据，将治理端口前移。信息化是国家语言治理的基本要求，有利于提高治理效率，降低治理成本。但信息化无法满足国家语言治理现代化的更高要求。人工智能是信息化的升级版，能更好地使语言治理信息扁平化，有助于智能化分析和治理日益复杂的社会语言问题，实施便捷化、可视化的智慧治理模式。</w:t>
      </w:r>
    </w:p>
    <w:p>
      <w:pPr>
        <w:pStyle w:val="pStyle"/>
      </w:pPr>
      <w:r>
        <w:rPr/>
        <w:t xml:space="preserve">①不久前，26岁女孩当医院陪诊员的新闻，这个职业进入了公众视野。</w:t>
      </w:r>
    </w:p>
    <w:p>
      <w:pPr>
        <w:pStyle w:val="pStyle"/>
      </w:pPr>
      <w:r>
        <w:rPr/>
        <w:t xml:space="preserve">  ②据介绍，陪诊员服务的对象有子女不在身边的老人、丈夫无法防护的孕妇、不愿麻烦熟人的年轻病人包括不认识路的异地患者等。</w:t>
      </w:r>
    </w:p>
    <w:p>
      <w:pPr>
        <w:pStyle w:val="pStyle"/>
      </w:pPr>
      <w:r>
        <w:rPr/>
        <w:t xml:space="preserve">  ③在新兴职业不断拥现的当前，陪诊员的出现不足为奇。④随着人口老龄化加剧、医疗信息化程度越来越高，但老年人“一体多病”，看病要跑多个科室，对网上挂号、手机支付不熟悉……这些情况催生了陪诊员这个职业。</w:t>
      </w:r>
    </w:p>
    <w:p>
      <w:pPr>
        <w:pStyle w:val="pStyle"/>
      </w:pPr>
      <w:r>
        <w:rPr/>
        <w:t xml:space="preserve">  ⑤客观地说，它的产生和兴起顺应了市场需求，不利于帮助患者就医。</w:t>
      </w:r>
    </w:p>
    <w:p>
      <w:pPr>
        <w:pStyle w:val="pStyle"/>
      </w:pPr>
      <w:r>
        <w:rPr/>
        <w:t xml:space="preserve">  ⑥但我们也要看到，该职业的兴起与医院布局有一定的关系。</w:t>
      </w:r>
    </w:p>
    <w:p>
      <w:pPr>
        <w:pStyle w:val="pStyle"/>
      </w:pPr>
      <w:r>
        <w:rPr/>
        <w:t xml:space="preserve">  ⑦因为医院越建越大且布局日益复杂，导致就诊、检查、拿结果、取药、缴费等多在相距较远的地方进行。</w:t>
      </w:r>
    </w:p>
    <w:p>
      <w:pPr>
        <w:pStyle w:val="pStyle"/>
      </w:pPr>
      <w:r>
        <w:rPr/>
        <w:t xml:space="preserve">  ⑧有陪诊员坦言，自己做陪诊员3个月，就摸清医院布局，知道怎么操作可以节省时间，知道不同的检查与治疗在哪里做。</w:t>
      </w:r>
    </w:p>
    <w:p>
      <w:pPr>
        <w:pStyle w:val="pStyle"/>
      </w:pPr>
      <w:r>
        <w:rPr/>
        <w:t xml:space="preserve">  ⑨患者独自面对病痛却无人安慰，在这种情况下看病受阻将加剧患者的低落情绪不断加重。</w:t>
      </w:r>
    </w:p>
    <w:p>
      <w:pPr>
        <w:pStyle w:val="pStyle"/>
      </w:pPr>
      <w:r>
        <w:rPr/>
        <w:t xml:space="preserve">  ⑩除了布局日益复杂，医护资源相对短缺也是重要原因。⑪毕竟热心医生很多，但医生无法在诊疗之后持续给予每个患者情感支撑。</w:t>
      </w:r>
    </w:p>
    <w:p>
      <w:pPr>
        <w:pStyle w:val="pStyle"/>
      </w:pPr>
      <w:r>
        <w:rPr/>
        <w:t xml:space="preserve">  ⑫买来的陪伴可能缺乏温情，但至少让患者有顷诉的对象和心理上的安全感。</w:t>
      </w:r>
    </w:p>
    <w:p>
      <w:pPr>
        <w:pStyle w:val="pStyle"/>
      </w:pPr>
      <w:r>
        <w:rPr/>
        <w:t xml:space="preserve">  ⑬最好的“陪诊”，是优化医院布局和就医流程、改善就医体会，让大多数患者没有陪诊也能轻松就医，再通过导医和志愿服务等途径满足个别、特殊需求。</w:t>
      </w:r>
    </w:p>
    <w:p>
      <w:pPr>
        <w:pStyle w:val="pStyle"/>
      </w:pPr>
      <w:r>
        <w:rPr/>
        <w:t xml:space="preserve">  ⑭在特殊情况下，市场化陪诊只作为补充，主要针对行动不便者，这才是对待陪诊需求的正确做法。</w:t>
      </w:r>
    </w:p>
    <w:p>
      <w:pPr>
        <w:pStyle w:val="pStyle"/>
      </w:pPr>
      <w:r>
        <w:rPr/>
        <w:t xml:space="preserve">最近几年，极寒、高温等极端气候现象在全球范围内频繁出现，全球气候变暖造成的影响比预期更加严重，气候系统不稳定性加大。①&lt;line&gt;比如，全球变暖导致了南极冰川融化、海平面上升等问题，各国深受影响，因此全球变暖已经成为威胁人类生存和发展的最大挑战&lt;/line&gt;。</w:t>
      </w:r>
    </w:p>
    <w:p>
      <w:pPr>
        <w:pStyle w:val="pStyle"/>
      </w:pPr>
      <w:r>
        <w:rPr/>
        <w:t xml:space="preserve">  温室气体主要是二氧化碳，可见全球变暖是由于温室气体也就是二氧化碳的排放造成的。随着人类活动增加，近年来二氧化碳的排放量逐年上升，②&lt;line&gt;如果要减缓全球变暖，就必须减少二氧化碳排放，尽快实现碳中和。因此只要减少了二氧化碳排放，就能减缓全球变暖&lt;/line&gt;。实现碳中和，一方面要减少二氧化碳排放，另一方面要增加对二氧化碳的吸收，森林植被是二氧化碳的优质吸收器和贮存库，今后50年，我国将净增森林面积9066万公顷。经测算，森林蓄积量每增加1亿立方米，可以多固定二氧化碳1.6亿吨。所以多植树造林就能实现碳中和。</w:t>
      </w:r>
    </w:p>
    <w:p>
      <w:pPr>
        <w:pStyle w:val="pStyle"/>
      </w:pPr>
      <w:r>
        <w:rPr/>
        <w:t xml:space="preserve">  “碳达峰、碳中和”目标将会使非化石能源技术的发展和绿色低碳能源的使用率得以提升。③&lt;line&gt;近10年，我国风电、太阳能发电等新能源发电装机年均增长33.6%，发电量年均增长34.8%，均比全球平均水平高13个百分点以上，可见我国新能源建设速度位居全球第一&lt;/line&gt;。有数据显示，2020年，我国煤电装机容量占总装机容量的比重历史性降至50%以下，这说明我国的化石能源消费量降低了。</w:t>
      </w:r>
    </w:p>
    <w:p>
      <w:pPr>
        <w:pStyle w:val="pStyle"/>
      </w:pPr>
      <w:r>
        <w:rPr/>
        <w:t xml:space="preserve">  实现“碳达峰，碳中和”目标，推动国家生态文明建设，逐渐成为亿万群众的自觉意识，自觉行动。相关企业聚焦生态文明建设重难点问题，积极开展理论研究和实践探索，这就使我国作出了实现可持续发展的重大战略决策。</w:t>
      </w:r>
    </w:p>
    <w:p>
      <w:pPr>
        <w:pStyle w:val="pStyle"/>
      </w:pPr>
      <w:r>
        <w:rPr/>
        <w:t xml:space="preserve">北京冬奥会的吉祥物“冰墩墩”，是一只裹着冰晶外壳的大熊猫、其创意原型是北方传统美食冰糖葫芦，选用了国际认同度很高的国宝大熊猫作为基础元素，在冬奥组委建议下，把国家速滑馆的“冰丝带”也镶嵌在了“冰墩墩”的头盔上，最终形成了憨态可掬、充满现代感的“冰墩墩”。</w:t>
      </w:r>
    </w:p>
    <w:p>
      <w:pPr>
        <w:pStyle w:val="pStyle"/>
      </w:pPr>
      <w:r>
        <w:rPr/>
        <w:t xml:space="preserve">  “冰墩墩”寓意着敦厚、健康、活泼、可爱，将传统与现代完美融合，传递着中国神韵，表达了奥运之美。“冰墩墩”成功的设计，生动诠释了艺术创新贵在“学古不泥古，破法不悖法”，我们的生活和工作也应如此。</w:t>
      </w:r>
    </w:p>
    <w:p>
      <w:pPr>
        <w:pStyle w:val="pStyle"/>
      </w:pPr>
      <w:r>
        <w:rPr/>
        <w:t xml:space="preserve">1. (2023全国)  </w:t>
      </w:r>
      <w:r>
        <w:rPr>
          <w:rStyle w:val="colorRedText"/>
        </w:rPr>
        <w:t xml:space="preserve">根据材料，概括国家语言治理的主要特征。（11分）</w:t>
      </w:r>
    </w:p>
    <w:p>
      <w:pPr>
        <w:pStyle w:val="pStyle"/>
      </w:pPr>
      <w:r>
        <w:rPr/>
        <w:t xml:space="preserve">  要求：准确、简明，不超过75字。</w:t>
      </w:r>
    </w:p>
    <w:p/>
    <w:p>
      <w:pPr>
        <w:pStyle w:val="pStyle"/>
      </w:pPr>
      <w:r>
        <w:rPr/>
        <w:t xml:space="preserve">2. (2023全国)  </w:t>
      </w:r>
      <w:r>
        <w:rPr>
          <w:rStyle w:val="colorRedText"/>
        </w:rPr>
        <w:t xml:space="preserve">根据材料，概括国家语言治理模式的转变主要体现在哪些方面？</w:t>
      </w:r>
    </w:p>
    <w:p>
      <w:pPr>
        <w:pStyle w:val="pStyle"/>
      </w:pPr>
      <w:r>
        <w:rPr/>
        <w:t xml:space="preserve">  要求：概括全面、准确，有条理，不超过75字。</w:t>
      </w:r>
    </w:p>
    <w:p/>
    <w:p>
      <w:pPr>
        <w:pStyle w:val="pStyle"/>
      </w:pPr>
      <w:r>
        <w:rPr/>
        <w:t xml:space="preserve">3. (2023全国)  </w:t>
      </w:r>
      <w:r>
        <w:rPr>
          <w:rStyle w:val="colorRedText"/>
        </w:rPr>
        <w:t xml:space="preserve">下列材料在行文逻辑、文字运用等方面存在一些错误或不当之处，如语句顺序不当、语法错误、用词不当、错别字等，指出其中的8处并予以改正。（32分）</w:t>
      </w:r>
    </w:p>
    <w:p>
      <w:pPr>
        <w:pStyle w:val="pStyle"/>
      </w:pPr>
      <w:r>
        <w:rPr/>
        <w:t xml:space="preserve">  要求：指出及改正时，须使用句子序号，不用抄写全句。</w:t>
      </w:r>
    </w:p>
    <w:p/>
    <w:p>
      <w:pPr>
        <w:pStyle w:val="pStyle"/>
      </w:pPr>
      <w:r>
        <w:rPr/>
        <w:t xml:space="preserve">4. (2023全国)  </w:t>
      </w:r>
      <w:r>
        <w:rPr>
          <w:rStyle w:val="colorRedText"/>
        </w:rPr>
        <w:t xml:space="preserve">从下列ABCDE选项中，找出与文中①②③处论证错误最为类似的一个句子。请用2B铅笔在答题卡相应的题号后填涂正确选项的序号。</w:t>
      </w:r>
    </w:p>
    <w:p>
      <w:pPr>
        <w:pStyle w:val="pStyle"/>
      </w:pPr>
      <w:r>
        <w:rPr/>
        <w:t xml:space="preserve">  A.马博士去某大学应聘专职教师岗位，受到办公室某工作人员粗鲁对待，于是他认为这个工作人员是该校教职员工中最缺乏修养的</w:t>
      </w:r>
    </w:p>
    <w:p>
      <w:pPr>
        <w:pStyle w:val="pStyle"/>
      </w:pPr>
      <w:r>
        <w:rPr/>
        <w:t xml:space="preserve">  B.甲流暴发的时候，某县有9位参与诊治甲流的医务人员感染，同时还有12位未参与诊治的医务人员也感染了，可见参与诊治甲流并不比未参与诊治甲流更容易感染</w:t>
      </w:r>
    </w:p>
    <w:p>
      <w:pPr>
        <w:pStyle w:val="pStyle"/>
      </w:pPr>
      <w:r>
        <w:rPr/>
        <w:t xml:space="preserve">  C.统计发现20岁以下的注册司机占总注册司机比例为11%，但他们却制造了27%的超速交通事故，因此他们开车的速度快于其他年龄段司机</w:t>
      </w:r>
    </w:p>
    <w:p>
      <w:pPr>
        <w:pStyle w:val="pStyle"/>
      </w:pPr>
      <w:r>
        <w:rPr/>
        <w:t xml:space="preserve">  D.外资企业白领是穿着得体入时、举止潇洒、说话还常常夹杂英文的一群人，因此要想成为外资企业白领，必须穿着得体入时、举止潇洒、说话还需常夹杂英文</w:t>
      </w:r>
    </w:p>
    <w:p>
      <w:pPr>
        <w:pStyle w:val="pStyle"/>
      </w:pPr>
      <w:r>
        <w:rPr/>
        <w:t xml:space="preserve">  E.饮料中若含有橙色素食品添加剂，部分消费者饮用后就会过敏，现在部分消费者饮用某饮料后过敏，所以该饮料中添加了这种橙色素食品添加剂</w:t>
      </w:r>
    </w:p>
    <w:p>
      <w:pPr>
        <w:pStyle w:val="pStyle"/>
      </w:pPr>
      <w:r>
        <w:rPr/>
        <w:t xml:space="preserve">  （1）与①处错误最为类似的句子________</w:t>
      </w:r>
    </w:p>
    <w:p>
      <w:pPr>
        <w:pStyle w:val="pStyle"/>
      </w:pPr>
      <w:r>
        <w:rPr/>
        <w:t xml:space="preserve">  （2）与②处错误最为类似的句子________</w:t>
      </w:r>
    </w:p>
    <w:p>
      <w:pPr>
        <w:pStyle w:val="pStyle"/>
      </w:pPr>
      <w:r>
        <w:rPr/>
        <w:t xml:space="preserve">  （3）与③处错误最为类似的句子________</w:t>
      </w:r>
    </w:p>
    <w:p/>
    <w:p>
      <w:pPr>
        <w:pStyle w:val="pStyle"/>
      </w:pPr>
      <w:r>
        <w:rPr/>
        <w:t xml:space="preserve">5. (2023全国)  </w:t>
      </w:r>
      <w:r>
        <w:rPr>
          <w:rStyle w:val="colorRedText"/>
        </w:rPr>
        <w:t xml:space="preserve">指出材料中①②③处之外的3处论证错误并分别说明理由。</w:t>
      </w:r>
    </w:p>
    <w:p>
      <w:pPr>
        <w:pStyle w:val="pStyle"/>
      </w:pPr>
      <w:r>
        <w:rPr/>
        <w:t xml:space="preserve">  要求；按序号分条作答，每一条先将论证错误写在“X”处（不超过75字），再将相应理由写在“Y“处（不超过50字）。</w:t>
      </w:r>
    </w:p>
    <w:p/>
    <w:p>
      <w:pPr>
        <w:pStyle w:val="pStyle"/>
      </w:pPr>
      <w:r>
        <w:rPr/>
        <w:t xml:space="preserve">6. (2023全国)  </w:t>
      </w:r>
      <w:r>
        <w:rPr>
          <w:rStyle w:val="colorRedText"/>
        </w:rPr>
        <w:t xml:space="preserve">请参考给定材料，联系实际，围绕“学古不泥古，破法不悖法”，深入思考，自选角度，自拟题目，写一篇议论文。(60分）</w:t>
      </w:r>
    </w:p>
    <w:p>
      <w:pPr>
        <w:pStyle w:val="pStyle"/>
      </w:pPr>
      <w:r>
        <w:rPr/>
        <w:t xml:space="preserve">  要求：1.观点明确，论述深刻，结构严谨，语言流畅；2.总字数800～1000字。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概念分析</w:t>
      </w:r>
    </w:p>
    <w:p>
      <w:pPr>
        <w:pStyle w:val="pStyle"/>
      </w:pPr>
      <w:r>
        <w:rPr/>
        <w:t xml:space="preserve">【答案】          1.政府主导、社会和个人参与等多元主体共治。</w:t>
      </w:r>
    </w:p>
    <w:p>
      <w:pPr>
        <w:pStyle w:val="pStyle"/>
      </w:pPr>
      <w:r>
        <w:rPr/>
        <w:t xml:space="preserve">         2.强调对公共语言事物的共治和上下互动。</w:t>
      </w:r>
    </w:p>
    <w:p>
      <w:pPr>
        <w:pStyle w:val="pStyle"/>
      </w:pPr>
      <w:r>
        <w:rPr/>
        <w:t xml:space="preserve">         3.分为宏观、中观和微观多个层面。</w:t>
      </w:r>
    </w:p>
    <w:p>
      <w:pPr>
        <w:pStyle w:val="pStyle"/>
      </w:pPr>
      <w:r>
        <w:rPr/>
        <w:t xml:space="preserve">  </w:t>
      </w:r>
      <w:r>
        <w:pict>
          <v:shape type="#_x0000_t75" style="width:350pt; height:87.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根据&lt;line&gt;材料&lt;/line&gt;【出现“根据材料”提示我们只需阅读指定材料】，概括&lt;line&gt;国家语言治理&lt;/line&gt;的&lt;line&gt;主要特征&lt;/line&gt;【（1）“概括国家语言治理的主要特征”提示本题作答主题为“国家语言治理”，阅读材料时需要注意与主题相关的信息；（2）“概括……的特征”提示本题作答要素为特征，阅读材料时可以注意“…不同于”“…的特点是”等特征标志词的表述，也要注意材料中能够区别于其它主题的信息。】。</w:t>
      </w:r>
    </w:p>
    <w:p>
      <w:pPr>
        <w:pStyle w:val="pStyle"/>
      </w:pPr>
      <w:r>
        <w:rPr/>
        <w:t xml:space="preserve">  要求：准确、简明，不超过75字。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世界百年未有之大变局下，社会语言问题的复杂性和不确定性剧增，国家语言治理的难度加大。全球语言竞争、国际话语权博弈、突发事件下的应急语言服务、网络空间语言文明等问题对国家语言治理能力提出了新要求。</w:t>
      </w:r>
    </w:p>
    <w:p>
      <w:pPr>
        <w:pStyle w:val="pStyle"/>
      </w:pPr>
      <w:r>
        <w:rPr/>
        <w:t xml:space="preserve">  〖本段主要介绍国家语言治理的背景，未涉及对特征的介绍，无要点，可略读。〗</w:t>
      </w:r>
    </w:p>
    <w:p>
      <w:pPr>
        <w:pStyle w:val="pStyle"/>
      </w:pPr>
      <w:r>
        <w:rPr/>
        <w:t xml:space="preserve">  </w:t>
      </w:r>
      <w:r>
        <w:rPr>
          <w:rStyle w:val="colorRedText"/>
        </w:rPr>
        <w:t xml:space="preserve">段2：</w:t>
      </w:r>
      <w:r>
        <w:rPr/>
        <w:t xml:space="preserve">国家语言治理&lt;line&gt;强调多元主体对公共语言事务的参与共治和上下互动&lt;/line&gt;。&lt;line&gt;政府主导、社会和个人参与&lt;/line&gt;，是我国语言治理的基本方式。&lt;line&gt;国家语言治理体现在宏观、中观和微观三个层面&lt;/line&gt;，&lt;line&gt;其执行主体分别为政府、社会和个人&lt;/line&gt;。国家语言治理能力是国家治理公共语言事务的能力。国家语言治理体系和治理能力现代化是国家治理体系和治理能力现代化的应有之义和重要体现。</w:t>
      </w:r>
    </w:p>
    <w:p>
      <w:pPr>
        <w:pStyle w:val="pStyle"/>
      </w:pPr>
      <w:r>
        <w:rPr/>
        <w:t xml:space="preserve">  〖通过“国家语言治理强调多元主体对公共语言事务的参与共治和上下互动。政府主导、社会和个人参与，是我国语言治理的基本方式。国家语言治理体现在宏观、中观和微观三个层面，其执行主体分别为政府、社会和个人”可知：（1）国家语言治理相较于其他治理，更强调多元主体，其中“政府、社会和企业”重复出现，可摘抄为：①政府主导、社会和个人参与等多元主体共治；（2）国家语言治理相较于其他治理，更强调治理向度为“对公共语言事务的参与共治和上下互动”，可摘抄为：②对公共语言事务的参与共治和上下互动；（3）国家语言治理相较于其他治理，更强调治理层面为“国家语言治理体现在宏观、中观和微观三个层面”，可摘抄为：③分为宏观、中观和微观多个层面。（4）本段后半部分主要介绍国家语言治理体系和治理能力现代化，未涉及对特征的介绍，无要点，可略读。〗</w:t>
      </w:r>
    </w:p>
    <w:p>
      <w:pPr>
        <w:pStyle w:val="pStyle"/>
      </w:pPr>
      <w:r>
        <w:rPr/>
        <w:t xml:space="preserve">  </w:t>
      </w:r>
      <w:r>
        <w:rPr>
          <w:rStyle w:val="colorRedText"/>
        </w:rPr>
        <w:t xml:space="preserve">段3：</w:t>
      </w:r>
      <w:r>
        <w:rPr/>
        <w:t xml:space="preserve">在国家语言治理现代化的要求下，提升国家语言治理能力亟需转变治理模式。国家语言治理通常遵循一定的程序和规范，如政府制定、发布语言政策，下级部门执行政策，社会机构和个人参与协同治理。而大数据的获取、共享和应用使语言治理能超越常规的程式，为应对社会语言问题提供精准分析，有利于精准施策、靶向治理。国家语言治理以问题和需求为导向，但通常是在问题或需求出现后才采取应对措施，缺乏前瞻性和预见性。大数据具有大容量、多样性、快速、真实等特点，可以支持对社会语情和语言问题主动开展事前研判和趋势分析，为预判问题和科学决策提供依据，将治理端口前移。信息化是国家语言治理的基本要求，有利于提高治理效率，降低治理成本。但信息化无法满足国家语言治理现代化的更高要求。人工智能是信息化的升级版，能更好地使语言治理信息扁平化，有助于智能化分析和治理日益复杂的社会语言问题，实施便捷化、可视化的智慧治理模式。</w:t>
      </w:r>
    </w:p>
    <w:p>
      <w:pPr>
        <w:pStyle w:val="pStyle"/>
      </w:pPr>
      <w:r>
        <w:rPr/>
        <w:t xml:space="preserve">  〖本段为总分结构，通过段首“提升国家语言治理能力亟需转变治理模式”可知本段主要介绍国家语言治理模式的改变，未涉及对国家语言治理特征的介绍，无要点，可略读。〗</w:t>
      </w:r>
    </w:p>
    <w:p>
      <w:pPr>
        <w:pStyle w:val="pStyle"/>
      </w:pPr>
      <w:r>
        <w:rPr/>
        <w:t xml:space="preserve">  </w:t>
      </w:r>
      <w:r>
        <w:rPr>
          <w:rStyle w:val="colorRedText"/>
        </w:rPr>
        <w:t xml:space="preserve">第三步——按题目要求整理要点</w:t>
      </w:r>
    </w:p>
    <w:p>
      <w:pPr>
        <w:pStyle w:val="pStyle"/>
      </w:pPr>
      <w:r>
        <w:rPr/>
        <w:t xml:space="preserve">  【梳理各个要点，按照材料逻辑顺序，依次罗列即可】</w:t>
      </w:r>
    </w:p>
    <w:p>
      <w:pPr>
        <w:pStyle w:val="pStyle"/>
      </w:pPr>
      <w:r>
        <w:rPr/>
        <w:t xml:space="preserve">  【要点①是特征一】政府主导、社会和个人参与等多元主体共治。</w:t>
      </w:r>
    </w:p>
    <w:p>
      <w:pPr>
        <w:pStyle w:val="pStyle"/>
      </w:pPr>
      <w:r>
        <w:rPr/>
        <w:t xml:space="preserve">  【要点②是特征二】强调对公共语言事物的共治和上下互动。</w:t>
      </w:r>
    </w:p>
    <w:p>
      <w:pPr>
        <w:pStyle w:val="pStyle"/>
      </w:pPr>
      <w:r>
        <w:rPr/>
        <w:t xml:space="preserve">  【要点③是特征三】分为宏观、中观和微观多个层面。</w:t>
      </w:r>
    </w:p>
    <w:p>
      <w:pPr>
        <w:pStyle w:val="pStyle"/>
      </w:pPr>
      <w:r>
        <w:rPr/>
        <w:t xml:space="preserve">【来源】 2023年5月全国事业单位联考B类《综合应用能力》（网友回忆版）第1题</w:t>
      </w:r>
    </w:p>
    <w:p/>
    <w:p>
      <w:pPr/>
      <w:r>
        <w:rPr/>
        <w:t xml:space="preserve">第2题</w:t>
      </w:r>
    </w:p>
    <w:p>
      <w:pPr/>
      <w:r>
        <w:rPr/>
        <w:t xml:space="preserve">【知识点】 概念分析</w:t>
      </w:r>
    </w:p>
    <w:p>
      <w:pPr>
        <w:pStyle w:val="pStyle"/>
      </w:pPr>
      <w:r>
        <w:rPr/>
        <w:t xml:space="preserve">【答案】          1.由常规程式转变为精准施策、靶向治理的精准化；</w:t>
      </w:r>
    </w:p>
    <w:p>
      <w:pPr>
        <w:pStyle w:val="pStyle"/>
      </w:pPr>
      <w:r>
        <w:rPr/>
        <w:t xml:space="preserve">         2.由被动响应转变为主动研判分析，治理端口前移；</w:t>
      </w:r>
    </w:p>
    <w:p>
      <w:pPr>
        <w:pStyle w:val="pStyle"/>
      </w:pPr>
      <w:r>
        <w:rPr/>
        <w:t xml:space="preserve">         3.由信息化转变为智能化，实施便捷化、可视化的智慧治理。</w:t>
      </w:r>
    </w:p>
    <w:p>
      <w:pPr>
        <w:pStyle w:val="pStyle"/>
      </w:pPr>
      <w:r>
        <w:rPr/>
        <w:t xml:space="preserve">  </w:t>
      </w:r>
      <w:r>
        <w:pict>
          <v:shape type="#_x0000_t75" style="width:350pt; height:97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根据&lt;line&gt;材料&lt;/line&gt;【出现“根据材料”提示我们只需阅读指定材料】，概括&lt;line&gt;国家语言治理模式&lt;/line&gt;的&lt;line&gt;转变&lt;/line&gt;主要&lt;line&gt;体现在哪些方面&lt;/line&gt;【（1）“概括国家语言治理模式的转变主要体现在哪些方面”提示本题作答主题为“国家语言治理模式”，阅读材料时需要注意与主题相关的信息；（2）“概括……的转变体现在哪些方面”提示本题作答要素为转变，即改变、变化，阅读材料时可以注意表示提示时间所在的句子，或提示对比关系所在的句子;（3）“体现在哪些方面”说明本题答案需从不同方面介绍转变，提示要点需要分条作答】。</w:t>
      </w:r>
    </w:p>
    <w:p>
      <w:pPr>
        <w:pStyle w:val="pStyle"/>
      </w:pPr>
      <w:r>
        <w:rPr/>
        <w:t xml:space="preserve">  要求：概括全面、准确，有条理，不超过75字。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w:t>
      </w:r>
      <w:r>
        <w:rPr>
          <w:rStyle w:val="colorRedText"/>
        </w:rPr>
        <w:t xml:space="preserve">1：</w:t>
      </w:r>
      <w:r>
        <w:rPr/>
        <w:t xml:space="preserve">世界百年未有之大变局下，社会语言问题的复杂性和不确定性剧增，国家语言治理的难度加大。全球语言竞争、国际话语权博弈、突发事件下的应急语言服务、网络空间语言文明等问题对国家语言治理能力提出了新要求。</w:t>
      </w:r>
    </w:p>
    <w:p>
      <w:pPr>
        <w:pStyle w:val="pStyle"/>
      </w:pPr>
      <w:r>
        <w:rPr/>
        <w:t xml:space="preserve">  〖本段介绍国家语言治理的背景，未出现转变，无要点，可略读。〗</w:t>
      </w:r>
    </w:p>
    <w:p>
      <w:pPr>
        <w:pStyle w:val="pStyle"/>
      </w:pPr>
      <w:r>
        <w:rPr/>
        <w:t xml:space="preserve">  </w:t>
      </w:r>
      <w:r>
        <w:rPr>
          <w:rStyle w:val="colorRedText"/>
        </w:rPr>
        <w:t xml:space="preserve">段2</w:t>
      </w:r>
      <w:r>
        <w:rPr>
          <w:rStyle w:val="colorRedText"/>
        </w:rPr>
        <w:t xml:space="preserve">：</w:t>
      </w:r>
      <w:r>
        <w:rPr/>
        <w:t xml:space="preserve">国家语言治理强调多元主体对公共语言事务的参与共治和上下互动。政府主导、社会和个人参与，是我国语言治理的基本方式。国家语言治理体现在宏观、中观和微观三个层面，其执行主体分别为政府、社会和个人。国家语言治理能力是国家治理公共语言事务的能力。国家语言治理体系和治理能力现代化是国家治理体系和治理能力现代化的应有之义和重要体现。</w:t>
      </w:r>
    </w:p>
    <w:p>
      <w:pPr>
        <w:pStyle w:val="pStyle"/>
      </w:pPr>
      <w:r>
        <w:rPr/>
        <w:t xml:space="preserve">  〖本段主要介绍国家语言治理的特征及国际语言治理体系和治理能力现代化，未出现转变，无要点，可略读。〗</w:t>
      </w:r>
    </w:p>
    <w:p>
      <w:pPr>
        <w:pStyle w:val="pStyle"/>
      </w:pPr>
      <w:r>
        <w:rPr/>
        <w:t xml:space="preserve">  </w:t>
      </w:r>
      <w:r>
        <w:rPr>
          <w:rStyle w:val="colorRedText"/>
        </w:rPr>
        <w:t xml:space="preserve">段3：</w:t>
      </w:r>
      <w:r>
        <w:rPr/>
        <w:t xml:space="preserve">在国家语言治理现代化的要求下，&lt;line&gt;提升国家语言治理能力亟需转变治理模式&lt;/line&gt;。&lt;line&gt;国家语言治理通常遵循一定的程序和规范&lt;/line&gt;，如政府制定、发布语言政策，下级部门执行政策，社会机构和个人参与协同治理。&lt;line&gt;而大数据的获取、共享和应用使语言治理能超越常规的程式&lt;/line&gt;，&lt;line&gt;为应对社会语言问题提供精准分析&lt;/line&gt;，&lt;line&gt;有利于精准施策、靶向治理&lt;/line&gt;。&lt;line&gt;国家语言治理以问题和需求为导向&lt;/line&gt;，但通常是在问题或需求出现后才采取应对措施，&lt;line&gt;缺乏前瞻性和预见性&lt;/line&gt;。&lt;line&gt;大数据&lt;/line&gt;具有大容量、多样性、快速、真实等特点，&lt;line&gt;可以支持对社会语情和语言问题主动开展事前研判和趋势分析&lt;/line&gt;，&lt;line&gt;为预判问题和科学决策提供依据&lt;/line&gt;，&lt;line&gt;将治理端口前移&lt;/line&gt;。信息化是国家语言治理的基本要求，有利于提高治理效率，降低治理成本。&lt;line&gt;但信息化无法满足国家语言治理现代化的更高要求&lt;/line&gt;。&lt;line&gt;人工智能是信息化的升级版&lt;/line&gt;，能更好地使语言治理信息扁平化，&lt;line&gt;有助于智能化分析和治理日益复杂的社会语言问题&lt;/line&gt;，&lt;line&gt;实施便捷化、可视化的智慧治理模式&lt;/line&gt;。</w:t>
      </w:r>
    </w:p>
    <w:p>
      <w:pPr>
        <w:pStyle w:val="pStyle"/>
      </w:pPr>
      <w:r>
        <w:rPr/>
        <w:t xml:space="preserve">  〖通过段首“提升国家语言治理能力亟需转变治理模式”可知本段主要介绍主题“国家语言治理模式”，由“转变”可知接下来的内容均为国家语言治理模式的转变：（1）“国家语言治理通常遵循一定的程序和规范”“而大数据的获取、共享和应用使语言治理能超越常规的程式”介绍国家语言治理遵循常规程式，而大数据可超越常规程式，即国际语言治理模式将出现变化，转向“为应对社会语言问题提供精准分析，有利于精准施策、靶向治理”，即转向精准化，精准施策、靶向治理，由此可摘抄为：①由常规程式转变为精准施策、靶向治理的精准化；</w:t>
      </w:r>
    </w:p>
    <w:p>
      <w:pPr>
        <w:pStyle w:val="pStyle"/>
      </w:pPr>
      <w:r>
        <w:rPr/>
        <w:t xml:space="preserve">  （2）“国家语言治理以问题和需求为导向，缺乏前瞻性和预见性”介绍国家语言治理缺乏前瞻性与预见性，即治理为被动响应，而“大数据可以支持对社会语情和语言问题主动开展事前研判和趋势分析，为预判问题和科学决策提供依据，将治理端口前移”，即通过大数据可由被动响应转为主动研判分析，治理端口前移，由此可摘抄为：②由被动响应转变为主动研判分析，治理端口前移；</w:t>
      </w:r>
    </w:p>
    <w:p>
      <w:pPr>
        <w:pStyle w:val="pStyle"/>
      </w:pPr>
      <w:r>
        <w:rPr/>
        <w:t xml:space="preserve">  （3）“但信息化无法满足国家语言治理现代化的更高要求”介绍国家语言治理要求变高，信息化无法满足高要求，而“人工智能是信息化的升级版，能更好地使语言治理信息扁平化，有助于智能化分析和治理日益复杂的社会语言问题，实施便捷化、可视化的智慧治理模式”可解决该问题，由信息化转为智能化，实现便捷化、可视化的智慧治理，由此可摘抄为：③由信息化转变为智能化，实施便捷化、可视化的智慧治理。〗</w:t>
      </w:r>
    </w:p>
    <w:p>
      <w:pPr>
        <w:pStyle w:val="pStyle"/>
      </w:pPr>
      <w:r>
        <w:rPr/>
        <w:t xml:space="preserve">  </w:t>
      </w:r>
      <w:r>
        <w:rPr>
          <w:rStyle w:val="colorRedText"/>
        </w:rPr>
        <w:t xml:space="preserve">第三步——按题目要求整理要点</w:t>
      </w:r>
    </w:p>
    <w:p>
      <w:pPr>
        <w:pStyle w:val="pStyle"/>
      </w:pPr>
      <w:r>
        <w:rPr/>
        <w:t xml:space="preserve">  【梳理各个要点，按照材料逻辑顺序，依次罗列即可】</w:t>
      </w:r>
    </w:p>
    <w:p>
      <w:pPr>
        <w:pStyle w:val="pStyle"/>
      </w:pPr>
      <w:r>
        <w:rPr/>
        <w:t xml:space="preserve">  【要点①是第一个转变角度】由常规程式转变为精准施策、靶向治理的精准化；</w:t>
      </w:r>
    </w:p>
    <w:p>
      <w:pPr>
        <w:pStyle w:val="pStyle"/>
      </w:pPr>
      <w:r>
        <w:rPr/>
        <w:t xml:space="preserve">  【要点②是第二个转变角度】由被动响应转变为主动研判分析，治理端口前移；</w:t>
      </w:r>
    </w:p>
    <w:p>
      <w:pPr>
        <w:pStyle w:val="pStyle"/>
      </w:pPr>
      <w:r>
        <w:rPr/>
        <w:t xml:space="preserve">  【要点③是第三个转变角度】由信息化转变为智能化，实施便捷化、可视化的智慧治理。</w:t>
      </w:r>
    </w:p>
    <w:p>
      <w:pPr>
        <w:pStyle w:val="pStyle"/>
      </w:pPr>
      <w:r>
        <w:rPr/>
        <w:t xml:space="preserve">【来源】 2023年5月全国事业单位联考B类《综合应用能力》（网友回忆版）第2题</w:t>
      </w:r>
    </w:p>
    <w:p/>
    <w:p>
      <w:pPr/>
      <w:r>
        <w:rPr/>
        <w:t xml:space="preserve">第3题</w:t>
      </w:r>
    </w:p>
    <w:p>
      <w:pPr/>
      <w:r>
        <w:rPr/>
        <w:t xml:space="preserve">【知识点】 校阅改错</w:t>
      </w:r>
    </w:p>
    <w:p>
      <w:pPr>
        <w:pStyle w:val="pStyle"/>
      </w:pPr>
      <w:r>
        <w:rPr/>
        <w:t xml:space="preserve">【答案】          （1）①语法错误，应在“这个职业进入了公共视野”前加“让”。</w:t>
      </w:r>
    </w:p>
    <w:p>
      <w:pPr>
        <w:pStyle w:val="pStyle"/>
      </w:pPr>
      <w:r>
        <w:rPr/>
        <w:t xml:space="preserve">         （2）②用词不当，应将“防护”改为“陪同”。</w:t>
      </w:r>
    </w:p>
    <w:p>
      <w:pPr>
        <w:pStyle w:val="pStyle"/>
      </w:pPr>
      <w:r>
        <w:rPr/>
        <w:t xml:space="preserve">         （3）②用词不当，应将“包括”改为“以及”。</w:t>
      </w:r>
    </w:p>
    <w:p>
      <w:pPr>
        <w:pStyle w:val="pStyle"/>
      </w:pPr>
      <w:r>
        <w:rPr/>
        <w:t xml:space="preserve">         （4）③存在错别字，应将“拥现”改为“涌现”。</w:t>
      </w:r>
    </w:p>
    <w:p>
      <w:pPr>
        <w:pStyle w:val="pStyle"/>
      </w:pPr>
      <w:r>
        <w:rPr/>
        <w:t xml:space="preserve">         （5）④用词不当，应将“但”删除。</w:t>
      </w:r>
    </w:p>
    <w:p>
      <w:pPr>
        <w:pStyle w:val="pStyle"/>
      </w:pPr>
      <w:r>
        <w:rPr/>
        <w:t xml:space="preserve">         （6）⑤逻辑错误，应将“不利于”改为“有利于”。</w:t>
      </w:r>
    </w:p>
    <w:p>
      <w:pPr>
        <w:pStyle w:val="pStyle"/>
      </w:pPr>
      <w:r>
        <w:rPr/>
        <w:t xml:space="preserve">         （7）⑥语法错误，应在“医院布局”后加“不合理”。</w:t>
      </w:r>
    </w:p>
    <w:p>
      <w:pPr>
        <w:pStyle w:val="pStyle"/>
      </w:pPr>
      <w:r>
        <w:rPr/>
        <w:t xml:space="preserve">         （8）⑧用词不当，应将“就摸清医院布局”改为“才摸清医院布局”。</w:t>
      </w:r>
    </w:p>
    <w:p>
      <w:pPr>
        <w:pStyle w:val="pStyle"/>
      </w:pPr>
      <w:r>
        <w:rPr/>
        <w:t xml:space="preserve">         （9）⑨语法错误，应将“不断加重”删除。</w:t>
      </w:r>
    </w:p>
    <w:p>
      <w:pPr>
        <w:pStyle w:val="pStyle"/>
      </w:pPr>
      <w:r>
        <w:rPr/>
        <w:t xml:space="preserve">         （10）⑪用词不当，应将“毕竟”改为“虽然”。</w:t>
      </w:r>
    </w:p>
    <w:p>
      <w:pPr>
        <w:pStyle w:val="pStyle"/>
      </w:pPr>
      <w:r>
        <w:rPr/>
        <w:t xml:space="preserve">         （11）⑨⑩语序不当，应将⑩置于⑨前。</w:t>
      </w:r>
    </w:p>
    <w:p>
      <w:pPr>
        <w:pStyle w:val="pStyle"/>
      </w:pPr>
      <w:r>
        <w:rPr/>
        <w:t xml:space="preserve">         （12）⑫存在错别字，应将“顷诉”改为“倾诉”。</w:t>
      </w:r>
    </w:p>
    <w:p>
      <w:pPr>
        <w:pStyle w:val="pStyle"/>
      </w:pPr>
      <w:r>
        <w:rPr/>
        <w:t xml:space="preserve">         （13）⑬用词不当，应将“体会”改为“体验”。</w:t>
      </w:r>
    </w:p>
    <w:p>
      <w:pPr>
        <w:pStyle w:val="pStyle"/>
      </w:pPr>
      <w:r>
        <w:rPr/>
        <w:t xml:space="preserve">         （14）⑭逻辑错误，应将“特殊”改为“通常”。</w:t>
      </w:r>
    </w:p>
    <w:p>
      <w:pPr>
        <w:pStyle w:val="pStyle"/>
      </w:pPr>
      <w:r>
        <w:rPr/>
        <w:t xml:space="preserve">  </w:t>
      </w:r>
      <w:r>
        <w:pict>
          <v:shape type="#_x0000_t75" style="width:350pt; height:344.279346211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lt;line&gt;下列材料&lt;/line&gt;【提示我们看下面的指定材料】在&lt;line&gt;行文逻辑、文字运用&lt;/line&gt;等方面存在一些错误或不当之处，如&lt;line&gt;语句顺序不当&lt;/line&gt;、&lt;line&gt;语法错误&lt;/line&gt;、&lt;line&gt;用词不当&lt;/line&gt;、&lt;line&gt;错别字&lt;/line&gt;等，【（1）“行文逻辑、文字运用等方面”提示我们只需关注内容方面的错误，文段不存在格式方面的错误。（2）其中，“语句顺序不当”是指段落与段落或句子与句子之间存在逻辑上的错误，如颠倒、混乱等；“语法错误”是指成分残缺、多余等情况，句子中某些部分缺少或重复；“用词不当”是指使用的词语不合适、不恰当，如使用的词语搭配错误等；“错别字”是指字的错误，应该使用某字的地方使用了错字或别字。（3）除此之外，还有逻辑错误和标点错误，“逻辑错误”是指在词句表述中出现前后矛盾或归类不当等错误，“标点错误”是指词句中的标点使用错误。】&lt;line&gt;指出其中的8处并予以改正&lt;/line&gt;。【提示我们有两个任务，指出8处错误，并写出改正后的内容。】（32分）</w:t>
      </w:r>
    </w:p>
    <w:p>
      <w:pPr>
        <w:pStyle w:val="pStyle"/>
      </w:pPr>
      <w:r>
        <w:rPr/>
        <w:t xml:space="preserve">  要求：指出及改正时，须使用句子序号，不用抄写全句。【用“①XX错误，应将……改为……”即可，不用摘抄整句话。】</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p>
    <w:p>
      <w:pPr>
        <w:pStyle w:val="pStyle"/>
      </w:pPr>
      <w:r>
        <w:rPr/>
        <w:t xml:space="preserve">  ①不久前，26岁女孩当医院陪诊员的新闻，这个职业进入了公众视野。</w:t>
      </w:r>
    </w:p>
    <w:p>
      <w:pPr>
        <w:pStyle w:val="pStyle"/>
      </w:pPr>
      <w:r>
        <w:rPr/>
        <w:t xml:space="preserve">  〖①中根据句意，应当是“26岁女孩当医院陪诊员的新闻”使得“陪诊员”这个职业为人们所了解，进入了公众视野。因此此处缺少连接句子的介词，应在“这个职业进入了公众视野”前加“让”。由此可以得出要点：①语法错误，应在“这个职业进入了公共视野”前加“让”。〗</w:t>
      </w:r>
    </w:p>
    <w:p>
      <w:pPr>
        <w:pStyle w:val="pStyle"/>
      </w:pPr>
      <w:r>
        <w:rPr/>
        <w:t xml:space="preserve">  ②据介绍，陪诊员服务的对象有子女不在身边的老人、丈夫无法防护的孕妇、不愿麻烦熟人的年轻病人包括不认识路的异地患者等。</w:t>
      </w:r>
    </w:p>
    <w:p>
      <w:pPr>
        <w:pStyle w:val="pStyle"/>
      </w:pPr>
      <w:r>
        <w:rPr/>
        <w:t xml:space="preserve">  〖（1）②中“防护”一词，意为“防备和保护”常用于疾病、军事活动等。此处意思是“丈夫无法陪同前往医院就医的孕妇”用“陪同或者陪护”较为恰当，此处用词不当。由此可以得出要点：②用词不当，应将“防护”改为“陪同”。（2）②中“包括”一词意为“包含”。此处“不认识路的异地患者”与“不愿麻烦熟人的年轻病人”不存在包含关系。根据句意，②句整体在列举陪诊服务的对象，各对象之间为并列关系，用“以及”较为恰当，此处用词不当。由此可以得出要点：②用词不当，应将“防护”改为“陪护”。〗</w:t>
      </w:r>
    </w:p>
    <w:p>
      <w:pPr>
        <w:pStyle w:val="pStyle"/>
      </w:pPr>
      <w:r>
        <w:rPr/>
        <w:t xml:space="preserve">  </w:t>
      </w:r>
      <w:r>
        <w:rPr>
          <w:rStyle w:val="colorRedText"/>
        </w:rPr>
        <w:t xml:space="preserve">段2：</w:t>
      </w:r>
    </w:p>
    <w:p>
      <w:pPr>
        <w:pStyle w:val="pStyle"/>
      </w:pPr>
      <w:r>
        <w:rPr/>
        <w:t xml:space="preserve">  ③在新兴职业不断拥现的当前，陪诊员的出现不足为奇。</w:t>
      </w:r>
    </w:p>
    <w:p>
      <w:pPr>
        <w:pStyle w:val="pStyle"/>
      </w:pPr>
      <w:r>
        <w:rPr/>
        <w:t xml:space="preserve">  〖③“拥现”一词中，“拥”常用意有“抱”“拥护”“拥有”等，而词语“涌现”意为“（人或事物）大量出现”，其中“涌”用来形容人或事物多的样子。此处没有区分出两者字形和字义，存在错别字。由此可以得出要点：③存在错别字，应将“拥现”改为“涌现”。〗</w:t>
      </w:r>
    </w:p>
    <w:p>
      <w:pPr>
        <w:pStyle w:val="pStyle"/>
      </w:pPr>
      <w:r>
        <w:rPr/>
        <w:t xml:space="preserve">  ④随着人口老龄化加剧、医疗信息化程度越来越高，但老年人“一体多病”，看病要跑多个科室，对网上挂号、手机支付不熟悉……这些情况催生了陪诊员这个职业。</w:t>
      </w:r>
    </w:p>
    <w:p>
      <w:pPr>
        <w:pStyle w:val="pStyle"/>
      </w:pPr>
      <w:r>
        <w:rPr/>
        <w:t xml:space="preserve">  〖④中“但”是表示转折关系的关联词。根据句意，此处意为“老龄化加剧、信息化程度越来越高，越来越多地需要老年人看病时在网络预约挂号或者支付，老年人的疾病经常不止一个，需要多次使用网络，这给老年人造成了不便，为此催生陪诊员这个职业”，此处并无转折意味，是语义上的顺承。此处“但”字用错，应当删除。由此可以得出要点：④用词不当，应将“但”删除。〗</w:t>
      </w:r>
    </w:p>
    <w:p>
      <w:pPr>
        <w:pStyle w:val="pStyle"/>
      </w:pPr>
      <w:r>
        <w:rPr/>
        <w:t xml:space="preserve">  ⑤客观地说，它的产生和兴起顺应了市场需求，不利于帮助患者就医。</w:t>
      </w:r>
    </w:p>
    <w:p>
      <w:pPr>
        <w:pStyle w:val="pStyle"/>
      </w:pPr>
      <w:r>
        <w:rPr/>
        <w:t xml:space="preserve">  〖⑤中“不利于”意思是陪诊员的兴起对患者就医有坏处，而根据前文句意，陪诊员的兴起对患者就医有好处，应将“不利于”改为“有利于”。此处语义前后矛盾，逻辑错误。由此可以得出要点：⑤逻辑错误，应将“不利于”改为“有利于”。〗</w:t>
      </w:r>
    </w:p>
    <w:p>
      <w:pPr>
        <w:pStyle w:val="pStyle"/>
      </w:pPr>
      <w:r>
        <w:rPr/>
        <w:t xml:space="preserve">  </w:t>
      </w:r>
      <w:r>
        <w:rPr>
          <w:rStyle w:val="colorRedText"/>
        </w:rPr>
        <w:t xml:space="preserve">段3：</w:t>
      </w:r>
    </w:p>
    <w:p>
      <w:pPr>
        <w:pStyle w:val="pStyle"/>
      </w:pPr>
      <w:r>
        <w:rPr/>
        <w:t xml:space="preserve">  ⑥但我们也要看到，该职业的兴起与医院布局有一定的关系。</w:t>
      </w:r>
    </w:p>
    <w:p>
      <w:pPr>
        <w:pStyle w:val="pStyle"/>
      </w:pPr>
      <w:r>
        <w:rPr/>
        <w:t xml:space="preserve">  〖⑥“该职业的兴起与医院布局有一定的关系。”中，“医院的布局”有两方面的意思，可能是布局合理，可能是布局不合理。而前文“职业的兴起”为一方面的意思。根据前后文文意，这里的意思是“陪诊员兴起的原因之一是医院布局不合理，病患个人无法短时间摸清医院布局，故而要雇佣‘陪诊员’”。此处出现一面对两面的错误。由此可以得出要点：⑥语法错误，应在“医院布局”后加“不合理”。〗</w:t>
      </w:r>
    </w:p>
    <w:p>
      <w:pPr>
        <w:pStyle w:val="pStyle"/>
      </w:pPr>
      <w:r>
        <w:rPr/>
        <w:t xml:space="preserve">  ⑦因为医院越建越大且布局日益复杂，导致就诊、检查、拿结果、取药、缴费等多在相距较远的地方进行。</w:t>
      </w:r>
    </w:p>
    <w:p>
      <w:pPr>
        <w:pStyle w:val="pStyle"/>
      </w:pPr>
      <w:r>
        <w:rPr/>
        <w:t xml:space="preserve">  ⑧有陪诊员坦言，自己做陪诊员3个月，就摸清医院布局，知道怎么操作可以节省时间，知道不同的检查与治疗在哪里做。</w:t>
      </w:r>
    </w:p>
    <w:p>
      <w:pPr>
        <w:pStyle w:val="pStyle"/>
      </w:pPr>
      <w:r>
        <w:rPr/>
        <w:t xml:space="preserve">  〖⑧中关联词“……就……”表示事件发生的时间早于预想的时间，根据句意，此处意思是“医院越建越大，布局越来越复杂，就连专业的陪诊员都需要花很长的时间摸清布局，更不要说普通病患了”。为此应当用“……才……”，表示事件发生的时间晚于预想的时间，用来表示花费时间长。此处用词不当。由此可以得出要点:⑧用词不当，应将“就摸清医院布局”改为“才摸清医院布局”。〗</w:t>
      </w:r>
    </w:p>
    <w:p>
      <w:pPr>
        <w:pStyle w:val="pStyle"/>
      </w:pPr>
      <w:r>
        <w:rPr/>
        <w:t xml:space="preserve">  </w:t>
      </w:r>
      <w:r>
        <w:rPr>
          <w:rStyle w:val="colorRedText"/>
        </w:rPr>
        <w:t xml:space="preserve">段4：</w:t>
      </w:r>
    </w:p>
    <w:p>
      <w:pPr>
        <w:pStyle w:val="pStyle"/>
      </w:pPr>
      <w:r>
        <w:rPr/>
        <w:t xml:space="preserve">  ⑨患者独自面对病痛却无人安慰，在这种情况下看病受阻将加剧患者的低落情绪不断加重。</w:t>
      </w:r>
    </w:p>
    <w:p>
      <w:pPr>
        <w:pStyle w:val="pStyle"/>
      </w:pPr>
      <w:r>
        <w:rPr/>
        <w:t xml:space="preserve">  〖⑨中“加剧患者的低落情绪不断加重。”语义重复，成分多余，要么改为“使患者的低落情绪不断加重”，要么改为“加剧患者的低落情绪”，以第二种改为例，可以得出要点：⑨语法错误，应将“不断加重”删除。〗</w:t>
      </w:r>
    </w:p>
    <w:p>
      <w:pPr>
        <w:pStyle w:val="pStyle"/>
      </w:pPr>
      <w:r>
        <w:rPr/>
        <w:t xml:space="preserve">  ⑩除了布局日益复杂，医护资源相对短缺也是重要原因。</w:t>
      </w:r>
    </w:p>
    <w:p>
      <w:pPr>
        <w:pStyle w:val="pStyle"/>
      </w:pPr>
      <w:r>
        <w:rPr/>
        <w:t xml:space="preserve">  ⑪毕竟热心医生很多，但医生无法在诊疗之后持续给予每个患者情感支撑。</w:t>
      </w:r>
    </w:p>
    <w:p>
      <w:pPr>
        <w:pStyle w:val="pStyle"/>
      </w:pPr>
      <w:r>
        <w:rPr/>
        <w:t xml:space="preserve">  〖⑪“毕竟”常用于强调事实和原因，如“孩子毕竟小，不懂事”根据句意与后文关联词“但”的提示，此处的意思是“热心医生的确很多，但还是没有办法满足所有患者的情感支撑，还是不够用。”所以本句是转折关系，应当用与“但”搭配的关联词“虽然”。此处关联词用错。由此可以得出要点：⑪用词不当，应将“毕竟”改为“虽然”。〗</w:t>
      </w:r>
    </w:p>
    <w:p>
      <w:pPr>
        <w:pStyle w:val="pStyle"/>
      </w:pPr>
      <w:r>
        <w:rPr/>
        <w:t xml:space="preserve">  ⑫买来的陪伴可能缺乏温情，但至少让患者有顷诉的对象和心理上的安全感。</w:t>
      </w:r>
    </w:p>
    <w:p>
      <w:pPr>
        <w:pStyle w:val="pStyle"/>
      </w:pPr>
      <w:r>
        <w:rPr/>
        <w:t xml:space="preserve">  〖（1）⑫“顷诉”一词中，“顷”常用意有“面积单位”或者“时间短”“刚才”等，而“倾诉”意为“完全说出（心里的话）”，其中“倾”意思是“用尽力量”。此处未能区分两字字形和字义，存在错别字。由此可以得出要点：⑫存在错别字，应将“顷诉”改为“倾诉”。（2）段4中句⑩为本段论点，起到了承上启下的作用，故因放在段首，而⑨⑪⑫句是对⑩的解释说明，即论据的部分，应放在⑩后。此处语序不当。由此可以得出要点：⑨⑩语序不当，应将⑩置于⑨前。 〗</w:t>
      </w:r>
    </w:p>
    <w:p>
      <w:pPr>
        <w:pStyle w:val="pStyle"/>
      </w:pPr>
      <w:r>
        <w:rPr/>
        <w:t xml:space="preserve">  </w:t>
      </w:r>
      <w:r>
        <w:rPr>
          <w:rStyle w:val="colorRedText"/>
        </w:rPr>
        <w:t xml:space="preserve">段5：</w:t>
      </w:r>
    </w:p>
    <w:p>
      <w:pPr>
        <w:pStyle w:val="pStyle"/>
      </w:pPr>
      <w:r>
        <w:rPr/>
        <w:t xml:space="preserve">  ⑬最好的“陪诊”，是优化医院布局和就医流程、改善就医体会，让大多数患者没有陪诊也能轻松就医，再通过导医和志愿服务等途径满足个别、特殊需求。</w:t>
      </w:r>
    </w:p>
    <w:p>
      <w:pPr>
        <w:pStyle w:val="pStyle"/>
      </w:pPr>
      <w:r>
        <w:rPr/>
        <w:t xml:space="preserve">  〖⑬“体会”一词，意为“体验领会”，常用于对知识、情感等思想上的感悟，根据句意，此处用“体验”较为恰当，意为“通过实践来认识周围的事物；亲身经历”此处用词不当。由此可以得出要点：⑬用词不当，应将“体会”改为“体验”。〗</w:t>
      </w:r>
    </w:p>
    <w:p>
      <w:pPr>
        <w:pStyle w:val="pStyle"/>
      </w:pPr>
      <w:r>
        <w:rPr/>
        <w:t xml:space="preserve">  ⑭在特殊情况下，市场化陪诊只作为补充，主要针对行动不便者，这才是对待陪诊需求的正确做法。</w:t>
      </w:r>
    </w:p>
    <w:p>
      <w:pPr>
        <w:pStyle w:val="pStyle"/>
      </w:pPr>
      <w:r>
        <w:rPr/>
        <w:t xml:space="preserve">  〖⑭“在特殊情况下……作为补充”意思是普通人应当享受特殊的“陪诊”服务。而根据前后文文意，普通病患若想提高就医体验，就应当从根本上优化医院布局和就医流程，而“陪诊员”才应当为“特殊人群”，如“行动不便者”所用。此处语义矛盾，应将“特殊”改为“通常”。由此可以得出要点：⑭逻辑错误，应将“特殊”改为“通常”。〗</w:t>
      </w:r>
    </w:p>
    <w:p>
      <w:pPr>
        <w:pStyle w:val="pStyle"/>
      </w:pPr>
      <w:r>
        <w:rPr/>
        <w:t xml:space="preserve">  </w:t>
      </w:r>
      <w:r>
        <w:rPr>
          <w:rStyle w:val="colorRedText"/>
        </w:rPr>
        <w:t xml:space="preserve">第三步——整理要点，确立答案结构</w:t>
      </w:r>
    </w:p>
    <w:p>
      <w:pPr>
        <w:pStyle w:val="pStyle"/>
      </w:pPr>
      <w:r>
        <w:rPr/>
        <w:t xml:space="preserve">  【梳理各个要点，按照句子的顺序，分别指出其错误或不当之处，并改正即可，注意要标注句子的序号。】</w:t>
      </w:r>
    </w:p>
    <w:p>
      <w:pPr>
        <w:pStyle w:val="pStyle"/>
      </w:pPr>
      <w:r>
        <w:rPr/>
        <w:t xml:space="preserve">  （1）①语法错误，应在“这个职业进入了公共视野”前加“让”。</w:t>
      </w:r>
    </w:p>
    <w:p>
      <w:pPr>
        <w:pStyle w:val="pStyle"/>
      </w:pPr>
      <w:r>
        <w:rPr/>
        <w:t xml:space="preserve">  （2）②用词不当，应将“防护”改为“陪同”。</w:t>
      </w:r>
    </w:p>
    <w:p>
      <w:pPr>
        <w:pStyle w:val="pStyle"/>
      </w:pPr>
      <w:r>
        <w:rPr/>
        <w:t xml:space="preserve">  （3）②用词不当，应将“包括”改为“以及”。</w:t>
      </w:r>
    </w:p>
    <w:p>
      <w:pPr>
        <w:pStyle w:val="pStyle"/>
      </w:pPr>
      <w:r>
        <w:rPr/>
        <w:t xml:space="preserve">  （4）③存在错别字，应将“拥现”改为“涌现”。</w:t>
      </w:r>
    </w:p>
    <w:p>
      <w:pPr>
        <w:pStyle w:val="pStyle"/>
      </w:pPr>
      <w:r>
        <w:rPr/>
        <w:t xml:space="preserve">  （5）④用词不当，应将“但”删除。</w:t>
      </w:r>
    </w:p>
    <w:p>
      <w:pPr>
        <w:pStyle w:val="pStyle"/>
      </w:pPr>
      <w:r>
        <w:rPr/>
        <w:t xml:space="preserve">  （6）⑤逻辑错误，应将“不利于”改为“有利于”。</w:t>
      </w:r>
    </w:p>
    <w:p>
      <w:pPr>
        <w:pStyle w:val="pStyle"/>
      </w:pPr>
      <w:r>
        <w:rPr/>
        <w:t xml:space="preserve">  （7）⑥语法错误，应在“医院布局”后加“不合理”。</w:t>
      </w:r>
    </w:p>
    <w:p>
      <w:pPr>
        <w:pStyle w:val="pStyle"/>
      </w:pPr>
      <w:r>
        <w:rPr/>
        <w:t xml:space="preserve">  （8）⑧用词不当，应将“就摸清医院布局”改为“才摸清医院布局”。</w:t>
      </w:r>
    </w:p>
    <w:p>
      <w:pPr>
        <w:pStyle w:val="pStyle"/>
      </w:pPr>
      <w:r>
        <w:rPr/>
        <w:t xml:space="preserve">  （9）⑨语法错误，应将“不断加重”删除。</w:t>
      </w:r>
    </w:p>
    <w:p>
      <w:pPr>
        <w:pStyle w:val="pStyle"/>
      </w:pPr>
      <w:r>
        <w:rPr/>
        <w:t xml:space="preserve">  （10）⑪用词不当，应将“毕竟”改为“虽然”。</w:t>
      </w:r>
    </w:p>
    <w:p>
      <w:pPr>
        <w:pStyle w:val="pStyle"/>
      </w:pPr>
      <w:r>
        <w:rPr/>
        <w:t xml:space="preserve">  （11）⑨⑩语序不当，应将⑩置于⑨前。</w:t>
      </w:r>
    </w:p>
    <w:p>
      <w:pPr>
        <w:pStyle w:val="pStyle"/>
      </w:pPr>
      <w:r>
        <w:rPr/>
        <w:t xml:space="preserve">  （12）⑫存在错别字，应将“顷诉”改为“倾诉”。</w:t>
      </w:r>
    </w:p>
    <w:p>
      <w:pPr>
        <w:pStyle w:val="pStyle"/>
      </w:pPr>
      <w:r>
        <w:rPr/>
        <w:t xml:space="preserve">  （13）⑬用词不当，应将“体会”改为“体验”。</w:t>
      </w:r>
    </w:p>
    <w:p>
      <w:pPr>
        <w:pStyle w:val="pStyle"/>
      </w:pPr>
      <w:r>
        <w:rPr/>
        <w:t xml:space="preserve">  （14）⑭逻辑错误，应将“特殊”改为“通常”。</w:t>
      </w:r>
    </w:p>
    <w:p>
      <w:pPr>
        <w:pStyle w:val="pStyle"/>
      </w:pPr>
      <w:r>
        <w:rPr/>
        <w:t xml:space="preserve">【来源】 2023年5月全国事业单位联考B类《综合应用能力》（网友回忆版）第3题</w:t>
      </w:r>
    </w:p>
    <w:p/>
    <w:p>
      <w:pPr/>
      <w:r>
        <w:rPr/>
        <w:t xml:space="preserve">第4题</w:t>
      </w:r>
    </w:p>
    <w:p>
      <w:pPr/>
      <w:r>
        <w:rPr/>
        <w:t xml:space="preserve">【知识点】 论证评价（综应）</w:t>
      </w:r>
    </w:p>
    <w:p>
      <w:pPr>
        <w:pStyle w:val="pStyle"/>
      </w:pPr>
      <w:r>
        <w:rPr/>
        <w:t xml:space="preserve">【来源】 2023年5月全国事业单位联考B类《综合应用能力》（网友回忆版）第4题</w:t>
      </w:r>
    </w:p>
    <w:p/>
    <w:p>
      <w:pPr/>
      <w:r>
        <w:rPr/>
        <w:t xml:space="preserve">第5题</w:t>
      </w:r>
    </w:p>
    <w:p>
      <w:pPr/>
      <w:r>
        <w:rPr/>
        <w:t xml:space="preserve">【知识点】 论证评价（综应）</w:t>
      </w:r>
    </w:p>
    <w:p>
      <w:pPr>
        <w:pStyle w:val="pStyle"/>
      </w:pPr>
      <w:r>
        <w:rPr/>
        <w:t xml:space="preserve">【答案】          （1）X：第二段由“温室气体主要是二氧化碳”推不出“全球变暖是由于温室气体也就是二氧化碳排放造成的”。</w:t>
      </w:r>
    </w:p>
    <w:p>
      <w:pPr>
        <w:pStyle w:val="pStyle"/>
      </w:pPr>
      <w:r>
        <w:rPr/>
        <w:t xml:space="preserve">         Y：论据只说明温室气体“主要是”二氧化碳，论点却直接将温室气体等同于二氧化碳，表述过于绝对。</w:t>
      </w:r>
    </w:p>
    <w:p>
      <w:pPr>
        <w:pStyle w:val="pStyle"/>
      </w:pPr>
      <w:r>
        <w:rPr/>
        <w:t xml:space="preserve">         （2）X：第二段由“森林蓄积量增加，可以多固定二氧化碳1.6亿吨”推不出“多植树造林就能实现碳中和”。</w:t>
      </w:r>
    </w:p>
    <w:p>
      <w:pPr>
        <w:pStyle w:val="pStyle"/>
      </w:pPr>
      <w:r>
        <w:rPr/>
        <w:t xml:space="preserve">         Y：植树造林是增加对二氧化碳的吸收，但要实现碳中和还需补充减少排放方面的证明，此处论据不充分。</w:t>
      </w:r>
    </w:p>
    <w:p>
      <w:pPr>
        <w:pStyle w:val="pStyle"/>
      </w:pPr>
      <w:r>
        <w:rPr/>
        <w:t xml:space="preserve">         （3）X：第三段由“2020年，我国煤电装机容量占总装机容量的比重历史性降至50%以下”推不出“我国的化石能源消费量降低了”。</w:t>
      </w:r>
    </w:p>
    <w:p>
      <w:pPr>
        <w:pStyle w:val="pStyle"/>
      </w:pPr>
      <w:r>
        <w:rPr/>
        <w:t xml:space="preserve">         Y：论据提及的是煤电装机容量占比降低，而论点则是化石能源消费量降低，二者内涵不同，不能混淆。</w:t>
      </w:r>
    </w:p>
    <w:p>
      <w:pPr>
        <w:pStyle w:val="pStyle"/>
      </w:pPr>
      <w:r>
        <w:rPr/>
        <w:t xml:space="preserve">         （4）X：第四段由“实现碳中和目标成为群众自觉意识、行动及企业聚焦生态文明建设”推不出“这就使我国作出了实现可持续发展的重大战略决策”。</w:t>
      </w:r>
    </w:p>
    <w:p>
      <w:pPr>
        <w:pStyle w:val="pStyle"/>
      </w:pPr>
      <w:r>
        <w:rPr/>
        <w:t xml:space="preserve">         Y：论据是国家宏观政策引领群众、企业探索行动，论点则相反，指群众企业促进我国作出决策，此处因果倒置。</w:t>
      </w:r>
    </w:p>
    <w:p>
      <w:pPr>
        <w:pStyle w:val="pStyle"/>
      </w:pPr>
      <w:r>
        <w:rPr/>
        <w:t xml:space="preserve">  </w:t>
      </w:r>
      <w:r>
        <w:pict>
          <v:shape type="#_x0000_t75" style="width:350pt; height:234.5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&lt;line&gt;指出材料中除①②③处之外的3处论证错误并分别说明理由&lt;/line&gt;【提示我们看除①②③处之外的3处，指出3处错误并说明理由】。</w:t>
      </w:r>
    </w:p>
    <w:p>
      <w:pPr>
        <w:pStyle w:val="pStyle"/>
      </w:pPr>
      <w:r>
        <w:rPr/>
        <w:t xml:space="preserve">  要求：&lt;line&gt;请在答题卡上按序号分条作答&lt;/line&gt;，&lt;line&gt;每一条先将论证错误写在&lt;/line&gt;“&lt;line&gt;X&lt;/line&gt;”&lt;line&gt;处（不超过75字&lt;/line&gt;），&lt;line&gt;再将相应理由写在&lt;/line&gt;“&lt;line&gt;Y&lt;/line&gt;”&lt;line&gt;处（不超过50字&lt;/line&gt;）【作答形式需要按序号分条作答，将论证错误写在“X”处，将理由写在“Y”处，还要注意字数要求】。</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段1：</w:t>
      </w:r>
      <w:r>
        <w:rPr/>
        <w:t xml:space="preserve">最近几年，极寒、高温等极端气候现象在全球范围内频繁出现，全球气候变暖造成的影响比预期更加严重，气候系统不稳定性加大。①&lt;line&gt;比如，全球变暖导致了南极冰川融化、海平面上升等问题，各国深受影响，因此全球变暖已经成为威胁人类生存和发展的最大挑战&lt;/line&gt;。</w:t>
      </w:r>
    </w:p>
    <w:p>
      <w:pPr>
        <w:pStyle w:val="pStyle"/>
      </w:pPr>
      <w:r>
        <w:rPr/>
        <w:t xml:space="preserve">  【本段剩余内容为全球变暖话题引入背景介绍，不存在除①处以外的论证关系。】</w:t>
      </w:r>
    </w:p>
    <w:p>
      <w:pPr>
        <w:pStyle w:val="pStyle"/>
      </w:pPr>
      <w:r>
        <w:rPr/>
        <w:t xml:space="preserve">  </w:t>
      </w:r>
      <w:r>
        <w:rPr>
          <w:rStyle w:val="colorRedText"/>
        </w:rPr>
        <w:t xml:space="preserve">段2：</w:t>
      </w:r>
      <w:r>
        <w:rPr/>
        <w:t xml:space="preserve"> 温室气体主要是二氧化碳，&lt;line&gt;可见&lt;/line&gt;全球变暖是由于温室气体也就是二氧化碳的排放造成的。随着人类活动增加，近年来二氧化碳的排放量逐年上升，②&lt;line&gt;如果要减缓全球变暖，就必须减少二氧化碳排放，尽快实现碳中和。因此只要减少了二氧化碳排放，就能减缓全球变暖&lt;/line&gt;。实现碳中和，一方面要减少二氧化碳排放，另一方面要增加对二氧化碳的吸收，森林植被是二氧化碳的优质吸收器和贮存库，今后50年，我国将净增森林面积9066万公顷。经测算，森林蓄积量每增加1亿立方米，可以多固定二氧化碳1.6亿吨。&lt;line&gt;所以&lt;/line&gt;多植树造林就能实现碳中和。</w:t>
      </w:r>
    </w:p>
    <w:p>
      <w:pPr>
        <w:pStyle w:val="pStyle"/>
      </w:pPr>
      <w:r>
        <w:rPr/>
        <w:t xml:space="preserve">  【1.（1）找论点论据。“可见”为论点提示词，其后引导到“全球变暖是由于温室气体也就是二氧化碳的排放造成的”为论点；“可见”前的“温室气体主要是二氧化碳”为论据。（2）分析论证错误。论据论点较为简短，论据中明确说明温室气体“主要”是二氧化碳，也就是除二氧化碳以外，还存在少量其他温室气体。但论点中，却直接表述为全球变暖是由于“温室气体也就是二氧化碳”排放造成的，直接把温室气体全部等同于二氧化碳，因此可知此处将论据中“主要是”说成“也就是”，程度加深，表述过于绝对。2.划线处之后表述部分：（1）找论点论据。“所以”为论点提示词，其后引导到“多植树造林就能实现碳中和”为论点；“所以”前的“实现碳中和，一方面要减少二氧化碳排放，另一方面要增加对二氧化碳的吸收，森林植被是二氧化碳的优质吸收器和贮存库，今后50年，我国将净增森林面积9066万公顷。经测算，森林蓄积量每增加1亿立方米，可以多固定二氧化碳1.6亿吨。”为支撑论据。（2）分析论证错误。论点中说明“多植树造林就能实现碳中和”，然而想要推出是否能实现碳中和的结论，除了植树造林之外，还需了解减少二氧化碳排放方面所做的努力。论据中明确指出，实现碳中和需要两方面的努力，而关于森林的相关数据列举都只能说明其中一个方面，即森林植被对二氧化碳的吸收方面，并未提供“减少二氧化碳排放”这一方面的论据，因此无法推出结论，此处论据不充分。】</w:t>
      </w:r>
    </w:p>
    <w:p>
      <w:pPr>
        <w:pStyle w:val="pStyle"/>
      </w:pPr>
      <w:r>
        <w:rPr/>
        <w:t xml:space="preserve">  </w:t>
      </w:r>
      <w:r>
        <w:rPr>
          <w:rStyle w:val="colorRedText"/>
        </w:rPr>
        <w:t xml:space="preserve">段3：</w:t>
      </w:r>
      <w:r>
        <w:rPr/>
        <w:t xml:space="preserve">“碳达峰、碳中和”目标将会使非化石能源技术的发展和绿色低碳能源的使用率得以提升。&lt;line&gt;③近10年，我国风电、太阳能发电等新能源发电装机年均增长33.6%，发电量年均增长34.8%，均比全球平均水平高13个百分点以上，可见我国新能源建设速度位居全球第一&lt;/line&gt;。有数据显示，2020年，我国煤电装机容量占总装机容量的比重历史性降至50%以下，&lt;line&gt;这说明&lt;/line&gt;我国的化石能源消费量降低了。</w:t>
      </w:r>
    </w:p>
    <w:p>
      <w:pPr>
        <w:pStyle w:val="pStyle"/>
      </w:pPr>
      <w:r>
        <w:rPr/>
        <w:t xml:space="preserve">  【（1）找论点论据。“这说明”为论点提示词，其后引导到“我国的化石能源消费量降低了”为论点；前文数据显示“2020年，我国煤电装机容量占总装机容量的比重历史性降至50%以下”为支撑论据。（2）分析论证错误。论点中说明的是我国的“化石能源消费量”降低，论据中的数据50%以下确实证明我国某一方面在降低，但论据中的主题与论点中并不一致，其讨论的话题对象是“煤电装机容量占总装机容量的比重”，这与“化石能源消费量”内涵不同，此处更换话题对象，存在论证错误，属于偷换概念。】</w:t>
      </w:r>
    </w:p>
    <w:p>
      <w:pPr>
        <w:pStyle w:val="pStyle"/>
      </w:pPr>
      <w:r>
        <w:rPr/>
        <w:t xml:space="preserve">  </w:t>
      </w:r>
      <w:r>
        <w:rPr>
          <w:rStyle w:val="colorRedText"/>
        </w:rPr>
        <w:t xml:space="preserve">段4：</w:t>
      </w:r>
      <w:r>
        <w:rPr/>
        <w:t xml:space="preserve">实现“碳达峰，碳中和”目标，推动国家生态文明建设，逐渐成为亿万群众的自觉意识，自觉行动。相关企业聚焦生态文明建设重难点问题，积极开展理论研究和实践探索，这就使我国作出了实现可持续发展的重大战略决策。</w:t>
      </w:r>
    </w:p>
    <w:p>
      <w:pPr>
        <w:pStyle w:val="pStyle"/>
      </w:pPr>
      <w:r>
        <w:rPr/>
        <w:t xml:space="preserve">  【（1）找论点论据。“这就使”为论点提示词，其后引导到“我国作出了实现可持续发展的重大战略决策”为论点；前文内容是使论点出现的支撑内容，即“实现“碳达峰，碳中和”目标，推动国家生态文明建设，逐渐成为亿万群众的自觉意识，自觉行动。相关企业聚焦生态文明建设重难点问题，积极开展理论研究和实践探索”为论据。（2）分析论证错误。论据中首先指出了实现碳达峰、碳中和目标，推动国家生态文明建设，这成为了群众的自觉行动，第二句企业也是聚焦生态文明建设的问题展开探索研究，二者都是在国家宏观政策的引领之下，才开始的行动、探索，而论点中却将这一关系颠倒，说明是群众和企业的努力使得国家做出战略决策，将因果倒置，存在论证错误。】</w:t>
      </w:r>
    </w:p>
    <w:p>
      <w:pPr>
        <w:pStyle w:val="pStyle"/>
      </w:pPr>
      <w:r>
        <w:rPr/>
        <w:t xml:space="preserve">  </w:t>
      </w:r>
      <w:r>
        <w:rPr>
          <w:rStyle w:val="colorRedText"/>
        </w:rPr>
        <w:t xml:space="preserve">第三步——按题目要求整理要点</w:t>
      </w:r>
    </w:p>
    <w:p>
      <w:pPr>
        <w:pStyle w:val="pStyle"/>
      </w:pPr>
      <w:r>
        <w:rPr/>
        <w:t xml:space="preserve">  【梳理各个要点，按照材料逻辑依次罗列。】</w:t>
      </w:r>
    </w:p>
    <w:p>
      <w:pPr>
        <w:pStyle w:val="pStyle"/>
      </w:pPr>
      <w:r>
        <w:rPr/>
        <w:t xml:space="preserve">  （1）X：第二段由“温室气体主要是二氧化碳”推不出“全球变暖是由于温室气体也就是二氧化碳排放造成的”。</w:t>
      </w:r>
    </w:p>
    <w:p>
      <w:pPr>
        <w:pStyle w:val="pStyle"/>
      </w:pPr>
      <w:r>
        <w:rPr/>
        <w:t xml:space="preserve">  Y：论据只说明温室气体“主要是”二氧化碳，论点却直接将温室气体等同于二氧化碳，表述过于绝对。</w:t>
      </w:r>
    </w:p>
    <w:p>
      <w:pPr>
        <w:pStyle w:val="pStyle"/>
      </w:pPr>
      <w:r>
        <w:rPr/>
        <w:t xml:space="preserve">  （2）X：第二段由“森林蓄积量增加，可以多固定二氧化碳1.6亿吨”推不出“多植树造林就能实现碳中和”。</w:t>
      </w:r>
    </w:p>
    <w:p>
      <w:pPr>
        <w:pStyle w:val="pStyle"/>
      </w:pPr>
      <w:r>
        <w:rPr/>
        <w:t xml:space="preserve">  Y：植树造林是增加对二氧化碳的吸收，但要实现碳中和还需补充减少排放方面的证明，此处论据不充分。</w:t>
      </w:r>
    </w:p>
    <w:p>
      <w:pPr>
        <w:pStyle w:val="pStyle"/>
      </w:pPr>
      <w:r>
        <w:rPr/>
        <w:t xml:space="preserve">  （3）X：第三段由“2020年，我国煤电装机容量占总装机容量的比重历史性降至50%以下”推不出“我国的化石能源消费量降低了”。</w:t>
      </w:r>
    </w:p>
    <w:p>
      <w:pPr>
        <w:pStyle w:val="pStyle"/>
      </w:pPr>
      <w:r>
        <w:rPr/>
        <w:t xml:space="preserve">  Y：论据提及的是煤电装机容量占比降低，而论点则是化石能源消费量降低，二者内涵不同，不能混淆。</w:t>
      </w:r>
    </w:p>
    <w:p>
      <w:pPr>
        <w:pStyle w:val="pStyle"/>
      </w:pPr>
      <w:r>
        <w:rPr/>
        <w:t xml:space="preserve">  （4）X：第四段由“实现碳中和目标成为群众自觉意识、行动及企业聚焦生态文明建设”推不出“这就使我国作出了实现可持续发展的重大战略决策”。</w:t>
      </w:r>
    </w:p>
    <w:p>
      <w:pPr>
        <w:pStyle w:val="pStyle"/>
      </w:pPr>
      <w:r>
        <w:rPr/>
        <w:t xml:space="preserve">  Y：论据是国家宏观政策引领群众、企业探索行动，论点则相反，指群众企业促进我国作出决策，此处因果倒置。</w:t>
      </w:r>
    </w:p>
    <w:p>
      <w:pPr>
        <w:pStyle w:val="pStyle"/>
      </w:pPr>
      <w:r>
        <w:rPr/>
        <w:t xml:space="preserve">【来源】 2023年5月全国事业单位联考B类《综合应用能力》（网友回忆版）第5题</w:t>
      </w:r>
    </w:p>
    <w:p/>
    <w:p>
      <w:pPr/>
      <w:r>
        <w:rPr/>
        <w:t xml:space="preserve">第6题</w:t>
      </w:r>
    </w:p>
    <w:p>
      <w:pPr/>
      <w:r>
        <w:rPr/>
        <w:t xml:space="preserve">【知识点】 材料作文</w:t>
      </w:r>
    </w:p>
    <w:p>
      <w:pPr>
        <w:pStyle w:val="pStyle"/>
      </w:pPr>
      <w:r>
        <w:rPr/>
        <w:t xml:space="preserve">【答案】 &lt;tcenter&gt;在传承中创新&lt;/tcenter&gt;         北京冬奥会前期，吉祥物“冰墩墩”一跃成为时代“顶流”，极具辨识度的中国符号、彰显现代感的精美设计，传统与现代完美融合，向世界传递中国文化元素与奥运精神相融合的无穷魅力，生动诠释艺术创新贵在“学古不泥古，破法不悖法”。一法通则万法明，现代社会的创新变革亦是如此。在生活和工作上要从历史中汲取经验和智慧，但这从来不是僵化的复刻、模仿，而是在理解内涵和精髓的基础上，创造出适应当代社会需要的新的理论和方法，以引领时代发展潮流。</w:t>
      </w:r>
    </w:p>
    <w:p>
      <w:pPr>
        <w:pStyle w:val="pStyle"/>
      </w:pPr>
      <w:r>
        <w:rPr/>
        <w:t xml:space="preserve">        </w:t>
      </w:r>
      <w:r>
        <w:rPr>
          <w:rStyle w:val="colorRedText"/>
        </w:rPr>
        <w:t xml:space="preserve"> 在生活和工作中要总结历史经验、拥抱传承理念，才能激发创新活力，不忘本来开创未来。</w:t>
      </w:r>
      <w:r>
        <w:rPr/>
        <w:t xml:space="preserve">“观今宜鉴古，无古不成今”，历史发展是连续性与阶段性的统一，要善于从历史经验中汲取营养。疫情防控时期，得益于抗击“非典”的宝贵经验，社会各界迅速构建群防群控的工作机制，控制疫情暴发性传播；脱贫攻坚时期，得益于示范乡村的宝贵经验，为基层干部扩展思路，助力乡村振兴稳步推进。当代青年在工作生活中要继承中华民族这一优良传统，以古鉴今指导未来未知的征程。</w:t>
      </w:r>
    </w:p>
    <w:p>
      <w:pPr>
        <w:pStyle w:val="pStyle"/>
      </w:pPr>
      <w:r>
        <w:rPr/>
        <w:t xml:space="preserve">         但我们也应铭记，</w:t>
      </w:r>
      <w:r>
        <w:rPr>
          <w:rStyle w:val="colorRedText"/>
        </w:rPr>
        <w:t xml:space="preserve">传承不是简单的复刻，在生活和工作中盲目搬运，拘泥于“学古”必然食古不化</w:t>
      </w:r>
      <w:r>
        <w:rPr/>
        <w:t xml:space="preserve">。历史发展进程是在特定的时代背景下具体演变，无法像历史文物一样以固定的形态传承至今，剥离时代特征的复制粘贴必定无法适应当下的时代进程。本本主义和经验教条主义危害已久且流毒甚广，虽如纸上谈兵般为众人所唾弃，但仍以新形态、新变种在生活工作各个场景中回潮反弹，凡此种种不胜枚举。既如此，如何在变局中开新局，道之所存在于“古为今用”。</w:t>
      </w:r>
    </w:p>
    <w:p>
      <w:pPr>
        <w:pStyle w:val="pStyle"/>
      </w:pPr>
      <w:r>
        <w:rPr/>
        <w:t xml:space="preserve">         </w:t>
      </w:r>
      <w:r>
        <w:rPr>
          <w:rStyle w:val="colorRedText"/>
        </w:rPr>
        <w:t xml:space="preserve">在生活和工作中激活创新理念，要立足当下，以时代精神为传承赋予时代契机，找寻创新的成功之道。</w:t>
      </w:r>
      <w:r>
        <w:rPr/>
        <w:t xml:space="preserve">习近平总书记强调：“守正创新历久弥新”。要做到在守正基础上，紧跟时代步伐，顺应实践发展，不断拓展认识的广度和深度，才能在各行各业激活创新理念。一方面可吸收外来，广泛汲取外来经验的有益营养，为创新理念提供养料和活力；另一方面可面向未来，以与时俱进的态度推进创新，将新技术、新科技融入生活和工作，激发新业态呼唤新活力，在生活和工作的变局中开拓新局。</w:t>
      </w:r>
    </w:p>
    <w:p>
      <w:pPr>
        <w:pStyle w:val="pStyle"/>
      </w:pPr>
      <w:r>
        <w:rPr/>
        <w:t xml:space="preserve">         今天，我们比历史上任何时期都更接近、更有信心和能力实现中华民族伟大复兴的目标。面对这一宏伟蓝图，我们要以鉴古观今、古为今用的历史思维和创新思维，从历史中汲取营养，激活创新活力，在各行各业汇聚蓬勃力量，走稳中国现代化征程。</w:t>
      </w:r>
    </w:p>
    <w:p>
      <w:pPr>
        <w:pStyle w:val="pStyle"/>
      </w:pPr>
      <w:r>
        <w:rPr/>
        <w:t xml:space="preserve">  </w:t>
      </w:r>
      <w:r>
        <w:rPr>
          <w:rStyle w:val="colorRedText"/>
        </w:rPr>
        <w:t xml:space="preserve">文章分析</w:t>
      </w:r>
    </w:p>
    <w:p>
      <w:pPr>
        <w:pStyle w:val="pStyle"/>
      </w:pPr>
      <w:r>
        <w:rPr/>
        <w:t xml:space="preserve">&lt;tcenter&gt;在传承中创新&lt;/tcenter&gt;         【</w:t>
      </w:r>
      <w:r>
        <w:rPr>
          <w:rStyle w:val="colorRedText"/>
        </w:rPr>
        <w:t xml:space="preserve">标题的优点：</w:t>
      </w:r>
      <w:r>
        <w:rPr/>
        <w:t xml:space="preserve">严格按照题目的要求，文章围绕主题“生活和工作要秉持在传承中创新的理念”展开，标题中包含了“传承”“创新”等词汇。】</w:t>
      </w:r>
    </w:p>
    <w:p>
      <w:pPr>
        <w:pStyle w:val="pStyle"/>
      </w:pPr>
      <w:r>
        <w:rPr/>
        <w:t xml:space="preserve">         （1）北京冬奥会前期，&lt;line&gt;吉祥物&lt;/line&gt;“&lt;line&gt;冰墩墩&lt;/line&gt;”&lt;line&gt;一跃成为时代&lt;/line&gt;“&lt;line&gt;顶流&lt;/line&gt;”，&lt;line&gt;极具辨识度的中国符号&lt;/line&gt;、&lt;line&gt;彰显现代感的精美设计&lt;/line&gt;，&lt;line&gt;传统与现代完美融合&lt;/line&gt;，&lt;line&gt;向世界传递中国文化元素与奥运精神相融合的无穷魅力&lt;/line&gt;，&lt;line&gt;生动诠释艺术创新贵在&lt;/line&gt;“&lt;line&gt;学古不泥古&lt;/line&gt;，&lt;line&gt;破法不悖法&lt;/line&gt;”。（2）一法通则万法明，现代社会的创新变革亦是如此。&lt;line&gt;在生活和工作上要从历史中汲取经验和智慧&lt;/line&gt;，但这从来不是僵化的复刻、模仿，而是&lt;line&gt;在理解内涵和精髓的基础上&lt;/line&gt;，&lt;line&gt;创造出适应当代社会需要的新的理论和方法&lt;/line&gt;，&lt;line&gt;以引领时代发展潮流&lt;/line&gt;。</w:t>
      </w:r>
    </w:p>
    <w:p>
      <w:pPr>
        <w:pStyle w:val="pStyle"/>
      </w:pPr>
      <w:r>
        <w:rPr/>
        <w:t xml:space="preserve">         【</w:t>
      </w:r>
      <w:r>
        <w:rPr>
          <w:rStyle w:val="colorRedText"/>
        </w:rPr>
        <w:t xml:space="preserve">开头的优点：★内容方面</w:t>
      </w:r>
      <w:r>
        <w:rPr/>
        <w:t xml:space="preserve">。范文的开头是紧扣“在传承中创新”这一标题展开的。首先，文章开头点出主题，做到了主题明确。其次，对“生活和工作要秉持在传承中创新的理念”这一主题进行了分析阐述，（1）先借艺术创新引出“在传承中创新”这一话题；（2）又指出在生活和工作上也要在传承中创新。注意以上两个方面的阐述在逻辑上有先后顺序：先写艺术创新引出“在传承中创新”这一话题，然后写在生活和工作上也要在传承中创新。</w:t>
      </w:r>
      <w:r>
        <w:rPr>
          <w:rStyle w:val="colorRedText"/>
        </w:rPr>
        <w:t xml:space="preserve">★文字表达方面：</w:t>
      </w:r>
      <w:r>
        <w:rPr/>
        <w:t xml:space="preserve">使用了“不是……而是……”等关联词，使语言表达有逻辑性。此外，引用案例进行阐述，使语言表达更加新颖。】</w:t>
      </w:r>
    </w:p>
    <w:p>
      <w:pPr>
        <w:pStyle w:val="pStyle"/>
      </w:pPr>
      <w:r>
        <w:rPr/>
        <w:t xml:space="preserve">         </w:t>
      </w:r>
      <w:r>
        <w:rPr>
          <w:rStyle w:val="colorRedText"/>
        </w:rPr>
        <w:t xml:space="preserve">在生活和工作中要总结历史经验、拥抱传承理念，才能激发创新活力，不忘本来开创未来。</w:t>
      </w:r>
      <w:r>
        <w:rPr/>
        <w:t xml:space="preserve">（1）“观今宜鉴古，无古不成今”，&lt;line&gt;历史发展是连续性与阶段性的统一&lt;/line&gt;，&lt;line&gt;要善于从历史经验中汲取营养&lt;/line&gt;。（2）疫情防控时期，得益于抗击“非典”的宝贵经验，社会各界迅速构建群防群控的工作机制，控制疫情暴发性传播；脱贫攻坚时期，得益于示范乡村的宝贵经验，为基层干部扩展思路，助力乡村振兴稳步推进。&lt;line&gt;当代青年在工作生活中要继承中华民族这一优良传统&lt;/line&gt;，&lt;line&gt;以古鉴今指导未来未知的征程&lt;/line&gt;。</w:t>
      </w:r>
    </w:p>
    <w:p>
      <w:pPr>
        <w:pStyle w:val="pStyle"/>
      </w:pPr>
      <w:r>
        <w:rPr/>
        <w:t xml:space="preserve">         【</w:t>
      </w:r>
      <w:r>
        <w:rPr>
          <w:rStyle w:val="colorRedText"/>
        </w:rPr>
        <w:t xml:space="preserve">论述段1的优点：★观点句：</w:t>
      </w:r>
      <w:r>
        <w:rPr/>
        <w:t xml:space="preserve">范文的观点句是紧扣“生活和工作要秉持在传承中创新的理念”这一文章主题提出的。形式上，它在段首处直接写出，位置突出，容易发现。内容上，关键词突出，内容要点明确，可以明显看出它是从“总结并传承经验”入手，指出了“‘在传承中创新’的做法”。</w:t>
      </w:r>
      <w:r>
        <w:rPr>
          <w:rStyle w:val="colorRedText"/>
        </w:rPr>
        <w:t xml:space="preserve">★论述内容：</w:t>
      </w:r>
      <w:r>
        <w:rPr/>
        <w:t xml:space="preserve">（1）先介绍了以古鉴今的哲理；（2）后介绍了在工作生活中借鉴经验的案例。以上两个方面的内容都是紧扣“在生活和工作中要总结历史经验、拥抱传承理念，才能激发创新活力，不忘本来开创未来”这个观点句进行分析论述的，论述的针对性强，内容层次丰富。最后，在论述方法上采取了讲道理和举例子相结合，做到了丰富多样。】</w:t>
      </w:r>
    </w:p>
    <w:p>
      <w:pPr>
        <w:pStyle w:val="pStyle"/>
      </w:pPr>
      <w:r>
        <w:rPr/>
        <w:t xml:space="preserve">         但我们也应铭记，</w:t>
      </w:r>
      <w:r>
        <w:rPr>
          <w:rStyle w:val="colorRedText"/>
        </w:rPr>
        <w:t xml:space="preserve">传承不是简单的复刻，在生活和工作中盲目搬运，拘泥于“学古”必然食古不化。</w:t>
      </w:r>
      <w:r>
        <w:rPr/>
        <w:t xml:space="preserve">（1）&lt;line&gt;历史发展进程是在特定的时代背景下具体演变&lt;/line&gt;，&lt;line&gt;无法像历史文物一样以固定的形态传承至今&lt;/line&gt;，&lt;line&gt;剥离时代特征的复制粘贴必定无法适应当下的时代进程&lt;/line&gt;。（2）&lt;line&gt;本本主义和经验教条主义危害已久且流毒甚广&lt;/line&gt;，虽如纸上谈兵般为众人所唾弃，但&lt;line&gt;仍以新形态&lt;/line&gt;、&lt;line&gt;新变种在生活工作各个场景中回潮反弹&lt;/line&gt;，凡此种种不胜枚举。&lt;line&gt;既如此&lt;/line&gt;，&lt;line&gt;如何在变局中开新局&lt;/line&gt;，&lt;line&gt;道之所存在于“古为今用”&lt;/line&gt;。</w:t>
      </w:r>
    </w:p>
    <w:p>
      <w:pPr>
        <w:pStyle w:val="pStyle"/>
      </w:pPr>
      <w:r>
        <w:rPr/>
        <w:t xml:space="preserve">         【</w:t>
      </w:r>
      <w:r>
        <w:rPr>
          <w:rStyle w:val="colorRedText"/>
        </w:rPr>
        <w:t xml:space="preserve">论述段2的优点：★观点句：</w:t>
      </w:r>
      <w:r>
        <w:rPr/>
        <w:t xml:space="preserve">范文的观点句是紧扣“生活和工作要秉持在传承中创新的理念”这一文章主题提出的。形式上，它在段首处直接写出，位置突出，容易发现。内容上，关键词突出，内容要点明确，可以明显看出它是从“传承不能简单复刻”入手，指出了“‘在传承中创新’的做法”。</w:t>
      </w:r>
      <w:r>
        <w:rPr>
          <w:rStyle w:val="colorRedText"/>
        </w:rPr>
        <w:t xml:space="preserve">★论述内容：</w:t>
      </w:r>
      <w:r>
        <w:rPr/>
        <w:t xml:space="preserve">（1）先介绍了传承并非一成不变的复制；（2）后介绍了在工作生活中本本主义、教条主义的案例。以上两个方面的内容都是紧扣“传承不是简单的复刻，在生活和工作中盲目搬运，拘泥于‘学古’必然食古不化”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在生活和工作中激活创新理念，要立足当下，以时代精神为传承赋予时代契机，找寻创新的成功之道。</w:t>
      </w:r>
      <w:r>
        <w:rPr/>
        <w:t xml:space="preserve">（1）习近平总书记强调：“守正创新历久弥新”。&lt;line&gt;要做到在守正基础上&lt;/line&gt;，&lt;line&gt;紧跟时代步伐&lt;/line&gt;，&lt;line&gt;顺应实践发展&lt;/line&gt;，&lt;line&gt;不断拓展认识的广度和深度&lt;/line&gt;，&lt;line&gt;才能在各行各业激活创新理念&lt;/line&gt;。（2）&lt;line&gt;一方面可吸收外来&lt;/line&gt;，&lt;line&gt;广泛汲取外来经验的有益营养&lt;/line&gt;，&lt;line&gt;为创新理念提供养料和活力&lt;/line&gt;；&lt;line&gt;另一方面可面向未来&lt;/line&gt;，&lt;line&gt;以与时俱进的态度推进创新&lt;/line&gt;，&lt;line&gt;将新技术&lt;/line&gt;、&lt;line&gt;新科技融入生活和工作&lt;/line&gt;，&lt;line&gt;激发新业态呼唤新活力&lt;/line&gt;，&lt;line&gt;在生活和工作的变局中开拓新局&lt;/line&gt;。</w:t>
      </w:r>
    </w:p>
    <w:p>
      <w:pPr>
        <w:pStyle w:val="pStyle"/>
      </w:pPr>
      <w:r>
        <w:rPr/>
        <w:t xml:space="preserve">         【</w:t>
      </w:r>
      <w:r>
        <w:rPr>
          <w:rStyle w:val="colorRedText"/>
        </w:rPr>
        <w:t xml:space="preserve">论述段3的优点：★观点句：</w:t>
      </w:r>
      <w:r>
        <w:rPr/>
        <w:t xml:space="preserve">范文的观点句是紧扣“生活和工作要秉持在传承中创新的理念”这一文章主题提出的。形式上，它在段首处直接写出，位置突出，容易发现。内容上，关键词突出，内容要点明确，可以明显看出它是从“激活创新理念”入手，指出了“‘在传承中创新’的做法”。</w:t>
      </w:r>
      <w:r>
        <w:rPr>
          <w:rStyle w:val="colorRedText"/>
        </w:rPr>
        <w:t xml:space="preserve">★论述内容：</w:t>
      </w:r>
      <w:r>
        <w:rPr/>
        <w:t xml:space="preserve">（1）先介绍了守正创新的理念；（2）然后介绍了吸收外来、面向未来的做法。以上两个方面的内容都是紧扣“在生活和工作中激活创新理念，要立足当下，以时代精神为传承赋予时代契机，找寻创新的成功之道”这个观点句进行分析论述的，论述的针对性强，内容层次丰富。最后，在论述方法上采取了道理论证，做到了针对性论述。】</w:t>
      </w:r>
    </w:p>
    <w:p>
      <w:pPr>
        <w:pStyle w:val="pStyle"/>
      </w:pPr>
      <w:r>
        <w:rPr/>
        <w:t xml:space="preserve">         【</w:t>
      </w:r>
      <w:r>
        <w:rPr>
          <w:rStyle w:val="colorRedText"/>
        </w:rPr>
        <w:t xml:space="preserve">论述段之间的关系：★内容的内在逻辑：</w:t>
      </w:r>
      <w:r>
        <w:rPr/>
        <w:t xml:space="preserve">范文的论述段整体上是从“对策”逻辑展开的。观点1、观点2和观点3都是从“在传承中创新”的做法出发，论述段1先提到了“总结并传承经验”层面，论述段2提到了“传承不能简单复刻”层面，论述段3又提到了“激活创新理念”层面，从这三方面介绍了如何在传承中创新。】</w:t>
      </w:r>
    </w:p>
    <w:p>
      <w:pPr>
        <w:pStyle w:val="pStyle"/>
      </w:pPr>
      <w:r>
        <w:rPr/>
        <w:t xml:space="preserve">         今天，我们比历史上任何时期都更接近、更有信心和能力实现中华民族伟大复兴的目标。面对这一宏伟蓝图，&lt;line&gt;我们要以鉴古观今&lt;/line&gt;、&lt;line&gt;古为今用的历史思维和创新思维&lt;/line&gt;，&lt;line&gt;从历史中汲取营养&lt;/line&gt;，&lt;line&gt;激活创新活力&lt;/line&gt;，&lt;line&gt;在各行各业汇聚蓬勃力量&lt;/line&gt;，&lt;line&gt;走稳中国现代化征程&lt;/line&gt;。</w:t>
      </w:r>
    </w:p>
    <w:p>
      <w:pPr>
        <w:pStyle w:val="pStyle"/>
      </w:pPr>
      <w:r>
        <w:rPr/>
        <w:t xml:space="preserve">         【</w:t>
      </w:r>
      <w:r>
        <w:rPr>
          <w:rStyle w:val="colorRedText"/>
        </w:rPr>
        <w:t xml:space="preserve">结尾的优点</w:t>
      </w:r>
      <w:r>
        <w:rPr/>
        <w:t xml:space="preserve">：范文的结尾回扣了“生活和工作要秉持在传承中创新的理念”这一主题。提到了要传承历史的同时做好创新，才能走稳中国现代化征程，总结了前文观点，并得到升华。】</w:t>
      </w:r>
    </w:p>
    <w:p>
      <w:pPr>
        <w:pStyle w:val="pStyle"/>
      </w:pPr>
      <w:r>
        <w:rPr/>
        <w:t xml:space="preserve">  </w:t>
      </w:r>
      <w:r>
        <w:pict>
          <v:shape type="#_x0000_t75" style="width:350pt; height:139.5pt; margin-left:0pt; margin-top:0pt; mso-position-horizontal:left; mso-position-vertical:top; mso-position-horizontal-relative:char; mso-position-vertical-relative:line;">
            <w10:wrap type="inline"/>
            <v:imagedata r:id="rId11"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通过勾划题目的关键信息，去找出文章的主题及其写作角度（即：文章写作的主要话题及切入点）以及资料范围，写作要求等。</w:t>
      </w:r>
    </w:p>
    <w:p>
      <w:pPr>
        <w:pStyle w:val="pStyle"/>
      </w:pPr>
      <w:r>
        <w:rPr/>
        <w:t xml:space="preserve">  请&lt;line&gt;参考给定材料&lt;/line&gt;，【作文参考范围已给定，从中分析提炼出文章观点即可】联系实际，围绕“&lt;line&gt;学古不泥古&lt;/line&gt;，&lt;line&gt;破法不悖法&lt;/line&gt;”，深入思考，自选角度，自拟题目，写一篇议论文。【（1）本题的主题需要在理解这句话的深刻内涵的基础上，结合材料内容，梳理文章主题；（2）从字面意思来看，“学古”和“不悖法”意味创新要不忘本来，但这种传承不是简单的复制，“不泥古”和“破法”意味着要创新，阐述传承与创新的关系，具体的文章主题还需要结合文章材料而定。】</w:t>
      </w:r>
    </w:p>
    <w:p>
      <w:pPr>
        <w:pStyle w:val="pStyle"/>
      </w:pPr>
      <w:r>
        <w:rPr/>
        <w:t xml:space="preserve">  要求：1.观点明确，论述深刻，结构严谨，语言流畅；2.总字数800～1000字。</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lt;line&gt;北京冬奥会的吉祥物&lt;/line&gt;“&lt;line&gt;冰墩墩&lt;/line&gt;”，&lt;line&gt;是一只裹着冰晶外壳的大熊猫&lt;/line&gt;、&lt;line&gt;其创意原型是北方传统美食冰糖葫芦&lt;/line&gt;，&lt;line&gt;选用了国际认同度很高的国宝大熊猫作为基础元素&lt;/line&gt;，&lt;line&gt;在冬奥组委建议下&lt;/line&gt;，&lt;line&gt;把国家速滑馆的&lt;/line&gt;“&lt;line&gt;冰丝带&lt;/line&gt;”&lt;line&gt;也镶嵌在了&lt;/line&gt;“&lt;line&gt;冰墩墩&lt;/line&gt;”&lt;line&gt;的头盔上&lt;/line&gt;，最终形成了憨态可掬、充满现代感的“冰墩墩”。</w:t>
      </w:r>
    </w:p>
    <w:p>
      <w:pPr>
        <w:pStyle w:val="pStyle"/>
      </w:pPr>
      <w:r>
        <w:rPr/>
        <w:t xml:space="preserve">  </w:t>
      </w:r>
      <w:r>
        <w:rPr>
          <w:rStyle w:val="colorRedText"/>
        </w:rPr>
        <w:t xml:space="preserve">段2：</w:t>
      </w:r>
      <w:r>
        <w:rPr/>
        <w:t xml:space="preserve">“冰墩墩”寓意着敦厚、健康、活泼、可爱，将传统与现代完美融合，传递着中国神韵，表达了奥运之美。“冰墩墩”成功的设计，生动诠释了艺术创新贵在“学古不泥古，破法不悖法”，我们的生活和工作也应如此。</w:t>
      </w:r>
    </w:p>
    <w:p>
      <w:pPr>
        <w:pStyle w:val="pStyle"/>
      </w:pPr>
      <w:r>
        <w:rPr/>
        <w:t xml:space="preserve">  〖（1）材料通过对北京冬奥会的吉祥物“冰墩墩”的成功设计，引出艺术创新贵在“学古不泥古，破法不悖法”，同时文章并未在文化领域具体阐述，而是引出“我们的生活和工作也应如此”，两者结合，文章主题应为生活和工作要秉持在传承中创新的理念。由此可得出文章主题：在生活和工作要从历史中汲取经验和智慧，但不能简单复制而是在理解内涵和精髓的基础上，创造出适应当代社会需要的新的理论和方法，以引领时代发展潮流。（2）阅读段1，由“北京冬奥会的吉祥物‘冰墩墩’，是一只裹着冰晶外壳的大熊猫、其创意原型是北方传统美食冰糖葫芦”可知，创新设计可以从历史文化中汲取养分，由此可得出观点①：在生活和工作中要总结历史经验、拥抱传承理念，才能激发创新活力，不忘本来开创未来；由“选用了国际认同度很高的国宝大熊猫作为基础元素，在冬奥组委建议下，把国家速滑馆的‘冰丝带’也镶嵌在了‘冰墩墩’的头盔上”可知，创新设计不是简单的复制，还需要在此基础上融入特色元素。由此可得出观点②：传承不是简单的复刻，在生活和工作中盲目搬运，拘泥于“学古”必然食古不化；观点③：激活创新理念，要立足当下，以时代精神为传承赋予时代契机，找寻创新的成功之道。〗</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在传承中创新</w:t>
      </w:r>
    </w:p>
    <w:p>
      <w:pPr>
        <w:pStyle w:val="pStyle"/>
      </w:pPr>
      <w:r>
        <w:rPr/>
        <w:t xml:space="preserve">  </w:t>
      </w:r>
      <w:r>
        <w:rPr>
          <w:rStyle w:val="colorRedText"/>
        </w:rPr>
        <w:t xml:space="preserve">开头：</w:t>
      </w:r>
    </w:p>
    <w:p>
      <w:pPr>
        <w:pStyle w:val="pStyle"/>
      </w:pPr>
      <w:r>
        <w:rPr/>
        <w:t xml:space="preserve">  点题：由吉祥物“冰墩墩”的走红引出文艺创新需要“学古不泥古，破法不悖法”。</w:t>
      </w:r>
    </w:p>
    <w:p>
      <w:pPr>
        <w:pStyle w:val="pStyle"/>
      </w:pPr>
      <w:r>
        <w:rPr/>
        <w:t xml:space="preserve">  解题：在生活和工作要从历史中汲取经验和智慧，但不能简单复制而是在理解内涵和精髓的基础上，创造出适应当代社会需要的新的理论和方法，以引领时代发展潮流。</w:t>
      </w:r>
    </w:p>
    <w:p>
      <w:pPr>
        <w:pStyle w:val="pStyle"/>
      </w:pPr>
      <w:r>
        <w:rPr/>
        <w:t xml:space="preserve">  </w:t>
      </w:r>
      <w:r>
        <w:rPr>
          <w:rStyle w:val="colorRedText"/>
        </w:rPr>
        <w:t xml:space="preserve">分论点：</w:t>
      </w:r>
    </w:p>
    <w:p>
      <w:pPr>
        <w:pStyle w:val="pStyle"/>
      </w:pPr>
      <w:r>
        <w:rPr/>
        <w:t xml:space="preserve">  1.由①得出：在生活和工作中要总结历史经验、拥抱传承理念，才能激发创新活力，不忘本来开创未来。【根据论点，可以考虑从（1）以古鉴今的哲理；（2）在工作生活中借鉴经验的案例等方面论证这一观点。】</w:t>
      </w:r>
    </w:p>
    <w:p>
      <w:pPr>
        <w:pStyle w:val="pStyle"/>
      </w:pPr>
      <w:r>
        <w:rPr/>
        <w:t xml:space="preserve">  2.由②得出：传承不是简单的复刻，在生活和工作中盲目搬运，拘泥于“学古”必然食古不化。【根据论点，可以考虑从（1）传承并非一成不变的复制；（2）在工作生活中本本主义、教条主义的案例等方面论证这一观点。】</w:t>
      </w:r>
    </w:p>
    <w:p>
      <w:pPr>
        <w:pStyle w:val="pStyle"/>
      </w:pPr>
      <w:r>
        <w:rPr/>
        <w:t xml:space="preserve">  3.由③得出：在生活和工作中激活创新理念，要立足当下，以时代精神为传承赋予时代契机，找寻创新的成功之道。【根据论点，可以考虑从（1）守正创新的理念；（2）吸收外来、面向未来的做法等方面来论证这一观点。】</w:t>
      </w:r>
    </w:p>
    <w:p>
      <w:pPr>
        <w:pStyle w:val="pStyle"/>
      </w:pPr>
      <w:r>
        <w:rPr/>
        <w:t xml:space="preserve">【来源】 2023年5月全国事业单位联考B类《综合应用能力》（网友回忆版）第6题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2023-12-27T16:20:00+08:00</dcterms:created>
  <dcterms:modified xsi:type="dcterms:W3CDTF">2023-12-27T16:20:00+08:00</dcterms:modified>
</cp:coreProperties>
</file>

<file path=docProps/custom.xml><?xml version="1.0" encoding="utf-8"?>
<Properties xmlns="http://schemas.openxmlformats.org/officeDocument/2006/custom-properties" xmlns:vt="http://schemas.openxmlformats.org/officeDocument/2006/docPropsVTypes"/>
</file>