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2020年下半年天津市部分事业单位公开招聘《职业能力测验》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(2020天津)  101，124，149，176，205，（    ）</w:t>
      </w:r>
    </w:p>
    <w:p>
      <w:pPr>
        <w:pStyle w:val="pStyle"/>
      </w:pPr>
      <w:r>
        <w:rPr/>
        <w:t xml:space="preserve">A. 217</w:t>
      </w:r>
    </w:p>
    <w:p>
      <w:pPr>
        <w:pStyle w:val="pStyle"/>
      </w:pPr>
      <w:r>
        <w:rPr/>
        <w:t xml:space="preserve">B. 236</w:t>
      </w:r>
    </w:p>
    <w:p>
      <w:pPr>
        <w:pStyle w:val="pStyle"/>
      </w:pPr>
      <w:r>
        <w:rPr/>
        <w:t xml:space="preserve">C. 312</w:t>
      </w:r>
    </w:p>
    <w:p>
      <w:pPr>
        <w:pStyle w:val="pStyle"/>
      </w:pPr>
      <w:r>
        <w:rPr/>
        <w:t xml:space="preserve">D. 409</w:t>
      </w:r>
    </w:p>
    <w:p/>
    <w:p>
      <w:pPr>
        <w:pStyle w:val="pStyle"/>
      </w:pPr>
      <w:r>
        <w:rPr/>
        <w:t xml:space="preserve">2. (2020天津)  1，2，</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3</w:t>
      </w:r>
    </w:p>
    <w:p/>
    <w:p>
      <w:pPr>
        <w:pStyle w:val="pStyle"/>
      </w:pPr>
      <w:r>
        <w:rPr/>
        <w:t xml:space="preserve">3. (2020天津)  1，4，9，36，17，68，25，（    ）</w:t>
      </w:r>
    </w:p>
    <w:p>
      <w:pPr>
        <w:pStyle w:val="pStyle"/>
      </w:pPr>
      <w:r>
        <w:rPr/>
        <w:t xml:space="preserve">A. 110</w:t>
      </w:r>
    </w:p>
    <w:p>
      <w:pPr>
        <w:pStyle w:val="pStyle"/>
      </w:pPr>
      <w:r>
        <w:rPr/>
        <w:t xml:space="preserve">B. 100</w:t>
      </w:r>
    </w:p>
    <w:p>
      <w:pPr>
        <w:pStyle w:val="pStyle"/>
      </w:pPr>
      <w:r>
        <w:rPr/>
        <w:t xml:space="preserve">C. 98</w:t>
      </w:r>
    </w:p>
    <w:p>
      <w:pPr>
        <w:pStyle w:val="pStyle"/>
      </w:pPr>
      <w:r>
        <w:rPr/>
        <w:t xml:space="preserve">D. 86</w:t>
      </w:r>
    </w:p>
    <w:p/>
    <w:p>
      <w:pPr>
        <w:pStyle w:val="pStyle"/>
      </w:pPr>
      <w:r>
        <w:rPr/>
        <w:t xml:space="preserve">4. (2020天津)  0，4，18，48，100，180，（    ）</w:t>
      </w:r>
    </w:p>
    <w:p>
      <w:pPr>
        <w:pStyle w:val="pStyle"/>
      </w:pPr>
      <w:r>
        <w:rPr/>
        <w:t xml:space="preserve">A. 140</w:t>
      </w:r>
    </w:p>
    <w:p>
      <w:pPr>
        <w:pStyle w:val="pStyle"/>
      </w:pPr>
      <w:r>
        <w:rPr/>
        <w:t xml:space="preserve">B. 160</w:t>
      </w:r>
    </w:p>
    <w:p>
      <w:pPr>
        <w:pStyle w:val="pStyle"/>
      </w:pPr>
      <w:r>
        <w:rPr/>
        <w:t xml:space="preserve">C. 294</w:t>
      </w:r>
    </w:p>
    <w:p>
      <w:pPr>
        <w:pStyle w:val="pStyle"/>
      </w:pPr>
      <w:r>
        <w:rPr/>
        <w:t xml:space="preserve">D. 365</w:t>
      </w:r>
    </w:p>
    <w:p/>
    <w:p>
      <w:pPr>
        <w:pStyle w:val="pStyle"/>
      </w:pPr>
      <w:r>
        <w:rPr/>
        <w:t xml:space="preserve">5. (2020天津)  12，36，80，150，252，392，（    ）</w:t>
      </w:r>
    </w:p>
    <w:p>
      <w:pPr>
        <w:pStyle w:val="pStyle"/>
      </w:pPr>
      <w:r>
        <w:rPr/>
        <w:t xml:space="preserve">A. 467</w:t>
      </w:r>
    </w:p>
    <w:p>
      <w:pPr>
        <w:pStyle w:val="pStyle"/>
      </w:pPr>
      <w:r>
        <w:rPr/>
        <w:t xml:space="preserve">B. 480</w:t>
      </w:r>
    </w:p>
    <w:p>
      <w:pPr>
        <w:pStyle w:val="pStyle"/>
      </w:pPr>
      <w:r>
        <w:rPr/>
        <w:t xml:space="preserve">C. 512</w:t>
      </w:r>
    </w:p>
    <w:p>
      <w:pPr>
        <w:pStyle w:val="pStyle"/>
      </w:pPr>
      <w:r>
        <w:rPr/>
        <w:t xml:space="preserve">D. 576</w:t>
      </w:r>
    </w:p>
    <w:p/>
    <w:p>
      <w:pPr>
        <w:pStyle w:val="pStyle"/>
      </w:pPr>
      <w:r>
        <w:rPr/>
        <w:t xml:space="preserve">6. (2020天津)  3，0，5，-2，7，（    ）</w:t>
      </w:r>
    </w:p>
    <w:p>
      <w:pPr>
        <w:pStyle w:val="pStyle"/>
      </w:pPr>
      <w:r>
        <w:rPr/>
        <w:t xml:space="preserve">A. 9</w:t>
      </w:r>
    </w:p>
    <w:p>
      <w:pPr>
        <w:pStyle w:val="pStyle"/>
      </w:pPr>
      <w:r>
        <w:rPr/>
        <w:t xml:space="preserve">B. 0</w: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7. (2020天津)  1，2，3，4，9，6，27，8，（    ）</w:t>
      </w:r>
    </w:p>
    <w:p>
      <w:pPr>
        <w:pStyle w:val="pStyle"/>
      </w:pPr>
      <w:r>
        <w:rPr/>
        <w:t xml:space="preserve">A. 81</w:t>
      </w:r>
    </w:p>
    <w:p>
      <w:pPr>
        <w:pStyle w:val="pStyle"/>
      </w:pPr>
      <w:r>
        <w:rPr/>
        <w:t xml:space="preserve">B. 36</w:t>
      </w:r>
    </w:p>
    <w:p>
      <w:pPr>
        <w:pStyle w:val="pStyle"/>
      </w:pPr>
      <w:r>
        <w:rPr/>
        <w:t xml:space="preserve">C. 24</w:t>
      </w:r>
    </w:p>
    <w:p>
      <w:pPr>
        <w:pStyle w:val="pStyle"/>
      </w:pPr>
      <w:r>
        <w:rPr/>
        <w:t xml:space="preserve">D. 10</w:t>
      </w:r>
    </w:p>
    <w:p/>
    <w:p>
      <w:pPr>
        <w:pStyle w:val="pStyle"/>
      </w:pPr>
      <w:r>
        <w:rPr/>
        <w:t xml:space="preserve">8. (2020天津)  0，3，8，15，24，（    ）</w:t>
      </w:r>
    </w:p>
    <w:p>
      <w:pPr>
        <w:pStyle w:val="pStyle"/>
      </w:pPr>
      <w:r>
        <w:rPr/>
        <w:t xml:space="preserve">A. 35</w:t>
      </w:r>
    </w:p>
    <w:p>
      <w:pPr>
        <w:pStyle w:val="pStyle"/>
      </w:pPr>
      <w:r>
        <w:rPr/>
        <w:t xml:space="preserve">B. 45</w:t>
      </w:r>
    </w:p>
    <w:p>
      <w:pPr>
        <w:pStyle w:val="pStyle"/>
      </w:pPr>
      <w:r>
        <w:rPr/>
        <w:t xml:space="preserve">C. 48</w:t>
      </w:r>
    </w:p>
    <w:p>
      <w:pPr>
        <w:pStyle w:val="pStyle"/>
      </w:pPr>
      <w:r>
        <w:rPr/>
        <w:t xml:space="preserve">D. 60</w:t>
      </w:r>
    </w:p>
    <w:p/>
    <w:p>
      <w:pPr>
        <w:pStyle w:val="pStyle"/>
      </w:pPr>
      <w:r>
        <w:rPr/>
        <w:t xml:space="preserve">9. (2020天津)  0，6，16，30，48，（    ）</w:t>
      </w:r>
    </w:p>
    <w:p>
      <w:pPr>
        <w:pStyle w:val="pStyle"/>
      </w:pPr>
      <w:r>
        <w:rPr/>
        <w:t xml:space="preserve">A. 54</w:t>
      </w:r>
    </w:p>
    <w:p>
      <w:pPr>
        <w:pStyle w:val="pStyle"/>
      </w:pPr>
      <w:r>
        <w:rPr/>
        <w:t xml:space="preserve">B. 60</w:t>
      </w:r>
    </w:p>
    <w:p>
      <w:pPr>
        <w:pStyle w:val="pStyle"/>
      </w:pPr>
      <w:r>
        <w:rPr/>
        <w:t xml:space="preserve">C. 70</w:t>
      </w:r>
    </w:p>
    <w:p>
      <w:pPr>
        <w:pStyle w:val="pStyle"/>
      </w:pPr>
      <w:r>
        <w:rPr/>
        <w:t xml:space="preserve">D. 72</w:t>
      </w:r>
    </w:p>
    <w:p/>
    <w:p>
      <w:pPr>
        <w:pStyle w:val="pStyle"/>
      </w:pPr>
      <w:r>
        <w:rPr/>
        <w:t xml:space="preserve">10. (2020天津)  </w:t>
      </w:r>
      <w:r>
        <w:pict>
          <v:shape type="#_x0000_t75" style="width:19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58pt; height:19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65pt; height:19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33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40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40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46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11. (2020天津)  甲、乙、丙三人共处理文件48份。已知丙比甲多处理8份，乙比甲多处理4份，则甲、乙、丙处理文件的比是（    ）。</w:t>
      </w:r>
    </w:p>
    <w:p>
      <w:pPr>
        <w:pStyle w:val="pStyle"/>
      </w:pPr>
      <w:r>
        <w:rPr/>
        <w:t xml:space="preserve">A. 2:4:5</w:t>
      </w:r>
    </w:p>
    <w:p>
      <w:pPr>
        <w:pStyle w:val="pStyle"/>
      </w:pPr>
      <w:r>
        <w:rPr/>
        <w:t xml:space="preserve">B. 3:5:4</w:t>
      </w:r>
    </w:p>
    <w:p>
      <w:pPr>
        <w:pStyle w:val="pStyle"/>
      </w:pPr>
      <w:r>
        <w:rPr/>
        <w:t xml:space="preserve">C. 4:2:5</w:t>
      </w:r>
    </w:p>
    <w:p>
      <w:pPr>
        <w:pStyle w:val="pStyle"/>
      </w:pPr>
      <w:r>
        <w:rPr/>
        <w:t xml:space="preserve">D. 3:4:5</w:t>
      </w:r>
    </w:p>
    <w:p/>
    <w:p>
      <w:pPr>
        <w:pStyle w:val="pStyle"/>
      </w:pPr>
      <w:r>
        <w:rPr/>
        <w:t xml:space="preserve">12. (2020天津)  祖父年龄70岁，长孙20岁，次孙13岁，幼孙7岁，问多少年后，三个孙子年龄之和与祖父的年龄相同？（    ）</w:t>
      </w:r>
    </w:p>
    <w:p>
      <w:pPr>
        <w:pStyle w:val="pStyle"/>
      </w:pPr>
      <w:r>
        <w:rPr/>
        <w:t xml:space="preserve">A. 10</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13. (2020天津)  某个工程如果甲队单独施工，20天可以完成</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。如此时乙队加入，剩下的工作需要25天完成。已知甲、乙队共同施工时，甲队的效率比单独工作时增加</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，乙队的效率比单独工作时下降</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。问乙队单独施工，多少天可以完成整个工程？（    ）</w:t>
      </w:r>
    </w:p>
    <w:p>
      <w:pPr>
        <w:pStyle w:val="pStyle"/>
      </w:pPr>
      <w:r>
        <w:rPr/>
        <w:t xml:space="preserve">A. 不超过75天</w:t>
      </w:r>
    </w:p>
    <w:p>
      <w:pPr>
        <w:pStyle w:val="pStyle"/>
      </w:pPr>
      <w:r>
        <w:rPr/>
        <w:t xml:space="preserve">B. 75~85天之间</w:t>
      </w:r>
    </w:p>
    <w:p>
      <w:pPr>
        <w:pStyle w:val="pStyle"/>
      </w:pPr>
      <w:r>
        <w:rPr/>
        <w:t xml:space="preserve">C. 86~95天之间</w:t>
      </w:r>
    </w:p>
    <w:p>
      <w:pPr>
        <w:pStyle w:val="pStyle"/>
      </w:pPr>
      <w:r>
        <w:rPr/>
        <w:t xml:space="preserve">D. 超过95天</w:t>
      </w:r>
    </w:p>
    <w:p/>
    <w:p>
      <w:pPr>
        <w:pStyle w:val="pStyle"/>
      </w:pPr>
      <w:r>
        <w:rPr/>
        <w:t xml:space="preserve">14. (2020天津)  甲骑车从A地前往3千米外的B地，出发时均匀加速，骑行到一半路程时的速度为30千米/小时。此后均匀减速，到达B地时的速度为20千米/小时。问甲全程用时为多少分钟？（    ）</w:t>
      </w:r>
    </w:p>
    <w:p>
      <w:pPr>
        <w:pStyle w:val="pStyle"/>
      </w:pPr>
      <w:r>
        <w:rPr/>
        <w:t xml:space="preserve">A. 不到9分30秒</w:t>
      </w:r>
    </w:p>
    <w:p>
      <w:pPr>
        <w:pStyle w:val="pStyle"/>
      </w:pPr>
      <w:r>
        <w:rPr/>
        <w:t xml:space="preserve">B. 9分30秒~10分之间</w:t>
      </w:r>
    </w:p>
    <w:p>
      <w:pPr>
        <w:pStyle w:val="pStyle"/>
      </w:pPr>
      <w:r>
        <w:rPr/>
        <w:t xml:space="preserve">C. 10分~10分30秒之间</w:t>
      </w:r>
    </w:p>
    <w:p>
      <w:pPr>
        <w:pStyle w:val="pStyle"/>
      </w:pPr>
      <w:r>
        <w:rPr/>
        <w:t xml:space="preserve">D. 超过10分30秒</w:t>
      </w:r>
    </w:p>
    <w:p/>
    <w:p>
      <w:pPr>
        <w:pStyle w:val="pStyle"/>
      </w:pPr>
      <w:r>
        <w:rPr/>
        <w:t xml:space="preserve">15. (2020天津)  某种商品打九折出售，每天的销量增加</w:t>
      </w:r>
      <w:r>
        <w:pict>
          <v:shape type="#_x0000_t75" style="width:10pt; height:28pt; margin-left:0pt; margin-top:0pt; mso-position-horizontal:left; mso-position-vertical:top; mso-position-horizontal-relative:char; mso-position-vertical-relative:line;">
            <w10:wrap type="inline"/>
            <v:imagedata r:id="rId27" o:title=""/>
          </v:shape>
        </w:pict>
      </w:r>
      <w:r>
        <w:rPr/>
        <w:t xml:space="preserve">，每天的利润总额与原价销售时相同。如果这种商品的成本降低</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，每天的销量比原价销售时增加</w:t>
      </w:r>
      <w:r>
        <w:pict>
          <v:shape type="#_x0000_t75" style="width:32pt; height:18pt; margin-left:0pt; margin-top:0pt; mso-position-horizontal:left; mso-position-vertical:top; mso-position-horizontal-relative:char; mso-position-vertical-relative:line;">
            <w10:wrap type="inline"/>
            <v:imagedata r:id="rId29" o:title=""/>
          </v:shape>
        </w:pict>
      </w:r>
      <w:r>
        <w:rPr/>
        <w:t xml:space="preserve">，每天的总利润比原价销售时高</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。问此时每天的销售额比原价销售时（    ）。</w:t>
      </w:r>
    </w:p>
    <w:p>
      <w:pPr>
        <w:pStyle w:val="pStyle"/>
      </w:pPr>
      <w:r>
        <w:rPr/>
        <w:t xml:space="preserve">A. 低</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以内</w:t>
      </w:r>
    </w:p>
    <w:p>
      <w:pPr>
        <w:pStyle w:val="pStyle"/>
      </w:pPr>
      <w:r>
        <w:rPr/>
        <w:t xml:space="preserve">B. 低</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以上</w:t>
      </w:r>
    </w:p>
    <w:p>
      <w:pPr>
        <w:pStyle w:val="pStyle"/>
      </w:pPr>
      <w:r>
        <w:rPr/>
        <w:t xml:space="preserve">C. 高</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以内</w:t>
      </w:r>
    </w:p>
    <w:p>
      <w:pPr>
        <w:pStyle w:val="pStyle"/>
      </w:pPr>
      <w:r>
        <w:rPr/>
        <w:t xml:space="preserve">D. 高</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以上</w:t>
      </w:r>
    </w:p>
    <w:p/>
    <w:p>
      <w:pPr>
        <w:pStyle w:val="pStyle"/>
      </w:pPr>
      <w:r>
        <w:rPr/>
        <w:t xml:space="preserve">16. (2020天津)  某养殖场养了鸡和鸭，经过一段时间的繁殖，鸡与鸭的比例为</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，卖给饭店36只后，饭店里的鸡和鸭比例为</w:t>
      </w:r>
      <w:r>
        <w:pict>
          <v:shape type="#_x0000_t75" style="width:26pt; height:18pt; margin-left:0pt; margin-top:0pt; mso-position-horizontal:left; mso-position-vertical:top; mso-position-horizontal-relative:char; mso-position-vertical-relative:line;">
            <w10:wrap type="inline"/>
            <v:imagedata r:id="rId36" o:title=""/>
          </v:shape>
        </w:pict>
      </w:r>
      <w:r>
        <w:rPr/>
        <w:t xml:space="preserve">。已知养殖场里剩余的鸡与鸭的比例为</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，则养殖场里共剩下多少只鸡和鸭？（    ）</w:t>
      </w:r>
    </w:p>
    <w:p>
      <w:pPr>
        <w:pStyle w:val="pStyle"/>
      </w:pPr>
      <w:r>
        <w:rPr/>
        <w:t xml:space="preserve">A. 20</w:t>
      </w:r>
    </w:p>
    <w:p>
      <w:pPr>
        <w:pStyle w:val="pStyle"/>
      </w:pPr>
      <w:r>
        <w:rPr/>
        <w:t xml:space="preserve">B. 70</w:t>
      </w:r>
    </w:p>
    <w:p>
      <w:pPr>
        <w:pStyle w:val="pStyle"/>
      </w:pPr>
      <w:r>
        <w:rPr/>
        <w:t xml:space="preserve">C. 90</w:t>
      </w:r>
    </w:p>
    <w:p>
      <w:pPr>
        <w:pStyle w:val="pStyle"/>
      </w:pPr>
      <w:r>
        <w:rPr/>
        <w:t xml:space="preserve">D. 126</w:t>
      </w:r>
    </w:p>
    <w:p/>
    <w:p>
      <w:pPr>
        <w:pStyle w:val="pStyle"/>
      </w:pPr>
      <w:r>
        <w:rPr/>
        <w:t xml:space="preserve">17. (2020天津)  甲每周一到周五上班，节假日如果逢周一到周五也加班。乙每个月1~4日、11~14日和21~24日休息，其他时间即使是节假日也上班。已知当年内某个季度的星期二只有12个。问当年11月有几天甲和乙两人都休息？（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18. (2020天津)  甲单位的员工人数是乙单位的1.5倍，两个单位的女性员工分别占该单位人数的</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。现从甲单位调10名男性员工到乙单位，从乙单位调10名女性员工到甲单位，此时两个单位的男性员工人数相同。问此时甲单位的女性员工人数比乙单位多多少人？（    ）</w:t>
      </w:r>
    </w:p>
    <w:p>
      <w:pPr>
        <w:pStyle w:val="pStyle"/>
      </w:pPr>
      <w:r>
        <w:rPr/>
        <w:t xml:space="preserve">A. 60</w:t>
      </w:r>
    </w:p>
    <w:p>
      <w:pPr>
        <w:pStyle w:val="pStyle"/>
      </w:pPr>
      <w:r>
        <w:rPr/>
        <w:t xml:space="preserve">B. 80</w:t>
      </w:r>
    </w:p>
    <w:p>
      <w:pPr>
        <w:pStyle w:val="pStyle"/>
      </w:pPr>
      <w:r>
        <w:rPr/>
        <w:t xml:space="preserve">C. 100</w:t>
      </w:r>
    </w:p>
    <w:p>
      <w:pPr>
        <w:pStyle w:val="pStyle"/>
      </w:pPr>
      <w:r>
        <w:rPr/>
        <w:t xml:space="preserve">D. 120</w:t>
      </w:r>
    </w:p>
    <w:p/>
    <w:p>
      <w:pPr>
        <w:pStyle w:val="pStyle"/>
      </w:pPr>
      <w:r>
        <w:rPr/>
        <w:t xml:space="preserve">19. (2020天津)  如图，小王正在加工一个直三棱柱（</w:t>
      </w:r>
      <w:r>
        <w:pict>
          <v:shape type="#_x0000_t75" style="width:96pt; height:18pt; margin-left:0pt; margin-top:0pt; mso-position-horizontal:left; mso-position-vertical:top; mso-position-horizontal-relative:char; mso-position-vertical-relative:line;">
            <w10:wrap type="inline"/>
            <v:imagedata r:id="rId40" o:title=""/>
          </v:shape>
        </w:pict>
      </w:r>
      <w:r>
        <w:rPr/>
        <w:t xml:space="preserve">）木材，他沿着平面</w:t>
      </w:r>
      <w:r>
        <w:pict>
          <v:shape type="#_x0000_t75" style="width:39pt; height:18pt; margin-left:0pt; margin-top:0pt; mso-position-horizontal:left; mso-position-vertical:top; mso-position-horizontal-relative:char; mso-position-vertical-relative:line;">
            <w10:wrap type="inline"/>
            <v:imagedata r:id="rId41" o:title=""/>
          </v:shape>
        </w:pict>
      </w:r>
      <w:r>
        <w:rPr/>
        <w:t xml:space="preserve">切去了一个角，已知D、E为AB和AC的中点，AB为10厘米，AC为8厘米，BC为6厘米，</w:t>
      </w:r>
      <w:r>
        <w:pict>
          <v:shape type="#_x0000_t75" style="width:26pt; height:18pt; margin-left:0pt; margin-top:0pt; mso-position-horizontal:left; mso-position-vertical:top; mso-position-horizontal-relative:char; mso-position-vertical-relative:line;">
            <w10:wrap type="inline"/>
            <v:imagedata r:id="rId42" o:title=""/>
          </v:shape>
        </w:pict>
      </w:r>
      <w:r>
        <w:rPr/>
        <w:t xml:space="preserve">为9厘米。问切掉的木材的体积为多少立方厘米？（    ）</w:t>
      </w:r>
    </w:p>
    <w:p>
      <w:pPr>
        <w:pStyle w:val="pStyle"/>
      </w:pPr>
      <w:r>
        <w:rPr/>
        <w:t xml:space="preserve">  </w:t>
      </w:r>
      <w:r>
        <w:pict>
          <v:shape type="#_x0000_t75" style="width:340pt; height:336pt; margin-left:0pt; margin-top:0pt; mso-position-horizontal:left; mso-position-vertical:top; mso-position-horizontal-relative:char; mso-position-vertical-relative:line;">
            <w10:wrap type="inline"/>
            <v:imagedata r:id="rId43" o:title=""/>
          </v:shape>
        </w:pict>
      </w:r>
    </w:p>
    <w:p>
      <w:pPr>
        <w:pStyle w:val="pStyle"/>
      </w:pPr>
      <w:r>
        <w:rPr/>
        <w:t xml:space="preserve">A. 16</w:t>
      </w:r>
    </w:p>
    <w:p>
      <w:pPr>
        <w:pStyle w:val="pStyle"/>
      </w:pPr>
      <w:r>
        <w:rPr/>
        <w:t xml:space="preserve">B. 18</w:t>
      </w:r>
    </w:p>
    <w:p>
      <w:pPr>
        <w:pStyle w:val="pStyle"/>
      </w:pPr>
      <w:r>
        <w:rPr/>
        <w:t xml:space="preserve">C. </w:t>
      </w:r>
      <w:r>
        <w:pict>
          <v:shape type="#_x0000_t75" style="width:33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33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20. (2020天津)  集团公司将20辆相同的接待用车分给甲、乙、丙、丁4个下属企业，要求任意两个下属企业分配的车辆数不同，乙企业分配的数量少于甲企业，但多于丙企业，且每个企业分配的车辆数少于其余任一企业分配车辆数的3倍。问共有多少种分配方案？（    ）</w:t>
      </w:r>
    </w:p>
    <w:p>
      <w:pPr>
        <w:pStyle w:val="pStyle"/>
      </w:pPr>
      <w:r>
        <w:rPr/>
        <w:t xml:space="preserve">A. 8</w:t>
      </w:r>
    </w:p>
    <w:p>
      <w:pPr>
        <w:pStyle w:val="pStyle"/>
      </w:pPr>
      <w:r>
        <w:rPr/>
        <w:t xml:space="preserve">B. 12</w:t>
      </w:r>
    </w:p>
    <w:p>
      <w:pPr>
        <w:pStyle w:val="pStyle"/>
      </w:pPr>
      <w:r>
        <w:rPr/>
        <w:t xml:space="preserve">C. 24</w:t>
      </w:r>
    </w:p>
    <w:p>
      <w:pPr>
        <w:pStyle w:val="pStyle"/>
      </w:pPr>
      <w:r>
        <w:rPr/>
        <w:t xml:space="preserve">D. 32</w:t>
      </w:r>
    </w:p>
    <w:p/>
    <w:p>
      <w:pPr>
        <w:pStyle w:val="pStyle"/>
      </w:pPr>
      <w:r>
        <w:rPr/>
        <w:t xml:space="preserve">21. (2020天津)  面对疫情&lt;line&gt;        &lt;/line&gt;引起的师生紧张不适，全省高校迅速&lt;line&gt;        &lt;/line&gt;心理危机干预，纷纷&lt;line&gt;        &lt;/line&gt;网络心理援助、心理辅导QQ、紧急热线等通道。</w:t>
      </w:r>
    </w:p>
    <w:p>
      <w:pPr>
        <w:pStyle w:val="pStyle"/>
      </w:pPr>
      <w:r>
        <w:rPr/>
        <w:t xml:space="preserve">A. 逐步蔓延 实施 开启</w:t>
      </w:r>
    </w:p>
    <w:p>
      <w:pPr>
        <w:pStyle w:val="pStyle"/>
      </w:pPr>
      <w:r>
        <w:rPr/>
        <w:t xml:space="preserve">B. 扩散蔓延 启动 开通</w:t>
      </w:r>
    </w:p>
    <w:p>
      <w:pPr>
        <w:pStyle w:val="pStyle"/>
      </w:pPr>
      <w:r>
        <w:rPr/>
        <w:t xml:space="preserve">C. 迅速爆发 开启 提供</w:t>
      </w:r>
    </w:p>
    <w:p>
      <w:pPr>
        <w:pStyle w:val="pStyle"/>
      </w:pPr>
      <w:r>
        <w:rPr/>
        <w:t xml:space="preserve">D. 不断蔓延 指定 进行</w:t>
      </w:r>
    </w:p>
    <w:p/>
    <w:p>
      <w:pPr>
        <w:pStyle w:val="pStyle"/>
      </w:pPr>
      <w:r>
        <w:rPr/>
        <w:t xml:space="preserve">22. (2020天津)  落实好对外开放政策，必须加强法制建设、诚信建设。法治是最好的营商环境。要按照扩大新一轮高水平对外开放的新要求，修改完善不相适应的法律法规、规章和规范性文件。为内外资企业提供&lt;line&gt;        &lt;/line&gt;、&lt;line&gt;        &lt;/line&gt;、&lt;line&gt;        &lt;/line&gt;的营商环境。</w:t>
      </w:r>
    </w:p>
    <w:p>
      <w:pPr>
        <w:pStyle w:val="pStyle"/>
      </w:pPr>
      <w:r>
        <w:rPr/>
        <w:t xml:space="preserve">A. 多元化 科学化 法制化</w:t>
      </w:r>
    </w:p>
    <w:p>
      <w:pPr>
        <w:pStyle w:val="pStyle"/>
      </w:pPr>
      <w:r>
        <w:rPr/>
        <w:t xml:space="preserve">B. 标准化 法治化 智能化</w:t>
      </w:r>
    </w:p>
    <w:p>
      <w:pPr>
        <w:pStyle w:val="pStyle"/>
      </w:pPr>
      <w:r>
        <w:rPr/>
        <w:t xml:space="preserve">C. 规范化 智能化 便利化</w:t>
      </w:r>
    </w:p>
    <w:p>
      <w:pPr>
        <w:pStyle w:val="pStyle"/>
      </w:pPr>
      <w:r>
        <w:rPr/>
        <w:t xml:space="preserve">D. 市场化 法治化 便利化</w:t>
      </w:r>
    </w:p>
    <w:p/>
    <w:p>
      <w:pPr>
        <w:pStyle w:val="pStyle"/>
      </w:pPr>
      <w:r>
        <w:rPr/>
        <w:t xml:space="preserve">23. (2020天津)  眼下，出色的医学插画在国内并不多见，甚至不少专业书籍的配图还不时出现&lt;line&gt;        &lt;/line&gt;或&lt;line&gt;        &lt;/line&gt;错误。这也从一个侧面说明，国内的科普市场值得深度开发。</w:t>
      </w:r>
    </w:p>
    <w:p>
      <w:pPr>
        <w:pStyle w:val="pStyle"/>
      </w:pPr>
      <w:r>
        <w:rPr/>
        <w:t xml:space="preserve">A. 普遍性 严重性</w:t>
      </w:r>
    </w:p>
    <w:p>
      <w:pPr>
        <w:pStyle w:val="pStyle"/>
      </w:pPr>
      <w:r>
        <w:rPr/>
        <w:t xml:space="preserve">B. 专业性 常识性</w:t>
      </w:r>
    </w:p>
    <w:p>
      <w:pPr>
        <w:pStyle w:val="pStyle"/>
      </w:pPr>
      <w:r>
        <w:rPr/>
        <w:t xml:space="preserve">C. 低级性 常识性</w:t>
      </w:r>
    </w:p>
    <w:p>
      <w:pPr>
        <w:pStyle w:val="pStyle"/>
      </w:pPr>
      <w:r>
        <w:rPr/>
        <w:t xml:space="preserve">D. 专业性 知识性</w:t>
      </w:r>
    </w:p>
    <w:p/>
    <w:p>
      <w:pPr>
        <w:pStyle w:val="pStyle"/>
      </w:pPr>
      <w:r>
        <w:rPr/>
        <w:t xml:space="preserve">24. (2020天津)  党务、政府的部门向上级主管部门请示、报告重大事项，应当经本级党委、政府&lt;line&gt;        &lt;/line&gt;或者&lt;line&gt;        &lt;/line&gt;：属于部门职权范围内的事项应当直接报送上级主管部门。</w:t>
      </w:r>
    </w:p>
    <w:p>
      <w:pPr>
        <w:pStyle w:val="pStyle"/>
      </w:pPr>
      <w:r>
        <w:rPr/>
        <w:t xml:space="preserve">A. 指导  授权</w:t>
      </w:r>
    </w:p>
    <w:p>
      <w:pPr>
        <w:pStyle w:val="pStyle"/>
      </w:pPr>
      <w:r>
        <w:rPr/>
        <w:t xml:space="preserve">B. 同意  授权</w:t>
      </w:r>
    </w:p>
    <w:p>
      <w:pPr>
        <w:pStyle w:val="pStyle"/>
      </w:pPr>
      <w:r>
        <w:rPr/>
        <w:t xml:space="preserve">C. 审批  同意</w:t>
      </w:r>
    </w:p>
    <w:p>
      <w:pPr>
        <w:pStyle w:val="pStyle"/>
      </w:pPr>
      <w:r>
        <w:rPr/>
        <w:t xml:space="preserve">D. 指导  批准</w:t>
      </w:r>
    </w:p>
    <w:p/>
    <w:p>
      <w:pPr>
        <w:pStyle w:val="pStyle"/>
      </w:pPr>
      <w:r>
        <w:rPr/>
        <w:t xml:space="preserve">25. (2020天津)  唐朝文化的方方面面皆&lt;line&gt;        &lt;/line&gt;，若缺乏对唐代建筑，特别是长安城市的&lt;line&gt;        &lt;/line&gt;认识，对唐朝的了解终将&lt;line&gt;        &lt;/line&gt;。唐代建筑与都城长安之气象，当是贴近唐朝精神和文化的一扇重要大门，与唐代诗歌、绘画、雕塑、乐舞等同样重要。</w:t>
      </w:r>
    </w:p>
    <w:p>
      <w:pPr>
        <w:pStyle w:val="pStyle"/>
      </w:pPr>
      <w:r>
        <w:rPr/>
        <w:t xml:space="preserve">A. 引人入胜 理性 浅尝辄止</w:t>
      </w:r>
    </w:p>
    <w:p>
      <w:pPr>
        <w:pStyle w:val="pStyle"/>
      </w:pPr>
      <w:r>
        <w:rPr/>
        <w:t xml:space="preserve">B. 令人赞叹 理性 浮光掠影</w:t>
      </w:r>
    </w:p>
    <w:p>
      <w:pPr>
        <w:pStyle w:val="pStyle"/>
      </w:pPr>
      <w:r>
        <w:rPr/>
        <w:t xml:space="preserve">C. 令人神往 感性 大打折扣</w:t>
      </w:r>
    </w:p>
    <w:p>
      <w:pPr>
        <w:pStyle w:val="pStyle"/>
      </w:pPr>
      <w:r>
        <w:rPr/>
        <w:t xml:space="preserve">D. 举世瞩目 感性 半途而废</w:t>
      </w:r>
    </w:p>
    <w:p/>
    <w:p>
      <w:pPr>
        <w:pStyle w:val="pStyle"/>
      </w:pPr>
      <w:r>
        <w:rPr/>
        <w:t xml:space="preserve">26. (2020天津)  下列句子中没有语病的一句是（    ）。</w:t>
      </w:r>
    </w:p>
    <w:p>
      <w:pPr>
        <w:pStyle w:val="pStyle"/>
      </w:pPr>
      <w:r>
        <w:rPr/>
        <w:t xml:space="preserve">A. 如果不管采取的做法是否正确与错误，只一味以个人的好恶来决定事情，这不是有主见，而是主观臆断</w:t>
      </w:r>
    </w:p>
    <w:p>
      <w:pPr>
        <w:pStyle w:val="pStyle"/>
      </w:pPr>
      <w:r>
        <w:rPr/>
        <w:t xml:space="preserve">B. “久在樊笼里，复得返自然。”陶渊明田园牧歌似的感受和理想，在今天读这篇速写时仍禁不住心潮涌动</w:t>
      </w:r>
    </w:p>
    <w:p>
      <w:pPr>
        <w:pStyle w:val="pStyle"/>
      </w:pPr>
      <w:r>
        <w:rPr/>
        <w:t xml:space="preserve">C. 须知每一个物种要经过多少万年的演变、适应、竞争、充善，才能达到目前这种日趋完备的功能</w:t>
      </w:r>
    </w:p>
    <w:p>
      <w:pPr>
        <w:pStyle w:val="pStyle"/>
      </w:pPr>
      <w:r>
        <w:rPr/>
        <w:t xml:space="preserve">D. “有个性”，作为个性解放的一个特征，本来应该是优点，然而在过去相当长的时期里却被当作缺点，被视作不成熟的表现</w:t>
      </w:r>
    </w:p>
    <w:p/>
    <w:p>
      <w:pPr>
        <w:pStyle w:val="pStyle"/>
      </w:pPr>
      <w:r>
        <w:rPr/>
        <w:t xml:space="preserve">27. (2020天津)  下列句子表意得当的一句是（    ）。</w:t>
      </w:r>
    </w:p>
    <w:p>
      <w:pPr>
        <w:pStyle w:val="pStyle"/>
      </w:pPr>
      <w:r>
        <w:rPr/>
        <w:t xml:space="preserve">A. 十一届三中全会以后，全党的工作重点已不再是“阶段斗争”和“无产阶级专政下的继续革命”，而是社会主义现代化建设成为了全党的工作重点</w:t>
      </w:r>
    </w:p>
    <w:p>
      <w:pPr>
        <w:pStyle w:val="pStyle"/>
      </w:pPr>
      <w:r>
        <w:rPr/>
        <w:t xml:space="preserve">B. 过去几十年，随着我国人口政策的变化，卫生部门和计划生育主管部门一直分分合合</w:t>
      </w:r>
    </w:p>
    <w:p>
      <w:pPr>
        <w:pStyle w:val="pStyle"/>
      </w:pPr>
      <w:r>
        <w:rPr/>
        <w:t xml:space="preserve">C. 上世纪90年代，随着计划生育工作的深入开展，在农村出现的有女无男户，作为女青年，特别是家长便产生了在本村找个对象，可解决无强壮劳力不足的问题</w:t>
      </w:r>
    </w:p>
    <w:p>
      <w:pPr>
        <w:pStyle w:val="pStyle"/>
      </w:pPr>
      <w:r>
        <w:rPr/>
        <w:t xml:space="preserve">D. 乌鲁木齐市使用煤气后，既节约了煤炭，提高了工业生产，方便了人民生活，又减少了有害气体，改造了城市卫生</w:t>
      </w:r>
    </w:p>
    <w:p/>
    <w:p>
      <w:pPr>
        <w:pStyle w:val="pStyle"/>
      </w:pPr>
      <w:r>
        <w:rPr/>
        <w:t xml:space="preserve">28. (2020天津)  下列句子表意得当的一句是（    ）。</w:t>
      </w:r>
    </w:p>
    <w:p>
      <w:pPr>
        <w:pStyle w:val="pStyle"/>
      </w:pPr>
      <w:r>
        <w:rPr/>
        <w:t xml:space="preserve">A. 中国政府已就在农村实行全免费的义务教育作出郑重承诺，但如何将中央的决心转化为省级以至乡镇级政府的行动刻不容缓。</w:t>
      </w:r>
    </w:p>
    <w:p>
      <w:pPr>
        <w:pStyle w:val="pStyle"/>
      </w:pPr>
      <w:r>
        <w:rPr/>
        <w:t xml:space="preserve">B. 我们的教育对象，是针对那些无理想、文化差、混日子、不守纪律的职工</w:t>
      </w:r>
    </w:p>
    <w:p>
      <w:pPr>
        <w:pStyle w:val="pStyle"/>
      </w:pPr>
      <w:r>
        <w:rPr/>
        <w:t xml:space="preserve">C. “文学中国”是海外华人、华裔作家在面对族裔生存与发展、面向现代性的追寻中创建的百年中国文学的接受场域，也是百年中国文学的传播场域。</w:t>
      </w:r>
    </w:p>
    <w:p>
      <w:pPr>
        <w:pStyle w:val="pStyle"/>
      </w:pPr>
      <w:r>
        <w:rPr/>
        <w:t xml:space="preserve">D. 要根据不同季节开展应急演练，如春季要以防火为主，夏秋季以防汛、防泥石流等地质灾害为主，冬季以防冻、防雾、防滑为主进行演练</w:t>
      </w:r>
    </w:p>
    <w:p/>
    <w:p>
      <w:pPr>
        <w:pStyle w:val="pStyle"/>
      </w:pPr>
      <w:r>
        <w:rPr/>
        <w:t xml:space="preserve">29. (2020天津)  下列句子有歧义的一句是（    ）。</w:t>
      </w:r>
    </w:p>
    <w:p>
      <w:pPr>
        <w:pStyle w:val="pStyle"/>
      </w:pPr>
      <w:r>
        <w:rPr/>
        <w:t xml:space="preserve">A. 学校规定，在疫情期间，所有师生进出校门必须出示工作证和学生证</w:t>
      </w:r>
    </w:p>
    <w:p>
      <w:pPr>
        <w:pStyle w:val="pStyle"/>
      </w:pPr>
      <w:r>
        <w:rPr/>
        <w:t xml:space="preserve">B. 交谈可以是一个小型社会的映射，反映了人与人之间的人情冷暖、虚与委蛇、貌合神离。</w:t>
      </w:r>
    </w:p>
    <w:p>
      <w:pPr>
        <w:pStyle w:val="pStyle"/>
      </w:pPr>
      <w:r>
        <w:rPr/>
        <w:t xml:space="preserve">C. 严以修身就是要努力提升党员领导干部的思想境界，使其思想不滑坡，精神不缺钙。</w:t>
      </w:r>
    </w:p>
    <w:p>
      <w:pPr>
        <w:pStyle w:val="pStyle"/>
      </w:pPr>
      <w:r>
        <w:rPr/>
        <w:t xml:space="preserve">D. 创新文化看似虚无缥缈，但是对创新性企业来说又像空气一样重要。</w:t>
      </w:r>
    </w:p>
    <w:p/>
    <w:p>
      <w:pPr>
        <w:pStyle w:val="pStyle"/>
      </w:pPr>
      <w:r>
        <w:rPr/>
        <w:t xml:space="preserve">30. (2020天津)  下列句子没有歧义的一句是（    ）。</w:t>
      </w:r>
    </w:p>
    <w:p>
      <w:pPr>
        <w:pStyle w:val="pStyle"/>
      </w:pPr>
      <w:r>
        <w:rPr/>
        <w:t xml:space="preserve">A. 小明的父亲日前刚调回北京，被任命为人大办公室主任。</w:t>
      </w:r>
    </w:p>
    <w:p>
      <w:pPr>
        <w:pStyle w:val="pStyle"/>
      </w:pPr>
      <w:r>
        <w:rPr/>
        <w:t xml:space="preserve">B. 这个学校的师资队伍庞大，很多教师连校长都不认识。</w:t>
      </w:r>
    </w:p>
    <w:p>
      <w:pPr>
        <w:pStyle w:val="pStyle"/>
      </w:pPr>
      <w:r>
        <w:rPr/>
        <w:t xml:space="preserve">C. 这篇报道讲述了一个流氓恶棍在伏法前6年横行乡里的罪恶行径。</w:t>
      </w:r>
    </w:p>
    <w:p>
      <w:pPr>
        <w:pStyle w:val="pStyle"/>
      </w:pPr>
      <w:r>
        <w:rPr/>
        <w:t xml:space="preserve">D. 没有真实是不可能生活的，真实大约就是生活之道。</w:t>
      </w:r>
    </w:p>
    <w:p/>
    <w:p>
      <w:pPr>
        <w:pStyle w:val="pStyle"/>
      </w:pPr>
      <w:r>
        <w:rPr/>
        <w:t xml:space="preserve">31. (2020天津)  作为一部北宋官方推出的建筑技术与施工标准规范用书，《营造法式》中所强调的标准化、模数化思想在当时的建筑中产生了重要作用，也对其他适用艺术产生巨大影响。这标志着中国古代建筑技术与思想的集大成。它以木建筑机构为本位的标准化、模数化的工程图学观，显示出宋朝领先于当时世界的建筑图像学成就，对当时及以后的中国建筑影响深远。它还对后来的具有图谱的建筑著作启发很大，如清代乾隆十二年颁布的《清工部工程做法则例》即参考了其中的格式与做法。但从图样表现、估算工料、结构设计等方面来衡量，前者依然比后者高明。</w:t>
      </w:r>
    </w:p>
    <w:p>
      <w:pPr>
        <w:pStyle w:val="pStyle"/>
      </w:pPr>
      <w:r>
        <w:rPr/>
        <w:t xml:space="preserve">  关于《营造法式》，文中没有提及的是（    ）。</w:t>
      </w:r>
    </w:p>
    <w:p>
      <w:pPr>
        <w:pStyle w:val="pStyle"/>
      </w:pPr>
      <w:r>
        <w:rPr/>
        <w:t xml:space="preserve">A. 对非建筑行业也产生了深远影响</w:t>
      </w:r>
    </w:p>
    <w:p>
      <w:pPr>
        <w:pStyle w:val="pStyle"/>
      </w:pPr>
      <w:r>
        <w:rPr/>
        <w:t xml:space="preserve">B. 是首部官方推出的建筑技术用书</w:t>
      </w:r>
    </w:p>
    <w:p>
      <w:pPr>
        <w:pStyle w:val="pStyle"/>
      </w:pPr>
      <w:r>
        <w:rPr/>
        <w:t xml:space="preserve">C. 是宋朝建筑图像学成就的集大成者</w:t>
      </w:r>
    </w:p>
    <w:p>
      <w:pPr>
        <w:pStyle w:val="pStyle"/>
      </w:pPr>
      <w:r>
        <w:rPr/>
        <w:t xml:space="preserve">D. 结构设计方面比《清工部工程做法则例》更精确</w:t>
      </w:r>
    </w:p>
    <w:p/>
    <w:p>
      <w:pPr>
        <w:pStyle w:val="pStyle"/>
      </w:pPr>
      <w:r>
        <w:rPr/>
        <w:t xml:space="preserve">32. (2020天津)  ①针对此情况，国家药监局建议医疗机构按照产品说明书正确、规范使用一次性灸针</w:t>
      </w:r>
    </w:p>
    <w:p>
      <w:pPr>
        <w:pStyle w:val="pStyle"/>
      </w:pPr>
      <w:r>
        <w:rPr/>
        <w:t xml:space="preserve">  ②同时，生产企业应就产品适用范围、注意事项、操作要点等方面加强对医护人员的操作培训</w:t>
      </w:r>
    </w:p>
    <w:p>
      <w:pPr>
        <w:pStyle w:val="pStyle"/>
      </w:pPr>
      <w:r>
        <w:rPr/>
        <w:t xml:space="preserve">  ③部分医疗机构连接电针仪进行针灸治疗，出现一次性使用针灸针在患者体内断裂的不良事件</w:t>
      </w:r>
    </w:p>
    <w:p>
      <w:pPr>
        <w:pStyle w:val="pStyle"/>
      </w:pPr>
      <w:r>
        <w:rPr/>
        <w:t xml:space="preserve">  ④一次性使用针灸针是用于按一定的穴位刺入患者体内，并通过捻转、提插等手法治疗疾病的器具</w:t>
      </w:r>
    </w:p>
    <w:p>
      <w:pPr>
        <w:pStyle w:val="pStyle"/>
      </w:pPr>
      <w:r>
        <w:rPr/>
        <w:t xml:space="preserve">  ⑤国家药品不良反应监测中心既往监测数据表明，一次性使用针灸针存在超适应症使用的风险</w:t>
      </w:r>
    </w:p>
    <w:p>
      <w:pPr>
        <w:pStyle w:val="pStyle"/>
      </w:pPr>
      <w:r>
        <w:rPr/>
        <w:t xml:space="preserve">  ⑥一般由针体和针柄组成</w:t>
      </w:r>
    </w:p>
    <w:p>
      <w:pPr>
        <w:pStyle w:val="pStyle"/>
      </w:pPr>
      <w:r>
        <w:rPr/>
        <w:t xml:space="preserve">A. ④⑥⑤③①②</w:t>
      </w:r>
    </w:p>
    <w:p>
      <w:pPr>
        <w:pStyle w:val="pStyle"/>
      </w:pPr>
      <w:r>
        <w:rPr/>
        <w:t xml:space="preserve">B. ⑤①③②④⑥</w:t>
      </w:r>
    </w:p>
    <w:p>
      <w:pPr>
        <w:pStyle w:val="pStyle"/>
      </w:pPr>
      <w:r>
        <w:rPr/>
        <w:t xml:space="preserve">C. ④⑤①⑥②③</w:t>
      </w:r>
    </w:p>
    <w:p>
      <w:pPr>
        <w:pStyle w:val="pStyle"/>
      </w:pPr>
      <w:r>
        <w:rPr/>
        <w:t xml:space="preserve">D. ⑤④①②⑥③</w:t>
      </w:r>
    </w:p>
    <w:p/>
    <w:p>
      <w:pPr>
        <w:pStyle w:val="pStyle"/>
      </w:pPr>
      <w:r>
        <w:rPr/>
        <w:t xml:space="preserve">33. (2020天津)  当前人工智能的应用仍主要集中在音、视频领域，要想真正的产业化，还需突破一些技术瓶颈。例如，工业智联网必需的嵌入式智能元器件，现在无论从算法还是硬件上，都达不到要求；保证智能系统间高速通信的5G技术也没有完全成熟。更重要的是，当前的人工智能技术需要庞大的数据库，这些数据的搜集和标注也难以解决。此外，现行的很多智能算法本身不具备推理和决策能力，稳定性和可靠性也达不到工业化要求。因此&lt;line&gt;        &lt;/line&gt;。</w:t>
      </w:r>
    </w:p>
    <w:p>
      <w:pPr>
        <w:pStyle w:val="pStyle"/>
      </w:pPr>
      <w:r>
        <w:rPr/>
        <w:t xml:space="preserve">  填入画横线部分最恰当的一句是（    ）。</w:t>
      </w:r>
    </w:p>
    <w:p>
      <w:pPr>
        <w:pStyle w:val="pStyle"/>
      </w:pPr>
      <w:r>
        <w:rPr/>
        <w:t xml:space="preserve">A. 人工智能的工业化产业链还要进一步完善</w:t>
      </w:r>
    </w:p>
    <w:p>
      <w:pPr>
        <w:pStyle w:val="pStyle"/>
      </w:pPr>
      <w:r>
        <w:rPr/>
        <w:t xml:space="preserve">B. 产业化运作是人工智能跨越式发展的最大障碍</w:t>
      </w:r>
    </w:p>
    <w:p>
      <w:pPr>
        <w:pStyle w:val="pStyle"/>
      </w:pPr>
      <w:r>
        <w:rPr/>
        <w:t xml:space="preserve">C. 当下人工智能的应用领域存在较大的市场潜力</w:t>
      </w:r>
    </w:p>
    <w:p>
      <w:pPr>
        <w:pStyle w:val="pStyle"/>
      </w:pPr>
      <w:r>
        <w:rPr/>
        <w:t xml:space="preserve">D. 现在很多所谓的智能化应用并不能称作真正的人工智能</w:t>
      </w:r>
    </w:p>
    <w:p/>
    <w:p>
      <w:pPr>
        <w:pStyle w:val="pStyle"/>
      </w:pPr>
      <w:r>
        <w:rPr/>
        <w:t xml:space="preserve">34. (2020天津)  曾经，考古似乎和现代社会相隔甚远，对普通人来说有些遥不可及。近年来，随着考古发现的深入、考古手段的进步、考古知识的普及，考古不再是生僻冷门的领域，而是与每个人产生了越来越多的联系。考古和社会有什么关系，和我们有什么联系？再次审视这些问题，我们的心中有了更丰富的答案一文明的人类总是热衷于考古，就是想把压缩在泥土里的历史挖掘出来、舒展开来进行窥探，因为一个个考古新发现，能为国家和民族历史提供例证，为社会发展提供文化源泉，成为爱国主义教育载体，成为经济建设的亮丽品牌，不断增强国家和民族的文化自信。</w:t>
      </w:r>
    </w:p>
    <w:p>
      <w:pPr>
        <w:pStyle w:val="pStyle"/>
      </w:pPr>
      <w:r>
        <w:rPr/>
        <w:t xml:space="preserve">  最适合做这段文字标题的是（    ）。</w:t>
      </w:r>
    </w:p>
    <w:p>
      <w:pPr>
        <w:pStyle w:val="pStyle"/>
      </w:pPr>
      <w:r>
        <w:rPr/>
        <w:t xml:space="preserve">A. 考古学观察下的人类历史</w:t>
      </w:r>
    </w:p>
    <w:p>
      <w:pPr>
        <w:pStyle w:val="pStyle"/>
      </w:pPr>
      <w:r>
        <w:rPr/>
        <w:t xml:space="preserve">B. 用考古学探究中国文化之根</w:t>
      </w:r>
    </w:p>
    <w:p>
      <w:pPr>
        <w:pStyle w:val="pStyle"/>
      </w:pPr>
      <w:r>
        <w:rPr/>
        <w:t xml:space="preserve">C. 考古发现，增强我们的文化自信</w:t>
      </w:r>
    </w:p>
    <w:p>
      <w:pPr>
        <w:pStyle w:val="pStyle"/>
      </w:pPr>
      <w:r>
        <w:rPr/>
        <w:t xml:space="preserve">D. 考古，原来与每一个人都息息相关</w:t>
      </w:r>
    </w:p>
    <w:p/>
    <w:p>
      <w:pPr>
        <w:pStyle w:val="pStyle"/>
      </w:pPr>
      <w:r>
        <w:rPr/>
        <w:t xml:space="preserve">35. (2020天津)  所谓第六感，就是除现有的五种感官感觉之外的另一种感觉。对于第六感，一直以来有不同的解释。加州理工学院团队就认定，“第六感”是一种磁觉，不仅在人脑中存在，而且在很多生物的体内也存在。他们把人和动物感应磁场的能力称为第六感，主要基于以下几个原因：一是在动物如蜜蜂、乌龟和鸟类中，都发现了有这类磁力导航的组织或器官；二是在人脑中也发现了这种感知能力，且在34名志愿者大脑中获得了可重复证明。不过，即便证明了动物和人都有感应磁场的能力而把这种感知称为第六感，这也需要更多的研究，以及相关学科的大多数专业人员的认可。 </w:t>
      </w:r>
    </w:p>
    <w:p>
      <w:pPr>
        <w:pStyle w:val="pStyle"/>
      </w:pPr>
      <w:r>
        <w:rPr/>
        <w:t xml:space="preserve">  根据这段文字，下列说法正确的是（    ）。</w:t>
      </w:r>
    </w:p>
    <w:p>
      <w:pPr>
        <w:pStyle w:val="pStyle"/>
      </w:pPr>
      <w:r>
        <w:rPr/>
        <w:t xml:space="preserve">A. 磁觉仅在有限的生物体内被发现</w:t>
      </w:r>
    </w:p>
    <w:p>
      <w:pPr>
        <w:pStyle w:val="pStyle"/>
      </w:pPr>
      <w:r>
        <w:rPr/>
        <w:t xml:space="preserve">B. 目前关于“第六感”的定义已基本达成共识</w:t>
      </w:r>
    </w:p>
    <w:p>
      <w:pPr>
        <w:pStyle w:val="pStyle"/>
      </w:pPr>
      <w:r>
        <w:rPr/>
        <w:t xml:space="preserve">C. 大脑磁场感应是否等同“第六感”仍需论证</w:t>
      </w:r>
    </w:p>
    <w:p>
      <w:pPr>
        <w:pStyle w:val="pStyle"/>
      </w:pPr>
      <w:r>
        <w:rPr/>
        <w:t xml:space="preserve">D. “第六感”必须由专门的身体组织或器官来导航</w:t>
      </w:r>
    </w:p>
    <w:p/>
    <w:p>
      <w:pPr>
        <w:pStyle w:val="pStyle"/>
      </w:pPr>
      <w:r>
        <w:rPr/>
        <w:t xml:space="preserve">36. (2020天津)  ①他意识到某些元素还有待被发现，而有些元素的原子量也不符合它的热律，后来证明是原来的测定有错误</w:t>
      </w:r>
    </w:p>
    <w:p>
      <w:pPr>
        <w:pStyle w:val="pStyle"/>
      </w:pPr>
      <w:r>
        <w:rPr/>
        <w:t xml:space="preserve">  ②更令人惊讶的是，他准确地预测了缺失元素的性质</w:t>
      </w:r>
    </w:p>
    <w:p>
      <w:pPr>
        <w:pStyle w:val="pStyle"/>
      </w:pPr>
      <w:r>
        <w:rPr/>
        <w:t xml:space="preserve">  ③门捷列夫的天才之处体现在他为元素周期表留出的空白之中</w:t>
      </w:r>
    </w:p>
    <w:p>
      <w:pPr>
        <w:pStyle w:val="pStyle"/>
      </w:pPr>
      <w:r>
        <w:rPr/>
        <w:t xml:space="preserve">  ④元素周期表揭示了物质世界的秘密，把一些看来似乎互不相关的元素统一起来，组成了一个完整的自然体系</w:t>
      </w:r>
    </w:p>
    <w:p>
      <w:pPr>
        <w:pStyle w:val="pStyle"/>
      </w:pPr>
      <w:r>
        <w:rPr/>
        <w:t xml:space="preserve">  ⑤1875年，法国化学家布瓦博德明发现了新元素镓——这就是门捷列夫预言的元素亚铝</w:t>
      </w:r>
    </w:p>
    <w:p>
      <w:pPr>
        <w:pStyle w:val="pStyle"/>
      </w:pPr>
      <w:r>
        <w:rPr/>
        <w:t xml:space="preserve">  ⑥它的发明，是近代化学史上的一个创举，对于促进化学发展起到了巨大的推动作用</w:t>
      </w:r>
    </w:p>
    <w:p>
      <w:pPr>
        <w:pStyle w:val="pStyle"/>
      </w:pPr>
      <w:r>
        <w:rPr/>
        <w:t xml:space="preserve">  将以上6个句子重新排列，语序正确的是（    ）。</w:t>
      </w:r>
    </w:p>
    <w:p>
      <w:pPr>
        <w:pStyle w:val="pStyle"/>
      </w:pPr>
      <w:r>
        <w:rPr/>
        <w:t xml:space="preserve">A. ③⑤②①④⑥</w:t>
      </w:r>
    </w:p>
    <w:p>
      <w:pPr>
        <w:pStyle w:val="pStyle"/>
      </w:pPr>
      <w:r>
        <w:rPr/>
        <w:t xml:space="preserve">B. ④③⑥⑤①②</w:t>
      </w:r>
    </w:p>
    <w:p>
      <w:pPr>
        <w:pStyle w:val="pStyle"/>
      </w:pPr>
      <w:r>
        <w:rPr/>
        <w:t xml:space="preserve">C. ③②①⑤⑥④</w:t>
      </w:r>
    </w:p>
    <w:p>
      <w:pPr>
        <w:pStyle w:val="pStyle"/>
      </w:pPr>
      <w:r>
        <w:rPr/>
        <w:t xml:space="preserve">D. ④⑥③①②⑤</w:t>
      </w:r>
    </w:p>
    <w:p/>
    <w:p>
      <w:pPr>
        <w:pStyle w:val="pStyle"/>
      </w:pPr>
      <w:r>
        <w:rPr/>
        <w:t xml:space="preserve">37. (2020天津)  人类从泥板、陶器、甲骨等硬质出版载体的“开启文明的硬质出版”时代，已经发展到以声光电磁为出版载体的“虚拟出版”时代。未来“虚拟出版”还将进一步发展到“人工智能出版”和“大脑意识出版”。可以说，随着出版形态的发展演变，人类的阅读习惯和阅读方式也在悄然发生着剧烈变化。但人类在进行知识和信息传播传承的活动过程中，并非完全取代关系，在以植物纤维为主体的“软质出版”时代，人类并未完全摒弃“硬质出版”形态和硬质载体阅读方式，给英雄建纪念碑、在学校立校训碑、在景区做摩崖石刻等，而我们也非常习惯于这些人类早期的硬质出版和阅读方式。</w:t>
      </w:r>
    </w:p>
    <w:p>
      <w:pPr>
        <w:pStyle w:val="pStyle"/>
      </w:pPr>
      <w:r>
        <w:rPr/>
        <w:t xml:space="preserve">  这段文字意在说明（    ）。</w:t>
      </w:r>
    </w:p>
    <w:p>
      <w:pPr>
        <w:pStyle w:val="pStyle"/>
      </w:pPr>
      <w:r>
        <w:rPr/>
        <w:t xml:space="preserve">A. 不同出版形态和阅读方式可以并行存在</w:t>
      </w:r>
    </w:p>
    <w:p>
      <w:pPr>
        <w:pStyle w:val="pStyle"/>
      </w:pPr>
      <w:r>
        <w:rPr/>
        <w:t xml:space="preserve">B. 人类的阅读习惯和方式正在被技术颠覆</w:t>
      </w:r>
    </w:p>
    <w:p>
      <w:pPr>
        <w:pStyle w:val="pStyle"/>
      </w:pPr>
      <w:r>
        <w:rPr/>
        <w:t xml:space="preserve">C. 人类的出版形态随着技术的发展不断迭代</w:t>
      </w:r>
    </w:p>
    <w:p>
      <w:pPr>
        <w:pStyle w:val="pStyle"/>
      </w:pPr>
      <w:r>
        <w:rPr/>
        <w:t xml:space="preserve">D. 对于传统的出版和阅读方式人们并不排斥</w:t>
      </w:r>
    </w:p>
    <w:p/>
    <w:p>
      <w:pPr>
        <w:pStyle w:val="pStyle"/>
      </w:pPr>
      <w:r>
        <w:rPr/>
        <w:t xml:space="preserve">38. (2020天津)  大量异域风格的游戏对青少年一代人审美习惯潜移默化的影响，早就到了必须加以重视的程度。面对来势汹涌的电子游戏潮流，我们并不是只能躲在角落里哀叹，眼看着青少年和传统文化的情感疏离而无所作为。要拉进青少年与传统文化之间的距离，唯一的方法就是让他们有尽可能多的机会接触传统文化。毕竟民族文化传统经典具有无法抵挡的魅力，只要找到了合适的途径，青少年血液里被压抑了的文化基因就有可能被激活，他们自然会去主动探索与寻找更地道、更纯正、更丰富的艺术精品。</w:t>
      </w:r>
    </w:p>
    <w:p>
      <w:pPr>
        <w:pStyle w:val="pStyle"/>
      </w:pPr>
      <w:r>
        <w:rPr/>
        <w:t xml:space="preserve">  这段文字意在说明（    ）。</w:t>
      </w:r>
    </w:p>
    <w:p>
      <w:pPr>
        <w:pStyle w:val="pStyle"/>
      </w:pPr>
      <w:r>
        <w:rPr/>
        <w:t xml:space="preserve">A. 应增加青少年与传统文化的接触机会</w:t>
      </w:r>
    </w:p>
    <w:p>
      <w:pPr>
        <w:pStyle w:val="pStyle"/>
      </w:pPr>
      <w:r>
        <w:rPr/>
        <w:t xml:space="preserve">B. 应加大民族文化传统经典的宣传力度</w:t>
      </w:r>
    </w:p>
    <w:p>
      <w:pPr>
        <w:pStyle w:val="pStyle"/>
      </w:pPr>
      <w:r>
        <w:rPr/>
        <w:t xml:space="preserve">C. 应通过游戏提升青少年的传统艺术审美</w:t>
      </w:r>
    </w:p>
    <w:p>
      <w:pPr>
        <w:pStyle w:val="pStyle"/>
      </w:pPr>
      <w:r>
        <w:rPr/>
        <w:t xml:space="preserve">D. 应加速电子游戏和传统文化的有机结合</w:t>
      </w:r>
    </w:p>
    <w:p/>
    <w:p>
      <w:pPr>
        <w:pStyle w:val="pStyle"/>
      </w:pPr>
      <w:r>
        <w:rPr/>
        <w:t xml:space="preserve">39. (2020天津)  超引力理论问世40多年以来，人类在物理规律大统一理论上已经有了新的发展。现在，有着“现代爱因斯坦”之称的美国物理学家威滕领衔的“超弦理论”被认为最有希望成为终极大统一理论。该理论认为，自然界的基本单元不是粒子，而是很小很小的“弦”，弦的不同振动模式产生出各种不同的基本粒子。威滕等人已经证明超引力理论恰是超弦理论的低能近似，换句话说，超弦理论统一了超引力理论。然而“明日之星”的超弦理论也同样未获得实验证实，还需继续探索。</w:t>
      </w:r>
    </w:p>
    <w:p>
      <w:pPr>
        <w:pStyle w:val="pStyle"/>
      </w:pPr>
      <w:r>
        <w:rPr/>
        <w:t xml:space="preserve">  这段文字意在说明（    ）。</w:t>
      </w:r>
    </w:p>
    <w:p>
      <w:pPr>
        <w:pStyle w:val="pStyle"/>
      </w:pPr>
      <w:r>
        <w:rPr/>
        <w:t xml:space="preserve">A. 超引力理论短期内被超越的概率不大</w:t>
      </w:r>
    </w:p>
    <w:p>
      <w:pPr>
        <w:pStyle w:val="pStyle"/>
      </w:pPr>
      <w:r>
        <w:rPr/>
        <w:t xml:space="preserve">B. 任何理论都需要经过试验证实才能成立</w:t>
      </w:r>
    </w:p>
    <w:p>
      <w:pPr>
        <w:pStyle w:val="pStyle"/>
      </w:pPr>
      <w:r>
        <w:rPr/>
        <w:t xml:space="preserve">C. 人类距离物理规律大统一还有一段路要走</w:t>
      </w:r>
    </w:p>
    <w:p>
      <w:pPr>
        <w:pStyle w:val="pStyle"/>
      </w:pPr>
      <w:r>
        <w:rPr/>
        <w:t xml:space="preserve">D. “超弦理论”引领了理论物理的发展方向</w:t>
      </w:r>
    </w:p>
    <w:p/>
    <w:p>
      <w:pPr>
        <w:pStyle w:val="pStyle"/>
      </w:pPr>
      <w:r>
        <w:rPr/>
        <w:t xml:space="preserve">40. (2020天津)  教育犹如种植，根深才能叶茂。中国古代的“艺”虽与西方的“艺术”概念不同。但对于艺术的教育和智性功能的认识是相通的，这根儿从孔子和柏拉图时代就已在深土中扎下。孔子提出的培养君子亦即完整的人与中西现代观念都无二致。“志于道。据于德，依于仁，游于艺”这四项要求等同于德、智、美育。“游于艺”绝非后人误解的以艺术为消遣，其意指德、道、仁的真正实践，须达到艺术那样出神入化的境界。</w:t>
      </w:r>
    </w:p>
    <w:p>
      <w:pPr>
        <w:pStyle w:val="pStyle"/>
      </w:pPr>
      <w:r>
        <w:rPr/>
        <w:t xml:space="preserve">  根据这段文字，接下来最可能讲的是（    ）。</w:t>
      </w:r>
    </w:p>
    <w:p>
      <w:pPr>
        <w:pStyle w:val="pStyle"/>
      </w:pPr>
      <w:r>
        <w:rPr/>
        <w:t xml:space="preserve">A. 艺术在现代教育中的重要性</w:t>
      </w:r>
    </w:p>
    <w:p>
      <w:pPr>
        <w:pStyle w:val="pStyle"/>
      </w:pPr>
      <w:r>
        <w:rPr/>
        <w:t xml:space="preserve">B. 柏拉图关于人才培养的观点</w:t>
      </w:r>
    </w:p>
    <w:p>
      <w:pPr>
        <w:pStyle w:val="pStyle"/>
      </w:pPr>
      <w:r>
        <w:rPr/>
        <w:t xml:space="preserve">C. 中西方对艺术教育认知的不同</w:t>
      </w:r>
    </w:p>
    <w:p>
      <w:pPr>
        <w:pStyle w:val="pStyle"/>
      </w:pPr>
      <w:r>
        <w:rPr/>
        <w:t xml:space="preserve">D. 中外教育界对艺术认知的误区</w:t>
      </w:r>
    </w:p>
    <w:p/>
    <w:p>
      <w:pPr>
        <w:pStyle w:val="pStyle"/>
      </w:pPr>
      <w:r>
        <w:rPr/>
        <w:t xml:space="preserve">41. (2020天津)  研究表明，火星表面并不适合生命生存，因为那里只有稀薄的二氧化碳大气层，以及恶劣的紫外线和辐射环境。但科学家们认为，38亿年前火星是宜居的，表面有水、有磁场和火山活动。另外，与火星表面因恶劣的生态环境难以找到生命迹象相比，寻找其地下生命迹象的概率要大许多。由英国建造的“罗莎琳德•富兰克林”号火星车，将是第一个在火星表面下2米深处寻找生命迹象的探测器，而以前的火星车只能下钻到几厘米深。</w:t>
      </w:r>
    </w:p>
    <w:p>
      <w:pPr>
        <w:pStyle w:val="pStyle"/>
      </w:pPr>
      <w:r>
        <w:rPr/>
        <w:t xml:space="preserve">  接下来最可能讲的是（    ）。</w:t>
      </w:r>
    </w:p>
    <w:p>
      <w:pPr>
        <w:pStyle w:val="pStyle"/>
      </w:pPr>
      <w:r>
        <w:rPr/>
        <w:t xml:space="preserve">A. 之前建造的火星车探测器存在的技术短板</w:t>
      </w:r>
    </w:p>
    <w:p>
      <w:pPr>
        <w:pStyle w:val="pStyle"/>
      </w:pPr>
      <w:r>
        <w:rPr/>
        <w:t xml:space="preserve">B. 火星表面下探测生命迹象需克服的技术挑战</w:t>
      </w:r>
    </w:p>
    <w:p>
      <w:pPr>
        <w:pStyle w:val="pStyle"/>
      </w:pPr>
      <w:r>
        <w:rPr/>
        <w:t xml:space="preserve">C. 解释火星表面下寻找生命迹象概率大的原因</w:t>
      </w:r>
    </w:p>
    <w:p>
      <w:pPr>
        <w:pStyle w:val="pStyle"/>
      </w:pPr>
      <w:r>
        <w:rPr/>
        <w:t xml:space="preserve">D. “罗莎琳德•富兰克林”号火星车最新的探测技术</w:t>
      </w:r>
    </w:p>
    <w:p/>
    <w:p>
      <w:pPr>
        <w:pStyle w:val="pStyle"/>
      </w:pPr>
      <w:r>
        <w:rPr/>
        <w:t xml:space="preserve">42. (2020天津)  与国外相比，我国景区生存经营还普遍存在“门票依赖”的情况。适时推动景区门票价格降低，虽然会在短时间内影响景区门票收入，但是从中长期来看却能带来客流量的增长。这时，如果景区把握住机会，提供更多满足游客需要的产品和服务，就会实现更大的经济收益。从这个意义上来说，&lt;line&gt;        &lt;/line&gt;。</w:t>
      </w:r>
    </w:p>
    <w:p>
      <w:pPr>
        <w:pStyle w:val="pStyle"/>
      </w:pPr>
      <w:r>
        <w:rPr/>
        <w:t xml:space="preserve">  填入横线处最恰当的一句是（    ）。</w:t>
      </w:r>
    </w:p>
    <w:p>
      <w:pPr>
        <w:pStyle w:val="pStyle"/>
      </w:pPr>
      <w:r>
        <w:rPr/>
        <w:t xml:space="preserve">A. 降低门票价格是未来景区发展的必然趋势</w:t>
      </w:r>
    </w:p>
    <w:p>
      <w:pPr>
        <w:pStyle w:val="pStyle"/>
      </w:pPr>
      <w:r>
        <w:rPr/>
        <w:t xml:space="preserve">B. 景区门票降价有助于促进民众、景区、商家共赢</w:t>
      </w:r>
    </w:p>
    <w:p>
      <w:pPr>
        <w:pStyle w:val="pStyle"/>
      </w:pPr>
      <w:r>
        <w:rPr/>
        <w:t xml:space="preserve">C. 配套服务业水平对旅游消费体验的影响比票价更大</w:t>
      </w:r>
    </w:p>
    <w:p>
      <w:pPr>
        <w:pStyle w:val="pStyle"/>
      </w:pPr>
      <w:r>
        <w:rPr/>
        <w:t xml:space="preserve">D. 要在更广范围内、更大程度上降低相关景区门票价格</w:t>
      </w:r>
    </w:p>
    <w:p/>
    <w:p>
      <w:pPr>
        <w:pStyle w:val="pStyle"/>
      </w:pPr>
      <w:r>
        <w:rPr/>
        <w:t xml:space="preserve">43. (2020天津)  熊蜂，隶属于膜翅目蜜蜂科熊蜂属，由15个亚属组成，是传粉昆虫的一类代表，是众多野生植物和农作物的重要传粉者，在生态链中有着举足轻重的作用。其主要贡献就是保持植物多样性，保障植物正常繁衍，维系生态系统平衡，以及保证农作物产量，维护人类食物的安全。然而，近几十年来，全球多个地区出现熊蜂多样性下降或一些物种面临濒危甚至灭绝的报道。欧洲和北美等地区的熊蜂生物多样性下降十分严重，在北美地区，熊蜂种群数量甚至已经下降了</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多，4种熊蜂正濒临灭绝.......这给我国熊蜂资源保护敲响了警钟。</w:t>
      </w:r>
    </w:p>
    <w:p>
      <w:pPr>
        <w:pStyle w:val="pStyle"/>
      </w:pPr>
      <w:r>
        <w:rPr/>
        <w:t xml:space="preserve">  文中的“警钟”主要指的是（    ）。</w:t>
      </w:r>
    </w:p>
    <w:p>
      <w:pPr>
        <w:pStyle w:val="pStyle"/>
      </w:pPr>
      <w:r>
        <w:rPr/>
        <w:t xml:space="preserve">A. 熊蜂的群体数量急剧下降</w:t>
      </w:r>
    </w:p>
    <w:p>
      <w:pPr>
        <w:pStyle w:val="pStyle"/>
      </w:pPr>
      <w:r>
        <w:rPr/>
        <w:t xml:space="preserve">B. 熊蜂的生存环境越来越恶劣</w:t>
      </w:r>
    </w:p>
    <w:p>
      <w:pPr>
        <w:pStyle w:val="pStyle"/>
      </w:pPr>
      <w:r>
        <w:rPr/>
        <w:t xml:space="preserve">C. 熊蜂生物多样性面临严重挑战</w:t>
      </w:r>
    </w:p>
    <w:p>
      <w:pPr>
        <w:pStyle w:val="pStyle"/>
      </w:pPr>
      <w:r>
        <w:rPr/>
        <w:t xml:space="preserve">D. 熊蜂在生态链中的作用有所削弱</w:t>
      </w:r>
    </w:p>
    <w:p/>
    <w:p>
      <w:pPr>
        <w:pStyle w:val="pStyle"/>
      </w:pPr>
      <w:r>
        <w:rPr/>
        <w:t xml:space="preserve">44. (2020天津)  中国当代丰富多彩的生活为作家提供了源源不断的创作素材，不少优秀作家在艺术上的探索和收获早已经走在世界文学的前沿。2012年莫言得了诺贝尔文学奖，这是个良好的开端，也是一种推动，一下子让中国文学走到了世界前面，世界也因此对中国当代文学投放了前所未有的热情。很多中国作家这些年在海外频频亮相，主要原因是我们强大了，这要感谢我们的祖国她是一个巨人，承载了近14亿人的光荣和梦想。</w:t>
      </w:r>
    </w:p>
    <w:p>
      <w:pPr>
        <w:pStyle w:val="pStyle"/>
      </w:pPr>
      <w:r>
        <w:rPr/>
        <w:t xml:space="preserve">  这段文字意在说明（    ）。</w:t>
      </w:r>
    </w:p>
    <w:p>
      <w:pPr>
        <w:pStyle w:val="pStyle"/>
      </w:pPr>
      <w:r>
        <w:rPr/>
        <w:t xml:space="preserve">A. 中国当代文学得到越来越多的国际认同</w:t>
      </w:r>
    </w:p>
    <w:p>
      <w:pPr>
        <w:pStyle w:val="pStyle"/>
      </w:pPr>
      <w:r>
        <w:rPr/>
        <w:t xml:space="preserve">B. 中国的变迁为中国作家提供了优秀素材</w:t>
      </w:r>
    </w:p>
    <w:p>
      <w:pPr>
        <w:pStyle w:val="pStyle"/>
      </w:pPr>
      <w:r>
        <w:rPr/>
        <w:t xml:space="preserve">C. 诺贝尔文学奖是中国文学走出去的契机</w:t>
      </w:r>
    </w:p>
    <w:p>
      <w:pPr>
        <w:pStyle w:val="pStyle"/>
      </w:pPr>
      <w:r>
        <w:rPr/>
        <w:t xml:space="preserve">D. 开放和崛起的中国让更多作家走向世界</w:t>
      </w:r>
    </w:p>
    <w:p/>
    <w:p>
      <w:pPr>
        <w:pStyle w:val="pStyle"/>
      </w:pPr>
      <w:r>
        <w:rPr/>
        <w:t xml:space="preserve">45. (2020天津)  退耕还林前，盲目的毁林开垦和陡坡地、沙化地耕种，给我国造成了严重的水土流失和风沙危害，自然灾害频频发生，国家的生态安全受到严重威胁。困境中，人们开始认识到：牺牲生态换生存，其结果是连生存也保不住——这就是违背自然法则的后果。此时，退耕还林还草的战略决策，让人们得以重新审视人与自然的关系。“树上村，粮下川，羊进圈，该种粮食的地方种粮食，该种草的地方种草，该种树的地方种树”，退耕还林还草通过这些“退”和“还”的方式，将人类欠下的生态账补偿给自然，由过去的征服自然、改造自然转变为顺应自然、尊重自然和保护自然。</w:t>
      </w:r>
    </w:p>
    <w:p>
      <w:pPr>
        <w:pStyle w:val="pStyle"/>
      </w:pPr>
      <w:r>
        <w:rPr/>
        <w:t xml:space="preserve">  最适合做这段文字标题的是（    ）。</w:t>
      </w:r>
    </w:p>
    <w:p>
      <w:pPr>
        <w:pStyle w:val="pStyle"/>
      </w:pPr>
      <w:r>
        <w:rPr/>
        <w:t xml:space="preserve">A. 退耕还林还草—改变的不只是山水</w:t>
      </w:r>
    </w:p>
    <w:p>
      <w:pPr>
        <w:pStyle w:val="pStyle"/>
      </w:pPr>
      <w:r>
        <w:rPr/>
        <w:t xml:space="preserve">B. 面对生态环境只有“舍”才有“得”</w:t>
      </w:r>
    </w:p>
    <w:p>
      <w:pPr>
        <w:pStyle w:val="pStyle"/>
      </w:pPr>
      <w:r>
        <w:rPr/>
        <w:t xml:space="preserve">C. 生态环境不能成为经济发展的牺牲品</w:t>
      </w:r>
    </w:p>
    <w:p>
      <w:pPr>
        <w:pStyle w:val="pStyle"/>
      </w:pPr>
      <w:r>
        <w:rPr/>
        <w:t xml:space="preserve">D. 要算好林业的生态账、经济账、政治账</w:t>
      </w:r>
    </w:p>
    <w:p/>
    <w:p>
      <w:pPr>
        <w:pStyle w:val="pStyle"/>
      </w:pPr>
      <w:r>
        <w:rPr/>
        <w:t xml:space="preserve">46. (2020天津)  作为新媒体技术的网络直播，为广大网民提供了展示自我的平台，激发了普通大众的创造力。但同时，也出现了一些新现象和新问题。网络直播的领域逐渐多元化，美食、健身等新的内容不断被挖掘，网红还出现虚拟化现象。作为新生事物的网络直播，平台应加强内容的审核管理，对于直播乱象要及时制止。在技术手段上，可以通过人工智能等技术对相关视频内容进行审核把关，同时辅助人工再审核保障，出现问题第一时间解决。相关管理部门对直播平台要健全完善直播内容监看、审查制度和违法有害内容处置措施，对平台进行约束，促进行业规范、有序发展。</w:t>
      </w:r>
    </w:p>
    <w:p>
      <w:pPr>
        <w:pStyle w:val="pStyle"/>
      </w:pPr>
      <w:r>
        <w:rPr/>
        <w:t xml:space="preserve">  这段文字意在说明（    ）。</w:t>
      </w:r>
    </w:p>
    <w:p>
      <w:pPr>
        <w:pStyle w:val="pStyle"/>
      </w:pPr>
      <w:r>
        <w:rPr/>
        <w:t xml:space="preserve">A. 对网络直播加强审查与监管刻不容缓</w:t>
      </w:r>
    </w:p>
    <w:p>
      <w:pPr>
        <w:pStyle w:val="pStyle"/>
      </w:pPr>
      <w:r>
        <w:rPr/>
        <w:t xml:space="preserve">B. 网络直播作为新生事物是一把双刃剑</w:t>
      </w:r>
    </w:p>
    <w:p>
      <w:pPr>
        <w:pStyle w:val="pStyle"/>
      </w:pPr>
      <w:r>
        <w:rPr/>
        <w:t xml:space="preserve">C. 网络直播平台应该加强自身的道德建设</w:t>
      </w:r>
    </w:p>
    <w:p>
      <w:pPr>
        <w:pStyle w:val="pStyle"/>
      </w:pPr>
      <w:r>
        <w:rPr/>
        <w:t xml:space="preserve">D. 规范有序是网络直播行业发展的新方向</w:t>
      </w:r>
    </w:p>
    <w:p/>
    <w:p>
      <w:pPr>
        <w:pStyle w:val="pStyle"/>
      </w:pPr>
      <w:r>
        <w:rPr/>
        <w:t xml:space="preserve">47. (2020天津)  从票房和口碑的角度来看，可以将电影分为四种类型：高票房高评分，高票房低评分，低票房高评分与低票房低评分。产业化环境下，高票房高评分与低票房低评分的影片比较符合人们的认知习惯；而票房与口碑的分裂，主要在于出现了高票房低评分与低票房高评分的影片，它们均难以达到观众的期待视野。值得一提的是，票房与口碑分裂的现象，并不一定是电影生态的恶化，而极有可能是中国电影的转型。一方面，暴露出电影产业发展过程中的一些负面问题，比如浮躁的创作生产环境、单一的院线播映体制；另一方面，也昭示出电影产业中多元的审美需求。分层的受众群体和独特的认知维度正在形成。</w:t>
      </w:r>
    </w:p>
    <w:p>
      <w:pPr>
        <w:pStyle w:val="pStyle"/>
      </w:pPr>
      <w:r>
        <w:rPr/>
        <w:t xml:space="preserve">  这段文字意在说明（    ）。</w:t>
      </w:r>
    </w:p>
    <w:p>
      <w:pPr>
        <w:pStyle w:val="pStyle"/>
      </w:pPr>
      <w:r>
        <w:rPr/>
        <w:t xml:space="preserve">A. 票房和口碑是衡量电影优劣的重要因素</w:t>
      </w:r>
    </w:p>
    <w:p>
      <w:pPr>
        <w:pStyle w:val="pStyle"/>
      </w:pPr>
      <w:r>
        <w:rPr/>
        <w:t xml:space="preserve">B. 需要理性认识票房与口碑之间的复杂关系</w:t>
      </w:r>
    </w:p>
    <w:p>
      <w:pPr>
        <w:pStyle w:val="pStyle"/>
      </w:pPr>
      <w:r>
        <w:rPr/>
        <w:t xml:space="preserve">C. 公众评价在一定程度上推动了电影产业的健康发展</w:t>
      </w:r>
    </w:p>
    <w:p>
      <w:pPr>
        <w:pStyle w:val="pStyle"/>
      </w:pPr>
      <w:r>
        <w:rPr/>
        <w:t xml:space="preserve">D. 提高观众艺术审美有助于解决票房、口碑分裂问题</w:t>
      </w:r>
    </w:p>
    <w:p/>
    <w:p>
      <w:pPr>
        <w:pStyle w:val="pStyle"/>
      </w:pPr>
      <w:r>
        <w:rPr/>
        <w:t xml:space="preserve">48. (2020天津)  ①粗细不均、长短不一、弯直各异的线条，经土著“大师”们的巧妙组合、排布，再配合上平涂的点、面，一幅幅形象生动的绘画便跃然于树皮之上</w:t>
      </w:r>
    </w:p>
    <w:p>
      <w:pPr>
        <w:pStyle w:val="pStyle"/>
      </w:pPr>
      <w:r>
        <w:rPr/>
        <w:t xml:space="preserve">  ②在取材用料上，20世纪的澳洲树皮画创作，依然保持了士著艺术的“原汁原味”—以桉树皮为画布，以赭石等矿物质为颜料</w:t>
      </w:r>
    </w:p>
    <w:p>
      <w:pPr>
        <w:pStyle w:val="pStyle"/>
      </w:pPr>
      <w:r>
        <w:rPr/>
        <w:t xml:space="preserve">  ③正是这种特殊的画笔，使得树皮面在艺术形式上呈现出以线条表现为主的特色</w:t>
      </w:r>
    </w:p>
    <w:p>
      <w:pPr>
        <w:pStyle w:val="pStyle"/>
      </w:pPr>
      <w:r>
        <w:rPr/>
        <w:t xml:space="preserve">  ④得益于延续几千年的历史和人文传统，澳大利亚树皮画带有强烈的原始艺术趣味</w:t>
      </w:r>
    </w:p>
    <w:p>
      <w:pPr>
        <w:pStyle w:val="pStyle"/>
      </w:pPr>
      <w:r>
        <w:rPr/>
        <w:t xml:space="preserve">  ⑤绘面工具简单便利，多是在细木棒一端固定上细长毛发制作而成</w:t>
      </w:r>
    </w:p>
    <w:p>
      <w:pPr>
        <w:pStyle w:val="pStyle"/>
      </w:pPr>
      <w:r>
        <w:rPr/>
        <w:t xml:space="preserve">  ⑥每一笔线条都好似岁月留痕，勾勒出古老部落的传说、崇拜乃至先民的视野与思想所及</w:t>
      </w:r>
    </w:p>
    <w:p>
      <w:pPr>
        <w:pStyle w:val="pStyle"/>
      </w:pPr>
      <w:r>
        <w:rPr/>
        <w:t xml:space="preserve">  以上6个句子重新排列，语序正确的是（    ）。</w:t>
      </w:r>
    </w:p>
    <w:p>
      <w:pPr>
        <w:pStyle w:val="pStyle"/>
      </w:pPr>
      <w:r>
        <w:rPr/>
        <w:t xml:space="preserve">A. ④②⑤③①⑥</w:t>
      </w:r>
    </w:p>
    <w:p>
      <w:pPr>
        <w:pStyle w:val="pStyle"/>
      </w:pPr>
      <w:r>
        <w:rPr/>
        <w:t xml:space="preserve">B. ①⑥④⑤③②</w:t>
      </w:r>
    </w:p>
    <w:p>
      <w:pPr>
        <w:pStyle w:val="pStyle"/>
      </w:pPr>
      <w:r>
        <w:rPr/>
        <w:t xml:space="preserve">C. ④⑤⑥②③①</w:t>
      </w:r>
    </w:p>
    <w:p>
      <w:pPr>
        <w:pStyle w:val="pStyle"/>
      </w:pPr>
      <w:r>
        <w:rPr/>
        <w:t xml:space="preserve">D. ①④⑥⑤②③</w:t>
      </w:r>
    </w:p>
    <w:p/>
    <w:p>
      <w:pPr>
        <w:pStyle w:val="pStyle"/>
      </w:pPr>
      <w:r>
        <w:rPr/>
        <w:t xml:space="preserve">49. (2020天津)  中国的城镇化发展，特别是改革开放以来的进程，是我国物质文明进步的体现，更是精神文明前行的重要动力。城镇化作为一种历史进程，见证了中国经济的高速发展，也是中国社会以一种全球化、市场化及民主化的姿态面向世界的投影。中国的可持续城市设计既具有自身的独特性和内生性，同时也受到来自外部的影响；中国的可持续城市设计发展，离不开本土社会发展的趋势，离不开世界发展的环境，更离不开城市发展历史阶段的特点。而无论城市的未来如何发展，都离不开关注和处理好城市与人、城市与自然的关系，以及面向复杂的城市发展的更深入探寻。</w:t>
      </w:r>
    </w:p>
    <w:p>
      <w:pPr>
        <w:pStyle w:val="pStyle"/>
      </w:pPr>
      <w:r>
        <w:rPr/>
        <w:t xml:space="preserve">  这段文字意在说明（    ）。</w:t>
      </w:r>
    </w:p>
    <w:p>
      <w:pPr>
        <w:pStyle w:val="pStyle"/>
      </w:pPr>
      <w:r>
        <w:rPr/>
        <w:t xml:space="preserve">A. 中国城镇化发展的历程</w:t>
      </w:r>
    </w:p>
    <w:p>
      <w:pPr>
        <w:pStyle w:val="pStyle"/>
      </w:pPr>
      <w:r>
        <w:rPr/>
        <w:t xml:space="preserve">B. 中国可持续城市设计的特点</w:t>
      </w:r>
    </w:p>
    <w:p>
      <w:pPr>
        <w:pStyle w:val="pStyle"/>
      </w:pPr>
      <w:r>
        <w:rPr/>
        <w:t xml:space="preserve">C. 中国城镇化发展的重要成果</w:t>
      </w:r>
    </w:p>
    <w:p>
      <w:pPr>
        <w:pStyle w:val="pStyle"/>
      </w:pPr>
      <w:r>
        <w:rPr/>
        <w:t xml:space="preserve">D. 中国未来可持续城市设计的思路</w:t>
      </w:r>
    </w:p>
    <w:p/>
    <w:p>
      <w:pPr>
        <w:pStyle w:val="pStyle"/>
      </w:pPr>
      <w:r>
        <w:rPr/>
        <w:t xml:space="preserve">50. (2020天津)  类星体是已知太空中最明亮的天体。上世界60年代，类星体与宇宙微波背景辐射、脉冲星、星际分子并称为当时的天文学“四大发现”，其中类星体最奇特——他们看上去如恒星又不是恒星，发出的无线电波像星系但又不是星系。他们距离人类非常遥远，但能量极高，核心辐射出的巨大能量能激发气体产生连续光谱，导致类星体虽身在数十亿光年之外，却比正常星系亮上1000多倍。从地球的角度看，其亮度与银河系恒星差别不大。天文学家认为，类星体的惊人能量应源自大型星系中心的黑洞生长，这类遥远天体的具体位置，一般用红移来测量，但此前只发现了一个红移值大于7的类星体。 </w:t>
      </w:r>
    </w:p>
    <w:p>
      <w:pPr>
        <w:pStyle w:val="pStyle"/>
      </w:pPr>
      <w:r>
        <w:rPr/>
        <w:t xml:space="preserve">  关于类星体，下列说法错误的是（    ）。</w:t>
      </w:r>
    </w:p>
    <w:p>
      <w:pPr>
        <w:pStyle w:val="pStyle"/>
      </w:pPr>
      <w:r>
        <w:rPr/>
        <w:t xml:space="preserve">A. 具有超常亮度</w:t>
      </w:r>
    </w:p>
    <w:p>
      <w:pPr>
        <w:pStyle w:val="pStyle"/>
      </w:pPr>
      <w:r>
        <w:rPr/>
        <w:t xml:space="preserve">B. 距离地球极远</w:t>
      </w:r>
    </w:p>
    <w:p>
      <w:pPr>
        <w:pStyle w:val="pStyle"/>
      </w:pPr>
      <w:r>
        <w:rPr/>
        <w:t xml:space="preserve">C. 是一种特殊的恒星</w:t>
      </w:r>
    </w:p>
    <w:p>
      <w:pPr>
        <w:pStyle w:val="pStyle"/>
      </w:pPr>
      <w:r>
        <w:rPr/>
        <w:t xml:space="preserve">D. 可以发出无线电波</w:t>
      </w:r>
    </w:p>
    <w:p/>
    <w:p>
      <w:pPr>
        <w:pStyle w:val="pStyle"/>
      </w:pPr>
      <w:r>
        <w:rPr/>
        <w:t xml:space="preserve">51. (2020天津)  （1）残部突围（2）征兵入伍（3）向北征战（4）遭遇偷袭（5）边线侵扰</w:t>
      </w:r>
    </w:p>
    <w:p>
      <w:pPr>
        <w:pStyle w:val="pStyle"/>
      </w:pPr>
      <w:r>
        <w:rPr/>
        <w:t xml:space="preserve">A. 5-2-3-4-1</w:t>
      </w:r>
    </w:p>
    <w:p>
      <w:pPr>
        <w:pStyle w:val="pStyle"/>
      </w:pPr>
      <w:r>
        <w:rPr/>
        <w:t xml:space="preserve">B. 2-5-3-1-4</w:t>
      </w:r>
    </w:p>
    <w:p>
      <w:pPr>
        <w:pStyle w:val="pStyle"/>
      </w:pPr>
      <w:r>
        <w:rPr/>
        <w:t xml:space="preserve">C. 5-3-1-4-2</w:t>
      </w:r>
    </w:p>
    <w:p>
      <w:pPr>
        <w:pStyle w:val="pStyle"/>
      </w:pPr>
      <w:r>
        <w:rPr/>
        <w:t xml:space="preserve">D. 4-1-5-2-3</w:t>
      </w:r>
    </w:p>
    <w:p/>
    <w:p>
      <w:pPr>
        <w:pStyle w:val="pStyle"/>
      </w:pPr>
      <w:r>
        <w:rPr/>
        <w:t xml:space="preserve">52. (2020天津)  （1）通知领导（2）出现故障（3）组织抢修（4）安排救援（5）常态检修</w:t>
      </w:r>
    </w:p>
    <w:p>
      <w:pPr>
        <w:pStyle w:val="pStyle"/>
      </w:pPr>
      <w:r>
        <w:rPr/>
        <w:t xml:space="preserve">A. 5-2-3-4-1</w:t>
      </w:r>
    </w:p>
    <w:p>
      <w:pPr>
        <w:pStyle w:val="pStyle"/>
      </w:pPr>
      <w:r>
        <w:rPr/>
        <w:t xml:space="preserve">B. 1-2-5-4-3</w:t>
      </w:r>
    </w:p>
    <w:p>
      <w:pPr>
        <w:pStyle w:val="pStyle"/>
      </w:pPr>
      <w:r>
        <w:rPr/>
        <w:t xml:space="preserve">C. 2-3-4-1-5</w:t>
      </w:r>
    </w:p>
    <w:p>
      <w:pPr>
        <w:pStyle w:val="pStyle"/>
      </w:pPr>
      <w:r>
        <w:rPr/>
        <w:t xml:space="preserve">D. 2-1-4-5-3</w:t>
      </w:r>
    </w:p>
    <w:p/>
    <w:p>
      <w:pPr>
        <w:pStyle w:val="pStyle"/>
      </w:pPr>
      <w:r>
        <w:rPr/>
        <w:t xml:space="preserve">53. (2020天津)（1）这个地区的粮食增产三成以上（2）许多农民选用了新的稻种（3）农业科学家得到了政府奖励（4）在田里发现了几株特殊的稻谷（5）试验田里的稻种选育获得成功 </w:t>
      </w:r>
    </w:p>
    <w:p>
      <w:pPr>
        <w:pStyle w:val="pStyle"/>
      </w:pPr>
      <w:r>
        <w:rPr/>
        <w:t xml:space="preserve">A. 2-1-3-4-5</w:t>
      </w:r>
    </w:p>
    <w:p>
      <w:pPr>
        <w:pStyle w:val="pStyle"/>
      </w:pPr>
      <w:r>
        <w:rPr/>
        <w:t xml:space="preserve">B. 4-5-3-1-2</w:t>
      </w:r>
    </w:p>
    <w:p>
      <w:pPr>
        <w:pStyle w:val="pStyle"/>
      </w:pPr>
      <w:r>
        <w:rPr/>
        <w:t xml:space="preserve">C. 2-1-4-5-3</w:t>
      </w:r>
    </w:p>
    <w:p>
      <w:pPr>
        <w:pStyle w:val="pStyle"/>
      </w:pPr>
      <w:r>
        <w:rPr/>
        <w:t xml:space="preserve">D. 4-5-2-1-3</w:t>
      </w:r>
    </w:p>
    <w:p/>
    <w:p>
      <w:pPr>
        <w:pStyle w:val="pStyle"/>
      </w:pPr>
      <w:r>
        <w:rPr/>
        <w:t xml:space="preserve">54. (2020天津)  （1）技能培训（2）企业转型（3）设备更新（4）优化组合（5）效益增加</w:t>
      </w:r>
    </w:p>
    <w:p>
      <w:pPr>
        <w:pStyle w:val="pStyle"/>
      </w:pPr>
      <w:r>
        <w:rPr/>
        <w:t xml:space="preserve">A. 2-1-3-4-5</w:t>
      </w:r>
    </w:p>
    <w:p>
      <w:pPr>
        <w:pStyle w:val="pStyle"/>
      </w:pPr>
      <w:r>
        <w:rPr/>
        <w:t xml:space="preserve">B. 2-5-3-1-4</w:t>
      </w:r>
    </w:p>
    <w:p>
      <w:pPr>
        <w:pStyle w:val="pStyle"/>
      </w:pPr>
      <w:r>
        <w:rPr/>
        <w:t xml:space="preserve">C. 3-1-5-2-4</w:t>
      </w:r>
    </w:p>
    <w:p>
      <w:pPr>
        <w:pStyle w:val="pStyle"/>
      </w:pPr>
      <w:r>
        <w:rPr/>
        <w:t xml:space="preserve">D. 3-1-4-2-5</w:t>
      </w:r>
    </w:p>
    <w:p/>
    <w:p>
      <w:pPr>
        <w:pStyle w:val="pStyle"/>
      </w:pPr>
      <w:r>
        <w:rPr/>
        <w:t xml:space="preserve">55. (2020天津)  （1）开赴高原（2）筹备物资（3）通话报喜（4）修建营地（5）到达顶峰</w:t>
      </w:r>
    </w:p>
    <w:p>
      <w:pPr>
        <w:pStyle w:val="pStyle"/>
      </w:pPr>
      <w:r>
        <w:rPr/>
        <w:t xml:space="preserve">A. 1-2-4-3-5</w:t>
      </w:r>
    </w:p>
    <w:p>
      <w:pPr>
        <w:pStyle w:val="pStyle"/>
      </w:pPr>
      <w:r>
        <w:rPr/>
        <w:t xml:space="preserve">B. 2-1-4-5-3</w:t>
      </w:r>
    </w:p>
    <w:p>
      <w:pPr>
        <w:pStyle w:val="pStyle"/>
      </w:pPr>
      <w:r>
        <w:rPr/>
        <w:t xml:space="preserve">C. 4-2-1-5-3</w:t>
      </w:r>
    </w:p>
    <w:p>
      <w:pPr>
        <w:pStyle w:val="pStyle"/>
      </w:pPr>
      <w:r>
        <w:rPr/>
        <w:t xml:space="preserve">D. 3-4-1-2-5</w:t>
      </w:r>
    </w:p>
    <w:p/>
    <w:p>
      <w:pPr>
        <w:pStyle w:val="pStyle"/>
      </w:pPr>
      <w:r>
        <w:rPr/>
        <w:t xml:space="preserve">56. (2020天津)  火星的奥林帕斯山是太阳系中已知的最高火山，高度为25000米，几乎是地球上最高峰——珠穆朗玛峰的3倍。研究人员认为奥林帕斯山具有如此令人称奇的高度，主要是因为相比地球而言，火星的重力较低且火山喷发的频率较高，造山熔岩流在火星上持续的时间比在地球上要长得多，故而形成了巨大火山。</w:t>
      </w:r>
    </w:p>
    <w:p>
      <w:pPr>
        <w:pStyle w:val="pStyle"/>
      </w:pPr>
      <w:r>
        <w:rPr/>
        <w:t xml:space="preserve">  以下哪项为真，最能削弱上述结论？（    ）</w:t>
      </w:r>
    </w:p>
    <w:p>
      <w:pPr>
        <w:pStyle w:val="pStyle"/>
      </w:pPr>
      <w:r>
        <w:rPr/>
        <w:t xml:space="preserve">A. 土星、木星属于气体星球，由于没有地幔运动，也就没有火山爆发</w:t>
      </w:r>
    </w:p>
    <w:p>
      <w:pPr>
        <w:pStyle w:val="pStyle"/>
      </w:pPr>
      <w:r>
        <w:rPr/>
        <w:t xml:space="preserve">B. 地球上的河流常会侵蚀山脉的边缘物质，引发山体滑坡，这就限制了山峰生长</w:t>
      </w:r>
    </w:p>
    <w:p>
      <w:pPr>
        <w:pStyle w:val="pStyle"/>
      </w:pPr>
      <w:r>
        <w:rPr/>
        <w:t xml:space="preserve">C. 金星与地球重力相近，金星上火山喷发的频率极高，可谓火山密布，但火山大多不高</w:t>
      </w:r>
    </w:p>
    <w:p>
      <w:pPr>
        <w:pStyle w:val="pStyle"/>
      </w:pPr>
      <w:r>
        <w:rPr/>
        <w:t xml:space="preserve">D. 一些与火星相似的星体，虽火山喷发活跃，熔岩持续出现，但因为星体表面构造的变化，熔岩无法堆积，并未形成大型火山</w:t>
      </w:r>
    </w:p>
    <w:p/>
    <w:p>
      <w:pPr>
        <w:pStyle w:val="pStyle"/>
      </w:pPr>
      <w:r>
        <w:rPr/>
        <w:t xml:space="preserve">57. (2020天津)  冰冻甲烷也称甲烷水合物，是由甲烷气体分子锁定在冻结水晶体中形成的。它看起来像冰，在海洋低温高压条件下形成，被认为含有地球</w:t>
      </w:r>
      <w:r>
        <w:pict>
          <v:shape type="#_x0000_t75" style="width:64pt; height:18pt; margin-left:0pt; margin-top:0pt; mso-position-horizontal:left; mso-position-vertical:top; mso-position-horizontal-relative:char; mso-position-vertical-relative:line;">
            <w10:wrap type="inline"/>
            <v:imagedata r:id="rId47" o:title=""/>
          </v:shape>
        </w:pict>
      </w:r>
      <w:r>
        <w:rPr/>
        <w:t xml:space="preserve">的碳含量，由于冰冻甲烷储存了地球上很大一部分碳，它可能在大气和生物之间的碳循环中扮演着重要的角色。但研究认为该物质也是一种潜在的生物危害，可引发山体滑坡和海啸等灾难事件。</w:t>
      </w:r>
    </w:p>
    <w:p>
      <w:pPr>
        <w:pStyle w:val="pStyle"/>
      </w:pPr>
      <w:r>
        <w:rPr/>
        <w:t xml:space="preserve">  要得到上述研究结论，需要补充的重要前提是（    ）。</w:t>
      </w:r>
    </w:p>
    <w:p>
      <w:pPr>
        <w:pStyle w:val="pStyle"/>
      </w:pPr>
      <w:r>
        <w:rPr/>
        <w:t xml:space="preserve">A. 在导致全球气候变暖方面，甲烷所起的作用比二氧化碳要大</w:t>
      </w:r>
      <w:r>
        <w:pict>
          <v:shape type="#_x0000_t75" style="width:46pt; height:18pt; margin-left:0pt; margin-top:0pt; mso-position-horizontal:left; mso-position-vertical:top; mso-position-horizontal-relative:char; mso-position-vertical-relative:line;">
            <w10:wrap type="inline"/>
            <v:imagedata r:id="rId48" o:title=""/>
          </v:shape>
        </w:pict>
      </w:r>
      <w:r>
        <w:rPr/>
        <w:t xml:space="preserve">倍</w:t>
      </w:r>
    </w:p>
    <w:p>
      <w:pPr>
        <w:pStyle w:val="pStyle"/>
      </w:pPr>
      <w:r>
        <w:rPr/>
        <w:t xml:space="preserve">B. 冰冻甲烷由水和天然气组成，虽多数储存在深海中，但遇火即可燃烧</w:t>
      </w:r>
    </w:p>
    <w:p>
      <w:pPr>
        <w:pStyle w:val="pStyle"/>
      </w:pPr>
      <w:r>
        <w:rPr/>
        <w:t xml:space="preserve">C. 冰冻甲烷在地球上的分布范围很广，约4000万平方公里，占海洋总面积的</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D. 如果冰冻甲烷“融化”，海洋中突然释放的甲烷会迅速改变附近的水压，引发地质活动</w:t>
      </w:r>
    </w:p>
    <w:p/>
    <w:p>
      <w:pPr>
        <w:pStyle w:val="pStyle"/>
      </w:pPr>
      <w:r>
        <w:rPr/>
        <w:t xml:space="preserve">58. (2020天津)  互联网让迎合细分观众群体的媒体繁荣起来，这些媒体不受传统新闻标准的束缚。有一项研究在国外某互联网平台上追踪了2006年至2017年的12.6万条新闻，结果显示，我们更有可能分享虚假新闻，而不是真实新闻，这表明人们渴望新奇的内容。</w:t>
      </w:r>
    </w:p>
    <w:p>
      <w:pPr>
        <w:pStyle w:val="pStyle"/>
      </w:pPr>
      <w:r>
        <w:rPr/>
        <w:t xml:space="preserve">  要得到上述研究结论，需要补充的重要前提是（    ）。</w:t>
      </w:r>
    </w:p>
    <w:p>
      <w:pPr>
        <w:pStyle w:val="pStyle"/>
      </w:pPr>
      <w:r>
        <w:rPr/>
        <w:t xml:space="preserve">A. 12.6万条新闻中大部分是假的</w:t>
      </w:r>
    </w:p>
    <w:p>
      <w:pPr>
        <w:pStyle w:val="pStyle"/>
      </w:pPr>
      <w:r>
        <w:rPr/>
        <w:t xml:space="preserve">B. 假新闻不受传统新闻标准的束缚</w:t>
      </w:r>
    </w:p>
    <w:p>
      <w:pPr>
        <w:pStyle w:val="pStyle"/>
      </w:pPr>
      <w:r>
        <w:rPr/>
        <w:t xml:space="preserve">C. 假新闻不受现实束缚，更具新奇感</w:t>
      </w:r>
    </w:p>
    <w:p>
      <w:pPr>
        <w:pStyle w:val="pStyle"/>
      </w:pPr>
      <w:r>
        <w:rPr/>
        <w:t xml:space="preserve">D. 人们传播假新闻是因为不知道真相</w:t>
      </w:r>
    </w:p>
    <w:p/>
    <w:p>
      <w:pPr>
        <w:pStyle w:val="pStyle"/>
      </w:pPr>
      <w:r>
        <w:rPr/>
        <w:t xml:space="preserve">59. (2020天津)  几年前，某地区水域由于石油泄露，致使水体污染，鱼类大量死亡。一些在水中捕鱼的鸟类，由于羽毛被石油黏附，飞行能力及身体的保温能力骤降，因无法觅食和保暖，饥寒而死。如今，这片水域已经经过了人工治理，鱼类重现，以鱼类为食的鸟类也出现了，这意味着这一地区的水域已不再受到污染了。</w:t>
      </w:r>
    </w:p>
    <w:p>
      <w:pPr>
        <w:pStyle w:val="pStyle"/>
      </w:pPr>
      <w:r>
        <w:rPr/>
        <w:t xml:space="preserve">  以下哪项如果为真，没有削弱上述观点？（    ）</w:t>
      </w:r>
    </w:p>
    <w:p>
      <w:pPr>
        <w:pStyle w:val="pStyle"/>
      </w:pPr>
      <w:r>
        <w:rPr/>
        <w:t xml:space="preserve">A. 该水域污染可能已经减少到个别鱼类能生存的水平</w:t>
      </w:r>
    </w:p>
    <w:p>
      <w:pPr>
        <w:pStyle w:val="pStyle"/>
      </w:pPr>
      <w:r>
        <w:rPr/>
        <w:t xml:space="preserve">B. 新出现的鱼类除了人工养殖的鱼类品种，也有野生的鱼类</w:t>
      </w:r>
    </w:p>
    <w:p>
      <w:pPr>
        <w:pStyle w:val="pStyle"/>
      </w:pPr>
      <w:r>
        <w:rPr/>
        <w:t xml:space="preserve">C. 一些特定污染物已经清除，但水域的重金属含量仍然高于从前</w:t>
      </w:r>
    </w:p>
    <w:p>
      <w:pPr>
        <w:pStyle w:val="pStyle"/>
      </w:pPr>
      <w:r>
        <w:rPr/>
        <w:t xml:space="preserve">D. 出现在该水域的鸟类种类和数量依然很少，未达到污染前的规模</w:t>
      </w:r>
    </w:p>
    <w:p/>
    <w:p>
      <w:pPr>
        <w:pStyle w:val="pStyle"/>
      </w:pPr>
      <w:r>
        <w:rPr/>
        <w:t xml:space="preserve">60. (2020天津)  BMI指数是与体内脂肪总量密切相关的指标，等于体重除以身高的平方。研究者根据U形死亡曲线模型的分析结果显示：60岁以下的人，如果体重保持在正常范围内（BMI介于</w:t>
      </w:r>
      <w:r>
        <w:pict>
          <v:shape type="#_x0000_t75" style="width:67pt; height:18pt; margin-left:0pt; margin-top:0pt; mso-position-horizontal:left; mso-position-vertical:top; mso-position-horizontal-relative:char; mso-position-vertical-relative:line;">
            <w10:wrap type="inline"/>
            <v:imagedata r:id="rId50" o:title=""/>
          </v:shape>
        </w:pict>
      </w:r>
      <w:r>
        <w:rPr/>
        <w:t xml:space="preserve">之间），死亡率是较低的；60岁之后的人，BMI处于超重范畴时（BMI介于</w:t>
      </w:r>
      <w:r>
        <w:pict>
          <v:shape type="#_x0000_t75" style="width:56pt; height:18pt; margin-left:0pt; margin-top:0pt; mso-position-horizontal:left; mso-position-vertical:top; mso-position-horizontal-relative:char; mso-position-vertical-relative:line;">
            <w10:wrap type="inline"/>
            <v:imagedata r:id="rId51" o:title=""/>
          </v:shape>
        </w:pict>
      </w:r>
      <w:r>
        <w:rPr/>
        <w:t xml:space="preserve">之间）死亡率最低，甚至比BMI指数标准（介于</w:t>
      </w:r>
      <w:r>
        <w:pict>
          <v:shape type="#_x0000_t75" style="width:67pt; height:18pt; margin-left:0pt; margin-top:0pt; mso-position-horizontal:left; mso-position-vertical:top; mso-position-horizontal-relative:char; mso-position-vertical-relative:line;">
            <w10:wrap type="inline"/>
            <v:imagedata r:id="rId52" o:title=""/>
          </v:shape>
        </w:pict>
      </w:r>
      <w:r>
        <w:rPr/>
        <w:t xml:space="preserve">之间）的人群还要低</w:t>
      </w:r>
      <w:r>
        <w:pict>
          <v:shape type="#_x0000_t75" style="width:18pt; height:18pt; margin-left:0pt; margin-top:0pt; mso-position-horizontal:left; mso-position-vertical:top; mso-position-horizontal-relative:char; mso-position-vertical-relative:line;">
            <w10:wrap type="inline"/>
            <v:imagedata r:id="rId53" o:title=""/>
          </v:shape>
        </w:pict>
      </w:r>
      <w:r>
        <w:rPr/>
        <w:t xml:space="preserve">。因此，研究者认为，人到60岁以后，可以通过适当增加体重来延长寿命。</w:t>
      </w:r>
    </w:p>
    <w:p>
      <w:pPr>
        <w:pStyle w:val="pStyle"/>
      </w:pPr>
      <w:r>
        <w:rPr/>
        <w:t xml:space="preserve">  以下哪项如果为真，最能直接支持研究者的观点？（    ）</w:t>
      </w:r>
    </w:p>
    <w:p>
      <w:pPr>
        <w:pStyle w:val="pStyle"/>
      </w:pPr>
      <w:r>
        <w:rPr/>
        <w:t xml:space="preserve">A. 60岁以上的老年人新陈代谢能力下降，容易出现身体肥胖</w:t>
      </w:r>
    </w:p>
    <w:p>
      <w:pPr>
        <w:pStyle w:val="pStyle"/>
      </w:pPr>
      <w:r>
        <w:rPr/>
        <w:t xml:space="preserve">B. 适度超重的体重更容易扛过疾病的伤害，更容易达到长寿的目的</w:t>
      </w:r>
    </w:p>
    <w:p>
      <w:pPr>
        <w:pStyle w:val="pStyle"/>
      </w:pPr>
      <w:r>
        <w:rPr/>
        <w:t xml:space="preserve">C. 绝大多数情况下，稍微超重的人群，其生活营养状态都是比较好的</w:t>
      </w:r>
    </w:p>
    <w:p>
      <w:pPr>
        <w:pStyle w:val="pStyle"/>
      </w:pPr>
      <w:r>
        <w:rPr/>
        <w:t xml:space="preserve">D. 研究表明，BMI指数超重，高血压、糖尿病等患病率都比正常人要高</w:t>
      </w:r>
    </w:p>
    <w:p/>
    <w:p>
      <w:pPr>
        <w:pStyle w:val="pStyle"/>
      </w:pPr>
      <w:r>
        <w:rPr/>
        <w:t xml:space="preserve">61. (2020天津)  近日，有人利用网络传谣，声称许多葡萄是通过喷催色剂被“暴力”催熟的，并附上了果农为葡萄喷液的视频。经核实，视频中使用的并非催色剂，而是目前国际上都在广泛使用的植物生长调节剂，对植物并无伤害。经过官方及专家的辟谣，今年葡萄的销售额与去年相比并没有下降，可见不实谣言对消费者的购买力并没有产生影响。</w:t>
      </w:r>
    </w:p>
    <w:p>
      <w:pPr>
        <w:pStyle w:val="pStyle"/>
      </w:pPr>
      <w:r>
        <w:rPr/>
        <w:t xml:space="preserve">  以下哪项如果为真，最能反驳上述说法？（    ）</w:t>
      </w:r>
    </w:p>
    <w:p>
      <w:pPr>
        <w:pStyle w:val="pStyle"/>
      </w:pPr>
      <w:r>
        <w:rPr/>
        <w:t xml:space="preserve">A. 由于今年物价上涨，市场上葡萄的售价也水涨船高</w:t>
      </w:r>
    </w:p>
    <w:p>
      <w:pPr>
        <w:pStyle w:val="pStyle"/>
      </w:pPr>
      <w:r>
        <w:rPr/>
        <w:t xml:space="preserve">B. 近几年来，我国葡萄出口量逐年增加，出口额不断增长</w:t>
      </w:r>
    </w:p>
    <w:p>
      <w:pPr>
        <w:pStyle w:val="pStyle"/>
      </w:pPr>
      <w:r>
        <w:rPr/>
        <w:t xml:space="preserve">C. 今年，一些葡萄种植地区遭遇霜冻灾害，葡萄产量有所下降</w:t>
      </w:r>
    </w:p>
    <w:p>
      <w:pPr>
        <w:pStyle w:val="pStyle"/>
      </w:pPr>
      <w:r>
        <w:rPr/>
        <w:t xml:space="preserve">D. 许多超市对消费者购买意愿进行了调研，结果显示大部分消费者并不相信网传谣言</w:t>
      </w:r>
    </w:p>
    <w:p/>
    <w:p>
      <w:pPr>
        <w:pStyle w:val="pStyle"/>
      </w:pPr>
      <w:r>
        <w:rPr/>
        <w:t xml:space="preserve">62. (2020天津)  地球磁场能够保护我们免受太阳风和宇宙辐射的伤害，让地球生命得以存续。每隔10年左右，地球磁场的强度会突然变化，引起地球的特定部位的磁性也随之改变，这种现象被称为“地磁急变”。由于地球磁场是由其内部炽热的、持续搅动的液态铁形成的，研究者认为当这种熔融态物质形成的气泡上浮至地核外表面时，就会引发磁场搅动。</w:t>
      </w:r>
    </w:p>
    <w:p>
      <w:pPr>
        <w:pStyle w:val="pStyle"/>
      </w:pPr>
      <w:r>
        <w:rPr/>
        <w:t xml:space="preserve">  以下哪项如果为真，最能解释上述研究者的观点？（    ）</w:t>
      </w:r>
    </w:p>
    <w:p>
      <w:pPr>
        <w:pStyle w:val="pStyle"/>
      </w:pPr>
      <w:r>
        <w:rPr/>
        <w:t xml:space="preserve">A. 这些液态铁从地核深处释放出来，在不断上升的过程中形成熔融态物质团块</w:t>
      </w:r>
    </w:p>
    <w:p>
      <w:pPr>
        <w:pStyle w:val="pStyle"/>
      </w:pPr>
      <w:r>
        <w:rPr/>
        <w:t xml:space="preserve">B. 地核液体流动的突然变化可能会使地球自转发生轻微改变，让一天的时间逐渐延长</w:t>
      </w:r>
    </w:p>
    <w:p>
      <w:pPr>
        <w:pStyle w:val="pStyle"/>
      </w:pPr>
      <w:r>
        <w:rPr/>
        <w:t xml:space="preserve">C. 模拟实验显示，地磁急变每隔</w:t>
      </w:r>
      <w:r>
        <w:pict>
          <v:shape type="#_x0000_t75" style="width:39pt; height:18pt; margin-left:0pt; margin-top:0pt; mso-position-horizontal:left; mso-position-vertical:top; mso-position-horizontal-relative:char; mso-position-vertical-relative:line;">
            <w10:wrap type="inline"/>
            <v:imagedata r:id="rId54" o:title=""/>
          </v:shape>
        </w:pict>
      </w:r>
      <w:r>
        <w:rPr/>
        <w:t xml:space="preserve">年就会对地球磁气圈造成一次轻微干扰，这与地核液体的浮力发生异常变化有关</w:t>
      </w:r>
    </w:p>
    <w:p>
      <w:pPr>
        <w:pStyle w:val="pStyle"/>
      </w:pPr>
      <w:r>
        <w:rPr/>
        <w:t xml:space="preserve">D. 气泡上升产生强大的波，并沿着地核附近的磁场线迅速传播，这种在地下发生的突变会以地表高出磁场扰动的形成显现出来</w:t>
      </w:r>
    </w:p>
    <w:p/>
    <w:p>
      <w:pPr>
        <w:pStyle w:val="pStyle"/>
      </w:pPr>
      <w:r>
        <w:rPr/>
        <w:t xml:space="preserve">63. (2020天津)  近年来，A市的图书馆统计了读者借阅情况，发现科幻小说的借阅次数，远超过其他类型的小说，由于年轻人更喜欢科幻作品，所以该图书馆中，阅读科幻作品的读者很可能都是年轻的读者。</w:t>
      </w:r>
    </w:p>
    <w:p>
      <w:pPr>
        <w:pStyle w:val="pStyle"/>
      </w:pPr>
      <w:r>
        <w:rPr/>
        <w:t xml:space="preserve">  以下哪项如果为真，最能反驳上述说法？（    ）</w:t>
      </w:r>
    </w:p>
    <w:p>
      <w:pPr>
        <w:pStyle w:val="pStyle"/>
      </w:pPr>
      <w:r>
        <w:rPr/>
        <w:t xml:space="preserve">A. 在A市，通过网上书店购买科幻小说的读者大多是中年人</w:t>
      </w:r>
    </w:p>
    <w:p>
      <w:pPr>
        <w:pStyle w:val="pStyle"/>
      </w:pPr>
      <w:r>
        <w:rPr/>
        <w:t xml:space="preserve">B. 从购入图书的门类来看，A市图书馆新进的图书以科幻类作品为最多</w:t>
      </w:r>
    </w:p>
    <w:p>
      <w:pPr>
        <w:pStyle w:val="pStyle"/>
      </w:pPr>
      <w:r>
        <w:rPr/>
        <w:t xml:space="preserve">C. 近年来，科幻电影、科幻舞台剧的兴起激发了A市市民对科幻小说的喜爱</w:t>
      </w:r>
    </w:p>
    <w:p>
      <w:pPr>
        <w:pStyle w:val="pStyle"/>
      </w:pPr>
      <w:r>
        <w:rPr/>
        <w:t xml:space="preserve">D. 年轻人工作忙，更喜欢借书看，而不少喜爱科幻作品的老年人大多在图书馆阅读，外借少</w:t>
      </w:r>
    </w:p>
    <w:p/>
    <w:p>
      <w:pPr>
        <w:pStyle w:val="pStyle"/>
      </w:pPr>
      <w:r>
        <w:rPr/>
        <w:t xml:space="preserve">64. (2020天津)  一项针对听力损失的研究中，研究团队分析了十几年间被诊断为听力损失的近万名患者，根据性别、年龄、居住地、保险状况等匹配了同等数量的对照受试者。结果显示：听力损失组的老年痴呆症发病率更高；在</w:t>
      </w:r>
      <w:r>
        <w:pict>
          <v:shape type="#_x0000_t75" style="width:46pt; height:18pt; margin-left:0pt; margin-top:0pt; mso-position-horizontal:left; mso-position-vertical:top; mso-position-horizontal-relative:char; mso-position-vertical-relative:line;">
            <w10:wrap type="inline"/>
            <v:imagedata r:id="rId55" o:title=""/>
          </v:shape>
        </w:pict>
      </w:r>
      <w:r>
        <w:rPr/>
        <w:t xml:space="preserve">岁的人群中，这一关联效应更明显，老年痴呆症发病风险增加了</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以下哪项如果为真，没有支持上述实验结果？（    ）</w:t>
      </w:r>
    </w:p>
    <w:p>
      <w:pPr>
        <w:pStyle w:val="pStyle"/>
      </w:pPr>
      <w:r>
        <w:rPr/>
        <w:t xml:space="preserve">A. 听力受损会改变大脑分配资源的模式，大脑神经出现退化</w:t>
      </w:r>
    </w:p>
    <w:p>
      <w:pPr>
        <w:pStyle w:val="pStyle"/>
      </w:pPr>
      <w:r>
        <w:rPr/>
        <w:t xml:space="preserve">B. 随着科技进步和生活习惯的变化，许多年轻人成为耳机重度用户，早早地损伤了听力</w:t>
      </w:r>
    </w:p>
    <w:p>
      <w:pPr>
        <w:pStyle w:val="pStyle"/>
      </w:pPr>
      <w:r>
        <w:rPr/>
        <w:t xml:space="preserve">C. 听力下降后，由于语言感知功能受损，记忆、执行等认知过程也将出现类痴呆症障碍</w:t>
      </w:r>
    </w:p>
    <w:p>
      <w:pPr>
        <w:pStyle w:val="pStyle"/>
      </w:pPr>
      <w:r>
        <w:rPr/>
        <w:t xml:space="preserve">D. 听力受损增加患者的沟通困难，难以融入社会，影响心理健康，而缺乏社交和抑郁症也是痴呆症的风险因素</w:t>
      </w:r>
    </w:p>
    <w:p/>
    <w:p>
      <w:pPr>
        <w:pStyle w:val="pStyle"/>
      </w:pPr>
      <w:r>
        <w:rPr/>
        <w:t xml:space="preserve">65. (2020天津)  降水量少的地区主要是因为位于“山脉的反面”，例如：从西部方向吹来的气流被南北走向山脉阻挡，潮湿温暖的空气会卷向山脉底部，逐渐上升形成云层，在上升时空气开始冷却带来降水。当空气移动到山脉顶部时，基本没有了水分，空气会下沉和温暖起来，很少有降水，因此山脉东侧被称为“雨影区”，这一区域通常会形成干热风，这种气候和地理位置共同造就了沙漠地貌的形成。</w:t>
      </w:r>
    </w:p>
    <w:p>
      <w:pPr>
        <w:pStyle w:val="pStyle"/>
      </w:pPr>
      <w:r>
        <w:rPr/>
        <w:t xml:space="preserve">  根据上文，可以推出（    ）。</w:t>
      </w:r>
    </w:p>
    <w:p>
      <w:pPr>
        <w:pStyle w:val="pStyle"/>
      </w:pPr>
      <w:r>
        <w:rPr/>
        <w:t xml:space="preserve">A. 只有长期受到干热风的影响，才能形成沙漠</w:t>
      </w:r>
    </w:p>
    <w:p>
      <w:pPr>
        <w:pStyle w:val="pStyle"/>
      </w:pPr>
      <w:r>
        <w:rPr/>
        <w:t xml:space="preserve">B. 越到山顶，云层越少，水分的聚合就越发困难</w:t>
      </w:r>
    </w:p>
    <w:p>
      <w:pPr>
        <w:pStyle w:val="pStyle"/>
      </w:pPr>
      <w:r>
        <w:rPr/>
        <w:t xml:space="preserve">C. 一个地区若位于“山脉的反面”，就不会出现降水</w:t>
      </w:r>
    </w:p>
    <w:p>
      <w:pPr>
        <w:pStyle w:val="pStyle"/>
      </w:pPr>
      <w:r>
        <w:rPr/>
        <w:t xml:space="preserve">D. 暖湿气流受到山脉阻隔后，会不断上升形成云层</w:t>
      </w:r>
    </w:p>
    <w:p/>
    <w:p>
      <w:pPr>
        <w:pStyle w:val="pStyle"/>
      </w:pPr>
      <w:r>
        <w:rPr/>
        <w:t xml:space="preserve">66. (2020天津)  填入问号处最恰当的是（    ）。</w:t>
      </w:r>
    </w:p>
    <w:p>
      <w:pPr>
        <w:pStyle w:val="pStyle"/>
      </w:pPr>
      <w:r>
        <w:rPr/>
        <w:t xml:space="preserve">  </w:t>
      </w:r>
      <w:r>
        <w:pict>
          <v:shape type="#_x0000_t75" style="width:350pt; height:114.52420701169pt; margin-left:0pt; margin-top:0pt; mso-position-horizontal:left; mso-position-vertical:top; mso-position-horizontal-relative:char; mso-position-vertical-relative:line;">
            <w10:wrap type="inline"/>
            <v:imagedata r:id="rId57" o:title=""/>
          </v:shape>
        </w:pict>
      </w:r>
    </w:p>
    <w:p/>
    <w:p>
      <w:pPr>
        <w:pStyle w:val="pStyle"/>
      </w:pPr>
      <w:r>
        <w:rPr/>
        <w:t xml:space="preserve">67. (2020天津)  填入问号处最恰当的是（    ）。</w: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58" o:title=""/>
          </v:shape>
        </w:pict>
      </w:r>
    </w:p>
    <w:p/>
    <w:p>
      <w:pPr>
        <w:pStyle w:val="pStyle"/>
      </w:pPr>
      <w:r>
        <w:rPr/>
        <w:t xml:space="preserve">68. (2020天津)  填入问号处最恰当的是（    ）。</w:t>
      </w:r>
    </w:p>
    <w:p>
      <w:pPr>
        <w:pStyle w:val="pStyle"/>
      </w:pPr>
      <w:r>
        <w:rPr/>
        <w:t xml:space="preserve">  </w:t>
      </w:r>
      <w:r>
        <w:pict>
          <v:shape type="#_x0000_t75" style="width:350pt; height:173.87580299786pt; margin-left:0pt; margin-top:0pt; mso-position-horizontal:left; mso-position-vertical:top; mso-position-horizontal-relative:char; mso-position-vertical-relative:line;">
            <w10:wrap type="inline"/>
            <v:imagedata r:id="rId59" o:title=""/>
          </v:shape>
        </w:pict>
      </w:r>
    </w:p>
    <w:p/>
    <w:p>
      <w:pPr>
        <w:pStyle w:val="pStyle"/>
      </w:pPr>
      <w:r>
        <w:rPr/>
        <w:t xml:space="preserve">69. (2020天津)  填入问号处最恰当的是（    ）。</w:t>
      </w:r>
    </w:p>
    <w:p>
      <w:pPr>
        <w:pStyle w:val="pStyle"/>
      </w:pPr>
      <w:r>
        <w:rPr/>
        <w:t xml:space="preserve">  </w:t>
      </w:r>
      <w:r>
        <w:pict>
          <v:shape type="#_x0000_t75" style="width:350pt; height:176.01941747573pt; margin-left:0pt; margin-top:0pt; mso-position-horizontal:left; mso-position-vertical:top; mso-position-horizontal-relative:char; mso-position-vertical-relative:line;">
            <w10:wrap type="inline"/>
            <v:imagedata r:id="rId60" o:title=""/>
          </v:shape>
        </w:pict>
      </w:r>
    </w:p>
    <w:p/>
    <w:p>
      <w:pPr>
        <w:pStyle w:val="pStyle"/>
      </w:pPr>
      <w:r>
        <w:rPr/>
        <w:t xml:space="preserve">70. (2020天津)  填入问号处最恰当的是（    ）。</w:t>
      </w:r>
    </w:p>
    <w:p>
      <w:pPr>
        <w:pStyle w:val="pStyle"/>
      </w:pPr>
      <w:r>
        <w:rPr/>
        <w:t xml:space="preserve">  </w:t>
      </w:r>
      <w:r>
        <w:pict>
          <v:shape type="#_x0000_t75" style="width:350pt; height:165.6378600823pt; margin-left:0pt; margin-top:0pt; mso-position-horizontal:left; mso-position-vertical:top; mso-position-horizontal-relative:char; mso-position-vertical-relative:line;">
            <w10:wrap type="inline"/>
            <v:imagedata r:id="rId61" o:title=""/>
          </v:shape>
        </w:pict>
      </w:r>
    </w:p>
    <w:p/>
    <w:p>
      <w:pPr>
        <w:pStyle w:val="pStyle"/>
      </w:pPr>
      <w:r>
        <w:rPr/>
        <w:t xml:space="preserve">71. (2020天津)  填入问号处最恰当的是（    ）。</w:t>
      </w:r>
    </w:p>
    <w:p>
      <w:pPr>
        <w:pStyle w:val="pStyle"/>
      </w:pPr>
      <w:r>
        <w:rPr/>
        <w:t xml:space="preserve">  </w:t>
      </w:r>
      <w:r>
        <w:pict>
          <v:shape type="#_x0000_t75" style="width:238pt; height:236pt; margin-left:0pt; margin-top:0pt; mso-position-horizontal:left; mso-position-vertical:top; mso-position-horizontal-relative:char; mso-position-vertical-relative:line;">
            <w10:wrap type="inline"/>
            <v:imagedata r:id="rId62" o:title=""/>
          </v:shape>
        </w:pict>
      </w:r>
    </w:p>
    <w:p>
      <w:pPr>
        <w:pStyle w:val="pStyle"/>
      </w:pPr>
      <w:r>
        <w:rPr/>
        <w:t xml:space="preserve">  </w:t>
      </w:r>
      <w:r>
        <w:pict>
          <v:shape type="#_x0000_t75" style="width:339pt; height:205pt; margin-left:0pt; margin-top:0pt; mso-position-horizontal:left; mso-position-vertical:top; mso-position-horizontal-relative:char; mso-position-vertical-relative:line;">
            <w10:wrap type="inline"/>
            <v:imagedata r:id="rId63" o:title=""/>
          </v:shape>
        </w:pict>
      </w:r>
    </w:p>
    <w:p/>
    <w:p>
      <w:pPr>
        <w:pStyle w:val="pStyle"/>
      </w:pPr>
      <w:r>
        <w:rPr/>
        <w:t xml:space="preserve">72. (2020天津)  填入问号处最恰当的是（    ）。</w:t>
      </w:r>
    </w:p>
    <w:p>
      <w:pPr>
        <w:pStyle w:val="pStyle"/>
      </w:pPr>
      <w:r>
        <w:rPr/>
        <w:t xml:space="preserve">  </w:t>
      </w:r>
      <w:r>
        <w:pict>
          <v:shape type="#_x0000_t75" style="width:238pt; height:225pt; margin-left:0pt; margin-top:0pt; mso-position-horizontal:left; mso-position-vertical:top; mso-position-horizontal-relative:char; mso-position-vertical-relative:line;">
            <w10:wrap type="inline"/>
            <v:imagedata r:id="rId64" o:title=""/>
          </v:shape>
        </w:pict>
      </w:r>
    </w:p>
    <w:p>
      <w:pPr>
        <w:pStyle w:val="pStyle"/>
      </w:pPr>
      <w:r>
        <w:rPr/>
        <w:t xml:space="preserve">  </w:t>
      </w:r>
      <w:r>
        <w:pict>
          <v:shape type="#_x0000_t75" style="width:298pt; height:190pt; margin-left:0pt; margin-top:0pt; mso-position-horizontal:left; mso-position-vertical:top; mso-position-horizontal-relative:char; mso-position-vertical-relative:line;">
            <w10:wrap type="inline"/>
            <v:imagedata r:id="rId65" o:title=""/>
          </v:shape>
        </w:pict>
      </w:r>
    </w:p>
    <w:p/>
    <w:p>
      <w:pPr>
        <w:pStyle w:val="pStyle"/>
      </w:pPr>
      <w:r>
        <w:rPr/>
        <w:t xml:space="preserve">73. (2020天津)  填入问号处最恰当的是（    ）。</w:t>
      </w:r>
    </w:p>
    <w:p>
      <w:pPr>
        <w:pStyle w:val="pStyle"/>
      </w:pPr>
      <w:r>
        <w:rPr/>
        <w:t xml:space="preserve">  </w:t>
      </w:r>
      <w:r>
        <w:pict>
          <v:shape type="#_x0000_t75" style="width:248pt; height:243pt; margin-left:0pt; margin-top:0pt; mso-position-horizontal:left; mso-position-vertical:top; mso-position-horizontal-relative:char; mso-position-vertical-relative:line;">
            <w10:wrap type="inline"/>
            <v:imagedata r:id="rId66" o:title=""/>
          </v:shape>
        </w:pict>
      </w:r>
    </w:p>
    <w:p>
      <w:pPr>
        <w:pStyle w:val="pStyle"/>
      </w:pPr>
      <w:r>
        <w:rPr/>
        <w:t xml:space="preserve">  </w:t>
      </w:r>
      <w:r>
        <w:pict>
          <v:shape type="#_x0000_t75" style="width:350pt; height:199.4301994302pt; margin-left:0pt; margin-top:0pt; mso-position-horizontal:left; mso-position-vertical:top; mso-position-horizontal-relative:char; mso-position-vertical-relative:line;">
            <w10:wrap type="inline"/>
            <v:imagedata r:id="rId67" o:title=""/>
          </v:shape>
        </w:pict>
      </w:r>
    </w:p>
    <w:p/>
    <w:p>
      <w:pPr>
        <w:pStyle w:val="pStyle"/>
      </w:pPr>
      <w:r>
        <w:rPr/>
        <w:t xml:space="preserve">74. (2020天津)  填入问号处最恰当的是（    ）。</w:t>
      </w:r>
    </w:p>
    <w:p>
      <w:pPr>
        <w:pStyle w:val="pStyle"/>
      </w:pPr>
      <w:r>
        <w:rPr/>
        <w:t xml:space="preserve">  </w:t>
      </w:r>
      <w:r>
        <w:pict>
          <v:shape type="#_x0000_t75" style="width:263pt; height:285pt; margin-left:0pt; margin-top:0pt; mso-position-horizontal:left; mso-position-vertical:top; mso-position-horizontal-relative:char; mso-position-vertical-relative:line;">
            <w10:wrap type="inline"/>
            <v:imagedata r:id="rId68" o:title=""/>
          </v:shape>
        </w:pict>
      </w:r>
    </w:p>
    <w:p>
      <w:pPr>
        <w:pStyle w:val="pStyle"/>
      </w:pPr>
      <w:r>
        <w:rPr/>
        <w:t xml:space="preserve">  </w:t>
      </w:r>
      <w:r>
        <w:pict>
          <v:shape type="#_x0000_t75" style="width:336pt; height:204pt; margin-left:0pt; margin-top:0pt; mso-position-horizontal:left; mso-position-vertical:top; mso-position-horizontal-relative:char; mso-position-vertical-relative:line;">
            <w10:wrap type="inline"/>
            <v:imagedata r:id="rId69" o:title=""/>
          </v:shape>
        </w:pict>
      </w:r>
    </w:p>
    <w:p/>
    <w:p>
      <w:pPr>
        <w:pStyle w:val="pStyle"/>
      </w:pPr>
      <w:r>
        <w:rPr/>
        <w:t xml:space="preserve">75. (2020天津)  填入问号处最恰当的是（    ）。</w:t>
      </w:r>
    </w:p>
    <w:p>
      <w:pPr>
        <w:pStyle w:val="pStyle"/>
      </w:pPr>
      <w:r>
        <w:rPr/>
        <w:t xml:space="preserve">  </w:t>
      </w:r>
      <w:r>
        <w:pict>
          <v:shape type="#_x0000_t75" style="width:275pt; height:260pt; margin-left:0pt; margin-top:0pt; mso-position-horizontal:left; mso-position-vertical:top; mso-position-horizontal-relative:char; mso-position-vertical-relative:line;">
            <w10:wrap type="inline"/>
            <v:imagedata r:id="rId70" o:title=""/>
          </v:shape>
        </w:pict>
      </w:r>
    </w:p>
    <w:p>
      <w:pPr>
        <w:pStyle w:val="pStyle"/>
      </w:pPr>
      <w:r>
        <w:rPr/>
        <w:t xml:space="preserve">  </w:t>
      </w:r>
      <w:r>
        <w:pict>
          <v:shape type="#_x0000_t75" style="width:343pt; height:201pt; margin-left:0pt; margin-top:0pt; mso-position-horizontal:left; mso-position-vertical:top; mso-position-horizontal-relative:char; mso-position-vertical-relative:line;">
            <w10:wrap type="inline"/>
            <v:imagedata r:id="rId71"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多级数列</w:t>
      </w:r>
    </w:p>
    <w:p>
      <w:pPr>
        <w:pStyle w:val="pStyle"/>
      </w:pPr>
      <w:r>
        <w:rPr/>
        <w:t xml:space="preserve">【答案】 B</w:t>
      </w:r>
    </w:p>
    <w:p>
      <w:pPr>
        <w:pStyle w:val="pStyle"/>
      </w:pPr>
      <w:r>
        <w:rPr/>
        <w:t xml:space="preserve">【解析】   观察数列无特征，考虑做差。可以得到23、25、27、29、（    ），此数列是公差为2的等差数列。故所求</w:t>
      </w:r>
      <w:r>
        <w:pict>
          <v:shape type="#_x0000_t75" style="width:104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故正确答案为B。</w:t>
      </w:r>
    </w:p>
    <w:p>
      <w:pPr>
        <w:pStyle w:val="pStyle"/>
      </w:pPr>
      <w:r>
        <w:rPr/>
        <w:t xml:space="preserve">【来源】 2020年下半年天津市部分事业单位公开招聘《职业能力测验》第1题</w:t>
      </w:r>
    </w:p>
    <w:p/>
    <w:p>
      <w:pPr/>
      <w:r>
        <w:rPr/>
        <w:t xml:space="preserve">第2题</w:t>
      </w:r>
    </w:p>
    <w:p>
      <w:pPr/>
      <w:r>
        <w:rPr/>
        <w:t xml:space="preserve">【知识点】 分数数列</w:t>
      </w:r>
    </w:p>
    <w:p>
      <w:pPr>
        <w:pStyle w:val="pStyle"/>
      </w:pPr>
      <w:r>
        <w:rPr/>
        <w:t xml:space="preserve">【答案】 C</w:t>
      </w:r>
    </w:p>
    <w:p>
      <w:pPr>
        <w:pStyle w:val="pStyle"/>
      </w:pPr>
      <w:r>
        <w:rPr/>
        <w:t xml:space="preserve">【解析】   数列大多为分数，优先考虑分数数列。观察第三、四、五项，分子分母均递增，因此第一、二、六项反约分，得到新数列</w:t>
      </w:r>
      <w:r>
        <w:pict>
          <v:shape type="#_x0000_t75" style="width:154pt; height:28pt; margin-left:0pt; margin-top:0pt; mso-position-horizontal:left; mso-position-vertical:top; mso-position-horizontal-relative:char; mso-position-vertical-relative:line;">
            <w10:wrap type="inline"/>
            <v:imagedata r:id="rId73" o:title=""/>
          </v:shape>
        </w:pict>
      </w:r>
      <w:r>
        <w:pict>
          <v:shape type="#_x0000_t75" style="width:20pt; height:18pt; margin-left:0pt; margin-top:0pt; mso-position-horizontal:left; mso-position-vertical:top; mso-position-horizontal-relative:char; mso-position-vertical-relative:line;">
            <w10:wrap type="inline"/>
            <v:imagedata r:id="rId74" o:title=""/>
          </v:shape>
        </w:pict>
      </w:r>
      <w:r>
        <w:rPr/>
        <w:t xml:space="preserve">，观察发现，新数列的分子是公差为3的等差数列，故所求项分子为19；新数列的分母无特征，考虑做差，可以得到1、4、7、10、13、（    ），为公差是3的等差数列，故所求项分母为</w:t>
      </w:r>
      <w:r>
        <w:pict>
          <v:shape type="#_x0000_t75" style="width:99pt; height:18pt; margin-left:0pt; margin-top:0pt; mso-position-horizontal:left; mso-position-vertical:top; mso-position-horizontal-relative:char; mso-position-vertical-relative:line;">
            <w10:wrap type="inline"/>
            <v:imagedata r:id="rId75" o:title=""/>
          </v:shape>
        </w:pict>
      </w:r>
      <w:r>
        <w:rPr/>
        <w:t xml:space="preserve">。故所求</w:t>
      </w:r>
      <w:r>
        <w:pict>
          <v:shape type="#_x0000_t75" style="width:31pt; height:2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故正确答案为C。</w:t>
      </w:r>
    </w:p>
    <w:p>
      <w:pPr>
        <w:pStyle w:val="pStyle"/>
      </w:pPr>
      <w:r>
        <w:rPr/>
        <w:t xml:space="preserve">【来源】 2020年下半年天津市部分事业单位公开招聘《职业能力测验》第2题</w:t>
      </w:r>
    </w:p>
    <w:p/>
    <w:p>
      <w:pPr/>
      <w:r>
        <w:rPr/>
        <w:t xml:space="preserve">第3题</w:t>
      </w:r>
    </w:p>
    <w:p>
      <w:pPr/>
      <w:r>
        <w:rPr/>
        <w:t xml:space="preserve">【知识点】 多重数列</w:t>
      </w:r>
    </w:p>
    <w:p>
      <w:pPr>
        <w:pStyle w:val="pStyle"/>
      </w:pPr>
      <w:r>
        <w:rPr/>
        <w:t xml:space="preserve">【答案】 B</w:t>
      </w:r>
    </w:p>
    <w:p>
      <w:pPr>
        <w:pStyle w:val="pStyle"/>
      </w:pPr>
      <w:r>
        <w:rPr/>
        <w:t xml:space="preserve">【解析】   方法一：数列项数较多，考虑多重数列。偶数项为4、36、68、（），构成公差为32的等差数列，则（）处应该为100；验证奇数项为1、9、17、25，构成公差为8的等差数列，说明奇偶项均有规律，思路成立。</w:t>
      </w:r>
    </w:p>
    <w:p>
      <w:pPr>
        <w:pStyle w:val="pStyle"/>
      </w:pPr>
      <w:r>
        <w:rPr/>
        <w:t xml:space="preserve">  方法二：数列项数较多，考虑多重数列。可尝试两两分组，第一组：1、4，第二组：9、36，第三组：17、68，第四组：25、（），发现每一组中后项均为前项的4倍，第四组：</w:t>
      </w:r>
      <w:r>
        <w:pict>
          <v:shape type="#_x0000_t75" style="width:66pt; height:18pt; margin-left:0pt; margin-top:0pt; mso-position-horizontal:left; mso-position-vertical:top; mso-position-horizontal-relative:char; mso-position-vertical-relative:line;">
            <w10:wrap type="inline"/>
            <v:imagedata r:id="rId77" o:title=""/>
          </v:shape>
        </w:pict>
      </w:r>
      <w:r>
        <w:rPr/>
        <w:t xml:space="preserve">，即</w:t>
      </w:r>
      <w:r>
        <w:pict>
          <v:shape type="#_x0000_t75" style="width:50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故正确答案为B。</w:t>
      </w:r>
    </w:p>
    <w:p>
      <w:pPr>
        <w:pStyle w:val="pStyle"/>
      </w:pPr>
      <w:r>
        <w:rPr/>
        <w:t xml:space="preserve">【来源】 2020年下半年天津市部分事业单位公开招聘《职业能力测验》第3题</w:t>
      </w:r>
    </w:p>
    <w:p/>
    <w:p>
      <w:pPr/>
      <w:r>
        <w:rPr/>
        <w:t xml:space="preserve">第4题</w:t>
      </w:r>
    </w:p>
    <w:p>
      <w:pPr/>
      <w:r>
        <w:rPr/>
        <w:t xml:space="preserve">【知识点】 多级数列</w:t>
      </w:r>
    </w:p>
    <w:p>
      <w:pPr>
        <w:pStyle w:val="pStyle"/>
      </w:pPr>
      <w:r>
        <w:rPr/>
        <w:t xml:space="preserve">【答案】 C</w:t>
      </w:r>
    </w:p>
    <w:p>
      <w:pPr>
        <w:pStyle w:val="pStyle"/>
      </w:pPr>
      <w:r>
        <w:rPr/>
        <w:t xml:space="preserve">【解析】   观察数列无特征，考虑做差。可以得到4、14、30、52、80、（），无特征，再次做差可以得到10、16、22、28，此数列是公差为6的等差数列。则下一项为34，所以</w:t>
      </w:r>
      <w:r>
        <w:pict>
          <v:shape type="#_x0000_t75" style="width:111pt; height:18pt; margin-left:0pt; margin-top:0pt; mso-position-horizontal:left; mso-position-vertical:top; mso-position-horizontal-relative:char; mso-position-vertical-relative:line;">
            <w10:wrap type="inline"/>
            <v:imagedata r:id="rId79" o:title=""/>
          </v:shape>
        </w:pict>
      </w:r>
      <w:r>
        <w:rPr/>
        <w:t xml:space="preserve">，故所求</w:t>
      </w:r>
      <w:r>
        <w:pict>
          <v:shape type="#_x0000_t75" style="width:111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故正确答案为C。</w:t>
      </w:r>
    </w:p>
    <w:p>
      <w:pPr>
        <w:pStyle w:val="pStyle"/>
      </w:pPr>
      <w:r>
        <w:rPr/>
        <w:t xml:space="preserve">【来源】 2020年下半年天津市部分事业单位公开招聘《职业能力测验》第4题</w:t>
      </w:r>
    </w:p>
    <w:p/>
    <w:p>
      <w:pPr/>
      <w:r>
        <w:rPr/>
        <w:t xml:space="preserve">第5题</w:t>
      </w:r>
    </w:p>
    <w:p>
      <w:pPr/>
      <w:r>
        <w:rPr/>
        <w:t xml:space="preserve">【知识点】 多级数列</w:t>
      </w:r>
    </w:p>
    <w:p>
      <w:pPr>
        <w:pStyle w:val="pStyle"/>
      </w:pPr>
      <w:r>
        <w:rPr/>
        <w:t xml:space="preserve">【答案】 D</w:t>
      </w:r>
    </w:p>
    <w:p>
      <w:pPr>
        <w:pStyle w:val="pStyle"/>
      </w:pPr>
      <w:r>
        <w:rPr/>
        <w:t xml:space="preserve">【解析】   观察数列无特征，考虑做差。可以得到24、44、70、102、140、（），无特征，再次做差可以得到20、26、32、38，此数列是公差为6的等差数列。故下一项为44，所以</w:t>
      </w:r>
      <w:r>
        <w:pict>
          <v:shape type="#_x0000_t75" style="width:118pt; height:18pt; margin-left:0pt; margin-top:0pt; mso-position-horizontal:left; mso-position-vertical:top; mso-position-horizontal-relative:char; mso-position-vertical-relative:line;">
            <w10:wrap type="inline"/>
            <v:imagedata r:id="rId81" o:title=""/>
          </v:shape>
        </w:pict>
      </w:r>
      <w:r>
        <w:rPr/>
        <w:t xml:space="preserve">，则所求为</w:t>
      </w:r>
      <w:r>
        <w:pict>
          <v:shape type="#_x0000_t75" style="width:96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故正确答案为D。</w:t>
      </w:r>
    </w:p>
    <w:p>
      <w:pPr>
        <w:pStyle w:val="pStyle"/>
      </w:pPr>
      <w:r>
        <w:rPr/>
        <w:t xml:space="preserve">【来源】 2020年下半年天津市部分事业单位公开招聘《职业能力测验》第5题</w:t>
      </w:r>
    </w:p>
    <w:p/>
    <w:p>
      <w:pPr/>
      <w:r>
        <w:rPr/>
        <w:t xml:space="preserve">第6题</w:t>
      </w:r>
    </w:p>
    <w:p>
      <w:pPr/>
      <w:r>
        <w:rPr/>
        <w:t xml:space="preserve">【知识点】 多级数列</w:t>
      </w:r>
    </w:p>
    <w:p>
      <w:pPr>
        <w:pStyle w:val="pStyle"/>
      </w:pPr>
      <w:r>
        <w:rPr/>
        <w:t xml:space="preserve">【答案】 D</w:t>
      </w:r>
    </w:p>
    <w:p>
      <w:pPr>
        <w:pStyle w:val="pStyle"/>
      </w:pPr>
      <w:r>
        <w:rPr/>
        <w:t xml:space="preserve">【解析】   观察数列无特征，考虑做差。可以得到-3、5、-7、9、（），此数列是符号周期循环，（）为负数，数字为公差为2的等差数列，。故所求</w:t>
      </w:r>
      <w:r>
        <w:pict>
          <v:shape type="#_x0000_t75" style="width:108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故正确答案为D。</w:t>
      </w:r>
    </w:p>
    <w:p>
      <w:pPr>
        <w:pStyle w:val="pStyle"/>
      </w:pPr>
      <w:r>
        <w:rPr/>
        <w:t xml:space="preserve">【来源】 2020年下半年天津市部分事业单位公开招聘《职业能力测验》第6题</w:t>
      </w:r>
    </w:p>
    <w:p/>
    <w:p>
      <w:pPr/>
      <w:r>
        <w:rPr/>
        <w:t xml:space="preserve">第7题</w:t>
      </w:r>
    </w:p>
    <w:p>
      <w:pPr/>
      <w:r>
        <w:rPr/>
        <w:t xml:space="preserve">【知识点】 多重数列</w:t>
      </w:r>
    </w:p>
    <w:p>
      <w:pPr>
        <w:pStyle w:val="pStyle"/>
      </w:pPr>
      <w:r>
        <w:rPr/>
        <w:t xml:space="preserve">【答案】 A</w:t>
      </w:r>
    </w:p>
    <w:p>
      <w:pPr>
        <w:pStyle w:val="pStyle"/>
      </w:pPr>
      <w:r>
        <w:rPr/>
        <w:t xml:space="preserve">【解析】   数列项数较多，考虑多重数列。奇数项为1、3、9、27、（），构成公比为3的等比数列，则（）处应该为81；验证偶数项为2、4、6、8，构成公差为2的等差数列，说明奇偶项均有规律，思路成立。</w:t>
      </w:r>
    </w:p>
    <w:p>
      <w:pPr>
        <w:pStyle w:val="pStyle"/>
      </w:pPr>
      <w:r>
        <w:rPr/>
        <w:t xml:space="preserve">  故正确答案为A。</w:t>
      </w:r>
    </w:p>
    <w:p>
      <w:pPr>
        <w:pStyle w:val="pStyle"/>
      </w:pPr>
      <w:r>
        <w:rPr/>
        <w:t xml:space="preserve">【来源】 2020年下半年天津市部分事业单位公开招聘《职业能力测验》第7题</w:t>
      </w:r>
    </w:p>
    <w:p/>
    <w:p>
      <w:pPr/>
      <w:r>
        <w:rPr/>
        <w:t xml:space="preserve">第8题</w:t>
      </w:r>
    </w:p>
    <w:p>
      <w:pPr/>
      <w:r>
        <w:rPr/>
        <w:t xml:space="preserve">【知识点】 多级数列</w:t>
      </w:r>
    </w:p>
    <w:p>
      <w:pPr>
        <w:pStyle w:val="pStyle"/>
      </w:pPr>
      <w:r>
        <w:rPr/>
        <w:t xml:space="preserve">【答案】 A</w:t>
      </w:r>
    </w:p>
    <w:p>
      <w:pPr>
        <w:pStyle w:val="pStyle"/>
      </w:pPr>
      <w:r>
        <w:rPr/>
        <w:t xml:space="preserve">【解析】   观察数列无特征，考虑做差。可以得到3、5、7、9、（），此数列是公差为2的等差数列，故所求</w:t>
      </w:r>
      <w:r>
        <w:pict>
          <v:shape type="#_x0000_t75" style="width:90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故正确答案为A。</w:t>
      </w:r>
    </w:p>
    <w:p>
      <w:pPr>
        <w:pStyle w:val="pStyle"/>
      </w:pPr>
      <w:r>
        <w:rPr/>
        <w:t xml:space="preserve">【来源】 2020年下半年天津市部分事业单位公开招聘《职业能力测验》第8题,2017年7月四川省广安市事业单位《职业能力倾向测验》第21题</w:t>
      </w:r>
    </w:p>
    <w:p/>
    <w:p>
      <w:pPr/>
      <w:r>
        <w:rPr/>
        <w:t xml:space="preserve">第9题</w:t>
      </w:r>
    </w:p>
    <w:p>
      <w:pPr/>
      <w:r>
        <w:rPr/>
        <w:t xml:space="preserve">【知识点】 多级数列</w:t>
      </w:r>
    </w:p>
    <w:p>
      <w:pPr>
        <w:pStyle w:val="pStyle"/>
      </w:pPr>
      <w:r>
        <w:rPr/>
        <w:t xml:space="preserve">【答案】 C</w:t>
      </w:r>
    </w:p>
    <w:p>
      <w:pPr>
        <w:pStyle w:val="pStyle"/>
      </w:pPr>
      <w:r>
        <w:rPr/>
        <w:t xml:space="preserve">【解析】   观察数列无特征，考虑做差。可以得到6、10、14、18、（），此数列是公差为4的等差数列，故所求</w:t>
      </w:r>
      <w:r>
        <w:pict>
          <v:shape type="#_x0000_t75" style="width:9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故正确答案为C。</w:t>
      </w:r>
    </w:p>
    <w:p>
      <w:pPr>
        <w:pStyle w:val="pStyle"/>
      </w:pPr>
      <w:r>
        <w:rPr/>
        <w:t xml:space="preserve">【来源】 2020年下半年天津市部分事业单位公开招聘《职业能力测验》第9题</w:t>
      </w:r>
    </w:p>
    <w:p/>
    <w:p>
      <w:pPr/>
      <w:r>
        <w:rPr/>
        <w:t xml:space="preserve">第10题</w:t>
      </w:r>
    </w:p>
    <w:p>
      <w:pPr/>
      <w:r>
        <w:rPr/>
        <w:t xml:space="preserve">【知识点】 非整数数列</w:t>
      </w:r>
    </w:p>
    <w:p>
      <w:pPr>
        <w:pStyle w:val="pStyle"/>
      </w:pPr>
      <w:r>
        <w:rPr/>
        <w:t xml:space="preserve">【答案】 C</w:t>
      </w:r>
    </w:p>
    <w:p>
      <w:pPr>
        <w:pStyle w:val="pStyle"/>
      </w:pPr>
      <w:r>
        <w:rPr/>
        <w:t xml:space="preserve">【解析】   题干中数字全为根号，分别观察根号内外无规律，考虑将正数写进根号里面，原数列为</w:t>
      </w:r>
      <w:r>
        <w:pict>
          <v:shape type="#_x0000_t75" style="width:128pt; height:19pt; margin-left:0pt; margin-top:0pt; mso-position-horizontal:left; mso-position-vertical:top; mso-position-horizontal-relative:char; mso-position-vertical-relative:line;">
            <w10:wrap type="inline"/>
            <v:imagedata r:id="rId86" o:title=""/>
          </v:shape>
        </w:pict>
      </w:r>
      <w:r>
        <w:pict>
          <v:shape type="#_x0000_t75" style="width:110pt; height:19pt; margin-left:0pt; margin-top:0pt; mso-position-horizontal:left; mso-position-vertical:top; mso-position-horizontal-relative:char; mso-position-vertical-relative:line;">
            <w10:wrap type="inline"/>
            <v:imagedata r:id="rId87" o:title=""/>
          </v:shape>
        </w:pict>
      </w:r>
      <w:r>
        <w:rPr/>
        <w:t xml:space="preserve">，即根号内数列为公比是11的等比数列，故所求项</w:t>
      </w:r>
      <w:r>
        <w:pict>
          <v:shape type="#_x0000_t75" style="width:166pt; height:19pt; margin-left:0pt; margin-top:0pt; mso-position-horizontal:left; mso-position-vertical:top; mso-position-horizontal-relative:char; mso-position-vertical-relative:line;">
            <w10:wrap type="inline"/>
            <v:imagedata r:id="rId88" o:title=""/>
          </v:shape>
        </w:pict>
      </w:r>
      <w:r>
        <w:rPr/>
        <w:t xml:space="preserve"> 。</w:t>
      </w:r>
    </w:p>
    <w:p>
      <w:pPr>
        <w:pStyle w:val="pStyle"/>
      </w:pPr>
      <w:r>
        <w:rPr/>
        <w:t xml:space="preserve">  故正确答案为C。</w:t>
      </w:r>
    </w:p>
    <w:p>
      <w:pPr>
        <w:pStyle w:val="pStyle"/>
      </w:pPr>
      <w:r>
        <w:rPr/>
        <w:t xml:space="preserve">【来源】 2020年下半年天津市部分事业单位公开招聘《职业能力测验》第10题</w:t>
      </w:r>
    </w:p>
    <w:p/>
    <w:p>
      <w:pPr/>
      <w:r>
        <w:rPr/>
        <w:t xml:space="preserve">第11题</w:t>
      </w:r>
    </w:p>
    <w:p>
      <w:pPr/>
      <w:r>
        <w:rPr/>
        <w:t xml:space="preserve">【知识点】 基本方程（组）</w:t>
      </w:r>
    </w:p>
    <w:p>
      <w:pPr>
        <w:pStyle w:val="pStyle"/>
      </w:pPr>
      <w:r>
        <w:rPr/>
        <w:t xml:space="preserve">【答案】 D</w:t>
      </w:r>
    </w:p>
    <w:p>
      <w:pPr>
        <w:pStyle w:val="pStyle"/>
      </w:pPr>
      <w:r>
        <w:rPr/>
        <w:t xml:space="preserve">【解析】   方法一：设甲处理x件文件，则乙为</w:t>
      </w:r>
      <w:r>
        <w:pict>
          <v:shape type="#_x0000_t75" style="width:32pt; height:18pt; margin-left:0pt; margin-top:0pt; mso-position-horizontal:left; mso-position-vertical:top; mso-position-horizontal-relative:char; mso-position-vertical-relative:line;">
            <w10:wrap type="inline"/>
            <v:imagedata r:id="rId89" o:title=""/>
          </v:shape>
        </w:pict>
      </w:r>
      <w:r>
        <w:rPr/>
        <w:t xml:space="preserve">件，丙为</w:t>
      </w:r>
      <w:r>
        <w:pict>
          <v:shape type="#_x0000_t75" style="width:32pt; height:18pt; margin-left:0pt; margin-top:0pt; mso-position-horizontal:left; mso-position-vertical:top; mso-position-horizontal-relative:char; mso-position-vertical-relative:line;">
            <w10:wrap type="inline"/>
            <v:imagedata r:id="rId90" o:title=""/>
          </v:shape>
        </w:pict>
      </w:r>
      <w:r>
        <w:rPr/>
        <w:t xml:space="preserve">件，根据题意可列等式：</w:t>
      </w:r>
      <w:r>
        <w:pict>
          <v:shape type="#_x0000_t75" style="width:135pt; height:18pt; margin-left:0pt; margin-top:0pt; mso-position-horizontal:left; mso-position-vertical:top; mso-position-horizontal-relative:char; mso-position-vertical-relative:line;">
            <w10:wrap type="inline"/>
            <v:imagedata r:id="rId9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2" o:title=""/>
          </v:shape>
        </w:pict>
      </w:r>
      <w:r>
        <w:rPr/>
        <w:t xml:space="preserve">件，则乙为16件，丙为20件，甲、乙、丙处理文件的比是</w:t>
      </w:r>
      <w:r>
        <w:pict>
          <v:shape type="#_x0000_t75" style="width:125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方法二：</w:t>
      </w:r>
    </w:p>
    <w:p>
      <w:pPr>
        <w:pStyle w:val="pStyle"/>
      </w:pPr>
      <w:r>
        <w:rPr/>
        <w:t xml:space="preserve">  根据题意：“丙比甲多处理8份，乙比甲多处理4份”，可知甲是最少的，丙是最多的，排除B、C选项，又因为“</w:t>
      </w:r>
      <w:r>
        <w:pict>
          <v:shape type="#_x0000_t75" style="width:106pt; height:18pt; margin-left:0pt; margin-top:0pt; mso-position-horizontal:left; mso-position-vertical:top; mso-position-horizontal-relative:char; mso-position-vertical-relative:line;">
            <w10:wrap type="inline"/>
            <v:imagedata r:id="rId94" o:title=""/>
          </v:shape>
        </w:pict>
      </w:r>
      <w:r>
        <w:rPr/>
        <w:t xml:space="preserve">件”，则甲乙丙的最简比加和应为48的约数，代入A项</w:t>
      </w:r>
      <w:r>
        <w:pict>
          <v:shape type="#_x0000_t75" style="width:85pt; height:18pt; margin-left:0pt; margin-top:0pt; mso-position-horizontal:left; mso-position-vertical:top; mso-position-horizontal-relative:char; mso-position-vertical-relative:line;">
            <w10:wrap type="inline"/>
            <v:imagedata r:id="rId95" o:title=""/>
          </v:shape>
        </w:pict>
      </w:r>
      <w:r>
        <w:rPr/>
        <w:t xml:space="preserve">，并非48的约数，排除。</w:t>
      </w:r>
    </w:p>
    <w:p>
      <w:pPr>
        <w:pStyle w:val="pStyle"/>
      </w:pPr>
      <w:r>
        <w:rPr/>
        <w:t xml:space="preserve">  故正确答案为D。</w:t>
      </w:r>
    </w:p>
    <w:p>
      <w:pPr>
        <w:pStyle w:val="pStyle"/>
      </w:pPr>
      <w:r>
        <w:rPr/>
        <w:t xml:space="preserve">【来源】 2020年下半年天津市部分事业单位公开招聘《职业能力测验》第11题</w:t>
      </w:r>
    </w:p>
    <w:p/>
    <w:p>
      <w:pPr/>
      <w:r>
        <w:rPr/>
        <w:t xml:space="preserve">第12题</w:t>
      </w:r>
    </w:p>
    <w:p>
      <w:pPr/>
      <w:r>
        <w:rPr/>
        <w:t xml:space="preserve">【知识点】 年龄问题</w:t>
      </w:r>
    </w:p>
    <w:p>
      <w:pPr>
        <w:pStyle w:val="pStyle"/>
      </w:pPr>
      <w:r>
        <w:rPr/>
        <w:t xml:space="preserve">【答案】 B</w:t>
      </w:r>
    </w:p>
    <w:p>
      <w:pPr>
        <w:pStyle w:val="pStyle"/>
      </w:pPr>
      <w:r>
        <w:rPr/>
        <w:t xml:space="preserve">【解析】   设</w:t>
      </w:r>
      <w:r>
        <w:pict>
          <v:shape type="#_x0000_t75" style="width:12pt; height:18pt; margin-left:0pt; margin-top:0pt; mso-position-horizontal:left; mso-position-vertical:top; mso-position-horizontal-relative:char; mso-position-vertical-relative:line;">
            <w10:wrap type="inline"/>
            <v:imagedata r:id="rId96" o:title=""/>
          </v:shape>
        </w:pict>
      </w:r>
      <w:r>
        <w:rPr/>
        <w:t xml:space="preserve">年后，三个孙子的年龄之和与祖父的年龄相等，则有</w:t>
      </w:r>
      <w:r>
        <w:pict>
          <v:shape type="#_x0000_t75" style="width:113pt; height:18pt; margin-left:0pt; margin-top:0pt; mso-position-horizontal:left; mso-position-vertical:top; mso-position-horizontal-relative:char; mso-position-vertical-relative:line;">
            <w10:wrap type="inline"/>
            <v:imagedata r:id="rId97" o:title=""/>
          </v:shape>
        </w:pict>
      </w:r>
      <w:r>
        <w:pict>
          <v:shape type="#_x0000_t75" style="width:94pt; height:18pt; margin-left:0pt; margin-top:0pt; mso-position-horizontal:left; mso-position-vertical:top; mso-position-horizontal-relative:char; mso-position-vertical-relative:line;">
            <w10:wrap type="inline"/>
            <v:imagedata r:id="rId98"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故正确答案为B。</w:t>
      </w:r>
    </w:p>
    <w:p>
      <w:pPr>
        <w:pStyle w:val="pStyle"/>
      </w:pPr>
      <w:r>
        <w:rPr/>
        <w:t xml:space="preserve">【来源】 2020年下半年天津市部分事业单位公开招聘《职业能力测验》第12题</w:t>
      </w:r>
    </w:p>
    <w:p/>
    <w:p>
      <w:pPr/>
      <w:r>
        <w:rPr/>
        <w:t xml:space="preserve">第13题</w:t>
      </w:r>
    </w:p>
    <w:p>
      <w:pPr/>
      <w:r>
        <w:rPr/>
        <w:t xml:space="preserve">【知识点】 工程方程类</w:t>
      </w:r>
    </w:p>
    <w:p>
      <w:pPr>
        <w:pStyle w:val="pStyle"/>
      </w:pPr>
      <w:r>
        <w:rPr/>
        <w:t xml:space="preserve">【答案】 D</w:t>
      </w:r>
    </w:p>
    <w:p>
      <w:pPr>
        <w:pStyle w:val="pStyle"/>
      </w:pPr>
      <w:r>
        <w:rPr/>
        <w:t xml:space="preserve">【解析】   设甲单独工作的效率为1，乙单独工作的效率为x，则工程总量为</w:t>
      </w:r>
      <w:r>
        <w:pict>
          <v:shape type="#_x0000_t75" style="width:72pt; height:28pt; margin-left:0pt; margin-top:0pt; mso-position-horizontal:left; mso-position-vertical:top; mso-position-horizontal-relative:char; mso-position-vertical-relative:line;">
            <w10:wrap type="inline"/>
            <v:imagedata r:id="rId100" o:title=""/>
          </v:shape>
        </w:pict>
      </w:r>
      <w:r>
        <w:rPr/>
        <w:t xml:space="preserve">，共同施工时，甲的效率增加</w:t>
      </w:r>
      <w:r>
        <w:pict>
          <v:shape type="#_x0000_t75" style="width:25pt; height:18pt; margin-left:0pt; margin-top:0pt; mso-position-horizontal:left; mso-position-vertical:top; mso-position-horizontal-relative:char; mso-position-vertical-relative:line;">
            <w10:wrap type="inline"/>
            <v:imagedata r:id="rId101" o:title=""/>
          </v:shape>
        </w:pict>
      </w:r>
      <w:r>
        <w:rPr/>
        <w:t xml:space="preserve">为1.1，乙的效率下降</w:t>
      </w:r>
      <w:r>
        <w:pict>
          <v:shape type="#_x0000_t75" style="width:25pt; height:18pt; margin-left:0pt; margin-top:0pt; mso-position-horizontal:left; mso-position-vertical:top; mso-position-horizontal-relative:char; mso-position-vertical-relative:line;">
            <w10:wrap type="inline"/>
            <v:imagedata r:id="rId102" o:title=""/>
          </v:shape>
        </w:pict>
      </w:r>
      <w:r>
        <w:rPr/>
        <w:t xml:space="preserve">为</w:t>
      </w:r>
      <w:r>
        <w:pict>
          <v:shape type="#_x0000_t75" style="width:26pt; height:18pt; margin-left:0pt; margin-top:0pt; mso-position-horizontal:left; mso-position-vertical:top; mso-position-horizontal-relative:char; mso-position-vertical-relative:line;">
            <w10:wrap type="inline"/>
            <v:imagedata r:id="rId103" o:title=""/>
          </v:shape>
        </w:pict>
      </w:r>
      <w:r>
        <w:rPr/>
        <w:t xml:space="preserve">，根据题意可列等式：</w:t>
      </w:r>
      <w:r>
        <w:pict>
          <v:shape type="#_x0000_t75" style="width:158pt; height:2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35pt; height:28pt; margin-left:0pt; margin-top:0pt; mso-position-horizontal:left; mso-position-vertical:top; mso-position-horizontal-relative:char; mso-position-vertical-relative:line;">
            <w10:wrap type="inline"/>
            <v:imagedata r:id="rId105" o:title=""/>
          </v:shape>
        </w:pict>
      </w:r>
      <w:r>
        <w:rPr/>
        <w:t xml:space="preserve">，则乙单独施工，所需天数为</w:t>
      </w:r>
      <w:r>
        <w:pict>
          <v:shape type="#_x0000_t75" style="width:72pt; height:28pt; margin-left:0pt; margin-top:0pt; mso-position-horizontal:left; mso-position-vertical:top; mso-position-horizontal-relative:char; mso-position-vertical-relative:line;">
            <w10:wrap type="inline"/>
            <v:imagedata r:id="rId106" o:title=""/>
          </v:shape>
        </w:pict>
      </w:r>
      <w:r>
        <w:rPr/>
        <w:t xml:space="preserve">天，超过95天。</w:t>
      </w:r>
    </w:p>
    <w:p>
      <w:pPr>
        <w:pStyle w:val="pStyle"/>
      </w:pPr>
      <w:r>
        <w:rPr/>
        <w:t xml:space="preserve">  故正确答案为D。</w:t>
      </w:r>
    </w:p>
    <w:p>
      <w:pPr>
        <w:pStyle w:val="pStyle"/>
      </w:pPr>
      <w:r>
        <w:rPr/>
        <w:t xml:space="preserve">【来源】 2020年下半年天津市部分事业单位公开招聘《职业能力测验》第13题</w:t>
      </w:r>
    </w:p>
    <w:p/>
    <w:p>
      <w:pPr/>
      <w:r>
        <w:rPr/>
        <w:t xml:space="preserve">第14题</w:t>
      </w:r>
    </w:p>
    <w:p>
      <w:pPr/>
      <w:r>
        <w:rPr/>
        <w:t xml:space="preserve">【知识点】 基础行程</w:t>
      </w:r>
    </w:p>
    <w:p>
      <w:pPr>
        <w:pStyle w:val="pStyle"/>
      </w:pPr>
      <w:r>
        <w:rPr/>
        <w:t xml:space="preserve">【答案】 B</w:t>
      </w:r>
    </w:p>
    <w:p>
      <w:pPr>
        <w:pStyle w:val="pStyle"/>
      </w:pPr>
      <w:r>
        <w:rPr/>
        <w:t xml:space="preserve">【解析】   前一半路程，从0开始均匀加速到30千米/小时，平均速度为</w:t>
      </w:r>
      <w:r>
        <w:pict>
          <v:shape type="#_x0000_t75" style="width:72pt; height:28pt; margin-left:0pt; margin-top:0pt; mso-position-horizontal:left; mso-position-vertical:top; mso-position-horizontal-relative:char; mso-position-vertical-relative:line;">
            <w10:wrap type="inline"/>
            <v:imagedata r:id="rId107" o:title=""/>
          </v:shape>
        </w:pict>
      </w:r>
      <w:r>
        <w:rPr/>
        <w:t xml:space="preserve">千米/小时，所以前一半路程所需时间为</w:t>
      </w:r>
      <w:r>
        <w:pict>
          <v:shape type="#_x0000_t75" style="width:83pt; height:18pt; margin-left:0pt; margin-top:0pt; mso-position-horizontal:left; mso-position-vertical:top; mso-position-horizontal-relative:char; mso-position-vertical-relative:line;">
            <w10:wrap type="inline"/>
            <v:imagedata r:id="rId108" o:title=""/>
          </v:shape>
        </w:pict>
      </w:r>
      <w:r>
        <w:rPr/>
        <w:t xml:space="preserve">h，后一半路程的速度从30千米/小时下降为20千米/小时，则平均速度为</w:t>
      </w:r>
      <w:r>
        <w:pict>
          <v:shape type="#_x0000_t75" style="width:79pt; height:28pt; margin-left:0pt; margin-top:0pt; mso-position-horizontal:left; mso-position-vertical:top; mso-position-horizontal-relative:char; mso-position-vertical-relative:line;">
            <w10:wrap type="inline"/>
            <v:imagedata r:id="rId109" o:title=""/>
          </v:shape>
        </w:pict>
      </w:r>
      <w:r>
        <w:rPr/>
        <w:t xml:space="preserve">千米/小时，所以后一半路程所需时间为</w:t>
      </w:r>
      <w:r>
        <w:pict>
          <v:shape type="#_x0000_t75" style="width:90pt; height:18pt; margin-left:0pt; margin-top:0pt; mso-position-horizontal:left; mso-position-vertical:top; mso-position-horizontal-relative:char; mso-position-vertical-relative:line;">
            <w10:wrap type="inline"/>
            <v:imagedata r:id="rId110" o:title=""/>
          </v:shape>
        </w:pict>
      </w:r>
      <w:r>
        <w:rPr/>
        <w:t xml:space="preserve">h，前后共</w:t>
      </w:r>
      <w:r>
        <w:pict>
          <v:shape type="#_x0000_t75" style="width:123pt; height:18pt; margin-left:0pt; margin-top:0pt; mso-position-horizontal:left; mso-position-vertical:top; mso-position-horizontal-relative:char; mso-position-vertical-relative:line;">
            <w10:wrap type="inline"/>
            <v:imagedata r:id="rId111" o:title=""/>
          </v:shape>
        </w:pict>
      </w:r>
      <w:r>
        <w:rPr/>
        <w:t xml:space="preserve">9分36秒。</w:t>
      </w:r>
    </w:p>
    <w:p>
      <w:pPr>
        <w:pStyle w:val="pStyle"/>
      </w:pPr>
      <w:r>
        <w:rPr/>
        <w:t xml:space="preserve">  故正确答案为B。</w:t>
      </w:r>
    </w:p>
    <w:p>
      <w:pPr>
        <w:pStyle w:val="pStyle"/>
      </w:pPr>
      <w:r>
        <w:rPr/>
        <w:t xml:space="preserve">【来源】 2020年下半年天津市部分事业单位公开招聘《职业能力测验》第14题</w:t>
      </w:r>
    </w:p>
    <w:p/>
    <w:p>
      <w:pPr/>
      <w:r>
        <w:rPr/>
        <w:t xml:space="preserve">第15题</w:t>
      </w:r>
    </w:p>
    <w:p>
      <w:pPr/>
      <w:r>
        <w:rPr/>
        <w:t xml:space="preserve">【知识点】 基础费用</w:t>
      </w:r>
    </w:p>
    <w:p>
      <w:pPr>
        <w:pStyle w:val="pStyle"/>
      </w:pPr>
      <w:r>
        <w:rPr/>
        <w:t xml:space="preserve">【答案】 D</w:t>
      </w:r>
    </w:p>
    <w:p>
      <w:pPr>
        <w:pStyle w:val="pStyle"/>
      </w:pPr>
      <w:r>
        <w:rPr/>
        <w:t xml:space="preserve">【解析】   设成本为x元，赋值原价为100元，原价销售时销量为30件，列表如下：</w:t>
      </w:r>
    </w:p>
    <w:p>
      <w:pPr>
        <w:pStyle w:val="pStyle"/>
      </w:pPr>
      <w:r>
        <w:rPr/>
        <w:t xml:space="preserve">  </w:t>
      </w:r>
      <w:r>
        <w:pict>
          <v:shape type="#_x0000_t75" style="width:350pt; height:75.606796116505pt; margin-left:0pt; margin-top:0pt; mso-position-horizontal:left; mso-position-vertical:top; mso-position-horizontal-relative:char; mso-position-vertical-relative:line;">
            <w10:wrap type="inline"/>
            <v:imagedata r:id="rId112" o:title=""/>
          </v:shape>
        </w:pict>
      </w:r>
    </w:p>
    <w:p>
      <w:pPr>
        <w:pStyle w:val="pStyle"/>
      </w:pPr>
      <w:r>
        <w:rPr/>
        <w:t xml:space="preserve">  根据“每天的利润总额与原价销售时相同”，可列等式：</w:t>
      </w:r>
      <w:r>
        <w:pict>
          <v:shape type="#_x0000_t75" style="width:165pt; height:18pt; margin-left:0pt; margin-top:0pt; mso-position-horizontal:left; mso-position-vertical:top; mso-position-horizontal-relative:char; mso-position-vertical-relative:line;">
            <w10:wrap type="inline"/>
            <v:imagedata r:id="rId11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4" o:title=""/>
          </v:shape>
        </w:pict>
      </w:r>
      <w:r>
        <w:rPr/>
        <w:t xml:space="preserve">元。</w:t>
      </w:r>
    </w:p>
    <w:p>
      <w:pPr>
        <w:pStyle w:val="pStyle"/>
      </w:pPr>
      <w:r>
        <w:rPr/>
        <w:t xml:space="preserve">  若成本降低</w:t>
      </w:r>
      <w:r>
        <w:pict>
          <v:shape type="#_x0000_t75" style="width:25pt; height:18pt; margin-left:0pt; margin-top:0pt; mso-position-horizontal:left; mso-position-vertical:top; mso-position-horizontal-relative:char; mso-position-vertical-relative:line;">
            <w10:wrap type="inline"/>
            <v:imagedata r:id="rId115" o:title=""/>
          </v:shape>
        </w:pict>
      </w:r>
      <w:r>
        <w:rPr/>
        <w:t xml:space="preserve">，则现在成本为</w:t>
      </w:r>
      <w:r>
        <w:pict>
          <v:shape type="#_x0000_t75" style="width:104pt; height:18pt; margin-left:0pt; margin-top:0pt; mso-position-horizontal:left; mso-position-vertical:top; mso-position-horizontal-relative:char; mso-position-vertical-relative:line;">
            <w10:wrap type="inline"/>
            <v:imagedata r:id="rId116" o:title=""/>
          </v:shape>
        </w:pict>
      </w:r>
      <w:r>
        <w:rPr/>
        <w:t xml:space="preserve">元，此时售价设为y元，由于销量比原价销售时增加</w:t>
      </w:r>
      <w:r>
        <w:pict>
          <v:shape type="#_x0000_t75" style="width:32pt; height:18pt; margin-left:0pt; margin-top:0pt; mso-position-horizontal:left; mso-position-vertical:top; mso-position-horizontal-relative:char; mso-position-vertical-relative:line;">
            <w10:wrap type="inline"/>
            <v:imagedata r:id="rId117" o:title=""/>
          </v:shape>
        </w:pict>
      </w:r>
      <w:r>
        <w:rPr/>
        <w:t xml:space="preserve">，则销量为</w:t>
      </w:r>
      <w:r>
        <w:pict>
          <v:shape type="#_x0000_t75" style="width:128pt; height:18pt; margin-left:0pt; margin-top:0pt; mso-position-horizontal:left; mso-position-vertical:top; mso-position-horizontal-relative:char; mso-position-vertical-relative:line;">
            <w10:wrap type="inline"/>
            <v:imagedata r:id="rId118" o:title=""/>
          </v:shape>
        </w:pict>
      </w:r>
      <w:r>
        <w:rPr/>
        <w:t xml:space="preserve">件。</w:t>
      </w:r>
    </w:p>
    <w:p>
      <w:pPr>
        <w:pStyle w:val="pStyle"/>
      </w:pPr>
      <w:r>
        <w:rPr/>
        <w:t xml:space="preserve">  </w:t>
      </w:r>
      <w:r>
        <w:pict>
          <v:shape type="#_x0000_t75" style="width:350pt; height:67.274939172749pt; margin-left:0pt; margin-top:0pt; mso-position-horizontal:left; mso-position-vertical:top; mso-position-horizontal-relative:char; mso-position-vertical-relative:line;">
            <w10:wrap type="inline"/>
            <v:imagedata r:id="rId119" o:title=""/>
          </v:shape>
        </w:pict>
      </w:r>
    </w:p>
    <w:p>
      <w:pPr>
        <w:pStyle w:val="pStyle"/>
      </w:pPr>
      <w:r>
        <w:rPr/>
        <w:t xml:space="preserve">  根据题意可列等式：</w:t>
      </w:r>
      <w:r>
        <w:pict>
          <v:shape type="#_x0000_t75" style="width:150pt; height:18pt; margin-left:0pt; margin-top:0pt; mso-position-horizontal:left; mso-position-vertical:top; mso-position-horizontal-relative:char; mso-position-vertical-relative:line;">
            <w10:wrap type="inline"/>
            <v:imagedata r:id="rId120" o:title=""/>
          </v:shape>
        </w:pict>
      </w:r>
      <w:r>
        <w:pict>
          <v:shape type="#_x0000_t75" style="width:93pt; height:18pt; margin-left:0pt; margin-top:0pt; mso-position-horizontal:left; mso-position-vertical:top; mso-position-horizontal-relative:char; mso-position-vertical-relative:line;">
            <w10:wrap type="inline"/>
            <v:imagedata r:id="rId121"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22" o:title=""/>
          </v:shape>
        </w:pict>
      </w:r>
      <w:r>
        <w:rPr/>
        <w:t xml:space="preserve">元，原价的销售额为</w:t>
      </w:r>
      <w:r>
        <w:pict>
          <v:shape type="#_x0000_t75" style="width:51pt; height:18pt; margin-left:0pt; margin-top:0pt; mso-position-horizontal:left; mso-position-vertical:top; mso-position-horizontal-relative:char; mso-position-vertical-relative:line;">
            <w10:wrap type="inline"/>
            <v:imagedata r:id="rId123" o:title=""/>
          </v:shape>
        </w:pict>
      </w:r>
      <w:r>
        <w:rPr/>
        <w:t xml:space="preserve">元，现价的销售额为</w:t>
      </w:r>
      <w:r>
        <w:pict>
          <v:shape type="#_x0000_t75" style="width:44pt; height:18pt; margin-left:0pt; margin-top:0pt; mso-position-horizontal:left; mso-position-vertical:top; mso-position-horizontal-relative:char; mso-position-vertical-relative:line;">
            <w10:wrap type="inline"/>
            <v:imagedata r:id="rId124" o:title=""/>
          </v:shape>
        </w:pict>
      </w:r>
      <w:r>
        <w:rPr/>
        <w:t xml:space="preserve">元，则每天的销售额比原价销售时</w:t>
      </w:r>
      <w:r>
        <w:pict>
          <v:shape type="#_x0000_t75" style="width:114pt; height:28pt; margin-left:0pt; margin-top:0pt; mso-position-horizontal:left; mso-position-vertical:top; mso-position-horizontal-relative:char; mso-position-vertical-relative:line;">
            <w10:wrap type="inline"/>
            <v:imagedata r:id="rId125" o:title=""/>
          </v:shape>
        </w:pict>
      </w:r>
      <w:r>
        <w:pict>
          <v:shape type="#_x0000_t75" style="width:50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故正确答案为D。</w:t>
      </w:r>
    </w:p>
    <w:p>
      <w:pPr>
        <w:pStyle w:val="pStyle"/>
      </w:pPr>
      <w:r>
        <w:rPr/>
        <w:t xml:space="preserve">【来源】 2020年下半年天津市部分事业单位公开招聘《职业能力测验》第15题</w:t>
      </w:r>
    </w:p>
    <w:p/>
    <w:p>
      <w:pPr/>
      <w:r>
        <w:rPr/>
        <w:t xml:space="preserve">第16题</w:t>
      </w:r>
    </w:p>
    <w:p>
      <w:pPr/>
      <w:r>
        <w:rPr/>
        <w:t xml:space="preserve">【知识点】 基础计算</w:t>
      </w:r>
    </w:p>
    <w:p>
      <w:pPr>
        <w:pStyle w:val="pStyle"/>
      </w:pPr>
      <w:r>
        <w:rPr/>
        <w:t xml:space="preserve">【答案】 C</w:t>
      </w:r>
    </w:p>
    <w:p>
      <w:pPr>
        <w:pStyle w:val="pStyle"/>
      </w:pPr>
      <w:r>
        <w:rPr/>
        <w:t xml:space="preserve">【解析】   养殖场里剩余的鸡与鸭的比例为7:2，可知剩下的鸡鸭总量为9的倍数，排除A和B。代入C选项，根据题意可知，卖给饭店前养殖场鸡鸭总量为</w:t>
      </w:r>
      <w:r>
        <w:pict>
          <v:shape type="#_x0000_t75" style="width:83pt; height:18pt; margin-left:0pt; margin-top:0pt; mso-position-horizontal:left; mso-position-vertical:top; mso-position-horizontal-relative:char; mso-position-vertical-relative:line;">
            <w10:wrap type="inline"/>
            <v:imagedata r:id="rId127" o:title=""/>
          </v:shape>
        </w:pict>
      </w:r>
      <w:r>
        <w:rPr/>
        <w:t xml:space="preserve">，而此时鸡与鸭的比例为5:2，为7的倍数，符合题意保留；代入D选项，卖给饭店前养殖场鸡鸭总量为</w:t>
      </w:r>
      <w:r>
        <w:pict>
          <v:shape type="#_x0000_t75" style="width:89pt; height:18pt; margin-left:0pt; margin-top:0pt; mso-position-horizontal:left; mso-position-vertical:top; mso-position-horizontal-relative:char; mso-position-vertical-relative:line;">
            <w10:wrap type="inline"/>
            <v:imagedata r:id="rId128" o:title=""/>
          </v:shape>
        </w:pict>
      </w:r>
      <w:r>
        <w:rPr/>
        <w:t xml:space="preserve">，不是7的倍数，排除。</w:t>
      </w:r>
    </w:p>
    <w:p>
      <w:pPr>
        <w:pStyle w:val="pStyle"/>
      </w:pPr>
      <w:r>
        <w:rPr/>
        <w:t xml:space="preserve">  故正确答案为C。</w:t>
      </w:r>
    </w:p>
    <w:p>
      <w:pPr>
        <w:pStyle w:val="pStyle"/>
      </w:pPr>
      <w:r>
        <w:rPr/>
        <w:t xml:space="preserve">【来源】 2020年下半年天津市部分事业单位公开招聘《职业能力测验》第16题</w:t>
      </w:r>
    </w:p>
    <w:p/>
    <w:p>
      <w:pPr/>
      <w:r>
        <w:rPr/>
        <w:t xml:space="preserve">第17题</w:t>
      </w:r>
    </w:p>
    <w:p>
      <w:pPr/>
      <w:r>
        <w:rPr/>
        <w:t xml:space="preserve">【知识点】 多周期</w:t>
      </w:r>
    </w:p>
    <w:p>
      <w:pPr>
        <w:pStyle w:val="pStyle"/>
      </w:pPr>
      <w:r>
        <w:rPr/>
        <w:t xml:space="preserve">【答案】 D</w:t>
      </w:r>
    </w:p>
    <w:p>
      <w:pPr>
        <w:pStyle w:val="pStyle"/>
      </w:pPr>
      <w:r>
        <w:rPr/>
        <w:t xml:space="preserve">【解析】   由某个季度的星期二只有12个，可知该季度天数不超过90天，四个季度的天数分别为1季度90天、二季度91天、三季度92天、四季度92天，最终确定是第一季度且最后一天（3月31日）为星期一，可推知11月1日为星期六。如下表，在乙休息的时间段内，只有11月1日、11月2日、11月22日及11月23日为星期六和星期日，甲也休息，所以是4天。</w:t>
      </w:r>
    </w:p>
    <w:p>
      <w:pPr>
        <w:pStyle w:val="pStyle"/>
      </w:pPr>
      <w:r>
        <w:rPr/>
        <w:t xml:space="preserve">  </w:t>
      </w:r>
      <w:r>
        <w:pict>
          <v:shape type="#_x0000_t75" style="width:350pt; height:121.4552238806pt; margin-left:0pt; margin-top:0pt; mso-position-horizontal:left; mso-position-vertical:top; mso-position-horizontal-relative:char; mso-position-vertical-relative:line;">
            <w10:wrap type="inline"/>
            <v:imagedata r:id="rId129" o:title=""/>
          </v:shape>
        </w:pict>
      </w:r>
    </w:p>
    <w:p>
      <w:pPr>
        <w:pStyle w:val="pStyle"/>
      </w:pPr>
      <w:r>
        <w:rPr/>
        <w:t xml:space="preserve">  故正确答案为D。</w:t>
      </w:r>
    </w:p>
    <w:p>
      <w:pPr>
        <w:pStyle w:val="pStyle"/>
      </w:pPr>
      <w:r>
        <w:rPr/>
        <w:t xml:space="preserve">【来源】 2020年下半年天津市部分事业单位公开招聘《职业能力测验》第17题</w:t>
      </w:r>
    </w:p>
    <w:p/>
    <w:p>
      <w:pPr/>
      <w:r>
        <w:rPr/>
        <w:t xml:space="preserve">第18题</w:t>
      </w:r>
    </w:p>
    <w:p>
      <w:pPr/>
      <w:r>
        <w:rPr/>
        <w:t xml:space="preserve">【知识点】 基本方程（组）</w:t>
      </w:r>
    </w:p>
    <w:p>
      <w:pPr>
        <w:pStyle w:val="pStyle"/>
      </w:pPr>
      <w:r>
        <w:rPr/>
        <w:t xml:space="preserve">【答案】 C</w:t>
      </w:r>
    </w:p>
    <w:p>
      <w:pPr>
        <w:pStyle w:val="pStyle"/>
      </w:pPr>
      <w:r>
        <w:rPr/>
        <w:t xml:space="preserve">【解析】   设乙单位人数为</w:t>
      </w:r>
      <w:r>
        <w:pict>
          <v:shape type="#_x0000_t75" style="width:22pt; height:18pt; margin-left:0pt; margin-top:0pt; mso-position-horizontal:left; mso-position-vertical:top; mso-position-horizontal-relative:char; mso-position-vertical-relative:line;">
            <w10:wrap type="inline"/>
            <v:imagedata r:id="rId130" o:title=""/>
          </v:shape>
        </w:pict>
      </w:r>
      <w:r>
        <w:rPr/>
        <w:t xml:space="preserve">人，则甲单位人数为</w:t>
      </w:r>
      <w:r>
        <w:pict>
          <v:shape type="#_x0000_t75" style="width:22pt; height:18pt; margin-left:0pt; margin-top:0pt; mso-position-horizontal:left; mso-position-vertical:top; mso-position-horizontal-relative:char; mso-position-vertical-relative:line;">
            <w10:wrap type="inline"/>
            <v:imagedata r:id="rId131" o:title=""/>
          </v:shape>
        </w:pict>
      </w:r>
      <w:r>
        <w:rPr/>
        <w:t xml:space="preserve">人，根据比例可知甲单位男女生人数分别为</w:t>
      </w:r>
      <w:r>
        <w:pict>
          <v:shape type="#_x0000_t75" style="width:15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33" o:title=""/>
          </v:shape>
        </w:pict>
      </w:r>
      <w:r>
        <w:rPr/>
        <w:t xml:space="preserve">；乙单位男女生人数分别为</w:t>
      </w:r>
      <w:r>
        <w:pict>
          <v:shape type="#_x0000_t75" style="width:15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35" o:title=""/>
          </v:shape>
        </w:pict>
      </w:r>
      <w:r>
        <w:rPr/>
        <w:t xml:space="preserve">；根据题意可得</w:t>
      </w:r>
      <w:r>
        <w:pict>
          <v:shape type="#_x0000_t75" style="width:108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37" o:title=""/>
          </v:shape>
        </w:pict>
      </w:r>
      <w:r>
        <w:rPr/>
        <w:t xml:space="preserve">。经过调动后甲单位女生人数为</w:t>
      </w:r>
      <w:r>
        <w:pict>
          <v:shape type="#_x0000_t75" style="width:84pt; height:18pt; margin-left:0pt; margin-top:0pt; mso-position-horizontal:left; mso-position-vertical:top; mso-position-horizontal-relative:char; mso-position-vertical-relative:line;">
            <w10:wrap type="inline"/>
            <v:imagedata r:id="rId138" o:title=""/>
          </v:shape>
        </w:pict>
      </w:r>
      <w:r>
        <w:rPr/>
        <w:t xml:space="preserve">人，乙单位女生人数为</w:t>
      </w:r>
      <w:r>
        <w:pict>
          <v:shape type="#_x0000_t75" style="width:77pt; height:18pt; margin-left:0pt; margin-top:0pt; mso-position-horizontal:left; mso-position-vertical:top; mso-position-horizontal-relative:char; mso-position-vertical-relative:line;">
            <w10:wrap type="inline"/>
            <v:imagedata r:id="rId139" o:title=""/>
          </v:shape>
        </w:pict>
      </w:r>
      <w:r>
        <w:rPr/>
        <w:t xml:space="preserve">人，此时甲单位的女性员工人数比乙单位多100人。</w:t>
      </w:r>
    </w:p>
    <w:p>
      <w:pPr>
        <w:pStyle w:val="pStyle"/>
      </w:pPr>
      <w:r>
        <w:rPr/>
        <w:t xml:space="preserve">  故正确答案为C。</w:t>
      </w:r>
    </w:p>
    <w:p>
      <w:pPr>
        <w:pStyle w:val="pStyle"/>
      </w:pPr>
      <w:r>
        <w:rPr/>
        <w:t xml:space="preserve">【来源】 2020年下半年天津市部分事业单位公开招聘《职业能力测验》第18题</w:t>
      </w:r>
    </w:p>
    <w:p/>
    <w:p>
      <w:pPr/>
      <w:r>
        <w:rPr/>
        <w:t xml:space="preserve">第19题</w:t>
      </w:r>
    </w:p>
    <w:p>
      <w:pPr/>
      <w:r>
        <w:rPr/>
        <w:t xml:space="preserve">【知识点】 立体几何</w:t>
      </w:r>
    </w:p>
    <w:p>
      <w:pPr>
        <w:pStyle w:val="pStyle"/>
      </w:pPr>
      <w:r>
        <w:rPr/>
        <w:t xml:space="preserve">【答案】 B</w:t>
      </w:r>
    </w:p>
    <w:p>
      <w:pPr>
        <w:pStyle w:val="pStyle"/>
      </w:pPr>
      <w:r>
        <w:rPr/>
        <w:t xml:space="preserve">【解析】   已知AB为10厘米，AC为8厘米，BC为6厘米，勾股定理可知</w:t>
      </w:r>
      <w:r>
        <w:pict>
          <v:shape type="#_x0000_t75" style="width:44pt; height:18pt; margin-left:0pt; margin-top:0pt; mso-position-horizontal:left; mso-position-vertical:top; mso-position-horizontal-relative:char; mso-position-vertical-relative:line;">
            <w10:wrap type="inline"/>
            <v:imagedata r:id="rId140" o:title=""/>
          </v:shape>
        </w:pict>
      </w:r>
      <w:r>
        <w:rPr/>
        <w:t xml:space="preserve">为直角三角形；E、D为中点，可知</w:t>
      </w:r>
      <w:r>
        <w:pict>
          <v:shape type="#_x0000_t75" style="width:47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43" o:title=""/>
          </v:shape>
        </w:pict>
      </w:r>
      <w:r>
        <w:rPr/>
        <w:t xml:space="preserve">面积为平方厘米，则切掉的木材的体积为</w:t>
      </w:r>
      <w:r>
        <w:pict>
          <v:shape type="#_x0000_t75" style="width:89pt; height:28pt; margin-left:0pt; margin-top:0pt; mso-position-horizontal:left; mso-position-vertical:top; mso-position-horizontal-relative:char; mso-position-vertical-relative:line;">
            <w10:wrap type="inline"/>
            <v:imagedata r:id="rId144" o:title=""/>
          </v:shape>
        </w:pict>
      </w:r>
      <w:r>
        <w:rPr/>
        <w:t xml:space="preserve">立方厘米。</w:t>
      </w:r>
    </w:p>
    <w:p>
      <w:pPr>
        <w:pStyle w:val="pStyle"/>
      </w:pPr>
      <w:r>
        <w:rPr/>
        <w:t xml:space="preserve">  故正确答案为B。</w:t>
      </w:r>
    </w:p>
    <w:p>
      <w:pPr>
        <w:pStyle w:val="pStyle"/>
      </w:pPr>
      <w:r>
        <w:rPr/>
        <w:t xml:space="preserve">【来源】 2020年下半年天津市部分事业单位公开招聘《职业能力测验》第19题</w:t>
      </w:r>
    </w:p>
    <w:p/>
    <w:p>
      <w:pPr/>
      <w:r>
        <w:rPr/>
        <w:t xml:space="preserve">第20题</w:t>
      </w:r>
    </w:p>
    <w:p>
      <w:pPr/>
      <w:r>
        <w:rPr/>
        <w:t xml:space="preserve">【知识点】 排列组合基本原理</w:t>
      </w:r>
    </w:p>
    <w:p>
      <w:pPr>
        <w:pStyle w:val="pStyle"/>
      </w:pPr>
      <w:r>
        <w:rPr/>
        <w:t xml:space="preserve">【答案】 A</w:t>
      </w:r>
    </w:p>
    <w:p>
      <w:pPr>
        <w:pStyle w:val="pStyle"/>
      </w:pPr>
      <w:r>
        <w:rPr/>
        <w:t xml:space="preserve">【解析】   根据题意，通过枚举方式可知四家企业车辆数的分配方式有两种，8、5、4、3和7、6、4、3。丁企业在每种分配方式里任选，各4种选择方式，因此分配方案有</w:t>
      </w:r>
      <w:r>
        <w:pict>
          <v:shape type="#_x0000_t75" style="width:55pt; height:18pt; margin-left:0pt; margin-top:0pt; mso-position-horizontal:left; mso-position-vertical:top; mso-position-horizontal-relative:char; mso-position-vertical-relative:line;">
            <w10:wrap type="inline"/>
            <v:imagedata r:id="rId145" o:title=""/>
          </v:shape>
        </w:pict>
      </w:r>
      <w:r>
        <w:rPr/>
        <w:t xml:space="preserve">种。</w:t>
      </w:r>
    </w:p>
    <w:p>
      <w:pPr>
        <w:pStyle w:val="pStyle"/>
      </w:pPr>
      <w:r>
        <w:rPr/>
        <w:t xml:space="preserve">  故正确答案为A。</w:t>
      </w:r>
    </w:p>
    <w:p>
      <w:pPr>
        <w:pStyle w:val="pStyle"/>
      </w:pPr>
      <w:r>
        <w:rPr/>
        <w:t xml:space="preserve">【来源】 2020年下半年天津市部分事业单位公开招聘《职业能力测验》第20题</w:t>
      </w:r>
    </w:p>
    <w:p/>
    <w:p>
      <w:pPr/>
      <w:r>
        <w:rPr/>
        <w:t xml:space="preserve">第21题</w:t>
      </w:r>
    </w:p>
    <w:p>
      <w:pPr/>
      <w:r>
        <w:rPr/>
        <w:t xml:space="preserve">【知识点】 </w:t>
      </w:r>
    </w:p>
    <w:p>
      <w:pPr>
        <w:pStyle w:val="pStyle"/>
      </w:pPr>
      <w:r>
        <w:rPr/>
        <w:t xml:space="preserve">【答案】 B</w:t>
      </w:r>
    </w:p>
    <w:p>
      <w:pPr>
        <w:pStyle w:val="pStyle"/>
      </w:pPr>
      <w:r>
        <w:rPr/>
        <w:t xml:space="preserve">【解析】   第三空，搭配通道，进行与通道搭配不当，排除D项，另外，文段想要表达通过心理危机干预解决问题，并非仅仅提供了通道，排除C项，分析第一空可知，疫情引起了师生的紧张不适，高校迅速作出反应，可知疫情较为严重，逐步程度较浅，排除A项</w:t>
      </w:r>
    </w:p>
    <w:p>
      <w:pPr>
        <w:pStyle w:val="pStyle"/>
      </w:pPr>
      <w:r>
        <w:rPr/>
        <w:t xml:space="preserve">  故正确答案为B。</w:t>
      </w:r>
    </w:p>
    <w:p>
      <w:pPr>
        <w:pStyle w:val="pStyle"/>
      </w:pPr>
      <w:r>
        <w:rPr/>
        <w:t xml:space="preserve">  【文段出处】《“我们凝聚在一起，一定会攻克难关”》</w:t>
      </w:r>
    </w:p>
    <w:p>
      <w:pPr>
        <w:pStyle w:val="pStyle"/>
      </w:pPr>
      <w:r>
        <w:rPr/>
        <w:t xml:space="preserve">【来源】 2020年下半年天津市部分事业单位公开招聘《职业能力测验》第21题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分析文段可知，根据法治是最好的营商环境，要打造法治化的营商环境，排除AC；根据落实好扩大对外开放的要求可推知要扩大市场，对应市场化，而智能化文中无体现，排除B项；</w:t>
      </w:r>
    </w:p>
    <w:p>
      <w:pPr>
        <w:pStyle w:val="pStyle"/>
      </w:pPr>
      <w:r>
        <w:rPr/>
        <w:t xml:space="preserve">  故正确答案为D。</w:t>
      </w:r>
    </w:p>
    <w:p>
      <w:pPr>
        <w:pStyle w:val="pStyle"/>
      </w:pPr>
      <w:r>
        <w:rPr/>
        <w:t xml:space="preserve">  【文段出处】人民日报《言必信，行必果！》</w:t>
      </w:r>
    </w:p>
    <w:p>
      <w:pPr>
        <w:pStyle w:val="pStyle"/>
      </w:pPr>
      <w:r>
        <w:rPr/>
        <w:t xml:space="preserve">【来源】 2020年下半年天津市部分事业单位公开招聘《职业能力测验》第22题</w:t>
      </w:r>
    </w:p>
    <w:p/>
    <w:p>
      <w:pPr/>
      <w:r>
        <w:rPr/>
        <w:t xml:space="preserve">第23题</w:t>
      </w:r>
    </w:p>
    <w:p>
      <w:pPr/>
      <w:r>
        <w:rPr/>
        <w:t xml:space="preserve">【知识点】 </w:t>
      </w:r>
    </w:p>
    <w:p>
      <w:pPr>
        <w:pStyle w:val="pStyle"/>
      </w:pPr>
      <w:r>
        <w:rPr/>
        <w:t xml:space="preserve">【答案】 B</w:t>
      </w:r>
    </w:p>
    <w:p>
      <w:pPr>
        <w:pStyle w:val="pStyle"/>
      </w:pPr>
      <w:r>
        <w:rPr/>
        <w:t xml:space="preserve">【解析】   分析题干可知出色的插画并不多甚至有问题，由专业书籍会出问题，可知，会出现专业性不强的问题，排除AC，另外从侧面说明科普市场需要深度开发可知，专业书籍可能会犯一些低级的常识性问题，排除D项；</w:t>
      </w:r>
    </w:p>
    <w:p>
      <w:pPr>
        <w:pStyle w:val="pStyle"/>
      </w:pPr>
      <w:r>
        <w:rPr/>
        <w:t xml:space="preserve">  故正确答案为B。</w:t>
      </w:r>
    </w:p>
    <w:p>
      <w:pPr>
        <w:pStyle w:val="pStyle"/>
      </w:pPr>
      <w:r>
        <w:rPr/>
        <w:t xml:space="preserve">  【文段出处】《“让“中国风”刮起来！》</w:t>
      </w:r>
    </w:p>
    <w:p>
      <w:pPr>
        <w:pStyle w:val="pStyle"/>
      </w:pPr>
      <w:r>
        <w:rPr/>
        <w:t xml:space="preserve">【来源】 2020年下半年天津市部分事业单位公开招聘《职业能力测验》第23题</w:t>
      </w:r>
    </w:p>
    <w:p/>
    <w:p>
      <w:pPr/>
      <w:r>
        <w:rPr/>
        <w:t xml:space="preserve">第24题</w:t>
      </w:r>
    </w:p>
    <w:p>
      <w:pPr/>
      <w:r>
        <w:rPr/>
        <w:t xml:space="preserve">【知识点】 </w:t>
      </w:r>
    </w:p>
    <w:p>
      <w:pPr>
        <w:pStyle w:val="pStyle"/>
      </w:pPr>
      <w:r>
        <w:rPr/>
        <w:t xml:space="preserve">【答案】 B</w:t>
      </w:r>
    </w:p>
    <w:p>
      <w:pPr>
        <w:pStyle w:val="pStyle"/>
      </w:pPr>
      <w:r>
        <w:rPr/>
        <w:t xml:space="preserve">【解析】   分析可知，想要向上级主管部门请示、报告重大事项，应当经本级党委、政府允许，指导指指示教导，不含允许之意，排除AD；审批指审查批准,按照一定的规定和流程,经过审查后做出同意或拒绝的决定，排除。并且两个空，先同意后授权符合办事顺序。</w:t>
      </w:r>
    </w:p>
    <w:p>
      <w:pPr>
        <w:pStyle w:val="pStyle"/>
      </w:pPr>
      <w:r>
        <w:rPr/>
        <w:t xml:space="preserve">  故正确答案为B。</w:t>
      </w:r>
    </w:p>
    <w:p>
      <w:pPr>
        <w:pStyle w:val="pStyle"/>
      </w:pPr>
      <w:r>
        <w:rPr/>
        <w:t xml:space="preserve">【来源】 2020年下半年天津市部分事业单位公开招聘《职业能力测验》第24题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第二空入手，理性就是一个人对某一件事能够做出理智的分析和判断，客观分析；而感性则是一个人对待某一件事习惯于从心所想出发，有主观色彩。题干想要表达我们对唐朝文化的向往，想要了解唐朝，无法回到过去，因此需要借助一些想象成分和主观的适度合理推断，而非完全客观理性的分析，排除AB；第三空，说唐代建筑同样重要，意味着如果对其缺乏了解，则了解的深入程度也会受到影响，对应C项大打折扣，半途而废，指做事情不能坚持到底，有始无终，文段并无此意，排除D项。</w:t>
      </w:r>
    </w:p>
    <w:p>
      <w:pPr>
        <w:pStyle w:val="pStyle"/>
      </w:pPr>
      <w:r>
        <w:rPr/>
        <w:t xml:space="preserve">  故正确答案为C。</w:t>
      </w:r>
    </w:p>
    <w:p>
      <w:pPr>
        <w:pStyle w:val="pStyle"/>
      </w:pPr>
      <w:r>
        <w:rPr/>
        <w:t xml:space="preserve">【来源】 2020年下半年天津市部分事业单位公开招聘《职业能力测验》第25题</w:t>
      </w:r>
    </w:p>
    <w:p/>
    <w:p>
      <w:pPr/>
      <w:r>
        <w:rPr/>
        <w:t xml:space="preserve">第26题</w:t>
      </w:r>
    </w:p>
    <w:p>
      <w:pPr/>
      <w:r>
        <w:rPr/>
        <w:t xml:space="preserve">【知识点】 </w:t>
      </w:r>
    </w:p>
    <w:p>
      <w:pPr>
        <w:pStyle w:val="pStyle"/>
      </w:pPr>
      <w:r>
        <w:rPr/>
        <w:t xml:space="preserve">【答案】 D</w:t>
      </w:r>
    </w:p>
    <w:p>
      <w:pPr>
        <w:pStyle w:val="pStyle"/>
      </w:pPr>
      <w:r>
        <w:rPr/>
        <w:t xml:space="preserve">【解析】   A项，“是否正确与错误”用语重复赘余，排除；</w:t>
      </w:r>
    </w:p>
    <w:p>
      <w:pPr>
        <w:pStyle w:val="pStyle"/>
      </w:pPr>
      <w:r>
        <w:rPr/>
        <w:t xml:space="preserve">  B项，结构混乱，中途改变了主语，排除；</w:t>
      </w:r>
    </w:p>
    <w:p>
      <w:pPr>
        <w:pStyle w:val="pStyle"/>
      </w:pPr>
      <w:r>
        <w:rPr/>
        <w:t xml:space="preserve">  C项，谓语“达到”与宾语“功能”搭配不当。</w:t>
      </w:r>
    </w:p>
    <w:p>
      <w:pPr>
        <w:pStyle w:val="pStyle"/>
      </w:pPr>
      <w:r>
        <w:rPr/>
        <w:t xml:space="preserve">  故正确答案为D。</w:t>
      </w:r>
    </w:p>
    <w:p>
      <w:pPr>
        <w:pStyle w:val="pStyle"/>
      </w:pPr>
      <w:r>
        <w:rPr/>
        <w:t xml:space="preserve">【来源】 2020年下半年天津市部分事业单位公开招聘《职业能力测验》第26题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A项，成分赘余，删掉成为了全党的工作重点</w:t>
      </w:r>
    </w:p>
    <w:p>
      <w:pPr>
        <w:pStyle w:val="pStyle"/>
      </w:pPr>
      <w:r>
        <w:rPr/>
        <w:t xml:space="preserve">  B项，正确</w:t>
      </w:r>
    </w:p>
    <w:p>
      <w:pPr>
        <w:pStyle w:val="pStyle"/>
      </w:pPr>
      <w:r>
        <w:rPr/>
        <w:t xml:space="preserve">  C项，句式杂糅，后面的句子存在“家长想在本村找个对象”的歧义，“无强壮劳力不足”因双重否定而表达了“强壮劳力充足”的语意，与事实相反。另外由于助词“的”错用，而使“户”成了主语，和下句衔接则产生了“户作为女青年”的奇怪语意。可修改为：“上世纪90年代，随着计划生育工作的深入开展，在农村出现了有女无男户，不少女青年便产生了在本村找对象的想法，而家长则更希望以此解决无强壮劳力的问题。”</w:t>
      </w:r>
    </w:p>
    <w:p>
      <w:pPr>
        <w:pStyle w:val="pStyle"/>
      </w:pPr>
      <w:r>
        <w:rPr/>
        <w:t xml:space="preserve">  D项，提高了工业生产缺少宾语，后面加的效率。</w:t>
      </w:r>
    </w:p>
    <w:p>
      <w:pPr>
        <w:pStyle w:val="pStyle"/>
      </w:pPr>
      <w:r>
        <w:rPr/>
        <w:t xml:space="preserve">  故正确答案为B。</w:t>
      </w:r>
    </w:p>
    <w:p>
      <w:pPr>
        <w:pStyle w:val="pStyle"/>
      </w:pPr>
      <w:r>
        <w:rPr/>
        <w:t xml:space="preserve">【来源】 2020年下半年天津市部分事业单位公开招聘《职业能力测验》第27题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A项，句式杂糅。可删除“但如何”或将“刻不容缓”改为“是一个刻不容缓的问题”</w:t>
      </w:r>
    </w:p>
    <w:p>
      <w:pPr>
        <w:pStyle w:val="pStyle"/>
      </w:pPr>
      <w:r>
        <w:rPr/>
        <w:t xml:space="preserve">  B项，句式杂糅，删除“针对”</w:t>
      </w:r>
    </w:p>
    <w:p>
      <w:pPr>
        <w:pStyle w:val="pStyle"/>
      </w:pPr>
      <w:r>
        <w:rPr/>
        <w:t xml:space="preserve">  C项，正确</w:t>
      </w:r>
    </w:p>
    <w:p>
      <w:pPr>
        <w:pStyle w:val="pStyle"/>
      </w:pPr>
      <w:r>
        <w:rPr/>
        <w:t xml:space="preserve">  D项,此例的第一句为总述句，后三句为分述句。总述句已表明“开展应急演练”，分述句结尾处的“进行演练”多余，应删去。另，“如春季要以防火为主”中的“要”删去为宜。</w:t>
      </w:r>
    </w:p>
    <w:p>
      <w:pPr>
        <w:pStyle w:val="pStyle"/>
      </w:pPr>
      <w:r>
        <w:rPr/>
        <w:t xml:space="preserve">  故正确答案为C。</w:t>
      </w:r>
    </w:p>
    <w:p>
      <w:pPr>
        <w:pStyle w:val="pStyle"/>
      </w:pPr>
      <w:r>
        <w:rPr/>
        <w:t xml:space="preserve">【来源】 2020年下半年天津市部分事业单位公开招聘《职业能力测验》第28题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A项学校规定，在疫情期间，所有师生进出校门必须出示工作证和学生证，可理解为师生均要出示工作证和学生证，也可理解为教师出示工作证，学生出示学生证。存在歧义，当选。</w:t>
      </w:r>
    </w:p>
    <w:p>
      <w:pPr>
        <w:pStyle w:val="pStyle"/>
      </w:pPr>
      <w:r>
        <w:rPr/>
        <w:t xml:space="preserve">  故正确答案为A。</w:t>
      </w:r>
    </w:p>
    <w:p>
      <w:pPr>
        <w:pStyle w:val="pStyle"/>
      </w:pPr>
      <w:r>
        <w:rPr/>
        <w:t xml:space="preserve">【来源】 2020年下半年天津市部分事业单位公开招聘《职业能力测验》第29题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A项，“人大”是人民代表大会还是人民大学，一词多义，存在歧义；</w:t>
      </w:r>
    </w:p>
    <w:p>
      <w:pPr>
        <w:pStyle w:val="pStyle"/>
      </w:pPr>
      <w:r>
        <w:rPr/>
        <w:t xml:space="preserve">  B项，教师不认识校长还是校长不认识教师，存在歧义；</w:t>
      </w:r>
    </w:p>
    <w:p>
      <w:pPr>
        <w:pStyle w:val="pStyle"/>
      </w:pPr>
      <w:r>
        <w:rPr/>
        <w:t xml:space="preserve">  C项，伏法的前6年还是，伏法前的6年，存在歧义。</w:t>
      </w:r>
    </w:p>
    <w:p>
      <w:pPr>
        <w:pStyle w:val="pStyle"/>
      </w:pPr>
      <w:r>
        <w:rPr/>
        <w:t xml:space="preserve">  故正确答案为D。</w:t>
      </w:r>
    </w:p>
    <w:p>
      <w:pPr>
        <w:pStyle w:val="pStyle"/>
      </w:pPr>
      <w:r>
        <w:rPr/>
        <w:t xml:space="preserve">【来源】 2020年下半年天津市部分事业单位公开招聘《职业能力测验》第30题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A项，根据《营造法式》中所强调的标准化、模数化思想在当时的建筑中产生了重要作用，也对其他使用艺术产生巨大影响可知，表述正确；</w:t>
      </w:r>
    </w:p>
    <w:p>
      <w:pPr>
        <w:pStyle w:val="pStyle"/>
      </w:pPr>
      <w:r>
        <w:rPr/>
        <w:t xml:space="preserve">  B项，首部，文中未涉及；</w:t>
      </w:r>
    </w:p>
    <w:p>
      <w:pPr>
        <w:pStyle w:val="pStyle"/>
      </w:pPr>
      <w:r>
        <w:rPr/>
        <w:t xml:space="preserve">  C项，根据这标志着中国古代建筑技术与思想的集大成，它以木建筑机构为本位的标准化、模数化的工程图学观，显示出宋朝领先于当时世界的建筑图像学成就，对当时及以后的中国建筑影响深远。可知，表述正确；</w:t>
      </w:r>
    </w:p>
    <w:p>
      <w:pPr>
        <w:pStyle w:val="pStyle"/>
      </w:pPr>
      <w:r>
        <w:rPr/>
        <w:t xml:space="preserve">  D项，根据从图样表现、估算工料、结构设计等方面来衡量，前者依然比后者高明，可知，表述正确。</w:t>
      </w:r>
    </w:p>
    <w:p>
      <w:pPr>
        <w:pStyle w:val="pStyle"/>
      </w:pPr>
      <w:r>
        <w:rPr/>
        <w:t xml:space="preserve">  本题为选非题，故正确答案为B。</w:t>
      </w:r>
    </w:p>
    <w:p>
      <w:pPr>
        <w:pStyle w:val="pStyle"/>
      </w:pPr>
      <w:r>
        <w:rPr/>
        <w:t xml:space="preserve">  【文段出处】《营造法式——梁思成为此倾尽半生去钻研》</w:t>
      </w:r>
    </w:p>
    <w:p>
      <w:pPr>
        <w:pStyle w:val="pStyle"/>
      </w:pPr>
      <w:r>
        <w:rPr/>
        <w:t xml:space="preserve">【来源】 2020年下半年天津市部分事业单位公开招聘《职业能力测验》第31题</w:t>
      </w:r>
    </w:p>
    <w:p/>
    <w:p>
      <w:pPr/>
      <w:r>
        <w:rPr/>
        <w:t xml:space="preserve">第32题</w:t>
      </w:r>
    </w:p>
    <w:p>
      <w:pPr/>
      <w:r>
        <w:rPr/>
        <w:t xml:space="preserve">【知识点】 </w:t>
      </w:r>
    </w:p>
    <w:p>
      <w:pPr>
        <w:pStyle w:val="pStyle"/>
      </w:pPr>
      <w:r>
        <w:rPr/>
        <w:t xml:space="preserve">【答案】 A</w:t>
      </w:r>
    </w:p>
    <w:p>
      <w:pPr>
        <w:pStyle w:val="pStyle"/>
      </w:pPr>
      <w:r>
        <w:rPr/>
        <w:t xml:space="preserve">【解析】   从首句入手，可知④为下定义表述，引出一次性使用针灸针话题，⑤具体论述一次性针灸针的问题，故排除BD，接下来寻找捆绑，⑥是对④的具体说明，且句②同时与句①相连，均针对问题提出对策，故排除C项</w:t>
      </w:r>
    </w:p>
    <w:p>
      <w:pPr>
        <w:pStyle w:val="pStyle"/>
      </w:pPr>
      <w:r>
        <w:rPr/>
        <w:t xml:space="preserve">  故正确答案为A。</w:t>
      </w:r>
    </w:p>
    <w:p>
      <w:pPr>
        <w:pStyle w:val="pStyle"/>
      </w:pPr>
      <w:r>
        <w:rPr/>
        <w:t xml:space="preserve">【来源】 2020年下半年天津市部分事业单位公开招聘《职业能力测验》第32题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横线出现在结尾，针对前文总结，前文主要论述人工智能的应用的问题，包括技术、数据的搜集和标注、智能算法本身不具备推理和决策能力，稳定性和可靠性也达不到工业化要求，因此，引出结论，既然很多人工智能应用存在问题，因此这些人工智能应用还不能称之为真正的人工智能，对应D项。</w:t>
      </w:r>
    </w:p>
    <w:p>
      <w:pPr>
        <w:pStyle w:val="pStyle"/>
      </w:pPr>
      <w:r>
        <w:rPr/>
        <w:t xml:space="preserve">  A项，人工智能的工业化产业链还要进一步完善，无人工智能应用主题词，排除；</w:t>
      </w:r>
    </w:p>
    <w:p>
      <w:pPr>
        <w:pStyle w:val="pStyle"/>
      </w:pPr>
      <w:r>
        <w:rPr/>
        <w:t xml:space="preserve">  B项，产业化运作是人工智能跨越式发展的最大障碍，无人工智能应用主题词，排除；</w:t>
      </w:r>
    </w:p>
    <w:p>
      <w:pPr>
        <w:pStyle w:val="pStyle"/>
      </w:pPr>
      <w:r>
        <w:rPr/>
        <w:t xml:space="preserve">  C项，当下人工智能的应用领域存在较大的市场潜力，文段主要论述问题，与文意相悖，排除。</w:t>
      </w:r>
    </w:p>
    <w:p>
      <w:pPr>
        <w:pStyle w:val="pStyle"/>
      </w:pPr>
      <w:r>
        <w:rPr/>
        <w:t xml:space="preserve">  故正确答案为D。</w:t>
      </w:r>
    </w:p>
    <w:p>
      <w:pPr>
        <w:pStyle w:val="pStyle"/>
      </w:pPr>
      <w:r>
        <w:rPr/>
        <w:t xml:space="preserve">【来源】 2020年下半年天津市部分事业单位公开招聘《职业能力测验》第33题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文段首先交代近年来，随着考古发现的深入，考古不再是生僻冷门的领域，而是与每个人产生了越来越多的联系，后文通过设问引出，联系主要体现在，通过考古发现，不断增强国家和民族的文化自信。故对应C项。</w:t>
      </w:r>
    </w:p>
    <w:p>
      <w:pPr>
        <w:pStyle w:val="pStyle"/>
      </w:pPr>
      <w:r>
        <w:rPr/>
        <w:t xml:space="preserve">  【文段出处】《考古发现，增强我们的文化自信》</w:t>
      </w:r>
    </w:p>
    <w:p>
      <w:pPr>
        <w:pStyle w:val="pStyle"/>
      </w:pPr>
      <w:r>
        <w:rPr/>
        <w:t xml:space="preserve">【来源】 2020年下半年天津市部分事业单位公开招聘《职业能力测验》第34题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A项，仅在，表述绝对，文段列举了几种动物，但不代表只在在几种动物中发现，有可能在其它动物中也发现了但是没在文段体现，排除；</w:t>
      </w:r>
    </w:p>
    <w:p>
      <w:pPr>
        <w:pStyle w:val="pStyle"/>
      </w:pPr>
      <w:r>
        <w:rPr/>
        <w:t xml:space="preserve">  B项，根据“即便证明了动物和人都有感应磁场的能力而把这种感知称为第六感，这也需要更多的研究，以及相关学科的大多数专业人员的认可”，可知表述错误，排除;</w:t>
      </w:r>
    </w:p>
    <w:p>
      <w:pPr>
        <w:pStyle w:val="pStyle"/>
      </w:pPr>
      <w:r>
        <w:rPr/>
        <w:t xml:space="preserve">  C项，根据“即便证明了动物和人都有感应磁场的能力而把这种感知称为第六感，这也需要更多的研究，以及相关学科的大多数专业人员的认可”，可知表述正确；</w:t>
      </w:r>
    </w:p>
    <w:p>
      <w:pPr>
        <w:pStyle w:val="pStyle"/>
      </w:pPr>
      <w:r>
        <w:rPr/>
        <w:t xml:space="preserve">  D项，必须，表述绝对，排除。</w:t>
      </w:r>
    </w:p>
    <w:p>
      <w:pPr>
        <w:pStyle w:val="pStyle"/>
      </w:pPr>
      <w:r>
        <w:rPr/>
        <w:t xml:space="preserve">  故正确答案为C。</w:t>
      </w:r>
    </w:p>
    <w:p>
      <w:pPr>
        <w:pStyle w:val="pStyle"/>
      </w:pPr>
      <w:r>
        <w:rPr/>
        <w:t xml:space="preserve">  【文段出处】《大脑磁场感应真的是“第六感”吗》</w:t>
      </w:r>
    </w:p>
    <w:p>
      <w:pPr>
        <w:pStyle w:val="pStyle"/>
      </w:pPr>
      <w:r>
        <w:rPr/>
        <w:t xml:space="preserve">【来源】 2020年下半年天津市部分事业单位公开招聘《职业能力测验》第35题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首句对比，④引出元素周期表的话题，适合做首句，排除AC，⑥指出它的发明，是近代化学史上的一个创举，对于促进化学发展起到了巨大的推动作用，指出了元素周期表的地位和历史意义，故④⑥相连，另外，③提出，门捷列夫的天才之处体现在他为元素周期表留出的空白之中，故后文要围绕此内容论述，①句指出，他意识到某些元素还有待被发现，故③①相连，排除B。</w:t>
      </w:r>
    </w:p>
    <w:p>
      <w:pPr>
        <w:pStyle w:val="pStyle"/>
      </w:pPr>
      <w:r>
        <w:rPr/>
        <w:t xml:space="preserve">  故正确答案为D。</w:t>
      </w:r>
    </w:p>
    <w:p>
      <w:pPr>
        <w:pStyle w:val="pStyle"/>
      </w:pPr>
      <w:r>
        <w:rPr/>
        <w:t xml:space="preserve">  【文段出处】《元素周期表让化学化工从技艺走向科学》</w:t>
      </w:r>
    </w:p>
    <w:p>
      <w:pPr>
        <w:pStyle w:val="pStyle"/>
      </w:pPr>
      <w:r>
        <w:rPr/>
        <w:t xml:space="preserve">【来源】 2020年下半年天津市部分事业单位公开招聘《职业能力测验》第36题</w:t>
      </w:r>
    </w:p>
    <w:p/>
    <w:p>
      <w:pPr/>
      <w:r>
        <w:rPr/>
        <w:t xml:space="preserve">第37题</w:t>
      </w:r>
    </w:p>
    <w:p>
      <w:pPr/>
      <w:r>
        <w:rPr/>
        <w:t xml:space="preserve">【知识点】 </w:t>
      </w:r>
    </w:p>
    <w:p>
      <w:pPr>
        <w:pStyle w:val="pStyle"/>
      </w:pPr>
      <w:r>
        <w:rPr/>
        <w:t xml:space="preserve">【答案】 A</w:t>
      </w:r>
    </w:p>
    <w:p>
      <w:pPr>
        <w:pStyle w:val="pStyle"/>
      </w:pPr>
      <w:r>
        <w:rPr/>
        <w:t xml:space="preserve">【解析】   文段开篇说人类已经从“开启文明的硬质出版”时代发展到“虚拟出版”时代并可能进一步发展，并通过“可以说”进行总结，随着出版形态的发展演变，人类的阅读习惯和阅读方式也会变化。紧接着通过转折词但，引出文段重点人类在进行知识和信息传播传承的活动过程中，并非完全取代关系，并通过，人类未完全摒弃“硬质出版”形态和硬质载体阅读方式，我们也非常习惯于这些人类早期的硬质出版和阅读方式进行解释说明，故文段想要表达，出版形态和阅读方式并非替代而是可以同时存在，对应选项A项。</w:t>
      </w:r>
    </w:p>
    <w:p>
      <w:pPr>
        <w:pStyle w:val="pStyle"/>
      </w:pPr>
      <w:r>
        <w:rPr/>
        <w:t xml:space="preserve">  B项，人类的阅读习惯和方式正在被技术颠覆为背景引入，非重点；</w:t>
      </w:r>
    </w:p>
    <w:p>
      <w:pPr>
        <w:pStyle w:val="pStyle"/>
      </w:pPr>
      <w:r>
        <w:rPr/>
        <w:t xml:space="preserve">  C项，人类的出版形态随着技术的发展不断迭代，与文意相悖；</w:t>
      </w:r>
    </w:p>
    <w:p>
      <w:pPr>
        <w:pStyle w:val="pStyle"/>
      </w:pPr>
      <w:r>
        <w:rPr/>
        <w:t xml:space="preserve">  D项，对于传统的出版和阅读方式人们并不排斥，为解释部分，非重点。</w:t>
      </w:r>
    </w:p>
    <w:p>
      <w:pPr>
        <w:pStyle w:val="pStyle"/>
      </w:pPr>
      <w:r>
        <w:rPr/>
        <w:t xml:space="preserve">  故正确答案为A。</w:t>
      </w:r>
    </w:p>
    <w:p>
      <w:pPr>
        <w:pStyle w:val="pStyle"/>
      </w:pPr>
      <w:r>
        <w:rPr/>
        <w:t xml:space="preserve">【来源】 2020年下半年天津市部分事业单位公开招聘《职业能力测验》第37题</w:t>
      </w:r>
    </w:p>
    <w:p/>
    <w:p>
      <w:pPr/>
      <w:r>
        <w:rPr/>
        <w:t xml:space="preserve">第38题</w:t>
      </w:r>
    </w:p>
    <w:p>
      <w:pPr/>
      <w:r>
        <w:rPr/>
        <w:t xml:space="preserve">【知识点】 </w:t>
      </w:r>
    </w:p>
    <w:p>
      <w:pPr>
        <w:pStyle w:val="pStyle"/>
      </w:pPr>
      <w:r>
        <w:rPr/>
        <w:t xml:space="preserve">【答案】 A</w:t>
      </w:r>
    </w:p>
    <w:p>
      <w:pPr>
        <w:pStyle w:val="pStyle"/>
      </w:pPr>
      <w:r>
        <w:rPr/>
        <w:t xml:space="preserve">【解析】   文段开篇论述异域风格的游戏对青少年影响必须加以重视而不是无所作为，接着提出对策，要拉进青少年与传统文化之间的距离，唯一的方法就是让他们有尽可能多的机会接触传统文化。尾句说明传统文化的意义，证明方法的可行性。故文段重点为让青少年尽可能多的机会接触传统文化，对应A项。</w:t>
      </w:r>
    </w:p>
    <w:p>
      <w:pPr>
        <w:pStyle w:val="pStyle"/>
      </w:pPr>
      <w:r>
        <w:rPr/>
        <w:t xml:space="preserve">  B项，加大宣传，无中生有；</w:t>
      </w:r>
    </w:p>
    <w:p>
      <w:pPr>
        <w:pStyle w:val="pStyle"/>
      </w:pPr>
      <w:r>
        <w:rPr/>
        <w:t xml:space="preserve">  C项，通过游戏提升审美，无中生有；</w:t>
      </w:r>
    </w:p>
    <w:p>
      <w:pPr>
        <w:pStyle w:val="pStyle"/>
      </w:pPr>
      <w:r>
        <w:rPr/>
        <w:t xml:space="preserve">  D项，有机结合，无中生有；</w:t>
      </w:r>
    </w:p>
    <w:p>
      <w:pPr>
        <w:pStyle w:val="pStyle"/>
      </w:pPr>
      <w:r>
        <w:rPr/>
        <w:t xml:space="preserve">  故正确答案为A。</w:t>
      </w:r>
    </w:p>
    <w:p>
      <w:pPr>
        <w:pStyle w:val="pStyle"/>
      </w:pPr>
      <w:r>
        <w:rPr/>
        <w:t xml:space="preserve">【来源】 2020年下半年天津市部分事业单位公开招聘《职业能力测验》第38题</w:t>
      </w:r>
    </w:p>
    <w:p/>
    <w:p>
      <w:pPr/>
      <w:r>
        <w:rPr/>
        <w:t xml:space="preserve">第39题</w:t>
      </w:r>
    </w:p>
    <w:p>
      <w:pPr/>
      <w:r>
        <w:rPr/>
        <w:t xml:space="preserve">【知识点】 </w:t>
      </w:r>
    </w:p>
    <w:p>
      <w:pPr>
        <w:pStyle w:val="pStyle"/>
      </w:pPr>
      <w:r>
        <w:rPr/>
        <w:t xml:space="preserve">【答案】 C</w:t>
      </w:r>
    </w:p>
    <w:p>
      <w:pPr>
        <w:pStyle w:val="pStyle"/>
      </w:pPr>
      <w:r>
        <w:rPr/>
        <w:t xml:space="preserve">【解析】   文段开篇介绍“超弦理论”的出现让人类在物理规律大统一理论上已经有了新的发展，接下来对理论进行解释说明并通过换句话说进行总结，超弦理论统一了超引力理论。尾句通过然而转折提出观点，超弦理论也同样未获得实验证实，还需继续探索。故整个文段想要表达物理规律大统一理论的发展还需进一步探索，对应选项C。</w:t>
      </w:r>
    </w:p>
    <w:p>
      <w:pPr>
        <w:pStyle w:val="pStyle"/>
      </w:pPr>
      <w:r>
        <w:rPr/>
        <w:t xml:space="preserve">  A项，超引力理论短期内被超越的概率不大，无中生有，排除；</w:t>
      </w:r>
    </w:p>
    <w:p>
      <w:pPr>
        <w:pStyle w:val="pStyle"/>
      </w:pPr>
      <w:r>
        <w:rPr/>
        <w:t xml:space="preserve">  B项，无主题词，物理规律大统一，排除；</w:t>
      </w:r>
    </w:p>
    <w:p>
      <w:pPr>
        <w:pStyle w:val="pStyle"/>
      </w:pPr>
      <w:r>
        <w:rPr/>
        <w:t xml:space="preserve">  D项，“超弦理论”引领了理论物理的发展方向，非重点，排除；</w:t>
      </w:r>
    </w:p>
    <w:p>
      <w:pPr>
        <w:pStyle w:val="pStyle"/>
      </w:pPr>
      <w:r>
        <w:rPr/>
        <w:t xml:space="preserve">  故正确答案为C。</w:t>
      </w:r>
    </w:p>
    <w:p>
      <w:pPr>
        <w:pStyle w:val="pStyle"/>
      </w:pPr>
      <w:r>
        <w:rPr/>
        <w:t xml:space="preserve">【来源】 2020年下半年天津市部分事业单位公开招聘《职业能力测验》第39题</w:t>
      </w:r>
    </w:p>
    <w:p/>
    <w:p>
      <w:pPr/>
      <w:r>
        <w:rPr/>
        <w:t xml:space="preserve">第40题</w:t>
      </w:r>
    </w:p>
    <w:p>
      <w:pPr/>
      <w:r>
        <w:rPr/>
        <w:t xml:space="preserve">【知识点】 </w:t>
      </w:r>
    </w:p>
    <w:p>
      <w:pPr>
        <w:pStyle w:val="pStyle"/>
      </w:pPr>
      <w:r>
        <w:rPr/>
        <w:t xml:space="preserve">【答案】 A</w:t>
      </w:r>
    </w:p>
    <w:p>
      <w:pPr>
        <w:pStyle w:val="pStyle"/>
      </w:pPr>
      <w:r>
        <w:rPr/>
        <w:t xml:space="preserve">【解析】   本题为接语选择题，重点关注文段尾句，核心话题为艺术，故后文围绕艺术来探讨，对应A项。</w:t>
      </w:r>
    </w:p>
    <w:p>
      <w:pPr>
        <w:pStyle w:val="pStyle"/>
      </w:pPr>
      <w:r>
        <w:rPr/>
        <w:t xml:space="preserve">  B项，尾句并不是在讨论关于柏拉图人才培养的问题，排除；</w:t>
      </w:r>
    </w:p>
    <w:p>
      <w:pPr>
        <w:pStyle w:val="pStyle"/>
      </w:pPr>
      <w:r>
        <w:rPr/>
        <w:t xml:space="preserve">  文段前文说中西方关于艺术的现代观念别无二致，是相通的，尾句也没有就中西方的观点进行讨论，所以不涉及对比比较，排除CD；</w:t>
      </w:r>
    </w:p>
    <w:p>
      <w:pPr>
        <w:pStyle w:val="pStyle"/>
      </w:pPr>
      <w:r>
        <w:rPr/>
        <w:t xml:space="preserve">  故正确答案为A。</w:t>
      </w:r>
    </w:p>
    <w:p>
      <w:pPr>
        <w:pStyle w:val="pStyle"/>
      </w:pPr>
      <w:r>
        <w:rPr/>
        <w:t xml:space="preserve">  【文段出处】《艺术智性与创造性教育古城不能当古董》</w:t>
      </w:r>
    </w:p>
    <w:p>
      <w:pPr>
        <w:pStyle w:val="pStyle"/>
      </w:pPr>
      <w:r>
        <w:rPr/>
        <w:t xml:space="preserve">【来源】 2020年下半年天津市部分事业单位公开招聘《职业能力测验》第40题</w:t>
      </w:r>
    </w:p>
    <w:p/>
    <w:p>
      <w:pPr/>
      <w:r>
        <w:rPr/>
        <w:t xml:space="preserve">第41题</w:t>
      </w:r>
    </w:p>
    <w:p>
      <w:pPr/>
      <w:r>
        <w:rPr/>
        <w:t xml:space="preserve">【知识点】 </w:t>
      </w:r>
    </w:p>
    <w:p>
      <w:pPr>
        <w:pStyle w:val="pStyle"/>
      </w:pPr>
      <w:r>
        <w:rPr/>
        <w:t xml:space="preserve">【答案】 D</w:t>
      </w:r>
    </w:p>
    <w:p>
      <w:pPr>
        <w:pStyle w:val="pStyle"/>
      </w:pPr>
      <w:r>
        <w:rPr/>
        <w:t xml:space="preserve">【解析】   本题为接语选择题，重点关注文段尾句，核心话题为“罗莎琳德•富兰克林”号火星车，故后文围绕“罗莎琳德•富兰克林”号火星车来探讨，对应D项。</w:t>
      </w:r>
    </w:p>
    <w:p>
      <w:pPr>
        <w:pStyle w:val="pStyle"/>
      </w:pPr>
      <w:r>
        <w:rPr/>
        <w:t xml:space="preserve">  故正确答案为D。</w:t>
      </w:r>
    </w:p>
    <w:p>
      <w:pPr>
        <w:pStyle w:val="pStyle"/>
      </w:pPr>
      <w:r>
        <w:rPr/>
        <w:t xml:space="preserve">【来源】 2020年下半年天津市部分事业单位公开招聘《职业能力测验》第41题</w:t>
      </w:r>
    </w:p>
    <w:p/>
    <w:p>
      <w:pPr/>
      <w:r>
        <w:rPr/>
        <w:t xml:space="preserve">第42题</w:t>
      </w:r>
    </w:p>
    <w:p>
      <w:pPr/>
      <w:r>
        <w:rPr/>
        <w:t xml:space="preserve">【知识点】 </w:t>
      </w:r>
    </w:p>
    <w:p>
      <w:pPr>
        <w:pStyle w:val="pStyle"/>
      </w:pPr>
      <w:r>
        <w:rPr/>
        <w:t xml:space="preserve">【答案】 B</w:t>
      </w:r>
    </w:p>
    <w:p>
      <w:pPr>
        <w:pStyle w:val="pStyle"/>
      </w:pPr>
      <w:r>
        <w:rPr/>
        <w:t xml:space="preserve">【解析】   横线出现在结尾，从这个意义上来说，对前文总结，文段开篇介绍，我国景区生存经营还普遍存在“门票依赖”问题，接下来分析，通过降价，长远来看吸引更多客流，且把握机会提供更多满足游客需要的产品和服务，就会实现更大的经济收益。顾客享受了低价和优质服务，景区经济收益更大，这就意味着能给游客和景区商家都带来好处，对应B项。</w:t>
      </w:r>
    </w:p>
    <w:p>
      <w:pPr>
        <w:pStyle w:val="pStyle"/>
      </w:pPr>
      <w:r>
        <w:rPr/>
        <w:t xml:space="preserve">  A项，必然趋势，表述绝对，排除；</w:t>
      </w:r>
    </w:p>
    <w:p>
      <w:pPr>
        <w:pStyle w:val="pStyle"/>
      </w:pPr>
      <w:r>
        <w:rPr/>
        <w:t xml:space="preserve">  C项，配套服务业水平对旅游消费体验的影响比票价更大，文中并未比较，无中生有，排除；</w:t>
      </w:r>
    </w:p>
    <w:p>
      <w:pPr>
        <w:pStyle w:val="pStyle"/>
      </w:pPr>
      <w:r>
        <w:rPr/>
        <w:t xml:space="preserve">  D项，要在更广范围内、更大程度上降低相关景区门票价格，只提到降价，还需要把握机会提供服务，片面，排除；</w:t>
      </w:r>
    </w:p>
    <w:p>
      <w:pPr>
        <w:pStyle w:val="pStyle"/>
      </w:pPr>
      <w:r>
        <w:rPr/>
        <w:t xml:space="preserve">  故正确答案为B。</w:t>
      </w:r>
    </w:p>
    <w:p>
      <w:pPr>
        <w:pStyle w:val="pStyle"/>
      </w:pPr>
      <w:r>
        <w:rPr/>
        <w:t xml:space="preserve">  【文段出处】《发改委要求在更大程度上降低景区门票价格》</w:t>
      </w:r>
    </w:p>
    <w:p>
      <w:pPr>
        <w:pStyle w:val="pStyle"/>
      </w:pPr>
      <w:r>
        <w:rPr/>
        <w:t xml:space="preserve">【来源】 2020年下半年天津市部分事业单位公开招聘《职业能力测验》第42题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这给我国熊蜂资源保护敲响了警钟。结合指代词去前文寻找，文段开篇介绍熊蜂在生态链中有着举足轻重的作用，紧接着通过然而指出熊蜂多样性下降或一些物种面临濒危甚至灭绝，并列举数据论证，故警钟指熊蜂的多样性下降问题，对应C项；</w:t>
      </w:r>
    </w:p>
    <w:p>
      <w:pPr>
        <w:pStyle w:val="pStyle"/>
      </w:pPr>
      <w:r>
        <w:rPr/>
        <w:t xml:space="preserve">  A项，数量下降，前文重点论述多样性下降问题，排除；</w:t>
      </w:r>
    </w:p>
    <w:p>
      <w:pPr>
        <w:pStyle w:val="pStyle"/>
      </w:pPr>
      <w:r>
        <w:rPr/>
        <w:t xml:space="preserve">  B项，生存环境越来越恶劣，未提及，排除；</w:t>
      </w:r>
    </w:p>
    <w:p>
      <w:pPr>
        <w:pStyle w:val="pStyle"/>
      </w:pPr>
      <w:r>
        <w:rPr/>
        <w:t xml:space="preserve">  D项，作用有所削弱，未提及，排除；</w:t>
      </w:r>
    </w:p>
    <w:p>
      <w:pPr>
        <w:pStyle w:val="pStyle"/>
      </w:pPr>
      <w:r>
        <w:rPr/>
        <w:t xml:space="preserve">  故正确答案为C。</w:t>
      </w:r>
    </w:p>
    <w:p>
      <w:pPr>
        <w:pStyle w:val="pStyle"/>
      </w:pPr>
      <w:r>
        <w:rPr/>
        <w:t xml:space="preserve">  【文段出处】《谁来保护自然“传粉工”？》</w:t>
      </w:r>
    </w:p>
    <w:p>
      <w:pPr>
        <w:pStyle w:val="pStyle"/>
      </w:pPr>
      <w:r>
        <w:rPr/>
        <w:t xml:space="preserve">【来源】 2020年下半年天津市部分事业单位公开招聘《职业能力测验》第43题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文段开篇指出，中国不少优秀作家已经走在世界文学的前沿，紧接着以莫言为例，进行论证，尾句通过指代词“这”对上文进行总结，很多中国作家走向世界的主要原因是我们强大了，这要感谢我们的祖国。故文段想要表达的是，作家走向世界的原因是中国的强大，对应D项；</w:t>
      </w:r>
    </w:p>
    <w:p>
      <w:pPr>
        <w:pStyle w:val="pStyle"/>
      </w:pPr>
      <w:r>
        <w:rPr/>
        <w:t xml:space="preserve">  A项，中国当代文学得到越来越多的国际认同，非重点，排除；</w:t>
      </w:r>
    </w:p>
    <w:p>
      <w:pPr>
        <w:pStyle w:val="pStyle"/>
      </w:pPr>
      <w:r>
        <w:rPr/>
        <w:t xml:space="preserve">  B项，中国的变迁为中国作家提供了优秀素材，非重点，排除；</w:t>
      </w:r>
    </w:p>
    <w:p>
      <w:pPr>
        <w:pStyle w:val="pStyle"/>
      </w:pPr>
      <w:r>
        <w:rPr/>
        <w:t xml:space="preserve">  C项，诺贝尔文学奖是中国文学走出去的契机，解释说明部分，非重点，排除；</w:t>
      </w:r>
    </w:p>
    <w:p>
      <w:pPr>
        <w:pStyle w:val="pStyle"/>
      </w:pPr>
      <w:r>
        <w:rPr/>
        <w:t xml:space="preserve">  故正确答案为D。</w:t>
      </w:r>
    </w:p>
    <w:p>
      <w:pPr>
        <w:pStyle w:val="pStyle"/>
      </w:pPr>
      <w:r>
        <w:rPr/>
        <w:t xml:space="preserve">【来源】 2020年下半年天津市部分事业单位公开招聘《职业能力测验》第44题</w:t>
      </w:r>
    </w:p>
    <w:p/>
    <w:p>
      <w:pPr/>
      <w:r>
        <w:rPr/>
        <w:t xml:space="preserve">第45题</w:t>
      </w:r>
    </w:p>
    <w:p>
      <w:pPr/>
      <w:r>
        <w:rPr/>
        <w:t xml:space="preserve">【知识点】 </w:t>
      </w:r>
    </w:p>
    <w:p>
      <w:pPr>
        <w:pStyle w:val="pStyle"/>
      </w:pPr>
      <w:r>
        <w:rPr/>
        <w:t xml:space="preserve">【答案】 A</w:t>
      </w:r>
    </w:p>
    <w:p>
      <w:pPr>
        <w:pStyle w:val="pStyle"/>
      </w:pPr>
      <w:r>
        <w:rPr/>
        <w:t xml:space="preserve">【解析】   文段首先交代，由于自然灾害频频发生，国家的生态安全受到严重威胁，我国采取退耕还林措施，并指出在这个困境中，退耕还林还草让人们得以重新审视人与自然的关系，最后具体阐述人类的改变，即由过去的征服自然、改造自然转变为顺应自然、尊重自然和保护自然。故文段想要表达，退耕还林的过程中，人类除了恢复了被破坏的环境，也改变了和自然相处的方式，对应答案A项；</w:t>
      </w:r>
    </w:p>
    <w:p>
      <w:pPr>
        <w:pStyle w:val="pStyle"/>
      </w:pPr>
      <w:r>
        <w:rPr/>
        <w:t xml:space="preserve">  BCD均未提到退耕还林和人类思想的变化，排除。</w:t>
      </w:r>
    </w:p>
    <w:p>
      <w:pPr>
        <w:pStyle w:val="pStyle"/>
      </w:pPr>
      <w:r>
        <w:rPr/>
        <w:t xml:space="preserve">  故正确答案为A。</w:t>
      </w:r>
    </w:p>
    <w:p>
      <w:pPr>
        <w:pStyle w:val="pStyle"/>
      </w:pPr>
      <w:r>
        <w:rPr/>
        <w:t xml:space="preserve">  【文段出处】《退耕还林还草改变的不只是山水》</w:t>
      </w:r>
    </w:p>
    <w:p>
      <w:pPr>
        <w:pStyle w:val="pStyle"/>
      </w:pPr>
      <w:r>
        <w:rPr/>
        <w:t xml:space="preserve">【来源】 2020年下半年天津市部分事业单位公开招聘《职业能力测验》第45题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文段开篇引出话题网络直播，论述了网络直播的优势，接下来通过转折词但是，引出网络直播的问题并提出，作为新生事物的网络直播，平台应加强内容的审核管理，对于直播乱象要及时制止，后文具体讲在技术手段上加强审核把关，相关管理部门对直播平台也要健全完善监管。故文段主要论述对于网络直播要加强审核和监管，对应A项</w:t>
      </w:r>
    </w:p>
    <w:p>
      <w:pPr>
        <w:pStyle w:val="pStyle"/>
      </w:pPr>
      <w:r>
        <w:rPr/>
        <w:t xml:space="preserve">  网络直播作为新生事物是一把双刃剑，非重点，排除；</w:t>
      </w:r>
    </w:p>
    <w:p>
      <w:pPr>
        <w:pStyle w:val="pStyle"/>
      </w:pPr>
      <w:r>
        <w:rPr/>
        <w:t xml:space="preserve">  网络直播平台应该加强自身的道德建设，表述不明确，排除；</w:t>
      </w:r>
    </w:p>
    <w:p>
      <w:pPr>
        <w:pStyle w:val="pStyle"/>
      </w:pPr>
      <w:r>
        <w:rPr/>
        <w:t xml:space="preserve">  规范有序是网络直播行业发展的新方向，未提审核和监管，排除；</w:t>
      </w:r>
    </w:p>
    <w:p>
      <w:pPr>
        <w:pStyle w:val="pStyle"/>
      </w:pPr>
      <w:r>
        <w:rPr/>
        <w:t xml:space="preserve">  故正确答案为A。</w:t>
      </w:r>
    </w:p>
    <w:p>
      <w:pPr>
        <w:pStyle w:val="pStyle"/>
      </w:pPr>
      <w:r>
        <w:rPr/>
        <w:t xml:space="preserve">  【文段出处】《打通信息领域核心技术突破的关键环节》</w:t>
      </w:r>
    </w:p>
    <w:p>
      <w:pPr>
        <w:pStyle w:val="pStyle"/>
      </w:pPr>
      <w:r>
        <w:rPr/>
        <w:t xml:space="preserve">【来源】 2020年下半年天津市部分事业单位公开招聘《职业能力测验》第46题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文段开篇从票房和口碑的角度把电影分为四类，随后指出票房与口碑的分裂难以达到观众的期待视野这一问题，接下来作者认为票房与口碑分裂的观象，并不一定是电影生态的恶化，而极有可能是中国电影的转型，并从两方面给出解释。故文段想要说明票房与口碑可能也会带来中国电影的转型，所以需要理性认识票房与口碑之间的复杂关系，对应答案B。</w:t>
      </w:r>
    </w:p>
    <w:p>
      <w:pPr>
        <w:pStyle w:val="pStyle"/>
      </w:pPr>
      <w:r>
        <w:rPr/>
        <w:t xml:space="preserve">  A项，票房和口碑是衡量电影优劣的重要因素，非重点，排除。</w:t>
      </w:r>
    </w:p>
    <w:p>
      <w:pPr>
        <w:pStyle w:val="pStyle"/>
      </w:pPr>
      <w:r>
        <w:rPr/>
        <w:t xml:space="preserve">  C项，无主题词口碑与票房，排除。</w:t>
      </w:r>
    </w:p>
    <w:p>
      <w:pPr>
        <w:pStyle w:val="pStyle"/>
      </w:pPr>
      <w:r>
        <w:rPr/>
        <w:t xml:space="preserve">  D项，提高观众艺术审美有助于解决票房、口碑分裂，无中生有，排除。</w:t>
      </w:r>
    </w:p>
    <w:p>
      <w:pPr>
        <w:pStyle w:val="pStyle"/>
      </w:pPr>
      <w:r>
        <w:rPr/>
        <w:t xml:space="preserve">  故正确答案为B。</w:t>
      </w:r>
    </w:p>
    <w:p>
      <w:pPr>
        <w:pStyle w:val="pStyle"/>
      </w:pPr>
      <w:r>
        <w:rPr/>
        <w:t xml:space="preserve">  【文段出处】《“低口碑,高票房”现象评析》</w:t>
      </w:r>
    </w:p>
    <w:p>
      <w:pPr>
        <w:pStyle w:val="pStyle"/>
      </w:pPr>
      <w:r>
        <w:rPr/>
        <w:t xml:space="preserve">【来源】 2020年下半年天津市部分事业单位公开招聘《职业能力测验》第47题</w:t>
      </w:r>
    </w:p>
    <w:p/>
    <w:p>
      <w:pPr/>
      <w:r>
        <w:rPr/>
        <w:t xml:space="preserve">第48题</w:t>
      </w:r>
    </w:p>
    <w:p>
      <w:pPr/>
      <w:r>
        <w:rPr/>
        <w:t xml:space="preserve">【知识点】 </w:t>
      </w:r>
    </w:p>
    <w:p>
      <w:pPr>
        <w:pStyle w:val="pStyle"/>
      </w:pPr>
      <w:r>
        <w:rPr/>
        <w:t xml:space="preserve">【答案】 A</w:t>
      </w:r>
    </w:p>
    <w:p>
      <w:pPr>
        <w:pStyle w:val="pStyle"/>
      </w:pPr>
      <w:r>
        <w:rPr/>
        <w:t xml:space="preserve">【解析】   对比首句④为引出话题，澳大利亚树皮画，①则是对澳大利亚树皮画的具体说明，因此排除BD，③①⑥均围绕共同话题线条讨论，且⑥论述意义，相对靠后，排除C</w:t>
      </w:r>
    </w:p>
    <w:p>
      <w:pPr>
        <w:pStyle w:val="pStyle"/>
      </w:pPr>
      <w:r>
        <w:rPr/>
        <w:t xml:space="preserve">  故正确答案为A。</w:t>
      </w:r>
    </w:p>
    <w:p>
      <w:pPr>
        <w:pStyle w:val="pStyle"/>
      </w:pPr>
      <w:r>
        <w:rPr/>
        <w:t xml:space="preserve">  【文段出处】人民日报《诉说历史的树皮画》</w:t>
      </w:r>
    </w:p>
    <w:p>
      <w:pPr>
        <w:pStyle w:val="pStyle"/>
      </w:pPr>
      <w:r>
        <w:rPr/>
        <w:t xml:space="preserve">【来源】 2020年下半年天津市部分事业单位公开招聘《职业能力测验》第48题</w:t>
      </w:r>
    </w:p>
    <w:p/>
    <w:p>
      <w:pPr/>
      <w:r>
        <w:rPr/>
        <w:t xml:space="preserve">第49题</w:t>
      </w:r>
    </w:p>
    <w:p>
      <w:pPr/>
      <w:r>
        <w:rPr/>
        <w:t xml:space="preserve">【知识点】 </w:t>
      </w:r>
    </w:p>
    <w:p>
      <w:pPr>
        <w:pStyle w:val="pStyle"/>
      </w:pPr>
      <w:r>
        <w:rPr/>
        <w:t xml:space="preserve">【答案】 D</w:t>
      </w:r>
    </w:p>
    <w:p>
      <w:pPr>
        <w:pStyle w:val="pStyle"/>
      </w:pPr>
      <w:r>
        <w:rPr/>
        <w:t xml:space="preserve">【解析】   文段开篇引出话题，中国的城镇化发展并论述中国城镇化是我国物质文明进步的体现，更是精神文明前行的重要动力。接着讲了中国的可持续城市设计发展的特点，尾句通过转折词而指出而无论城市的未来如何发展，都离不开关注和处理好城市与人、城市与自然的关系，以及面向复杂的城市发展的更深入探寻，指出了中国未来可持续城市设计的方向，对应答案D项</w:t>
      </w:r>
    </w:p>
    <w:p>
      <w:pPr>
        <w:pStyle w:val="pStyle"/>
      </w:pPr>
      <w:r>
        <w:rPr/>
        <w:t xml:space="preserve">  A项，中国城镇化发展的历程，文段未提及，排除；</w:t>
      </w:r>
    </w:p>
    <w:p>
      <w:pPr>
        <w:pStyle w:val="pStyle"/>
      </w:pPr>
      <w:r>
        <w:rPr/>
        <w:t xml:space="preserve">  B项，中国可持续城市设计的特点，转折前，非重点，排除；</w:t>
      </w:r>
    </w:p>
    <w:p>
      <w:pPr>
        <w:pStyle w:val="pStyle"/>
      </w:pPr>
      <w:r>
        <w:rPr/>
        <w:t xml:space="preserve">  C项，中国城镇化发展的重要成果，转折前，非重点，排除；</w:t>
      </w:r>
    </w:p>
    <w:p>
      <w:pPr>
        <w:pStyle w:val="pStyle"/>
      </w:pPr>
      <w:r>
        <w:rPr/>
        <w:t xml:space="preserve">  故正确答案为D。</w:t>
      </w:r>
    </w:p>
    <w:p>
      <w:pPr>
        <w:pStyle w:val="pStyle"/>
      </w:pPr>
      <w:r>
        <w:rPr/>
        <w:t xml:space="preserve">  【文段出处】《探讨城市可持续发展之路》</w:t>
      </w:r>
    </w:p>
    <w:p>
      <w:pPr>
        <w:pStyle w:val="pStyle"/>
      </w:pPr>
      <w:r>
        <w:rPr/>
        <w:t xml:space="preserve">【来源】 2020年下半年天津市部分事业单位公开招聘《职业能力测验》第49题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A项，根据“类星体是已知太空中最明亮的天体”，可知，表述正确，排除；</w:t>
      </w:r>
    </w:p>
    <w:p>
      <w:pPr>
        <w:pStyle w:val="pStyle"/>
      </w:pPr>
      <w:r>
        <w:rPr/>
        <w:t xml:space="preserve">  B项，根据“他们距离人类非常遥远”，可知，表述正确，排除；</w:t>
      </w:r>
    </w:p>
    <w:p>
      <w:pPr>
        <w:pStyle w:val="pStyle"/>
      </w:pPr>
      <w:r>
        <w:rPr/>
        <w:t xml:space="preserve">  C项，根据“他们看上去如恒星又不是恒星”，表述错误，当选；</w:t>
      </w:r>
    </w:p>
    <w:p>
      <w:pPr>
        <w:pStyle w:val="pStyle"/>
      </w:pPr>
      <w:r>
        <w:rPr/>
        <w:t xml:space="preserve">  D项，根据“发出的无线电波像星系但又不是星系”，可知，表述正确，排除。</w:t>
      </w:r>
    </w:p>
    <w:p>
      <w:pPr>
        <w:pStyle w:val="pStyle"/>
      </w:pPr>
      <w:r>
        <w:rPr/>
        <w:t xml:space="preserve">  本题为选非题，故正确答案为C。</w:t>
      </w:r>
    </w:p>
    <w:p>
      <w:pPr>
        <w:pStyle w:val="pStyle"/>
      </w:pPr>
      <w:r>
        <w:rPr/>
        <w:t xml:space="preserve">  【文段出处】《迄今为止最遥远的类星体，超重黑洞被发现！》</w:t>
      </w:r>
    </w:p>
    <w:p>
      <w:pPr>
        <w:pStyle w:val="pStyle"/>
      </w:pPr>
      <w:r>
        <w:rPr/>
        <w:t xml:space="preserve">【来源】 2020年下半年天津市部分事业单位公开招聘《职业能力测验》第50题</w:t>
      </w:r>
    </w:p>
    <w:p/>
    <w:p>
      <w:pPr/>
      <w:r>
        <w:rPr/>
        <w:t xml:space="preserve">第51题</w:t>
      </w:r>
    </w:p>
    <w:p>
      <w:pPr/>
      <w:r>
        <w:rPr/>
        <w:t xml:space="preserve">【知识点】 </w:t>
      </w:r>
    </w:p>
    <w:p>
      <w:pPr>
        <w:pStyle w:val="pStyle"/>
      </w:pPr>
      <w:r>
        <w:rPr/>
        <w:t xml:space="preserve">【答案】 A</w:t>
      </w:r>
    </w:p>
    <w:p>
      <w:pPr>
        <w:pStyle w:val="pStyle"/>
      </w:pPr>
      <w:r>
        <w:rPr/>
        <w:t xml:space="preserve">【解析】   首尾句不能快速排除选项，观察题干逻辑关系较紧密的事件。（4）遭遇偷袭后产生了“残部”，故（4）后应该接（1）残部突围，排除B、C。</w:t>
      </w:r>
    </w:p>
    <w:p>
      <w:pPr>
        <w:pStyle w:val="pStyle"/>
      </w:pPr>
      <w:r>
        <w:rPr/>
        <w:t xml:space="preserve">  观察剩余两项，区别在于（5）、（2）、（3）与（4）、（1）的先后顺序，应该先征战再遭遇偷袭，（3）应该在（4）前，排除D。</w:t>
      </w:r>
    </w:p>
    <w:p>
      <w:pPr>
        <w:pStyle w:val="pStyle"/>
      </w:pPr>
      <w:r>
        <w:rPr/>
        <w:t xml:space="preserve">  故正确答案为A。</w:t>
      </w:r>
    </w:p>
    <w:p>
      <w:pPr>
        <w:pStyle w:val="pStyle"/>
      </w:pPr>
      <w:r>
        <w:rPr/>
        <w:t xml:space="preserve">【来源】 2020年下半年天津市部分事业单位公开招聘《职业能力测验》第51题</w:t>
      </w:r>
    </w:p>
    <w:p/>
    <w:p>
      <w:pPr/>
      <w:r>
        <w:rPr/>
        <w:t xml:space="preserve">第52题</w:t>
      </w:r>
    </w:p>
    <w:p>
      <w:pPr/>
      <w:r>
        <w:rPr/>
        <w:t xml:space="preserve">【知识点】 </w:t>
      </w:r>
    </w:p>
    <w:p>
      <w:pPr>
        <w:pStyle w:val="pStyle"/>
      </w:pPr>
      <w:r>
        <w:rPr/>
        <w:t xml:space="preserve">【答案】 C</w:t>
      </w:r>
    </w:p>
    <w:p>
      <w:pPr>
        <w:pStyle w:val="pStyle"/>
      </w:pPr>
      <w:r>
        <w:rPr/>
        <w:t xml:space="preserve">【解析】   题干事件围绕故障修理展开，首句可以是作为背景的（5）常态检修或者（2）出现故障，排除B。观察题干逻辑关系较紧密的事件，（2）出现故障后应该（3）组织抢修，故（2）、（3）相连排除D。</w:t>
      </w:r>
    </w:p>
    <w:p>
      <w:pPr>
        <w:pStyle w:val="pStyle"/>
      </w:pPr>
      <w:r>
        <w:rPr/>
        <w:t xml:space="preserve">     观察剩余两项，区别在于（5）的先后顺序，将紧急故障处理完毕以后，通知领导进行常态检修，如果（5）在前，（2）应该是发现故障，而不是出现故障，因此（5）常态检修应该在（1）通知领导后。</w:t>
      </w:r>
    </w:p>
    <w:p>
      <w:pPr>
        <w:pStyle w:val="pStyle"/>
      </w:pPr>
      <w:r>
        <w:rPr/>
        <w:t xml:space="preserve">     故正确答案为C。</w:t>
      </w:r>
    </w:p>
    <w:p>
      <w:pPr>
        <w:pStyle w:val="pStyle"/>
      </w:pPr>
      <w:r>
        <w:rPr/>
        <w:t xml:space="preserve">【来源】 2020年下半年天津市部分事业单位公开招聘《职业能力测验》第52题</w:t>
      </w:r>
    </w:p>
    <w:p/>
    <w:p>
      <w:pPr/>
      <w:r>
        <w:rPr/>
        <w:t xml:space="preserve">第53题</w:t>
      </w:r>
    </w:p>
    <w:p>
      <w:pPr/>
      <w:r>
        <w:rPr/>
        <w:t xml:space="preserve">【知识点】 事件排序</w:t>
      </w:r>
    </w:p>
    <w:p>
      <w:pPr>
        <w:pStyle w:val="pStyle"/>
      </w:pPr>
      <w:r>
        <w:rPr/>
        <w:t xml:space="preserve">【答案】 D</w:t>
      </w:r>
    </w:p>
    <w:p>
      <w:pPr>
        <w:pStyle w:val="pStyle"/>
      </w:pPr>
      <w:r>
        <w:rPr/>
        <w:t xml:space="preserve">【解析】 首先，观察选项，确定首句应从（2）、（4）中选择。先在田里发现了几株特殊的稻谷，实验选育之后，农民选用了新的稻种，所以'在田里发现了几株特殊的稻谷”一定在许多农民选用了新的稻种”之前，即首句为（4），排除A、C两项。然后，观察剩余选项，尾句应从（2）、（3）中选择。因为农民选用了新的稻种，然后发生粮食增产三成以上，最后农业科学家因此而获得政府奖励，即（3）为尾句，排除B项。因此本题选D。</w:t>
      </w:r>
    </w:p>
    <w:p>
      <w:pPr>
        <w:pStyle w:val="pStyle"/>
      </w:pPr>
      <w:r>
        <w:rPr/>
        <w:t xml:space="preserve">【来源】 2020年下半年天津市部分事业单位公开招聘《职业能力测验》第53题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观察首尾句，首句不好判断，但尾句应该是最终企业转型等举措带来的好处，即（5）效益增加，排除B、C。</w:t>
      </w:r>
    </w:p>
    <w:p>
      <w:pPr>
        <w:pStyle w:val="pStyle"/>
      </w:pPr>
      <w:r>
        <w:rPr/>
        <w:t xml:space="preserve">  观察剩余两项，前半部分区别较大，考虑从后方入手，相比而言，（4）优化组合与（5）效益增加的联系更加紧密，因此应（4）、（5）相连，（2）企业转型应作为整个事件的背景，也应该作为首句。</w:t>
      </w:r>
    </w:p>
    <w:p>
      <w:pPr>
        <w:pStyle w:val="pStyle"/>
      </w:pPr>
      <w:r>
        <w:rPr/>
        <w:t xml:space="preserve">  故正确答案为A。</w:t>
      </w:r>
    </w:p>
    <w:p>
      <w:pPr>
        <w:pStyle w:val="pStyle"/>
      </w:pPr>
      <w:r>
        <w:rPr/>
        <w:t xml:space="preserve">【来源】 2020年下半年天津市部分事业单位公开招聘《职业能力测验》第54题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观察首尾句，尾句有两种情况，（3）通话报喜、（5）到达顶峰，应该先到达再报喜，故尾句应为（3），排除A、D。</w:t>
      </w:r>
    </w:p>
    <w:p>
      <w:pPr>
        <w:pStyle w:val="pStyle"/>
      </w:pPr>
      <w:r>
        <w:rPr/>
        <w:t xml:space="preserve">    观察剩余两项，首句存在差异，筹备物质应该作为准备工作放在首句，排除C。</w:t>
      </w:r>
    </w:p>
    <w:p>
      <w:pPr>
        <w:pStyle w:val="pStyle"/>
      </w:pPr>
      <w:r>
        <w:rPr/>
        <w:t xml:space="preserve">    故正确答案为B。</w:t>
      </w:r>
    </w:p>
    <w:p>
      <w:pPr>
        <w:pStyle w:val="pStyle"/>
      </w:pPr>
      <w:r>
        <w:rPr/>
        <w:t xml:space="preserve">【来源】 2020年下半年天津市部分事业单位公开招聘《职业能力测验》第55题</w:t>
      </w:r>
    </w:p>
    <w:p/>
    <w:p>
      <w:pPr/>
      <w:r>
        <w:rPr/>
        <w:t xml:space="preserve">第56题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论点：奥林帕斯山具有如此令人称奇的高度，主要是因为相比地球而言，火星的重力较低且火山喷发的频率较高，造山熔岩流在火星上持续的时间比在地球上要长得多，故而形成了巨大火山。</w:t>
      </w:r>
    </w:p>
    <w:p>
      <w:pPr>
        <w:pStyle w:val="pStyle"/>
      </w:pPr>
      <w:r>
        <w:rPr/>
        <w:t xml:space="preserve">  无明显论据，考虑直接削弱论点，即奥林帕斯山高并非是因为火星的重力及火山喷发的频率。</w:t>
      </w:r>
    </w:p>
    <w:p>
      <w:pPr>
        <w:pStyle w:val="pStyle"/>
      </w:pPr>
      <w:r>
        <w:rPr/>
        <w:t xml:space="preserve">  另外，论点中存在因果关系，也可以采用因果论证的方法进行削弱。</w:t>
      </w:r>
    </w:p>
    <w:p>
      <w:pPr>
        <w:pStyle w:val="pStyle"/>
      </w:pPr>
      <w:r>
        <w:rPr/>
        <w:t xml:space="preserve">  第二步，逐一分析选项。</w:t>
      </w:r>
    </w:p>
    <w:p>
      <w:pPr>
        <w:pStyle w:val="pStyle"/>
      </w:pPr>
      <w:r>
        <w:rPr/>
        <w:t xml:space="preserve">  A项：土星、木星与题干的火星、地球主体不一致，属于无关选项，无法削弱，排除；</w:t>
      </w:r>
    </w:p>
    <w:p>
      <w:pPr>
        <w:pStyle w:val="pStyle"/>
      </w:pPr>
      <w:r>
        <w:rPr/>
        <w:t xml:space="preserve">  B项：指出地球上山峰不高的原因，是河流侵蚀，属于地球山峰较矮的其他原因，可以削弱，当选；</w:t>
      </w:r>
    </w:p>
    <w:p>
      <w:pPr>
        <w:pStyle w:val="pStyle"/>
      </w:pPr>
      <w:r>
        <w:rPr/>
        <w:t xml:space="preserve">  C项：通过金星与地球的对比试图说明重力对山峰高度可能有影响，但属于将金星类比地球，类比选项，力度弱，排除；</w:t>
      </w:r>
    </w:p>
    <w:p>
      <w:pPr>
        <w:pStyle w:val="pStyle"/>
      </w:pPr>
      <w:r>
        <w:rPr/>
        <w:t xml:space="preserve">  D项：“一些与火星相似的星体”属于类比选项，力度弱，排除。</w:t>
      </w:r>
    </w:p>
    <w:p>
      <w:pPr>
        <w:pStyle w:val="pStyle"/>
      </w:pPr>
      <w:r>
        <w:rPr/>
        <w:t xml:space="preserve">  故正确答案为B。</w:t>
      </w:r>
    </w:p>
    <w:p>
      <w:pPr>
        <w:pStyle w:val="pStyle"/>
      </w:pPr>
      <w:r>
        <w:rPr/>
        <w:t xml:space="preserve">【来源】 2020年下半年天津市部分事业单位公开招聘《职业能力测验》第56题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第一步，找到论点、论据。</w:t>
      </w:r>
    </w:p>
    <w:p>
      <w:pPr>
        <w:pStyle w:val="pStyle"/>
      </w:pPr>
      <w:r>
        <w:rPr/>
        <w:t xml:space="preserve">  论点：研究认为该物质也是一种潜在的生物危害，可引发山体滑坡和海啸等灾难事件。</w:t>
      </w:r>
    </w:p>
    <w:p>
      <w:pPr>
        <w:pStyle w:val="pStyle"/>
      </w:pPr>
      <w:r>
        <w:rPr/>
        <w:t xml:space="preserve">  无明显论据，考虑问补充前提，无法搭桥，思考必要条件加强。</w:t>
      </w:r>
    </w:p>
    <w:p>
      <w:pPr>
        <w:pStyle w:val="pStyle"/>
      </w:pPr>
      <w:r>
        <w:rPr/>
        <w:t xml:space="preserve">  第二步，逐一分析选项。</w:t>
      </w:r>
    </w:p>
    <w:p>
      <w:pPr>
        <w:pStyle w:val="pStyle"/>
      </w:pPr>
      <w:r>
        <w:rPr/>
        <w:t xml:space="preserve">  A项：讨论的是甲烷对全球变暖的作用，甲烷与题干中的冰冻甲烷主体不一致，全球变暖与题干中的山体滑坡等灾难话题不一致，无法加强，排除；</w:t>
      </w:r>
    </w:p>
    <w:p>
      <w:pPr>
        <w:pStyle w:val="pStyle"/>
      </w:pPr>
      <w:r>
        <w:rPr/>
        <w:t xml:space="preserve">  B项：冰冻甲烷的构成、储存地点与其遇火可燃烧的属性，均无法证明其可引发山体滑坡等灾难事件，话题不一致，无法加强，排除；</w:t>
      </w:r>
    </w:p>
    <w:p>
      <w:pPr>
        <w:pStyle w:val="pStyle"/>
      </w:pPr>
      <w:r>
        <w:rPr/>
        <w:t xml:space="preserve">  C项：冰冻甲烷的分布范围及其在海洋总面积中的占比，均无法证明其可引发山体滑坡等灾难事件，话题不一致，无法加强，排除；</w:t>
      </w:r>
    </w:p>
    <w:p>
      <w:pPr>
        <w:pStyle w:val="pStyle"/>
      </w:pPr>
      <w:r>
        <w:rPr/>
        <w:t xml:space="preserve">  D项：指出冰冻甲烷的“融化”与地质活动存在关联，建立了冰冻甲烷和山体滑坡等灾难事件的联系，是题干论点成立所需要补充的，是需要补充的前提，当选。</w:t>
      </w:r>
    </w:p>
    <w:p>
      <w:pPr>
        <w:pStyle w:val="pStyle"/>
      </w:pPr>
      <w:r>
        <w:rPr/>
        <w:t xml:space="preserve">  故正确答案为D。</w:t>
      </w:r>
    </w:p>
    <w:p>
      <w:pPr>
        <w:pStyle w:val="pStyle"/>
      </w:pPr>
      <w:r>
        <w:rPr/>
        <w:t xml:space="preserve">【来源】 2020年下半年天津市部分事业单位公开招聘《职业能力测验》第57题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第一步，找到论点、论据。</w:t>
      </w:r>
    </w:p>
    <w:p>
      <w:pPr>
        <w:pStyle w:val="pStyle"/>
      </w:pPr>
      <w:r>
        <w:rPr/>
        <w:t xml:space="preserve">  论点：人们渴望新奇的内容。</w:t>
      </w:r>
    </w:p>
    <w:p>
      <w:pPr>
        <w:pStyle w:val="pStyle"/>
      </w:pPr>
      <w:r>
        <w:rPr/>
        <w:t xml:space="preserve">  论据：结果显示，我们更有可能分享虚假新闻，而不是真实新闻。</w:t>
      </w:r>
    </w:p>
    <w:p>
      <w:pPr>
        <w:pStyle w:val="pStyle"/>
      </w:pPr>
      <w:r>
        <w:rPr/>
        <w:t xml:space="preserve">  论点、论据话题不一致，问补充前提，考虑搭桥加强。需要建立假新闻和新奇内容之间的联系。</w:t>
      </w:r>
    </w:p>
    <w:p>
      <w:pPr>
        <w:pStyle w:val="pStyle"/>
      </w:pPr>
      <w:r>
        <w:rPr/>
        <w:t xml:space="preserve">  第二步，逐一分析选项。</w:t>
      </w:r>
    </w:p>
    <w:p>
      <w:pPr>
        <w:pStyle w:val="pStyle"/>
      </w:pPr>
      <w:r>
        <w:rPr/>
        <w:t xml:space="preserve">  A项：对论据中的数据进行了加强，可以加强，力度弱，保留；</w:t>
      </w:r>
    </w:p>
    <w:p>
      <w:pPr>
        <w:pStyle w:val="pStyle"/>
      </w:pPr>
      <w:r>
        <w:rPr/>
        <w:t xml:space="preserve">  B项：假新闻不受到新闻标准的束缚与其是否新奇无关，话题不一致，无法加强，排除；</w:t>
      </w:r>
    </w:p>
    <w:p>
      <w:pPr>
        <w:pStyle w:val="pStyle"/>
      </w:pPr>
      <w:r>
        <w:rPr/>
        <w:t xml:space="preserve">  C项：假新闻具有新奇感，在假新闻和新奇内容之间建立了联系，搭桥项，可以加强，保留；</w:t>
      </w:r>
    </w:p>
    <w:p>
      <w:pPr>
        <w:pStyle w:val="pStyle"/>
      </w:pPr>
      <w:r>
        <w:rPr/>
        <w:t xml:space="preserve">  D项：指出人们传递假新闻的原因，与人们是否渴望新奇内容无关，无法加强，排除。</w:t>
      </w:r>
    </w:p>
    <w:p>
      <w:pPr>
        <w:pStyle w:val="pStyle"/>
      </w:pPr>
      <w:r>
        <w:rPr/>
        <w:t xml:space="preserve">  A项加强论据比C项的搭桥项力度弱，故正确答案为C。</w:t>
      </w:r>
    </w:p>
    <w:p>
      <w:pPr>
        <w:pStyle w:val="pStyle"/>
      </w:pPr>
      <w:r>
        <w:rPr/>
        <w:t xml:space="preserve">【来源】 2020年下半年天津市部分事业单位公开招聘《职业能力测验》第58题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论点：这一地区的水域已不再受到污染了。</w:t>
      </w:r>
    </w:p>
    <w:p>
      <w:pPr>
        <w:pStyle w:val="pStyle"/>
      </w:pPr>
      <w:r>
        <w:rPr/>
        <w:t xml:space="preserve">  论据：这片水域已经经过了人工治理，鱼类重现，以鱼类为食的鸟类也出现了。</w:t>
      </w:r>
    </w:p>
    <w:p>
      <w:pPr>
        <w:pStyle w:val="pStyle"/>
      </w:pPr>
      <w:r>
        <w:rPr/>
        <w:t xml:space="preserve">  第二步：逐一分析选项。</w:t>
      </w:r>
    </w:p>
    <w:p>
      <w:pPr>
        <w:pStyle w:val="pStyle"/>
      </w:pPr>
      <w:r>
        <w:rPr/>
        <w:t xml:space="preserve">  A项：说明出现鱼类是因为污染减少了，但还是存在污染，可以削弱；</w:t>
      </w:r>
    </w:p>
    <w:p>
      <w:pPr>
        <w:pStyle w:val="pStyle"/>
      </w:pPr>
      <w:r>
        <w:rPr/>
        <w:t xml:space="preserve">  B项：讨论新出现的鱼类种类有人工养殖的也有野生的，无法说明该地水域是否仍然受到污染，话题不一致，无法削弱；</w:t>
      </w:r>
    </w:p>
    <w:p>
      <w:pPr>
        <w:pStyle w:val="pStyle"/>
      </w:pPr>
      <w:r>
        <w:rPr/>
        <w:t xml:space="preserve">  C项：重金属仍然高于以前，说明仍然存在污染，可以削弱；</w:t>
      </w:r>
    </w:p>
    <w:p>
      <w:pPr>
        <w:pStyle w:val="pStyle"/>
      </w:pPr>
      <w:r>
        <w:rPr/>
        <w:t xml:space="preserve">  D项：通过水域鸟类种类数量与污染前的对比，说明水域仍未完全恢复好，可以削弱。</w:t>
      </w:r>
    </w:p>
    <w:p>
      <w:pPr>
        <w:pStyle w:val="pStyle"/>
      </w:pPr>
      <w:r>
        <w:rPr/>
        <w:t xml:space="preserve">  本题为选非题，故正确答案为B。</w:t>
      </w:r>
    </w:p>
    <w:p>
      <w:pPr>
        <w:pStyle w:val="pStyle"/>
      </w:pPr>
      <w:r>
        <w:rPr/>
        <w:t xml:space="preserve">【来源】 2020年下半年天津市部分事业单位公开招聘《职业能力测验》第59题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论点：人到60岁以后，可以通过适当增加体重来延长寿命。</w:t>
      </w:r>
    </w:p>
    <w:p>
      <w:pPr>
        <w:pStyle w:val="pStyle"/>
      </w:pPr>
      <w:r>
        <w:rPr/>
        <w:t xml:space="preserve">  论据：60岁以下的人，如果体重保持在正常范围内（BMI介于</w:t>
      </w:r>
      <w:r>
        <w:pict>
          <v:shape type="#_x0000_t75" style="width:67pt; height:18pt; margin-left:0pt; margin-top:0pt; mso-position-horizontal:left; mso-position-vertical:top; mso-position-horizontal-relative:char; mso-position-vertical-relative:line;">
            <w10:wrap type="inline"/>
            <v:imagedata r:id="rId146" o:title=""/>
          </v:shape>
        </w:pict>
      </w:r>
      <w:r>
        <w:rPr/>
        <w:t xml:space="preserve">之间），死亡率是较低的；60岁之后的人，BMI处于超重范畴时（BMI介于</w:t>
      </w:r>
      <w:r>
        <w:pict>
          <v:shape type="#_x0000_t75" style="width:56pt; height:18pt; margin-left:0pt; margin-top:0pt; mso-position-horizontal:left; mso-position-vertical:top; mso-position-horizontal-relative:char; mso-position-vertical-relative:line;">
            <w10:wrap type="inline"/>
            <v:imagedata r:id="rId147" o:title=""/>
          </v:shape>
        </w:pict>
      </w:r>
      <w:r>
        <w:rPr/>
        <w:t xml:space="preserve">之间）死亡率最低，甚至比BMI指数标准（介于</w:t>
      </w:r>
      <w:r>
        <w:pict>
          <v:shape type="#_x0000_t75" style="width:67pt; height:18pt; margin-left:0pt; margin-top:0pt; mso-position-horizontal:left; mso-position-vertical:top; mso-position-horizontal-relative:char; mso-position-vertical-relative:line;">
            <w10:wrap type="inline"/>
            <v:imagedata r:id="rId148" o:title=""/>
          </v:shape>
        </w:pict>
      </w:r>
      <w:r>
        <w:rPr/>
        <w:t xml:space="preserve">之间）的人群还要低</w:t>
      </w:r>
      <w:r>
        <w:pict>
          <v:shape type="#_x0000_t75" style="width:18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论点、论据都在讨论题中与寿命之间的关系，话题相对一致，考虑补充论据加强。</w:t>
      </w:r>
    </w:p>
    <w:p>
      <w:pPr>
        <w:pStyle w:val="pStyle"/>
      </w:pPr>
      <w:r>
        <w:rPr/>
        <w:t xml:space="preserve">  第二步，逐一分析选项。</w:t>
      </w:r>
    </w:p>
    <w:p>
      <w:pPr>
        <w:pStyle w:val="pStyle"/>
      </w:pPr>
      <w:r>
        <w:rPr/>
        <w:t xml:space="preserve">  A项：60岁以上老人肥胖的原因与超重是否能长寿无关，无法加强，排除；</w:t>
      </w:r>
    </w:p>
    <w:p>
      <w:pPr>
        <w:pStyle w:val="pStyle"/>
      </w:pPr>
      <w:r>
        <w:rPr/>
        <w:t xml:space="preserve">  B项：解释了适度超重能长寿是因为这样更容易扛过疾病的伤害，解释原因补充论据，可以加强，当选；</w:t>
      </w:r>
    </w:p>
    <w:p>
      <w:pPr>
        <w:pStyle w:val="pStyle"/>
      </w:pPr>
      <w:r>
        <w:rPr/>
        <w:t xml:space="preserve">  C项：稍微超重的人的生活营养状态与是否能长寿无关，无法加强，排除；</w:t>
      </w:r>
    </w:p>
    <w:p>
      <w:pPr>
        <w:pStyle w:val="pStyle"/>
      </w:pPr>
      <w:r>
        <w:rPr/>
        <w:t xml:space="preserve">  D项：超重人群高血压、糖尿病等患病率高，但高血压、糖尿病患病率高与长寿并无必然联系，无法加强，排除。</w:t>
      </w:r>
    </w:p>
    <w:p>
      <w:pPr>
        <w:pStyle w:val="pStyle"/>
      </w:pPr>
      <w:r>
        <w:rPr/>
        <w:t xml:space="preserve">  故正确答案为B。</w:t>
      </w:r>
    </w:p>
    <w:p>
      <w:pPr>
        <w:pStyle w:val="pStyle"/>
      </w:pPr>
      <w:r>
        <w:rPr/>
        <w:t xml:space="preserve">【来源】 2020年下半年天津市部分事业单位公开招聘《职业能力测验》第60题</w:t>
      </w:r>
    </w:p>
    <w:p/>
    <w:p>
      <w:pPr/>
      <w:r>
        <w:rPr/>
        <w:t xml:space="preserve">第61题</w:t>
      </w:r>
    </w:p>
    <w:p>
      <w:pPr/>
      <w:r>
        <w:rPr/>
        <w:t xml:space="preserve">【知识点】 </w:t>
      </w:r>
    </w:p>
    <w:p>
      <w:pPr>
        <w:pStyle w:val="pStyle"/>
      </w:pPr>
      <w:r>
        <w:rPr/>
        <w:t xml:space="preserve">【答案】 A</w:t>
      </w:r>
    </w:p>
    <w:p>
      <w:pPr>
        <w:pStyle w:val="pStyle"/>
      </w:pPr>
      <w:r>
        <w:rPr/>
        <w:t xml:space="preserve">【解析】   第一步，找到论点、论据。</w:t>
      </w:r>
    </w:p>
    <w:p>
      <w:pPr>
        <w:pStyle w:val="pStyle"/>
      </w:pPr>
      <w:r>
        <w:rPr/>
        <w:t xml:space="preserve">  论点：不实谣言对消费者的购买力并没有产生影响。</w:t>
      </w:r>
    </w:p>
    <w:p>
      <w:pPr>
        <w:pStyle w:val="pStyle"/>
      </w:pPr>
      <w:r>
        <w:rPr/>
        <w:t xml:space="preserve">  论据：经过官方及专家的辟谣，今年葡萄的销售额与去年相比并没有下降。</w:t>
      </w:r>
    </w:p>
    <w:p>
      <w:pPr>
        <w:pStyle w:val="pStyle"/>
      </w:pPr>
      <w:r>
        <w:rPr/>
        <w:t xml:space="preserve">  论据中的销售额取决于单价及购买量，论点中提到购买力与购买量相关，话题不一致，考虑拆桥削弱，从缺失的单价入手。</w:t>
      </w:r>
    </w:p>
    <w:p>
      <w:pPr>
        <w:pStyle w:val="pStyle"/>
      </w:pPr>
      <w:r>
        <w:rPr/>
        <w:t xml:space="preserve">  第二步，逐一分析选项。</w:t>
      </w:r>
    </w:p>
    <w:p>
      <w:pPr>
        <w:pStyle w:val="pStyle"/>
      </w:pPr>
      <w:r>
        <w:rPr/>
        <w:t xml:space="preserve">  A项：葡萄售价高，销售额又没下降，说明民众购买葡萄的数量有所下降，即影响了购买力，可以削弱，当选；</w:t>
      </w:r>
    </w:p>
    <w:p>
      <w:pPr>
        <w:pStyle w:val="pStyle"/>
      </w:pPr>
      <w:r>
        <w:rPr/>
        <w:t xml:space="preserve">  B项：近几年我国葡萄的出口量和出口额逐年增长，与此次谣言后的葡萄销售额无关，无法削弱，排除；</w:t>
      </w:r>
    </w:p>
    <w:p>
      <w:pPr>
        <w:pStyle w:val="pStyle"/>
      </w:pPr>
      <w:r>
        <w:rPr/>
        <w:t xml:space="preserve">  C项：葡萄的产量下降，与题干中的购买量无关，无法削弱，排除；</w:t>
      </w:r>
    </w:p>
    <w:p>
      <w:pPr>
        <w:pStyle w:val="pStyle"/>
      </w:pPr>
      <w:r>
        <w:rPr/>
        <w:t xml:space="preserve">  D项：选项中的调查说明大部分消费者不相信谣言，故对消费者的购买力未产生较大影响，加强论点，无法削弱，排除。</w:t>
      </w:r>
    </w:p>
    <w:p>
      <w:pPr>
        <w:pStyle w:val="pStyle"/>
      </w:pPr>
      <w:r>
        <w:rPr/>
        <w:t xml:space="preserve">  故正确答案为A。</w:t>
      </w:r>
    </w:p>
    <w:p>
      <w:pPr>
        <w:pStyle w:val="pStyle"/>
      </w:pPr>
      <w:r>
        <w:rPr/>
        <w:t xml:space="preserve">【来源】 2020年下半年天津市部分事业单位公开招聘《职业能力测验》第61题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第一步，找到题干中需要解释的研究者观点。</w:t>
      </w:r>
    </w:p>
    <w:p>
      <w:pPr>
        <w:pStyle w:val="pStyle"/>
      </w:pPr>
      <w:r>
        <w:rPr/>
        <w:t xml:space="preserve">  研究者认为当这种熔融态物质（液态铁）形成的气泡上浮至地核外表面时，就会引发磁场搅动。</w:t>
      </w:r>
    </w:p>
    <w:p>
      <w:pPr>
        <w:pStyle w:val="pStyle"/>
      </w:pPr>
      <w:r>
        <w:rPr/>
        <w:t xml:space="preserve">  第二步，逐一分析选项。</w:t>
      </w:r>
    </w:p>
    <w:p>
      <w:pPr>
        <w:pStyle w:val="pStyle"/>
      </w:pPr>
      <w:r>
        <w:rPr/>
        <w:t xml:space="preserve">  A项：液态铁释放会形成熔融态物质团块，但并未解释其与地球磁场搅动的关系，无法解释研究者观点，排除；</w:t>
      </w:r>
    </w:p>
    <w:p>
      <w:pPr>
        <w:pStyle w:val="pStyle"/>
      </w:pPr>
      <w:r>
        <w:rPr/>
        <w:t xml:space="preserve">  B项：地核液体流动的突然变化对地球自转乃至一天时间长短的影响，无法解释磁场搅动的原因，无法解释研究者观点，排除；</w:t>
      </w:r>
    </w:p>
    <w:p>
      <w:pPr>
        <w:pStyle w:val="pStyle"/>
      </w:pPr>
      <w:r>
        <w:rPr/>
        <w:t xml:space="preserve">  C项：说明地核液体浮力异常变化与地磁急变有关，但并未解释清楚这种地磁急变与地底气泡上浮之间的关系，无法解释研究者观点，排除；</w:t>
      </w:r>
    </w:p>
    <w:p>
      <w:pPr>
        <w:pStyle w:val="pStyle"/>
      </w:pPr>
      <w:r>
        <w:rPr/>
        <w:t xml:space="preserve">  D项：说明了气泡上升会产生强大的波，这种突变会影响地表的磁场，可以解释研究者观点，当选。</w:t>
      </w:r>
    </w:p>
    <w:p>
      <w:pPr>
        <w:pStyle w:val="pStyle"/>
      </w:pPr>
      <w:r>
        <w:rPr/>
        <w:t xml:space="preserve">  故正确答案为D。</w:t>
      </w:r>
    </w:p>
    <w:p>
      <w:pPr>
        <w:pStyle w:val="pStyle"/>
      </w:pPr>
      <w:r>
        <w:rPr/>
        <w:t xml:space="preserve">【来源】 2020年下半年天津市部分事业单位公开招聘《职业能力测验》第62题</w:t>
      </w:r>
    </w:p>
    <w:p/>
    <w:p>
      <w:pPr/>
      <w:r>
        <w:rPr/>
        <w:t xml:space="preserve">第63题</w:t>
      </w:r>
    </w:p>
    <w:p>
      <w:pPr/>
      <w:r>
        <w:rPr/>
        <w:t xml:space="preserve">【知识点】 </w:t>
      </w:r>
    </w:p>
    <w:p>
      <w:pPr>
        <w:pStyle w:val="pStyle"/>
      </w:pPr>
      <w:r>
        <w:rPr/>
        <w:t xml:space="preserve">【答案】 D</w:t>
      </w:r>
    </w:p>
    <w:p>
      <w:pPr>
        <w:pStyle w:val="pStyle"/>
      </w:pPr>
      <w:r>
        <w:rPr/>
        <w:t xml:space="preserve">【解析】   第一步，找到论点、论据。</w:t>
      </w:r>
    </w:p>
    <w:p>
      <w:pPr>
        <w:pStyle w:val="pStyle"/>
      </w:pPr>
      <w:r>
        <w:rPr/>
        <w:t xml:space="preserve">  论点：该图书馆中，阅读科幻作品的读者很可能都是年轻的读者。</w:t>
      </w:r>
    </w:p>
    <w:p>
      <w:pPr>
        <w:pStyle w:val="pStyle"/>
      </w:pPr>
      <w:r>
        <w:rPr/>
        <w:t xml:space="preserve">  论据：A市的图书馆统计了读者借阅情况，发现科幻小说的借阅次数，远超过其他类型的小说、年轻人更喜欢科幻作品，</w:t>
      </w:r>
    </w:p>
    <w:p>
      <w:pPr>
        <w:pStyle w:val="pStyle"/>
      </w:pPr>
      <w:r>
        <w:rPr/>
        <w:t xml:space="preserve">  论点说的是图书馆中的读者是年轻人，论据说的是该图书馆年轻人喜欢的科幻作品借阅次数较多，话题不一致，考虑拆桥，说明借阅科幻小说的年轻人不必然代表图书馆中阅读科幻作品读者的年龄。</w:t>
      </w:r>
    </w:p>
    <w:p>
      <w:pPr>
        <w:pStyle w:val="pStyle"/>
      </w:pPr>
      <w:r>
        <w:rPr/>
        <w:t xml:space="preserve">  第二步，逐一分析选项。</w:t>
      </w:r>
    </w:p>
    <w:p>
      <w:pPr>
        <w:pStyle w:val="pStyle"/>
      </w:pPr>
      <w:r>
        <w:rPr/>
        <w:t xml:space="preserve">  A项：网上书店购买科幻小说读者的年龄与图书馆中阅读科幻小说读者的年龄无关，无法削弱，排除；</w:t>
      </w:r>
    </w:p>
    <w:p>
      <w:pPr>
        <w:pStyle w:val="pStyle"/>
      </w:pPr>
      <w:r>
        <w:rPr/>
        <w:t xml:space="preserve">  B项：A市图书馆新进的图书以科幻类作品为最多，与在图书馆中阅读科幻小说读者的年龄无关，无法削弱，排除；</w:t>
      </w:r>
    </w:p>
    <w:p>
      <w:pPr>
        <w:pStyle w:val="pStyle"/>
      </w:pPr>
      <w:r>
        <w:rPr/>
        <w:t xml:space="preserve">  C项：A市市民对科幻小说的喜爱无法说明图书馆中阅读的读者是否是年轻读者，无法削弱，排除；</w:t>
      </w:r>
    </w:p>
    <w:p>
      <w:pPr>
        <w:pStyle w:val="pStyle"/>
      </w:pPr>
      <w:r>
        <w:rPr/>
        <w:t xml:space="preserve">  D项：虽然年轻人喜爱读科幻小说，但由于工作忙，更多是外借阅读，在图书馆中阅读的多是喜欢科幻小说的老人，切断了借阅的年轻人与在图书馆里阅读的联系，拆桥项，可以削弱，当选。</w:t>
      </w:r>
    </w:p>
    <w:p>
      <w:pPr>
        <w:pStyle w:val="pStyle"/>
      </w:pPr>
      <w:r>
        <w:rPr/>
        <w:t xml:space="preserve">  故正确答案为D。</w:t>
      </w:r>
    </w:p>
    <w:p>
      <w:pPr>
        <w:pStyle w:val="pStyle"/>
      </w:pPr>
      <w:r>
        <w:rPr/>
        <w:t xml:space="preserve">【来源】 2020年下半年天津市部分事业单位公开招聘《职业能力测验》第63题</w:t>
      </w:r>
    </w:p>
    <w:p/>
    <w:p>
      <w:pPr/>
      <w:r>
        <w:rPr/>
        <w:t xml:space="preserve">第64题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论点：听力损失组的老年痴呆症发病率更高、在</w:t>
      </w:r>
      <w:r>
        <w:pict>
          <v:shape type="#_x0000_t75" style="width:46pt; height:18pt; margin-left:0pt; margin-top:0pt; mso-position-horizontal:left; mso-position-vertical:top; mso-position-horizontal-relative:char; mso-position-vertical-relative:line;">
            <w10:wrap type="inline"/>
            <v:imagedata r:id="rId150" o:title=""/>
          </v:shape>
        </w:pict>
      </w:r>
      <w:r>
        <w:rPr/>
        <w:t xml:space="preserve">岁的人群中，这一关联效应更明显。</w:t>
      </w:r>
    </w:p>
    <w:p>
      <w:pPr>
        <w:pStyle w:val="pStyle"/>
      </w:pPr>
      <w:r>
        <w:rPr/>
        <w:t xml:space="preserve">  无明显论据。考虑补充论据加强。</w:t>
      </w:r>
    </w:p>
    <w:p>
      <w:pPr>
        <w:pStyle w:val="pStyle"/>
      </w:pPr>
      <w:r>
        <w:rPr/>
        <w:t xml:space="preserve">  第二步，逐一分析选项。</w:t>
      </w:r>
    </w:p>
    <w:p>
      <w:pPr>
        <w:pStyle w:val="pStyle"/>
      </w:pPr>
      <w:r>
        <w:rPr/>
        <w:t xml:space="preserve">  A项：听力受损导致大脑神经退化，就有可能导致老年痴呆，可以加强；</w:t>
      </w:r>
    </w:p>
    <w:p>
      <w:pPr>
        <w:pStyle w:val="pStyle"/>
      </w:pPr>
      <w:r>
        <w:rPr/>
        <w:t xml:space="preserve">  B项：年轻人的听力损伤发生时间与老年人的听力损伤及老年痴呆无关，主题不一致，无法加强；</w:t>
      </w:r>
    </w:p>
    <w:p>
      <w:pPr>
        <w:pStyle w:val="pStyle"/>
      </w:pPr>
      <w:r>
        <w:rPr/>
        <w:t xml:space="preserve">  C项：解释了听力下降后，由于语言感知功能受损，会出现类痴呆症障碍，说明听力损失的人确实容易痴呆，可以加强；</w:t>
      </w:r>
    </w:p>
    <w:p>
      <w:pPr>
        <w:pStyle w:val="pStyle"/>
      </w:pPr>
      <w:r>
        <w:rPr/>
        <w:t xml:space="preserve">  D项：听力受损影响心理健康，心理不健康是痴呆症的风险因素，建立了听力受损与痴呆症的联系，可以加强。</w:t>
      </w:r>
    </w:p>
    <w:p>
      <w:pPr>
        <w:pStyle w:val="pStyle"/>
      </w:pPr>
      <w:r>
        <w:rPr/>
        <w:t xml:space="preserve">  本题为选非题，故正确答案为B。</w:t>
      </w:r>
    </w:p>
    <w:p>
      <w:pPr>
        <w:pStyle w:val="pStyle"/>
      </w:pPr>
      <w:r>
        <w:rPr/>
        <w:t xml:space="preserve">【来源】 2020年下半年天津市部分事业单位公开招聘《职业能力测验》第64题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A项：干热风和地理位置共同造就了沙漠地貌的形成，故选项过于绝对，无法推出，排除；</w:t>
      </w:r>
    </w:p>
    <w:p>
      <w:pPr>
        <w:pStyle w:val="pStyle"/>
      </w:pPr>
      <w:r>
        <w:rPr/>
        <w:t xml:space="preserve">  B项：原文说“当空气移动到山脉顶部时，基本没有了水分”，并不能看出是否越到山顶云层越少，无法推出，排除；</w:t>
      </w:r>
    </w:p>
    <w:p>
      <w:pPr>
        <w:pStyle w:val="pStyle"/>
      </w:pPr>
      <w:r>
        <w:rPr/>
        <w:t xml:space="preserve">  C项：原文说“降水量少的地区主要是因为位于‘山脉的反面’”，选项中“不会出现降水”不符合题干，无法推出，排除；</w:t>
      </w:r>
    </w:p>
    <w:p>
      <w:pPr>
        <w:pStyle w:val="pStyle"/>
      </w:pPr>
      <w:r>
        <w:rPr/>
        <w:t xml:space="preserve">  D项：由“从西部方向吹来的气流被南北走向山脉阻挡，潮湿温暖的空气会卷向山脉底部，逐渐上升形成云层”可以推出暖湿气流收到山脉阻挡后，确实会不断上升形成云层，当选。</w:t>
      </w:r>
    </w:p>
    <w:p>
      <w:pPr>
        <w:pStyle w:val="pStyle"/>
      </w:pPr>
      <w:r>
        <w:rPr/>
        <w:t xml:space="preserve">  故正确答案为D。</w:t>
      </w:r>
    </w:p>
    <w:p>
      <w:pPr>
        <w:pStyle w:val="pStyle"/>
      </w:pPr>
      <w:r>
        <w:rPr/>
        <w:t xml:space="preserve">【来源】 2020年下半年天津市部分事业单位公开招聘《职业能力测验》第65题</w:t>
      </w:r>
    </w:p>
    <w:p/>
    <w:p>
      <w:pPr/>
      <w:r>
        <w:rPr/>
        <w:t xml:space="preserve">第66题</w:t>
      </w:r>
    </w:p>
    <w:p>
      <w:pPr/>
      <w:r>
        <w:rPr/>
        <w:t xml:space="preserve">【知识点】 </w:t>
      </w:r>
    </w:p>
    <w:p>
      <w:pPr>
        <w:pStyle w:val="pStyle"/>
      </w:pPr>
      <w:r>
        <w:rPr/>
        <w:t xml:space="preserve">【答案】 A</w:t>
      </w:r>
    </w:p>
    <w:p>
      <w:pPr>
        <w:pStyle w:val="pStyle"/>
      </w:pPr>
      <w:r>
        <w:rPr/>
        <w:t xml:space="preserve">【解析】   本题为两组式题目，第一组找规律，第二组用规律。元素组成不同，且无明显属性规律，优先考虑数量规律。出现多个小元素，考虑元素的数量和种类，每幅图里都是一种小元素，且每组图的图三与图一元素数量一致、与图二的种类一致，问号处应为四个四角星。</w:t>
      </w:r>
    </w:p>
    <w:p>
      <w:pPr>
        <w:pStyle w:val="pStyle"/>
      </w:pPr>
      <w:r>
        <w:rPr/>
        <w:t xml:space="preserve">  故正确答案为A。</w:t>
      </w:r>
    </w:p>
    <w:p>
      <w:pPr>
        <w:pStyle w:val="pStyle"/>
      </w:pPr>
      <w:r>
        <w:rPr/>
        <w:t xml:space="preserve">【来源】 2020年下半年天津市部分事业单位公开招聘《职业能力测验》第66题</w:t>
      </w:r>
    </w:p>
    <w:p/>
    <w:p>
      <w:pPr/>
      <w:r>
        <w:rPr/>
        <w:t xml:space="preserve">第67题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元素组成不同，且无明显属性规律，优先考虑数量规律。观察发现，图二、三、四内部分割明显，考虑面数量。题中每幅图都有四个面。</w:t>
      </w:r>
    </w:p>
    <w:p>
      <w:pPr>
        <w:pStyle w:val="pStyle"/>
      </w:pPr>
      <w:r>
        <w:rPr/>
        <w:t xml:space="preserve">  故正确答案为B。</w:t>
      </w:r>
    </w:p>
    <w:p>
      <w:pPr>
        <w:pStyle w:val="pStyle"/>
      </w:pPr>
      <w:r>
        <w:rPr/>
        <w:t xml:space="preserve">【来源】 2020年下半年天津市部分事业单位公开招聘《职业能力测验》第67题</w:t>
      </w:r>
    </w:p>
    <w:p/>
    <w:p>
      <w:pPr/>
      <w:r>
        <w:rPr/>
        <w:t xml:space="preserve">第68题</w:t>
      </w:r>
    </w:p>
    <w:p>
      <w:pPr/>
      <w:r>
        <w:rPr/>
        <w:t xml:space="preserve">【知识点】 </w:t>
      </w:r>
    </w:p>
    <w:p>
      <w:pPr>
        <w:pStyle w:val="pStyle"/>
      </w:pPr>
      <w:r>
        <w:rPr/>
        <w:t xml:space="preserve">【答案】 D</w:t>
      </w:r>
    </w:p>
    <w:p>
      <w:pPr>
        <w:pStyle w:val="pStyle"/>
      </w:pPr>
      <w:r>
        <w:rPr/>
        <w:t xml:space="preserve">【解析】   元素组成不同，且无明显属性规律，优先考虑数量规律。出现多个小元素，考虑元素的数量和种类。观察发现，每幅图都有四种小元素，且从未出现过重复元素。</w:t>
      </w:r>
    </w:p>
    <w:p>
      <w:pPr>
        <w:pStyle w:val="pStyle"/>
      </w:pPr>
      <w:r>
        <w:rPr/>
        <w:t xml:space="preserve">  故正确答案为D。</w:t>
      </w:r>
    </w:p>
    <w:p>
      <w:pPr>
        <w:pStyle w:val="pStyle"/>
      </w:pPr>
      <w:r>
        <w:rPr/>
        <w:t xml:space="preserve">【来源】 2020年下半年天津市部分事业单位公开招聘《职业能力测验》第68题</w:t>
      </w:r>
    </w:p>
    <w:p/>
    <w:p>
      <w:pPr/>
      <w:r>
        <w:rPr/>
        <w:t xml:space="preserve">第69题</w:t>
      </w:r>
    </w:p>
    <w:p>
      <w:pPr/>
      <w:r>
        <w:rPr/>
        <w:t xml:space="preserve">【知识点】 </w:t>
      </w:r>
    </w:p>
    <w:p>
      <w:pPr>
        <w:pStyle w:val="pStyle"/>
      </w:pPr>
      <w:r>
        <w:rPr/>
        <w:t xml:space="preserve">【答案】 D</w:t>
      </w:r>
    </w:p>
    <w:p>
      <w:pPr>
        <w:pStyle w:val="pStyle"/>
      </w:pPr>
      <w:r>
        <w:rPr/>
        <w:t xml:space="preserve">【解析】   元素组成不同，优先考虑属性规律。观察发现，每幅图都既有直线又有曲线，问号处应选择一个既有直线又有曲线的图形。</w:t>
      </w:r>
    </w:p>
    <w:p>
      <w:pPr>
        <w:pStyle w:val="pStyle"/>
      </w:pPr>
      <w:r>
        <w:rPr/>
        <w:t xml:space="preserve">  故正确答案为D。</w:t>
      </w:r>
    </w:p>
    <w:p>
      <w:pPr>
        <w:pStyle w:val="pStyle"/>
      </w:pPr>
      <w:r>
        <w:rPr/>
        <w:t xml:space="preserve">【来源】 2020年下半年天津市部分事业单位公开招聘《职业能力测验》第69题</w:t>
      </w:r>
    </w:p>
    <w:p/>
    <w:p>
      <w:pPr/>
      <w:r>
        <w:rPr/>
        <w:t xml:space="preserve">第70题</w:t>
      </w:r>
    </w:p>
    <w:p>
      <w:pPr/>
      <w:r>
        <w:rPr/>
        <w:t xml:space="preserve">【知识点】 </w:t>
      </w:r>
    </w:p>
    <w:p>
      <w:pPr>
        <w:pStyle w:val="pStyle"/>
      </w:pPr>
      <w:r>
        <w:rPr/>
        <w:t xml:space="preserve">【答案】 C</w:t>
      </w:r>
    </w:p>
    <w:p>
      <w:pPr>
        <w:pStyle w:val="pStyle"/>
      </w:pPr>
      <w:r>
        <w:rPr/>
        <w:t xml:space="preserve">【解析】   元素组成不同，且无明显属性规律，优先考虑数量规律。题中出现三角形、四边形、五边形等多边形以及单一的小直线，故思考线数量。每幅图都由12条直线构成，问号处应选择一个由12条直线构成的图形。</w:t>
      </w:r>
    </w:p>
    <w:p>
      <w:pPr>
        <w:pStyle w:val="pStyle"/>
      </w:pPr>
      <w:r>
        <w:rPr/>
        <w:t xml:space="preserve">  故正确答案为C。</w:t>
      </w:r>
    </w:p>
    <w:p>
      <w:pPr>
        <w:pStyle w:val="pStyle"/>
      </w:pPr>
      <w:r>
        <w:rPr/>
        <w:t xml:space="preserve">【来源】 2020年下半年天津市部分事业单位公开招聘《职业能力测验》第70题</w:t>
      </w:r>
    </w:p>
    <w:p/>
    <w:p>
      <w:pPr/>
      <w:r>
        <w:rPr/>
        <w:t xml:space="preserve">第71题</w:t>
      </w:r>
    </w:p>
    <w:p>
      <w:pPr/>
      <w:r>
        <w:rPr/>
        <w:t xml:space="preserve">【知识点】 </w:t>
      </w:r>
    </w:p>
    <w:p>
      <w:pPr>
        <w:pStyle w:val="pStyle"/>
      </w:pPr>
      <w:r>
        <w:rPr/>
        <w:t xml:space="preserve">【答案】 A</w:t>
      </w:r>
    </w:p>
    <w:p>
      <w:pPr>
        <w:pStyle w:val="pStyle"/>
      </w:pPr>
      <w:r>
        <w:rPr/>
        <w:t xml:space="preserve">【解析】   元素组成不同，且无明显属性规律，优先考虑数量规律。出现多个小元素，考虑元素的数量和种类。每幅图都由一种小元素及一个外框构成，元素种类无法选出答案，故考虑元素数量。每幅图都有外框，可以考虑分内外看元素数。观察发现，框内小元素图一加图二等于图三，框外小元素图一减图二等于图三，因此问号处图形框内应该有三颗星，框外应该有一颗星。</w:t>
      </w:r>
    </w:p>
    <w:p>
      <w:pPr>
        <w:pStyle w:val="pStyle"/>
      </w:pPr>
      <w:r>
        <w:rPr/>
        <w:t xml:space="preserve">  故正确答案为A。</w:t>
      </w:r>
    </w:p>
    <w:p>
      <w:pPr>
        <w:pStyle w:val="pStyle"/>
      </w:pPr>
      <w:r>
        <w:rPr/>
        <w:t xml:space="preserve">【来源】 2020年下半年天津市部分事业单位公开招聘《职业能力测验》第71题</w:t>
      </w:r>
    </w:p>
    <w:p/>
    <w:p>
      <w:pPr/>
      <w:r>
        <w:rPr/>
        <w:t xml:space="preserve">第72题</w:t>
      </w:r>
    </w:p>
    <w:p>
      <w:pPr/>
      <w:r>
        <w:rPr/>
        <w:t xml:space="preserve">【知识点】 </w:t>
      </w:r>
    </w:p>
    <w:p>
      <w:pPr>
        <w:pStyle w:val="pStyle"/>
      </w:pPr>
      <w:r>
        <w:rPr/>
        <w:t xml:space="preserve">【答案】 D</w:t>
      </w:r>
    </w:p>
    <w:p>
      <w:pPr>
        <w:pStyle w:val="pStyle"/>
      </w:pPr>
      <w:r>
        <w:rPr/>
        <w:t xml:space="preserve">【解析】   元素组成不同，且无明显属性规律，优先考虑数量规律。第二行的图二出现了黑粗线条图形，可以考虑部分数，题中每幅图均由一部分构成，A、B、C三个选项均为多部分。</w:t>
      </w:r>
    </w:p>
    <w:p>
      <w:pPr>
        <w:pStyle w:val="pStyle"/>
      </w:pPr>
      <w:r>
        <w:rPr/>
        <w:t xml:space="preserve">  故正确答案为D。</w:t>
      </w:r>
    </w:p>
    <w:p>
      <w:pPr>
        <w:pStyle w:val="pStyle"/>
      </w:pPr>
      <w:r>
        <w:rPr/>
        <w:t xml:space="preserve">【来源】 2020年下半年天津市部分事业单位公开招聘《职业能力测验》第72题</w:t>
      </w:r>
    </w:p>
    <w:p/>
    <w:p>
      <w:pPr/>
      <w:r>
        <w:rPr/>
        <w:t xml:space="preserve">第73题</w:t>
      </w:r>
    </w:p>
    <w:p>
      <w:pPr/>
      <w:r>
        <w:rPr/>
        <w:t xml:space="preserve">【知识点】 </w:t>
      </w:r>
    </w:p>
    <w:p>
      <w:pPr>
        <w:pStyle w:val="pStyle"/>
      </w:pPr>
      <w:r>
        <w:rPr/>
        <w:t xml:space="preserve">【答案】 C</w:t>
      </w:r>
    </w:p>
    <w:p>
      <w:pPr>
        <w:pStyle w:val="pStyle"/>
      </w:pPr>
      <w:r>
        <w:rPr/>
        <w:t xml:space="preserve">【解析】   题干出现明显的封闭区域，考虑数面。第一行面数量分别为2、3、3，加和为8，第二行面数量分别为2、3、3，加和为8，故第三行面数量和为8，因此？处要选择面数量为3的图形。</w:t>
      </w:r>
    </w:p>
    <w:p>
      <w:pPr>
        <w:pStyle w:val="pStyle"/>
      </w:pPr>
      <w:r>
        <w:rPr/>
        <w:t xml:space="preserve">  故正确答案为C。</w:t>
      </w:r>
    </w:p>
    <w:p>
      <w:pPr>
        <w:pStyle w:val="pStyle"/>
      </w:pPr>
      <w:r>
        <w:rPr/>
        <w:t xml:space="preserve">【来源】 2020年下半年天津市部分事业单位公开招聘《职业能力测验》第73题</w:t>
      </w:r>
    </w:p>
    <w:p/>
    <w:p>
      <w:pPr/>
      <w:r>
        <w:rPr/>
        <w:t xml:space="preserve">第74题</w:t>
      </w:r>
    </w:p>
    <w:p>
      <w:pPr/>
      <w:r>
        <w:rPr/>
        <w:t xml:space="preserve">【知识点】 </w:t>
      </w:r>
    </w:p>
    <w:p>
      <w:pPr>
        <w:pStyle w:val="pStyle"/>
      </w:pPr>
      <w:r>
        <w:rPr/>
        <w:t xml:space="preserve">【答案】 B</w:t>
      </w:r>
    </w:p>
    <w:p>
      <w:pPr>
        <w:pStyle w:val="pStyle"/>
      </w:pPr>
      <w:r>
        <w:rPr/>
        <w:t xml:space="preserve">【解析】   出现重复元素，元素组成相似，优先考虑样式规律。观察发现，第一行每幅图均有三角形，第二行每幅图均有心形，第三行前两幅图均有月牙，因此应选择出现月牙形的选项。</w:t>
      </w:r>
    </w:p>
    <w:p>
      <w:pPr>
        <w:pStyle w:val="pStyle"/>
      </w:pPr>
      <w:r>
        <w:rPr/>
        <w:t xml:space="preserve">  故正确答案为B。</w:t>
      </w:r>
    </w:p>
    <w:p>
      <w:pPr>
        <w:pStyle w:val="pStyle"/>
      </w:pPr>
      <w:r>
        <w:rPr/>
        <w:t xml:space="preserve">【来源】 2020年下半年天津市部分事业单位公开招聘《职业能力测验》第74题</w:t>
      </w:r>
    </w:p>
    <w:p/>
    <w:p>
      <w:pPr/>
      <w:r>
        <w:rPr/>
        <w:t xml:space="preserve">第75题</w:t>
      </w:r>
    </w:p>
    <w:p>
      <w:pPr/>
      <w:r>
        <w:rPr/>
        <w:t xml:space="preserve">【知识点】 </w:t>
      </w:r>
    </w:p>
    <w:p>
      <w:pPr>
        <w:pStyle w:val="pStyle"/>
      </w:pPr>
      <w:r>
        <w:rPr/>
        <w:t xml:space="preserve">【答案】 D</w:t>
      </w:r>
    </w:p>
    <w:p>
      <w:pPr>
        <w:pStyle w:val="pStyle"/>
      </w:pPr>
      <w:r>
        <w:rPr/>
        <w:t xml:space="preserve">【解析】   元素组成不同，且无明显属性规律，优先考虑数量规律。出现若干窟窿，优先考虑数面。每行的面数量依次递增。图一为一个面，图二为两个面，图三为三个面。</w:t>
      </w:r>
    </w:p>
    <w:p>
      <w:pPr>
        <w:pStyle w:val="pStyle"/>
      </w:pPr>
      <w:r>
        <w:rPr/>
        <w:t xml:space="preserve">  故正确答案为D。</w:t>
      </w:r>
    </w:p>
    <w:p>
      <w:pPr>
        <w:pStyle w:val="pStyle"/>
      </w:pPr>
      <w:r>
        <w:rPr/>
        <w:t xml:space="preserve">【来源】 2020年下半年天津市部分事业单位公开招聘《职业能力测验》第75题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2023-12-28T14:40:24+08:00</dcterms:created>
  <dcterms:modified xsi:type="dcterms:W3CDTF">2023-12-28T14:40:24+08:00</dcterms:modified>
</cp:coreProperties>
</file>

<file path=docProps/custom.xml><?xml version="1.0" encoding="utf-8"?>
<Properties xmlns="http://schemas.openxmlformats.org/officeDocument/2006/custom-properties" xmlns:vt="http://schemas.openxmlformats.org/officeDocument/2006/docPropsVTypes"/>
</file>