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2021年新疆公务员考试《行测》真题</w:t>
      </w:r>
    </w:p>
    <w:p>
      <w:pPr>
        <w:pStyle w:val="titleStyle"/>
      </w:pPr>
      <w:r>
        <w:rPr>
          <w:rStyle w:val="answerTitleStyle"/>
        </w:rPr>
        <w:t xml:space="preserve">第一部分  客观题</w:t>
      </w:r>
    </w:p>
    <w:p>
      <w:pPr/>
      <w:r>
        <w:rPr>
          <w:rStyle w:val="answerTitleStyle"/>
        </w:rPr>
        <w:t xml:space="preserve">一、单选题（本大题共115小题，第1-20题0.8分，第21-34题0.9分，第35题0.8分，第36-37题0.9分，第38-50题0.8分，第51-76题0.9分，第77题0.8分，第78-115题0.9分，共计100分）</w:t>
      </w:r>
    </w:p>
    <w:p>
      <w:pPr>
        <w:pStyle w:val="pStyle"/>
      </w:pPr>
      <w:r>
        <w:rPr/>
        <w:t xml:space="preserve">1. (2021甘肃)2020年10月14日，习近平总书记在深圳经济特区建立40周年庆祝大会上发表讲话，对经济特区建设给予了充分肯定。下列关于经济特区建设的表述不准确的是：</w:t>
      </w:r>
    </w:p>
    <w:p>
      <w:pPr>
        <w:pStyle w:val="pStyle"/>
      </w:pPr>
      <w:r>
        <w:rPr/>
        <w:t xml:space="preserve">A. 1978年12月，党的十一届三中全会作出把党和国家工作重心转移到经济建设上来、实行改革开放的历史性决策</w:t>
      </w:r>
    </w:p>
    <w:p>
      <w:pPr>
        <w:pStyle w:val="pStyle"/>
      </w:pPr>
      <w:r>
        <w:rPr/>
        <w:t xml:space="preserve">B. 1979年7月，党中央、国务院批准广东、福建两省实行“特殊政策、灵活措施、先行一步”，并试办出口特区</w:t>
      </w:r>
    </w:p>
    <w:p>
      <w:pPr>
        <w:pStyle w:val="pStyle"/>
      </w:pPr>
      <w:r>
        <w:rPr/>
        <w:t xml:space="preserve">C. 1980年8月，党和国家批准在深圳、珠海、上海、厦门设置经济特区</w:t>
      </w:r>
    </w:p>
    <w:p>
      <w:pPr>
        <w:pStyle w:val="pStyle"/>
      </w:pPr>
      <w:r>
        <w:rPr/>
        <w:t xml:space="preserve">D. 1988年4月，党和国家批准建立海南经济特区</w:t>
      </w:r>
    </w:p>
    <w:p/>
    <w:p>
      <w:pPr>
        <w:pStyle w:val="pStyle"/>
      </w:pPr>
      <w:r>
        <w:rPr/>
        <w:t xml:space="preserve">2.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3. (2021新疆)2020年12月17日凌晨1时59分，嫦娥五号返回器携带月球样本成功着陆，这标志着我国的探索月球工程——“嫦娥工程”取得阶段性成功。下列关于我国探月工程的表述错误的是：</w:t>
      </w:r>
    </w:p>
    <w:p>
      <w:pPr>
        <w:pStyle w:val="pStyle"/>
      </w:pPr>
      <w:r>
        <w:rPr/>
        <w:t xml:space="preserve">A. 2020年嫦娥五号成功采集月壤标志着中国探月工程“绕、落、采”三步走战略圆满收官</w:t>
      </w:r>
    </w:p>
    <w:p>
      <w:pPr>
        <w:pStyle w:val="pStyle"/>
      </w:pPr>
      <w:r>
        <w:rPr/>
        <w:t xml:space="preserve">B. “嫦娥工程”分为“无人月球探测”、“载人登月”和“建立月球基地”三个阶段</w:t>
      </w:r>
    </w:p>
    <w:p>
      <w:pPr>
        <w:pStyle w:val="pStyle"/>
      </w:pPr>
      <w:r>
        <w:rPr/>
        <w:t xml:space="preserve">C. 2011年我国的嫦娥二号实现了环绕月球的目标</w:t>
      </w:r>
    </w:p>
    <w:p>
      <w:pPr>
        <w:pStyle w:val="pStyle"/>
      </w:pPr>
      <w:r>
        <w:rPr/>
        <w:t xml:space="preserve">D. 2019年我国的嫦娥四号完成了首次月背登陆</w:t>
      </w:r>
    </w:p>
    <w:p/>
    <w:p>
      <w:pPr>
        <w:pStyle w:val="pStyle"/>
      </w:pPr>
      <w:r>
        <w:rPr/>
        <w:t xml:space="preserve">4. (2021新疆)下列关于讲政治的表述不准确的是：</w:t>
      </w:r>
    </w:p>
    <w:p>
      <w:pPr>
        <w:pStyle w:val="pStyle"/>
      </w:pPr>
      <w:r>
        <w:rPr/>
        <w:t xml:space="preserve">A. 不忘初心，牢记使命是讲政治最本质的要求</w:t>
      </w:r>
    </w:p>
    <w:p>
      <w:pPr>
        <w:pStyle w:val="pStyle"/>
      </w:pPr>
      <w:r>
        <w:rPr/>
        <w:t xml:space="preserve">B. 必须提高政治识别力、政治领悟力、政治执行力</w:t>
      </w:r>
    </w:p>
    <w:p>
      <w:pPr>
        <w:pStyle w:val="pStyle"/>
      </w:pPr>
      <w:r>
        <w:rPr/>
        <w:t xml:space="preserve">C. 讲政治，概括起来说就是从政治上观察和处理问题</w:t>
      </w:r>
    </w:p>
    <w:p>
      <w:pPr>
        <w:pStyle w:val="pStyle"/>
      </w:pPr>
      <w:r>
        <w:rPr/>
        <w:t xml:space="preserve">D. 党领导人民治国理政，最重要的就是坚持正确政治方向、始终保持我们党的政治本色，始终沿着中国特色社会主义道路前进</w:t>
      </w:r>
    </w:p>
    <w:p/>
    <w:p>
      <w:pPr>
        <w:pStyle w:val="pStyle"/>
      </w:pPr>
      <w:r>
        <w:rPr/>
        <w:t xml:space="preserve">5. (2021甘肃)下列关于2021年3月1日起施行的《中华人民共和国长江保护法》的亮点描述准确的是：</w:t>
      </w:r>
    </w:p>
    <w:p>
      <w:pPr>
        <w:pStyle w:val="pStyle"/>
      </w:pPr>
      <w:r>
        <w:rPr/>
        <w:t xml:space="preserve">①做好了统等协调、系统保护的顶层设计</w:t>
      </w:r>
    </w:p>
    <w:p>
      <w:pPr>
        <w:pStyle w:val="pStyle"/>
      </w:pPr>
      <w:r>
        <w:rPr/>
        <w:t xml:space="preserve">②坚持把保护和修复长江流域生态环境放在压倒性位置</w:t>
      </w:r>
    </w:p>
    <w:p>
      <w:pPr>
        <w:pStyle w:val="pStyle"/>
      </w:pPr>
      <w:r>
        <w:rPr/>
        <w:t xml:space="preserve">③突出共抓大保护、不搞新开发</w:t>
      </w:r>
    </w:p>
    <w:p>
      <w:pPr>
        <w:pStyle w:val="pStyle"/>
      </w:pPr>
      <w:r>
        <w:rPr/>
        <w:t xml:space="preserve">④坚持责任导向，加大处罚力度</w:t>
      </w:r>
    </w:p>
    <w:p>
      <w:pPr>
        <w:pStyle w:val="pStyle"/>
      </w:pPr>
      <w:r>
        <w:rPr/>
        <w:t xml:space="preserve">⑤切实增强了长江保护和发展的系统性、整体性、协同性</w:t>
      </w:r>
    </w:p>
    <w:p>
      <w:pPr>
        <w:pStyle w:val="pStyle"/>
      </w:pPr>
      <w:r>
        <w:rPr/>
        <w:t xml:space="preserve">A. ①③④</w:t>
      </w:r>
    </w:p>
    <w:p>
      <w:pPr>
        <w:pStyle w:val="pStyle"/>
      </w:pPr>
      <w:r>
        <w:rPr/>
        <w:t xml:space="preserve">B. ②④⑤</w:t>
      </w:r>
    </w:p>
    <w:p>
      <w:pPr>
        <w:pStyle w:val="pStyle"/>
      </w:pPr>
      <w:r>
        <w:rPr/>
        <w:t xml:space="preserve">C. ①②③④</w:t>
      </w:r>
    </w:p>
    <w:p>
      <w:pPr>
        <w:pStyle w:val="pStyle"/>
      </w:pPr>
      <w:r>
        <w:rPr/>
        <w:t xml:space="preserve">D. ①②④⑤</w:t>
      </w:r>
    </w:p>
    <w:p/>
    <w:p>
      <w:pPr>
        <w:pStyle w:val="pStyle"/>
      </w:pPr>
      <w:r>
        <w:rPr/>
        <w:t xml:space="preserve">6.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7. (2021甘肃)下列历史名人按生活年代先后排序正确的是：</w:t>
      </w:r>
    </w:p>
    <w:p>
      <w:pPr>
        <w:pStyle w:val="pStyle"/>
      </w:pPr>
      <w:r>
        <w:rPr/>
        <w:t xml:space="preserve">A. 周文王--管仲--孔子</w:t>
      </w:r>
    </w:p>
    <w:p>
      <w:pPr>
        <w:pStyle w:val="pStyle"/>
      </w:pPr>
      <w:r>
        <w:rPr/>
        <w:t xml:space="preserve">B. 周公旦--李斯--楚庄王</w:t>
      </w:r>
    </w:p>
    <w:p>
      <w:pPr>
        <w:pStyle w:val="pStyle"/>
      </w:pPr>
      <w:r>
        <w:rPr/>
        <w:t xml:space="preserve">C. 孙膑--诸葛亮--蒙恬</w:t>
      </w:r>
    </w:p>
    <w:p>
      <w:pPr>
        <w:pStyle w:val="pStyle"/>
      </w:pPr>
      <w:r>
        <w:rPr/>
        <w:t xml:space="preserve">D. 屈原--勾践--伍子胥</w:t>
      </w:r>
    </w:p>
    <w:p/>
    <w:p>
      <w:pPr>
        <w:pStyle w:val="pStyle"/>
      </w:pPr>
      <w:r>
        <w:rPr/>
        <w:t xml:space="preserve">8. (2021甘肃)某小区业主拟将其住宅改变为经营性民宿，下列选项中不属于其应当具备的前提条件是：</w:t>
      </w:r>
    </w:p>
    <w:p>
      <w:pPr>
        <w:pStyle w:val="pStyle"/>
      </w:pPr>
      <w:r>
        <w:rPr/>
        <w:t xml:space="preserve">A. 应当遵守国家有关公共防疫的规定</w:t>
      </w:r>
    </w:p>
    <w:p>
      <w:pPr>
        <w:pStyle w:val="pStyle"/>
      </w:pPr>
      <w:r>
        <w:rPr/>
        <w:t xml:space="preserve">B. 必应当遵守小区业主委员会通过的管理规约</w:t>
      </w:r>
    </w:p>
    <w:p>
      <w:pPr>
        <w:pStyle w:val="pStyle"/>
      </w:pPr>
      <w:r>
        <w:rPr/>
        <w:t xml:space="preserve">C. 应当获得该业主所在楼栋的其他全体业主同意</w:t>
      </w:r>
    </w:p>
    <w:p>
      <w:pPr>
        <w:pStyle w:val="pStyle"/>
      </w:pPr>
      <w:r>
        <w:rPr/>
        <w:t xml:space="preserve">D. 应当获得小区全体业主三分之二以上多数同意</w:t>
      </w:r>
    </w:p>
    <w:p/>
    <w:p>
      <w:pPr>
        <w:pStyle w:val="pStyle"/>
      </w:pPr>
      <w:r>
        <w:rPr/>
        <w:t xml:space="preserve">9.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10.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11. (2021甘肃)中华传统美德是中华文化精髓，蕴含着丰富的思想道德资源，凝聚着数千年来中华民族关于个人品德修养和行为规范的思考和表达。下列关于中华传统美德的表述正确的有几项？</w:t>
      </w:r>
    </w:p>
    <w:p>
      <w:pPr>
        <w:pStyle w:val="pStyle"/>
      </w:pPr>
      <w:r>
        <w:rPr/>
        <w:t xml:space="preserve">①天行健，君子以自强不息</w:t>
      </w:r>
    </w:p>
    <w:p>
      <w:pPr>
        <w:pStyle w:val="pStyle"/>
      </w:pPr>
      <w:r>
        <w:rPr/>
        <w:t xml:space="preserve">②天下兴亡，匹夫有责</w:t>
      </w:r>
    </w:p>
    <w:p>
      <w:pPr>
        <w:pStyle w:val="pStyle"/>
      </w:pPr>
      <w:r>
        <w:rPr/>
        <w:t xml:space="preserve">③美德即知识</w:t>
      </w:r>
    </w:p>
    <w:p>
      <w:pPr>
        <w:pStyle w:val="pStyle"/>
      </w:pPr>
      <w:r>
        <w:rPr/>
        <w:t xml:space="preserve">④仁者爱人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12. (2021新疆)关于诗词中反映的生物知识，下列说法错误的是：</w:t>
      </w:r>
    </w:p>
    <w:p>
      <w:pPr>
        <w:pStyle w:val="pStyle"/>
      </w:pPr>
      <w:r>
        <w:rPr/>
        <w:t xml:space="preserve">A. “有心栽花花不发，无意插柳柳成荫”描述的是柳树进行无性繁殖</w:t>
      </w:r>
    </w:p>
    <w:p>
      <w:pPr>
        <w:pStyle w:val="pStyle"/>
      </w:pPr>
      <w:r>
        <w:rPr/>
        <w:t xml:space="preserve">B. “银烛秋光冷画屏，轻罗小扇扑流萤”中的萤火虫发光是一种物理变化</w:t>
      </w:r>
    </w:p>
    <w:p>
      <w:pPr>
        <w:pStyle w:val="pStyle"/>
      </w:pPr>
      <w:r>
        <w:rPr/>
        <w:t xml:space="preserve">C. “野蚕作茧人不取，叶间扑扑秋蛾生”中的野蚕发育过程属于完全变态</w:t>
      </w:r>
    </w:p>
    <w:p>
      <w:pPr>
        <w:pStyle w:val="pStyle"/>
      </w:pPr>
      <w:r>
        <w:rPr/>
        <w:t xml:space="preserve">D. “等闲识得东风面，万紫千红总是春”中花色在红紫间变化是由于花青素</w:t>
      </w:r>
    </w:p>
    <w:p/>
    <w:p>
      <w:pPr>
        <w:pStyle w:val="pStyle"/>
      </w:pPr>
      <w:r>
        <w:rPr/>
        <w:t xml:space="preserve">13. (2021新疆)下列说法符合医学常识的是：</w:t>
      </w:r>
    </w:p>
    <w:p>
      <w:pPr>
        <w:pStyle w:val="pStyle"/>
      </w:pPr>
      <w:r>
        <w:rPr/>
        <w:t xml:space="preserve">A. 酒精浓度越高消毒效果越好</w:t>
      </w:r>
    </w:p>
    <w:p>
      <w:pPr>
        <w:pStyle w:val="pStyle"/>
      </w:pPr>
      <w:r>
        <w:rPr/>
        <w:t xml:space="preserve">B. 使用含氯的牙膏有利于防龋齿</w:t>
      </w:r>
    </w:p>
    <w:p>
      <w:pPr>
        <w:pStyle w:val="pStyle"/>
      </w:pPr>
      <w:r>
        <w:rPr/>
        <w:t xml:space="preserve">C. 缺碘可能会造成甲状腺素缺乏</w:t>
      </w:r>
    </w:p>
    <w:p>
      <w:pPr>
        <w:pStyle w:val="pStyle"/>
      </w:pPr>
      <w:r>
        <w:rPr/>
        <w:t xml:space="preserve">D. 可作为麻醉剂的乙醚无色无味</w:t>
      </w:r>
    </w:p>
    <w:p/>
    <w:p>
      <w:pPr>
        <w:pStyle w:val="pStyle"/>
      </w:pPr>
      <w:r>
        <w:rPr/>
        <w:t xml:space="preserve">14. (2021新疆)坐在火车里透过车窗观察远处的景物，下列说法正确的是：</w:t>
      </w:r>
    </w:p>
    <w:p>
      <w:pPr>
        <w:pStyle w:val="pStyle"/>
      </w:pPr>
      <w:r>
        <w:rPr/>
        <w:t xml:space="preserve">①远处景物朝火车前进的方向旋转</w:t>
      </w:r>
    </w:p>
    <w:p>
      <w:pPr>
        <w:pStyle w:val="pStyle"/>
      </w:pPr>
      <w:r>
        <w:rPr/>
        <w:t xml:space="preserve">②远处景物朝背离火车前进的方向旋转</w:t>
      </w:r>
    </w:p>
    <w:p>
      <w:pPr>
        <w:pStyle w:val="pStyle"/>
      </w:pPr>
      <w:r>
        <w:rPr/>
        <w:t xml:space="preserve">③远处景物相对观察者移动快</w:t>
      </w:r>
    </w:p>
    <w:p>
      <w:pPr>
        <w:pStyle w:val="pStyle"/>
      </w:pPr>
      <w:r>
        <w:rPr/>
        <w:t xml:space="preserve">④远处景物相对观察者移动慢</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15. (2021甘肃)下列与地震有关的说法错误的是:</w:t>
      </w:r>
    </w:p>
    <w:p>
      <w:pPr>
        <w:pStyle w:val="pStyle"/>
      </w:pPr>
      <w:r>
        <w:rPr/>
        <w:t xml:space="preserve">A. 冲击地震震源浅,影响范围小</w:t>
      </w:r>
    </w:p>
    <w:p>
      <w:pPr>
        <w:pStyle w:val="pStyle"/>
      </w:pPr>
      <w:r>
        <w:rPr/>
        <w:t xml:space="preserve">B. 水库蓄水、地下抽水可诱发地震</w:t>
      </w:r>
    </w:p>
    <w:p>
      <w:pPr>
        <w:pStyle w:val="pStyle"/>
      </w:pPr>
      <w:r>
        <w:rPr/>
        <w:t xml:space="preserve">C. 火山地震与构造地震常有密切关系</w:t>
      </w:r>
    </w:p>
    <w:p>
      <w:pPr>
        <w:pStyle w:val="pStyle"/>
      </w:pPr>
      <w:r>
        <w:rPr/>
        <w:t xml:space="preserve">D. 我国的强震绝大部分是深源构造地震</w:t>
      </w:r>
    </w:p>
    <w:p/>
    <w:p>
      <w:pPr>
        <w:pStyle w:val="pStyle"/>
      </w:pPr>
      <w:r>
        <w:rPr/>
        <w:t xml:space="preserve">16. (2021新疆)暂缺</w:t>
      </w:r>
    </w:p>
    <w:p/>
    <w:p>
      <w:pPr>
        <w:pStyle w:val="pStyle"/>
      </w:pPr>
      <w:r>
        <w:rPr/>
        <w:t xml:space="preserve">17. (2021甘肃)下列关于黄河流域的说法错误的是：</w:t>
      </w:r>
    </w:p>
    <w:p>
      <w:pPr>
        <w:pStyle w:val="pStyle"/>
      </w:pPr>
      <w:r>
        <w:rPr/>
        <w:t xml:space="preserve">A. 陕西境内秦岭以北的河流皆属该流域</w:t>
      </w:r>
    </w:p>
    <w:p>
      <w:pPr>
        <w:pStyle w:val="pStyle"/>
      </w:pPr>
      <w:r>
        <w:rPr/>
        <w:t xml:space="preserve">B. 以“水少沙多、水沙异源”为突出特点</w:t>
      </w:r>
    </w:p>
    <w:p>
      <w:pPr>
        <w:pStyle w:val="pStyle"/>
      </w:pPr>
      <w:r>
        <w:rPr/>
        <w:t xml:space="preserve">C. 该流域下游常因泥沙堆积形成“地上河”</w:t>
      </w:r>
    </w:p>
    <w:p>
      <w:pPr>
        <w:pStyle w:val="pStyle"/>
      </w:pPr>
      <w:r>
        <w:rPr/>
        <w:t xml:space="preserve">D. “泾渭分明”的现象发生在该流域的上游</w:t>
      </w:r>
    </w:p>
    <w:p/>
    <w:p>
      <w:pPr>
        <w:pStyle w:val="pStyle"/>
      </w:pPr>
      <w:r>
        <w:rPr/>
        <w:t xml:space="preserve">18.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19. (2021新疆)下列关于数字货币和数字人民币的表述不准确的是：</w:t>
      </w:r>
    </w:p>
    <w:p>
      <w:pPr>
        <w:pStyle w:val="pStyle"/>
      </w:pPr>
      <w:r>
        <w:rPr/>
        <w:t xml:space="preserve">A. 从2020年下半年开始，数字人民币已在深圳、苏州等地开展大规模试点测试</w:t>
      </w:r>
    </w:p>
    <w:p>
      <w:pPr>
        <w:pStyle w:val="pStyle"/>
      </w:pPr>
      <w:r>
        <w:rPr/>
        <w:t xml:space="preserve">B. 数字人民币是由中国人民银行发行的具有国家信用背书的法定货币，是数字形式的人民币</w:t>
      </w:r>
    </w:p>
    <w:p>
      <w:pPr>
        <w:pStyle w:val="pStyle"/>
      </w:pPr>
      <w:r>
        <w:rPr/>
        <w:t xml:space="preserve">C. 没有银行账户，同样可以享受支付等金融服务，但持有的数字人民币在数字钱包里不计付利息</w:t>
      </w:r>
    </w:p>
    <w:p>
      <w:pPr>
        <w:pStyle w:val="pStyle"/>
      </w:pPr>
      <w:r>
        <w:rPr/>
        <w:t xml:space="preserve">D. 数字人民币装在无形的数字钱包里，可用于线下和线上交易，但没有网络就不可以付款，即不能“离线”支付</w:t>
      </w:r>
    </w:p>
    <w:p/>
    <w:p>
      <w:pPr>
        <w:pStyle w:val="pStyle"/>
      </w:pPr>
      <w:r>
        <w:rPr/>
        <w:t xml:space="preserve">20. (2021甘肃)下列根据特性规律组合而成的对应关系，错误的是：</w:t>
      </w:r>
    </w:p>
    <w:p>
      <w:pPr>
        <w:pStyle w:val="pStyle"/>
      </w:pPr>
      <w:r>
        <w:rPr/>
        <w:t xml:space="preserve">A. 蜘蛛——昆虫——节肢动物</w:t>
      </w:r>
    </w:p>
    <w:p>
      <w:pPr>
        <w:pStyle w:val="pStyle"/>
      </w:pPr>
      <w:r>
        <w:rPr/>
        <w:t xml:space="preserve">B. 花生——双子叶植物——被子植物</w:t>
      </w:r>
    </w:p>
    <w:p>
      <w:pPr>
        <w:pStyle w:val="pStyle"/>
      </w:pPr>
      <w:r>
        <w:rPr/>
        <w:t xml:space="preserve">C. 乳腺——鸭嘴兽——哺乳动物</w:t>
      </w:r>
    </w:p>
    <w:p>
      <w:pPr>
        <w:pStyle w:val="pStyle"/>
      </w:pPr>
      <w:r>
        <w:rPr/>
        <w:t xml:space="preserve">D. 种子——松树——裸子植物</w:t>
      </w:r>
    </w:p>
    <w:p/>
    <w:p>
      <w:pPr>
        <w:pStyle w:val="pStyle"/>
      </w:pPr>
      <w:r>
        <w:rPr/>
        <w:t xml:space="preserve">21.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22.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23.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24. (2021甘肃)我国有很庞大的老年群体，但他们却因为科技的发展，在生活中有很多地方________。不是他们________，不想接触新事物，而是一辈子的习惯，不是说改就能改的。</w:t>
      </w:r>
    </w:p>
    <w:p>
      <w:pPr>
        <w:pStyle w:val="pStyle"/>
      </w:pPr>
      <w:r>
        <w:rPr/>
        <w:t xml:space="preserve">依次填入画横线部分最恰当的一项是：</w:t>
      </w:r>
    </w:p>
    <w:p>
      <w:pPr>
        <w:pStyle w:val="pStyle"/>
      </w:pPr>
      <w:r>
        <w:rPr/>
        <w:t xml:space="preserve">A. 寸步难行　　墨守成规</w:t>
      </w:r>
    </w:p>
    <w:p>
      <w:pPr>
        <w:pStyle w:val="pStyle"/>
      </w:pPr>
      <w:r>
        <w:rPr/>
        <w:t xml:space="preserve">B. 步履艰难　　画地为牢</w:t>
      </w:r>
    </w:p>
    <w:p>
      <w:pPr>
        <w:pStyle w:val="pStyle"/>
      </w:pPr>
      <w:r>
        <w:rPr/>
        <w:t xml:space="preserve">C. 艰难跋涉　　抱残守缺</w:t>
      </w:r>
    </w:p>
    <w:p>
      <w:pPr>
        <w:pStyle w:val="pStyle"/>
      </w:pPr>
      <w:r>
        <w:rPr/>
        <w:t xml:space="preserve">D. 举步维艰　　固步自封</w:t>
      </w:r>
    </w:p>
    <w:p/>
    <w:p>
      <w:pPr>
        <w:pStyle w:val="pStyle"/>
      </w:pPr>
      <w:r>
        <w:rPr/>
        <w:t xml:space="preserve">25.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26.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27.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28.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29.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30.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31.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32.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33.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34.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35.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36. (2021新疆)酸奶是以牛乳为原料，经灭菌、冷却、接种和发酵而制成，除保留了鲜牛奶的全部营养成分外，在发酵过程中还可产生人体所必需的多种维生素，同时钙含量比较高，且易被人体吸收；酸奶经发酵会产生酸性物质，可以促进肠胃蠕动，调节肠道微生态，进而促进消化和吸收，提高食欲，缓解便秘，促进排便，提高免疫力。</w:t>
      </w:r>
    </w:p>
    <w:p>
      <w:pPr>
        <w:pStyle w:val="pStyle"/>
      </w:pPr>
      <w:r>
        <w:rPr/>
        <w:t xml:space="preserve">这段文字没有谈到的是：</w:t>
      </w:r>
    </w:p>
    <w:p>
      <w:pPr>
        <w:pStyle w:val="pStyle"/>
      </w:pPr>
      <w:r>
        <w:rPr/>
        <w:t xml:space="preserve">A. 酸奶的起源</w:t>
      </w:r>
    </w:p>
    <w:p>
      <w:pPr>
        <w:pStyle w:val="pStyle"/>
      </w:pPr>
      <w:r>
        <w:rPr/>
        <w:t xml:space="preserve">B. 酸奶的成分</w:t>
      </w:r>
    </w:p>
    <w:p>
      <w:pPr>
        <w:pStyle w:val="pStyle"/>
      </w:pPr>
      <w:r>
        <w:rPr/>
        <w:t xml:space="preserve">C. 酸奶的益处</w:t>
      </w:r>
    </w:p>
    <w:p>
      <w:pPr>
        <w:pStyle w:val="pStyle"/>
      </w:pPr>
      <w:r>
        <w:rPr/>
        <w:t xml:space="preserve">D. 酸奶的制作</w:t>
      </w:r>
    </w:p>
    <w:p/>
    <w:p>
      <w:pPr>
        <w:pStyle w:val="pStyle"/>
      </w:pPr>
      <w:r>
        <w:rPr/>
        <w:t xml:space="preserve">37.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38.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39.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40.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41.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42.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43.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44. (2021新疆)做好群众工作，加强和创新社会治理，既要用好“老办法”，也要掌握“新办法”，走好网上群众路线。群众需求什么、期待什么，社会治理就应该重点关注什么。要了解群众的需求和期待，最基本的方法就是调查研究。调查研究是我们党一贯坚持的优良传统和群众工作的经验总结。用好这个“老办法”，当牢记基层是最好的课堂，群众是最好的老师。随着越来越多的群众通过互联网平台获取信息、表达诉求、提出建议、参与政治生活和社会治理，各级党政机关和领导干部也要掌握运用互联网，学会收集网络社情民意，了解网民所思所愿，积极回应网民的关切。</w:t>
      </w:r>
    </w:p>
    <w:p>
      <w:pPr>
        <w:pStyle w:val="pStyle"/>
      </w:pPr>
      <w:r>
        <w:rPr/>
        <w:t xml:space="preserve">根据这段文字，对于不属于“新办法”的是：</w:t>
      </w:r>
    </w:p>
    <w:p>
      <w:pPr>
        <w:pStyle w:val="pStyle"/>
      </w:pPr>
      <w:r>
        <w:rPr/>
        <w:t xml:space="preserve">A. 把握网络舆情动向</w:t>
      </w:r>
    </w:p>
    <w:p>
      <w:pPr>
        <w:pStyle w:val="pStyle"/>
      </w:pPr>
      <w:r>
        <w:rPr/>
        <w:t xml:space="preserve">B. 深入实地走访考察</w:t>
      </w:r>
    </w:p>
    <w:p>
      <w:pPr>
        <w:pStyle w:val="pStyle"/>
      </w:pPr>
      <w:r>
        <w:rPr/>
        <w:t xml:space="preserve">C. 积极开展网络问政</w:t>
      </w:r>
    </w:p>
    <w:p>
      <w:pPr>
        <w:pStyle w:val="pStyle"/>
      </w:pPr>
      <w:r>
        <w:rPr/>
        <w:t xml:space="preserve">D. 关注网民需求期待</w:t>
      </w:r>
    </w:p>
    <w:p/>
    <w:p>
      <w:pPr>
        <w:pStyle w:val="pStyle"/>
      </w:pPr>
      <w:r>
        <w:rPr/>
        <w:t xml:space="preserve">45. (2021新疆)过去几十年我们主要依靠引进外国技术实现发展，短期看这不失为加快经济发展的捷径，从长期看只靠引进是不行的，它会使我们与国外的技术差距越拉越大，将我们长期锁定在产业分工格局的低端。关键核心技术是要不来、买不来、讨不来的。为此，要加快推进国家重大科技专项，深入推进知识创新和技术创新，增强原始创新、集成创新和引进消化吸收再创新能力。</w:t>
      </w:r>
    </w:p>
    <w:p>
      <w:pPr>
        <w:pStyle w:val="pStyle"/>
      </w:pPr>
      <w:r>
        <w:rPr/>
        <w:t xml:space="preserve">这段文字意在说明:</w:t>
      </w:r>
    </w:p>
    <w:p>
      <w:pPr>
        <w:pStyle w:val="pStyle"/>
      </w:pPr>
      <w:r>
        <w:rPr/>
        <w:t xml:space="preserve">A. 我国要不断提高自主创新能力</w:t>
      </w:r>
    </w:p>
    <w:p>
      <w:pPr>
        <w:pStyle w:val="pStyle"/>
      </w:pPr>
      <w:r>
        <w:rPr/>
        <w:t xml:space="preserve">B. 我国要逐步掌握关键核心技术</w:t>
      </w:r>
    </w:p>
    <w:p>
      <w:pPr>
        <w:pStyle w:val="pStyle"/>
      </w:pPr>
      <w:r>
        <w:rPr/>
        <w:t xml:space="preserve">C. 我国要依靠技术推动经济发展</w:t>
      </w:r>
    </w:p>
    <w:p>
      <w:pPr>
        <w:pStyle w:val="pStyle"/>
      </w:pPr>
      <w:r>
        <w:rPr/>
        <w:t xml:space="preserve">D. 我国要减少对国外技术的依赖</w:t>
      </w:r>
    </w:p>
    <w:p/>
    <w:p>
      <w:pPr>
        <w:pStyle w:val="pStyle"/>
      </w:pPr>
      <w:r>
        <w:rPr/>
        <w:t xml:space="preserve">46.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47.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48.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49. (2021新疆)2020年夏天无糖饮料火了，贴着无糖、低糖标签的饮料已经开始向饮料界传统“大咖”——可乐、酸梅汤、冰红茶等发起了挑战。据24小时连锁便利店便利蜂统计数据，7月饮料销售上涨25%，其中代糖水饮、高纯度果汁和中高端牛奶增速明显，毕竟在炎炎夏季，这些无糖、低糖饮料能让众多管不住嘴又怕发胖的人，在享受喝冰镇甜饮料过足嘴瘾的同时，心里又少了很多“罪恶感”，因此，________________ 。</w:t>
      </w:r>
    </w:p>
    <w:p>
      <w:pPr>
        <w:pStyle w:val="pStyle"/>
      </w:pPr>
      <w:r>
        <w:rPr/>
        <w:t xml:space="preserve">填入画横线部分最恰当的一项是：</w:t>
      </w:r>
    </w:p>
    <w:p>
      <w:pPr>
        <w:pStyle w:val="pStyle"/>
      </w:pPr>
      <w:r>
        <w:rPr/>
        <w:t xml:space="preserve">A. 无糖饮料并不如人们心目中所想的那么完美</w:t>
      </w:r>
    </w:p>
    <w:p>
      <w:pPr>
        <w:pStyle w:val="pStyle"/>
      </w:pPr>
      <w:r>
        <w:rPr/>
        <w:t xml:space="preserve">B. 喝无糖饮料是不会对人体带来任何副作用的</w:t>
      </w:r>
    </w:p>
    <w:p>
      <w:pPr>
        <w:pStyle w:val="pStyle"/>
      </w:pPr>
      <w:r>
        <w:rPr/>
        <w:t xml:space="preserve">C. 喝无糖饮料引起人体代谢的变化不是特别大</w:t>
      </w:r>
    </w:p>
    <w:p>
      <w:pPr>
        <w:pStyle w:val="pStyle"/>
      </w:pPr>
      <w:r>
        <w:rPr/>
        <w:t xml:space="preserve">D. 在追求健康体型的人群中无糖饮料备受推崇</w:t>
      </w:r>
    </w:p>
    <w:p/>
    <w:p>
      <w:pPr>
        <w:pStyle w:val="pStyle"/>
      </w:pPr>
      <w:r>
        <w:rPr/>
        <w:t xml:space="preserve">50.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51.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52. (2021甘肃)张三与李四骑马观光，从东方村开始，途经幸福村到胜利村。从东方村骑行1小时后，张三:“已经走了多远？”李四:“刚好是到幸福村的一半。”两人又骑行20公里后，张三:“到胜利村还有多远？”李四:“刚巧是离幸福村的一半那样远。”则东方村到胜利村的距离是多少公里？</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53. (2021新疆)某直播平台为3种特色农产品直播带货3小时，第1小时B产品销售额比A产品多50万元，C产品只有B产品的60%；第2小时与第1小时相比：A翻倍，B增加幅度比A少20%，而C增加两倍；最后1小时共带货3090万元，且A产品带货额比第1小时大幅增加300%，B、C均比第2小时增加50%，问第2小时直播带货额是多少万元？</w:t>
      </w:r>
    </w:p>
    <w:p>
      <w:pPr>
        <w:pStyle w:val="pStyle"/>
      </w:pPr>
      <w:r>
        <w:rPr/>
        <w:t xml:space="preserve">A. 1580</w:t>
      </w:r>
    </w:p>
    <w:p>
      <w:pPr>
        <w:pStyle w:val="pStyle"/>
      </w:pPr>
      <w:r>
        <w:rPr/>
        <w:t xml:space="preserve">B. 1600</w:t>
      </w:r>
    </w:p>
    <w:p>
      <w:pPr>
        <w:pStyle w:val="pStyle"/>
      </w:pPr>
      <w:r>
        <w:rPr/>
        <w:t xml:space="preserve">C. 1860</w:t>
      </w:r>
    </w:p>
    <w:p>
      <w:pPr>
        <w:pStyle w:val="pStyle"/>
      </w:pPr>
      <w:r>
        <w:rPr/>
        <w:t xml:space="preserve">D. 2000</w:t>
      </w:r>
    </w:p>
    <w:p/>
    <w:p>
      <w:pPr>
        <w:pStyle w:val="pStyle"/>
      </w:pPr>
      <w:r>
        <w:rPr/>
        <w:t xml:space="preserve">54.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55.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56. (2021甘肃)受新冠疫情影响，某高校某专业开展在线教育，在同一上课时间开设3门选修课A，B和C，每个学生可任选其中1门，但每门课程限选30人。已知该专业共有90人，问该专业学生小李能选中课程A的概率是：</w:t>
      </w:r>
    </w:p>
    <w:p>
      <w:pPr>
        <w:pStyle w:val="pStyle"/>
      </w:pPr>
      <w:r>
        <w:rPr/>
        <w:t xml:space="preserve">A. 1/9</w:t>
      </w:r>
    </w:p>
    <w:p>
      <w:pPr>
        <w:pStyle w:val="pStyle"/>
      </w:pPr>
      <w:r>
        <w:rPr/>
        <w:t xml:space="preserve">B. 1/6</w:t>
      </w:r>
    </w:p>
    <w:p>
      <w:pPr>
        <w:pStyle w:val="pStyle"/>
      </w:pPr>
      <w:r>
        <w:rPr/>
        <w:t xml:space="preserve">C. 1/3</w:t>
      </w:r>
    </w:p>
    <w:p>
      <w:pPr>
        <w:pStyle w:val="pStyle"/>
      </w:pPr>
      <w:r>
        <w:rPr/>
        <w:t xml:space="preserve">D. 2/3</w:t>
      </w:r>
    </w:p>
    <w:p/>
    <w:p>
      <w:pPr>
        <w:pStyle w:val="pStyle"/>
      </w:pPr>
      <w:r>
        <w:rPr/>
        <w:t xml:space="preserve">57. (2021新疆)某果蔬专业博士生一行8人，深入某贫困山区，为当地3个村的村民传授果树的种植技术。当年3个村的水果产量之比为3:2:5，第2年3个村的水果产量都有不低于20%的增加，且3村水果总产量增加50%，问3个村水果产量的最大增幅可能是多少？</w:t>
      </w:r>
    </w:p>
    <w:p>
      <w:pPr>
        <w:pStyle w:val="pStyle"/>
      </w:pPr>
      <w:r>
        <w:rPr/>
        <w:t xml:space="preserve">A. 80%</w:t>
      </w:r>
    </w:p>
    <w:p>
      <w:pPr>
        <w:pStyle w:val="pStyle"/>
      </w:pPr>
      <w:r>
        <w:rPr/>
        <w:t xml:space="preserve">B. 120%</w:t>
      </w:r>
    </w:p>
    <w:p>
      <w:pPr>
        <w:pStyle w:val="pStyle"/>
      </w:pPr>
      <w:r>
        <w:rPr/>
        <w:t xml:space="preserve">C. 150%</w:t>
      </w:r>
    </w:p>
    <w:p>
      <w:pPr>
        <w:pStyle w:val="pStyle"/>
      </w:pPr>
      <w:r>
        <w:rPr/>
        <w:t xml:space="preserve">D. 170%</w:t>
      </w:r>
    </w:p>
    <w:p/>
    <w:p>
      <w:pPr>
        <w:pStyle w:val="pStyle"/>
      </w:pPr>
      <w:r>
        <w:rPr/>
        <w:t xml:space="preserve">58. (2021新疆)100亩实验田中种植了A、B、C三种作物，三种作物亩产量分别为300、500和600千克，总产量为45吨。已知A作物的种植面积是B作物的3倍，问C作物的种植面积是B作物的多少倍？</w:t>
      </w:r>
    </w:p>
    <w:p>
      <w:pPr>
        <w:pStyle w:val="pStyle"/>
      </w:pPr>
      <w:r>
        <w:rPr/>
        <w:t xml:space="preserve">A. 2</w:t>
      </w:r>
    </w:p>
    <w:p>
      <w:pPr>
        <w:pStyle w:val="pStyle"/>
      </w:pPr>
      <w:r>
        <w:rPr/>
        <w:t xml:space="preserve">B. 2.5</w:t>
      </w:r>
    </w:p>
    <w:p>
      <w:pPr>
        <w:pStyle w:val="pStyle"/>
      </w:pPr>
      <w:r>
        <w:rPr/>
        <w:t xml:space="preserve">C. 7/3</w:t>
      </w:r>
    </w:p>
    <w:p>
      <w:pPr>
        <w:pStyle w:val="pStyle"/>
      </w:pPr>
      <w:r>
        <w:rPr/>
        <w:t xml:space="preserve">D. 8/3</w:t>
      </w:r>
    </w:p>
    <w:p/>
    <w:p>
      <w:pPr>
        <w:pStyle w:val="pStyle"/>
      </w:pPr>
      <w:r>
        <w:rPr/>
        <w:t xml:space="preserve">59.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60.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61.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62. (2021甘肃)从所给的四个选项中，选择最合适的一个选项拼搭出题干中的图形。</w:t>
      </w:r>
    </w:p>
    <w:p>
      <w:pPr>
        <w:pStyle w:val="pStyle"/>
      </w:pPr>
      <w:r>
        <w:pict>
          <v:shape type="#_x0000_t75" style="width:350pt; height:244.10256410256pt; margin-left:0pt; margin-top:0pt; mso-position-horizontal:left; mso-position-vertical:top; mso-position-horizontal-relative:char; mso-position-vertical-relative:line;">
            <w10:wrap type="inline"/>
            <v:imagedata r:id="rId8" o:title=""/>
          </v:shape>
        </w:pict>
      </w:r>
    </w:p>
    <w:p/>
    <w:p>
      <w:pPr>
        <w:pStyle w:val="pStyle"/>
      </w:pPr>
      <w:r>
        <w:rPr/>
        <w:t xml:space="preserve">63. (2021甘肃)根据①②③图形的变化规律，编号④的图形中空缺的数字应该是：</w:t>
      </w:r>
    </w:p>
    <w:p>
      <w:pPr>
        <w:pStyle w:val="pStyle"/>
      </w:pPr>
      <w:r>
        <w:pict>
          <v:shape type="#_x0000_t75" style="width:350pt; height:67.262895174709pt; margin-left:0pt; margin-top:0pt; mso-position-horizontal:left; mso-position-vertical:top; mso-position-horizontal-relative:char; mso-position-vertical-relative:line;">
            <w10:wrap type="inline"/>
            <v:imagedata r:id="rId9" o:title=""/>
          </v:shape>
        </w:pict>
      </w:r>
    </w:p>
    <w:p>
      <w:pPr>
        <w:pStyle w:val="pStyle"/>
      </w:pPr>
      <w:r>
        <w:rPr/>
        <w:t xml:space="preserve">A. 8</w:t>
      </w:r>
    </w:p>
    <w:p>
      <w:pPr>
        <w:pStyle w:val="pStyle"/>
      </w:pPr>
      <w:r>
        <w:rPr/>
        <w:t xml:space="preserve">B. 1</w:t>
      </w:r>
    </w:p>
    <w:p>
      <w:pPr>
        <w:pStyle w:val="pStyle"/>
      </w:pPr>
      <w:r>
        <w:rPr/>
        <w:t xml:space="preserve">C. 4</w:t>
      </w:r>
    </w:p>
    <w:p>
      <w:pPr>
        <w:pStyle w:val="pStyle"/>
      </w:pPr>
      <w:r>
        <w:rPr/>
        <w:t xml:space="preserve">D. 2</w:t>
      </w:r>
    </w:p>
    <w:p/>
    <w:p>
      <w:pPr>
        <w:pStyle w:val="pStyle"/>
      </w:pPr>
      <w:r>
        <w:rPr/>
        <w:t xml:space="preserve">64. (2021新疆)根据左右图形的变化规律，从四个选项中，选择最合适的一项填入问号处。</w:t>
      </w:r>
    </w:p>
    <w:p>
      <w:pPr>
        <w:pStyle w:val="pStyle"/>
      </w:pPr>
      <w:r>
        <w:pict>
          <v:shape type="#_x0000_t75" style="width:350pt; height:421.38989169675pt; margin-left:0pt; margin-top:0pt; mso-position-horizontal:left; mso-position-vertical:top; mso-position-horizontal-relative:char; mso-position-vertical-relative:line;">
            <w10:wrap type="inline"/>
            <v:imagedata r:id="rId10" o:title=""/>
          </v:shape>
        </w:pict>
      </w:r>
    </w:p>
    <w:p/>
    <w:p>
      <w:pPr>
        <w:pStyle w:val="pStyle"/>
      </w:pPr>
      <w:r>
        <w:rPr/>
        <w:t xml:space="preserve">65.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66.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67. (2021新疆)生物浓缩，是指生物有机体或处于同一营养级上的许多生物种群，从周围环境中蓄积某种元素或难分解化合物，使生物有机体内该物质的浓度超过环境中该物质浓度的现象。</w:t>
      </w:r>
    </w:p>
    <w:p>
      <w:pPr>
        <w:pStyle w:val="pStyle"/>
      </w:pPr>
      <w:r>
        <w:rPr/>
        <w:t xml:space="preserve">根据上述定义，以下涉及到生物浓缩的是：</w:t>
      </w:r>
    </w:p>
    <w:p>
      <w:pPr>
        <w:pStyle w:val="pStyle"/>
      </w:pPr>
      <w:r>
        <w:rPr/>
        <w:t xml:space="preserve">A. 农业上用于杀死昆虫的DDT通过食物链传递到白头鹰体内，导致生下的蛋皆是软壳的，无法孵化</w:t>
      </w:r>
    </w:p>
    <w:p>
      <w:pPr>
        <w:pStyle w:val="pStyle"/>
      </w:pPr>
      <w:r>
        <w:rPr/>
        <w:t xml:space="preserve">B. 在湖泊、河流等地方出现的藻类及其他浮游生物迅速繁殖，水质恶化，鱼类及其他生物大量死亡的现象</w:t>
      </w:r>
    </w:p>
    <w:p>
      <w:pPr>
        <w:pStyle w:val="pStyle"/>
      </w:pPr>
      <w:r>
        <w:rPr/>
        <w:t xml:space="preserve">C. 山羊吃多玉米粒之后，一时间难以消化，再加上山羊饮入水后，玉米长时间聚集在胃内，容易引起胃胀</w:t>
      </w:r>
    </w:p>
    <w:p>
      <w:pPr>
        <w:pStyle w:val="pStyle"/>
      </w:pPr>
      <w:r>
        <w:rPr/>
        <w:t xml:space="preserve">D. 由于严重的白色污染，原本干净清洁的海滩，如今聚集了大量的塑料袋、瓶子等垃圾，以至于无人问津</w:t>
      </w:r>
    </w:p>
    <w:p/>
    <w:p>
      <w:pPr>
        <w:pStyle w:val="pStyle"/>
      </w:pPr>
      <w:r>
        <w:rPr/>
        <w:t xml:space="preserve">68. (2021甘肃)增效作用指的是两种或两种以上药物同时或先后作用于机体所产生的防治作用大于各种药物单独对机体产生的总效应。</w:t>
      </w:r>
    </w:p>
    <w:p>
      <w:pPr>
        <w:pStyle w:val="pStyle"/>
      </w:pPr>
      <w:r>
        <w:rPr/>
        <w:t xml:space="preserve">根据上述定义，下列最能体现增效作用的是：</w:t>
      </w:r>
    </w:p>
    <w:p>
      <w:pPr>
        <w:pStyle w:val="pStyle"/>
      </w:pPr>
      <w:r>
        <w:rPr/>
        <w:t xml:space="preserve">A. 石蒜是一种抗癌药，与大剂量维生素C配合使用，石蒜含有的石蒜碱毒性会增强</w:t>
      </w:r>
    </w:p>
    <w:p>
      <w:pPr>
        <w:pStyle w:val="pStyle"/>
      </w:pPr>
      <w:r>
        <w:rPr/>
        <w:t xml:space="preserve">B. 风湿止痛药酒和安乃近片均具有止痛作用，共用会使安乃近片代谢加快，药物半衰期缩短</w:t>
      </w:r>
    </w:p>
    <w:p>
      <w:pPr>
        <w:pStyle w:val="pStyle"/>
      </w:pPr>
      <w:r>
        <w:rPr/>
        <w:t xml:space="preserve">C. 白掌施用亚硝酸铁化肥后可使发黄的叶子变绿，再施用硫酸二氢钾，会产生良好的催化效果</w:t>
      </w:r>
    </w:p>
    <w:p>
      <w:pPr>
        <w:pStyle w:val="pStyle"/>
      </w:pPr>
      <w:r>
        <w:rPr/>
        <w:t xml:space="preserve">D. 赤霉素和生长素均能促进植物茎秆伸长，共用时赤霉素可抑制生长素的氧化过程从而提高生长素的含量</w:t>
      </w:r>
    </w:p>
    <w:p/>
    <w:p>
      <w:pPr>
        <w:pStyle w:val="pStyle"/>
      </w:pPr>
      <w:r>
        <w:rPr/>
        <w:t xml:space="preserve">69. (2021新疆)背书品牌指出现在一个产品品牌与服务品牌背后的支持性品牌。背书品牌又叫做父母品牌，被背书的叫子品牌。分两类：一是硬背书品牌，采取企业总品牌+子品牌形式。企业总品牌一般是有较长历史，较高知名度及无形资产价值的大品牌，子品牌需借助总品牌吸引消费者。二是软背书品牌，即子品牌前并不直接冠以背书品牌，子品牌是流通的主角，企业总品牌只是为子品牌提供信誉担保。</w:t>
      </w:r>
    </w:p>
    <w:p>
      <w:pPr>
        <w:pStyle w:val="pStyle"/>
      </w:pPr>
      <w:r>
        <w:rPr/>
        <w:t xml:space="preserve">根据上述定义，下列属于硬背书品牌的是：</w:t>
      </w:r>
    </w:p>
    <w:p>
      <w:pPr>
        <w:pStyle w:val="pStyle"/>
      </w:pPr>
      <w:r>
        <w:rPr/>
        <w:t xml:space="preserve">A. 别克、欧宝、雪佛莱、凯迪拉克是通用汽车旗下四大主力品牌</w:t>
      </w:r>
    </w:p>
    <w:p>
      <w:pPr>
        <w:pStyle w:val="pStyle"/>
      </w:pPr>
      <w:r>
        <w:rPr/>
        <w:t xml:space="preserve">B. 某药企的产品都包含有“999”的品牌，如三九胃秦、999感冒灵</w:t>
      </w:r>
    </w:p>
    <w:p>
      <w:pPr>
        <w:pStyle w:val="pStyle"/>
      </w:pPr>
      <w:r>
        <w:rPr/>
        <w:t xml:space="preserve">C. 浏阳河、京酒、金六福等产品包装上都没标明背书品牌五粮液</w:t>
      </w:r>
    </w:p>
    <w:p>
      <w:pPr>
        <w:pStyle w:val="pStyle"/>
      </w:pPr>
      <w:r>
        <w:rPr/>
        <w:t xml:space="preserve">D. 无论是潘婷、汰渍，还是舒肤佳，它们都是宝洁公司的产品</w:t>
      </w:r>
    </w:p>
    <w:p/>
    <w:p>
      <w:pPr>
        <w:pStyle w:val="pStyle"/>
      </w:pPr>
      <w:r>
        <w:rPr/>
        <w:t xml:space="preserve">70.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71.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72.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73.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74.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75. (2021新疆)气候保险是一种为遭受气候风险的资产、生计和生命损失提供支持的保障机制，它通过在一个比较大的空间和时间范围内，投保者定期支付确定的小额保费来应对不确定的气候风险损失，能够确保遭遇直接气候风险损失的投保者获得有效和迅速的资金支持。</w:t>
      </w:r>
    </w:p>
    <w:p>
      <w:pPr>
        <w:pStyle w:val="pStyle"/>
      </w:pPr>
      <w:r>
        <w:rPr/>
        <w:t xml:space="preserve">根据上述定义，下列属于气候保险承保范围的是：</w:t>
      </w:r>
    </w:p>
    <w:p>
      <w:pPr>
        <w:pStyle w:val="pStyle"/>
      </w:pPr>
      <w:r>
        <w:rPr/>
        <w:t xml:space="preserve">A. 天气异常干旱造成水稻大面积减产</w:t>
      </w:r>
    </w:p>
    <w:p>
      <w:pPr>
        <w:pStyle w:val="pStyle"/>
      </w:pPr>
      <w:r>
        <w:rPr/>
        <w:t xml:space="preserve">B. 地震引发山体滑坡，掩埋了山下一处工厂</w:t>
      </w:r>
    </w:p>
    <w:p>
      <w:pPr>
        <w:pStyle w:val="pStyle"/>
      </w:pPr>
      <w:r>
        <w:rPr/>
        <w:t xml:space="preserve">C. 暴雪封路,导致大批牲畜得不到及时照料而被饿死</w:t>
      </w:r>
    </w:p>
    <w:p>
      <w:pPr>
        <w:pStyle w:val="pStyle"/>
      </w:pPr>
      <w:r>
        <w:rPr/>
        <w:t xml:space="preserve">D. 上游泄洪造成下游地区发生溃堤，导致当地农作物大面积毁损</w:t>
      </w:r>
    </w:p>
    <w:p/>
    <w:p>
      <w:pPr>
        <w:pStyle w:val="pStyle"/>
      </w:pPr>
      <w:r>
        <w:rPr/>
        <w:t xml:space="preserve">76. (2021甘肃)山有色∶水发声</w:t>
      </w:r>
    </w:p>
    <w:p>
      <w:pPr>
        <w:pStyle w:val="pStyle"/>
      </w:pPr>
      <w:r>
        <w:rPr/>
        <w:t xml:space="preserve">A. 山河在∶草木深</w:t>
      </w:r>
    </w:p>
    <w:p>
      <w:pPr>
        <w:pStyle w:val="pStyle"/>
      </w:pPr>
      <w:r>
        <w:rPr/>
        <w:t xml:space="preserve">B. 客舍青∶柳色新</w:t>
      </w:r>
    </w:p>
    <w:p>
      <w:pPr>
        <w:pStyle w:val="pStyle"/>
      </w:pPr>
      <w:r>
        <w:rPr/>
        <w:t xml:space="preserve">C. 鸟飞绝∶人踪灭</w:t>
      </w:r>
    </w:p>
    <w:p>
      <w:pPr>
        <w:pStyle w:val="pStyle"/>
      </w:pPr>
      <w:r>
        <w:rPr/>
        <w:t xml:space="preserve">D. 花作尘∶鸟不惊</w:t>
      </w:r>
    </w:p>
    <w:p/>
    <w:p>
      <w:pPr>
        <w:pStyle w:val="pStyle"/>
      </w:pPr>
      <w:r>
        <w:rPr/>
        <w:t xml:space="preserve">77. (2021新疆)匹马∶单枪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78. (2021新疆)就地保护∶异地保护</w:t>
      </w:r>
    </w:p>
    <w:p>
      <w:pPr>
        <w:pStyle w:val="pStyle"/>
      </w:pPr>
      <w:r>
        <w:rPr/>
        <w:t xml:space="preserve">A. 汽车爆胎∶汽车漏油</w:t>
      </w:r>
    </w:p>
    <w:p>
      <w:pPr>
        <w:pStyle w:val="pStyle"/>
      </w:pPr>
      <w:r>
        <w:rPr/>
        <w:t xml:space="preserve">B. 防洪堤∶绿化带</w:t>
      </w:r>
    </w:p>
    <w:p>
      <w:pPr>
        <w:pStyle w:val="pStyle"/>
      </w:pPr>
      <w:r>
        <w:rPr/>
        <w:t xml:space="preserve">C. 纯种繁育∶杂交繁育</w:t>
      </w:r>
    </w:p>
    <w:p>
      <w:pPr>
        <w:pStyle w:val="pStyle"/>
      </w:pPr>
      <w:r>
        <w:rPr/>
        <w:t xml:space="preserve">D. 销售提成∶股份分红</w:t>
      </w:r>
    </w:p>
    <w:p/>
    <w:p>
      <w:pPr>
        <w:pStyle w:val="pStyle"/>
      </w:pPr>
      <w:r>
        <w:rPr/>
        <w:t xml:space="preserve">79.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80.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81. (2021甘肃)风能∶核能∶资源</w:t>
      </w:r>
    </w:p>
    <w:p>
      <w:pPr>
        <w:pStyle w:val="pStyle"/>
      </w:pPr>
      <w:r>
        <w:rPr/>
        <w:t xml:space="preserve">A. 听筒∶话筒∶音乐</w:t>
      </w:r>
    </w:p>
    <w:p>
      <w:pPr>
        <w:pStyle w:val="pStyle"/>
      </w:pPr>
      <w:r>
        <w:rPr/>
        <w:t xml:space="preserve">B. 保姆∶保安∶家政</w:t>
      </w:r>
    </w:p>
    <w:p>
      <w:pPr>
        <w:pStyle w:val="pStyle"/>
      </w:pPr>
      <w:r>
        <w:rPr/>
        <w:t xml:space="preserve">C. 木柴∶木炭∶燃料</w:t>
      </w:r>
    </w:p>
    <w:p>
      <w:pPr>
        <w:pStyle w:val="pStyle"/>
      </w:pPr>
      <w:r>
        <w:rPr/>
        <w:t xml:space="preserve">D. 包子∶粽子∶节庆</w:t>
      </w:r>
    </w:p>
    <w:p/>
    <w:p>
      <w:pPr>
        <w:pStyle w:val="pStyle"/>
      </w:pPr>
      <w:r>
        <w:rPr/>
        <w:t xml:space="preserve">82. (2021甘肃)二氧化碳∶珊瑚骨骼∶腐蚀</w:t>
      </w:r>
    </w:p>
    <w:p>
      <w:pPr>
        <w:pStyle w:val="pStyle"/>
      </w:pPr>
      <w:r>
        <w:rPr/>
        <w:t xml:space="preserve">A. 物种灭绝∶动物∶威胁</w:t>
      </w:r>
    </w:p>
    <w:p>
      <w:pPr>
        <w:pStyle w:val="pStyle"/>
      </w:pPr>
      <w:r>
        <w:rPr/>
        <w:t xml:space="preserve">B. 天灾人祸∶物种∶减少</w:t>
      </w:r>
    </w:p>
    <w:p>
      <w:pPr>
        <w:pStyle w:val="pStyle"/>
      </w:pPr>
      <w:r>
        <w:rPr/>
        <w:t xml:space="preserve">C. 土壤沙化∶空气∶雾霾</w:t>
      </w:r>
    </w:p>
    <w:p>
      <w:pPr>
        <w:pStyle w:val="pStyle"/>
      </w:pPr>
      <w:r>
        <w:rPr/>
        <w:t xml:space="preserve">D. 气候变暖∶冰川∶消融</w:t>
      </w:r>
    </w:p>
    <w:p/>
    <w:p>
      <w:pPr>
        <w:pStyle w:val="pStyle"/>
      </w:pPr>
      <w:r>
        <w:rPr/>
        <w:t xml:space="preserve">83.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84.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85.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86.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87.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88.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89.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90. (2021新疆)研究表明，肉食中的化合物可能引发部分儿童气喘，进而导致哮喘或其他呼吸道疾病。这些化合物被称作“晚期糖基化终产物”，是肉类在高温烤炸烘焙时释放出的物质。所以，素食或者少吃肉可避免儿童罹患哮喘的风险。</w:t>
      </w:r>
    </w:p>
    <w:p>
      <w:pPr>
        <w:pStyle w:val="pStyle"/>
      </w:pPr>
      <w:r>
        <w:rPr/>
        <w:t xml:space="preserve">以下哪项如果为真，最能质疑上述观点？</w:t>
      </w:r>
    </w:p>
    <w:p>
      <w:pPr>
        <w:pStyle w:val="pStyle"/>
      </w:pPr>
      <w:r>
        <w:rPr/>
        <w:t xml:space="preserve">A. 肉类在非高温烤炸烘焙情况下，不产生晚期糖基化终产物，与哮喘的关联性未知</w:t>
      </w:r>
    </w:p>
    <w:p>
      <w:pPr>
        <w:pStyle w:val="pStyle"/>
      </w:pPr>
      <w:r>
        <w:rPr/>
        <w:t xml:space="preserve">B. 科学家研究显示，体内的晚期糖基化终产物主要来自于但又并非仅仅来自于肉类</w:t>
      </w:r>
    </w:p>
    <w:p>
      <w:pPr>
        <w:pStyle w:val="pStyle"/>
      </w:pPr>
      <w:r>
        <w:rPr/>
        <w:t xml:space="preserve">C. 晚期糖基化终产物除导致哮喘外，还能加速人体衰老，引发各种慢性退化性疾病</w:t>
      </w:r>
    </w:p>
    <w:p>
      <w:pPr>
        <w:pStyle w:val="pStyle"/>
      </w:pPr>
      <w:r>
        <w:rPr/>
        <w:t xml:space="preserve">D. 晚期糖基化终产物作为一种蛋白质，在人体中自然生成，并随着年龄的增长不断积聚</w:t>
      </w:r>
    </w:p>
    <w:p/>
    <w:p>
      <w:pPr>
        <w:pStyle w:val="pStyle"/>
      </w:pPr>
      <w:r>
        <w:rPr/>
        <w:t xml:space="preserve">91.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92. (2021甘肃)专家发现，传播疟疾的蚊子被人的气味分子吸引，抗击疟疾的设备负责消除空气中的人体气味，在人体周围制造一个范围为2平方米的电场，让气味分子掉落在地上。这样，传播疟疾的蚊子就找不到它们的猎物了，因为它们在没有气味的空间中会迷失方向。</w:t>
      </w:r>
    </w:p>
    <w:p>
      <w:pPr>
        <w:pStyle w:val="pStyle"/>
      </w:pPr>
      <w:r>
        <w:rPr/>
        <w:t xml:space="preserve">以下哪项如果为真，最能支持上述观点？</w:t>
      </w:r>
    </w:p>
    <w:p>
      <w:pPr>
        <w:pStyle w:val="pStyle"/>
      </w:pPr>
      <w:r>
        <w:rPr/>
        <w:t xml:space="preserve">A. 科学家已成功研发出吸引疟疾蚊子的芳香物质，可直接引诱和杀死这些蚊子</w:t>
      </w:r>
    </w:p>
    <w:p>
      <w:pPr>
        <w:pStyle w:val="pStyle"/>
      </w:pPr>
      <w:r>
        <w:rPr/>
        <w:t xml:space="preserve">B. 现有实验已证实，传播疟疾的蚊子对疟疾患者散发出的人体气味特别感兴趣</w:t>
      </w:r>
    </w:p>
    <w:p>
      <w:pPr>
        <w:pStyle w:val="pStyle"/>
      </w:pPr>
      <w:r>
        <w:rPr/>
        <w:t xml:space="preserve">C. 传播疟疾的蚊子必须长时间大量吸食血液才能获得繁殖的能量</w:t>
      </w:r>
    </w:p>
    <w:p>
      <w:pPr>
        <w:pStyle w:val="pStyle"/>
      </w:pPr>
      <w:r>
        <w:rPr/>
        <w:t xml:space="preserve">D. 带疟疾病毒的蚊子无法嗅到人体气味，就会拒绝进食直至死亡</w:t>
      </w:r>
    </w:p>
    <w:p/>
    <w:p>
      <w:pPr>
        <w:pStyle w:val="pStyle"/>
      </w:pPr>
      <w:r>
        <w:rPr/>
        <w:t xml:space="preserve">93. (2021新疆)黄烷醇是存在于许多水果，蔬菜和可可中的小分子物质，人们在日常生活中会很容易摄入含有黄烷醇的食物。如果食用富含黄烷醇的食物，将会促进心血管功能。心血管功能改善有助于提高脑血管功能。某种物质有益于脑血管功能，则会对认知功能产生积极影响。</w:t>
      </w:r>
    </w:p>
    <w:p>
      <w:pPr>
        <w:pStyle w:val="pStyle"/>
      </w:pPr>
      <w:r>
        <w:rPr/>
        <w:t xml:space="preserve">由此可以推出：</w:t>
      </w:r>
    </w:p>
    <w:p>
      <w:pPr>
        <w:pStyle w:val="pStyle"/>
      </w:pPr>
      <w:r>
        <w:rPr/>
        <w:t xml:space="preserve">A. 如果要改善心血管功能，就要食用富含黄烷醇的食物</w:t>
      </w:r>
    </w:p>
    <w:p>
      <w:pPr>
        <w:pStyle w:val="pStyle"/>
      </w:pPr>
      <w:r>
        <w:rPr/>
        <w:t xml:space="preserve">B. 如果要改善脑血管功能，就要食用富含黄烷醇的食物</w:t>
      </w:r>
    </w:p>
    <w:p>
      <w:pPr>
        <w:pStyle w:val="pStyle"/>
      </w:pPr>
      <w:r>
        <w:rPr/>
        <w:t xml:space="preserve">C. 如果要改善认知功能，就要食用富含黄烷醇的食物</w:t>
      </w:r>
    </w:p>
    <w:p>
      <w:pPr>
        <w:pStyle w:val="pStyle"/>
      </w:pPr>
      <w:r>
        <w:rPr/>
        <w:t xml:space="preserve">D. 如果要食用富含黄烷醇的食物，就对认知功能产生积极影响</w:t>
      </w:r>
    </w:p>
    <w:p/>
    <w:p>
      <w:pPr>
        <w:pStyle w:val="pStyle"/>
      </w:pPr>
      <w:r>
        <w:rPr/>
        <w:t xml:space="preserve">94.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95. (2021甘肃)三位房东甲、乙、丙将自己的房子分别租给租客小李、小张、小王。甲说他租给的是小李；小李说他租的是丙的房子；丙说他租给的是小王。</w:t>
      </w:r>
    </w:p>
    <w:p>
      <w:pPr>
        <w:pStyle w:val="pStyle"/>
      </w:pPr>
      <w:r>
        <w:rPr/>
        <w:t xml:space="preserve">若这三人均没有说真话，则下列选项正确的是：</w:t>
      </w:r>
    </w:p>
    <w:p>
      <w:pPr>
        <w:pStyle w:val="pStyle"/>
      </w:pPr>
      <w:r>
        <w:rPr/>
        <w:t xml:space="preserve">A. 房东乙将房子租给了小张</w:t>
      </w:r>
    </w:p>
    <w:p>
      <w:pPr>
        <w:pStyle w:val="pStyle"/>
      </w:pPr>
      <w:r>
        <w:rPr/>
        <w:t xml:space="preserve">B. 房东丙将房子租给了小李</w:t>
      </w:r>
    </w:p>
    <w:p>
      <w:pPr>
        <w:pStyle w:val="pStyle"/>
      </w:pPr>
      <w:r>
        <w:rPr/>
        <w:t xml:space="preserve">C. 小王租的是房东乙的房子</w:t>
      </w:r>
    </w:p>
    <w:p>
      <w:pPr>
        <w:pStyle w:val="pStyle"/>
      </w:pPr>
      <w:r>
        <w:rPr/>
        <w:t xml:space="preserve">D. 小李租的是房东乙的房子</w:t>
      </w:r>
    </w:p>
    <w:p/>
    <w:p>
      <w:pPr>
        <w:pStyle w:val="pStyle"/>
      </w:pPr>
      <w:r>
        <w:rPr/>
        <w:t xml:space="preserve">某公司全年销售甲、乙、丙、丁四种产品的销量，单位成本和销售单价如下：</w:t>
      </w:r>
    </w:p>
    <w:p>
      <w:pPr>
        <w:pStyle w:val="pStyle"/>
      </w:pPr>
      <w:r>
        <w:pict>
          <v:shape type="#_x0000_t75" style="width:350pt; height:249.9618902439pt; margin-left:0pt; margin-top:0pt; mso-position-horizontal:left; mso-position-vertical:top; mso-position-horizontal-relative:char; mso-position-vertical-relative:line;">
            <w10:wrap type="inline"/>
            <v:imagedata r:id="rId12" o:title=""/>
          </v:shape>
        </w:pict>
      </w:r>
    </w:p>
    <w:p>
      <w:pPr>
        <w:pStyle w:val="pStyle"/>
      </w:pPr>
      <w:r>
        <w:rPr/>
        <w:t xml:space="preserve">96. (2021新疆)某公司全年销量最大的是：</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某公司全年销售甲、乙、丙、丁四种产品的销量，单位成本和销售单价如下：</w:t>
      </w:r>
    </w:p>
    <w:p>
      <w:pPr>
        <w:pStyle w:val="pStyle"/>
      </w:pPr>
      <w:r>
        <w:pict>
          <v:shape type="#_x0000_t75" style="width:350pt; height:249.9618902439pt; margin-left:0pt; margin-top:0pt; mso-position-horizontal:left; mso-position-vertical:top; mso-position-horizontal-relative:char; mso-position-vertical-relative:line;">
            <w10:wrap type="inline"/>
            <v:imagedata r:id="rId13" o:title=""/>
          </v:shape>
        </w:pict>
      </w:r>
    </w:p>
    <w:p>
      <w:pPr>
        <w:pStyle w:val="pStyle"/>
      </w:pPr>
      <w:r>
        <w:rPr/>
        <w:t xml:space="preserve">97. (2021新疆)某公司全年销售价格波动绝对值最大的是：</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98. (2021新疆)对于某公司丁产品，季度销售总额占全年销售总额比重最大的是：</w:t>
      </w:r>
    </w:p>
    <w:p>
      <w:pPr>
        <w:pStyle w:val="pStyle"/>
      </w:pPr>
      <w:r>
        <w:rPr/>
        <w:t xml:space="preserve">A. 第1季度</w:t>
      </w:r>
    </w:p>
    <w:p>
      <w:pPr>
        <w:pStyle w:val="pStyle"/>
      </w:pPr>
      <w:r>
        <w:rPr/>
        <w:t xml:space="preserve">B. 第2季度</w:t>
      </w:r>
    </w:p>
    <w:p>
      <w:pPr>
        <w:pStyle w:val="pStyle"/>
      </w:pPr>
      <w:r>
        <w:rPr/>
        <w:t xml:space="preserve">C. 第3季度</w:t>
      </w:r>
    </w:p>
    <w:p>
      <w:pPr>
        <w:pStyle w:val="pStyle"/>
      </w:pPr>
      <w:r>
        <w:rPr/>
        <w:t xml:space="preserve">D. 第4季度</w:t>
      </w:r>
    </w:p>
    <w:p/>
    <w:p>
      <w:pPr>
        <w:pStyle w:val="pStyle"/>
      </w:pPr>
      <w:r>
        <w:rPr/>
        <w:t xml:space="preserve">99. (2021新疆)以下图形中，能够表示某公司甲产品四个季度销售利润趋势的是：</w:t>
      </w:r>
    </w:p>
    <w:p>
      <w:pPr>
        <w:pStyle w:val="pStyle"/>
      </w:pPr>
      <w:r>
        <w:rPr/>
        <w:t xml:space="preserve">A. </w:t>
      </w:r>
      <w:r>
        <w:pict>
          <v:shape type="#_x0000_t75" style="width:307pt; height:16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85pt; height:166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81pt; height:170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83pt; height:164pt; margin-left:0pt; margin-top:0pt; mso-position-horizontal:left; mso-position-vertical:top; mso-position-horizontal-relative:char; mso-position-vertical-relative:line;">
            <w10:wrap type="inline"/>
            <v:imagedata r:id="rId17" o:title=""/>
          </v:shape>
        </w:pict>
      </w:r>
    </w:p>
    <w:p/>
    <w:p>
      <w:pPr>
        <w:pStyle w:val="pStyle"/>
      </w:pPr>
      <w:r>
        <w:rPr/>
        <w:t xml:space="preserve">100. (2021新疆)根据资料，下列选项说法正确的是：</w:t>
      </w:r>
    </w:p>
    <w:p>
      <w:pPr>
        <w:pStyle w:val="pStyle"/>
      </w:pPr>
      <w:r>
        <w:rPr/>
        <w:t xml:space="preserve">A. 在四种产品中，甲产品的利润率最高</w:t>
      </w:r>
    </w:p>
    <w:p>
      <w:pPr>
        <w:pStyle w:val="pStyle"/>
      </w:pPr>
      <w:r>
        <w:rPr/>
        <w:t xml:space="preserve">B. 乙产品的销量在四个季度有升有降</w:t>
      </w:r>
    </w:p>
    <w:p>
      <w:pPr>
        <w:pStyle w:val="pStyle"/>
      </w:pPr>
      <w:r>
        <w:rPr/>
        <w:t xml:space="preserve">C. 由于丙产品每季度单位产品利润没有变化，所以每个季度的利润总额也没有发生变化</w:t>
      </w:r>
    </w:p>
    <w:p>
      <w:pPr>
        <w:pStyle w:val="pStyle"/>
      </w:pPr>
      <w:r>
        <w:rPr/>
        <w:t xml:space="preserve">D. 在四种产品中，销售总额占全年全公司销售总额比重最大的是丁产品</w:t>
      </w:r>
    </w:p>
    <w:p/>
    <w:p>
      <w:pPr>
        <w:pStyle w:val="pStyle"/>
      </w:pPr>
      <w:r>
        <w:pict>
          <v:shape type="#_x0000_t75" style="width:350pt; height:232.11120064464pt; margin-left:0pt; margin-top:0pt; mso-position-horizontal:left; mso-position-vertical:top; mso-position-horizontal-relative:char; mso-position-vertical-relative:line;">
            <w10:wrap type="inline"/>
            <v:imagedata r:id="rId18" o:title=""/>
          </v:shape>
        </w:pict>
      </w:r>
      <w:r>
        <w:pict>
          <v:shape type="#_x0000_t75" style="width:350pt; height:394.84286865431pt; margin-left:0pt; margin-top:0pt; mso-position-horizontal:left; mso-position-vertical:top; mso-position-horizontal-relative:char; mso-position-vertical-relative:line;">
            <w10:wrap type="inline"/>
            <v:imagedata r:id="rId19" o:title=""/>
          </v:shape>
        </w:pict>
      </w:r>
    </w:p>
    <w:p>
      <w:pPr>
        <w:pStyle w:val="pStyle"/>
      </w:pPr>
      <w:r>
        <w:rPr/>
        <w:t xml:space="preserve">101. (2021新疆)2009—2019年，城镇非私营单位和私营单位平均工资差额最大的年份是：</w:t>
      </w:r>
    </w:p>
    <w:p>
      <w:pPr>
        <w:pStyle w:val="pStyle"/>
      </w:pPr>
      <w:r>
        <w:rPr/>
        <w:t xml:space="preserve">A. 2009年</w:t>
      </w:r>
    </w:p>
    <w:p>
      <w:pPr>
        <w:pStyle w:val="pStyle"/>
      </w:pPr>
      <w:r>
        <w:rPr/>
        <w:t xml:space="preserve">B. 2013年</w:t>
      </w:r>
    </w:p>
    <w:p>
      <w:pPr>
        <w:pStyle w:val="pStyle"/>
      </w:pPr>
      <w:r>
        <w:rPr/>
        <w:t xml:space="preserve">C. 2016年</w:t>
      </w:r>
    </w:p>
    <w:p>
      <w:pPr>
        <w:pStyle w:val="pStyle"/>
      </w:pPr>
      <w:r>
        <w:rPr/>
        <w:t xml:space="preserve">D. 2019年</w:t>
      </w:r>
    </w:p>
    <w:p/>
    <w:p>
      <w:pPr>
        <w:pStyle w:val="pStyle"/>
      </w:pPr>
      <w:r>
        <w:rPr/>
        <w:t xml:space="preserve">102. (2021新疆)与2009年相比，2019年城镇非私营单位就业人员平均工资增长的倍数约为：</w:t>
      </w:r>
    </w:p>
    <w:p>
      <w:pPr>
        <w:pStyle w:val="pStyle"/>
      </w:pPr>
      <w:r>
        <w:rPr/>
        <w:t xml:space="preserve">A. 1.5倍</w:t>
      </w:r>
    </w:p>
    <w:p>
      <w:pPr>
        <w:pStyle w:val="pStyle"/>
      </w:pPr>
      <w:r>
        <w:rPr/>
        <w:t xml:space="preserve">B. 1.8倍</w:t>
      </w:r>
    </w:p>
    <w:p>
      <w:pPr>
        <w:pStyle w:val="pStyle"/>
      </w:pPr>
      <w:r>
        <w:rPr/>
        <w:t xml:space="preserve">C. 2.8倍</w:t>
      </w:r>
    </w:p>
    <w:p>
      <w:pPr>
        <w:pStyle w:val="pStyle"/>
      </w:pPr>
      <w:r>
        <w:rPr/>
        <w:t xml:space="preserve">D. 3.2倍</w:t>
      </w:r>
    </w:p>
    <w:p/>
    <w:p>
      <w:pPr>
        <w:pStyle w:val="pStyle"/>
      </w:pPr>
      <w:r>
        <w:rPr/>
        <w:t xml:space="preserve">103. (2021新疆)2019年城镇非私营单位工资低于当年非私营单位平均工资的行业有：</w:t>
      </w:r>
    </w:p>
    <w:p>
      <w:pPr>
        <w:pStyle w:val="pStyle"/>
      </w:pPr>
      <w:r>
        <w:rPr/>
        <w:t xml:space="preserve">A. 9个</w:t>
      </w:r>
    </w:p>
    <w:p>
      <w:pPr>
        <w:pStyle w:val="pStyle"/>
      </w:pPr>
      <w:r>
        <w:rPr/>
        <w:t xml:space="preserve">B. 12个</w:t>
      </w:r>
    </w:p>
    <w:p>
      <w:pPr>
        <w:pStyle w:val="pStyle"/>
      </w:pPr>
      <w:r>
        <w:rPr/>
        <w:t xml:space="preserve">C. 15个</w:t>
      </w:r>
    </w:p>
    <w:p>
      <w:pPr>
        <w:pStyle w:val="pStyle"/>
      </w:pPr>
      <w:r>
        <w:rPr/>
        <w:t xml:space="preserve">D. 16个</w:t>
      </w:r>
    </w:p>
    <w:p/>
    <w:p>
      <w:pPr>
        <w:pStyle w:val="pStyle"/>
      </w:pPr>
      <w:r>
        <w:rPr/>
        <w:t xml:space="preserve">104. (2021新疆)2009—2019年，城镇私营单位平均工资年均增长率最高的是：</w:t>
      </w:r>
    </w:p>
    <w:p>
      <w:pPr>
        <w:pStyle w:val="pStyle"/>
      </w:pPr>
      <w:r>
        <w:rPr/>
        <w:t xml:space="preserve">A. 科学研究、技术服务和地质勘查业</w:t>
      </w:r>
    </w:p>
    <w:p>
      <w:pPr>
        <w:pStyle w:val="pStyle"/>
      </w:pPr>
      <w:r>
        <w:rPr/>
        <w:t xml:space="preserve">B. 信息传播、计算机服务和软件业</w:t>
      </w:r>
    </w:p>
    <w:p>
      <w:pPr>
        <w:pStyle w:val="pStyle"/>
      </w:pPr>
      <w:r>
        <w:rPr/>
        <w:t xml:space="preserve">C. 金融业</w:t>
      </w:r>
    </w:p>
    <w:p>
      <w:pPr>
        <w:pStyle w:val="pStyle"/>
      </w:pPr>
      <w:r>
        <w:rPr/>
        <w:t xml:space="preserve">D. 建筑业</w:t>
      </w:r>
    </w:p>
    <w:p/>
    <w:p>
      <w:pPr>
        <w:pStyle w:val="pStyle"/>
      </w:pPr>
      <w:r>
        <w:rPr/>
        <w:t xml:space="preserve">105. (2021新疆)下列选项说法正确的是：</w:t>
      </w:r>
    </w:p>
    <w:p>
      <w:pPr>
        <w:pStyle w:val="pStyle"/>
      </w:pPr>
      <w:r>
        <w:rPr/>
        <w:t xml:space="preserve">A. 2009—2019年，城镇私营单位平均工资年均增长速度快于非私营单位平均工资年均增长速度</w:t>
      </w:r>
    </w:p>
    <w:p>
      <w:pPr>
        <w:pStyle w:val="pStyle"/>
      </w:pPr>
      <w:r>
        <w:rPr/>
        <w:t xml:space="preserve">B. 2009—2019年城镇非私营单位的各行业平均工资均高于私营单位相应行业的平均工资</w:t>
      </w:r>
    </w:p>
    <w:p>
      <w:pPr>
        <w:pStyle w:val="pStyle"/>
      </w:pPr>
      <w:r>
        <w:rPr/>
        <w:t xml:space="preserve">C. 2019年非私营采矿业的平均工资最接近全社会平均工资，所以该行业内部分配最公平</w:t>
      </w:r>
    </w:p>
    <w:p>
      <w:pPr>
        <w:pStyle w:val="pStyle"/>
      </w:pPr>
      <w:r>
        <w:rPr/>
        <w:t xml:space="preserve">D. 2019年城镇私营单位行业之间薪资差额最大的有3.6倍</w:t>
      </w:r>
    </w:p>
    <w:p/>
    <w:p>
      <w:pPr>
        <w:pStyle w:val="pStyle"/>
      </w:pPr>
      <w:r>
        <w:rPr/>
        <w:t xml:space="preserve">2020年，我国规模以上互联网和相关服务企业（以下简称互联网企业）收入12838亿元，同比增长12.5%，增速低于上年同期8.9个百分点。</w:t>
      </w:r>
    </w:p>
    <w:p>
      <w:pPr>
        <w:pStyle w:val="pStyle"/>
      </w:pPr>
      <w:r>
        <w:rPr/>
        <w:t xml:space="preserve">2020年，互联网企业实现营业利润1187亿元，同比增长13.2%，增速低于上年同期3.7个百分点；得益于成本控制较好，营业成本仅增长2.4%，行业营业利润高出同期收入增速0.7个百分点。</w:t>
      </w:r>
    </w:p>
    <w:p>
      <w:pPr>
        <w:pStyle w:val="pStyle"/>
      </w:pPr>
      <w:r>
        <w:rPr/>
        <w:t xml:space="preserve">2020年，互联网企业信息服务收入共7068亿元，同比增长11.5%，增速低于上年同期11.2个百分点。互联网接入及相关服务收入447.5亿元，同比增长11.5%，增速低于上年同期20.8个百分点；互联网数据服务（包括云服务、大数据服务等）收入199.8亿元，同比增长29.5%，增速较上年同期提高3.9个百分点。</w:t>
      </w:r>
    </w:p>
    <w:p>
      <w:pPr>
        <w:pStyle w:val="pStyle"/>
      </w:pPr>
      <w:r>
        <w:rPr/>
        <w:t xml:space="preserve">2020年，东部地区互联网业务收入11227亿元，同比增长14.8%，增速较上年同期回落9个百分点，中部地区互联网业务收入448.1亿元，同比增长3.4%，增速较上年同期回落53.1个百分点。西部地区互联网业务收入497.2亿元，同比增长6.9%，增速较上年同期回落15.2个百分点。东北地区互联网业务收入47.1亿元，同比增长9.1%。</w:t>
      </w:r>
    </w:p>
    <w:p>
      <w:pPr>
        <w:pStyle w:val="pStyle"/>
      </w:pPr>
      <w:r>
        <w:rPr/>
        <w:t xml:space="preserve">2020年，互联网业务累计收入居前5名的广东（增长5.2%）、北京（增长21.5%）、上海（增长20.9%）、浙江（增长24.4%）和江苏（增长8.0%），共完成互联网业务收入10706亿元，同比增长15.1%,增速超过全国平均水平2.6个百分点，占全国（扣除跨地区企业）比重达87.6%，占比较上年同期提高0.8个百分点。</w:t>
      </w:r>
    </w:p>
    <w:p>
      <w:pPr>
        <w:pStyle w:val="pStyle"/>
      </w:pPr>
      <w:r>
        <w:rPr/>
        <w:t xml:space="preserve">106. (2021甘肃)2020年，互联网企业收入同比约增长了：</w:t>
      </w:r>
    </w:p>
    <w:p>
      <w:pPr>
        <w:pStyle w:val="pStyle"/>
      </w:pPr>
      <w:r>
        <w:rPr/>
        <w:t xml:space="preserve">A. 1187亿元</w:t>
      </w:r>
    </w:p>
    <w:p>
      <w:pPr>
        <w:pStyle w:val="pStyle"/>
      </w:pPr>
      <w:r>
        <w:rPr/>
        <w:t xml:space="preserve">B. 1309亿元</w:t>
      </w:r>
    </w:p>
    <w:p>
      <w:pPr>
        <w:pStyle w:val="pStyle"/>
      </w:pPr>
      <w:r>
        <w:rPr/>
        <w:t xml:space="preserve">C. 1426亿元</w:t>
      </w:r>
    </w:p>
    <w:p>
      <w:pPr>
        <w:pStyle w:val="pStyle"/>
      </w:pPr>
      <w:r>
        <w:rPr/>
        <w:t xml:space="preserve">D. 1605亿元</w:t>
      </w:r>
    </w:p>
    <w:p/>
    <w:p>
      <w:pPr>
        <w:pStyle w:val="pStyle"/>
      </w:pPr>
      <w:r>
        <w:rPr/>
        <w:t xml:space="preserve">107. (2021甘肃)2019年，互联网企业互联网接入及相关服务同比增速比同年信息服务收入同比增速:</w:t>
      </w:r>
    </w:p>
    <w:p>
      <w:pPr>
        <w:pStyle w:val="pStyle"/>
      </w:pPr>
      <w:r>
        <w:rPr/>
        <w:t xml:space="preserve">A. 高不到10个百分点</w:t>
      </w:r>
    </w:p>
    <w:p>
      <w:pPr>
        <w:pStyle w:val="pStyle"/>
      </w:pPr>
      <w:r>
        <w:rPr/>
        <w:t xml:space="preserve">B. 高10个百分点以上</w:t>
      </w:r>
    </w:p>
    <w:p>
      <w:pPr>
        <w:pStyle w:val="pStyle"/>
      </w:pPr>
      <w:r>
        <w:rPr/>
        <w:t xml:space="preserve">C. 低不到10个百分点</w:t>
      </w:r>
    </w:p>
    <w:p>
      <w:pPr>
        <w:pStyle w:val="pStyle"/>
      </w:pPr>
      <w:r>
        <w:rPr/>
        <w:t xml:space="preserve">D. 低10个百分点以上</w:t>
      </w:r>
    </w:p>
    <w:p/>
    <w:p>
      <w:pPr>
        <w:pStyle w:val="pStyle"/>
      </w:pPr>
      <w:r>
        <w:rPr/>
        <w:t xml:space="preserve">108. (2021甘肃)在东部、中部、西部和东北四个地区中，2019年和2020年互联网业务收入占全国比重均高于上年水平的地区有几个？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(2021甘肃)2020年，东部地区除广东、北京、上海、浙江和江苏之外的省市互联网业务收入约比2019年：</w:t>
      </w:r>
    </w:p>
    <w:p>
      <w:pPr>
        <w:pStyle w:val="pStyle"/>
      </w:pPr>
      <w:r>
        <w:rPr/>
        <w:t xml:space="preserve">A. 增长了9%</w:t>
      </w:r>
    </w:p>
    <w:p>
      <w:pPr>
        <w:pStyle w:val="pStyle"/>
      </w:pPr>
      <w:r>
        <w:rPr/>
        <w:t xml:space="preserve">B. 增长了19%</w:t>
      </w:r>
    </w:p>
    <w:p>
      <w:pPr>
        <w:pStyle w:val="pStyle"/>
      </w:pPr>
      <w:r>
        <w:rPr/>
        <w:t xml:space="preserve">C. 减少了9%</w:t>
      </w:r>
    </w:p>
    <w:p>
      <w:pPr>
        <w:pStyle w:val="pStyle"/>
      </w:pPr>
      <w:r>
        <w:rPr/>
        <w:t xml:space="preserve">D. 减少了19%</w:t>
      </w:r>
    </w:p>
    <w:p/>
    <w:p>
      <w:pPr>
        <w:pStyle w:val="pStyle"/>
      </w:pPr>
      <w:r>
        <w:rPr/>
        <w:t xml:space="preserve">110. (2021甘肃)关于我国互联网企业业务状况，能够从上述资料中推出的有几条？</w:t>
      </w:r>
    </w:p>
    <w:p>
      <w:pPr>
        <w:pStyle w:val="pStyle"/>
      </w:pPr>
      <w:r>
        <w:rPr/>
        <w:t xml:space="preserve">①2019年实现利润超过1000亿元</w:t>
      </w:r>
    </w:p>
    <w:p>
      <w:pPr>
        <w:pStyle w:val="pStyle"/>
      </w:pPr>
      <w:r>
        <w:rPr/>
        <w:t xml:space="preserve">②2020年，互联网数据服务收入比2018年增加了不到70%</w:t>
      </w:r>
    </w:p>
    <w:p>
      <w:pPr>
        <w:pStyle w:val="pStyle"/>
      </w:pPr>
      <w:r>
        <w:rPr/>
        <w:t xml:space="preserve">③2018年及2019年，中部地区互联网业务收入均低于西部地区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243.26407506702pt; margin-left:0pt; margin-top:0pt; mso-position-horizontal:left; mso-position-vertical:top; mso-position-horizontal-relative:char; mso-position-vertical-relative:line;">
            <w10:wrap type="inline"/>
            <v:imagedata r:id="rId20" o:title=""/>
          </v:shape>
        </w:pict>
      </w:r>
    </w:p>
    <w:p>
      <w:pPr>
        <w:pStyle w:val="pStyle"/>
      </w:pPr>
      <w:r>
        <w:rPr/>
        <w:t xml:space="preserve">111. (2021甘肃)2020年下半年，全国公路货运量高于上月水平的月份有几个？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112. (2021甘肃)2020年第二季度，全国货物周转量约比第一季度增长了（   ）</w:t>
      </w:r>
    </w:p>
    <w:p>
      <w:pPr>
        <w:pStyle w:val="pStyle"/>
      </w:pPr>
      <w:r>
        <w:rPr/>
        <w:t xml:space="preserve">A. 40%</w:t>
      </w:r>
    </w:p>
    <w:p>
      <w:pPr>
        <w:pStyle w:val="pStyle"/>
      </w:pPr>
      <w:r>
        <w:rPr/>
        <w:t xml:space="preserve">B. 51%</w:t>
      </w:r>
    </w:p>
    <w:p>
      <w:pPr>
        <w:pStyle w:val="pStyle"/>
      </w:pPr>
      <w:r>
        <w:rPr/>
        <w:t xml:space="preserve">C. 62%</w:t>
      </w:r>
    </w:p>
    <w:p>
      <w:pPr>
        <w:pStyle w:val="pStyle"/>
      </w:pPr>
      <w:r>
        <w:rPr/>
        <w:t xml:space="preserve">D. 73%</w:t>
      </w:r>
    </w:p>
    <w:p/>
    <w:p>
      <w:pPr>
        <w:pStyle w:val="pStyle"/>
      </w:pPr>
      <w:r>
        <w:rPr/>
        <w:t xml:space="preserve">113. (2021甘肃)2020年，我国公路货物周转量累计达1万亿吨公里/2万亿吨公里/3万亿吨公里分别在：</w:t>
      </w:r>
    </w:p>
    <w:p>
      <w:pPr>
        <w:pStyle w:val="pStyle"/>
      </w:pPr>
      <w:r>
        <w:rPr/>
        <w:t xml:space="preserve">A. 3月 5月 7月</w:t>
      </w:r>
    </w:p>
    <w:p>
      <w:pPr>
        <w:pStyle w:val="pStyle"/>
      </w:pPr>
      <w:r>
        <w:rPr/>
        <w:t xml:space="preserve">B. 4月 6月 8月</w:t>
      </w:r>
    </w:p>
    <w:p>
      <w:pPr>
        <w:pStyle w:val="pStyle"/>
      </w:pPr>
      <w:r>
        <w:rPr/>
        <w:t xml:space="preserve">C. 4月 6月 7月</w:t>
      </w:r>
    </w:p>
    <w:p>
      <w:pPr>
        <w:pStyle w:val="pStyle"/>
      </w:pPr>
      <w:r>
        <w:rPr/>
        <w:t xml:space="preserve">D. 3月 5月 8月</w:t>
      </w:r>
    </w:p>
    <w:p/>
    <w:p>
      <w:pPr>
        <w:pStyle w:val="pStyle"/>
      </w:pPr>
      <w:r>
        <w:rPr/>
        <w:t xml:space="preserve">114. (2021甘肃)2020年各季度公路货物平均运输距离最高的是：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115. (2021甘肃)关于2020年全国公路货运情况的描述，可以推出的是：</w:t>
      </w:r>
    </w:p>
    <w:p>
      <w:pPr>
        <w:pStyle w:val="pStyle"/>
      </w:pPr>
      <w:r>
        <w:rPr/>
        <w:t xml:space="preserve">A. 2月份货运平均运输距离在170—175公里</w:t>
      </w:r>
    </w:p>
    <w:p>
      <w:pPr>
        <w:pStyle w:val="pStyle"/>
      </w:pPr>
      <w:r>
        <w:rPr/>
        <w:t xml:space="preserve">B. 全年日均货运量多于1亿吨的月份有6个</w:t>
      </w:r>
    </w:p>
    <w:p>
      <w:pPr>
        <w:pStyle w:val="pStyle"/>
      </w:pPr>
      <w:r>
        <w:rPr/>
        <w:t xml:space="preserve">C. 3月份货物周转量比2月份多200%以上</w:t>
      </w:r>
    </w:p>
    <w:p>
      <w:pPr>
        <w:pStyle w:val="pStyle"/>
      </w:pPr>
      <w:r>
        <w:rPr/>
        <w:t xml:space="preserve">D. 全年月均货运量超过30亿吨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A项，不当选，1978年12月，党的十一届三中全会在北京召开，全会作出把党和国家工作中心转移到经济建设上来、实行改革开放的历史性决策，本项表述正确。</w:t>
      </w:r>
    </w:p>
    <w:p>
      <w:pPr>
        <w:pStyle w:val="pStyle"/>
      </w:pPr>
      <w:r>
        <w:rPr/>
        <w:t xml:space="preserve">B项，不当选，1979年7月15日,中共中央、国务院批转广东省委和福建省委关于对外经济活动实行特殊政策和灵活措施的两个报告,决定先试办出口特区，本项表述正确。</w:t>
      </w:r>
    </w:p>
    <w:p>
      <w:pPr>
        <w:pStyle w:val="pStyle"/>
      </w:pPr>
      <w:r>
        <w:rPr/>
        <w:t xml:space="preserve">C项，当选，1980年8月26日，五届全国人大常委会第十五次会议决定，同意在广东省深圳、珠海、汕头和福建省厦门设置经济特区，批准了《中华人民共和国广东省经济特区条例》，本次经济特区的设置不包括上海，本项表述错误。</w:t>
      </w:r>
    </w:p>
    <w:p>
      <w:pPr>
        <w:pStyle w:val="pStyle"/>
      </w:pPr>
      <w:r>
        <w:rPr/>
        <w:t xml:space="preserve">D项，不当选,1988年4月,七届全国人大一次会议正式批准设立海南省,划定海南岛为经济特区，本项表述正确。</w:t>
      </w:r>
    </w:p>
    <w:p>
      <w:pPr>
        <w:pStyle w:val="pStyle"/>
      </w:pPr>
      <w:r>
        <w:rPr/>
        <w:t xml:space="preserve">因此本题选C。</w:t>
      </w:r>
    </w:p>
    <w:p>
      <w:pPr>
        <w:pStyle w:val="pStyle"/>
      </w:pPr>
      <w:r>
        <w:rPr/>
        <w:t xml:space="preserve">【来源】 2021年福建公务员考试《行测》真题第1题,2021年新疆公务员考试《行测》真题第1题,2021年甘肃公务员考试《行测》真题第1题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第3题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A项，错误。嫦娥五号任务的成功标志着我国探月工程“绕、落、回”三步走规划如期完成，而不是“绕、落、采”。</w:t>
      </w:r>
    </w:p>
    <w:p>
      <w:pPr>
        <w:pStyle w:val="pStyle"/>
      </w:pPr>
      <w:r>
        <w:rPr/>
        <w:t xml:space="preserve">B项，正确。2004年，中国正式开展月球探测工程，并命名为“嫦娥工程”。嫦娥工程分为“无人月球探测”“载人登月”和“建立月球基地”三个阶段。</w:t>
      </w:r>
    </w:p>
    <w:p>
      <w:pPr>
        <w:pStyle w:val="pStyle"/>
      </w:pPr>
      <w:r>
        <w:rPr/>
        <w:t xml:space="preserve">C项，正确。2010年10月1日，嫦娥二号在西昌卫星发射中心发射升空；2010年10月6日，嫦娥二号被月球捕获，进入环月轨道；2011年4月，嫦娥二号设计寿命期满，既定工程目标与科学任务完成，嫦娥二号实现了环绕月球的目标。</w:t>
      </w:r>
    </w:p>
    <w:p>
      <w:pPr>
        <w:pStyle w:val="pStyle"/>
      </w:pPr>
      <w:r>
        <w:rPr/>
        <w:t xml:space="preserve">D项，正确，嫦娥四号，是中国探月工程二期发射的月球探测器，也是人类第一个着陆月球背面的探测器。于2019年1月3日在月球背面预选区着陆。</w:t>
      </w:r>
    </w:p>
    <w:p>
      <w:pPr>
        <w:pStyle w:val="pStyle"/>
      </w:pPr>
      <w:r>
        <w:rPr/>
        <w:t xml:space="preserve">因此本题选A。</w:t>
      </w:r>
    </w:p>
    <w:p>
      <w:pPr>
        <w:pStyle w:val="pStyle"/>
      </w:pPr>
      <w:r>
        <w:rPr/>
        <w:t xml:space="preserve">【来源】 2021年福建公务员考试《行测》真题第3题,2021年贵州公务员考试《行测》真题第4题,2021年宁夏公务员考试《行测》真题第4题,2021年新疆公务员考试《行测》真题第3题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A项，准确，习近平总书记在2020年12月份主持召开中共中央政治局民主生活会并发表重要讲话，会议强调：不忘初心，牢记使命是讲政治最本质的要求。职位越高越要忠于人民，全心全意为人民服务。</w:t>
      </w:r>
    </w:p>
    <w:p>
      <w:pPr>
        <w:pStyle w:val="pStyle"/>
      </w:pPr>
      <w:r>
        <w:rPr/>
        <w:t xml:space="preserve">B项，不准确，习近平总书记在2020年12月份主持召开中共中央政治局民主生活会并发表重要讲话，会议强调：把党和人民事业长长久久推进下去，必须增强政治意识，善于从政治上看问题，善于把握政治大局，不断提高政治判断力、政治领悟力、政治执行力。</w:t>
      </w:r>
    </w:p>
    <w:p>
      <w:pPr>
        <w:pStyle w:val="pStyle"/>
      </w:pPr>
      <w:r>
        <w:rPr/>
        <w:t xml:space="preserve">C项，准确，习近平总书记在2020年12月份主持召开中共中央政治局民主生活会并发表重要讲话，会议强调：讲政治，概括起来说就是从政治上观察和处理问题。习近平总书记指出，旗帜鲜明讲政治，既是马克思主义政党的鲜明特征，也是我们党一以贯之的政治优势。</w:t>
      </w:r>
    </w:p>
    <w:p>
      <w:pPr>
        <w:pStyle w:val="pStyle"/>
      </w:pPr>
      <w:r>
        <w:rPr/>
        <w:t xml:space="preserve">D项，准确，习近平总书记在2020年12月份主持召开中共中央政治局民主生活会并发表重要讲话，会议强调：党领导人民治国理政，最重要的就是坚持正确政治方向，始终保持我们党的政治本色，始终沿着中国特色社会主义道路前进。中央政治局的同志要找准坐标、选准方位、瞄准靶心，善于从政治上观察和处理问题，使讲政治的要求从外部要求转化为内在主动。</w:t>
      </w:r>
    </w:p>
    <w:p>
      <w:pPr>
        <w:pStyle w:val="pStyle"/>
      </w:pPr>
      <w:r>
        <w:rPr/>
        <w:t xml:space="preserve">因此本题选B。</w:t>
      </w:r>
    </w:p>
    <w:p>
      <w:pPr>
        <w:pStyle w:val="pStyle"/>
      </w:pPr>
      <w:r>
        <w:rPr/>
        <w:t xml:space="preserve">【来源】 2021年海南公务员考试《行测》真题第5题,2021年贵州公务员考试《行测》真题第2题,2021年宁夏公务员考试《行测》真题第2题,2021年新疆公务员考试《行测》真题第4题</w:t>
      </w:r>
    </w:p>
    <w:p/>
    <w:p>
      <w:pPr/>
      <w:r>
        <w:rPr/>
        <w:t xml:space="preserve">第5题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全国人大常委会法制工作委员会经济法室主任王瑞贺指出《中华人民共和国长江保护法》有四大亮点：</w:t>
      </w:r>
    </w:p>
    <w:p>
      <w:pPr>
        <w:pStyle w:val="pStyle"/>
      </w:pPr>
      <w:r>
        <w:rPr/>
        <w:t xml:space="preserve">一是做好统筹协调、系统保护的顶层设计。建立区域协调协作机制，明确长江流域相关地方根据需要在地方性法规和政府规章制定、规划编制、监督执法等方面开展协调与协作，切实增强长江保护和发展的系统性、整体性、协同性。①⑤项正确。</w:t>
      </w:r>
    </w:p>
    <w:p>
      <w:pPr>
        <w:pStyle w:val="pStyle"/>
      </w:pPr>
      <w:r>
        <w:rPr/>
        <w:t xml:space="preserve">二是坚持把保护和修复长江流域生态环境放在压倒性位置。②项正确。</w:t>
      </w:r>
    </w:p>
    <w:p>
      <w:pPr>
        <w:pStyle w:val="pStyle"/>
      </w:pPr>
      <w:r>
        <w:rPr/>
        <w:t xml:space="preserve">三是共抓大保护，不搞大开发。③项中“不搞新开发”表述错误。</w:t>
      </w:r>
    </w:p>
    <w:p>
      <w:pPr>
        <w:pStyle w:val="pStyle"/>
      </w:pPr>
      <w:r>
        <w:rPr/>
        <w:t xml:space="preserve">四是坚持责任导向，加大处罚力度。④项正确。</w:t>
      </w:r>
    </w:p>
    <w:p>
      <w:pPr>
        <w:pStyle w:val="pStyle"/>
      </w:pPr>
      <w:r>
        <w:rPr/>
        <w:t xml:space="preserve">①②④⑤表述正确。</w:t>
      </w:r>
    </w:p>
    <w:p>
      <w:pPr>
        <w:pStyle w:val="pStyle"/>
      </w:pPr>
      <w:r>
        <w:rPr/>
        <w:t xml:space="preserve">因此本题选D。</w:t>
      </w:r>
    </w:p>
    <w:p>
      <w:pPr>
        <w:pStyle w:val="pStyle"/>
      </w:pPr>
      <w:r>
        <w:rPr/>
        <w:t xml:space="preserve">【来源】 2021年湖南公务员考试《行测》真题第6题,2021年海南公务员考试《行测》真题第7题,2021年新疆公务员考试《行测》真题第5题,2021年甘肃公务员考试《行测》真题第5题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A项，正确，周文王姬昌（约前1152年―约前1056年），周朝奠基者，周太王之孙，季历之子，周武王之父。管仲（前723年～前645年），春秋时期齐国政治家。 孔子（公元前551年9月28日～公元前479年4月11日），中国古代思想家、政治家、教育家，儒家学派创始人、“大成至圣先师”。顺序正确。</w:t>
      </w:r>
    </w:p>
    <w:p>
      <w:pPr>
        <w:pStyle w:val="pStyle"/>
      </w:pPr>
      <w:r>
        <w:rPr/>
        <w:t xml:space="preserve">B项，错误，周公旦（生卒年不详），中国商末周初儒学奠基人。李斯（？－公元前208年），战国末楚国上蔡人 。秦朝丞相，著名政治家、文学家和书法家。楚庄王熊旅（？—公元前591年），春秋时期楚国国君。正确顺序为：周公旦一楚庄王一李斯。</w:t>
      </w:r>
    </w:p>
    <w:p>
      <w:pPr>
        <w:pStyle w:val="pStyle"/>
      </w:pPr>
      <w:r>
        <w:rPr/>
        <w:t xml:space="preserve">C项，错误，孙膑（生卒年不详），战国时期齐国军事家。诸葛亮（181年—234年10月8日），三国时期蜀汉丞相，中国古代杰出的政治家、军事家、文学家、发明家。蒙恬（？～前210年），秦朝时期名将。正确顺序为：孙膑一蒙恬一诸葛亮。</w:t>
      </w:r>
    </w:p>
    <w:p>
      <w:pPr>
        <w:pStyle w:val="pStyle"/>
      </w:pPr>
      <w:r>
        <w:rPr/>
        <w:t xml:space="preserve">D项，错误，屈原（约公元前340—公元前278年），战国时期楚国诗人、政治家。勾践（？－前464年），姒姓，春秋时期越国君主。伍子胥（公元前559年—公元前484年），春秋末期吴国大夫、军事家。正确顺序为：伍子胥一勾践一屈原。</w:t>
      </w:r>
    </w:p>
    <w:p>
      <w:pPr>
        <w:pStyle w:val="pStyle"/>
      </w:pPr>
      <w:r>
        <w:rPr/>
        <w:t xml:space="preserve">因此本题选A。</w:t>
      </w:r>
    </w:p>
    <w:p>
      <w:pPr>
        <w:pStyle w:val="pStyle"/>
      </w:pPr>
      <w:r>
        <w:rPr/>
        <w:t xml:space="preserve">【来源】 2021年福建公务员考试《行测》真题第9题,2021年湖南公务员考试《行测》真题第10题,2021年海南公务员考试《行测》真题第13题,2021年新疆公务员考试《行测》真题第7题,2021年甘肃公务员考试《行测》真题第9题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二百七十九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A项，不当选，业主将住宅改变为经营性用房的，应遵守国家法律法规规定，本项属于应具备的前提条件。</w:t>
      </w:r>
    </w:p>
    <w:p>
      <w:pPr>
        <w:pStyle w:val="pStyle"/>
      </w:pPr>
      <w:r>
        <w:rPr/>
        <w:t xml:space="preserve">B项，不当选，业主将住宅改变为经营性用房的，应遵守小区业主委员会通过的管理规约，本项属于应具备的前提条件。</w:t>
      </w:r>
    </w:p>
    <w:p>
      <w:pPr>
        <w:pStyle w:val="pStyle"/>
      </w:pPr>
      <w:r>
        <w:rPr/>
        <w:t xml:space="preserve">C项，不当选，业主将住宅改变为经营性用房的，应当经有利害关系的业主一致同意，这里有利害关系的业主主要指业主所在楼栋的业主，一致同意代表需全体业主同意，本项属于应具备的前提条件。</w:t>
      </w:r>
    </w:p>
    <w:p>
      <w:pPr>
        <w:pStyle w:val="pStyle"/>
      </w:pPr>
      <w:r>
        <w:rPr/>
        <w:t xml:space="preserve">D项，当选，业主将住宅改变为经营性用房的，应当经有利害关系的业主一致同意，不需要获得业主所在楼栋之外的小区业主三分之二以上多数同意，本项不属于必备条件。</w:t>
      </w:r>
    </w:p>
    <w:p>
      <w:pPr>
        <w:pStyle w:val="pStyle"/>
      </w:pPr>
      <w:r>
        <w:rPr/>
        <w:t xml:space="preserve">因此本题选D。</w:t>
      </w:r>
    </w:p>
    <w:p>
      <w:pPr>
        <w:pStyle w:val="pStyle"/>
      </w:pPr>
      <w:r>
        <w:rPr/>
        <w:t xml:space="preserve">【来源】 2021年福建公务员考试《行测》真题第8题,2021年湖南公务员考试《行测》真题第5题,2021年海南公务员考试《行测》真题第10题,2021年新疆公务员考试《行测》真题第8题,2021年甘肃公务员考试《行测》真题第11题</w:t>
      </w:r>
    </w:p>
    <w:p/>
    <w:p>
      <w:pPr/>
      <w:r>
        <w:rPr/>
        <w:t xml:space="preserve">第9题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①项，正确，“天行健，君子以自强不息”出自孔子为《周易》写的《象传》，意为：天（即自然）的运动刚强劲健，相应的，君子处事，也应像天一样，自我力求进步，刚毅坚卓，发奋图强。</w:t>
      </w:r>
    </w:p>
    <w:p>
      <w:pPr>
        <w:pStyle w:val="pStyle"/>
      </w:pPr>
      <w:r>
        <w:rPr/>
        <w:t xml:space="preserve">②项，正确，“天下兴亡，匹夫有责”源于《日知录·正始》，后梁启超总结为“天下兴亡，匹夫有责”。 意为国家的兴盛或衰亡，每个普通人都有一份责任。</w:t>
      </w:r>
    </w:p>
    <w:p>
      <w:pPr>
        <w:pStyle w:val="pStyle"/>
      </w:pPr>
      <w:r>
        <w:rPr/>
        <w:t xml:space="preserve">③项，错误，“美德即知识”，是古希腊哲学家苏格拉底的道德伦理命题，也是其道德哲学的核心。</w:t>
      </w:r>
    </w:p>
    <w:p>
      <w:pPr>
        <w:pStyle w:val="pStyle"/>
      </w:pPr>
      <w:r>
        <w:rPr/>
        <w:t xml:space="preserve">④项，正确，“仁者爱人”是儒家的观点，“仁者爱人”出自《孟子》，“仁”是整个儒家学说的核心，是儒家道德规范体系的根本原则，其他道德规范都贯穿和体现着“仁”的要求。</w:t>
      </w:r>
    </w:p>
    <w:p>
      <w:pPr>
        <w:pStyle w:val="pStyle"/>
      </w:pPr>
      <w:r>
        <w:rPr/>
        <w:t xml:space="preserve">①②④均为中华传统美德。③不属于。</w:t>
      </w:r>
    </w:p>
    <w:p>
      <w:pPr>
        <w:pStyle w:val="pStyle"/>
      </w:pPr>
      <w:r>
        <w:rPr/>
        <w:t xml:space="preserve">因此本题选C。</w:t>
      </w:r>
    </w:p>
    <w:p>
      <w:pPr>
        <w:pStyle w:val="pStyle"/>
      </w:pPr>
      <w:r>
        <w:rPr/>
        <w:t xml:space="preserve">【来源】 2021年海南公务员考试《行测》真题第14题,2021年新疆公务员考试《行测》真题第11题,2021年甘肃公务员考试《行测》真题第14题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正确，有性生殖是由亲本产生的有性生殖细胞，经过两性生殖细胞的结合，成为受精卵，再由受精卵发育成为新的个体的生殖方式。无性生殖是不经生殖细胞的两两结合，由母体直接产生新个体的方式。从本质上讲，是由体细胞进行的繁殖就是无性生殖。主要种类包括：分裂生殖、孢子生殖、出芽生殖、营养生殖（嫁接、压条、扦插等）、组织培养和克隆等。柳树是用扦插繁殖，不经生殖细胞的两两结合，是由母体直接产生新个体的方式。属于无性生殖。</w:t>
      </w:r>
    </w:p>
    <w:p>
      <w:pPr>
        <w:pStyle w:val="pStyle"/>
      </w:pPr>
      <w:r>
        <w:rPr/>
        <w:t xml:space="preserve">B项，错误，萤火虫的发光是生物发光的一种，属于化学反应。其发光原理是：萤火虫有专门的发光细胞，在发光细胞中有两类化学物质，一类被称作荧光素，另一类被称为荧光素酶。荧光素能在荧光素酶的催化下消耗ATP，并与氧气发生反应，反应中产生激发态的氧化荧光素，当氧化荧光素从激发态回到基态时释放出光子。反应中释放的能量几乎全部以光的形式释放，只有极少部分以热的形式释放，因此而不会过热灼伤自身。</w:t>
      </w:r>
    </w:p>
    <w:p>
      <w:pPr>
        <w:pStyle w:val="pStyle"/>
      </w:pPr>
      <w:r>
        <w:rPr/>
        <w:t xml:space="preserve">C项，正确，昆虫在个体发育中，经过卵、幼虫、蛹和成虫等4个时期的叫完全变态发育。完全变态发育的幼虫与成虫在形态构造和生活习性上明显不同，差异很大。如蚊、蝇、菜粉蝶、蜜蜂、蚕等。</w:t>
      </w:r>
    </w:p>
    <w:p>
      <w:pPr>
        <w:pStyle w:val="pStyle"/>
      </w:pPr>
      <w:r>
        <w:rPr/>
        <w:t xml:space="preserve">D项，正确，花青素是水溶性物质，分布于细胞液中，这类色素的颜色，随细胞液的酸碱度变化而变化。花青素在碱性溶液中呈蓝色，在酸性溶液中呈红色，而在中性溶液中则呈紫色。因此凡是含有大量花青素的花瓣其颜色都在红、蓝、紫三色之间变化着。另外，花色之所以能够在黄、橙、红之间变化，那是由于类胡萝卜素在起作用。</w:t>
      </w:r>
    </w:p>
    <w:p>
      <w:pPr>
        <w:pStyle w:val="pStyle"/>
      </w:pPr>
      <w:r>
        <w:rPr/>
        <w:t xml:space="preserve">因此本题选B。</w:t>
      </w:r>
    </w:p>
    <w:p>
      <w:pPr>
        <w:pStyle w:val="pStyle"/>
      </w:pPr>
      <w:r>
        <w:rPr/>
        <w:t xml:space="preserve">【来源】 2021年福建公务员考试《行测》真题第12题,2021年贵州公务员考试《行测》真题第7题,2021年宁夏公务员考试《行测》真题第7题,2021年新疆公务员考试《行测》真题第12题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蛋白质变性是酒精对抗微生物的主要武器，在酒精作用下，病原蛋白质的空间结构发生变化，蛋白质发生不可逆的变性和凝固，导致蛋白质失活，病原微生物受到严重破坏。但酒精浓度过高会使细菌的网络结构因脱水而变得更加紧密，细菌的膜蛋白会迅速失水凝固，但会使细菌形成致密的保护膜。微小的乙醇分子不能进入细菌，所以它们不能杀死细菌。相反，浓度较低的酒精也不起作用。虽然低浓度的酒精可以进入细菌，但酒精分子太少，不能凝结细菌中的蛋白质，也不能杀死细菌破坏细菌细胞壁。</w:t>
      </w:r>
    </w:p>
    <w:p>
      <w:pPr>
        <w:pStyle w:val="pStyle"/>
      </w:pPr>
      <w:r>
        <w:rPr/>
        <w:t xml:space="preserve">B项，错误，目前不存在含氯的药膏。而有利于防龋齿的药膏是含氟牙膏，其能够防龋齿是因为牙膏中的氟离子在人的口腔中能形成氟化钙，氟化钙能够坚固牙齿，从而达到防蛀的目的。</w:t>
      </w:r>
    </w:p>
    <w:p>
      <w:pPr>
        <w:pStyle w:val="pStyle"/>
      </w:pPr>
      <w:r>
        <w:rPr/>
        <w:t xml:space="preserve">C项，正确，主要是由于碘是合成甲状腺激素的重要原料，如果饮食长期缺碘，缺碘会导致甲状腺激素合成障碍，引起的代偿性的甲状腺肿，甲状腺激素合成减少。</w:t>
      </w:r>
    </w:p>
    <w:p>
      <w:pPr>
        <w:pStyle w:val="pStyle"/>
      </w:pPr>
      <w:r>
        <w:rPr/>
        <w:t xml:space="preserve">D项，错误，乙醚是一种有机物。外观为无色透明液体，有特殊刺激气味。带甜味。极易挥发。主要用作优良溶剂。医学用作麻醉剂。</w:t>
      </w:r>
    </w:p>
    <w:p>
      <w:pPr>
        <w:pStyle w:val="pStyle"/>
      </w:pPr>
      <w:r>
        <w:rPr/>
        <w:t xml:space="preserve">因此本题选C。</w:t>
      </w:r>
    </w:p>
    <w:p>
      <w:pPr>
        <w:pStyle w:val="pStyle"/>
      </w:pPr>
      <w:r>
        <w:rPr/>
        <w:t xml:space="preserve">【来源】 2021年福建公务员考试《行测》真题第13题,2021年海南公务员考试《行测》真题第18题,2021年贵州公务员考试《行测》真题第14题,2021年宁夏公务员考试《行测》真题第14题,2021年新疆公务员考试《行测》真题第13题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③④：以火车为参考系，无论是近处的还是远处的景物都是向后运动的，但移动相同的距离，近处的景物对人的眼睛造成的视角更大些，所以看起来移动的距离更大些，也就是近处景物相对观察者移动的快，相比较，远处景物相对观察者移动的就较慢。③错误，④正确。 ①②：当人同时看近处和远处的景物时，人会不自觉的以近处的景物为参考系，这样看起来远处的景物是在朝火车前进的方向旋转。①正确，②错误。 ①④说法正确。</w:t>
      </w:r>
    </w:p>
    <w:p>
      <w:pPr>
        <w:pStyle w:val="pStyle"/>
      </w:pPr>
      <w:r>
        <w:rPr/>
        <w:t xml:space="preserve">因此本题选A。</w:t>
      </w:r>
    </w:p>
    <w:p>
      <w:pPr>
        <w:pStyle w:val="pStyle"/>
      </w:pPr>
      <w:r>
        <w:rPr/>
        <w:t xml:space="preserve">【来源】 2021年福建公务员考试《行测》真题第14题,2021年海南公务员考试《行测》真题第19题,2021年贵州公务员考试《行测》真题第12题,2021年宁夏公务员考试《行测》真题第12题,2021年新疆公务员考试《行测》真题第14题</w:t>
      </w:r>
    </w:p>
    <w:p/>
    <w:p>
      <w:pPr/>
      <w:r>
        <w:rPr/>
        <w:t xml:space="preserve">第15题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冲击地震是指由于受到突然冲击而产生的地震。这种地震，因山崩、滑坡、甚至陨石等坠落物冲击地表原因引起，或因碳酸盐地区岩层受地下水长期溶蚀形成许多地下溶洞，洞顶塌落引起。该地震的特点是震源很浅，影响范围小。</w:t>
      </w:r>
    </w:p>
    <w:p>
      <w:pPr>
        <w:pStyle w:val="pStyle"/>
      </w:pPr>
      <w:r>
        <w:rPr/>
        <w:t xml:space="preserve">B项，正确，由于水库蓄水、油田注水等活动而引发的地震称为诱发地震。这类地震仅仅在某些特定的水库库区或油田地区发生。</w:t>
      </w:r>
    </w:p>
    <w:p>
      <w:pPr>
        <w:pStyle w:val="pStyle"/>
      </w:pPr>
      <w:r>
        <w:rPr/>
        <w:t xml:space="preserve">C项，正确，火山地震可以是直接由火山爆发引起;也可能是因火山活动引起构造变动，从而引发地震;或者是因构造变动引起火山喷发，从而导致地震。因此，火山地震与构造地震常有密切关系。</w:t>
      </w:r>
    </w:p>
    <w:p>
      <w:pPr>
        <w:pStyle w:val="pStyle"/>
      </w:pPr>
      <w:r>
        <w:rPr/>
        <w:t xml:space="preserve">D项，错误，源至地面的距离称为震源深度。一般震源深度小于70 Km的地震称为浅源地震；70～300 km的称为中源地震；大于300 km的称为深源地震；我国绝大部分发生的地震属于浅源地震，一般深度为5-40 km。</w:t>
      </w:r>
    </w:p>
    <w:p>
      <w:pPr>
        <w:pStyle w:val="pStyle"/>
      </w:pPr>
      <w:r>
        <w:rPr/>
        <w:t xml:space="preserve">因此本题选D。</w:t>
      </w:r>
    </w:p>
    <w:p>
      <w:pPr>
        <w:pStyle w:val="pStyle"/>
      </w:pPr>
      <w:r>
        <w:rPr/>
        <w:t xml:space="preserve">【来源】 2021年福建公务员考试《行测》真题第16题,2021年湖南公务员考试《行测》真题第12题,2021年新疆公务员考试《行测》真题第15题,2021年甘肃公务员考试《行测》真题第16题</w:t>
      </w:r>
    </w:p>
    <w:p/>
    <w:p>
      <w:pPr/>
      <w:r>
        <w:rPr/>
        <w:t xml:space="preserve">第16题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2021年新疆公务员考试《行测》真题第16题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A项，正确，陕西水系以秦岭为界，分属黄河和长江两大流域水系。秦岭以北为黄河流域水系，秦岭以南为长江流域水系。</w:t>
      </w:r>
    </w:p>
    <w:p>
      <w:pPr>
        <w:pStyle w:val="pStyle"/>
      </w:pPr>
      <w:r>
        <w:rPr/>
        <w:t xml:space="preserve">B项，正确，黄河水文特点：水少沙多、水沙异源。黄河流域多年平均雨量仅约400mm，水量极小；但黄河泥沙之多，为世界大河所罕见。此外，在空间分布上是水沙异源。黄河水量主要来自兰州以上的上游地区，90％以上泥沙来自中游黄土高原。</w:t>
      </w:r>
    </w:p>
    <w:p>
      <w:pPr>
        <w:pStyle w:val="pStyle"/>
      </w:pPr>
      <w:r>
        <w:rPr/>
        <w:t xml:space="preserve">C项，正确，黄河发源于青藏高原，自西向东流动，河流形态像一个巨大的“几”字型，黄河中游地区流经我国的黄土高原，携带了大量的泥沙，黄河每年的输沙量超过16亿吨，位居世界首位。黄河所携带的巨量泥沙不仅形成了宽阔肥沃的华北平原，同时也使得黄河下游河段成为了世界上最为著名的“地上河”。</w:t>
      </w:r>
    </w:p>
    <w:p>
      <w:pPr>
        <w:pStyle w:val="pStyle"/>
      </w:pPr>
      <w:r>
        <w:rPr/>
        <w:t xml:space="preserve">D项，错误，渭河是黄河最大的支流，发源于甘肃，经陕西而入黄河；泾河又是渭河的支流，发源于宁夏。二水在西安市高陵区相汇，两河清浊分明，分界清楚而不混。该地区位于黄河的中游。</w:t>
      </w:r>
    </w:p>
    <w:p>
      <w:pPr>
        <w:pStyle w:val="pStyle"/>
      </w:pPr>
      <w:r>
        <w:rPr/>
        <w:t xml:space="preserve">因此本题选D。</w:t>
      </w:r>
    </w:p>
    <w:p>
      <w:pPr>
        <w:pStyle w:val="pStyle"/>
      </w:pPr>
      <w:r>
        <w:rPr/>
        <w:t xml:space="preserve">【来源】 2021年福建公务员考试《行测》真题第18题,2021年新疆公务员考试《行测》真题第17题,2021年甘肃公务员考试《行测》真题第17题</w:t>
      </w:r>
    </w:p>
    <w:p/>
    <w:p>
      <w:pPr/>
      <w:r>
        <w:rPr/>
        <w:t xml:space="preserve">第18题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第19题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A项，不当选，2020年下半年以来，数字人民币在深圳、苏州等地面向不定向公众展开大规模试点测试。</w:t>
      </w:r>
    </w:p>
    <w:p>
      <w:pPr>
        <w:pStyle w:val="pStyle"/>
      </w:pPr>
      <w:r>
        <w:rPr/>
        <w:t xml:space="preserve">B项，不当选，数字人民币是由中国人民银行发行的具有国家信用背书的法定货币，是数字形式的人民币。</w:t>
      </w:r>
    </w:p>
    <w:p>
      <w:pPr>
        <w:pStyle w:val="pStyle"/>
      </w:pPr>
      <w:r>
        <w:rPr/>
        <w:t xml:space="preserve">C项，不当选，没有银行账户同样可以享受支付等金融服务，但持有的数字人民币在数字钱包里不计付利，现金不是活期或定期存款，持有现金不计付利息，持有数字人民币自然也不计付利息。</w:t>
      </w:r>
    </w:p>
    <w:p>
      <w:pPr>
        <w:pStyle w:val="pStyle"/>
      </w:pPr>
      <w:r>
        <w:rPr/>
        <w:t xml:space="preserve">D项，当选，数字人民币装在无形的数字钱包里，可用于线下和线上交易。在无网或弱网条件下，用户进行交易或转款时不连接后台系统，而是在数字钱包中验证用户身份、确认交易信息并进行支付的方式。简单来说，就是没有网络也能付款。本项表述错误。</w:t>
      </w:r>
    </w:p>
    <w:p>
      <w:pPr>
        <w:pStyle w:val="pStyle"/>
      </w:pPr>
      <w:r>
        <w:rPr/>
        <w:t xml:space="preserve">因此本题选D。</w:t>
      </w:r>
    </w:p>
    <w:p>
      <w:pPr>
        <w:pStyle w:val="pStyle"/>
      </w:pPr>
      <w:r>
        <w:rPr/>
        <w:t xml:space="preserve">【来源】 2021年福建公务员考试《行测》真题第20题,2021年湖南公务员考试《行测》真题第3题,2021年贵州公务员考试《行测》真题第13题,2021年宁夏公务员考试《行测》真题第13题,2021年新疆公务员考试《行测》真题第19题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A项，错误，蜘蛛不是昆虫，昆虫的基本特征是体躯分为头部、胸部、腹部三段，一对触角，一般有两对翅，三对足。昆虫属于节肢动物门昆虫纲，蜘蛛是节肢动物门、蛛形纲、蜘蛛目所有种的通称。</w:t>
      </w:r>
    </w:p>
    <w:p>
      <w:pPr>
        <w:pStyle w:val="pStyle"/>
      </w:pPr>
      <w:r>
        <w:rPr/>
        <w:t xml:space="preserve">B项，正确，花生原名落花生，属于被子植物门双子叶植物纲，是我国产量丰富、食用广泛的一种坚果，本项正确。</w:t>
      </w:r>
    </w:p>
    <w:p>
      <w:pPr>
        <w:pStyle w:val="pStyle"/>
      </w:pPr>
      <w:r>
        <w:rPr/>
        <w:t xml:space="preserve">C项，正确，鸭嘴兽是最原始的哺乳动物之一，它是未完全进化的哺乳动物，种类极少，同属之中只有鸭嘴兽一种动物，也是最低等的哺乳动物之一。鸭嘴兽的雌兽体内有乳腺，能分泌乳汁哺育幼兽。</w:t>
      </w:r>
    </w:p>
    <w:p>
      <w:pPr>
        <w:pStyle w:val="pStyle"/>
      </w:pPr>
      <w:r>
        <w:rPr/>
        <w:t xml:space="preserve">D项，正确，松树属于植物界裸子植物门松柏纲，裸子植物门是植物界的1门，既是颈卵器植物，又是种子植物，松树的种子松果裸露在外，本项正确。</w:t>
      </w:r>
    </w:p>
    <w:p>
      <w:pPr>
        <w:pStyle w:val="pStyle"/>
      </w:pPr>
      <w:r>
        <w:rPr/>
        <w:t xml:space="preserve">因此本题选A。</w:t>
      </w:r>
    </w:p>
    <w:p>
      <w:pPr>
        <w:pStyle w:val="pStyle"/>
      </w:pPr>
      <w:r>
        <w:rPr/>
        <w:t xml:space="preserve">【来源】 2021年贵州公务员考试《行测》真题第15题,2021年宁夏公务员考试《行测》真题第15题,2021年新疆公务员考试《行测》真题第20题,2021年甘肃公务员考试《行测》真题第20题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第一空，根据转折词“却”可知，文中要表达的意思是老年群体因为科技而在生活中有很多困难的地方。</w:t>
      </w:r>
    </w:p>
    <w:p>
      <w:pPr>
        <w:pStyle w:val="pStyle"/>
      </w:pPr>
      <w:r>
        <w:rPr/>
        <w:t xml:space="preserve">B项“步履维艰”指行走困难行动不方便；D项“举步维艰”比喻办事情每向前进行一步都十分不容易，均符合文意。</w:t>
      </w:r>
    </w:p>
    <w:p>
      <w:pPr>
        <w:pStyle w:val="pStyle"/>
      </w:pPr>
      <w:r>
        <w:rPr/>
        <w:t xml:space="preserve">A项“寸步难行”指连一步都难以进行，形容走路困难；C项“艰难跋涉”形容路程异常艰苦，AC两项均语义过重，排除A项和C项。</w:t>
      </w:r>
    </w:p>
    <w:p>
      <w:pPr>
        <w:pStyle w:val="pStyle"/>
      </w:pPr>
      <w:r>
        <w:rPr/>
        <w:t xml:space="preserve">第二空，根据“不想接触新事物”可知，该空的内容体现出“他们守着老旧的事物”。</w:t>
      </w:r>
    </w:p>
    <w:p>
      <w:pPr>
        <w:pStyle w:val="pStyle"/>
      </w:pPr>
      <w:r>
        <w:rPr/>
        <w:t xml:space="preserve">B项“画地为牢”比喻只许在指定的范围内活动，不符合文意，排除B项。</w:t>
      </w:r>
    </w:p>
    <w:p>
      <w:pPr>
        <w:pStyle w:val="pStyle"/>
      </w:pPr>
      <w:r>
        <w:rPr/>
        <w:t xml:space="preserve">D项“固步自封”比喻守着老一套，不求进步，符合文意。</w:t>
      </w:r>
    </w:p>
    <w:p>
      <w:pPr>
        <w:pStyle w:val="pStyle"/>
      </w:pPr>
      <w:r>
        <w:rPr/>
        <w:t xml:space="preserve">因此本题选D。</w:t>
      </w:r>
    </w:p>
    <w:p>
      <w:pPr>
        <w:pStyle w:val="pStyle"/>
      </w:pPr>
      <w:r>
        <w:rPr/>
        <w:t xml:space="preserve">【来源】 2021年湖南公务员考试《行测》真题第18题,2021年贵州公务员考试《行测》真题第26题,2021年宁夏公务员考试《行测》真题第76题,2021年新疆公务员考试《行测》真题第24题,2021年甘肃公务员考试《行测》真题第23题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第30题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第31题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B、C、D均可由原文得出，只有A项酸奶的起源未体现，排除。</w:t>
      </w:r>
    </w:p>
    <w:p>
      <w:pPr>
        <w:pStyle w:val="pStyle"/>
      </w:pPr>
      <w:r>
        <w:rPr/>
        <w:t xml:space="preserve">因此本题选A。</w:t>
      </w:r>
    </w:p>
    <w:p>
      <w:pPr>
        <w:pStyle w:val="pStyle"/>
      </w:pPr>
      <w:r>
        <w:rPr/>
        <w:t xml:space="preserve">【来源】 2021年海南公务员考试《行测》真题第44题,2021年贵州公务员考试《行测》真题第34题,2021年新疆公务员考试《行测》真题第36题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根据原文可知，“新办法”针对的是“网上群众路线”，强调要通过互联网做好群众工作。</w:t>
      </w:r>
    </w:p>
    <w:p>
      <w:pPr>
        <w:pStyle w:val="pStyle"/>
      </w:pPr>
      <w:r>
        <w:rPr/>
        <w:t xml:space="preserve">观察选项，与互联网无关的只有B项，实地走访并不属于“新办法”。</w:t>
      </w:r>
    </w:p>
    <w:p>
      <w:pPr>
        <w:pStyle w:val="pStyle"/>
      </w:pPr>
      <w:r>
        <w:rPr/>
        <w:t xml:space="preserve">因此本题选B。</w:t>
      </w:r>
    </w:p>
    <w:p>
      <w:pPr>
        <w:pStyle w:val="pStyle"/>
      </w:pPr>
      <w:r>
        <w:rPr/>
        <w:t xml:space="preserve">【来源】 2021年福建公务员考试《行测》真题第53题,2021年海南公务员考试《行测》真题第50题,2021年宁夏公务员考试《行测》真题第105题,2021年新疆公务员考试《行测》真题第44题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第一句指出我国主要依靠引进外国技术实现发展，将会导致我国与国外技术差距拉大，产能分工格局低端这一问题。第二句分析关键核心技术是要不来，买不来，讨不来的，即针对这一问题进行分析。接下来，针对这一问题，提出对策，即“要推动技术发展，增强创新能力”。文段最后一句为文段重点。</w:t>
      </w:r>
    </w:p>
    <w:p>
      <w:pPr>
        <w:pStyle w:val="pStyle"/>
      </w:pPr>
      <w:r>
        <w:rPr/>
        <w:t xml:space="preserve">A项为对策的同义转述，当选。</w:t>
      </w:r>
    </w:p>
    <w:p>
      <w:pPr>
        <w:pStyle w:val="pStyle"/>
      </w:pPr>
      <w:r>
        <w:rPr/>
        <w:t xml:space="preserve">B项掌握关键技术不能代表自主创新，说法没有A项更直接，排除。</w:t>
      </w:r>
    </w:p>
    <w:p>
      <w:pPr>
        <w:pStyle w:val="pStyle"/>
      </w:pPr>
      <w:r>
        <w:rPr/>
        <w:t xml:space="preserve">C项我国现在也是依靠技术推动经济发展，但是没有创新能力不足，排除。</w:t>
      </w:r>
    </w:p>
    <w:p>
      <w:pPr>
        <w:pStyle w:val="pStyle"/>
      </w:pPr>
      <w:r>
        <w:rPr/>
        <w:t xml:space="preserve">D项相比A项，对策不够直接，排除。</w:t>
      </w:r>
    </w:p>
    <w:p>
      <w:pPr>
        <w:pStyle w:val="pStyle"/>
      </w:pPr>
      <w:r>
        <w:rPr/>
        <w:t xml:space="preserve">因此本题选A。</w:t>
      </w:r>
    </w:p>
    <w:p>
      <w:pPr>
        <w:pStyle w:val="pStyle"/>
      </w:pPr>
      <w:r>
        <w:rPr/>
        <w:t xml:space="preserve">【来源】 2021年海南公务员考试《行测》真题第51题,2021年广西公务员考试《行测》真题第40题,2021年新疆公务员考试《行测》真题第45题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第48题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空在尾句，应该起到总结上文的作用。文段首先引出“无糖饮料”这一话题，接着列举具体数据，说明这类饮料销量增速明显的现象，并于下文介绍了这类饮料“走红”的原因，既能让怕发胖的人过足嘴瘾，心里也少了“罪恶感”。横线前出现了“因此”这一总结词，则横线处填入的句子应对上文内容进行总结，表明这类人群对无糖饮料的态度。</w:t>
      </w:r>
    </w:p>
    <w:p>
      <w:pPr>
        <w:pStyle w:val="pStyle"/>
      </w:pPr>
      <w:r>
        <w:rPr/>
        <w:t xml:space="preserve">D项“追求健康体型的人群”照应前文“众多管不住嘴又怕发胖的人”，“无糖饮料备受推崇”符合这类人群对无糖饮料的态度，符合语境。</w:t>
      </w:r>
    </w:p>
    <w:p>
      <w:pPr>
        <w:pStyle w:val="pStyle"/>
      </w:pPr>
      <w:r>
        <w:rPr/>
        <w:t xml:space="preserve">A、C项说法与前文感情倾向相悖，排除。</w:t>
      </w:r>
    </w:p>
    <w:p>
      <w:pPr>
        <w:pStyle w:val="pStyle"/>
      </w:pPr>
      <w:r>
        <w:rPr/>
        <w:t xml:space="preserve">B项说法绝对，不能总结上文，排除。</w:t>
      </w:r>
    </w:p>
    <w:p>
      <w:pPr>
        <w:pStyle w:val="pStyle"/>
      </w:pPr>
      <w:r>
        <w:rPr/>
        <w:t xml:space="preserve">因此本题选D。</w:t>
      </w:r>
    </w:p>
    <w:p>
      <w:pPr>
        <w:pStyle w:val="pStyle"/>
      </w:pPr>
      <w:r>
        <w:rPr/>
        <w:t xml:space="preserve">【来源】 2021年海南公务员考试《行测》真题第53题,2021年贵州公务员考试《行测》真题第52题,2021年宁夏公务员考试《行测》真题第102题,2021年新疆公务员考试《行测》真题第49题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第52题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将东方村、幸福村、胜利村分别看程A、B、C三地，运动过程为：先行驶AB(东方村到幸福村)的一半，用时1小时，再行驶20公里后，所处位置距离胜利村C的距离刚好是到幸福村B的一半，即再行驶AB的1/2加上BC的2/3共20公里，可得1/2AB+2/3BC=20...①，全长AB+BC=2×(1/2AB+1/2BC)＜2×(1/2AB+2/3BC)=40，排除C、D两项。根据代入排除法，代入A项，若全长为30公里，即AB+BC=30...②，联立①②两个方程，解得AB=0，BC=30，不满足题意，排除。因此，本题选B。</w:t>
      </w:r>
    </w:p>
    <w:p>
      <w:pPr>
        <w:pStyle w:val="pStyle"/>
      </w:pPr>
      <w:r>
        <w:rPr/>
        <w:t xml:space="preserve">【来源】 2021年湖南公务员考试《行测》真题第57题,2021年贵州公务员考试《行测》真题第56题,2021年广西公务员考试《行测》真题第53题,2021年新疆公务员考试《行测》真题第52题,2021年甘肃公务员考试《行测》真题第57题</w:t>
      </w:r>
    </w:p>
    <w:p/>
    <w:p>
      <w:pPr/>
      <w:r>
        <w:rPr/>
        <w:t xml:space="preserve">第53题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第设第1小时A产品销售额为x，则B产品销售额为(x＋50），C产品销售额为0.6×(x＋50)，根据第2小时与第1小时相比：A翻倍，B增加幅度比A少20%，而C增加两倍。则第2小时A产品销售额为2x，B产品销售额为(1＋80%)×(x＋50)，C产品销售额为3×0.6×(x＋50)；根据A产品带货额比第1小时大幅增加300%，B、C均比第2小时增加50%，则第3小时A产品销售额为4x，B产品销售额为1.5×1.8×(x＋50)，C产品销售额为1.5×1.8×(x＋50)；由最后1小时共带货3090万元，可得4x＋1.5×1.8×(x＋50)＋1.5×1.8×(x＋50)=3090，解得x=300。代入第2小时可得直播带货额2x＋1.8×(x＋50)＋1.8×(x＋50)=1860万元。</w:t>
      </w:r>
    </w:p>
    <w:p>
      <w:pPr>
        <w:pStyle w:val="pStyle"/>
      </w:pPr>
      <w:r>
        <w:rPr/>
        <w:t xml:space="preserve">因此，本题选C。</w:t>
      </w:r>
    </w:p>
    <w:p>
      <w:pPr>
        <w:pStyle w:val="pStyle"/>
      </w:pPr>
      <w:r>
        <w:rPr/>
        <w:t xml:space="preserve">【来源】 2021年湖南公务员考试《行测》真题第58题,2021年海南公务员考试《行测》真题第62题,2021年贵州公务员考试《行测》真题第57题,2021年宁夏公务员考试《行测》真题第63题,2021年新疆公务员考试《行测》真题第53题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第55题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第56题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每门课程限选30人，那么3门课程最多可选90人，则该专业学生每人各选1门且其中30人选的A，30人选的B，30人选的C。那么小李能选中课程A的概率为30÷90＝1/3。</w:t>
      </w:r>
    </w:p>
    <w:p>
      <w:pPr>
        <w:pStyle w:val="pStyle"/>
      </w:pPr>
      <w:r>
        <w:rPr/>
        <w:t xml:space="preserve">因此，本题选C。</w:t>
      </w:r>
    </w:p>
    <w:p>
      <w:pPr>
        <w:pStyle w:val="pStyle"/>
      </w:pPr>
      <w:r>
        <w:rPr/>
        <w:t xml:space="preserve">【来源】 2021年福建公务员考试《行测》真题第64题,2021年海南公务员考试《行测》真题第64题,2021年贵州公务员考试《行测》真题第59题,2021年新疆公务员考试《行测》真题第56题,2021年甘肃公务员考试《行测》真题第61题</w:t>
      </w:r>
    </w:p>
    <w:p/>
    <w:p>
      <w:pPr/>
      <w:r>
        <w:rPr/>
        <w:t xml:space="preserve">第57题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三个村分别为甲、乙、丙，赋值当年3个村的水果产量分别为3、2、5，当年总产量为3+2+5=10，则第2年水果总产量为10×(1+50%)=15，水果总产量增长15-10=5，根据增幅=该村的增长量÷该村当年产量，若增幅最大，则对应增长量尽可能大，当年的产量尽可能小，结合条件，第2个村当年产量最小，则让第2个村增幅最大，此外，让另外2个村增长量尽可能小，由于水果产量都有不低于20%的增加，故增幅取20%，那么甲村第二年产量增加3×20%＝0.6，丙村第二年产量增加5×20%＝1，则乙村第二年产量增加5-0.6-1=3.4，增幅为3.4÷2＝170%。</w:t>
      </w:r>
    </w:p>
    <w:p>
      <w:pPr>
        <w:pStyle w:val="pStyle"/>
      </w:pPr>
      <w:r>
        <w:rPr/>
        <w:t xml:space="preserve">因此，本题选D。</w:t>
      </w:r>
    </w:p>
    <w:p>
      <w:pPr>
        <w:pStyle w:val="pStyle"/>
      </w:pPr>
      <w:r>
        <w:rPr/>
        <w:t xml:space="preserve">【来源】 2021年福建公务员考试《行测》真题第65题,2021年宁夏公务员考试《行测》真题第58题,2021年广西公务员考试《行测》真题第56题,2021年新疆公务员考试《行测》真题第57题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B作物的种植面积为x，则A作物的种植面积为3x，已知三个面积一共是100，所以C作物种植面积为100-x-3x=100-4x。已知“三种作物亩产量分别为300、500和600千克，总产量为45吨”，可得方程：300×3x+500x+600（100-4x）=45000，解得x=15，所以B作物的面积是15，C作物的面积为100-4×15=40。C作物的种植面积是B作物的40÷15=8/3倍。</w:t>
      </w:r>
    </w:p>
    <w:p>
      <w:pPr>
        <w:pStyle w:val="pStyle"/>
      </w:pPr>
      <w:r>
        <w:rPr/>
        <w:t xml:space="preserve">因此，本题选D。</w:t>
      </w:r>
    </w:p>
    <w:p>
      <w:pPr>
        <w:pStyle w:val="pStyle"/>
      </w:pPr>
      <w:r>
        <w:rPr/>
        <w:t xml:space="preserve">【来源】 2021年海南公务员考试《行测》真题第56题,2021年贵州公务员考试《行测》真题第61题,2021年新疆公务员考试《行测》真题第58题</w:t>
      </w:r>
    </w:p>
    <w:p/>
    <w:p>
      <w:pPr/>
      <w:r>
        <w:rPr/>
        <w:t xml:space="preserve">第59题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21"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22"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3"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第62题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题干当中立体图形由8个小正方体组成，选项A、B的两个立体图形均共有8个小正方体，可以保留，选项C、D的两个立体图形均共有9个小正方体，可以排除。</w:t>
      </w:r>
    </w:p>
    <w:p>
      <w:pPr>
        <w:pStyle w:val="pStyle"/>
      </w:pPr>
      <w:r>
        <w:rPr/>
        <w:t xml:space="preserve">再通过观察</w:t>
      </w:r>
      <w:r>
        <w:rPr>
          <w:rStyle w:val="colorRedText"/>
        </w:rPr>
        <w:t xml:space="preserve">凹凸拼合</w:t>
      </w:r>
      <w:r>
        <w:rPr/>
        <w:t xml:space="preserve">可以发现，选项A的两个立体图形拼搭后可以组成题干所为立体图形。</w:t>
      </w:r>
    </w:p>
    <w:p>
      <w:pPr>
        <w:pStyle w:val="pStyle"/>
      </w:pPr>
      <w:r>
        <w:rPr/>
        <w:t xml:space="preserve">因此本题选A。</w:t>
      </w:r>
    </w:p>
    <w:p>
      <w:pPr>
        <w:pStyle w:val="pStyle"/>
      </w:pPr>
      <w:r>
        <w:rPr/>
        <w:t xml:space="preserve">【来源】 2021年新疆公务员考试《行测》真题第62题,2021年甘肃公务员考试《行测》真题第67题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图形特征：图形均是数字，可考虑数量类。</w:t>
      </w:r>
    </w:p>
    <w:p>
      <w:pPr>
        <w:pStyle w:val="pStyle"/>
      </w:pPr>
      <w:r>
        <w:rPr/>
        <w:t xml:space="preserve">图①，3、4、4、6</w:t>
      </w:r>
      <w:r>
        <w:rPr>
          <w:rStyle w:val="colorRedText"/>
        </w:rPr>
        <w:t xml:space="preserve">四个数字共含有3个封闭面</w:t>
      </w:r>
      <w:r>
        <w:rPr/>
        <w:t xml:space="preserve">；</w:t>
      </w:r>
    </w:p>
    <w:p>
      <w:pPr>
        <w:pStyle w:val="pStyle"/>
      </w:pPr>
      <w:r>
        <w:rPr/>
        <w:t xml:space="preserve">图②，4、9、0、5四个数字共含有3个封闭面；</w:t>
      </w:r>
    </w:p>
    <w:p>
      <w:pPr>
        <w:pStyle w:val="pStyle"/>
      </w:pPr>
      <w:r>
        <w:rPr/>
        <w:t xml:space="preserve">图③，7、8、9、1四个数字共含有3个封闭面；</w:t>
      </w:r>
    </w:p>
    <w:p>
      <w:pPr>
        <w:pStyle w:val="pStyle"/>
      </w:pPr>
      <w:r>
        <w:rPr/>
        <w:t xml:space="preserve">图④，1、6、9三个数字中共含有2个封闭面，应选含1个封闭面的数字。</w:t>
      </w:r>
    </w:p>
    <w:p>
      <w:pPr>
        <w:pStyle w:val="pStyle"/>
      </w:pPr>
      <w:r>
        <w:rPr/>
        <w:t xml:space="preserve">因此本题选C。</w:t>
      </w:r>
    </w:p>
    <w:p>
      <w:pPr>
        <w:pStyle w:val="pStyle"/>
      </w:pPr>
      <w:r>
        <w:rPr/>
        <w:t xml:space="preserve">【来源】 2021年湖南公务员考试《行测》真题第70题,2021年广西公务员考试《行测》真题第66题,2021年新疆公务员考试《行测》真题第63题,2021年甘肃公务员考试《行测》真题第71题</w:t>
      </w:r>
    </w:p>
    <w:p/>
    <w:p>
      <w:pPr/>
      <w:r>
        <w:rPr/>
        <w:t xml:space="preserve">第64题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图形特征：组成相似，且图形间有运算指示箭头“→”，考虑样式运算。</w:t>
      </w:r>
    </w:p>
    <w:p>
      <w:pPr>
        <w:pStyle w:val="pStyle"/>
      </w:pPr>
      <w:r>
        <w:rPr/>
        <w:t xml:space="preserve">横行看，</w:t>
      </w:r>
      <w:r>
        <w:rPr>
          <w:rStyle w:val="colorRedText"/>
        </w:rPr>
        <w:t xml:space="preserve">左侧图形依次两两进行样式运算得到右侧图形</w:t>
      </w:r>
      <w:r>
        <w:rPr/>
        <w:t xml:space="preserve">：</w:t>
      </w:r>
    </w:p>
    <w:p>
      <w:pPr>
        <w:pStyle w:val="pStyle"/>
      </w:pPr>
      <w:r>
        <w:rPr/>
        <w:t xml:space="preserve">左侧图1和图2叠加得右侧图1；</w:t>
      </w:r>
    </w:p>
    <w:p>
      <w:pPr>
        <w:pStyle w:val="pStyle"/>
      </w:pPr>
      <w:r>
        <w:rPr/>
        <w:t xml:space="preserve">左侧图2和图3叠加得右侧图2；</w:t>
      </w:r>
    </w:p>
    <w:p>
      <w:pPr>
        <w:pStyle w:val="pStyle"/>
      </w:pPr>
      <w:r>
        <w:rPr/>
        <w:t xml:space="preserve">左侧图3和图4叠加得右侧图3。</w:t>
      </w:r>
    </w:p>
    <w:p>
      <w:pPr>
        <w:pStyle w:val="pStyle"/>
      </w:pPr>
      <w:r>
        <w:rPr/>
        <w:t xml:space="preserve">叠加规律为：</w:t>
      </w:r>
    </w:p>
    <w:p>
      <w:pPr>
        <w:pStyle w:val="pStyle"/>
      </w:pPr>
      <w:r>
        <w:rPr/>
        <w:t xml:space="preserve">图案相同叠加得“十字架”；</w:t>
      </w:r>
    </w:p>
    <w:p>
      <w:pPr>
        <w:pStyle w:val="pStyle"/>
      </w:pPr>
      <w:r>
        <w:rPr/>
        <w:t xml:space="preserve">图案不同叠加得“小太阳”。</w:t>
      </w:r>
    </w:p>
    <w:p>
      <w:pPr>
        <w:pStyle w:val="pStyle"/>
      </w:pPr>
      <w:r>
        <w:pict>
          <v:shape type="#_x0000_t75" style="width:350pt; height:439.19667590028pt; margin-left:0pt; margin-top:0pt; mso-position-horizontal:left; mso-position-vertical:top; mso-position-horizontal-relative:char; mso-position-vertical-relative:line;">
            <w10:wrap type="inline"/>
            <v:imagedata r:id="rId24" o:title=""/>
          </v:shape>
        </w:pict>
      </w:r>
    </w:p>
    <w:p>
      <w:pPr>
        <w:pStyle w:val="pStyle"/>
      </w:pPr>
      <w:r>
        <w:rPr/>
        <w:t xml:space="preserve">第五行应满足：</w:t>
      </w:r>
    </w:p>
    <w:p>
      <w:pPr>
        <w:pStyle w:val="pStyle"/>
      </w:pPr>
      <w:r>
        <w:rPr/>
        <w:t xml:space="preserve">左侧图1和图2图案不同叠加得小太阳，排除D项；</w:t>
      </w:r>
    </w:p>
    <w:p>
      <w:pPr>
        <w:pStyle w:val="pStyle"/>
      </w:pPr>
      <w:r>
        <w:rPr/>
        <w:t xml:space="preserve">左侧图2和图3图案相同叠加得十字架，排除C项；</w:t>
      </w:r>
    </w:p>
    <w:p>
      <w:pPr>
        <w:pStyle w:val="pStyle"/>
      </w:pPr>
      <w:r>
        <w:rPr/>
        <w:t xml:space="preserve">左侧图3和图4图案不同叠加得小太阳，排除A项。</w:t>
      </w:r>
    </w:p>
    <w:p>
      <w:pPr>
        <w:pStyle w:val="pStyle"/>
      </w:pPr>
      <w:r>
        <w:rPr/>
        <w:t xml:space="preserve">因此本题选B。</w:t>
      </w:r>
    </w:p>
    <w:p>
      <w:pPr>
        <w:pStyle w:val="pStyle"/>
      </w:pPr>
      <w:r>
        <w:rPr/>
        <w:t xml:space="preserve">【来源】 2021年福建公务员考试《行测》真题第72题,2021年宁夏公务员考试《行测》真题第24题,2021年新疆公务员考试《行测》真题第64题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第66题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生物浓缩是指：</w:t>
      </w:r>
      <w:r>
        <w:rPr>
          <w:rStyle w:val="colorRedText"/>
        </w:rPr>
        <w:t xml:space="preserve">生物有机体</w:t>
      </w:r>
      <w:r>
        <w:rPr/>
        <w:t xml:space="preserve">或处于同一营养级上的</w:t>
      </w:r>
      <w:r>
        <w:rPr>
          <w:rStyle w:val="colorRedText"/>
        </w:rPr>
        <w:t xml:space="preserve">许多生物种群</w:t>
      </w:r>
      <w:r>
        <w:rPr/>
        <w:t xml:space="preserve">；</w:t>
      </w:r>
      <w:r>
        <w:rPr>
          <w:rStyle w:val="colorRedText"/>
        </w:rPr>
        <w:t xml:space="preserve">从周围环境中蓄积某种元素或难分解化合物</w:t>
      </w:r>
      <w:r>
        <w:rPr/>
        <w:t xml:space="preserve">，使生物有机</w:t>
      </w:r>
      <w:r>
        <w:rPr>
          <w:rStyle w:val="colorRedText"/>
        </w:rPr>
        <w:t xml:space="preserve">体内该物质的浓度超过环境中该物质浓度</w:t>
      </w:r>
      <w:r>
        <w:rPr/>
        <w:t xml:space="preserve">。</w:t>
      </w:r>
    </w:p>
    <w:p>
      <w:pPr>
        <w:pStyle w:val="pStyle"/>
      </w:pPr>
      <w:r>
        <w:rPr/>
        <w:t xml:space="preserve">核心要件：（1）生物有机体或生物种群体内的；（2）蓄积物质（指某种元素或化合物）；（3）浓度超过环境浓度。</w:t>
      </w:r>
    </w:p>
    <w:p>
      <w:pPr>
        <w:pStyle w:val="pStyle"/>
      </w:pPr>
      <w:r>
        <w:rPr/>
        <w:t xml:space="preserve">A项：DDT通过食物链传递到白头鹰体内，导致生下的软蛋无法孵化“白头鹰体内”符合要件（1），“DDT”符合要件（2），“软蛋无法孵化”符合要件（3），符合定义，正确；</w:t>
      </w:r>
    </w:p>
    <w:p>
      <w:pPr>
        <w:pStyle w:val="pStyle"/>
      </w:pPr>
      <w:r>
        <w:rPr/>
        <w:t xml:space="preserve">B项：藻类及其他浮游生物迅速繁殖使鱼类及其他生物大量死亡，并未涉及到“生物有机体或生物种群体内的物质”，不符合要件（1），排除；</w:t>
      </w:r>
    </w:p>
    <w:p>
      <w:pPr>
        <w:pStyle w:val="pStyle"/>
      </w:pPr>
      <w:r>
        <w:rPr/>
        <w:t xml:space="preserve">C项：山羊吃玉米粒引起胃胀，玉米粒并非某种元素或化合物，不符合要件（2），排除；</w:t>
      </w:r>
    </w:p>
    <w:p>
      <w:pPr>
        <w:pStyle w:val="pStyle"/>
      </w:pPr>
      <w:r>
        <w:rPr/>
        <w:t xml:space="preserve">D项：干净的海滩聚集大量的白色污染，并未涉及到“生物有机体或生物种群体内的物质”，不符合要件（1），排除。</w:t>
      </w:r>
    </w:p>
    <w:p>
      <w:pPr>
        <w:pStyle w:val="pStyle"/>
      </w:pPr>
      <w:r>
        <w:rPr/>
        <w:t xml:space="preserve">因此本题选A。</w:t>
      </w:r>
    </w:p>
    <w:p>
      <w:pPr>
        <w:pStyle w:val="pStyle"/>
      </w:pPr>
      <w:r>
        <w:rPr/>
        <w:t xml:space="preserve">【来源】 2021年湖南公务员考试《行测》真题第77题,2021年海南公务员考试《行测》真题第78题,2021年广西公务员考试《行测》真题第70题,2021年新疆公务员考试《行测》真题第67题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增效作用是指：</w:t>
      </w:r>
      <w:r>
        <w:rPr>
          <w:rStyle w:val="colorRedText"/>
        </w:rPr>
        <w:t xml:space="preserve">两种或两种以上药物</w:t>
      </w:r>
      <w:r>
        <w:rPr/>
        <w:t xml:space="preserve">同时和相互作用于机体所产生的</w:t>
      </w:r>
      <w:r>
        <w:rPr>
          <w:rStyle w:val="colorRedText"/>
        </w:rPr>
        <w:t xml:space="preserve">防治作用大于</w:t>
      </w:r>
      <w:r>
        <w:rPr/>
        <w:t xml:space="preserve">各种药物</w:t>
      </w:r>
      <w:r>
        <w:rPr>
          <w:rStyle w:val="colorRedText"/>
        </w:rPr>
        <w:t xml:space="preserve">单独对机体产生</w:t>
      </w:r>
      <w:r>
        <w:rPr/>
        <w:t xml:space="preserve">的总效应。</w:t>
      </w:r>
    </w:p>
    <w:p>
      <w:pPr>
        <w:pStyle w:val="pStyle"/>
      </w:pPr>
      <w:r>
        <w:rPr/>
        <w:t xml:space="preserve">A项：石蒜与大剂量维生素C配合使用时，石蒜含有的石蒜碱“</w:t>
      </w:r>
      <w:r>
        <w:rPr>
          <w:rStyle w:val="colorRedText"/>
        </w:rPr>
        <w:t xml:space="preserve">毒性会增强</w:t>
      </w:r>
      <w:r>
        <w:rPr/>
        <w:t xml:space="preserve">”，而非“防治作用”会增加，不符合定义，排除；</w:t>
      </w:r>
    </w:p>
    <w:p>
      <w:pPr>
        <w:pStyle w:val="pStyle"/>
      </w:pPr>
      <w:r>
        <w:rPr/>
        <w:t xml:space="preserve">B项：共用风湿止痛药酒和安乃近片会使安乃近片的半衰期缩短，是“</w:t>
      </w:r>
      <w:r>
        <w:rPr>
          <w:rStyle w:val="colorRedText"/>
        </w:rPr>
        <w:t xml:space="preserve">药效的时间变化</w:t>
      </w:r>
      <w:r>
        <w:rPr/>
        <w:t xml:space="preserve">”，而非“防治作用”，不符合定义，排除；</w:t>
      </w:r>
    </w:p>
    <w:p>
      <w:pPr>
        <w:pStyle w:val="pStyle"/>
      </w:pPr>
      <w:r>
        <w:rPr/>
        <w:t xml:space="preserve">C项：亚硝酸铁化肥和硫酸二氢钾对白掌的作用不相同，一个使叶子“变绿”，一个“催化效果”好，未体现“共用产生大于药物单独作用”，不符合定义，排除；</w:t>
      </w:r>
    </w:p>
    <w:p>
      <w:pPr>
        <w:pStyle w:val="pStyle"/>
      </w:pPr>
      <w:r>
        <w:rPr/>
        <w:t xml:space="preserve">D项：赤霉素和生长素都可以促进植物茎秆伸长，共用赤霉素和生长素会使提高生长素的含量，体现出“共用产生大于单独作用”，符合定义，当选。</w:t>
      </w:r>
    </w:p>
    <w:p>
      <w:pPr>
        <w:pStyle w:val="pStyle"/>
      </w:pPr>
      <w:r>
        <w:rPr/>
        <w:t xml:space="preserve">因此本题选D。</w:t>
      </w:r>
    </w:p>
    <w:p>
      <w:pPr>
        <w:pStyle w:val="pStyle"/>
      </w:pPr>
      <w:r>
        <w:rPr/>
        <w:t xml:space="preserve">【来源】 2021年福建公务员考试《行测》真题第78题,2021年贵州公务员考试《行测》真题第76题,2021年宁夏公务员考试《行测》真题第28题,2021年新疆公务员考试《行测》真题第68题,2021年甘肃公务员考试《行测》真题第78题</w:t>
      </w:r>
    </w:p>
    <w:p/>
    <w:p>
      <w:pPr/>
      <w:r>
        <w:rPr/>
        <w:t xml:space="preserve">第69题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硬背书品牌：企业总品牌+子品牌形式</w:t>
      </w:r>
      <w:r>
        <w:rPr/>
        <w:t xml:space="preserve">；</w:t>
      </w:r>
    </w:p>
    <w:p>
      <w:pPr>
        <w:pStyle w:val="pStyle"/>
      </w:pPr>
      <w:r>
        <w:rPr/>
        <w:t xml:space="preserve">（2）软背书品牌：子品牌前并不直接冠以背书品牌，子品牌是流通的主角，总品牌只是为子品牌提供信誉担保。</w:t>
      </w:r>
    </w:p>
    <w:p>
      <w:pPr>
        <w:pStyle w:val="pStyle"/>
      </w:pPr>
      <w:r>
        <w:rPr/>
        <w:t xml:space="preserve">A项：“别克、欧宝、雪弗莱、凯迪拉克”均是通用汽车旗下的子品牌，未体现“企业总品牌+子品牌形式”，不属于硬背书品牌，排除；</w:t>
      </w:r>
    </w:p>
    <w:p>
      <w:pPr>
        <w:pStyle w:val="pStyle"/>
      </w:pPr>
      <w:r>
        <w:rPr/>
        <w:t xml:space="preserve">B项：</w:t>
      </w:r>
      <w:r>
        <w:rPr>
          <w:rStyle w:val="colorRedText"/>
        </w:rPr>
        <w:t xml:space="preserve">“999”是总品牌，“三九胃秦、999感冒灵”是子品牌，体现出“企业总品牌+子品牌形式”</w:t>
      </w:r>
      <w:r>
        <w:rPr/>
        <w:t xml:space="preserve">，属于硬背书品牌，当选；</w:t>
      </w:r>
    </w:p>
    <w:p>
      <w:pPr>
        <w:pStyle w:val="pStyle"/>
      </w:pPr>
      <w:r>
        <w:rPr/>
        <w:t xml:space="preserve">C项：”浏阳河、京酒、金六福“等产品包装上没有标明总品牌“五粮液”，未体现“企业总品牌+子品牌形式”，不属于硬背书品牌，排除；</w:t>
      </w:r>
    </w:p>
    <w:p>
      <w:pPr>
        <w:pStyle w:val="pStyle"/>
      </w:pPr>
      <w:r>
        <w:rPr/>
        <w:t xml:space="preserve">D项：“潘婷、汰渍、舒肤佳”都没有标明总品牌“宝洁”，未体现“企业总品牌+子品牌形式”，不属于硬背书品牌，排除。</w:t>
      </w:r>
    </w:p>
    <w:p>
      <w:pPr>
        <w:pStyle w:val="pStyle"/>
      </w:pPr>
      <w:r>
        <w:rPr/>
        <w:t xml:space="preserve">因此本题选B。</w:t>
      </w:r>
    </w:p>
    <w:p>
      <w:pPr>
        <w:pStyle w:val="pStyle"/>
      </w:pPr>
      <w:r>
        <w:rPr/>
        <w:t xml:space="preserve">【来源】 2021年湖南公务员考试《行测》真题第85题,2021年广西公务员考试《行测》真题第78题,2021年新疆公务员考试《行测》真题第69题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气候保险承保范围是：“</w:t>
      </w:r>
      <w:r>
        <w:rPr>
          <w:rStyle w:val="colorRedText"/>
        </w:rPr>
        <w:t xml:space="preserve">直接气候风险造成的损失</w:t>
      </w:r>
      <w:r>
        <w:rPr/>
        <w:t xml:space="preserve">”。</w:t>
      </w:r>
    </w:p>
    <w:p>
      <w:pPr>
        <w:pStyle w:val="pStyle"/>
      </w:pPr>
      <w:r>
        <w:rPr/>
        <w:t xml:space="preserve">A项：因为“</w:t>
      </w:r>
      <w:r>
        <w:rPr>
          <w:rStyle w:val="colorRedText"/>
        </w:rPr>
        <w:t xml:space="preserve">天气异常干旱</w:t>
      </w:r>
      <w:r>
        <w:rPr/>
        <w:t xml:space="preserve">”引起的水稻大面积减产，是直接气候风险造成损失，属于气候保险承保范围，当选；</w:t>
      </w:r>
    </w:p>
    <w:p>
      <w:pPr>
        <w:pStyle w:val="pStyle"/>
      </w:pPr>
      <w:r>
        <w:rPr/>
        <w:t xml:space="preserve">B项：地震是地质灾害，而非“气候风险”，不属于气候保险承保范围，排除；</w:t>
      </w:r>
    </w:p>
    <w:p>
      <w:pPr>
        <w:pStyle w:val="pStyle"/>
      </w:pPr>
      <w:r>
        <w:rPr/>
        <w:t xml:space="preserve">C项：因为暴雪“封路”导致牲畜得不到及时照料而被饿死，“封路”是直接原因，“暴雪”是间接原因，不属于气候保险承保范围，排除；</w:t>
      </w:r>
    </w:p>
    <w:p>
      <w:pPr>
        <w:pStyle w:val="pStyle"/>
      </w:pPr>
      <w:r>
        <w:rPr/>
        <w:t xml:space="preserve">D项：“上游泄洪造成下游地区发生溃堤，导致农作物毁损”，并非“直接气候风险造成的损失”，不属于气候保险承保范围，排除。</w:t>
      </w:r>
    </w:p>
    <w:p>
      <w:pPr>
        <w:pStyle w:val="pStyle"/>
      </w:pPr>
      <w:r>
        <w:rPr/>
        <w:t xml:space="preserve">因此本题选A。</w:t>
      </w:r>
    </w:p>
    <w:p>
      <w:pPr>
        <w:pStyle w:val="pStyle"/>
      </w:pPr>
      <w:r>
        <w:rPr/>
        <w:t xml:space="preserve">【来源】 2021年福建公务员考试《行测》真题第85题,2021年湖南公务员考试《行测》真题第84题,2021年宁夏公务员考试《行测》真题第35题,2021年广西公务员考试《行测》真题第77题,2021年新疆公务员考试《行测》真题第75题</w:t>
      </w:r>
    </w:p>
    <w:p/>
    <w:p>
      <w:pPr/>
      <w:r>
        <w:rPr/>
        <w:t xml:space="preserve">第76题</w:t>
      </w:r>
    </w:p>
    <w:p>
      <w:pPr/>
      <w:r>
        <w:rPr/>
        <w:t xml:space="preserve">【知识点】 语法类</w:t>
      </w:r>
    </w:p>
    <w:p>
      <w:pPr>
        <w:pStyle w:val="pStyle"/>
      </w:pPr>
      <w:r>
        <w:rPr/>
        <w:t xml:space="preserve">【答案】 D</w:t>
      </w:r>
    </w:p>
    <w:p>
      <w:pPr>
        <w:pStyle w:val="pStyle"/>
      </w:pPr>
      <w:r>
        <w:rPr/>
        <w:t xml:space="preserve">【解析】 本题属于语法类，主要考查短语结构。</w:t>
      </w:r>
    </w:p>
    <w:p>
      <w:pPr>
        <w:pStyle w:val="pStyle"/>
      </w:pPr>
      <w:r>
        <w:rPr>
          <w:rStyle w:val="colorRedText"/>
        </w:rPr>
        <w:t xml:space="preserve">“山”对“水”，“有色“对“发声”</w:t>
      </w:r>
      <w:r>
        <w:rPr/>
        <w:t xml:space="preserve">，短语断句属于”1+2“结构，第一个字为主体，后两个字为对应的谓语。</w:t>
      </w:r>
    </w:p>
    <w:p>
      <w:pPr>
        <w:pStyle w:val="pStyle"/>
      </w:pPr>
      <w:r>
        <w:rPr/>
        <w:t xml:space="preserve">A项：“山河”对“草木“，“在”对“深”，断句属于”2+1“结构，主体是两个字，且为并列双主体，排除；</w:t>
      </w:r>
    </w:p>
    <w:p>
      <w:pPr>
        <w:pStyle w:val="pStyle"/>
      </w:pPr>
      <w:r>
        <w:rPr/>
        <w:t xml:space="preserve">B项：“客舍”对“柳色”，”青“对”新“，断句属于”2+1“结构，主体是两个字，排除；</w:t>
      </w:r>
    </w:p>
    <w:p>
      <w:pPr>
        <w:pStyle w:val="pStyle"/>
      </w:pPr>
      <w:r>
        <w:rPr/>
        <w:t xml:space="preserve">C项：“鸟飞”对“人踪”，”绝“对”灭“，”鸟飞“是飞鸟的意思，”人踪“是人的脚印的意思，断句属于”2+1“结构，主体是两个字，排除；</w:t>
      </w:r>
    </w:p>
    <w:p>
      <w:pPr>
        <w:pStyle w:val="pStyle"/>
      </w:pPr>
      <w:r>
        <w:rPr/>
        <w:t xml:space="preserve">D项：</w:t>
      </w:r>
      <w:r>
        <w:rPr>
          <w:rStyle w:val="colorRedText"/>
        </w:rPr>
        <w:t xml:space="preserve">“花”对“鸟”对应，“作尘”对“不惊”</w:t>
      </w:r>
      <w:r>
        <w:rPr/>
        <w:t xml:space="preserve">，短语断句属于”1+2“结构，与题干关系一致，上下对仗。</w:t>
      </w:r>
    </w:p>
    <w:p>
      <w:pPr>
        <w:pStyle w:val="pStyle"/>
      </w:pPr>
      <w:r>
        <w:rPr/>
        <w:t xml:space="preserve">因此本题选D。</w:t>
      </w:r>
    </w:p>
    <w:p>
      <w:pPr>
        <w:pStyle w:val="pStyle"/>
      </w:pPr>
      <w:r>
        <w:rPr/>
        <w:t xml:space="preserve">【来源】 2021年湖南公务员考试《行测》真题第86题,2021年海南公务员考试《行测》真题第86题,2021年新疆公务员考试《行测》真题第76题,2021年甘肃公务员考试《行测》真题第84题</w:t>
      </w:r>
    </w:p>
    <w:p/>
    <w:p>
      <w:pPr/>
      <w:r>
        <w:rPr/>
        <w:t xml:space="preserve">第77题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“匹马”是指一匹马，“单枪”是指一杆枪；二者属于并列关系，且“匹”和“单”都表示数量。</w:t>
      </w:r>
    </w:p>
    <w:p>
      <w:pPr>
        <w:pStyle w:val="pStyle"/>
      </w:pPr>
      <w:r>
        <w:rPr/>
        <w:t xml:space="preserve">第二步，辨析选项。</w:t>
      </w:r>
    </w:p>
    <w:p>
      <w:pPr>
        <w:pStyle w:val="pStyle"/>
      </w:pPr>
      <w:r>
        <w:rPr/>
        <w:t xml:space="preserve">A项：“万水”和“千山”属于并列关系，其中，“万”和“千”都表示数量，与题干逻辑关系一致，符合；</w:t>
      </w:r>
    </w:p>
    <w:p>
      <w:pPr>
        <w:pStyle w:val="pStyle"/>
      </w:pPr>
      <w:r>
        <w:rPr/>
        <w:t xml:space="preserve">B项：“花红”和“柳绿”属于并列关系，但没有表示数量的词，排除；</w:t>
      </w:r>
    </w:p>
    <w:p>
      <w:pPr>
        <w:pStyle w:val="pStyle"/>
      </w:pPr>
      <w:r>
        <w:rPr/>
        <w:t xml:space="preserve">C项：“地久”和“天长”属于并列关系，“地”和“天”不是表示数量的词，排除；</w:t>
      </w:r>
    </w:p>
    <w:p>
      <w:pPr>
        <w:pStyle w:val="pStyle"/>
      </w:pPr>
      <w:r>
        <w:rPr/>
        <w:t xml:space="preserve">D项：“猴年”和“马月”属于并列关系，但没有表示数量的词，排除；</w:t>
      </w:r>
    </w:p>
    <w:p>
      <w:pPr>
        <w:pStyle w:val="pStyle"/>
      </w:pPr>
      <w:r>
        <w:rPr/>
        <w:t xml:space="preserve">因此，选择A选项。</w:t>
      </w:r>
    </w:p>
    <w:p>
      <w:pPr>
        <w:pStyle w:val="pStyle"/>
      </w:pPr>
      <w:r>
        <w:rPr/>
        <w:t xml:space="preserve">【来源】 2021年新疆公务员考试《行测》真题第77题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rStyle w:val="colorRedText"/>
        </w:rPr>
        <w:t xml:space="preserve">“就地保护”与“异地保护”属于并列关系中的矛盾关系</w:t>
      </w:r>
      <w:r>
        <w:rPr/>
        <w:t xml:space="preserve">。</w:t>
      </w:r>
    </w:p>
    <w:p>
      <w:pPr>
        <w:pStyle w:val="pStyle"/>
      </w:pPr>
      <w:r>
        <w:rPr/>
        <w:t xml:space="preserve">A项：“汽车爆胎”与“汽车漏油”都是汽车事故，二者属于并列关系中的反对关系，排除；</w:t>
      </w:r>
    </w:p>
    <w:p>
      <w:pPr>
        <w:pStyle w:val="pStyle"/>
      </w:pPr>
      <w:r>
        <w:rPr/>
        <w:t xml:space="preserve">B项：“防洪堤”是指为了防止河流泛滥而建的堤坝，“绿化带”是指供绿化的条形地带，二者属于交叉关系，排除；</w:t>
      </w:r>
    </w:p>
    <w:p>
      <w:pPr>
        <w:pStyle w:val="pStyle"/>
      </w:pPr>
      <w:r>
        <w:rPr/>
        <w:t xml:space="preserve">C项：</w:t>
      </w:r>
      <w:r>
        <w:rPr>
          <w:rStyle w:val="colorRedText"/>
        </w:rPr>
        <w:t xml:space="preserve">“纯种繁育”与“杂交繁育”属于并列关系中的矛盾关系</w:t>
      </w:r>
      <w:r>
        <w:rPr/>
        <w:t xml:space="preserve">，与题干逻辑关系一致，正确；</w:t>
      </w:r>
    </w:p>
    <w:p>
      <w:pPr>
        <w:pStyle w:val="pStyle"/>
      </w:pPr>
      <w:r>
        <w:rPr/>
        <w:t xml:space="preserve">D项：“销售提成”与“股份分红”都是收入方式，二者属于并列关系中的反对关系，排除。</w:t>
      </w:r>
    </w:p>
    <w:p>
      <w:pPr>
        <w:pStyle w:val="pStyle"/>
      </w:pPr>
      <w:r>
        <w:rPr/>
        <w:t xml:space="preserve">因此本题选C。</w:t>
      </w:r>
    </w:p>
    <w:p>
      <w:pPr>
        <w:pStyle w:val="pStyle"/>
      </w:pPr>
      <w:r>
        <w:rPr/>
        <w:t xml:space="preserve">【来源】 2021年湖南公务员考试《行测》真题第87题,2021年海南公务员考试《行测》真题第81题,2021年新疆公务员考试《行测》真题第78题</w:t>
      </w:r>
    </w:p>
    <w:p/>
    <w:p>
      <w:pPr/>
      <w:r>
        <w:rPr/>
        <w:t xml:space="preserve">第79题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第80题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“风能”与“核能”属于并列关系，二者与“资源”属于种属关系。</w:t>
      </w:r>
    </w:p>
    <w:p>
      <w:pPr>
        <w:pStyle w:val="pStyle"/>
      </w:pPr>
      <w:r>
        <w:rPr/>
        <w:t xml:space="preserve">A项：“听筒”与“话筒”属于并列关系，二者与“音乐”并非种属关系，排除；</w:t>
      </w:r>
    </w:p>
    <w:p>
      <w:pPr>
        <w:pStyle w:val="pStyle"/>
      </w:pPr>
      <w:r>
        <w:rPr/>
        <w:t xml:space="preserve">B项：“保姆”与“保安”属于并列关系，但是“保安”不属于“家政”，排除；</w:t>
      </w:r>
    </w:p>
    <w:p>
      <w:pPr>
        <w:pStyle w:val="pStyle"/>
      </w:pPr>
      <w:r>
        <w:rPr/>
        <w:t xml:space="preserve">C项：</w:t>
      </w:r>
      <w:r>
        <w:rPr>
          <w:rStyle w:val="colorRedText"/>
        </w:rPr>
        <w:t xml:space="preserve">“木柴”与“木炭”属于并列关系，二者与“燃料”属于种属关系</w:t>
      </w:r>
      <w:r>
        <w:rPr/>
        <w:t xml:space="preserve">，与题干的逻辑关系一致，当选；</w:t>
      </w:r>
    </w:p>
    <w:p>
      <w:pPr>
        <w:pStyle w:val="pStyle"/>
      </w:pPr>
      <w:r>
        <w:rPr/>
        <w:t xml:space="preserve">D项：“包子”与“粽子”属于并列关系，“粽子”是特定“节庆”食物，并非种属关系，排除。</w:t>
      </w:r>
    </w:p>
    <w:p>
      <w:pPr>
        <w:pStyle w:val="pStyle"/>
      </w:pPr>
      <w:r>
        <w:rPr/>
        <w:t xml:space="preserve">因此本题选C。</w:t>
      </w:r>
    </w:p>
    <w:p>
      <w:pPr>
        <w:pStyle w:val="pStyle"/>
      </w:pPr>
      <w:r>
        <w:rPr/>
        <w:t xml:space="preserve">【来源】 2021年福建公务员考试《行测》真题第91题,2021年湖南公务员考试《行测》真题第89题,2021年宁夏公务员考试《行测》真题第43题,2021年新疆公务员考试《行测》真题第81题,2021年甘肃公务员考试《行测》真题第94题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rStyle w:val="colorRedText"/>
        </w:rPr>
        <w:t xml:space="preserve">“二氧化碳”会导致水体酸化，会“腐蚀”“珊瑚骨骼”</w:t>
      </w:r>
      <w:r>
        <w:rPr/>
        <w:t xml:space="preserve">，第一词与后两词属于因果对应关系。</w:t>
      </w:r>
    </w:p>
    <w:p>
      <w:pPr>
        <w:pStyle w:val="pStyle"/>
      </w:pPr>
      <w:r>
        <w:rPr/>
        <w:t xml:space="preserve">A项：“物种灭绝”是“动物”种类不可再生性的消失或破坏，二者属于对应关系，但对应方式与题干不一致，排除；</w:t>
      </w:r>
    </w:p>
    <w:p>
      <w:pPr>
        <w:pStyle w:val="pStyle"/>
      </w:pPr>
      <w:r>
        <w:rPr/>
        <w:t xml:space="preserve">B项：“天灾人祸”会导致“物种”数量“减少”，“天灾”和“人祸”是两种事物，排除；</w:t>
      </w:r>
    </w:p>
    <w:p>
      <w:pPr>
        <w:pStyle w:val="pStyle"/>
      </w:pPr>
      <w:r>
        <w:rPr/>
        <w:t xml:space="preserve">C项：“土壤沙化”会导致“雾霾”，“雾霾”是一种“空气”的状态，与题干对应方式不同，排除；</w:t>
      </w:r>
    </w:p>
    <w:p>
      <w:pPr>
        <w:pStyle w:val="pStyle"/>
      </w:pPr>
      <w:r>
        <w:rPr/>
        <w:t xml:space="preserve">D项：</w:t>
      </w:r>
      <w:r>
        <w:rPr>
          <w:rStyle w:val="colorRedText"/>
        </w:rPr>
        <w:t xml:space="preserve">“气候变暖”会导致“冰川”“消融”</w:t>
      </w:r>
      <w:r>
        <w:rPr/>
        <w:t xml:space="preserve">，第一词与后两词属于因果对应关系，与题干逻辑关系一致。</w:t>
      </w:r>
    </w:p>
    <w:p>
      <w:pPr>
        <w:pStyle w:val="pStyle"/>
      </w:pPr>
      <w:r>
        <w:rPr/>
        <w:t xml:space="preserve">因此本题选D。</w:t>
      </w:r>
    </w:p>
    <w:p>
      <w:pPr>
        <w:pStyle w:val="pStyle"/>
      </w:pPr>
      <w:r>
        <w:rPr/>
        <w:t xml:space="preserve">【来源】 2021年湖南公务员考试《行测》真题第93题,2021年四川公务员考试《行测》真题（上半年）第74题,2021年广西公务员考试《行测》真题第84题,2021年新疆公务员考试《行测》真题第82题,2021年四川选调生考试《行测》真题（上半年）第74题,2021年甘肃公务员考试《行测》真题第89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第86题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本题属于论证类，主要考查论据+观点型削弱</w:t>
      </w:r>
    </w:p>
    <w:p>
      <w:pPr>
        <w:pStyle w:val="pStyle"/>
      </w:pPr>
      <w:r>
        <w:rPr>
          <w:rStyle w:val="colorRedText"/>
        </w:rPr>
        <w:t xml:space="preserve">观点：素食或者少吃肉可避免儿童罹患哮喘的风险。</w:t>
      </w:r>
    </w:p>
    <w:p>
      <w:pPr>
        <w:pStyle w:val="pStyle"/>
      </w:pPr>
      <w:r>
        <w:rPr/>
        <w:t xml:space="preserve">论据：（1）肉类在高温烤炸烘焙时释放“晚期糖基化终产物”；（2）该化合物可能引发部分儿童气喘；（2）进而导致哮喘或其他呼吸造疾病。</w:t>
      </w:r>
    </w:p>
    <w:p>
      <w:pPr>
        <w:pStyle w:val="pStyle"/>
      </w:pPr>
      <w:r>
        <w:rPr/>
        <w:t xml:space="preserve">论证结构：高温烘培肉→晚期糖基化终产物→气喘→哮喘等疾病</w:t>
      </w:r>
    </w:p>
    <w:p>
      <w:pPr>
        <w:pStyle w:val="pStyle"/>
      </w:pPr>
      <w:r>
        <w:rPr/>
        <w:t xml:space="preserve">论证漏洞：吃肉并非等价于吃高温烘培肉。</w:t>
      </w:r>
    </w:p>
    <w:p>
      <w:pPr>
        <w:pStyle w:val="pStyle"/>
      </w:pPr>
      <w:r>
        <w:rPr/>
        <w:t xml:space="preserve">A项：削弱选项。说明肉在正常烹饪的情况下并不产生“晚期糖基化终产物”，指明漏洞，不是吃肉引起哮喘，而是高温烘焙肉类引起哮喘风险，削弱了题干论证。</w:t>
      </w:r>
    </w:p>
    <w:p>
      <w:pPr>
        <w:pStyle w:val="pStyle"/>
      </w:pPr>
      <w:r>
        <w:rPr/>
        <w:t xml:space="preserve">B项：支持选项。题干论证“吃肉可以增加‘晚期糖基化终产物’造成哮喘风险”，而选项说明“晚期糖基化终产物”还有其他来源，也就是说明其他原因也可能增加‘晚期糖基化终产物’造成哮喘风险。选项可分为两层意思，该化合物主要来源于肉类属于支持论证（最好还是少吃肉），该化合物并非仅仅来源于肉类属于无关选项（其他来源丝毫不能否认肉类与该化合物的相关性），排除。</w:t>
      </w:r>
    </w:p>
    <w:p>
      <w:pPr>
        <w:pStyle w:val="pStyle"/>
      </w:pPr>
      <w:r>
        <w:rPr/>
        <w:t xml:space="preserve">C项：无关选项。说明晚期糖基化终产物还有其他害处，但与题干所讨论的吃肉与患哮喘的风险之间的关系无关，排除；</w:t>
      </w:r>
    </w:p>
    <w:p>
      <w:pPr>
        <w:pStyle w:val="pStyle"/>
      </w:pPr>
      <w:r>
        <w:rPr/>
        <w:t xml:space="preserve">D项：无关选项。说明不吃肉也会在年龄增大后积累晚期糖基化终产物，但与题干的关注主体不同，与其在儿童群体内的影响无关，排除；</w:t>
      </w:r>
    </w:p>
    <w:p>
      <w:pPr>
        <w:pStyle w:val="pStyle"/>
      </w:pPr>
      <w:r>
        <w:rPr/>
        <w:t xml:space="preserve">因此本题选A。</w:t>
      </w:r>
    </w:p>
    <w:p>
      <w:pPr>
        <w:pStyle w:val="pStyle"/>
      </w:pPr>
      <w:r>
        <w:rPr/>
        <w:t xml:space="preserve">【来源】 2021年福建公务员考试《行测》真题第101题,2021年湖南公务员考试《行测》真题第96题,2021年海南公务员考试《行测》真题第91题,2021年贵州公务员考试《行测》真题第90题,2021年新疆公务员考试《行测》真题第90题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本题属于论证类，主要考查论据+观点型加强。</w:t>
      </w:r>
    </w:p>
    <w:p>
      <w:pPr>
        <w:pStyle w:val="pStyle"/>
      </w:pPr>
      <w:r>
        <w:rPr>
          <w:rStyle w:val="colorRedText"/>
        </w:rPr>
        <w:t xml:space="preserve">论点：消除人体气味能够抗击疟疾。</w:t>
      </w:r>
    </w:p>
    <w:p>
      <w:pPr>
        <w:pStyle w:val="pStyle"/>
      </w:pPr>
      <w:r>
        <w:rPr>
          <w:rStyle w:val="colorRedText"/>
        </w:rPr>
        <w:t xml:space="preserve">论据：传播疟疾的蚊子在没有气味的空间中会迷失方向。</w:t>
      </w:r>
    </w:p>
    <w:p>
      <w:pPr>
        <w:pStyle w:val="pStyle"/>
      </w:pPr>
      <w:r>
        <w:rPr/>
        <w:t xml:space="preserve">A项：无关选项。科学家研制出吸引疟疾蚊子的芳香物质来引诱杀死蚊子，与题干论证话题不一致，排除。</w:t>
      </w:r>
    </w:p>
    <w:p>
      <w:pPr>
        <w:pStyle w:val="pStyle"/>
      </w:pPr>
      <w:r>
        <w:rPr/>
        <w:t xml:space="preserve">B项：无关选项。传播疟疾的蚊子对疟疾患者的气味感兴趣，但对非疟疾患者气味是否感兴趣不清楚，消除人体气味是否能够抗击疟疾未知，排除。</w:t>
      </w:r>
    </w:p>
    <w:p>
      <w:pPr>
        <w:pStyle w:val="pStyle"/>
      </w:pPr>
      <w:r>
        <w:rPr/>
        <w:t xml:space="preserve">C项：无关选项。蚊子获得能量的方式，与题干论证话题不一致，排除。</w:t>
      </w:r>
    </w:p>
    <w:p>
      <w:pPr>
        <w:pStyle w:val="pStyle"/>
      </w:pPr>
      <w:r>
        <w:rPr/>
        <w:t xml:space="preserve">D项：补充论据。带疟疾病毒的蚊子无法嗅到人体气味，就会拒绝进食直至死亡，说明消除人体气味确实能够导致传播疟疾的蚊子死亡，从而抗击疟疾，能够加强题干观点。</w:t>
      </w:r>
    </w:p>
    <w:p>
      <w:pPr>
        <w:pStyle w:val="pStyle"/>
      </w:pPr>
      <w:r>
        <w:rPr/>
        <w:t xml:space="preserve">因此本题选D。</w:t>
      </w:r>
    </w:p>
    <w:p>
      <w:pPr>
        <w:pStyle w:val="pStyle"/>
      </w:pPr>
      <w:r>
        <w:rPr/>
        <w:t xml:space="preserve">【来源】 2021年福建公务员考试《行测》真题第103题,2021年宁夏公务员考试《行测》真题第52题,2021年广西公务员考试《行测》真题第94题,2021年新疆公务员考试《行测》真题第92题,2021年甘肃公务员考试《行测》真题第103题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w:t>
      </w:r>
    </w:p>
    <w:p>
      <w:pPr>
        <w:pStyle w:val="pStyle"/>
      </w:pPr>
      <w:r>
        <w:rPr/>
        <w:t xml:space="preserve">（1）食用富含黄烷醇的食物→将会促进心血管功能；</w:t>
      </w:r>
    </w:p>
    <w:p>
      <w:pPr>
        <w:pStyle w:val="pStyle"/>
      </w:pPr>
      <w:r>
        <w:rPr/>
        <w:t xml:space="preserve">（2）心血管功能改善→提高脑血管功能；</w:t>
      </w:r>
    </w:p>
    <w:p>
      <w:pPr>
        <w:pStyle w:val="pStyle"/>
      </w:pPr>
      <w:r>
        <w:rPr/>
        <w:t xml:space="preserve">（3）有益于脑血管功能→对认知功能产生积极影响；</w:t>
      </w:r>
    </w:p>
    <w:p>
      <w:pPr>
        <w:pStyle w:val="pStyle"/>
      </w:pPr>
      <w:r>
        <w:rPr/>
        <w:t xml:space="preserve">由此连接上述推理得到：</w:t>
      </w:r>
    </w:p>
    <w:p>
      <w:pPr>
        <w:pStyle w:val="pStyle"/>
      </w:pPr>
      <w:r>
        <w:rPr>
          <w:rStyle w:val="colorRedText"/>
        </w:rPr>
        <w:t xml:space="preserve">食用富含黄烷醇的食物→将会促进心血管功能→提高脑血管功能→对认知功能产生积极影响。</w:t>
      </w:r>
    </w:p>
    <w:p>
      <w:pPr>
        <w:pStyle w:val="pStyle"/>
      </w:pPr>
      <w:r>
        <w:rPr/>
        <w:t xml:space="preserve">A项：翻译为：要改善心血管功能→食用富含黄烷醇的食物，与题干翻译推理方向相反，排除；</w:t>
      </w:r>
    </w:p>
    <w:p>
      <w:pPr>
        <w:pStyle w:val="pStyle"/>
      </w:pPr>
      <w:r>
        <w:rPr/>
        <w:t xml:space="preserve">B项：翻译为：要改善脑血管功能→食用富含黄烷醇的食物，与题干翻译推理方向相反，排除；</w:t>
      </w:r>
    </w:p>
    <w:p>
      <w:pPr>
        <w:pStyle w:val="pStyle"/>
      </w:pPr>
      <w:r>
        <w:rPr/>
        <w:t xml:space="preserve">C项：翻译为：要改善认知功能→食用富含黄烷醇的食物，与题干翻译推理方向相反，排除；</w:t>
      </w:r>
    </w:p>
    <w:p>
      <w:pPr>
        <w:pStyle w:val="pStyle"/>
      </w:pPr>
      <w:r>
        <w:rPr/>
        <w:t xml:space="preserve">D项：翻译为：食用富含黄烷醇的食物→提升认知功能，与题干一致。</w:t>
      </w:r>
    </w:p>
    <w:p>
      <w:pPr>
        <w:pStyle w:val="pStyle"/>
      </w:pPr>
      <w:r>
        <w:rPr/>
        <w:t xml:space="preserve">因此本题选D。</w:t>
      </w:r>
    </w:p>
    <w:p>
      <w:pPr>
        <w:pStyle w:val="pStyle"/>
      </w:pPr>
      <w:r>
        <w:rPr/>
        <w:t xml:space="preserve">【来源】 2021年海南公务员考试《行测》真题第92题,2021年新疆公务员考试《行测》真题第93题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首先，三人均没有说真话，那么他们说的话的矛盾命题为真。</w:t>
      </w:r>
    </w:p>
    <w:p>
      <w:pPr>
        <w:pStyle w:val="pStyle"/>
      </w:pPr>
      <w:r>
        <w:rPr/>
        <w:t xml:space="preserve">甲说假话，得到：（1）甲的房子没有租给小李；</w:t>
      </w:r>
    </w:p>
    <w:p>
      <w:pPr>
        <w:pStyle w:val="pStyle"/>
      </w:pPr>
      <w:r>
        <w:rPr/>
        <w:t xml:space="preserve">小李说假话，得到：（2）小李没有租丙的房子；</w:t>
      </w:r>
    </w:p>
    <w:p>
      <w:pPr>
        <w:pStyle w:val="pStyle"/>
      </w:pPr>
      <w:r>
        <w:rPr/>
        <w:t xml:space="preserve">丙说假话，得到：（3）丙没有租给小王。</w:t>
      </w:r>
    </w:p>
    <w:p>
      <w:pPr>
        <w:pStyle w:val="pStyle"/>
      </w:pPr>
      <w:r>
        <w:rPr/>
        <w:t xml:space="preserve">可以由题干中的最大信息小李出发，由（1）和（2）小李没有租甲的房子，也没有租丙的房子，那么小李租了乙的房子。</w:t>
      </w:r>
    </w:p>
    <w:p>
      <w:pPr>
        <w:pStyle w:val="pStyle"/>
      </w:pPr>
      <w:r>
        <w:rPr/>
        <w:t xml:space="preserve">进而由（3）可以得到，小王租了甲的房子，小张租了丙的房子。</w:t>
      </w:r>
    </w:p>
    <w:p>
      <w:pPr>
        <w:pStyle w:val="pStyle"/>
      </w:pPr>
      <w:r>
        <w:rPr>
          <w:rStyle w:val="colorRedText"/>
        </w:rPr>
        <w:t xml:space="preserve">综合可得</w:t>
      </w:r>
      <w:r>
        <w:rPr/>
        <w:t xml:space="preserve">：</w:t>
      </w:r>
    </w:p>
    <w:p>
      <w:pPr>
        <w:pStyle w:val="pStyle"/>
      </w:pPr>
      <w:r>
        <w:pict>
          <v:shape type="#_x0000_t75" style="width:350pt; height:91.223404255319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2021年贵州公务员考试《行测》真题第95题,2021年宁夏公务员考试《行测》真题第48题,2021年广西公务员考试《行测》真题第97题,2021年新疆公务员考试《行测》真题第95题,2021年甘肃公务员考试《行测》真题第100题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销量”所在行。根据全年销售量=第1季度销量+第2季度销量+第3季度销量+第4季度销量。通过表格数据发现，丙产品四个季度的销量分别是46350、48980、45610、45820，均大于甲、乙、丁各个季度的销量，则丙产品全年销量最大。</w:t>
      </w:r>
    </w:p>
    <w:p>
      <w:pPr>
        <w:pStyle w:val="pStyle"/>
      </w:pPr>
      <w:r>
        <w:rPr/>
        <w:t xml:space="preserve">因此，本题选C。</w:t>
      </w:r>
    </w:p>
    <w:p>
      <w:pPr>
        <w:pStyle w:val="pStyle"/>
      </w:pPr>
      <w:r>
        <w:rPr/>
        <w:t xml:space="preserve">【来源】 2021年新疆公务员考试《行测》真题第96题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定位表格销售单价所在行。波动绝对值即考虑波动率的绝对值，即价格最大值现对于最小值的增长率，根据公式</w:t>
      </w:r>
      <w:r>
        <w:pict>
          <v:shape type="#_x0000_t75" style="width:283pt; height:51pt; margin-left:0pt; margin-top:0pt; mso-position-horizontal:left; mso-position-vertical:top; mso-position-horizontal-relative:char; mso-position-vertical-relative:line;">
            <w10:wrap type="inline"/>
            <v:imagedata r:id="rId26" o:title=""/>
          </v:shape>
        </w:pict>
      </w:r>
      <w:r>
        <w:rPr/>
        <w:t xml:space="preserve">可知，甲产品的波动为</w:t>
      </w:r>
      <w:r>
        <w:pict>
          <v:shape type="#_x0000_t75" style="width:350pt; height:129.8828125pt; margin-left:0pt; margin-top:0pt; mso-position-horizontal:left; mso-position-vertical:top; mso-position-horizontal-relative:char; mso-position-vertical-relative:line;">
            <w10:wrap type="inline"/>
            <v:imagedata r:id="rId27" o:title=""/>
          </v:shape>
        </w:pict>
      </w:r>
      <w:r>
        <w:rPr/>
        <w:t xml:space="preserve">；乙产品的波动为0；丙产品的波动为</w:t>
      </w:r>
      <w:r>
        <w:pict>
          <v:shape type="#_x0000_t75" style="width:350pt; height:97.507331378299pt; margin-left:0pt; margin-top:0pt; mso-position-horizontal:left; mso-position-vertical:top; mso-position-horizontal-relative:char; mso-position-vertical-relative:line;">
            <w10:wrap type="inline"/>
            <v:imagedata r:id="rId28" o:title=""/>
          </v:shape>
        </w:pict>
      </w:r>
      <w:r>
        <w:rPr/>
        <w:t xml:space="preserve">；丁产品的波动为</w:t>
      </w:r>
      <w:r>
        <w:pict>
          <v:shape type="#_x0000_t75" style="width:350pt; height:73.888888888889pt; margin-left:0pt; margin-top:0pt; mso-position-horizontal:left; mso-position-vertical:top; mso-position-horizontal-relative:char; mso-position-vertical-relative:line;">
            <w10:wrap type="inline"/>
            <v:imagedata r:id="rId29" o:title=""/>
          </v:shape>
        </w:pict>
      </w:r>
      <w:r>
        <w:rPr/>
        <w:t xml:space="preserve">，根据分数性质，分母越小则对应分数值越大，可见波动最大的是丙产品。</w:t>
      </w:r>
    </w:p>
    <w:p>
      <w:pPr>
        <w:pStyle w:val="pStyle"/>
      </w:pPr>
      <w:r>
        <w:rPr/>
        <w:t xml:space="preserve">因此，本题选C。</w:t>
      </w:r>
    </w:p>
    <w:p>
      <w:pPr>
        <w:pStyle w:val="pStyle"/>
      </w:pPr>
      <w:r>
        <w:rPr/>
        <w:t xml:space="preserve">【来源】 2021年海南公务员考试《行测》真题第97题,2021年贵州公务员考试《行测》真题第102题,2021年新疆公务员考试《行测》真题第97题</w:t>
      </w:r>
    </w:p>
    <w:p/>
    <w:p>
      <w:pPr/>
      <w:r>
        <w:rPr/>
        <w:t xml:space="preserve">第98题</w:t>
      </w:r>
    </w:p>
    <w:p>
      <w:pPr/>
      <w:r>
        <w:rPr/>
        <w:t xml:space="preserve">【知识点】 现期比重大小比较</w:t>
      </w:r>
    </w:p>
    <w:p>
      <w:pPr>
        <w:pStyle w:val="pStyle"/>
      </w:pPr>
      <w:r>
        <w:rPr/>
        <w:t xml:space="preserve">【答案】 B</w:t>
      </w:r>
    </w:p>
    <w:p>
      <w:pPr>
        <w:pStyle w:val="pStyle"/>
      </w:pPr>
      <w:r>
        <w:rPr/>
        <w:t xml:space="preserve">【解析】 本题为现期比值大小比较问题。</w:t>
      </w:r>
    </w:p>
    <w:p>
      <w:pPr>
        <w:pStyle w:val="pStyle"/>
      </w:pPr>
      <w:r>
        <w:rPr/>
        <w:t xml:space="preserve">定位表格“丁产品的销售单价和销量”所在行。</w:t>
      </w:r>
    </w:p>
    <w:p>
      <w:pPr>
        <w:pStyle w:val="pStyle"/>
      </w:pPr>
      <w:r>
        <w:rPr/>
        <w:t xml:space="preserve">由于丁产品全年销售总额一定，求占比最大的季度，只需要比较该季度销售额最大即可。因此转变为求四个季度的销售额比较问题。</w:t>
      </w:r>
      <w:r>
        <w:pict>
          <v:shape type="#_x0000_t75" style="width:350pt; height:33.050847457627pt; margin-left:0pt; margin-top:0pt; mso-position-horizontal:left; mso-position-vertical:top; mso-position-horizontal-relative:char; mso-position-vertical-relative:line;">
            <w10:wrap type="inline"/>
            <v:imagedata r:id="rId30" o:title=""/>
          </v:shape>
        </w:pict>
      </w:r>
      <w:r>
        <w:rPr/>
        <w:t xml:space="preserve">，仔细观察表格数据发现，第2季度的销量（4578件）与销售单价（138元）均高于其他季度的销量和单价，，则丁产品第2季度销售总额最高，则2季度的占比最高。</w:t>
      </w:r>
    </w:p>
    <w:p>
      <w:pPr>
        <w:pStyle w:val="pStyle"/>
      </w:pPr>
      <w:r>
        <w:rPr/>
        <w:t xml:space="preserve">因此，本题选B。</w:t>
      </w:r>
    </w:p>
    <w:p>
      <w:pPr>
        <w:pStyle w:val="pStyle"/>
      </w:pPr>
      <w:r>
        <w:rPr/>
        <w:t xml:space="preserve">【来源】 2021年海南公务员考试《行测》真题第98题,2021年贵州公务员考试《行测》真题第103题,2021年新疆公务员考试《行测》真题第98题</w:t>
      </w:r>
    </w:p>
    <w:p/>
    <w:p>
      <w:pPr/>
      <w:r>
        <w:rPr/>
        <w:t xml:space="preserve">第99题</w:t>
      </w:r>
    </w:p>
    <w:p>
      <w:pPr/>
      <w:r>
        <w:rPr/>
        <w:t xml:space="preserve">【知识点】 其他类比较</w:t>
      </w:r>
    </w:p>
    <w:p>
      <w:pPr>
        <w:pStyle w:val="pStyle"/>
      </w:pPr>
      <w:r>
        <w:rPr/>
        <w:t xml:space="preserve">【答案】 C</w:t>
      </w:r>
    </w:p>
    <w:p>
      <w:pPr>
        <w:pStyle w:val="pStyle"/>
      </w:pPr>
      <w:r>
        <w:rPr/>
        <w:t xml:space="preserve">【解析】 本题为其他类比较问题。</w:t>
      </w:r>
    </w:p>
    <w:p>
      <w:pPr>
        <w:pStyle w:val="pStyle"/>
      </w:pPr>
      <w:r>
        <w:rPr/>
        <w:t xml:space="preserve">定位表格“甲产品销量、单位成本、销售单价”所在行。</w:t>
      </w:r>
    </w:p>
    <w:p>
      <w:pPr>
        <w:pStyle w:val="pStyle"/>
      </w:pPr>
      <w:r>
        <w:pict>
          <v:shape type="#_x0000_t75" style="width:350pt; height:21.511627906977pt; margin-left:0pt; margin-top:0pt; mso-position-horizontal:left; mso-position-vertical:top; mso-position-horizontal-relative:char; mso-position-vertical-relative:line;">
            <w10:wrap type="inline"/>
            <v:imagedata r:id="rId31" o:title=""/>
          </v:shape>
        </w:pict>
      </w:r>
      <w:r>
        <w:rPr/>
        <w:t xml:space="preserve">。则甲产品第1季度销售利润为（12－10）×20350=2×20350元，第2季度销售利润为（12－10）×22010=2×22010元，第3季度销售利润为（13－11）×18080=2×18080元，第4季度销售利润为（13－10）×19320=3×19320元，明显第1季度利润高于第3季度，排除AB选项。且第4季度利润最高，只有C符合。</w:t>
      </w:r>
    </w:p>
    <w:p>
      <w:pPr>
        <w:pStyle w:val="pStyle"/>
      </w:pPr>
      <w:r>
        <w:rPr/>
        <w:t xml:space="preserve">因此，本题选C，</w:t>
      </w:r>
    </w:p>
    <w:p>
      <w:pPr>
        <w:pStyle w:val="pStyle"/>
      </w:pPr>
      <w:r>
        <w:rPr/>
        <w:t xml:space="preserve">【来源】 2021年海南公务员考试《行测》真题第99题,2021年贵州公务员考试《行测》真题第104题,2021年新疆公务员考试《行测》真题第99题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A选项，定位表格，根据公式</w:t>
      </w:r>
      <w:r>
        <w:pict>
          <v:shape type="#_x0000_t75" style="width:350pt; height:42.47191011236pt; margin-left:0pt; margin-top:0pt; mso-position-horizontal:left; mso-position-vertical:top; mso-position-horizontal-relative:char; mso-position-vertical-relative:line;">
            <w10:wrap type="inline"/>
            <v:imagedata r:id="rId32" o:title=""/>
          </v:shape>
        </w:pict>
      </w:r>
      <w:r>
        <w:rPr/>
        <w:t xml:space="preserve">，代入数据可知，甲产品第1季度利润率为</w:t>
      </w:r>
      <w:r>
        <w:pict>
          <v:shape type="#_x0000_t75" style="width:350pt; height:118.91988555079pt; margin-left:0pt; margin-top:0pt; mso-position-horizontal:left; mso-position-vertical:top; mso-position-horizontal-relative:char; mso-position-vertical-relative:line;">
            <w10:wrap type="inline"/>
            <v:imagedata r:id="rId33" o:title=""/>
          </v:shape>
        </w:pict>
      </w:r>
      <w:r>
        <w:rPr/>
        <w:t xml:space="preserve">，第2季度利润率</w:t>
      </w:r>
      <w:r>
        <w:pict>
          <v:shape type="#_x0000_t75" style="width:350pt; height:118.91988555079pt; margin-left:0pt; margin-top:0pt; mso-position-horizontal:left; mso-position-vertical:top; mso-position-horizontal-relative:char; mso-position-vertical-relative:line;">
            <w10:wrap type="inline"/>
            <v:imagedata r:id="rId34" o:title=""/>
          </v:shape>
        </w:pict>
      </w:r>
      <w:r>
        <w:rPr/>
        <w:t xml:space="preserve">，第3季度利润率</w:t>
      </w:r>
      <w:r>
        <w:pict>
          <v:shape type="#_x0000_t75" style="width:350pt; height:118.91988555079pt; margin-left:0pt; margin-top:0pt; mso-position-horizontal:left; mso-position-vertical:top; mso-position-horizontal-relative:char; mso-position-vertical-relative:line;">
            <w10:wrap type="inline"/>
            <v:imagedata r:id="rId35" o:title=""/>
          </v:shape>
        </w:pict>
      </w:r>
      <w:r>
        <w:rPr/>
        <w:t xml:space="preserve">，第4季度利润率</w:t>
      </w:r>
      <w:r>
        <w:pict>
          <v:shape type="#_x0000_t75" style="width:350pt; height:118.91988555079pt; margin-left:0pt; margin-top:0pt; mso-position-horizontal:left; mso-position-vertical:top; mso-position-horizontal-relative:char; mso-position-vertical-relative:line;">
            <w10:wrap type="inline"/>
            <v:imagedata r:id="rId36" o:title=""/>
          </v:shape>
        </w:pict>
      </w:r>
      <w:r>
        <w:rPr/>
        <w:t xml:space="preserve">，则甲产品利润率介于15%-23%。丙产品第1季度利润率为</w:t>
      </w:r>
      <w:r>
        <w:pict>
          <v:shape type="#_x0000_t75" style="width:350pt; height:110.17229953612pt; margin-left:0pt; margin-top:0pt; mso-position-horizontal:left; mso-position-vertical:top; mso-position-horizontal-relative:char; mso-position-vertical-relative:line;">
            <w10:wrap type="inline"/>
            <v:imagedata r:id="rId37" o:title=""/>
          </v:shape>
        </w:pict>
      </w:r>
      <w:r>
        <w:rPr/>
        <w:t xml:space="preserve">，第2季度利润率</w:t>
      </w:r>
      <w:r>
        <w:pict>
          <v:shape type="#_x0000_t75" style="width:350pt; height:110.17229953612pt; margin-left:0pt; margin-top:0pt; mso-position-horizontal:left; mso-position-vertical:top; mso-position-horizontal-relative:char; mso-position-vertical-relative:line;">
            <w10:wrap type="inline"/>
            <v:imagedata r:id="rId38" o:title=""/>
          </v:shape>
        </w:pict>
      </w:r>
      <w:r>
        <w:rPr/>
        <w:t xml:space="preserve">，第3季度利润率</w:t>
      </w:r>
      <w:r>
        <w:pict>
          <v:shape type="#_x0000_t75" style="width:350pt; height:138.77295492487pt; margin-left:0pt; margin-top:0pt; mso-position-horizontal:left; mso-position-vertical:top; mso-position-horizontal-relative:char; mso-position-vertical-relative:line;">
            <w10:wrap type="inline"/>
            <v:imagedata r:id="rId39" o:title=""/>
          </v:shape>
        </w:pict>
      </w:r>
      <w:r>
        <w:rPr/>
        <w:t xml:space="preserve">，第4季度利润率</w:t>
      </w:r>
      <w:r>
        <w:pict>
          <v:shape type="#_x0000_t75" style="width:350pt; height:110.17229953612pt; margin-left:0pt; margin-top:0pt; mso-position-horizontal:left; mso-position-vertical:top; mso-position-horizontal-relative:char; mso-position-vertical-relative:line;">
            <w10:wrap type="inline"/>
            <v:imagedata r:id="rId40" o:title=""/>
          </v:shape>
        </w:pict>
      </w:r>
      <w:r>
        <w:rPr/>
        <w:t xml:space="preserve">，则并产品利润率介于40%-44%。明显丙产品利润率高于甲产品，错误。</w:t>
      </w:r>
    </w:p>
    <w:p>
      <w:pPr>
        <w:pStyle w:val="pStyle"/>
      </w:pPr>
      <w:r>
        <w:rPr/>
        <w:t xml:space="preserve">B选项，定位表格，乙产品的销量在四个季度分别是12260、13130、13280、13550，一直上升，错误。</w:t>
      </w:r>
    </w:p>
    <w:p>
      <w:pPr>
        <w:pStyle w:val="pStyle"/>
      </w:pPr>
      <w:r>
        <w:rPr/>
        <w:t xml:space="preserve">C选项，定位表格，根据公式</w:t>
      </w:r>
      <w:r>
        <w:pict>
          <v:shape type="#_x0000_t75" style="width:317pt; height:39pt; margin-left:0pt; margin-top:0pt; mso-position-horizontal:left; mso-position-vertical:top; mso-position-horizontal-relative:char; mso-position-vertical-relative:line;">
            <w10:wrap type="inline"/>
            <v:imagedata r:id="rId41" o:title=""/>
          </v:shape>
        </w:pict>
      </w:r>
      <w:r>
        <w:rPr/>
        <w:t xml:space="preserve">，丙产品每个季度的利润（销售单价－单位成本）不变，但是销量有变化，则每个季度利润总额都有变化，错误。</w:t>
      </w:r>
    </w:p>
    <w:p>
      <w:pPr>
        <w:pStyle w:val="pStyle"/>
      </w:pPr>
      <w:r>
        <w:rPr/>
        <w:t xml:space="preserve">D选项，定位表格，要求销售总额占比最大，由于整体相同，故只需要算出部分量最大值即可，通过比较可知，丁产品的销售额最大，正确。</w:t>
      </w:r>
    </w:p>
    <w:p>
      <w:pPr>
        <w:pStyle w:val="pStyle"/>
      </w:pPr>
      <w:r>
        <w:rPr/>
        <w:t xml:space="preserve">因此，本题选D。</w:t>
      </w:r>
    </w:p>
    <w:p>
      <w:pPr>
        <w:pStyle w:val="pStyle"/>
      </w:pPr>
      <w:r>
        <w:rPr/>
        <w:t xml:space="preserve">【来源】 2021年海南公务员考试《行测》真题第100题,2021年贵州公务员考试《行测》真题第105题,2021年新疆公务员考试《行测》真题第100题</w:t>
      </w:r>
    </w:p>
    <w:p/>
    <w:p>
      <w:pPr/>
      <w:r>
        <w:rPr/>
        <w:t xml:space="preserve">第101题</w:t>
      </w:r>
    </w:p>
    <w:p>
      <w:pPr/>
      <w:r>
        <w:rPr/>
        <w:t xml:space="preserve">【知识点】 简单计算比较</w:t>
      </w:r>
    </w:p>
    <w:p>
      <w:pPr>
        <w:pStyle w:val="pStyle"/>
      </w:pPr>
      <w:r>
        <w:rPr/>
        <w:t xml:space="preserve">【答案】 D</w:t>
      </w:r>
    </w:p>
    <w:p>
      <w:pPr>
        <w:pStyle w:val="pStyle"/>
      </w:pPr>
      <w:r>
        <w:rPr/>
        <w:t xml:space="preserve">【解析】 题为简单计算比较问题。</w:t>
      </w:r>
    </w:p>
    <w:p>
      <w:pPr>
        <w:pStyle w:val="pStyle"/>
      </w:pPr>
      <w:r>
        <w:rPr/>
        <w:t xml:space="preserve">解法一：定位折线图，可知选项对应年份的非私营单位和私营单位工资差额分别如下，2009年为32244-18199=14045元；2013年为51483-32706=18777元；2016年为67569-42833=24736元；2019年为90501-53604=36897元，可见差额最大的是2019年，因此本题选D。</w:t>
      </w:r>
    </w:p>
    <w:p>
      <w:pPr>
        <w:pStyle w:val="pStyle"/>
      </w:pPr>
      <w:r>
        <w:rPr/>
        <w:t xml:space="preserve">解法二：定位折线图，可知选项对应年份的非私营单位和私营单位工资额，工资差额即为两条折线间的距离，直接观察可知2019年的距离最远，即差额最大，因此，本题选D。</w:t>
      </w:r>
    </w:p>
    <w:p>
      <w:pPr>
        <w:pStyle w:val="pStyle"/>
      </w:pPr>
      <w:r>
        <w:rPr/>
        <w:t xml:space="preserve">【来源】 2021年福建公务员考试《行测》真题第111题,2021年湖南公务员考试《行测》真题第116题,2021年广西公务员考试《行测》真题第104题,2021年新疆公务员考试《行测》真题第101题</w:t>
      </w:r>
    </w:p>
    <w:p/>
    <w:p>
      <w:pPr/>
      <w:r>
        <w:rPr/>
        <w:t xml:space="preserve">第102题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定位折线图数据可知，2009年、2019年城镇非私营单位就业人员平均工资分别为32244元、90501元，根据公式</w:t>
      </w:r>
      <w:r>
        <w:pict>
          <v:shape type="#_x0000_t75" style="width:283pt; height:51pt; margin-left:0pt; margin-top:0pt; mso-position-horizontal:left; mso-position-vertical:top; mso-position-horizontal-relative:char; mso-position-vertical-relative:line;">
            <w10:wrap type="inline"/>
            <v:imagedata r:id="rId42" o:title=""/>
          </v:shape>
        </w:pict>
      </w:r>
      <w:r>
        <w:rPr/>
        <w:t xml:space="preserve">可知，2019年相对2009年的工资增长率为</w:t>
      </w:r>
      <w:r>
        <w:pict>
          <v:shape type="#_x0000_t75" style="width:285pt; height:48pt; margin-left:0pt; margin-top:0pt; mso-position-horizontal:left; mso-position-vertical:top; mso-position-horizontal-relative:char; mso-position-vertical-relative:line;">
            <w10:wrap type="inline"/>
            <v:imagedata r:id="rId43" o:title=""/>
          </v:shape>
        </w:pict>
      </w:r>
      <w:r>
        <w:rPr/>
        <w:t xml:space="preserve">，即增长了1.8倍，因此本题选B。</w:t>
      </w:r>
    </w:p>
    <w:p>
      <w:pPr>
        <w:pStyle w:val="pStyle"/>
      </w:pPr>
      <w:r>
        <w:rPr/>
        <w:t xml:space="preserve">【来源】 2021年福建公务员考试《行测》真题第112题,2021年湖南公务员考试《行测》真题第117题,2021年广西公务员考试《行测》真题第105题,2021年新疆公务员考试《行测》真题第102题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2019年城镇非私营单位就业人员平均工资为90501元，定位表格材料“2019年非私营单位工资列”，直接读数可知，低于90501元的有①农、林、牧、渔业（39340元）；②制造业（78147元）；③建筑业（65580元）；④批发和零售业（89047元）；⑤住宿和餐饮业（50346元）；⑥房地产业（80157元）；⑦租赁和商务服务业（88190元）；⑧水利、环境和公共设施管理业（61158元）；⑨居民服务和其他服务业（60232元）；共9类行业，因此，本题选A。</w:t>
      </w:r>
    </w:p>
    <w:p>
      <w:pPr>
        <w:pStyle w:val="pStyle"/>
      </w:pPr>
      <w:r>
        <w:rPr/>
        <w:t xml:space="preserve">【来源】 2021年福建公务员考试《行测》真题第113题,2021年湖南公务员考试《行测》真题第118题,2021年广西公务员考试《行测》真题第106题,2021年新疆公务员考试《行测》真题第103题</w:t>
      </w:r>
    </w:p>
    <w:p/>
    <w:p>
      <w:pPr/>
      <w:r>
        <w:rPr/>
        <w:t xml:space="preserve">第104题</w:t>
      </w:r>
    </w:p>
    <w:p>
      <w:pPr/>
      <w:r>
        <w:rPr/>
        <w:t xml:space="preserve">【知识点】 年均增长率大小比较</w:t>
      </w:r>
    </w:p>
    <w:p>
      <w:pPr>
        <w:pStyle w:val="pStyle"/>
      </w:pPr>
      <w:r>
        <w:rPr/>
        <w:t xml:space="preserve">【答案】 B</w:t>
      </w:r>
    </w:p>
    <w:p>
      <w:pPr>
        <w:pStyle w:val="pStyle"/>
      </w:pPr>
      <w:r>
        <w:rPr/>
        <w:t xml:space="preserve">【解析】 本题为年均增长率比较问题。</w:t>
      </w:r>
    </w:p>
    <w:p>
      <w:pPr>
        <w:pStyle w:val="pStyle"/>
      </w:pPr>
      <w:r>
        <w:rPr/>
        <w:t xml:space="preserve">根据年均增长率计算公式</w:t>
      </w:r>
      <w:r>
        <w:pict>
          <v:shape type="#_x0000_t75" style="width:350pt; height:74.366471734893pt; margin-left:0pt; margin-top:0pt; mso-position-horizontal:left; mso-position-vertical:top; mso-position-horizontal-relative:char; mso-position-vertical-relative:line;">
            <w10:wrap type="inline"/>
            <v:imagedata r:id="rId44" o:title=""/>
          </v:shape>
        </w:pict>
      </w:r>
      <w:r>
        <w:rPr/>
        <w:t xml:space="preserve">，时间都是从2009年—2019年，故相差年数n相同，比较年均增长率其实就是比较</w:t>
      </w:r>
      <w:r>
        <w:pict>
          <v:shape type="#_x0000_t75" style="width:350pt; height:264.93055555556pt; margin-left:0pt; margin-top:0pt; mso-position-horizontal:left; mso-position-vertical:top; mso-position-horizontal-relative:char; mso-position-vertical-relative:line;">
            <w10:wrap type="inline"/>
            <v:imagedata r:id="rId45" o:title=""/>
          </v:shape>
        </w:pict>
      </w:r>
      <w:r>
        <w:rPr/>
        <w:t xml:space="preserve">的大小。</w:t>
      </w:r>
    </w:p>
    <w:p>
      <w:pPr>
        <w:pStyle w:val="pStyle"/>
      </w:pPr>
      <w:r>
        <w:rPr/>
        <w:t xml:space="preserve">定位表格数据最后两列可知选项对应的</w:t>
      </w:r>
      <w:r>
        <w:pict>
          <v:shape type="#_x0000_t75" style="width:350pt; height:264.93055555556pt; margin-left:0pt; margin-top:0pt; mso-position-horizontal:left; mso-position-vertical:top; mso-position-horizontal-relative:char; mso-position-vertical-relative:line;">
            <w10:wrap type="inline"/>
            <v:imagedata r:id="rId46" o:title=""/>
          </v:shape>
        </w:pict>
      </w:r>
      <w:r>
        <w:rPr/>
        <w:t xml:space="preserve">分别为</w:t>
      </w:r>
      <w:r>
        <w:pict>
          <v:shape type="#_x0000_t75" style="width:64pt; height:4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61pt; height:4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3pt; height:4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62pt; height:48pt; margin-left:0pt; margin-top:0pt; mso-position-horizontal:left; mso-position-vertical:top; mso-position-horizontal-relative:char; mso-position-vertical-relative:line;">
            <w10:wrap type="inline"/>
            <v:imagedata r:id="rId50" o:title=""/>
          </v:shape>
        </w:pict>
      </w:r>
      <w:r>
        <w:rPr/>
        <w:t xml:space="preserve">，首位分别商2、3、2、2，可见年均增长率最高的是信息传输、计算机服务和软件业，因此，本题选B。</w:t>
      </w:r>
    </w:p>
    <w:p>
      <w:pPr>
        <w:pStyle w:val="pStyle"/>
      </w:pPr>
      <w:r>
        <w:rPr/>
        <w:t xml:space="preserve">【来源】 2021年福建公务员考试《行测》真题第114题,2021年湖南公务员考试《行测》真题第119题,2021年广西公务员考试《行测》真题第107题,2021年新疆公务员考试《行测》真题第104题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350pt; height:74.366471734893pt; margin-left:0pt; margin-top:0pt; mso-position-horizontal:left; mso-position-vertical:top; mso-position-horizontal-relative:char; mso-position-vertical-relative:line;">
            <w10:wrap type="inline"/>
            <v:imagedata r:id="rId51" o:title=""/>
          </v:shape>
        </w:pict>
      </w:r>
      <w:r>
        <w:rPr/>
        <w:t xml:space="preserve">，当相差年数n相同时，比较年均增长率的大小只需比较</w:t>
      </w:r>
      <w:r>
        <w:pict>
          <v:shape type="#_x0000_t75" style="width:350pt; height:264.93055555556pt; margin-left:0pt; margin-top:0pt; mso-position-horizontal:left; mso-position-vertical:top; mso-position-horizontal-relative:char; mso-position-vertical-relative:line;">
            <w10:wrap type="inline"/>
            <v:imagedata r:id="rId52" o:title=""/>
          </v:shape>
        </w:pict>
      </w:r>
      <w:r>
        <w:rPr/>
        <w:t xml:space="preserve">即可，定位折线图可知，2009年、2019年城镇私营单位平均工资分别为18199元、53604元，非私营单位平均工资分别为32244元、90501元，代入数据可得私营和非私营的</w:t>
      </w:r>
      <w:r>
        <w:pict>
          <v:shape type="#_x0000_t75" style="width:350pt; height:264.93055555556pt; margin-left:0pt; margin-top:0pt; mso-position-horizontal:left; mso-position-vertical:top; mso-position-horizontal-relative:char; mso-position-vertical-relative:line;">
            <w10:wrap type="inline"/>
            <v:imagedata r:id="rId53" o:title=""/>
          </v:shape>
        </w:pict>
      </w:r>
      <w:r>
        <w:rPr/>
        <w:t xml:space="preserve">分别为</w:t>
      </w:r>
      <w:r>
        <w:pict>
          <v:shape type="#_x0000_t75" style="width:63pt; height:48pt; margin-left:0pt; margin-top:0pt; mso-position-horizontal:left; mso-position-vertical:top; mso-position-horizontal-relative:char; mso-position-vertical-relative:line;">
            <w10:wrap type="inline"/>
            <v:imagedata r:id="rId54" o:title=""/>
          </v:shape>
        </w:pict>
      </w:r>
      <w:r>
        <w:rPr/>
        <w:t xml:space="preserve">，首位商2，极其接近3；</w:t>
      </w:r>
      <w:r>
        <w:pict>
          <v:shape type="#_x0000_t75" style="width:64pt; height:48pt; margin-left:0pt; margin-top:0pt; mso-position-horizontal:left; mso-position-vertical:top; mso-position-horizontal-relative:char; mso-position-vertical-relative:line;">
            <w10:wrap type="inline"/>
            <v:imagedata r:id="rId55" o:title=""/>
          </v:shape>
        </w:pict>
      </w:r>
      <w:r>
        <w:rPr/>
        <w:t xml:space="preserve">首位商2，可见前者高于后者，即城镇私营单位平均工资年均增长速度快于非私营单位平均工资年均增长速度，正确；</w:t>
      </w:r>
    </w:p>
    <w:p>
      <w:pPr>
        <w:pStyle w:val="pStyle"/>
      </w:pPr>
      <w:r>
        <w:rPr/>
        <w:t xml:space="preserve">B选项，定位表格材料可知，2009年非私营单位中农、林、牧、渔业平均工资为14356元，而私营单位的农、林、牧、渔业平均工资为14585元，前者低于后者，即并非城镇非私营单位的各行业平均工资都高于私营单位相应行业的平均工资，错误；</w:t>
      </w:r>
    </w:p>
    <w:p>
      <w:pPr>
        <w:pStyle w:val="pStyle"/>
      </w:pPr>
      <w:r>
        <w:rPr/>
        <w:t xml:space="preserve">C选项，定位折线图可知，2019年全社会城镇非私营单位就业人员平均工资为90501元，定位表格2019年非私营单位列可知，最接近该数据的是91068元，确实是采矿业，只能说明采矿业最接近平均水平，与该行业内部分配是否公平无关，错误；</w:t>
      </w:r>
    </w:p>
    <w:p>
      <w:pPr>
        <w:pStyle w:val="pStyle"/>
      </w:pPr>
      <w:r>
        <w:rPr/>
        <w:t xml:space="preserve">D选项，定位表格材料最后一列可知，2019年城镇私营单位各行业的平均薪资最高的为信息传输、计算机服务和软件业，为85301元，最低的为农、林、牧、渔、业，为37760亿元，</w:t>
      </w:r>
      <w:r>
        <w:pict>
          <v:shape type="#_x0000_t75" style="width:64pt; height:48pt; margin-left:0pt; margin-top:0pt; mso-position-horizontal:left; mso-position-vertical:top; mso-position-horizontal-relative:char; mso-position-vertical-relative:line;">
            <w10:wrap type="inline"/>
            <v:imagedata r:id="rId56" o:title=""/>
          </v:shape>
        </w:pict>
      </w:r>
      <w:r>
        <w:rPr/>
        <w:t xml:space="preserve">，首位商2，即差额在两倍以上，不是3.6倍，并且最后一列并未给出“公共管理和社会组织”的私营单位平均工资，从这个方面也可判别该选项不能推出，错误；</w:t>
      </w:r>
    </w:p>
    <w:p>
      <w:pPr>
        <w:pStyle w:val="pStyle"/>
      </w:pPr>
      <w:r>
        <w:rPr/>
        <w:t xml:space="preserve">因此，本题选A。</w:t>
      </w:r>
    </w:p>
    <w:p>
      <w:pPr>
        <w:pStyle w:val="pStyle"/>
      </w:pPr>
      <w:r>
        <w:rPr/>
        <w:t xml:space="preserve">【来源】 2021年福建公务员考试《行测》真题第115题,2021年湖南公务员考试《行测》真题第120题,2021年广西公务员考试《行测》真题第108题,2021年新疆公务员考试《行测》真题第105题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定位文字材料第一段第一句话可知，2020年，我国规模以上互联网和相关服务企业(以下简称互联网企业)收入12838亿元，同比增长12.5%，根据公式</w:t>
      </w:r>
      <w:r>
        <w:pict>
          <v:shape type="#_x0000_t75" style="width:349pt; height:52pt; margin-left:0pt; margin-top:0pt; mso-position-horizontal:left; mso-position-vertical:top; mso-position-horizontal-relative:char; mso-position-vertical-relative:line;">
            <w10:wrap type="inline"/>
            <v:imagedata r:id="rId57" o:title=""/>
          </v:shape>
        </w:pict>
      </w:r>
      <w:r>
        <w:rPr/>
        <w:t xml:space="preserve">可知，2020年互联网企业业务收入同比增长了</w:t>
      </w:r>
      <w:r>
        <w:pict>
          <v:shape type="#_x0000_t75" style="width:350pt; height:28.965517241379pt; margin-left:0pt; margin-top:0pt; mso-position-horizontal:left; mso-position-vertical:top; mso-position-horizontal-relative:char; mso-position-vertical-relative:line;">
            <w10:wrap type="inline"/>
            <v:imagedata r:id="rId58" o:title=""/>
          </v:shape>
        </w:pict>
      </w:r>
      <w:r>
        <w:rPr/>
        <w:t xml:space="preserve">，因此，本题选C。</w:t>
      </w:r>
    </w:p>
    <w:p>
      <w:pPr>
        <w:pStyle w:val="pStyle"/>
      </w:pPr>
      <w:r>
        <w:rPr/>
        <w:t xml:space="preserve">【来源】 2021年福建公务员考试《行测》真题第116题,2021年贵州公务员考试《行测》真题第96题,2021年宁夏公务员考试《行测》真题第106题,2021年新疆公务员考试《行测》真题第106题,2021年甘肃公务员考试《行测》真题第106题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定位文字材料第三段可知，“2020年，互联网企业信息服务收入共7068亿元，同比增长11.5%，增速低于上年同期11.2个百分点。互联网接入及相关服务收入447.5亿元，同比增长11.5%，增速低于上年同期20.8个百分点”，则2019年互联网接入及相关服务增速为11.5%+20.8%=32.3%，互联网信息服务收入为11.5%+11.2%=22.7%，可见前者较后者高32.3%-22.7%=9.6个百分点，即不到10个百分点，因此，本题选A。</w:t>
      </w:r>
    </w:p>
    <w:p>
      <w:pPr>
        <w:pStyle w:val="pStyle"/>
      </w:pPr>
      <w:r>
        <w:rPr/>
        <w:t xml:space="preserve">【来源】 2021年福建公务员考试《行测》真题第117题,2021年贵州公务员考试《行测》真题第97题,2021年宁夏公务员考试《行测》真题第107题,2021年新疆公务员考试《行测》真题第107题,2021年甘肃公务员考试《行测》真题第107题</w:t>
      </w:r>
    </w:p>
    <w:p/>
    <w:p>
      <w:pPr/>
      <w:r>
        <w:rPr/>
        <w:t xml:space="preserve">第108题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定位文字材料第一段可知，“2020年，我国规模以上互联网和相关服务企业(以下简称互联网企业)收入12838亿元，同比增长12.5%，增速低于上年同期8.9个百分点”。 则2019年全国互联网业务收入增速为12.5%+8.9%=21.4%。定位第四段可知，2020年，东部、中部、西部、东北地区联网业务收入同比增速分别为14.8%、3.4%、6.9%和9.1%。根据两期比重大小比较的结论“部分增速＞整体增速，则比重上升”，可见只有2020年东部地区满足（14.8%＞12.5%），比重上升，2019年东部地区业务收入增速为14.8%+9%=23.8%（23.8%＞21.4%），即2019年比重也上升，即满足题干的只有东部地区，因此，本题选B。</w:t>
      </w:r>
    </w:p>
    <w:p>
      <w:pPr>
        <w:pStyle w:val="pStyle"/>
      </w:pPr>
      <w:r>
        <w:rPr/>
        <w:t xml:space="preserve">【来源】 2021年福建公务员考试《行测》真题第118题,2021年贵州公务员考试《行测》真题第98题,2021年宁夏公务员考试《行测》真题第108题,2021年新疆公务员考试《行测》真题第108题,2021年甘肃公务员考试《行测》真题第108题</w:t>
      </w:r>
    </w:p>
    <w:p/>
    <w:p>
      <w:pPr/>
      <w:r>
        <w:rPr/>
        <w:t xml:space="preserve">第109题</w:t>
      </w:r>
    </w:p>
    <w:p>
      <w:pPr/>
      <w:r>
        <w:rPr/>
        <w:t xml:space="preserve">【知识点】 混合增长率计算</w:t>
      </w:r>
    </w:p>
    <w:p>
      <w:pPr>
        <w:pStyle w:val="pStyle"/>
      </w:pPr>
      <w:r>
        <w:rPr/>
        <w:t xml:space="preserve">【答案】 A</w:t>
      </w:r>
    </w:p>
    <w:p>
      <w:pPr>
        <w:pStyle w:val="pStyle"/>
      </w:pPr>
      <w:r>
        <w:rPr/>
        <w:t xml:space="preserve">【解析】 本题为混合增长率问题。</w:t>
      </w:r>
    </w:p>
    <w:p>
      <w:pPr>
        <w:pStyle w:val="pStyle"/>
      </w:pPr>
      <w:r>
        <w:rPr/>
        <w:t xml:space="preserve">定位文字材料第三段可知“2020年，东部地区户联网业务收入11227亿元，同比增长14.8%... 2020年互联网业务累计收入居前五名的广东…共完成互联网业务收入10706亿元，同比增长15.1%”。根据公式“东部地区=广东，北京，上海，浙江和江苏+除广东，北京，上海，浙江和江苏之外”可知，东部除广东，北京，上海，浙江和江苏之外的互联网收入为11227-10706=521亿元。根据混合增长率口诀“混合居中，偏向于基数较大的一方”，很明显，整体增速（14.8%）偏向于五省增速（15.1%），差值为15.1%-14.8%=0.3个百分点，因此除五省外增速应该＜14.8%-0.3%=14.5%，排除B选项，根据“十字交叉法”，设除五省外增速为r，则(14.8%-r)×521=0.3%×10706，解得r≈8.6%，即除广东，北京，上海，浙江和江苏之外增速的为8.6%，与A最接近，因此，本题选A。</w:t>
      </w:r>
    </w:p>
    <w:p>
      <w:pPr>
        <w:pStyle w:val="pStyle"/>
      </w:pPr>
      <w:r>
        <w:rPr/>
        <w:t xml:space="preserve">【来源】 2021年福建公务员考试《行测》真题第119题,2021年贵州公务员考试《行测》真题第99题,2021年宁夏公务员考试《行测》真题第109题,2021年新疆公务员考试《行测》真题第109题,2021年甘肃公务员考试《行测》真题第109题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①定位文字材料第一段可知，“2020年，互联网企业实现营业利涧1187亿元，同比增长13.2%”，根据公式</w:t>
      </w:r>
      <w:r>
        <w:pict>
          <v:shape type="#_x0000_t75" style="width:228pt; height:51pt; margin-left:0pt; margin-top:0pt; mso-position-horizontal:left; mso-position-vertical:top; mso-position-horizontal-relative:char; mso-position-vertical-relative:line;">
            <w10:wrap type="inline"/>
            <v:imagedata r:id="rId59" o:title=""/>
          </v:shape>
        </w:pict>
      </w:r>
      <w:r>
        <w:rPr/>
        <w:t xml:space="preserve">，代入数据可得2019年互联网企业实现营业利润为</w:t>
      </w:r>
      <w:r>
        <w:pict>
          <v:shape type="#_x0000_t75" style="width:350pt; height:103.89963724305pt; margin-left:0pt; margin-top:0pt; mso-position-horizontal:left; mso-position-vertical:top; mso-position-horizontal-relative:char; mso-position-vertical-relative:line;">
            <w10:wrap type="inline"/>
            <v:imagedata r:id="rId60" o:title=""/>
          </v:shape>
        </w:pict>
      </w:r>
      <w:r>
        <w:rPr/>
        <w:t xml:space="preserve">亿元，正确。</w:t>
      </w:r>
    </w:p>
    <w:p>
      <w:pPr>
        <w:pStyle w:val="pStyle"/>
      </w:pPr>
      <w:r>
        <w:rPr/>
        <w:t xml:space="preserve">②定位第二段，“2020年互联网数据服务（包括云服务、大数据服务等）收入199.8亿元，同比增长29.5%，增速较上年同期提高3.9个百分点”，可知2019年互联网数据服务收入同比增速29.5%－3.9%=25.6%，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61" o:title=""/>
          </v:shape>
        </w:pict>
      </w:r>
      <w:r>
        <w:rPr/>
        <w:t xml:space="preserve">，代入数据，2020年互联网数据服务收入比2018年增长率为29.5%＋25.6%＋29.5%×25.6%≈55.1%+30%×26%=55.1%＋7.8%＜70%，正确。</w:t>
      </w:r>
    </w:p>
    <w:p>
      <w:pPr>
        <w:pStyle w:val="pStyle"/>
      </w:pPr>
      <w:r>
        <w:rPr/>
        <w:t xml:space="preserve">③定位第四段可知，“2020年中部地区互联网业务收入448.1亿元，同比增长3.4%，增速较上年同期回落53.1个百分点。西部地区互联网业务收入497.2亿元，同比增长6.9%，增速较上年同期回落15.2个百分点。”根据公式</w:t>
      </w:r>
      <w:r>
        <w:pict>
          <v:shape type="#_x0000_t75" style="width:228pt; height:51pt; margin-left:0pt; margin-top:0pt; mso-position-horizontal:left; mso-position-vertical:top; mso-position-horizontal-relative:char; mso-position-vertical-relative:line;">
            <w10:wrap type="inline"/>
            <v:imagedata r:id="rId62" o:title=""/>
          </v:shape>
        </w:pict>
      </w:r>
      <w:r>
        <w:rPr/>
        <w:t xml:space="preserve">，代入数据可知2019年，中部地区互联网业务收入为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63" o:title=""/>
          </v:shape>
        </w:pict>
      </w:r>
      <w:r>
        <w:rPr/>
        <w:t xml:space="preserve">，西部地区互联网业务收入为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64" o:title=""/>
          </v:shape>
        </w:pict>
      </w:r>
      <w:r>
        <w:rPr/>
        <w:t xml:space="preserve">，即2019年，中部地区互联网业务收入低于西部地区。根据间隔增长率计算公式</w:t>
      </w:r>
      <w:r>
        <w:pict>
          <v:shape type="#_x0000_t75" style="width:350pt; height:46.138996138996pt; margin-left:0pt; margin-top:0pt; mso-position-horizontal:left; mso-position-vertical:top; mso-position-horizontal-relative:char; mso-position-vertical-relative:line;">
            <w10:wrap type="inline"/>
            <v:imagedata r:id="rId65" o:title=""/>
          </v:shape>
        </w:pict>
      </w:r>
      <w:r>
        <w:rPr/>
        <w:t xml:space="preserve">，2020年相比2018年，中部地区互联网业务收入增长率为3.4%＋（3.4%＋53.1%）＋3.4%×（3.4%＋53.1%）≈59.9%＋2%≈62%。西部地区互联网业务收入增长率为6.9%＋（6.9%＋15.2%）＋6.9%×（6.9%＋15.2%）≈29%＋2%≈32%，2018年中部地区互联网业务收入为</w:t>
      </w:r>
      <w:r>
        <w:pict>
          <v:shape type="#_x0000_t75" style="width:350pt; height:206.55048076923pt; margin-left:0pt; margin-top:0pt; mso-position-horizontal:left; mso-position-vertical:top; mso-position-horizontal-relative:char; mso-position-vertical-relative:line;">
            <w10:wrap type="inline"/>
            <v:imagedata r:id="rId66" o:title=""/>
          </v:shape>
        </w:pict>
      </w:r>
      <w:r>
        <w:rPr/>
        <w:t xml:space="preserve">，西部地区互联网业务收入</w:t>
      </w:r>
      <w:r>
        <w:pict>
          <v:shape type="#_x0000_t75" style="width:350pt; height:206.55048076923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50pt; height:92.541733979537pt; margin-left:0pt; margin-top:0pt; mso-position-horizontal:left; mso-position-vertical:top; mso-position-horizontal-relative:char; mso-position-vertical-relative:line;">
            <w10:wrap type="inline"/>
            <v:imagedata r:id="rId68" o:title=""/>
          </v:shape>
        </w:pict>
      </w:r>
      <w:r>
        <w:rPr/>
        <w:t xml:space="preserve">，即2018年及2019年，中部地区互联网业务收入均低于西部地区，正确。</w:t>
      </w:r>
    </w:p>
    <w:p>
      <w:pPr>
        <w:pStyle w:val="pStyle"/>
      </w:pPr>
      <w:r>
        <w:rPr/>
        <w:t xml:space="preserve">因此，本题选D。</w:t>
      </w:r>
    </w:p>
    <w:p>
      <w:pPr>
        <w:pStyle w:val="pStyle"/>
      </w:pPr>
      <w:r>
        <w:rPr/>
        <w:t xml:space="preserve">【来源】 2021年福建公务员考试《行测》真题第120题,2021年贵州公务员考试《行测》真题第100题,2021年宁夏公务员考试《行测》真题第110题,2021年新疆公务员考试《行测》真题第110题,2021年甘肃公务员考试《行测》真题第110题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数据，7月全国公路货运量（30.81亿吨）＜6月（30.85亿吨），不满足；8月（32.52亿吨）＞7月（30.81亿吨）满足；9月（34.04亿吨）＞8月（32.52亿吨）满足；10月（33.07亿吨）＜9月（34.04亿吨），不满足；11月（35.24亿吨）＞10月（33.07亿吨），满足；12月（33.73亿吨）＜11月（35.24亿吨），不满足；可见高于上月的有8、9、11月，共3个。</w:t>
      </w:r>
    </w:p>
    <w:p>
      <w:pPr>
        <w:pStyle w:val="pStyle"/>
      </w:pPr>
      <w:r>
        <w:rPr/>
        <w:t xml:space="preserve">因此，本题选B。</w:t>
      </w:r>
    </w:p>
    <w:p>
      <w:pPr>
        <w:pStyle w:val="pStyle"/>
      </w:pPr>
      <w:r>
        <w:rPr/>
        <w:t xml:space="preserve">【来源】 2021年湖南公务员考试《行测》真题第111题,2021年海南公务员考试《行测》真题第106题,2021年宁夏公务员考试《行测》真题第116题,2021年新疆公务员考试《行测》真题第111题,2021年甘肃公务员考试《行测》真题第116题</w:t>
      </w:r>
    </w:p>
    <w:p/>
    <w:p>
      <w:pPr/>
      <w:r>
        <w:rPr/>
        <w:t xml:space="preserve">第112题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定位折线图数据可知，2020年第一季度全国货物周转量为3690.2+1396.4+4141.3≈3700+1400+4140=9240亿吨公里，2020年第二季度全国货物周转量为5156.7+5217.3+5583.5≈5160+5120+5580=15860亿吨公里，根据公式</w:t>
      </w:r>
      <w:r>
        <w:pict>
          <v:shape type="#_x0000_t75" style="width:283pt; height:54pt; margin-left:0pt; margin-top:0pt; mso-position-horizontal:left; mso-position-vertical:top; mso-position-horizontal-relative:char; mso-position-vertical-relative:line;">
            <w10:wrap type="inline"/>
            <v:imagedata r:id="rId69" o:title=""/>
          </v:shape>
        </w:pict>
      </w:r>
      <w:r>
        <w:rPr/>
        <w:t xml:space="preserve">可知，二季度较一季度的增长率为</w:t>
      </w:r>
      <w:r>
        <w:pict>
          <v:shape type="#_x0000_t75" style="width:197pt; height:48pt; margin-left:0pt; margin-top:0pt; mso-position-horizontal:left; mso-position-vertical:top; mso-position-horizontal-relative:char; mso-position-vertical-relative:line;">
            <w10:wrap type="inline"/>
            <v:imagedata r:id="rId70" o:title=""/>
          </v:shape>
        </w:pict>
      </w:r>
      <w:r>
        <w:rPr/>
        <w:t xml:space="preserve">，直除首位商7.</w:t>
      </w:r>
    </w:p>
    <w:p>
      <w:pPr>
        <w:pStyle w:val="pStyle"/>
      </w:pPr>
      <w:r>
        <w:rPr/>
        <w:t xml:space="preserve">因此，本题选D。</w:t>
      </w:r>
    </w:p>
    <w:p>
      <w:pPr>
        <w:pStyle w:val="pStyle"/>
      </w:pPr>
      <w:r>
        <w:rPr/>
        <w:t xml:space="preserve">【来源】 2021年湖南公务员考试《行测》真题第112题,2021年海南公务员考试《行测》真题第107题,2021年宁夏公务员考试《行测》真题第117题,2021年新疆公务员考试《行测》真题第112题,2021年甘肃公务员考试《行测》真题第117题</w:t>
      </w:r>
    </w:p>
    <w:p/>
    <w:p>
      <w:pPr/>
      <w:r>
        <w:rPr/>
        <w:t xml:space="preserve">第113题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定位折线图数据可知。2020年3月累计公路货物周转量为</w:t>
      </w:r>
      <w:r>
        <w:pict>
          <v:shape type="#_x0000_t75" style="width:350pt; height:17.603550295858pt; margin-left:0pt; margin-top:0pt; mso-position-horizontal:left; mso-position-vertical:top; mso-position-horizontal-relative:char; mso-position-vertical-relative:line;">
            <w10:wrap type="inline"/>
            <v:imagedata r:id="rId71" o:title=""/>
          </v:shape>
        </w:pict>
      </w:r>
      <w:r>
        <w:rPr/>
        <w:t xml:space="preserve">，即不到1万亿吨公里，排除A、D选项，B、C两个选项只需比较是7月还是8月累计达3万亿吨公里即可，</w:t>
      </w:r>
      <w:r>
        <w:pict>
          <v:shape type="#_x0000_t75" style="width:350pt; height:21.529968454259pt; margin-left:0pt; margin-top:0pt; mso-position-horizontal:left; mso-position-vertical:top; mso-position-horizontal-relative:char; mso-position-vertical-relative:line;">
            <w10:wrap type="inline"/>
            <v:imagedata r:id="rId72" o:title=""/>
          </v:shape>
        </w:pict>
      </w:r>
      <w:r>
        <w:rPr/>
        <w:t xml:space="preserve">，代入数据为</w:t>
      </w:r>
      <w:r>
        <w:pict>
          <v:shape type="#_x0000_t75" style="width:350pt; height:10.740072202166pt; margin-left:0pt; margin-top:0pt; mso-position-horizontal:left; mso-position-vertical:top; mso-position-horizontal-relative:char; mso-position-vertical-relative:line;">
            <w10:wrap type="inline"/>
            <v:imagedata r:id="rId73" o:title=""/>
          </v:shape>
        </w:pict>
      </w:r>
      <w:r>
        <w:rPr/>
        <w:t xml:space="preserve">，即30500亿吨公里，则累计达3万亿吨公里的为7月。</w:t>
      </w:r>
    </w:p>
    <w:p>
      <w:pPr>
        <w:pStyle w:val="pStyle"/>
      </w:pPr>
      <w:r>
        <w:rPr/>
        <w:t xml:space="preserve">因此，本题选C。</w:t>
      </w:r>
    </w:p>
    <w:p>
      <w:pPr>
        <w:pStyle w:val="pStyle"/>
      </w:pPr>
      <w:r>
        <w:rPr/>
        <w:t xml:space="preserve">【来源】 2021年湖南公务员考试《行测》真题第113题,2021年海南公务员考试《行测》真题第108题,2021年宁夏公务员考试《行测》真题第118题,2021年新疆公务员考试《行测》真题第113题,2021年甘肃公务员考试《行测》真题第118题</w:t>
      </w:r>
    </w:p>
    <w:p/>
    <w:p>
      <w:pPr/>
      <w:r>
        <w:rPr/>
        <w:t xml:space="preserve">第114题</w:t>
      </w:r>
    </w:p>
    <w:p>
      <w:pPr/>
      <w:r>
        <w:rPr/>
        <w:t xml:space="preserve">【知识点】 现期平均数大小比较</w:t>
      </w:r>
    </w:p>
    <w:p>
      <w:pPr>
        <w:pStyle w:val="pStyle"/>
      </w:pPr>
      <w:r>
        <w:rPr/>
        <w:t xml:space="preserve">【答案】 B</w:t>
      </w:r>
    </w:p>
    <w:p>
      <w:pPr>
        <w:pStyle w:val="pStyle"/>
      </w:pPr>
      <w:r>
        <w:rPr/>
        <w:t xml:space="preserve">【解析】 本题为现期平均数问题。</w:t>
      </w:r>
    </w:p>
    <w:p>
      <w:pPr>
        <w:pStyle w:val="pStyle"/>
      </w:pPr>
      <w:r>
        <w:rPr/>
        <w:t xml:space="preserve">定位图形材料，</w:t>
      </w:r>
      <w:r>
        <w:pict>
          <v:shape type="#_x0000_t75" style="width:350pt; height:46.666666666667pt; margin-left:0pt; margin-top:0pt; mso-position-horizontal:left; mso-position-vertical:top; mso-position-horizontal-relative:char; mso-position-vertical-relative:line;">
            <w10:wrap type="inline"/>
            <v:imagedata r:id="rId74" o:title=""/>
          </v:shape>
        </w:pict>
      </w:r>
      <w:r>
        <w:rPr/>
        <w:t xml:space="preserve">，代入数据可得一季度公路货物平均运输距离为</w:t>
      </w:r>
      <w:r>
        <w:pict>
          <v:shape type="#_x0000_t75" style="width:350pt; height:32.187675594681pt; margin-left:0pt; margin-top:0pt; mso-position-horizontal:left; mso-position-vertical:top; mso-position-horizontal-relative:char; mso-position-vertical-relative:line;">
            <w10:wrap type="inline"/>
            <v:imagedata r:id="rId75" o:title=""/>
          </v:shape>
        </w:pict>
      </w:r>
      <w:r>
        <w:rPr/>
        <w:t xml:space="preserve">，二季度公路货物平均运输距离为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76" o:title=""/>
          </v:shape>
        </w:pict>
      </w:r>
      <w:r>
        <w:rPr/>
        <w:t xml:space="preserve">，三季度公路货物平均运输距离为</w:t>
      </w:r>
      <w:r>
        <w:pict>
          <v:shape type="#_x0000_t75" style="width:350pt; height:32.254129129129pt; margin-left:0pt; margin-top:0pt; mso-position-horizontal:left; mso-position-vertical:top; mso-position-horizontal-relative:char; mso-position-vertical-relative:line;">
            <w10:wrap type="inline"/>
            <v:imagedata r:id="rId77" o:title=""/>
          </v:shape>
        </w:pict>
      </w:r>
      <w:r>
        <w:rPr/>
        <w:t xml:space="preserve">，四季度公路货物平均运输距离为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78" o:title=""/>
          </v:shape>
        </w:pict>
      </w:r>
      <w:r>
        <w:rPr/>
        <w:t xml:space="preserve">。可见，二季度的公路货物平均运输距离最大。</w:t>
      </w:r>
    </w:p>
    <w:p>
      <w:pPr>
        <w:pStyle w:val="pStyle"/>
      </w:pPr>
      <w:r>
        <w:rPr/>
        <w:t xml:space="preserve">因此，本题选B。</w:t>
      </w:r>
    </w:p>
    <w:p>
      <w:pPr>
        <w:pStyle w:val="pStyle"/>
      </w:pPr>
      <w:r>
        <w:rPr/>
        <w:t xml:space="preserve">【来源】 2021年湖南公务员考试《行测》真题第114题,2021年海南公务员考试《行测》真题第109题,2021年宁夏公务员考试《行测》真题第119题,2021年新疆公务员考试《行测》真题第114题,2021年甘肃公务员考试《行测》真题第119题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A选项，定位图形材料可知，“2020年2月货运量为8.27亿吨，货物周转量为1396.4亿吨公里“，根据公式</w:t>
      </w:r>
      <w:r>
        <w:pict>
          <v:shape type="#_x0000_t75" style="width:350pt; height:46.666666666667pt; margin-left:0pt; margin-top:0pt; mso-position-horizontal:left; mso-position-vertical:top; mso-position-horizontal-relative:char; mso-position-vertical-relative:line;">
            <w10:wrap type="inline"/>
            <v:imagedata r:id="rId79" o:title=""/>
          </v:shape>
        </w:pict>
      </w:r>
      <w:r>
        <w:rPr/>
        <w:t xml:space="preserve">，代入数据可得2月份货运平均运输距离为</w:t>
      </w:r>
      <w:r>
        <w:pict>
          <v:shape type="#_x0000_t75" style="width:216pt; height:48pt; margin-left:0pt; margin-top:0pt; mso-position-horizontal:left; mso-position-vertical:top; mso-position-horizontal-relative:char; mso-position-vertical-relative:line;">
            <w10:wrap type="inline"/>
            <v:imagedata r:id="rId80" o:title=""/>
          </v:shape>
        </w:pict>
      </w:r>
      <w:r>
        <w:rPr/>
        <w:t xml:space="preserve">公里，错误；</w:t>
      </w:r>
    </w:p>
    <w:p>
      <w:pPr>
        <w:pStyle w:val="pStyle"/>
      </w:pPr>
      <w:r>
        <w:rPr/>
        <w:t xml:space="preserve">B选项，定位柱状图数据，要求</w:t>
      </w:r>
      <w:r>
        <w:pict>
          <v:shape type="#_x0000_t75" style="width:350pt; height:51pt; margin-left:0pt; margin-top:0pt; mso-position-horizontal:left; mso-position-vertical:top; mso-position-horizontal-relative:char; mso-position-vertical-relative:line;">
            <w10:wrap type="inline"/>
            <v:imagedata r:id="rId81" o:title=""/>
          </v:shape>
        </w:pict>
      </w:r>
      <w:r>
        <w:rPr/>
        <w:t xml:space="preserve">，即当月货运量＞当月天数，符合的月份有6月（30.85＞30）、8月（32.52＞31）、9月（34.04＞30）、10月（33.07＞31）、11月（35.24＞30）、12月（33.73＞31），共6个月份符合，正确；</w:t>
      </w:r>
    </w:p>
    <w:p>
      <w:pPr>
        <w:pStyle w:val="pStyle"/>
      </w:pPr>
      <w:r>
        <w:rPr/>
        <w:t xml:space="preserve">C选项，定位折线图可知，“2020年2月份货物周转量为1396.4亿吨公里、3月份为4141.3亿吨公里“，根据公式</w:t>
      </w:r>
      <w:r>
        <w:pict>
          <v:shape type="#_x0000_t75" style="width:283pt; height:54pt; margin-left:0pt; margin-top:0pt; mso-position-horizontal:left; mso-position-vertical:top; mso-position-horizontal-relative:char; mso-position-vertical-relative:line;">
            <w10:wrap type="inline"/>
            <v:imagedata r:id="rId82" o:title=""/>
          </v:shape>
        </w:pict>
      </w:r>
      <w:r>
        <w:rPr/>
        <w:t xml:space="preserve">，代入数据可得所求</w:t>
      </w:r>
      <w:r>
        <w:pict>
          <v:shape type="#_x0000_t75" style="width:350pt; height:35.220125786164pt; margin-left:0pt; margin-top:0pt; mso-position-horizontal:left; mso-position-vertical:top; mso-position-horizontal-relative:char; mso-position-vertical-relative:line;">
            <w10:wrap type="inline"/>
            <v:imagedata r:id="rId83" o:title=""/>
          </v:shape>
        </w:pict>
      </w:r>
      <w:r>
        <w:rPr/>
        <w:t xml:space="preserve">，首位商不到2，即不到200%，错误；</w:t>
      </w:r>
    </w:p>
    <w:p>
      <w:pPr>
        <w:pStyle w:val="pStyle"/>
      </w:pPr>
      <w:r>
        <w:rPr/>
        <w:t xml:space="preserve">D选项，定位柱状图，根据</w:t>
      </w:r>
      <w:r>
        <w:pict>
          <v:shape type="#_x0000_t75" style="width:307pt; height:50pt; margin-left:0pt; margin-top:0pt; mso-position-horizontal:left; mso-position-vertical:top; mso-position-horizontal-relative:char; mso-position-vertical-relative:line;">
            <w10:wrap type="inline"/>
            <v:imagedata r:id="rId84" o:title=""/>
          </v:shape>
        </w:pict>
      </w:r>
      <w:r>
        <w:rPr/>
        <w:t xml:space="preserve">，利用削峰填谷法可得全年月均货运量为</w:t>
      </w:r>
      <w:r>
        <w:pict>
          <v:shape type="#_x0000_t75" style="width:350pt; height:18.143621084798pt; margin-left:0pt; margin-top:0pt; mso-position-horizontal:left; mso-position-vertical:top; mso-position-horizontal-relative:char; mso-position-vertical-relative:line;">
            <w10:wrap type="inline"/>
            <v:imagedata r:id="rId85" o:title=""/>
          </v:shape>
        </w:pict>
      </w:r>
      <w:r>
        <w:rPr/>
        <w:t xml:space="preserve">（亿吨），错误。</w:t>
      </w:r>
    </w:p>
    <w:p>
      <w:pPr>
        <w:pStyle w:val="pStyle"/>
      </w:pPr>
      <w:r>
        <w:rPr/>
        <w:t xml:space="preserve">因此，本题选B。</w:t>
      </w:r>
    </w:p>
    <w:p>
      <w:pPr>
        <w:pStyle w:val="pStyle"/>
      </w:pPr>
      <w:r>
        <w:rPr/>
        <w:t xml:space="preserve">【来源】 2021年湖南公务员考试《行测》真题第115题,2021年海南公务员考试《行测》真题第110题,2021年宁夏公务员考试《行测》真题第120题,2021年新疆公务员考试《行测》真题第115题,2021年甘肃公务员考试《行测》真题第120题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2023-12-26T16:31:41+08:00</dcterms:created>
  <dcterms:modified xsi:type="dcterms:W3CDTF">2023-12-26T16:31:41+08:00</dcterms:modified>
</cp:coreProperties>
</file>

<file path=docProps/custom.xml><?xml version="1.0" encoding="utf-8"?>
<Properties xmlns="http://schemas.openxmlformats.org/officeDocument/2006/custom-properties" xmlns:vt="http://schemas.openxmlformats.org/officeDocument/2006/docPropsVTypes"/>
</file>