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fvfvfv</w:t>
      </w:r>
    </w:p>
    <w:p>
      <w:pPr>
        <w:spacing w:after="100"/>
        <w:ind/>
      </w:pPr>
      <w:r>
        <w:rPr>
          <w:b w:val="false"/>
          <w:bCs w:val="false"/>
        </w:rPr>
        <w:t xml:space="preserve">ffvfvf</w:t>
      </w:r>
    </w:p>
    <w:p>
      <w:pPr>
        <w:pStyle w:val="Heading3"/>
        <w:spacing w:before="200" w:after="100"/>
      </w:pPr>
      <w:r>
        <w:t xml:space="preserve">xvvxv</w:t>
      </w:r>
    </w:p>
    <w:p>
      <w:pPr>
        <w:spacing w:after="100"/>
        <w:ind/>
      </w:pPr>
      <w:r>
        <w:rPr>
          <w:b w:val="false"/>
          <w:bCs w:val="false"/>
        </w:rPr>
        <w:t xml:space="preserve">vadvsv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2025-03-20T18:17:37.324Z</dcterms:created>
  <dcterms:modified xsi:type="dcterms:W3CDTF">2025-03-20T18:17:37.324Z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