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2264949F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A81C21">
        <w:rPr>
          <w:rFonts w:ascii="Arial" w:hAnsi="Arial" w:cs="Arial"/>
          <w:b/>
          <w:sz w:val="24"/>
          <w:szCs w:val="24"/>
        </w:rPr>
        <w:t>DATA DE ÍNICIO DO PREENCHIMENTO DO PAEE:</w:t>
      </w:r>
      <w:r w:rsidRPr="00581567">
        <w:rPr>
          <w:rFonts w:ascii="Arial" w:hAnsi="Arial" w:cs="Arial"/>
          <w:bCs/>
          <w:sz w:val="24"/>
          <w:szCs w:val="24"/>
        </w:rPr>
        <w:t xml:space="preserve"> </w:t>
      </w:r>
      <w:r w:rsidR="00B35C77">
        <w:rPr>
          <w:rFonts w:ascii="Arial" w:hAnsi="Arial" w:cs="Arial"/>
          <w:bCs/>
          <w:sz w:val="24"/>
          <w:szCs w:val="24"/>
        </w:rPr>
        <w:t>30/05/2025</w:t>
      </w:r>
      <w:r w:rsidRPr="00581567">
        <w:rPr>
          <w:rFonts w:ascii="Arial" w:hAnsi="Arial" w:cs="Arial"/>
          <w:bCs/>
          <w:sz w:val="24"/>
          <w:szCs w:val="24"/>
        </w:rPr>
        <w:t>.</w:t>
      </w:r>
    </w:p>
    <w:p w14:paraId="3A8E4377" w14:textId="0D321996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A81C21">
        <w:rPr>
          <w:rFonts w:ascii="Arial" w:hAnsi="Arial" w:cs="Arial"/>
          <w:b/>
          <w:sz w:val="24"/>
          <w:szCs w:val="24"/>
        </w:rPr>
        <w:t>DATA FINAL DO PREENCHIMENTO DO PAEE:</w:t>
      </w:r>
      <w:r w:rsidRPr="00581567">
        <w:rPr>
          <w:rFonts w:ascii="Arial" w:hAnsi="Arial" w:cs="Arial"/>
          <w:bCs/>
          <w:sz w:val="24"/>
          <w:szCs w:val="24"/>
        </w:rPr>
        <w:t xml:space="preserve"> </w:t>
      </w:r>
      <w:r w:rsidR="00B35C77">
        <w:rPr>
          <w:rFonts w:ascii="Arial" w:hAnsi="Arial" w:cs="Arial"/>
          <w:bCs/>
          <w:sz w:val="24"/>
          <w:szCs w:val="24"/>
        </w:rPr>
        <w:t>12/12/25</w:t>
      </w:r>
      <w:r w:rsidRPr="00581567">
        <w:rPr>
          <w:rFonts w:ascii="Arial" w:hAnsi="Arial" w:cs="Arial"/>
          <w:bCs/>
          <w:sz w:val="24"/>
          <w:szCs w:val="24"/>
        </w:rPr>
        <w:t>.</w:t>
      </w:r>
    </w:p>
    <w:p w14:paraId="7EBEFE80" w14:textId="740F5CDE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A81C21">
        <w:rPr>
          <w:rFonts w:ascii="Arial" w:hAnsi="Arial" w:cs="Arial"/>
          <w:b/>
          <w:sz w:val="24"/>
          <w:szCs w:val="24"/>
        </w:rPr>
        <w:t xml:space="preserve">NOME COMPLETO DO RESPONSÁVEL POR ESTE PAEE: </w:t>
      </w:r>
      <w:r w:rsidR="00B35C77">
        <w:rPr>
          <w:rFonts w:ascii="Arial" w:hAnsi="Arial" w:cs="Arial"/>
          <w:bCs/>
          <w:sz w:val="24"/>
          <w:szCs w:val="24"/>
        </w:rPr>
        <w:t>Ketly Cristinne Rocha da Silva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A81C21">
      <w:pPr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4F352AC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3B5809F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Data de Nascimento: </w:t>
      </w:r>
      <w:r w:rsidR="00A366FE">
        <w:rPr>
          <w:rFonts w:ascii="Arial" w:hAnsi="Arial" w:cs="Arial"/>
          <w:sz w:val="24"/>
          <w:szCs w:val="24"/>
        </w:rPr>
        <w:t>14/02/2018</w:t>
      </w:r>
      <w:r w:rsidRPr="00581567">
        <w:rPr>
          <w:rFonts w:ascii="Arial" w:hAnsi="Arial" w:cs="Arial"/>
          <w:sz w:val="24"/>
          <w:szCs w:val="24"/>
        </w:rPr>
        <w:t xml:space="preserve">             Idade: </w:t>
      </w:r>
      <w:r w:rsidR="00A366FE">
        <w:rPr>
          <w:rFonts w:ascii="Arial" w:hAnsi="Arial" w:cs="Arial"/>
          <w:sz w:val="24"/>
          <w:szCs w:val="24"/>
        </w:rPr>
        <w:t xml:space="preserve">7 </w:t>
      </w:r>
      <w:r w:rsidRPr="00581567">
        <w:rPr>
          <w:rFonts w:ascii="Arial" w:hAnsi="Arial" w:cs="Arial"/>
          <w:sz w:val="24"/>
          <w:szCs w:val="24"/>
        </w:rPr>
        <w:t>anos</w:t>
      </w:r>
    </w:p>
    <w:p w14:paraId="58E34B73" w14:textId="775D6A7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</w:t>
      </w:r>
      <w:r w:rsidR="00A366FE">
        <w:rPr>
          <w:rFonts w:ascii="Arial" w:hAnsi="Arial" w:cs="Arial"/>
          <w:sz w:val="24"/>
          <w:szCs w:val="24"/>
        </w:rPr>
        <w:t xml:space="preserve">1 </w:t>
      </w:r>
      <w:r w:rsidRPr="00581567">
        <w:rPr>
          <w:rFonts w:ascii="Arial" w:hAnsi="Arial" w:cs="Arial"/>
          <w:sz w:val="24"/>
          <w:szCs w:val="24"/>
        </w:rPr>
        <w:t xml:space="preserve">ano                      Turno: </w:t>
      </w:r>
      <w:r w:rsidR="00A366FE">
        <w:rPr>
          <w:rFonts w:ascii="Arial" w:hAnsi="Arial" w:cs="Arial"/>
          <w:sz w:val="24"/>
          <w:szCs w:val="24"/>
        </w:rPr>
        <w:t>vespertino</w:t>
      </w:r>
      <w:r w:rsidRPr="00581567">
        <w:rPr>
          <w:rFonts w:ascii="Arial" w:hAnsi="Arial" w:cs="Arial"/>
          <w:sz w:val="24"/>
          <w:szCs w:val="24"/>
        </w:rPr>
        <w:t xml:space="preserve">                 Turma: </w:t>
      </w:r>
      <w:r w:rsidR="00A366FE">
        <w:rPr>
          <w:rFonts w:ascii="Arial" w:hAnsi="Arial" w:cs="Arial"/>
          <w:sz w:val="24"/>
          <w:szCs w:val="24"/>
        </w:rPr>
        <w:t>B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627F9209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</w:t>
      </w:r>
      <w:r w:rsidR="00A366F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66F1C">
        <w:rPr>
          <w:rFonts w:ascii="Arial" w:hAnsi="Arial" w:cs="Arial"/>
          <w:sz w:val="24"/>
          <w:szCs w:val="24"/>
        </w:rPr>
        <w:t>xxxxxxxx</w:t>
      </w:r>
      <w:proofErr w:type="spellEnd"/>
      <w:r w:rsidRPr="00581567">
        <w:rPr>
          <w:rFonts w:ascii="Arial" w:hAnsi="Arial" w:cs="Arial"/>
          <w:sz w:val="24"/>
          <w:szCs w:val="24"/>
        </w:rPr>
        <w:t xml:space="preserve">             Idade:</w:t>
      </w:r>
      <w:r w:rsidR="00A366FE">
        <w:rPr>
          <w:rFonts w:ascii="Arial" w:hAnsi="Arial" w:cs="Arial"/>
          <w:sz w:val="24"/>
          <w:szCs w:val="24"/>
        </w:rPr>
        <w:t xml:space="preserve"> 36</w:t>
      </w:r>
    </w:p>
    <w:p w14:paraId="4D31801B" w14:textId="287DA4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  <w:r w:rsidR="00A366FE">
        <w:rPr>
          <w:rFonts w:ascii="Arial" w:hAnsi="Arial" w:cs="Arial"/>
          <w:sz w:val="24"/>
          <w:szCs w:val="24"/>
        </w:rPr>
        <w:t>Dona de casa</w:t>
      </w:r>
    </w:p>
    <w:p w14:paraId="7F0C6F9C" w14:textId="7150239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do pai: </w:t>
      </w:r>
      <w:proofErr w:type="spellStart"/>
      <w:r w:rsidR="00866F1C">
        <w:rPr>
          <w:rFonts w:ascii="Arial" w:hAnsi="Arial" w:cs="Arial"/>
          <w:sz w:val="24"/>
          <w:szCs w:val="24"/>
        </w:rPr>
        <w:t>xxxxxxxxxxxxxx</w:t>
      </w:r>
      <w:proofErr w:type="spellEnd"/>
      <w:r w:rsidRPr="00581567">
        <w:rPr>
          <w:rFonts w:ascii="Arial" w:hAnsi="Arial" w:cs="Arial"/>
          <w:sz w:val="24"/>
          <w:szCs w:val="24"/>
        </w:rPr>
        <w:t xml:space="preserve">                            Idade:</w:t>
      </w:r>
      <w:r w:rsidR="008B461E">
        <w:rPr>
          <w:rFonts w:ascii="Arial" w:hAnsi="Arial" w:cs="Arial"/>
          <w:sz w:val="24"/>
          <w:szCs w:val="24"/>
        </w:rPr>
        <w:t xml:space="preserve"> 39</w:t>
      </w:r>
    </w:p>
    <w:p w14:paraId="1B22B1C7" w14:textId="3200746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  <w:r w:rsidR="008B461E">
        <w:rPr>
          <w:rFonts w:ascii="Arial" w:hAnsi="Arial" w:cs="Arial"/>
          <w:sz w:val="24"/>
          <w:szCs w:val="24"/>
        </w:rPr>
        <w:t xml:space="preserve"> Agricultor</w:t>
      </w:r>
    </w:p>
    <w:p w14:paraId="1D0AEDBF" w14:textId="1AD03C24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</w:t>
      </w:r>
      <w:r w:rsidR="008B461E">
        <w:rPr>
          <w:rFonts w:ascii="Arial" w:hAnsi="Arial" w:cs="Arial"/>
          <w:sz w:val="24"/>
          <w:szCs w:val="24"/>
        </w:rPr>
        <w:t>2</w:t>
      </w:r>
      <w:r w:rsidRPr="00581567">
        <w:rPr>
          <w:rFonts w:ascii="Arial" w:hAnsi="Arial" w:cs="Arial"/>
          <w:sz w:val="24"/>
          <w:szCs w:val="24"/>
        </w:rPr>
        <w:t xml:space="preserve">                              Mora com: </w:t>
      </w:r>
      <w:r w:rsidR="008B461E">
        <w:rPr>
          <w:rFonts w:ascii="Arial" w:hAnsi="Arial" w:cs="Arial"/>
          <w:sz w:val="24"/>
          <w:szCs w:val="24"/>
        </w:rPr>
        <w:t xml:space="preserve"> Pais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514976C9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584CF2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Professora de AEE: </w:t>
      </w:r>
      <w:r w:rsidR="008B461E">
        <w:rPr>
          <w:rFonts w:ascii="Arial" w:hAnsi="Arial" w:cs="Arial"/>
          <w:sz w:val="24"/>
          <w:szCs w:val="24"/>
        </w:rPr>
        <w:t>Ketly Cristinne</w:t>
      </w:r>
    </w:p>
    <w:p w14:paraId="49DDD7C7" w14:textId="030BD8F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  <w:r w:rsidR="008B461E">
        <w:rPr>
          <w:rFonts w:ascii="Arial" w:hAnsi="Arial" w:cs="Arial"/>
          <w:sz w:val="24"/>
          <w:szCs w:val="24"/>
        </w:rPr>
        <w:t xml:space="preserve"> </w:t>
      </w:r>
    </w:p>
    <w:p w14:paraId="136C97F8" w14:textId="428A226E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  <w:r w:rsidR="008B461E">
        <w:rPr>
          <w:rFonts w:ascii="Arial" w:hAnsi="Arial" w:cs="Arial"/>
          <w:sz w:val="24"/>
          <w:szCs w:val="24"/>
        </w:rPr>
        <w:t xml:space="preserve"> 4 anos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2FCFF4CB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8B461E">
        <w:rPr>
          <w:rFonts w:ascii="Arial" w:hAnsi="Arial" w:cs="Arial"/>
          <w:sz w:val="24"/>
          <w:szCs w:val="24"/>
        </w:rPr>
        <w:t>Microcefalia, Paralisia Cerebral e Baixa visão</w:t>
      </w:r>
    </w:p>
    <w:p w14:paraId="1F24C16F" w14:textId="463BDEEB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8B461E">
        <w:rPr>
          <w:rFonts w:ascii="Arial" w:hAnsi="Arial" w:cs="Arial"/>
          <w:sz w:val="24"/>
          <w:szCs w:val="24"/>
        </w:rPr>
        <w:t xml:space="preserve"> Não possui medicação fixa</w:t>
      </w:r>
      <w:r w:rsidRPr="00581567">
        <w:rPr>
          <w:rFonts w:ascii="Arial" w:hAnsi="Arial" w:cs="Arial"/>
          <w:sz w:val="24"/>
          <w:szCs w:val="24"/>
        </w:rPr>
        <w:t xml:space="preserve">                Dosagem: </w:t>
      </w:r>
    </w:p>
    <w:p w14:paraId="601D7F16" w14:textId="70E6D4EE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8B461E">
        <w:rPr>
          <w:rFonts w:ascii="Arial" w:hAnsi="Arial" w:cs="Arial"/>
          <w:sz w:val="24"/>
          <w:szCs w:val="24"/>
        </w:rPr>
        <w:t>Renite e Asma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5EF427B0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34D65B84" w14:textId="55F0971E" w:rsidR="008B461E" w:rsidRDefault="00866F1C" w:rsidP="008B461E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xxxxxxxxxxxxx</w:t>
      </w:r>
      <w:proofErr w:type="spellEnd"/>
      <w:r w:rsidR="008B461E">
        <w:rPr>
          <w:rFonts w:ascii="Arial" w:hAnsi="Arial" w:cs="Arial"/>
          <w:sz w:val="24"/>
          <w:szCs w:val="24"/>
        </w:rPr>
        <w:t xml:space="preserve"> é uma criança de 7 anos, matriculada no 1° anos do ensino Fundamental. </w:t>
      </w:r>
      <w:r w:rsidR="008B461E" w:rsidRPr="008B461E">
        <w:rPr>
          <w:rFonts w:ascii="Arial" w:hAnsi="Arial" w:cs="Arial"/>
          <w:sz w:val="24"/>
          <w:szCs w:val="24"/>
        </w:rPr>
        <w:t xml:space="preserve">Apresenta diagnóstico confirmado de </w:t>
      </w:r>
      <w:r w:rsidR="008B461E" w:rsidRPr="008B461E">
        <w:rPr>
          <w:rFonts w:ascii="Arial" w:hAnsi="Arial" w:cs="Arial"/>
          <w:b/>
          <w:bCs/>
          <w:sz w:val="24"/>
          <w:szCs w:val="24"/>
        </w:rPr>
        <w:t>microcefalia associada à paralisia cerebral</w:t>
      </w:r>
      <w:r w:rsidR="008B461E" w:rsidRPr="008B461E">
        <w:rPr>
          <w:rFonts w:ascii="Arial" w:hAnsi="Arial" w:cs="Arial"/>
          <w:sz w:val="24"/>
          <w:szCs w:val="24"/>
        </w:rPr>
        <w:t>, o que acarreta impactos significativos em seu desenvolvimento motor, comunicativo e funcional. A baixa visão também é uma realidade observada, ainda que não tenha sido formalmente avaliada por ausência de atendimento no Instituto dos Cegos, situação já relatada pela família.</w:t>
      </w:r>
    </w:p>
    <w:p w14:paraId="11CE3646" w14:textId="6360ABBB" w:rsidR="008B461E" w:rsidRPr="00DE410E" w:rsidRDefault="008B461E" w:rsidP="008B461E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DE410E">
        <w:rPr>
          <w:rFonts w:ascii="Arial" w:hAnsi="Arial" w:cs="Arial"/>
          <w:sz w:val="24"/>
          <w:szCs w:val="24"/>
        </w:rPr>
        <w:t>A aluna conta com o apoio da cuidadora durante o turno regular e participa do AEE na SRM 1x por semana. Também realiza acompanhamento multidisciplinar com fonoaudióloga e psicopedagoga semanalmente.</w:t>
      </w:r>
    </w:p>
    <w:p w14:paraId="059E93F5" w14:textId="2C98D748" w:rsidR="008B461E" w:rsidRPr="008B461E" w:rsidRDefault="008B461E" w:rsidP="008B461E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8B461E">
        <w:rPr>
          <w:rFonts w:ascii="Arial" w:hAnsi="Arial" w:cs="Arial"/>
          <w:b/>
          <w:bCs/>
          <w:sz w:val="24"/>
          <w:szCs w:val="24"/>
        </w:rPr>
        <w:t>Condições de desenvolvimento e aprendizagem.</w:t>
      </w:r>
    </w:p>
    <w:p w14:paraId="6FA86EBF" w14:textId="007A9445" w:rsidR="008B461E" w:rsidRDefault="00866F1C" w:rsidP="008B461E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xxxxxxxxxxxxxxxx</w:t>
      </w:r>
      <w:proofErr w:type="spellEnd"/>
      <w:r w:rsidR="008B461E" w:rsidRPr="008B461E">
        <w:rPr>
          <w:rFonts w:ascii="Arial" w:hAnsi="Arial" w:cs="Arial"/>
          <w:sz w:val="24"/>
          <w:szCs w:val="24"/>
        </w:rPr>
        <w:t xml:space="preserve"> é extremamente carismática e comunicativa à sua maneira, sendo descrita como uma criança sorridente e participativa. Embora demonstre desejo de interação e compreensão das rotinas, </w:t>
      </w:r>
      <w:r w:rsidR="008B461E" w:rsidRPr="00DE410E">
        <w:rPr>
          <w:rFonts w:ascii="Arial" w:hAnsi="Arial" w:cs="Arial"/>
          <w:sz w:val="24"/>
          <w:szCs w:val="24"/>
        </w:rPr>
        <w:t>enfrenta dificuldades motoras amplas e finas: não possui força suficiente nos dedos para manipular objetos com destreza, o que interfere diretamente na escrita, recorte, colagem e uso de materiais escolares. Utiliza lápis jumbo para realizar</w:t>
      </w:r>
      <w:r w:rsidR="008B461E" w:rsidRPr="008B461E">
        <w:rPr>
          <w:rFonts w:ascii="Arial" w:hAnsi="Arial" w:cs="Arial"/>
          <w:sz w:val="24"/>
          <w:szCs w:val="24"/>
        </w:rPr>
        <w:t xml:space="preserve"> registros com letras muito grandes e desorganizadas.</w:t>
      </w:r>
    </w:p>
    <w:p w14:paraId="175A343E" w14:textId="77777777" w:rsidR="008B461E" w:rsidRPr="008B461E" w:rsidRDefault="008B461E" w:rsidP="008B461E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criança também apresenta alterações na marcha, com pernas e pés voltados para dentro, o que limita sua locomoção com segurança</w:t>
      </w:r>
      <w:r w:rsidRPr="008B461E">
        <w:rPr>
          <w:rFonts w:ascii="Arial" w:hAnsi="Arial" w:cs="Arial"/>
          <w:sz w:val="24"/>
          <w:szCs w:val="24"/>
        </w:rPr>
        <w:t>. Requer auxílio para se alimentar e faz uso contínuo de fraldas, demonstrando dependência parcial nas Atividades de Vida Diária (</w:t>
      </w:r>
      <w:proofErr w:type="spellStart"/>
      <w:r w:rsidRPr="008B461E">
        <w:rPr>
          <w:rFonts w:ascii="Arial" w:hAnsi="Arial" w:cs="Arial"/>
          <w:sz w:val="24"/>
          <w:szCs w:val="24"/>
        </w:rPr>
        <w:t>AVDs</w:t>
      </w:r>
      <w:proofErr w:type="spellEnd"/>
      <w:r w:rsidRPr="008B461E">
        <w:rPr>
          <w:rFonts w:ascii="Arial" w:hAnsi="Arial" w:cs="Arial"/>
          <w:sz w:val="24"/>
          <w:szCs w:val="24"/>
        </w:rPr>
        <w:t>).</w:t>
      </w:r>
    </w:p>
    <w:p w14:paraId="7A92E7C4" w14:textId="77777777" w:rsidR="008B461E" w:rsidRPr="008B461E" w:rsidRDefault="008B461E" w:rsidP="008B461E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8B461E">
        <w:rPr>
          <w:rFonts w:ascii="Arial" w:hAnsi="Arial" w:cs="Arial"/>
          <w:sz w:val="24"/>
          <w:szCs w:val="24"/>
        </w:rPr>
        <w:lastRenderedPageBreak/>
        <w:t>Em relação à linguagem, a aluna se expressa por palavras isoladas e frases curtas, com dificuldades na clareza da fala, organização de pensamentos e emissão de frases completas. Apesar disso, responde bem às propostas pedagógicas quando adaptadas e conta com o suporte da cuidadora para o engajamento nas atividades.</w:t>
      </w:r>
    </w:p>
    <w:p w14:paraId="3D9E3030" w14:textId="4B41DB00" w:rsidR="008B461E" w:rsidRPr="007F685B" w:rsidRDefault="007F685B" w:rsidP="008B461E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7F685B">
        <w:rPr>
          <w:rFonts w:ascii="Arial" w:hAnsi="Arial" w:cs="Arial"/>
          <w:b/>
          <w:bCs/>
          <w:sz w:val="24"/>
          <w:szCs w:val="24"/>
        </w:rPr>
        <w:t>Demandas de Acessibilidades</w:t>
      </w:r>
    </w:p>
    <w:p w14:paraId="4680D914" w14:textId="1220607B" w:rsidR="008B461E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aluna necessita de apoio a locomoção, materiais ampliados e adaptados, recursos táteis e mediação contínua para realizar atividades pedagógicas. Requer ainda estratégias para facilitar a comunicação oral e auxílio direto as </w:t>
      </w:r>
      <w:proofErr w:type="spellStart"/>
      <w:r>
        <w:rPr>
          <w:rFonts w:ascii="Arial" w:hAnsi="Arial" w:cs="Arial"/>
          <w:sz w:val="24"/>
          <w:szCs w:val="24"/>
        </w:rPr>
        <w:t>AVDs</w:t>
      </w:r>
      <w:proofErr w:type="spellEnd"/>
      <w:r>
        <w:rPr>
          <w:rFonts w:ascii="Arial" w:hAnsi="Arial" w:cs="Arial"/>
          <w:sz w:val="24"/>
          <w:szCs w:val="24"/>
        </w:rPr>
        <w:t>, como alimentação, higiene e uso de fraldas.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447920D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  <w:r w:rsidR="007F685B">
        <w:rPr>
          <w:rFonts w:ascii="Arial" w:hAnsi="Arial" w:cs="Arial"/>
          <w:sz w:val="24"/>
          <w:szCs w:val="24"/>
        </w:rPr>
        <w:t>08:30h</w:t>
      </w:r>
    </w:p>
    <w:p w14:paraId="42342C04" w14:textId="75ECE09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Frequência do atendimento na semana: (</w:t>
      </w:r>
      <w:proofErr w:type="gramStart"/>
      <w:r w:rsidR="007F685B">
        <w:rPr>
          <w:rFonts w:ascii="Arial" w:hAnsi="Arial" w:cs="Arial"/>
          <w:sz w:val="24"/>
          <w:szCs w:val="24"/>
        </w:rPr>
        <w:t>x</w:t>
      </w:r>
      <w:r w:rsidRPr="00581567">
        <w:rPr>
          <w:rFonts w:ascii="Arial" w:hAnsi="Arial" w:cs="Arial"/>
          <w:sz w:val="24"/>
          <w:szCs w:val="24"/>
        </w:rPr>
        <w:t xml:space="preserve">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1B710BE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</w:t>
      </w:r>
      <w:r w:rsidR="007F685B">
        <w:rPr>
          <w:rFonts w:ascii="Arial" w:hAnsi="Arial" w:cs="Arial"/>
          <w:sz w:val="24"/>
          <w:szCs w:val="24"/>
        </w:rPr>
        <w:t xml:space="preserve"> x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)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5AE33B5E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 xml:space="preserve">( </w:t>
      </w:r>
      <w:r w:rsidR="007F685B">
        <w:rPr>
          <w:rFonts w:ascii="Arial" w:hAnsi="Arial" w:cs="Arial"/>
          <w:sz w:val="24"/>
          <w:szCs w:val="24"/>
        </w:rPr>
        <w:t>x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)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A1D546" w:rsidR="00581567" w:rsidRPr="00DE410E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DE410E">
        <w:rPr>
          <w:rFonts w:ascii="Arial" w:hAnsi="Arial" w:cs="Arial"/>
          <w:sz w:val="18"/>
          <w:szCs w:val="18"/>
        </w:rPr>
        <w:t xml:space="preserve">Outros profissionais envolvidos </w:t>
      </w:r>
      <w:proofErr w:type="gramStart"/>
      <w:r w:rsidRPr="00DE410E">
        <w:rPr>
          <w:rFonts w:ascii="Arial" w:hAnsi="Arial" w:cs="Arial"/>
          <w:sz w:val="18"/>
          <w:szCs w:val="18"/>
        </w:rPr>
        <w:t>( Equipe</w:t>
      </w:r>
      <w:proofErr w:type="gramEnd"/>
      <w:r w:rsidRPr="00DE410E">
        <w:rPr>
          <w:rFonts w:ascii="Arial" w:hAnsi="Arial" w:cs="Arial"/>
          <w:sz w:val="18"/>
          <w:szCs w:val="18"/>
        </w:rPr>
        <w:t xml:space="preserve"> multidisciplinar, </w:t>
      </w:r>
      <w:proofErr w:type="spellStart"/>
      <w:r w:rsidRPr="00DE410E">
        <w:rPr>
          <w:rFonts w:ascii="Arial" w:hAnsi="Arial" w:cs="Arial"/>
          <w:sz w:val="18"/>
          <w:szCs w:val="18"/>
        </w:rPr>
        <w:t>por</w:t>
      </w:r>
      <w:proofErr w:type="spellEnd"/>
      <w:r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31E2B3CB" w14:textId="2BF46234" w:rsidR="007F685B" w:rsidRDefault="007F685B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DE410E">
        <w:rPr>
          <w:rFonts w:ascii="Arial" w:eastAsia="Times New Roman" w:hAnsi="Arial" w:cs="Arial"/>
          <w:b/>
          <w:bCs/>
          <w:sz w:val="24"/>
          <w:szCs w:val="24"/>
        </w:rPr>
        <w:t>Psicopedagoga</w:t>
      </w:r>
      <w:r>
        <w:rPr>
          <w:rFonts w:ascii="Arial" w:eastAsia="Times New Roman" w:hAnsi="Arial" w:cs="Arial"/>
          <w:sz w:val="24"/>
          <w:szCs w:val="24"/>
        </w:rPr>
        <w:t>: Maiara Nunes</w:t>
      </w:r>
    </w:p>
    <w:p w14:paraId="0DCB6E2A" w14:textId="4B699F7C" w:rsidR="007F685B" w:rsidRDefault="007F685B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DE410E">
        <w:rPr>
          <w:rFonts w:ascii="Arial" w:eastAsia="Times New Roman" w:hAnsi="Arial" w:cs="Arial"/>
          <w:b/>
          <w:bCs/>
          <w:sz w:val="24"/>
          <w:szCs w:val="24"/>
        </w:rPr>
        <w:t>Fonoaudióloga:</w:t>
      </w:r>
      <w:r>
        <w:rPr>
          <w:rFonts w:ascii="Arial" w:eastAsia="Times New Roman" w:hAnsi="Arial" w:cs="Arial"/>
          <w:sz w:val="24"/>
          <w:szCs w:val="24"/>
        </w:rPr>
        <w:t xml:space="preserve"> Carla Santos</w:t>
      </w:r>
    </w:p>
    <w:p w14:paraId="7CB1E2FD" w14:textId="77777777" w:rsidR="007F685B" w:rsidRDefault="007F685B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234BAD7D" w14:textId="61184F95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294B4F9B" w14:textId="4B2FEDAA" w:rsidR="00581567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524F53CD" w14:textId="5F8684DF" w:rsidR="00E67A0F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67A0F">
        <w:rPr>
          <w:rFonts w:ascii="Arial" w:eastAsia="Times New Roman" w:hAnsi="Arial" w:cs="Arial"/>
          <w:b/>
          <w:bCs/>
          <w:sz w:val="24"/>
          <w:szCs w:val="24"/>
        </w:rPr>
        <w:t>6.1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6D001BC7" w14:textId="34401CA5" w:rsidR="00DE410E" w:rsidRDefault="00DE410E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Objetivo: </w:t>
      </w:r>
      <w:r w:rsidR="00104827" w:rsidRPr="00104827">
        <w:rPr>
          <w:rFonts w:ascii="Arial" w:eastAsia="Times New Roman" w:hAnsi="Arial" w:cs="Arial"/>
          <w:sz w:val="24"/>
          <w:szCs w:val="24"/>
        </w:rPr>
        <w:t>Estimular a percepção visual, atenção e raciocínio lógico, favorecendo a organização de pensamento e a aprendizagem.</w:t>
      </w:r>
    </w:p>
    <w:p w14:paraId="488E8562" w14:textId="2609A236" w:rsidR="00104827" w:rsidRDefault="00104827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58C647CF" w14:textId="2F93921C" w:rsidR="00104827" w:rsidRPr="00104827" w:rsidRDefault="00104827" w:rsidP="00104827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lastRenderedPageBreak/>
        <w:t>Jogos de pareamento;</w:t>
      </w:r>
    </w:p>
    <w:p w14:paraId="33AE42C3" w14:textId="1C42DFEB" w:rsidR="00104827" w:rsidRPr="00104827" w:rsidRDefault="00104827" w:rsidP="00104827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Ordenar figuras (</w:t>
      </w:r>
      <w:proofErr w:type="spellStart"/>
      <w:proofErr w:type="gramStart"/>
      <w:r w:rsidRPr="00104827">
        <w:rPr>
          <w:rFonts w:ascii="Arial" w:eastAsia="Times New Roman" w:hAnsi="Arial" w:cs="Arial"/>
          <w:sz w:val="24"/>
          <w:szCs w:val="24"/>
        </w:rPr>
        <w:t>ínicio,meio</w:t>
      </w:r>
      <w:proofErr w:type="spellEnd"/>
      <w:proofErr w:type="gramEnd"/>
      <w:r w:rsidRPr="00104827">
        <w:rPr>
          <w:rFonts w:ascii="Arial" w:eastAsia="Times New Roman" w:hAnsi="Arial" w:cs="Arial"/>
          <w:sz w:val="24"/>
          <w:szCs w:val="24"/>
        </w:rPr>
        <w:t xml:space="preserve"> e fim);</w:t>
      </w:r>
    </w:p>
    <w:p w14:paraId="09138865" w14:textId="4F06C66F" w:rsidR="00104827" w:rsidRPr="00104827" w:rsidRDefault="00104827" w:rsidP="00104827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Classificar objetos;</w:t>
      </w:r>
    </w:p>
    <w:p w14:paraId="19FBB297" w14:textId="6858BA15" w:rsidR="00104827" w:rsidRPr="00104827" w:rsidRDefault="00104827" w:rsidP="00104827">
      <w:pPr>
        <w:pStyle w:val="PargrafodaLista"/>
        <w:numPr>
          <w:ilvl w:val="0"/>
          <w:numId w:val="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Aliteração com fonema inicial;</w:t>
      </w:r>
    </w:p>
    <w:p w14:paraId="0A1F9C95" w14:textId="77777777" w:rsidR="00104827" w:rsidRDefault="00104827" w:rsidP="0010482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EA9DE06" w14:textId="3B19CB5A" w:rsidR="00104827" w:rsidRDefault="00104827" w:rsidP="0010482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Recursos:</w:t>
      </w:r>
    </w:p>
    <w:p w14:paraId="7F4A33EA" w14:textId="42925FE2" w:rsidR="00104827" w:rsidRPr="00104827" w:rsidRDefault="00104827" w:rsidP="00104827">
      <w:pPr>
        <w:pStyle w:val="PargrafodaLista"/>
        <w:numPr>
          <w:ilvl w:val="0"/>
          <w:numId w:val="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Sequência ilustrada simples;</w:t>
      </w:r>
    </w:p>
    <w:p w14:paraId="1E327A72" w14:textId="07FBFE9A" w:rsidR="00104827" w:rsidRPr="00104827" w:rsidRDefault="00104827" w:rsidP="00104827">
      <w:pPr>
        <w:pStyle w:val="PargrafodaLista"/>
        <w:numPr>
          <w:ilvl w:val="0"/>
          <w:numId w:val="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Imagens de animais e objetos</w:t>
      </w:r>
    </w:p>
    <w:p w14:paraId="181AD901" w14:textId="2C7E90FC" w:rsidR="00104827" w:rsidRPr="00104827" w:rsidRDefault="00104827" w:rsidP="00104827">
      <w:pPr>
        <w:pStyle w:val="PargrafodaLista"/>
        <w:numPr>
          <w:ilvl w:val="0"/>
          <w:numId w:val="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Letras móveis;</w:t>
      </w:r>
    </w:p>
    <w:p w14:paraId="4B207E51" w14:textId="430FA470" w:rsidR="00104827" w:rsidRPr="00104827" w:rsidRDefault="00104827" w:rsidP="00104827">
      <w:pPr>
        <w:pStyle w:val="PargrafodaLista"/>
        <w:numPr>
          <w:ilvl w:val="0"/>
          <w:numId w:val="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Jogo da memória,</w:t>
      </w:r>
    </w:p>
    <w:p w14:paraId="6B94676F" w14:textId="435D843D" w:rsidR="00104827" w:rsidRPr="00104827" w:rsidRDefault="00104827" w:rsidP="00104827">
      <w:pPr>
        <w:pStyle w:val="PargrafodaLista"/>
        <w:numPr>
          <w:ilvl w:val="0"/>
          <w:numId w:val="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Cartões grandes com imagens de objetos do dia-a-dia.</w:t>
      </w:r>
    </w:p>
    <w:p w14:paraId="46E82D10" w14:textId="77777777" w:rsidR="00DE410E" w:rsidRPr="00E67A0F" w:rsidRDefault="00DE410E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6223817B" w:rsidR="00E67A0F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67A0F">
        <w:rPr>
          <w:rFonts w:ascii="Arial" w:eastAsia="Times New Roman" w:hAnsi="Arial" w:cs="Arial"/>
          <w:b/>
          <w:bCs/>
          <w:sz w:val="24"/>
          <w:szCs w:val="24"/>
        </w:rPr>
        <w:t>6.2 Área motora</w:t>
      </w:r>
    </w:p>
    <w:p w14:paraId="63799264" w14:textId="77F8515E" w:rsidR="00104827" w:rsidRDefault="00104827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Objetivo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104827">
        <w:rPr>
          <w:rFonts w:ascii="Arial" w:eastAsia="Times New Roman" w:hAnsi="Arial" w:cs="Arial"/>
          <w:sz w:val="24"/>
          <w:szCs w:val="24"/>
        </w:rPr>
        <w:t xml:space="preserve">Desenvolver a coordenação motora fina e ampla para ampliar a autonomia funcional nas atividades escolares e nas </w:t>
      </w:r>
      <w:proofErr w:type="spellStart"/>
      <w:r w:rsidRPr="00104827">
        <w:rPr>
          <w:rFonts w:ascii="Arial" w:eastAsia="Times New Roman" w:hAnsi="Arial" w:cs="Arial"/>
          <w:sz w:val="24"/>
          <w:szCs w:val="24"/>
        </w:rPr>
        <w:t>AVDs</w:t>
      </w:r>
      <w:proofErr w:type="spellEnd"/>
      <w:r w:rsidRPr="00104827">
        <w:rPr>
          <w:rFonts w:ascii="Arial" w:eastAsia="Times New Roman" w:hAnsi="Arial" w:cs="Arial"/>
          <w:sz w:val="24"/>
          <w:szCs w:val="24"/>
        </w:rPr>
        <w:t>.</w:t>
      </w:r>
    </w:p>
    <w:p w14:paraId="034E7F9B" w14:textId="0AD466E1" w:rsidR="00104827" w:rsidRPr="00104827" w:rsidRDefault="00104827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74DD704" w14:textId="1051D1C2" w:rsidR="00104827" w:rsidRP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Rasgar, amassar e colar papéis coloridos;</w:t>
      </w:r>
    </w:p>
    <w:p w14:paraId="5387C7EA" w14:textId="2B45B682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sz w:val="24"/>
          <w:szCs w:val="24"/>
        </w:rPr>
        <w:t>Pintura com pincel grosso ou cotonete;</w:t>
      </w:r>
    </w:p>
    <w:p w14:paraId="240E726D" w14:textId="0A8AD239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Modelar com massinha;</w:t>
      </w:r>
    </w:p>
    <w:p w14:paraId="0CC010F6" w14:textId="558FDBAA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Encaixar peças grandes ou blocos de montar;</w:t>
      </w:r>
    </w:p>
    <w:p w14:paraId="7256F57C" w14:textId="358DBD09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Enfiar argolas ou colocar pregadores;</w:t>
      </w:r>
    </w:p>
    <w:p w14:paraId="7F9B2081" w14:textId="1999DA3D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Atividades com esponjas (apertar, transferir água de um pote para o outro)</w:t>
      </w:r>
    </w:p>
    <w:p w14:paraId="0726B398" w14:textId="33427C55" w:rsidR="00104827" w:rsidRDefault="00104827" w:rsidP="00104827">
      <w:pPr>
        <w:pStyle w:val="PargrafodaLista"/>
        <w:numPr>
          <w:ilvl w:val="0"/>
          <w:numId w:val="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Simular </w:t>
      </w:r>
      <w:proofErr w:type="spellStart"/>
      <w:r>
        <w:rPr>
          <w:rFonts w:ascii="Arial" w:eastAsia="Times New Roman" w:hAnsi="Arial" w:cs="Arial"/>
          <w:sz w:val="24"/>
          <w:szCs w:val="24"/>
        </w:rPr>
        <w:t>AVDs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>( Vestir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bonecas, escovar, alimentar).</w:t>
      </w:r>
    </w:p>
    <w:p w14:paraId="18C1FB28" w14:textId="77777777" w:rsidR="00104827" w:rsidRDefault="00104827" w:rsidP="0010482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7D4DCCE0" w14:textId="232787FF" w:rsidR="00104827" w:rsidRDefault="00104827" w:rsidP="0010482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Recursos</w:t>
      </w:r>
    </w:p>
    <w:p w14:paraId="0FA96C8F" w14:textId="1943EBCA" w:rsidR="00104827" w:rsidRPr="007F7079" w:rsidRDefault="00104827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t>Papeis coloridos, cola em bastão bandeja de apoio;</w:t>
      </w:r>
    </w:p>
    <w:p w14:paraId="2C8E8C06" w14:textId="36B4CB85" w:rsidR="00104827" w:rsidRPr="007F7079" w:rsidRDefault="00104827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t>Tinta guache, pincéis e cotonetes;</w:t>
      </w:r>
    </w:p>
    <w:p w14:paraId="476A1F20" w14:textId="26BAE9E5" w:rsidR="00104827" w:rsidRPr="007F7079" w:rsidRDefault="00104827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t>Massinha de modelar, rolinho de E.V.A;</w:t>
      </w:r>
    </w:p>
    <w:p w14:paraId="38C31B4E" w14:textId="1425429A" w:rsidR="00104827" w:rsidRPr="007F7079" w:rsidRDefault="00104827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t>Blocos de lego</w:t>
      </w:r>
      <w:r w:rsidR="007F7079" w:rsidRPr="007F7079">
        <w:rPr>
          <w:rFonts w:ascii="Arial" w:eastAsia="Times New Roman" w:hAnsi="Arial" w:cs="Arial"/>
          <w:sz w:val="24"/>
          <w:szCs w:val="24"/>
        </w:rPr>
        <w:t>, jogos de encaixe;</w:t>
      </w:r>
    </w:p>
    <w:p w14:paraId="5B3334C7" w14:textId="2DCB8AE2" w:rsidR="007F7079" w:rsidRPr="007F7079" w:rsidRDefault="007F7079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t>Argolas, cordões, pregadores, esponjas, água;</w:t>
      </w:r>
    </w:p>
    <w:p w14:paraId="177E0153" w14:textId="6E189261" w:rsidR="007F7079" w:rsidRPr="007F7079" w:rsidRDefault="007F7079" w:rsidP="00104827">
      <w:pPr>
        <w:pStyle w:val="PargrafodaLista"/>
        <w:numPr>
          <w:ilvl w:val="0"/>
          <w:numId w:val="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7F7079">
        <w:rPr>
          <w:rFonts w:ascii="Arial" w:eastAsia="Times New Roman" w:hAnsi="Arial" w:cs="Arial"/>
          <w:sz w:val="24"/>
          <w:szCs w:val="24"/>
        </w:rPr>
        <w:lastRenderedPageBreak/>
        <w:t>Bonecas, fraldas, colheres, roupinhas e escova de dente.</w:t>
      </w:r>
    </w:p>
    <w:p w14:paraId="20E32DF8" w14:textId="26D1D9BC" w:rsidR="00E67A0F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6.3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5B3DD728" w14:textId="52940455" w:rsidR="00104827" w:rsidRPr="00104827" w:rsidRDefault="00104827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Objetivo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104827">
        <w:rPr>
          <w:rFonts w:ascii="Arial" w:eastAsia="Times New Roman" w:hAnsi="Arial" w:cs="Arial"/>
          <w:sz w:val="24"/>
          <w:szCs w:val="24"/>
        </w:rPr>
        <w:t>Promover a comunicação funcional, incentivando a expressão de desejos, necessidades e ideias com mais clareza e intenção.</w:t>
      </w:r>
    </w:p>
    <w:p w14:paraId="7C288C67" w14:textId="6B7D4957" w:rsidR="00581567" w:rsidRDefault="007F7079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</w:t>
      </w:r>
    </w:p>
    <w:p w14:paraId="278EA2BF" w14:textId="7D0DE3AF" w:rsidR="007F7079" w:rsidRPr="007F7079" w:rsidRDefault="007F7079" w:rsidP="007F7079">
      <w:pPr>
        <w:pStyle w:val="PargrafodaLista"/>
        <w:numPr>
          <w:ilvl w:val="0"/>
          <w:numId w:val="7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Repetir sons diante do espelho;</w:t>
      </w:r>
    </w:p>
    <w:p w14:paraId="158A34A2" w14:textId="1C7568C9" w:rsidR="007F7079" w:rsidRPr="007F7079" w:rsidRDefault="007F7079" w:rsidP="007F7079">
      <w:pPr>
        <w:pStyle w:val="PargrafodaLista"/>
        <w:numPr>
          <w:ilvl w:val="0"/>
          <w:numId w:val="7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 xml:space="preserve">Nomear objetos do dia a dia com apontamento visual; </w:t>
      </w:r>
    </w:p>
    <w:p w14:paraId="74A556BA" w14:textId="59BE8153" w:rsidR="007F7079" w:rsidRPr="007F7079" w:rsidRDefault="007F7079" w:rsidP="007F7079">
      <w:pPr>
        <w:pStyle w:val="PargrafodaLista"/>
        <w:numPr>
          <w:ilvl w:val="0"/>
          <w:numId w:val="7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Histórias simples com dramatizações.</w:t>
      </w:r>
    </w:p>
    <w:p w14:paraId="6D88B469" w14:textId="0522218F" w:rsidR="007F7079" w:rsidRDefault="007F7079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Recursos</w:t>
      </w:r>
    </w:p>
    <w:p w14:paraId="5E67463A" w14:textId="1B79AA08" w:rsidR="007F7079" w:rsidRPr="007F7079" w:rsidRDefault="007F7079" w:rsidP="007F7079">
      <w:pPr>
        <w:pStyle w:val="PargrafodaLista"/>
        <w:numPr>
          <w:ilvl w:val="0"/>
          <w:numId w:val="8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Espelho de mesa com bocas articulando os sons;</w:t>
      </w:r>
    </w:p>
    <w:p w14:paraId="3B010184" w14:textId="1DDA97A6" w:rsidR="007F7079" w:rsidRPr="007F7079" w:rsidRDefault="007F7079" w:rsidP="007F7079">
      <w:pPr>
        <w:pStyle w:val="PargrafodaLista"/>
        <w:numPr>
          <w:ilvl w:val="0"/>
          <w:numId w:val="8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Objetos reais ou cartões ilustrados;</w:t>
      </w:r>
    </w:p>
    <w:p w14:paraId="0AC6B1E7" w14:textId="1FFEC011" w:rsidR="007F7079" w:rsidRPr="007F7079" w:rsidRDefault="007F7079" w:rsidP="007F7079">
      <w:pPr>
        <w:pStyle w:val="PargrafodaLista"/>
        <w:numPr>
          <w:ilvl w:val="0"/>
          <w:numId w:val="8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Fantoche ou livro com imagens gigante e frases curtas</w:t>
      </w:r>
    </w:p>
    <w:p w14:paraId="265B5501" w14:textId="2B8F64E8" w:rsidR="007F7079" w:rsidRDefault="007F7079" w:rsidP="007F7079">
      <w:pPr>
        <w:pStyle w:val="PargrafodaLista"/>
        <w:numPr>
          <w:ilvl w:val="0"/>
          <w:numId w:val="8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7F7079">
        <w:rPr>
          <w:rFonts w:ascii="Arial" w:hAnsi="Arial" w:cs="Arial"/>
          <w:sz w:val="24"/>
          <w:szCs w:val="24"/>
        </w:rPr>
        <w:t>Usar o app “</w:t>
      </w:r>
      <w:proofErr w:type="spellStart"/>
      <w:r w:rsidRPr="007F7079">
        <w:rPr>
          <w:rFonts w:ascii="Arial" w:hAnsi="Arial" w:cs="Arial"/>
          <w:sz w:val="24"/>
          <w:szCs w:val="24"/>
        </w:rPr>
        <w:t>rasterbation</w:t>
      </w:r>
      <w:proofErr w:type="spellEnd"/>
      <w:r w:rsidRPr="007F7079">
        <w:rPr>
          <w:rFonts w:ascii="Arial" w:hAnsi="Arial" w:cs="Arial"/>
          <w:sz w:val="24"/>
          <w:szCs w:val="24"/>
        </w:rPr>
        <w:t>” para fazer imagens grandes.</w:t>
      </w:r>
    </w:p>
    <w:p w14:paraId="20513436" w14:textId="77777777" w:rsidR="007F7079" w:rsidRPr="007F7079" w:rsidRDefault="007F7079" w:rsidP="007F7079">
      <w:pPr>
        <w:pStyle w:val="PargrafodaLista"/>
        <w:spacing w:line="360" w:lineRule="auto"/>
        <w:ind w:right="-1"/>
        <w:rPr>
          <w:rFonts w:ascii="Arial" w:hAnsi="Arial" w:cs="Arial"/>
          <w:sz w:val="24"/>
          <w:szCs w:val="24"/>
        </w:rPr>
      </w:pPr>
    </w:p>
    <w:p w14:paraId="246839B9" w14:textId="088EE8E1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18358223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 xml:space="preserve">O plano será reestruturado </w:t>
      </w:r>
      <w:r w:rsidR="007F7079">
        <w:rPr>
          <w:rFonts w:ascii="Arial" w:hAnsi="Arial" w:cs="Arial"/>
          <w:bCs/>
          <w:sz w:val="24"/>
          <w:szCs w:val="24"/>
        </w:rPr>
        <w:t>trimestralmente</w:t>
      </w:r>
      <w:r w:rsidRPr="00581567">
        <w:rPr>
          <w:rFonts w:ascii="Arial" w:hAnsi="Arial" w:cs="Arial"/>
          <w:bCs/>
          <w:sz w:val="24"/>
          <w:szCs w:val="24"/>
        </w:rPr>
        <w:t xml:space="preserve">, sendo a próximo em </w:t>
      </w:r>
      <w:proofErr w:type="gramStart"/>
      <w:r w:rsidR="007F7079">
        <w:rPr>
          <w:rFonts w:ascii="Arial" w:hAnsi="Arial" w:cs="Arial"/>
          <w:bCs/>
          <w:sz w:val="24"/>
          <w:szCs w:val="24"/>
        </w:rPr>
        <w:t>Setembro</w:t>
      </w:r>
      <w:proofErr w:type="gramEnd"/>
      <w:r w:rsidRPr="00581567">
        <w:rPr>
          <w:rFonts w:ascii="Arial" w:hAnsi="Arial" w:cs="Arial"/>
          <w:bCs/>
          <w:sz w:val="24"/>
          <w:szCs w:val="24"/>
        </w:rPr>
        <w:t>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17B08954" w14:textId="7AA6AC09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 avaliação será realizada continuamente e ao final de cada </w:t>
      </w:r>
      <w:r w:rsidR="007F7079">
        <w:rPr>
          <w:rFonts w:ascii="Arial" w:hAnsi="Arial" w:cs="Arial"/>
          <w:sz w:val="24"/>
          <w:szCs w:val="24"/>
        </w:rPr>
        <w:t>trimestre</w:t>
      </w:r>
      <w:r w:rsidRPr="00581567">
        <w:rPr>
          <w:rFonts w:ascii="Arial" w:hAnsi="Arial" w:cs="Arial"/>
          <w:sz w:val="24"/>
          <w:szCs w:val="24"/>
        </w:rPr>
        <w:t>, considerando o engajamento d</w:t>
      </w:r>
      <w:r w:rsidR="007F7079">
        <w:rPr>
          <w:rFonts w:ascii="Arial" w:hAnsi="Arial" w:cs="Arial"/>
          <w:sz w:val="24"/>
          <w:szCs w:val="24"/>
        </w:rPr>
        <w:t>a</w:t>
      </w:r>
      <w:r w:rsidRPr="00581567">
        <w:rPr>
          <w:rFonts w:ascii="Arial" w:hAnsi="Arial" w:cs="Arial"/>
          <w:sz w:val="24"/>
          <w:szCs w:val="24"/>
        </w:rPr>
        <w:t xml:space="preserve"> alun</w:t>
      </w:r>
      <w:r w:rsidR="007F7079">
        <w:rPr>
          <w:rFonts w:ascii="Arial" w:hAnsi="Arial" w:cs="Arial"/>
          <w:sz w:val="24"/>
          <w:szCs w:val="24"/>
        </w:rPr>
        <w:t>a</w:t>
      </w:r>
      <w:r w:rsidRPr="00581567">
        <w:rPr>
          <w:rFonts w:ascii="Arial" w:hAnsi="Arial" w:cs="Arial"/>
          <w:sz w:val="24"/>
          <w:szCs w:val="24"/>
        </w:rPr>
        <w:t xml:space="preserve">, os avanços nas habilidades cognitivas, motoras e </w:t>
      </w:r>
      <w:r w:rsidR="007F7079">
        <w:rPr>
          <w:rFonts w:ascii="Arial" w:hAnsi="Arial" w:cs="Arial"/>
          <w:sz w:val="24"/>
          <w:szCs w:val="24"/>
        </w:rPr>
        <w:t>comunicação</w:t>
      </w:r>
      <w:r w:rsidRPr="00581567">
        <w:rPr>
          <w:rFonts w:ascii="Arial" w:hAnsi="Arial" w:cs="Arial"/>
          <w:sz w:val="24"/>
          <w:szCs w:val="24"/>
        </w:rPr>
        <w:t xml:space="preserve">, bem como sua adaptação às estratégias e recursos utilizados. Serão observados critérios como participação nas atividades, progresso </w:t>
      </w:r>
      <w:r w:rsidR="007F7079">
        <w:rPr>
          <w:rFonts w:ascii="Arial" w:hAnsi="Arial" w:cs="Arial"/>
          <w:sz w:val="24"/>
          <w:szCs w:val="24"/>
        </w:rPr>
        <w:t>nos objetivos proposto</w:t>
      </w:r>
      <w:r w:rsidRPr="00581567">
        <w:rPr>
          <w:rFonts w:ascii="Arial" w:hAnsi="Arial" w:cs="Arial"/>
          <w:sz w:val="24"/>
          <w:szCs w:val="24"/>
        </w:rPr>
        <w:t xml:space="preserve"> e feedback da família e professores. Sempre observando as habilidades que foram desenvolvidas neste período de aplicação do plano.</w:t>
      </w:r>
      <w:r w:rsidR="007F7079">
        <w:rPr>
          <w:rFonts w:ascii="Arial" w:hAnsi="Arial" w:cs="Arial"/>
          <w:sz w:val="24"/>
          <w:szCs w:val="24"/>
        </w:rPr>
        <w:t xml:space="preserve"> Será aplicado o objetivo várias vezes trocando as atividades para melhor </w:t>
      </w:r>
      <w:proofErr w:type="spellStart"/>
      <w:r w:rsidR="007F7079">
        <w:rPr>
          <w:rFonts w:ascii="Arial" w:hAnsi="Arial" w:cs="Arial"/>
          <w:sz w:val="24"/>
          <w:szCs w:val="24"/>
        </w:rPr>
        <w:t>desenvolviemento</w:t>
      </w:r>
      <w:proofErr w:type="spellEnd"/>
      <w:r w:rsidR="007F7079">
        <w:rPr>
          <w:rFonts w:ascii="Arial" w:hAnsi="Arial" w:cs="Arial"/>
          <w:sz w:val="24"/>
          <w:szCs w:val="24"/>
        </w:rPr>
        <w:t>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B35C77">
      <w:pgSz w:w="11906" w:h="16838"/>
      <w:pgMar w:top="1417" w:right="991" w:bottom="1417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9D55" w14:textId="77777777" w:rsidR="00505DED" w:rsidRDefault="00505DED" w:rsidP="00B35C77">
      <w:pPr>
        <w:spacing w:after="0" w:line="240" w:lineRule="auto"/>
      </w:pPr>
      <w:r>
        <w:separator/>
      </w:r>
    </w:p>
  </w:endnote>
  <w:endnote w:type="continuationSeparator" w:id="0">
    <w:p w14:paraId="4F1B1908" w14:textId="77777777" w:rsidR="00505DED" w:rsidRDefault="00505DED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DBB9B" w14:textId="77777777" w:rsidR="00505DED" w:rsidRDefault="00505DED" w:rsidP="00B35C77">
      <w:pPr>
        <w:spacing w:after="0" w:line="240" w:lineRule="auto"/>
      </w:pPr>
      <w:r>
        <w:separator/>
      </w:r>
    </w:p>
  </w:footnote>
  <w:footnote w:type="continuationSeparator" w:id="0">
    <w:p w14:paraId="23E32D9E" w14:textId="77777777" w:rsidR="00505DED" w:rsidRDefault="00505DED" w:rsidP="00B35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6"/>
  </w:num>
  <w:num w:numId="2" w16cid:durableId="609552575">
    <w:abstractNumId w:val="4"/>
  </w:num>
  <w:num w:numId="3" w16cid:durableId="770708581">
    <w:abstractNumId w:val="3"/>
  </w:num>
  <w:num w:numId="4" w16cid:durableId="450250566">
    <w:abstractNumId w:val="2"/>
  </w:num>
  <w:num w:numId="5" w16cid:durableId="1255091894">
    <w:abstractNumId w:val="5"/>
  </w:num>
  <w:num w:numId="6" w16cid:durableId="1637679230">
    <w:abstractNumId w:val="1"/>
  </w:num>
  <w:num w:numId="7" w16cid:durableId="1028068582">
    <w:abstractNumId w:val="0"/>
  </w:num>
  <w:num w:numId="8" w16cid:durableId="1551335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104827"/>
    <w:rsid w:val="00195CE9"/>
    <w:rsid w:val="00272DCD"/>
    <w:rsid w:val="002C61D9"/>
    <w:rsid w:val="00383184"/>
    <w:rsid w:val="003B53C6"/>
    <w:rsid w:val="00505DED"/>
    <w:rsid w:val="00581567"/>
    <w:rsid w:val="005D1059"/>
    <w:rsid w:val="007232F1"/>
    <w:rsid w:val="007F685B"/>
    <w:rsid w:val="007F7079"/>
    <w:rsid w:val="00866F1C"/>
    <w:rsid w:val="008B461E"/>
    <w:rsid w:val="00920E28"/>
    <w:rsid w:val="00A366FE"/>
    <w:rsid w:val="00A81C21"/>
    <w:rsid w:val="00A921DC"/>
    <w:rsid w:val="00AE2715"/>
    <w:rsid w:val="00B35C77"/>
    <w:rsid w:val="00DE410E"/>
    <w:rsid w:val="00E67A0F"/>
    <w:rsid w:val="00EC6F07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1095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2025-05-30T17:06:00Z</dcterms:created>
  <dcterms:modified xsi:type="dcterms:W3CDTF">2025-08-18T02:55:00Z</dcterms:modified>
</cp:coreProperties>
</file>