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13502" w14:textId="1A02A6B0" w:rsidR="00250C43" w:rsidRDefault="00250C43" w:rsidP="005A6D52">
      <w:pPr>
        <w:pStyle w:val="T1"/>
      </w:pPr>
      <w:bookmarkStart w:id="0" w:name="_Toc329038483"/>
      <w:r>
        <w:t>11.  Despliegue</w:t>
      </w:r>
      <w:bookmarkEnd w:id="0"/>
    </w:p>
    <w:p w14:paraId="627B453F" w14:textId="77777777" w:rsidR="00250C43" w:rsidRDefault="00250C43" w:rsidP="005A6D52">
      <w:pPr>
        <w:pStyle w:val="P1"/>
      </w:pPr>
      <w:r>
        <w:t>En esta sección se describen las tareas correspondientes a la etapa post-desarrollo.</w:t>
      </w:r>
    </w:p>
    <w:p w14:paraId="34CCC8A7" w14:textId="77777777" w:rsidR="00A52DBC" w:rsidRDefault="00A52DBC" w:rsidP="005A6D52">
      <w:pPr>
        <w:pStyle w:val="P1"/>
      </w:pPr>
    </w:p>
    <w:p w14:paraId="2E1C7295" w14:textId="77777777" w:rsidR="00250C43" w:rsidRDefault="00250C43" w:rsidP="005A6D52">
      <w:pPr>
        <w:pStyle w:val="T2"/>
      </w:pPr>
      <w:bookmarkStart w:id="1" w:name="h.xjrg56glm2ih" w:colFirst="0" w:colLast="0"/>
      <w:bookmarkStart w:id="2" w:name="_Toc329038484"/>
      <w:bookmarkEnd w:id="1"/>
      <w:r>
        <w:t>11.1  Calendario de despliegue</w:t>
      </w:r>
      <w:bookmarkEnd w:id="2"/>
    </w:p>
    <w:p w14:paraId="146478CD" w14:textId="77777777" w:rsidR="00250C43" w:rsidRDefault="00250C43" w:rsidP="005A6D52">
      <w:pPr>
        <w:pStyle w:val="P1"/>
      </w:pPr>
      <w:r>
        <w:t>Se realizó una calendarización de las tareas de despliegue, correspondientes a la instalación del software y la realización de capacitaciones.</w:t>
      </w:r>
    </w:p>
    <w:p w14:paraId="249DE414" w14:textId="77777777" w:rsidR="00250C43" w:rsidRDefault="00250C43" w:rsidP="005A6D52">
      <w:pPr>
        <w:pStyle w:val="P1"/>
      </w:pPr>
    </w:p>
    <w:tbl>
      <w:tblPr>
        <w:tblStyle w:val="Tablaconcuadrcula"/>
        <w:tblW w:w="9356" w:type="dxa"/>
        <w:tblInd w:w="108" w:type="dxa"/>
        <w:tblLayout w:type="fixed"/>
        <w:tblLook w:val="0600" w:firstRow="0" w:lastRow="0" w:firstColumn="0" w:lastColumn="0" w:noHBand="1" w:noVBand="1"/>
      </w:tblPr>
      <w:tblGrid>
        <w:gridCol w:w="6663"/>
        <w:gridCol w:w="1275"/>
        <w:gridCol w:w="1418"/>
      </w:tblGrid>
      <w:tr w:rsidR="003A3641" w:rsidRPr="00086616" w14:paraId="7A8B6F69" w14:textId="77777777" w:rsidTr="003A3641">
        <w:tc>
          <w:tcPr>
            <w:tcW w:w="6663" w:type="dxa"/>
          </w:tcPr>
          <w:p w14:paraId="58439F2B" w14:textId="77777777" w:rsidR="00250C43" w:rsidRPr="00086616" w:rsidRDefault="00250C43" w:rsidP="003A3641">
            <w:pPr>
              <w:pStyle w:val="Normal1"/>
            </w:pPr>
            <w:r w:rsidRPr="00086616">
              <w:rPr>
                <w:b/>
              </w:rPr>
              <w:t>Tarea</w:t>
            </w:r>
          </w:p>
        </w:tc>
        <w:tc>
          <w:tcPr>
            <w:tcW w:w="1275" w:type="dxa"/>
          </w:tcPr>
          <w:p w14:paraId="353E0E89" w14:textId="77777777" w:rsidR="00250C43" w:rsidRPr="00086616" w:rsidRDefault="00250C43" w:rsidP="003A3641">
            <w:pPr>
              <w:pStyle w:val="Normal1"/>
            </w:pPr>
            <w:r w:rsidRPr="00086616">
              <w:rPr>
                <w:b/>
              </w:rPr>
              <w:t>Duración en horas</w:t>
            </w:r>
          </w:p>
        </w:tc>
        <w:tc>
          <w:tcPr>
            <w:tcW w:w="1418" w:type="dxa"/>
          </w:tcPr>
          <w:p w14:paraId="28C07669" w14:textId="77777777" w:rsidR="00250C43" w:rsidRPr="00086616" w:rsidRDefault="00250C43" w:rsidP="003A3641">
            <w:pPr>
              <w:pStyle w:val="Normal1"/>
            </w:pPr>
            <w:r w:rsidRPr="00086616">
              <w:rPr>
                <w:b/>
              </w:rPr>
              <w:t>Día de realización</w:t>
            </w:r>
          </w:p>
        </w:tc>
      </w:tr>
      <w:tr w:rsidR="00250C43" w:rsidRPr="003A3641" w14:paraId="3F4B7BD1" w14:textId="77777777" w:rsidTr="003A3641">
        <w:tc>
          <w:tcPr>
            <w:tcW w:w="6663" w:type="dxa"/>
          </w:tcPr>
          <w:p w14:paraId="523E041B" w14:textId="77777777" w:rsidR="00250C43" w:rsidRPr="003A3641" w:rsidRDefault="00250C43" w:rsidP="009B7606">
            <w:pPr>
              <w:pStyle w:val="Normal1"/>
              <w:rPr>
                <w:sz w:val="23"/>
                <w:szCs w:val="23"/>
              </w:rPr>
            </w:pPr>
            <w:r w:rsidRPr="003A3641">
              <w:rPr>
                <w:sz w:val="23"/>
                <w:szCs w:val="23"/>
              </w:rPr>
              <w:t>Instalación de la aplicación</w:t>
            </w:r>
          </w:p>
        </w:tc>
        <w:tc>
          <w:tcPr>
            <w:tcW w:w="1275" w:type="dxa"/>
          </w:tcPr>
          <w:p w14:paraId="30306E7B" w14:textId="77777777" w:rsidR="00250C43" w:rsidRPr="003A3641" w:rsidRDefault="00250C43" w:rsidP="009B7606">
            <w:pPr>
              <w:pStyle w:val="Normal1"/>
              <w:jc w:val="right"/>
              <w:rPr>
                <w:sz w:val="23"/>
                <w:szCs w:val="23"/>
              </w:rPr>
            </w:pPr>
            <w:r w:rsidRPr="003A3641">
              <w:rPr>
                <w:sz w:val="23"/>
                <w:szCs w:val="23"/>
              </w:rPr>
              <w:t>1</w:t>
            </w:r>
          </w:p>
        </w:tc>
        <w:tc>
          <w:tcPr>
            <w:tcW w:w="1418" w:type="dxa"/>
          </w:tcPr>
          <w:p w14:paraId="4D0B2306" w14:textId="7A65CD00" w:rsidR="00250C43" w:rsidRPr="003A3641" w:rsidRDefault="00835084" w:rsidP="009B7606">
            <w:pPr>
              <w:pStyle w:val="Normal1"/>
              <w:jc w:val="right"/>
              <w:rPr>
                <w:sz w:val="23"/>
                <w:szCs w:val="23"/>
              </w:rPr>
            </w:pPr>
            <w:r w:rsidRPr="003A3641">
              <w:rPr>
                <w:sz w:val="23"/>
                <w:szCs w:val="23"/>
              </w:rPr>
              <w:t>21/03/</w:t>
            </w:r>
            <w:r w:rsidR="00250C43" w:rsidRPr="003A3641">
              <w:rPr>
                <w:sz w:val="23"/>
                <w:szCs w:val="23"/>
              </w:rPr>
              <w:t>201</w:t>
            </w:r>
            <w:r w:rsidRPr="003A3641">
              <w:rPr>
                <w:sz w:val="23"/>
                <w:szCs w:val="23"/>
              </w:rPr>
              <w:t>6</w:t>
            </w:r>
          </w:p>
        </w:tc>
      </w:tr>
      <w:tr w:rsidR="00250C43" w:rsidRPr="003A3641" w14:paraId="2D295466" w14:textId="77777777" w:rsidTr="003A3641">
        <w:tc>
          <w:tcPr>
            <w:tcW w:w="6663" w:type="dxa"/>
          </w:tcPr>
          <w:p w14:paraId="4DD9C436" w14:textId="77777777" w:rsidR="00250C43" w:rsidRPr="003A3641" w:rsidRDefault="00250C43" w:rsidP="009B7606">
            <w:pPr>
              <w:pStyle w:val="Normal1"/>
              <w:rPr>
                <w:sz w:val="23"/>
                <w:szCs w:val="23"/>
              </w:rPr>
            </w:pPr>
            <w:r w:rsidRPr="003A3641">
              <w:rPr>
                <w:sz w:val="23"/>
                <w:szCs w:val="23"/>
              </w:rPr>
              <w:t>Primera sesión de capacitación</w:t>
            </w:r>
          </w:p>
        </w:tc>
        <w:tc>
          <w:tcPr>
            <w:tcW w:w="1275" w:type="dxa"/>
          </w:tcPr>
          <w:p w14:paraId="364929CE" w14:textId="77777777" w:rsidR="00250C43" w:rsidRPr="003A3641" w:rsidRDefault="00250C43" w:rsidP="009B7606">
            <w:pPr>
              <w:pStyle w:val="Normal1"/>
              <w:jc w:val="right"/>
              <w:rPr>
                <w:sz w:val="23"/>
                <w:szCs w:val="23"/>
              </w:rPr>
            </w:pPr>
            <w:r w:rsidRPr="003A3641">
              <w:rPr>
                <w:sz w:val="23"/>
                <w:szCs w:val="23"/>
              </w:rPr>
              <w:t>2</w:t>
            </w:r>
          </w:p>
        </w:tc>
        <w:tc>
          <w:tcPr>
            <w:tcW w:w="1418" w:type="dxa"/>
          </w:tcPr>
          <w:p w14:paraId="2FD583AD" w14:textId="035B02A5" w:rsidR="00250C43" w:rsidRPr="003A3641" w:rsidRDefault="00FC0DD6" w:rsidP="009B7606">
            <w:pPr>
              <w:pStyle w:val="Normal1"/>
              <w:jc w:val="right"/>
              <w:rPr>
                <w:sz w:val="23"/>
                <w:szCs w:val="23"/>
              </w:rPr>
            </w:pPr>
            <w:r>
              <w:rPr>
                <w:sz w:val="23"/>
                <w:szCs w:val="23"/>
              </w:rPr>
              <w:t>22</w:t>
            </w:r>
            <w:r w:rsidR="00835084" w:rsidRPr="003A3641">
              <w:rPr>
                <w:sz w:val="23"/>
                <w:szCs w:val="23"/>
              </w:rPr>
              <w:t>/03</w:t>
            </w:r>
            <w:r w:rsidR="00250C43" w:rsidRPr="003A3641">
              <w:rPr>
                <w:sz w:val="23"/>
                <w:szCs w:val="23"/>
              </w:rPr>
              <w:t>/201</w:t>
            </w:r>
            <w:r w:rsidR="00835084" w:rsidRPr="003A3641">
              <w:rPr>
                <w:sz w:val="23"/>
                <w:szCs w:val="23"/>
              </w:rPr>
              <w:t>6</w:t>
            </w:r>
          </w:p>
        </w:tc>
      </w:tr>
      <w:tr w:rsidR="00250C43" w:rsidRPr="003A3641" w14:paraId="2DD8B51D" w14:textId="77777777" w:rsidTr="003A3641">
        <w:tc>
          <w:tcPr>
            <w:tcW w:w="6663" w:type="dxa"/>
          </w:tcPr>
          <w:p w14:paraId="598C888B" w14:textId="77777777" w:rsidR="00250C43" w:rsidRPr="003A3641" w:rsidRDefault="00250C43" w:rsidP="009B7606">
            <w:pPr>
              <w:pStyle w:val="Normal1"/>
              <w:rPr>
                <w:sz w:val="23"/>
                <w:szCs w:val="23"/>
              </w:rPr>
            </w:pPr>
            <w:r w:rsidRPr="003A3641">
              <w:rPr>
                <w:sz w:val="23"/>
                <w:szCs w:val="23"/>
              </w:rPr>
              <w:t>Segunda sesión de capacitación</w:t>
            </w:r>
          </w:p>
        </w:tc>
        <w:tc>
          <w:tcPr>
            <w:tcW w:w="1275" w:type="dxa"/>
          </w:tcPr>
          <w:p w14:paraId="7F5F1B6D" w14:textId="77777777" w:rsidR="00250C43" w:rsidRPr="003A3641" w:rsidRDefault="00250C43" w:rsidP="009B7606">
            <w:pPr>
              <w:pStyle w:val="Normal1"/>
              <w:jc w:val="right"/>
              <w:rPr>
                <w:sz w:val="23"/>
                <w:szCs w:val="23"/>
              </w:rPr>
            </w:pPr>
            <w:r w:rsidRPr="003A3641">
              <w:rPr>
                <w:sz w:val="23"/>
                <w:szCs w:val="23"/>
              </w:rPr>
              <w:t>2</w:t>
            </w:r>
          </w:p>
        </w:tc>
        <w:tc>
          <w:tcPr>
            <w:tcW w:w="1418" w:type="dxa"/>
          </w:tcPr>
          <w:p w14:paraId="7EAC2A1E" w14:textId="311BAB29" w:rsidR="00250C43" w:rsidRPr="003A3641" w:rsidRDefault="00FC0DD6" w:rsidP="009B7606">
            <w:pPr>
              <w:pStyle w:val="Normal1"/>
              <w:jc w:val="right"/>
              <w:rPr>
                <w:sz w:val="23"/>
                <w:szCs w:val="23"/>
              </w:rPr>
            </w:pPr>
            <w:r>
              <w:rPr>
                <w:sz w:val="23"/>
                <w:szCs w:val="23"/>
              </w:rPr>
              <w:t>24/03</w:t>
            </w:r>
            <w:r w:rsidR="00250C43" w:rsidRPr="003A3641">
              <w:rPr>
                <w:sz w:val="23"/>
                <w:szCs w:val="23"/>
              </w:rPr>
              <w:t>/201</w:t>
            </w:r>
            <w:r w:rsidR="00835084" w:rsidRPr="003A3641">
              <w:rPr>
                <w:sz w:val="23"/>
                <w:szCs w:val="23"/>
              </w:rPr>
              <w:t>6</w:t>
            </w:r>
          </w:p>
        </w:tc>
      </w:tr>
      <w:tr w:rsidR="00250C43" w:rsidRPr="003A3641" w14:paraId="1020B8DD" w14:textId="77777777" w:rsidTr="003A3641">
        <w:tc>
          <w:tcPr>
            <w:tcW w:w="6663" w:type="dxa"/>
          </w:tcPr>
          <w:p w14:paraId="79C5AC31" w14:textId="77777777" w:rsidR="00250C43" w:rsidRPr="003A3641" w:rsidRDefault="00250C43" w:rsidP="009B7606">
            <w:pPr>
              <w:pStyle w:val="Normal1"/>
              <w:rPr>
                <w:sz w:val="23"/>
                <w:szCs w:val="23"/>
              </w:rPr>
            </w:pPr>
            <w:r w:rsidRPr="003A3641">
              <w:rPr>
                <w:sz w:val="23"/>
                <w:szCs w:val="23"/>
              </w:rPr>
              <w:t>Tercera sesión de capacitación</w:t>
            </w:r>
          </w:p>
        </w:tc>
        <w:tc>
          <w:tcPr>
            <w:tcW w:w="1275" w:type="dxa"/>
          </w:tcPr>
          <w:p w14:paraId="2F6BCE63" w14:textId="77777777" w:rsidR="00250C43" w:rsidRPr="003A3641" w:rsidRDefault="00250C43" w:rsidP="009B7606">
            <w:pPr>
              <w:pStyle w:val="Normal1"/>
              <w:jc w:val="right"/>
              <w:rPr>
                <w:sz w:val="23"/>
                <w:szCs w:val="23"/>
              </w:rPr>
            </w:pPr>
            <w:r w:rsidRPr="003A3641">
              <w:rPr>
                <w:sz w:val="23"/>
                <w:szCs w:val="23"/>
              </w:rPr>
              <w:t>2</w:t>
            </w:r>
          </w:p>
        </w:tc>
        <w:tc>
          <w:tcPr>
            <w:tcW w:w="1418" w:type="dxa"/>
          </w:tcPr>
          <w:p w14:paraId="55D965BC" w14:textId="780F2F67" w:rsidR="00250C43" w:rsidRPr="003A3641" w:rsidRDefault="00FC0DD6" w:rsidP="009B7606">
            <w:pPr>
              <w:pStyle w:val="Normal1"/>
              <w:jc w:val="right"/>
              <w:rPr>
                <w:sz w:val="23"/>
                <w:szCs w:val="23"/>
              </w:rPr>
            </w:pPr>
            <w:r>
              <w:rPr>
                <w:sz w:val="23"/>
                <w:szCs w:val="23"/>
              </w:rPr>
              <w:t>28/03</w:t>
            </w:r>
            <w:r w:rsidR="00250C43" w:rsidRPr="003A3641">
              <w:rPr>
                <w:sz w:val="23"/>
                <w:szCs w:val="23"/>
              </w:rPr>
              <w:t>/201</w:t>
            </w:r>
            <w:r w:rsidR="00CC734B" w:rsidRPr="003A3641">
              <w:rPr>
                <w:sz w:val="23"/>
                <w:szCs w:val="23"/>
              </w:rPr>
              <w:t>6</w:t>
            </w:r>
          </w:p>
        </w:tc>
      </w:tr>
      <w:tr w:rsidR="00250C43" w:rsidRPr="003A3641" w14:paraId="45A71EDC" w14:textId="77777777" w:rsidTr="003A3641">
        <w:tc>
          <w:tcPr>
            <w:tcW w:w="6663" w:type="dxa"/>
          </w:tcPr>
          <w:p w14:paraId="301D3742" w14:textId="77777777" w:rsidR="00250C43" w:rsidRPr="003A3641" w:rsidRDefault="00250C43" w:rsidP="009B7606">
            <w:pPr>
              <w:pStyle w:val="Normal1"/>
              <w:rPr>
                <w:sz w:val="23"/>
                <w:szCs w:val="23"/>
              </w:rPr>
            </w:pPr>
            <w:r w:rsidRPr="003A3641">
              <w:rPr>
                <w:sz w:val="23"/>
                <w:szCs w:val="23"/>
              </w:rPr>
              <w:t>Cuarta sesión de capacitación</w:t>
            </w:r>
          </w:p>
        </w:tc>
        <w:tc>
          <w:tcPr>
            <w:tcW w:w="1275" w:type="dxa"/>
          </w:tcPr>
          <w:p w14:paraId="6BDD9E37" w14:textId="77777777" w:rsidR="00250C43" w:rsidRPr="003A3641" w:rsidRDefault="00250C43" w:rsidP="009B7606">
            <w:pPr>
              <w:pStyle w:val="Normal1"/>
              <w:jc w:val="right"/>
              <w:rPr>
                <w:sz w:val="23"/>
                <w:szCs w:val="23"/>
              </w:rPr>
            </w:pPr>
            <w:r w:rsidRPr="003A3641">
              <w:rPr>
                <w:sz w:val="23"/>
                <w:szCs w:val="23"/>
              </w:rPr>
              <w:t>2</w:t>
            </w:r>
          </w:p>
        </w:tc>
        <w:tc>
          <w:tcPr>
            <w:tcW w:w="1418" w:type="dxa"/>
          </w:tcPr>
          <w:p w14:paraId="300B8982" w14:textId="4704F9D7" w:rsidR="00250C43" w:rsidRPr="003A3641" w:rsidRDefault="00FC0DD6" w:rsidP="009B7606">
            <w:pPr>
              <w:pStyle w:val="Normal1"/>
              <w:jc w:val="right"/>
              <w:rPr>
                <w:sz w:val="23"/>
                <w:szCs w:val="23"/>
              </w:rPr>
            </w:pPr>
            <w:r>
              <w:rPr>
                <w:sz w:val="23"/>
                <w:szCs w:val="23"/>
              </w:rPr>
              <w:t>30/03</w:t>
            </w:r>
            <w:r w:rsidR="00250C43" w:rsidRPr="003A3641">
              <w:rPr>
                <w:sz w:val="23"/>
                <w:szCs w:val="23"/>
              </w:rPr>
              <w:t>/201</w:t>
            </w:r>
            <w:r w:rsidR="00CC734B" w:rsidRPr="003A3641">
              <w:rPr>
                <w:sz w:val="23"/>
                <w:szCs w:val="23"/>
              </w:rPr>
              <w:t>6</w:t>
            </w:r>
          </w:p>
        </w:tc>
      </w:tr>
      <w:tr w:rsidR="00250C43" w:rsidRPr="003A3641" w14:paraId="7042F42D" w14:textId="77777777" w:rsidTr="003A3641">
        <w:tc>
          <w:tcPr>
            <w:tcW w:w="6663" w:type="dxa"/>
          </w:tcPr>
          <w:p w14:paraId="32524CC2" w14:textId="77777777" w:rsidR="00250C43" w:rsidRPr="003A3641" w:rsidRDefault="00250C43" w:rsidP="009B7606">
            <w:pPr>
              <w:pStyle w:val="Normal1"/>
              <w:rPr>
                <w:sz w:val="23"/>
                <w:szCs w:val="23"/>
              </w:rPr>
            </w:pPr>
            <w:r w:rsidRPr="003A3641">
              <w:rPr>
                <w:sz w:val="23"/>
                <w:szCs w:val="23"/>
              </w:rPr>
              <w:t>Quinta sesión de capacitación</w:t>
            </w:r>
          </w:p>
        </w:tc>
        <w:tc>
          <w:tcPr>
            <w:tcW w:w="1275" w:type="dxa"/>
          </w:tcPr>
          <w:p w14:paraId="1A576DCB" w14:textId="77777777" w:rsidR="00250C43" w:rsidRPr="003A3641" w:rsidRDefault="00250C43" w:rsidP="009B7606">
            <w:pPr>
              <w:pStyle w:val="Normal1"/>
              <w:jc w:val="right"/>
              <w:rPr>
                <w:sz w:val="23"/>
                <w:szCs w:val="23"/>
              </w:rPr>
            </w:pPr>
            <w:r w:rsidRPr="003A3641">
              <w:rPr>
                <w:sz w:val="23"/>
                <w:szCs w:val="23"/>
              </w:rPr>
              <w:t>2</w:t>
            </w:r>
          </w:p>
        </w:tc>
        <w:tc>
          <w:tcPr>
            <w:tcW w:w="1418" w:type="dxa"/>
          </w:tcPr>
          <w:p w14:paraId="271BCAE1" w14:textId="60544946" w:rsidR="00250C43" w:rsidRPr="003A3641" w:rsidRDefault="00FC0DD6" w:rsidP="009B7606">
            <w:pPr>
              <w:pStyle w:val="Normal1"/>
              <w:jc w:val="right"/>
              <w:rPr>
                <w:sz w:val="23"/>
                <w:szCs w:val="23"/>
              </w:rPr>
            </w:pPr>
            <w:r>
              <w:rPr>
                <w:sz w:val="23"/>
                <w:szCs w:val="23"/>
              </w:rPr>
              <w:t>4</w:t>
            </w:r>
            <w:r w:rsidR="00CC734B" w:rsidRPr="003A3641">
              <w:rPr>
                <w:sz w:val="23"/>
                <w:szCs w:val="23"/>
              </w:rPr>
              <w:t>/04</w:t>
            </w:r>
            <w:r w:rsidR="00250C43" w:rsidRPr="003A3641">
              <w:rPr>
                <w:sz w:val="23"/>
                <w:szCs w:val="23"/>
              </w:rPr>
              <w:t>/201</w:t>
            </w:r>
            <w:r w:rsidR="00CC734B" w:rsidRPr="003A3641">
              <w:rPr>
                <w:sz w:val="23"/>
                <w:szCs w:val="23"/>
              </w:rPr>
              <w:t>6</w:t>
            </w:r>
          </w:p>
        </w:tc>
      </w:tr>
      <w:tr w:rsidR="00250C43" w:rsidRPr="003A3641" w14:paraId="667131EE" w14:textId="77777777" w:rsidTr="003A3641">
        <w:tc>
          <w:tcPr>
            <w:tcW w:w="6663" w:type="dxa"/>
          </w:tcPr>
          <w:p w14:paraId="62A09C6B" w14:textId="77777777" w:rsidR="00250C43" w:rsidRPr="003A3641" w:rsidRDefault="00250C43" w:rsidP="009B7606">
            <w:pPr>
              <w:pStyle w:val="Normal1"/>
              <w:rPr>
                <w:sz w:val="23"/>
                <w:szCs w:val="23"/>
              </w:rPr>
            </w:pPr>
            <w:r w:rsidRPr="003A3641">
              <w:rPr>
                <w:sz w:val="23"/>
                <w:szCs w:val="23"/>
              </w:rPr>
              <w:t>Sexta sesión de capacitación</w:t>
            </w:r>
          </w:p>
        </w:tc>
        <w:tc>
          <w:tcPr>
            <w:tcW w:w="1275" w:type="dxa"/>
          </w:tcPr>
          <w:p w14:paraId="469D9574" w14:textId="77777777" w:rsidR="00250C43" w:rsidRPr="003A3641" w:rsidRDefault="00250C43" w:rsidP="009B7606">
            <w:pPr>
              <w:pStyle w:val="Normal1"/>
              <w:jc w:val="right"/>
              <w:rPr>
                <w:sz w:val="23"/>
                <w:szCs w:val="23"/>
              </w:rPr>
            </w:pPr>
            <w:r w:rsidRPr="003A3641">
              <w:rPr>
                <w:sz w:val="23"/>
                <w:szCs w:val="23"/>
              </w:rPr>
              <w:t>2</w:t>
            </w:r>
          </w:p>
        </w:tc>
        <w:tc>
          <w:tcPr>
            <w:tcW w:w="1418" w:type="dxa"/>
          </w:tcPr>
          <w:p w14:paraId="267B6227" w14:textId="28F81B29" w:rsidR="00250C43" w:rsidRPr="003A3641" w:rsidRDefault="00FC0DD6" w:rsidP="009B7606">
            <w:pPr>
              <w:pStyle w:val="Normal1"/>
              <w:jc w:val="right"/>
              <w:rPr>
                <w:sz w:val="23"/>
                <w:szCs w:val="23"/>
              </w:rPr>
            </w:pPr>
            <w:r>
              <w:rPr>
                <w:sz w:val="23"/>
                <w:szCs w:val="23"/>
              </w:rPr>
              <w:t>6/04</w:t>
            </w:r>
            <w:r w:rsidR="00A0563D">
              <w:rPr>
                <w:sz w:val="23"/>
                <w:szCs w:val="23"/>
              </w:rPr>
              <w:t>/2016</w:t>
            </w:r>
          </w:p>
        </w:tc>
      </w:tr>
    </w:tbl>
    <w:p w14:paraId="1F956768" w14:textId="6A36D988" w:rsidR="00250C43" w:rsidRDefault="00F00774" w:rsidP="00F00774">
      <w:pPr>
        <w:pStyle w:val="ImagenPie"/>
      </w:pPr>
      <w:r w:rsidRPr="00B80273">
        <w:rPr>
          <w:b/>
        </w:rPr>
        <w:t>Tabla 11.1</w:t>
      </w:r>
      <w:r>
        <w:t>: Planificación general de las tareas de despliegue.</w:t>
      </w:r>
    </w:p>
    <w:p w14:paraId="23AB374A" w14:textId="77777777" w:rsidR="00F00774" w:rsidRDefault="00F00774" w:rsidP="00250C43">
      <w:pPr>
        <w:pStyle w:val="Normal1"/>
      </w:pPr>
    </w:p>
    <w:tbl>
      <w:tblPr>
        <w:tblStyle w:val="Tablaconcuadrcula"/>
        <w:tblW w:w="9356" w:type="dxa"/>
        <w:tblInd w:w="108" w:type="dxa"/>
        <w:tblLayout w:type="fixed"/>
        <w:tblLook w:val="0600" w:firstRow="0" w:lastRow="0" w:firstColumn="0" w:lastColumn="0" w:noHBand="1" w:noVBand="1"/>
      </w:tblPr>
      <w:tblGrid>
        <w:gridCol w:w="7655"/>
        <w:gridCol w:w="1701"/>
      </w:tblGrid>
      <w:tr w:rsidR="0008785F" w:rsidRPr="00086616" w14:paraId="51C956C9" w14:textId="77777777" w:rsidTr="0008785F">
        <w:tc>
          <w:tcPr>
            <w:tcW w:w="7655" w:type="dxa"/>
          </w:tcPr>
          <w:p w14:paraId="661AAAE7" w14:textId="3F1ACF61" w:rsidR="0008785F" w:rsidRPr="00086616" w:rsidRDefault="0008785F" w:rsidP="00E01D46">
            <w:pPr>
              <w:pStyle w:val="Normal1"/>
            </w:pPr>
            <w:r>
              <w:rPr>
                <w:b/>
              </w:rPr>
              <w:t>Asesorías</w:t>
            </w:r>
          </w:p>
        </w:tc>
        <w:tc>
          <w:tcPr>
            <w:tcW w:w="1701" w:type="dxa"/>
          </w:tcPr>
          <w:p w14:paraId="281B5781" w14:textId="77777777" w:rsidR="0008785F" w:rsidRPr="00086616" w:rsidRDefault="0008785F" w:rsidP="00E01D46">
            <w:pPr>
              <w:pStyle w:val="Normal1"/>
            </w:pPr>
            <w:r w:rsidRPr="00086616">
              <w:rPr>
                <w:b/>
              </w:rPr>
              <w:t>Duración en horas</w:t>
            </w:r>
          </w:p>
        </w:tc>
      </w:tr>
      <w:tr w:rsidR="0008785F" w:rsidRPr="003A3641" w14:paraId="1680E394" w14:textId="77777777" w:rsidTr="0008785F">
        <w:tc>
          <w:tcPr>
            <w:tcW w:w="7655" w:type="dxa"/>
          </w:tcPr>
          <w:p w14:paraId="1598AD38" w14:textId="77777777" w:rsidR="0008785F" w:rsidRPr="003A3641" w:rsidRDefault="0008785F" w:rsidP="00E01D46">
            <w:pPr>
              <w:pStyle w:val="Normal1"/>
              <w:rPr>
                <w:sz w:val="23"/>
                <w:szCs w:val="23"/>
              </w:rPr>
            </w:pPr>
            <w:r w:rsidRPr="003A3641">
              <w:rPr>
                <w:sz w:val="23"/>
                <w:szCs w:val="23"/>
              </w:rPr>
              <w:t>Asesoría para ingreso de datos de asociados</w:t>
            </w:r>
          </w:p>
        </w:tc>
        <w:tc>
          <w:tcPr>
            <w:tcW w:w="1701" w:type="dxa"/>
          </w:tcPr>
          <w:p w14:paraId="1D39FBE9" w14:textId="77777777" w:rsidR="0008785F" w:rsidRPr="003A3641" w:rsidRDefault="0008785F" w:rsidP="00E01D46">
            <w:pPr>
              <w:pStyle w:val="Normal1"/>
              <w:jc w:val="right"/>
              <w:rPr>
                <w:sz w:val="23"/>
                <w:szCs w:val="23"/>
              </w:rPr>
            </w:pPr>
            <w:r w:rsidRPr="003A3641">
              <w:rPr>
                <w:sz w:val="23"/>
                <w:szCs w:val="23"/>
              </w:rPr>
              <w:t>2</w:t>
            </w:r>
          </w:p>
        </w:tc>
      </w:tr>
      <w:tr w:rsidR="0008785F" w:rsidRPr="003A3641" w14:paraId="1D5DDC08" w14:textId="77777777" w:rsidTr="0008785F">
        <w:tc>
          <w:tcPr>
            <w:tcW w:w="7655" w:type="dxa"/>
          </w:tcPr>
          <w:p w14:paraId="1111B541" w14:textId="77777777" w:rsidR="0008785F" w:rsidRPr="003A3641" w:rsidRDefault="0008785F" w:rsidP="00E01D46">
            <w:pPr>
              <w:pStyle w:val="Normal1"/>
              <w:rPr>
                <w:sz w:val="23"/>
                <w:szCs w:val="23"/>
              </w:rPr>
            </w:pPr>
            <w:r w:rsidRPr="003A3641">
              <w:rPr>
                <w:sz w:val="23"/>
                <w:szCs w:val="23"/>
              </w:rPr>
              <w:t>Asesoría para ingreso de datos de asignaciones de puestos a asociados</w:t>
            </w:r>
          </w:p>
        </w:tc>
        <w:tc>
          <w:tcPr>
            <w:tcW w:w="1701" w:type="dxa"/>
          </w:tcPr>
          <w:p w14:paraId="6F634292" w14:textId="77777777" w:rsidR="0008785F" w:rsidRPr="003A3641" w:rsidRDefault="0008785F" w:rsidP="00E01D46">
            <w:pPr>
              <w:pStyle w:val="Normal1"/>
              <w:jc w:val="right"/>
              <w:rPr>
                <w:sz w:val="23"/>
                <w:szCs w:val="23"/>
              </w:rPr>
            </w:pPr>
            <w:r w:rsidRPr="003A3641">
              <w:rPr>
                <w:sz w:val="23"/>
                <w:szCs w:val="23"/>
              </w:rPr>
              <w:t>2</w:t>
            </w:r>
          </w:p>
        </w:tc>
      </w:tr>
      <w:tr w:rsidR="0008785F" w:rsidRPr="003A3641" w14:paraId="47AD446B" w14:textId="77777777" w:rsidTr="0008785F">
        <w:tc>
          <w:tcPr>
            <w:tcW w:w="7655" w:type="dxa"/>
          </w:tcPr>
          <w:p w14:paraId="664D8343" w14:textId="77777777" w:rsidR="0008785F" w:rsidRPr="003A3641" w:rsidRDefault="0008785F" w:rsidP="00E01D46">
            <w:pPr>
              <w:pStyle w:val="Normal1"/>
              <w:rPr>
                <w:sz w:val="23"/>
                <w:szCs w:val="23"/>
              </w:rPr>
            </w:pPr>
            <w:r w:rsidRPr="003A3641">
              <w:rPr>
                <w:sz w:val="23"/>
                <w:szCs w:val="23"/>
              </w:rPr>
              <w:t>Asesoría para ingreso de datos de servicios y solicitudes de servicios</w:t>
            </w:r>
          </w:p>
        </w:tc>
        <w:tc>
          <w:tcPr>
            <w:tcW w:w="1701" w:type="dxa"/>
          </w:tcPr>
          <w:p w14:paraId="46B18897" w14:textId="77777777" w:rsidR="0008785F" w:rsidRPr="003A3641" w:rsidRDefault="0008785F" w:rsidP="00E01D46">
            <w:pPr>
              <w:pStyle w:val="Normal1"/>
              <w:jc w:val="right"/>
              <w:rPr>
                <w:sz w:val="23"/>
                <w:szCs w:val="23"/>
              </w:rPr>
            </w:pPr>
            <w:r w:rsidRPr="003A3641">
              <w:rPr>
                <w:sz w:val="23"/>
                <w:szCs w:val="23"/>
              </w:rPr>
              <w:t>2</w:t>
            </w:r>
          </w:p>
        </w:tc>
      </w:tr>
      <w:tr w:rsidR="0008785F" w:rsidRPr="003A3641" w14:paraId="2FD920B2" w14:textId="77777777" w:rsidTr="0008785F">
        <w:tc>
          <w:tcPr>
            <w:tcW w:w="7655" w:type="dxa"/>
          </w:tcPr>
          <w:p w14:paraId="5C78636A" w14:textId="77777777" w:rsidR="0008785F" w:rsidRPr="003A3641" w:rsidRDefault="0008785F" w:rsidP="00E01D46">
            <w:pPr>
              <w:pStyle w:val="Normal1"/>
              <w:rPr>
                <w:sz w:val="23"/>
                <w:szCs w:val="23"/>
              </w:rPr>
            </w:pPr>
            <w:r w:rsidRPr="003A3641">
              <w:rPr>
                <w:sz w:val="23"/>
                <w:szCs w:val="23"/>
              </w:rPr>
              <w:t>Asesoría para ingreso de faenas y asambleas y gestión de asistencias</w:t>
            </w:r>
          </w:p>
        </w:tc>
        <w:tc>
          <w:tcPr>
            <w:tcW w:w="1701" w:type="dxa"/>
          </w:tcPr>
          <w:p w14:paraId="118ABA3E" w14:textId="77777777" w:rsidR="0008785F" w:rsidRPr="003A3641" w:rsidRDefault="0008785F" w:rsidP="00E01D46">
            <w:pPr>
              <w:pStyle w:val="Normal1"/>
              <w:jc w:val="right"/>
              <w:rPr>
                <w:sz w:val="23"/>
                <w:szCs w:val="23"/>
              </w:rPr>
            </w:pPr>
            <w:r w:rsidRPr="003A3641">
              <w:rPr>
                <w:sz w:val="23"/>
                <w:szCs w:val="23"/>
              </w:rPr>
              <w:t>2</w:t>
            </w:r>
          </w:p>
        </w:tc>
      </w:tr>
      <w:tr w:rsidR="0008785F" w:rsidRPr="003A3641" w14:paraId="6C5CA21B" w14:textId="77777777" w:rsidTr="0008785F">
        <w:tc>
          <w:tcPr>
            <w:tcW w:w="7655" w:type="dxa"/>
          </w:tcPr>
          <w:p w14:paraId="7ECB7FB4" w14:textId="77777777" w:rsidR="0008785F" w:rsidRPr="003A3641" w:rsidRDefault="0008785F" w:rsidP="00E01D46">
            <w:pPr>
              <w:pStyle w:val="Normal1"/>
              <w:rPr>
                <w:sz w:val="23"/>
                <w:szCs w:val="23"/>
              </w:rPr>
            </w:pPr>
            <w:r w:rsidRPr="003A3641">
              <w:rPr>
                <w:sz w:val="23"/>
                <w:szCs w:val="23"/>
              </w:rPr>
              <w:t>Asesoría para ingreso de nuevas cuotas y registro de pagos.</w:t>
            </w:r>
          </w:p>
        </w:tc>
        <w:tc>
          <w:tcPr>
            <w:tcW w:w="1701" w:type="dxa"/>
          </w:tcPr>
          <w:p w14:paraId="5FEF1CAB" w14:textId="77777777" w:rsidR="0008785F" w:rsidRPr="003A3641" w:rsidRDefault="0008785F" w:rsidP="00E01D46">
            <w:pPr>
              <w:pStyle w:val="Normal1"/>
              <w:jc w:val="right"/>
              <w:rPr>
                <w:sz w:val="23"/>
                <w:szCs w:val="23"/>
              </w:rPr>
            </w:pPr>
            <w:r w:rsidRPr="003A3641">
              <w:rPr>
                <w:sz w:val="23"/>
                <w:szCs w:val="23"/>
              </w:rPr>
              <w:t>2</w:t>
            </w:r>
          </w:p>
        </w:tc>
      </w:tr>
    </w:tbl>
    <w:p w14:paraId="31AA1CAB" w14:textId="25588395" w:rsidR="00247585" w:rsidRDefault="006B3A2D" w:rsidP="006B3A2D">
      <w:pPr>
        <w:pStyle w:val="ImagenPie"/>
      </w:pPr>
      <w:r w:rsidRPr="006B3A2D">
        <w:rPr>
          <w:b/>
        </w:rPr>
        <w:t>Tabla 11.2</w:t>
      </w:r>
      <w:r>
        <w:rPr>
          <w:b/>
        </w:rPr>
        <w:t>:</w:t>
      </w:r>
      <w:r>
        <w:t xml:space="preserve"> Planificación de asesorías.</w:t>
      </w:r>
    </w:p>
    <w:p w14:paraId="695A5618" w14:textId="77777777" w:rsidR="00CE0B76" w:rsidRDefault="00CE0B76" w:rsidP="007A37CE">
      <w:pPr>
        <w:pStyle w:val="P1"/>
      </w:pPr>
    </w:p>
    <w:p w14:paraId="1EB03CCC" w14:textId="34E9A83E" w:rsidR="007A37CE" w:rsidRDefault="00250C43" w:rsidP="007A37CE">
      <w:pPr>
        <w:pStyle w:val="P1"/>
      </w:pPr>
      <w:r>
        <w:t>Las sesiones de asesoría son reuniones de dos horas en las cuales solamente se supervisa la operación del sistema e ingreso de datos por parte de los usuarios.  Estas reuniones se enfocan principalmente en resolver dudas sobre operaciones específicas, reparar errores de datos, generar una lista de bugs a eliminar y recabar información sobre el desempeño de la aplicación en condiciones de operativas con el objetivo de realizar mejoras</w:t>
      </w:r>
      <w:r w:rsidR="00247585">
        <w:t>.</w:t>
      </w:r>
      <w:r w:rsidR="0008785F">
        <w:t xml:space="preserve">  Su calendarización depende de las autoridades de la asociación</w:t>
      </w:r>
      <w:r w:rsidR="00E92653">
        <w:t>, por esta razón</w:t>
      </w:r>
      <w:r w:rsidR="0008785F">
        <w:t xml:space="preserve"> las fechas aún se encuentran pendientes.</w:t>
      </w:r>
    </w:p>
    <w:p w14:paraId="1BAE4114" w14:textId="420ED4FA" w:rsidR="00250C43" w:rsidRDefault="00250C43" w:rsidP="007A37CE">
      <w:pPr>
        <w:pStyle w:val="T2"/>
      </w:pPr>
      <w:bookmarkStart w:id="3" w:name="h.629xi439cmo3" w:colFirst="0" w:colLast="0"/>
      <w:bookmarkStart w:id="4" w:name="_Toc329038485"/>
      <w:bookmarkEnd w:id="3"/>
      <w:r>
        <w:lastRenderedPageBreak/>
        <w:t>11.2  Planificación</w:t>
      </w:r>
      <w:r w:rsidR="00E01D46">
        <w:t xml:space="preserve"> y desarrollo</w:t>
      </w:r>
      <w:r>
        <w:t xml:space="preserve"> de capacitaciones</w:t>
      </w:r>
      <w:bookmarkEnd w:id="4"/>
    </w:p>
    <w:p w14:paraId="2869D76B" w14:textId="77777777" w:rsidR="00250C43" w:rsidRDefault="00250C43" w:rsidP="00D564F7">
      <w:pPr>
        <w:pStyle w:val="P1"/>
      </w:pPr>
      <w:r>
        <w:t>A continuación se detalla la planificación de las capacitaciones enfocadas a los usuarios del sistema SI-APIVE.</w:t>
      </w:r>
    </w:p>
    <w:p w14:paraId="327E1360" w14:textId="77777777" w:rsidR="00C577BB" w:rsidRDefault="00C577BB" w:rsidP="00D564F7">
      <w:pPr>
        <w:pStyle w:val="P1"/>
      </w:pPr>
    </w:p>
    <w:p w14:paraId="64665BBF" w14:textId="0A329E18" w:rsidR="00C577BB" w:rsidRPr="00734F57" w:rsidRDefault="00C577BB" w:rsidP="00CF0944">
      <w:pPr>
        <w:pStyle w:val="Normal1"/>
        <w:spacing w:line="360" w:lineRule="auto"/>
        <w:jc w:val="both"/>
        <w:rPr>
          <w:sz w:val="24"/>
          <w:szCs w:val="24"/>
        </w:rPr>
      </w:pPr>
      <w:r w:rsidRPr="00734F57">
        <w:rPr>
          <w:sz w:val="24"/>
          <w:szCs w:val="24"/>
        </w:rPr>
        <w:t xml:space="preserve">El procedimiento </w:t>
      </w:r>
      <w:r w:rsidR="00CD642E">
        <w:rPr>
          <w:sz w:val="24"/>
          <w:szCs w:val="24"/>
        </w:rPr>
        <w:t>para todas las sesiones</w:t>
      </w:r>
      <w:r w:rsidR="00E31278">
        <w:rPr>
          <w:sz w:val="24"/>
          <w:szCs w:val="24"/>
        </w:rPr>
        <w:t xml:space="preserve"> fue</w:t>
      </w:r>
      <w:r w:rsidRPr="00734F57">
        <w:rPr>
          <w:sz w:val="24"/>
          <w:szCs w:val="24"/>
        </w:rPr>
        <w:t xml:space="preserve"> el siguiente:</w:t>
      </w:r>
    </w:p>
    <w:p w14:paraId="45DA9A22" w14:textId="77777777" w:rsidR="00C577BB" w:rsidRPr="00734F57" w:rsidRDefault="00C577BB" w:rsidP="00CF0944">
      <w:pPr>
        <w:pStyle w:val="Normal1"/>
        <w:numPr>
          <w:ilvl w:val="0"/>
          <w:numId w:val="7"/>
        </w:numPr>
        <w:spacing w:line="360" w:lineRule="auto"/>
        <w:ind w:hanging="360"/>
        <w:contextualSpacing/>
        <w:jc w:val="both"/>
        <w:rPr>
          <w:sz w:val="24"/>
          <w:szCs w:val="24"/>
        </w:rPr>
      </w:pPr>
      <w:r w:rsidRPr="00734F57">
        <w:rPr>
          <w:sz w:val="24"/>
          <w:szCs w:val="24"/>
        </w:rPr>
        <w:t>Explicación de cada procedimiento.</w:t>
      </w:r>
    </w:p>
    <w:p w14:paraId="6E57EBD5" w14:textId="77777777" w:rsidR="00C577BB" w:rsidRPr="00734F57" w:rsidRDefault="00C577BB" w:rsidP="00CF0944">
      <w:pPr>
        <w:pStyle w:val="Normal1"/>
        <w:numPr>
          <w:ilvl w:val="0"/>
          <w:numId w:val="7"/>
        </w:numPr>
        <w:spacing w:line="360" w:lineRule="auto"/>
        <w:ind w:hanging="360"/>
        <w:contextualSpacing/>
        <w:jc w:val="both"/>
        <w:rPr>
          <w:sz w:val="24"/>
          <w:szCs w:val="24"/>
        </w:rPr>
      </w:pPr>
      <w:r w:rsidRPr="00734F57">
        <w:rPr>
          <w:sz w:val="24"/>
          <w:szCs w:val="24"/>
        </w:rPr>
        <w:t>Desarrollo de un ejemplo práctico por cada procedimiento.</w:t>
      </w:r>
    </w:p>
    <w:p w14:paraId="3DFF3048" w14:textId="77777777" w:rsidR="00C577BB" w:rsidRPr="00734F57" w:rsidRDefault="00C577BB" w:rsidP="00CF0944">
      <w:pPr>
        <w:pStyle w:val="Normal1"/>
        <w:numPr>
          <w:ilvl w:val="0"/>
          <w:numId w:val="7"/>
        </w:numPr>
        <w:spacing w:line="360" w:lineRule="auto"/>
        <w:ind w:hanging="360"/>
        <w:contextualSpacing/>
        <w:jc w:val="both"/>
        <w:rPr>
          <w:sz w:val="24"/>
          <w:szCs w:val="24"/>
        </w:rPr>
      </w:pPr>
      <w:r w:rsidRPr="00734F57">
        <w:rPr>
          <w:sz w:val="24"/>
          <w:szCs w:val="24"/>
        </w:rPr>
        <w:t>Espacio para preguntas y aclaraciones.</w:t>
      </w:r>
    </w:p>
    <w:p w14:paraId="0ED9B8B6" w14:textId="77777777" w:rsidR="00C577BB" w:rsidRDefault="00C577BB" w:rsidP="00CF0944">
      <w:pPr>
        <w:pStyle w:val="Normal1"/>
        <w:numPr>
          <w:ilvl w:val="0"/>
          <w:numId w:val="7"/>
        </w:numPr>
        <w:spacing w:line="360" w:lineRule="auto"/>
        <w:ind w:hanging="360"/>
        <w:contextualSpacing/>
        <w:jc w:val="both"/>
        <w:rPr>
          <w:sz w:val="24"/>
          <w:szCs w:val="24"/>
        </w:rPr>
      </w:pPr>
      <w:r w:rsidRPr="00734F57">
        <w:rPr>
          <w:sz w:val="24"/>
          <w:szCs w:val="24"/>
        </w:rPr>
        <w:t>Tiempo para que los usuarios realicen ejercicios de práctica.</w:t>
      </w:r>
    </w:p>
    <w:p w14:paraId="29BA1FE5" w14:textId="518FCDEC" w:rsidR="00C577BB" w:rsidRDefault="00C577BB" w:rsidP="00CF0944">
      <w:pPr>
        <w:pStyle w:val="Normal1"/>
        <w:numPr>
          <w:ilvl w:val="0"/>
          <w:numId w:val="7"/>
        </w:numPr>
        <w:spacing w:line="360" w:lineRule="auto"/>
        <w:ind w:hanging="360"/>
        <w:contextualSpacing/>
        <w:jc w:val="both"/>
        <w:rPr>
          <w:sz w:val="24"/>
          <w:szCs w:val="24"/>
        </w:rPr>
      </w:pPr>
      <w:r w:rsidRPr="00734F57">
        <w:rPr>
          <w:sz w:val="24"/>
          <w:szCs w:val="24"/>
        </w:rPr>
        <w:t xml:space="preserve">Ronda de preguntas para los </w:t>
      </w:r>
      <w:r>
        <w:rPr>
          <w:sz w:val="24"/>
          <w:szCs w:val="24"/>
        </w:rPr>
        <w:t>participante</w:t>
      </w:r>
      <w:r w:rsidRPr="00734F57">
        <w:rPr>
          <w:sz w:val="24"/>
          <w:szCs w:val="24"/>
        </w:rPr>
        <w:t>s.</w:t>
      </w:r>
    </w:p>
    <w:p w14:paraId="326A2DA5" w14:textId="77777777" w:rsidR="00C577BB" w:rsidRDefault="00C577BB" w:rsidP="00CF0944">
      <w:pPr>
        <w:pStyle w:val="Normal1"/>
        <w:spacing w:line="360" w:lineRule="auto"/>
        <w:contextualSpacing/>
        <w:jc w:val="both"/>
        <w:rPr>
          <w:sz w:val="24"/>
          <w:szCs w:val="24"/>
        </w:rPr>
      </w:pPr>
    </w:p>
    <w:p w14:paraId="1442A879" w14:textId="1D22000C" w:rsidR="00C577BB" w:rsidRPr="00734F57" w:rsidRDefault="00C577BB" w:rsidP="00CF0944">
      <w:pPr>
        <w:pStyle w:val="Normal1"/>
        <w:spacing w:line="360" w:lineRule="auto"/>
        <w:jc w:val="both"/>
        <w:rPr>
          <w:sz w:val="24"/>
          <w:szCs w:val="24"/>
        </w:rPr>
      </w:pPr>
      <w:r w:rsidRPr="00734F57">
        <w:rPr>
          <w:sz w:val="24"/>
          <w:szCs w:val="24"/>
        </w:rPr>
        <w:t xml:space="preserve">Para cumplir con los objetivos de la sesión de capacitación, se </w:t>
      </w:r>
      <w:r w:rsidR="00E31278">
        <w:rPr>
          <w:sz w:val="24"/>
          <w:szCs w:val="24"/>
        </w:rPr>
        <w:t>utilizaron</w:t>
      </w:r>
      <w:r w:rsidRPr="00734F57">
        <w:rPr>
          <w:sz w:val="24"/>
          <w:szCs w:val="24"/>
        </w:rPr>
        <w:t xml:space="preserve"> los siguientes materiales y equipos:</w:t>
      </w:r>
    </w:p>
    <w:p w14:paraId="5C45EAC5" w14:textId="77777777" w:rsidR="00C577BB" w:rsidRPr="00734F57" w:rsidRDefault="00C577BB" w:rsidP="00CF0944">
      <w:pPr>
        <w:pStyle w:val="Normal1"/>
        <w:numPr>
          <w:ilvl w:val="0"/>
          <w:numId w:val="12"/>
        </w:numPr>
        <w:spacing w:line="360" w:lineRule="auto"/>
        <w:ind w:hanging="360"/>
        <w:contextualSpacing/>
        <w:jc w:val="both"/>
        <w:rPr>
          <w:sz w:val="24"/>
          <w:szCs w:val="24"/>
        </w:rPr>
      </w:pPr>
      <w:r w:rsidRPr="00734F57">
        <w:rPr>
          <w:sz w:val="24"/>
          <w:szCs w:val="24"/>
        </w:rPr>
        <w:t>Copias suficientes del manual de usuario o en su defecto, del capítulo a explicar, por cada usuario en capacitación.</w:t>
      </w:r>
    </w:p>
    <w:p w14:paraId="08AB6880" w14:textId="77777777" w:rsidR="00C577BB" w:rsidRDefault="00C577BB" w:rsidP="00CF0944">
      <w:pPr>
        <w:pStyle w:val="Normal1"/>
        <w:numPr>
          <w:ilvl w:val="0"/>
          <w:numId w:val="12"/>
        </w:numPr>
        <w:spacing w:line="360" w:lineRule="auto"/>
        <w:ind w:hanging="360"/>
        <w:contextualSpacing/>
        <w:jc w:val="both"/>
        <w:rPr>
          <w:sz w:val="24"/>
          <w:szCs w:val="24"/>
        </w:rPr>
      </w:pPr>
      <w:r w:rsidRPr="00734F57">
        <w:rPr>
          <w:sz w:val="24"/>
          <w:szCs w:val="24"/>
        </w:rPr>
        <w:t xml:space="preserve">Computadora para cada </w:t>
      </w:r>
      <w:r>
        <w:rPr>
          <w:sz w:val="24"/>
          <w:szCs w:val="24"/>
        </w:rPr>
        <w:t>participante</w:t>
      </w:r>
      <w:r w:rsidRPr="00734F57">
        <w:rPr>
          <w:sz w:val="24"/>
          <w:szCs w:val="24"/>
        </w:rPr>
        <w:t xml:space="preserve"> con la aplicación SI-APIVE instalada.</w:t>
      </w:r>
    </w:p>
    <w:p w14:paraId="2E65D900" w14:textId="32D4A3FC" w:rsidR="00C577BB" w:rsidRDefault="00C577BB" w:rsidP="00CF0944">
      <w:pPr>
        <w:pStyle w:val="Normal1"/>
        <w:numPr>
          <w:ilvl w:val="0"/>
          <w:numId w:val="12"/>
        </w:numPr>
        <w:spacing w:line="360" w:lineRule="auto"/>
        <w:ind w:hanging="360"/>
        <w:contextualSpacing/>
        <w:jc w:val="both"/>
        <w:rPr>
          <w:sz w:val="24"/>
          <w:szCs w:val="24"/>
        </w:rPr>
      </w:pPr>
      <w:r w:rsidRPr="00C577BB">
        <w:rPr>
          <w:sz w:val="24"/>
          <w:szCs w:val="24"/>
        </w:rPr>
        <w:t>Cuaderno de notas y lapicero por cada participante.</w:t>
      </w:r>
    </w:p>
    <w:p w14:paraId="5D5207B7" w14:textId="77777777" w:rsidR="00450188" w:rsidRDefault="00450188" w:rsidP="00450188">
      <w:pPr>
        <w:pStyle w:val="Normal1"/>
        <w:spacing w:line="360" w:lineRule="auto"/>
        <w:contextualSpacing/>
        <w:jc w:val="both"/>
        <w:rPr>
          <w:sz w:val="24"/>
          <w:szCs w:val="24"/>
        </w:rPr>
      </w:pPr>
    </w:p>
    <w:p w14:paraId="2EFECD33" w14:textId="02C981E6" w:rsidR="00450188" w:rsidRPr="00C577BB" w:rsidRDefault="00450188" w:rsidP="00450188">
      <w:pPr>
        <w:pStyle w:val="Normal1"/>
        <w:spacing w:line="360" w:lineRule="auto"/>
        <w:contextualSpacing/>
        <w:jc w:val="both"/>
        <w:rPr>
          <w:sz w:val="24"/>
          <w:szCs w:val="24"/>
        </w:rPr>
      </w:pPr>
      <w:r>
        <w:rPr>
          <w:sz w:val="24"/>
          <w:szCs w:val="24"/>
        </w:rPr>
        <w:t>Fueron capacitadas dos personas: el secretario y pro secretario de la organización.</w:t>
      </w:r>
    </w:p>
    <w:p w14:paraId="0346576C" w14:textId="3C947CE3" w:rsidR="009E318F" w:rsidRDefault="009E318F">
      <w:pPr>
        <w:spacing w:line="240" w:lineRule="auto"/>
        <w:rPr>
          <w:sz w:val="24"/>
          <w:szCs w:val="24"/>
        </w:rPr>
      </w:pPr>
      <w:r>
        <w:br w:type="page"/>
      </w:r>
    </w:p>
    <w:tbl>
      <w:tblPr>
        <w:tblStyle w:val="Tablaconcuadrcula"/>
        <w:tblW w:w="9322" w:type="dxa"/>
        <w:tblLayout w:type="fixed"/>
        <w:tblLook w:val="0600" w:firstRow="0" w:lastRow="0" w:firstColumn="0" w:lastColumn="0" w:noHBand="1" w:noVBand="1"/>
      </w:tblPr>
      <w:tblGrid>
        <w:gridCol w:w="1951"/>
        <w:gridCol w:w="7371"/>
      </w:tblGrid>
      <w:tr w:rsidR="00250C43" w:rsidRPr="00734F57" w14:paraId="2755B0B0" w14:textId="77777777" w:rsidTr="00C577BB">
        <w:tc>
          <w:tcPr>
            <w:tcW w:w="1951" w:type="dxa"/>
          </w:tcPr>
          <w:p w14:paraId="7C122A49" w14:textId="77777777" w:rsidR="00250C43" w:rsidRPr="006F0FE9" w:rsidRDefault="00250C43" w:rsidP="002E2D78">
            <w:pPr>
              <w:pStyle w:val="C1"/>
            </w:pPr>
            <w:r w:rsidRPr="006F0FE9">
              <w:lastRenderedPageBreak/>
              <w:t>Sesión No.</w:t>
            </w:r>
          </w:p>
        </w:tc>
        <w:tc>
          <w:tcPr>
            <w:tcW w:w="7371" w:type="dxa"/>
          </w:tcPr>
          <w:p w14:paraId="5FED229C" w14:textId="77777777" w:rsidR="00250C43" w:rsidRPr="006F0FE9" w:rsidRDefault="00250C43" w:rsidP="00734F57">
            <w:pPr>
              <w:pStyle w:val="Normal1"/>
              <w:spacing w:line="360" w:lineRule="auto"/>
              <w:rPr>
                <w:b/>
                <w:sz w:val="24"/>
                <w:szCs w:val="24"/>
              </w:rPr>
            </w:pPr>
            <w:r w:rsidRPr="006F0FE9">
              <w:rPr>
                <w:b/>
                <w:sz w:val="24"/>
                <w:szCs w:val="24"/>
              </w:rPr>
              <w:t>1</w:t>
            </w:r>
          </w:p>
        </w:tc>
      </w:tr>
      <w:tr w:rsidR="00250C43" w:rsidRPr="00734F57" w14:paraId="5AEE4666" w14:textId="77777777" w:rsidTr="00C577BB">
        <w:tc>
          <w:tcPr>
            <w:tcW w:w="1951" w:type="dxa"/>
          </w:tcPr>
          <w:p w14:paraId="1D6806A3" w14:textId="77777777" w:rsidR="00250C43" w:rsidRPr="00734F57" w:rsidRDefault="00250C43" w:rsidP="002E2D78">
            <w:pPr>
              <w:pStyle w:val="C1"/>
            </w:pPr>
            <w:r w:rsidRPr="00734F57">
              <w:t>Fecha</w:t>
            </w:r>
          </w:p>
        </w:tc>
        <w:tc>
          <w:tcPr>
            <w:tcW w:w="7371" w:type="dxa"/>
          </w:tcPr>
          <w:p w14:paraId="3AD3659F" w14:textId="64A3B9BB" w:rsidR="00250C43" w:rsidRPr="00734F57" w:rsidRDefault="00250C43" w:rsidP="00734F57">
            <w:pPr>
              <w:pStyle w:val="Normal1"/>
              <w:spacing w:line="360" w:lineRule="auto"/>
              <w:rPr>
                <w:sz w:val="24"/>
                <w:szCs w:val="24"/>
              </w:rPr>
            </w:pPr>
            <w:r w:rsidRPr="00734F57">
              <w:rPr>
                <w:sz w:val="24"/>
                <w:szCs w:val="24"/>
              </w:rPr>
              <w:t>2</w:t>
            </w:r>
            <w:r w:rsidR="0003349E">
              <w:rPr>
                <w:sz w:val="24"/>
                <w:szCs w:val="24"/>
              </w:rPr>
              <w:t>2</w:t>
            </w:r>
            <w:r w:rsidR="002E3ED0">
              <w:rPr>
                <w:sz w:val="24"/>
                <w:szCs w:val="24"/>
              </w:rPr>
              <w:t>/03</w:t>
            </w:r>
            <w:r w:rsidRPr="00734F57">
              <w:rPr>
                <w:sz w:val="24"/>
                <w:szCs w:val="24"/>
              </w:rPr>
              <w:t>/201</w:t>
            </w:r>
            <w:r w:rsidR="002E3ED0">
              <w:rPr>
                <w:sz w:val="24"/>
                <w:szCs w:val="24"/>
              </w:rPr>
              <w:t>6</w:t>
            </w:r>
          </w:p>
        </w:tc>
      </w:tr>
      <w:tr w:rsidR="00250C43" w:rsidRPr="00734F57" w14:paraId="5E62331D" w14:textId="77777777" w:rsidTr="00C577BB">
        <w:tc>
          <w:tcPr>
            <w:tcW w:w="1951" w:type="dxa"/>
          </w:tcPr>
          <w:p w14:paraId="020F9565" w14:textId="77777777" w:rsidR="00250C43" w:rsidRPr="00734F57" w:rsidRDefault="00250C43" w:rsidP="002E2D78">
            <w:pPr>
              <w:pStyle w:val="C1"/>
            </w:pPr>
            <w:r w:rsidRPr="00734F57">
              <w:t>Lugar</w:t>
            </w:r>
          </w:p>
        </w:tc>
        <w:tc>
          <w:tcPr>
            <w:tcW w:w="7371" w:type="dxa"/>
          </w:tcPr>
          <w:p w14:paraId="2AE2EB1B" w14:textId="77777777" w:rsidR="00250C43" w:rsidRPr="00734F57" w:rsidRDefault="00250C43" w:rsidP="00734F57">
            <w:pPr>
              <w:pStyle w:val="Normal1"/>
              <w:spacing w:line="360" w:lineRule="auto"/>
              <w:rPr>
                <w:sz w:val="24"/>
                <w:szCs w:val="24"/>
              </w:rPr>
            </w:pPr>
            <w:r w:rsidRPr="00734F57">
              <w:rPr>
                <w:sz w:val="24"/>
                <w:szCs w:val="24"/>
              </w:rPr>
              <w:t>Sede de la organización A.P.I.V.E.</w:t>
            </w:r>
          </w:p>
        </w:tc>
      </w:tr>
      <w:tr w:rsidR="00250C43" w:rsidRPr="00734F57" w14:paraId="0B3BEFFB" w14:textId="77777777" w:rsidTr="00C577BB">
        <w:tc>
          <w:tcPr>
            <w:tcW w:w="1951" w:type="dxa"/>
          </w:tcPr>
          <w:p w14:paraId="784FDB3D" w14:textId="7B0800EE" w:rsidR="00250C43" w:rsidRPr="00734F57" w:rsidRDefault="00250C43" w:rsidP="00544A52">
            <w:pPr>
              <w:pStyle w:val="C1"/>
            </w:pPr>
            <w:r w:rsidRPr="00734F57">
              <w:t xml:space="preserve">Duración </w:t>
            </w:r>
          </w:p>
        </w:tc>
        <w:tc>
          <w:tcPr>
            <w:tcW w:w="7371" w:type="dxa"/>
          </w:tcPr>
          <w:p w14:paraId="2A9AAF18" w14:textId="2FD185F1" w:rsidR="00250C43" w:rsidRPr="00734F57" w:rsidRDefault="005B60F4" w:rsidP="005B60F4">
            <w:pPr>
              <w:pStyle w:val="Normal1"/>
              <w:spacing w:line="360" w:lineRule="auto"/>
              <w:rPr>
                <w:sz w:val="24"/>
                <w:szCs w:val="24"/>
              </w:rPr>
            </w:pPr>
            <w:r>
              <w:rPr>
                <w:sz w:val="24"/>
                <w:szCs w:val="24"/>
              </w:rPr>
              <w:t xml:space="preserve">Planificada: </w:t>
            </w:r>
            <w:r w:rsidR="00250C43" w:rsidRPr="00734F57">
              <w:rPr>
                <w:sz w:val="24"/>
                <w:szCs w:val="24"/>
              </w:rPr>
              <w:t>2 horas.</w:t>
            </w:r>
            <w:r>
              <w:rPr>
                <w:sz w:val="24"/>
                <w:szCs w:val="24"/>
              </w:rPr>
              <w:t xml:space="preserve">  Real:  40 minutos.</w:t>
            </w:r>
          </w:p>
        </w:tc>
      </w:tr>
      <w:tr w:rsidR="00250C43" w:rsidRPr="00734F57" w14:paraId="241F5479" w14:textId="77777777" w:rsidTr="00C577BB">
        <w:tc>
          <w:tcPr>
            <w:tcW w:w="1951" w:type="dxa"/>
          </w:tcPr>
          <w:p w14:paraId="157235DF" w14:textId="77777777" w:rsidR="00250C43" w:rsidRPr="00734F57" w:rsidRDefault="00250C43" w:rsidP="002E2D78">
            <w:pPr>
              <w:pStyle w:val="C1"/>
            </w:pPr>
            <w:r w:rsidRPr="00734F57">
              <w:t>Objetivos</w:t>
            </w:r>
          </w:p>
        </w:tc>
        <w:tc>
          <w:tcPr>
            <w:tcW w:w="7371" w:type="dxa"/>
          </w:tcPr>
          <w:p w14:paraId="05B3D500" w14:textId="77777777" w:rsidR="00250C43" w:rsidRPr="00734F57" w:rsidRDefault="00250C43" w:rsidP="003748DF">
            <w:pPr>
              <w:pStyle w:val="Normal1"/>
              <w:numPr>
                <w:ilvl w:val="0"/>
                <w:numId w:val="6"/>
              </w:numPr>
              <w:spacing w:line="360" w:lineRule="auto"/>
              <w:ind w:hanging="360"/>
              <w:contextualSpacing/>
              <w:rPr>
                <w:sz w:val="24"/>
                <w:szCs w:val="24"/>
              </w:rPr>
            </w:pPr>
            <w:r w:rsidRPr="00734F57">
              <w:rPr>
                <w:sz w:val="24"/>
                <w:szCs w:val="24"/>
              </w:rPr>
              <w:t>Iniciar la aplicación e ingresar al sistema.</w:t>
            </w:r>
          </w:p>
          <w:p w14:paraId="5EFF172C" w14:textId="77777777" w:rsidR="00250C43" w:rsidRPr="00734F57" w:rsidRDefault="00250C43" w:rsidP="003748DF">
            <w:pPr>
              <w:pStyle w:val="Normal1"/>
              <w:numPr>
                <w:ilvl w:val="0"/>
                <w:numId w:val="6"/>
              </w:numPr>
              <w:spacing w:line="360" w:lineRule="auto"/>
              <w:ind w:hanging="360"/>
              <w:contextualSpacing/>
              <w:rPr>
                <w:sz w:val="24"/>
                <w:szCs w:val="24"/>
              </w:rPr>
            </w:pPr>
            <w:r w:rsidRPr="00734F57">
              <w:rPr>
                <w:sz w:val="24"/>
                <w:szCs w:val="24"/>
              </w:rPr>
              <w:t>Navegar por la aplicación y conocer sus componentes y su funcionamiento.</w:t>
            </w:r>
          </w:p>
          <w:p w14:paraId="7B28D955" w14:textId="77777777" w:rsidR="00250C43" w:rsidRPr="00734F57" w:rsidRDefault="00250C43" w:rsidP="003748DF">
            <w:pPr>
              <w:pStyle w:val="Normal1"/>
              <w:numPr>
                <w:ilvl w:val="0"/>
                <w:numId w:val="6"/>
              </w:numPr>
              <w:spacing w:line="360" w:lineRule="auto"/>
              <w:ind w:hanging="360"/>
              <w:contextualSpacing/>
              <w:rPr>
                <w:sz w:val="24"/>
                <w:szCs w:val="24"/>
              </w:rPr>
            </w:pPr>
            <w:r w:rsidRPr="00734F57">
              <w:rPr>
                <w:sz w:val="24"/>
                <w:szCs w:val="24"/>
              </w:rPr>
              <w:t>Inscribir nuevos asociados.</w:t>
            </w:r>
          </w:p>
          <w:p w14:paraId="692696B9" w14:textId="77777777" w:rsidR="00250C43" w:rsidRPr="00734F57" w:rsidRDefault="00250C43" w:rsidP="003748DF">
            <w:pPr>
              <w:pStyle w:val="Normal1"/>
              <w:numPr>
                <w:ilvl w:val="0"/>
                <w:numId w:val="6"/>
              </w:numPr>
              <w:spacing w:line="360" w:lineRule="auto"/>
              <w:ind w:hanging="360"/>
              <w:contextualSpacing/>
              <w:rPr>
                <w:sz w:val="24"/>
                <w:szCs w:val="24"/>
              </w:rPr>
            </w:pPr>
            <w:r w:rsidRPr="00734F57">
              <w:rPr>
                <w:sz w:val="24"/>
                <w:szCs w:val="24"/>
              </w:rPr>
              <w:t>Editar la información personal de los asociados ya inscritos.</w:t>
            </w:r>
          </w:p>
          <w:p w14:paraId="0871395C" w14:textId="77777777" w:rsidR="00250C43" w:rsidRPr="00734F57" w:rsidRDefault="00250C43" w:rsidP="003748DF">
            <w:pPr>
              <w:pStyle w:val="Normal1"/>
              <w:numPr>
                <w:ilvl w:val="0"/>
                <w:numId w:val="6"/>
              </w:numPr>
              <w:spacing w:line="360" w:lineRule="auto"/>
              <w:ind w:hanging="360"/>
              <w:contextualSpacing/>
              <w:rPr>
                <w:sz w:val="24"/>
                <w:szCs w:val="24"/>
              </w:rPr>
            </w:pPr>
            <w:r w:rsidRPr="00734F57">
              <w:rPr>
                <w:sz w:val="24"/>
                <w:szCs w:val="24"/>
              </w:rPr>
              <w:t>Cambiar de estado de los asociados.</w:t>
            </w:r>
          </w:p>
          <w:p w14:paraId="7AB24573" w14:textId="77777777" w:rsidR="00250C43" w:rsidRPr="00734F57" w:rsidRDefault="00250C43" w:rsidP="003748DF">
            <w:pPr>
              <w:pStyle w:val="Normal1"/>
              <w:numPr>
                <w:ilvl w:val="0"/>
                <w:numId w:val="6"/>
              </w:numPr>
              <w:spacing w:line="360" w:lineRule="auto"/>
              <w:ind w:hanging="360"/>
              <w:contextualSpacing/>
              <w:rPr>
                <w:sz w:val="24"/>
                <w:szCs w:val="24"/>
              </w:rPr>
            </w:pPr>
            <w:r w:rsidRPr="00734F57">
              <w:rPr>
                <w:sz w:val="24"/>
                <w:szCs w:val="24"/>
              </w:rPr>
              <w:t>Generar reportes de asociados.</w:t>
            </w:r>
          </w:p>
        </w:tc>
      </w:tr>
      <w:tr w:rsidR="00250C43" w:rsidRPr="00734F57" w14:paraId="18BAA124" w14:textId="77777777" w:rsidTr="00C577BB">
        <w:tc>
          <w:tcPr>
            <w:tcW w:w="1951" w:type="dxa"/>
          </w:tcPr>
          <w:p w14:paraId="72AA173C" w14:textId="77777777" w:rsidR="00250C43" w:rsidRPr="00734F57" w:rsidRDefault="00250C43" w:rsidP="002E2D78">
            <w:pPr>
              <w:pStyle w:val="C1"/>
            </w:pPr>
            <w:r w:rsidRPr="00734F57">
              <w:t>Cronograma</w:t>
            </w:r>
          </w:p>
        </w:tc>
        <w:tc>
          <w:tcPr>
            <w:tcW w:w="7371" w:type="dxa"/>
          </w:tcPr>
          <w:p w14:paraId="024A4E5D" w14:textId="0A97BD0F" w:rsidR="00250C43" w:rsidRPr="00734F57" w:rsidRDefault="00250C43" w:rsidP="00734F57">
            <w:pPr>
              <w:pStyle w:val="Normal1"/>
              <w:spacing w:line="360" w:lineRule="auto"/>
              <w:rPr>
                <w:sz w:val="24"/>
                <w:szCs w:val="24"/>
              </w:rPr>
            </w:pPr>
            <w:r w:rsidRPr="00734F57">
              <w:rPr>
                <w:sz w:val="24"/>
                <w:szCs w:val="24"/>
              </w:rPr>
              <w:t>Lista</w:t>
            </w:r>
            <w:r w:rsidR="00737F1E">
              <w:rPr>
                <w:sz w:val="24"/>
                <w:szCs w:val="24"/>
              </w:rPr>
              <w:t xml:space="preserve"> </w:t>
            </w:r>
            <w:r w:rsidRPr="00734F57">
              <w:rPr>
                <w:sz w:val="24"/>
                <w:szCs w:val="24"/>
              </w:rPr>
              <w:t xml:space="preserve">de temas </w:t>
            </w:r>
            <w:r w:rsidR="00737F1E">
              <w:rPr>
                <w:sz w:val="24"/>
                <w:szCs w:val="24"/>
              </w:rPr>
              <w:t>cubiertos en la sesión</w:t>
            </w:r>
            <w:r w:rsidRPr="00734F57">
              <w:rPr>
                <w:sz w:val="24"/>
                <w:szCs w:val="24"/>
              </w:rPr>
              <w:t>:</w:t>
            </w:r>
          </w:p>
          <w:p w14:paraId="77ACF91C" w14:textId="3ECFF1CD" w:rsidR="00250C43" w:rsidRPr="00734F57" w:rsidRDefault="00737F1E" w:rsidP="003748DF">
            <w:pPr>
              <w:pStyle w:val="Normal1"/>
              <w:numPr>
                <w:ilvl w:val="0"/>
                <w:numId w:val="22"/>
              </w:numPr>
              <w:spacing w:line="360" w:lineRule="auto"/>
              <w:ind w:hanging="360"/>
              <w:contextualSpacing/>
              <w:rPr>
                <w:sz w:val="24"/>
                <w:szCs w:val="24"/>
              </w:rPr>
            </w:pPr>
            <w:r>
              <w:rPr>
                <w:sz w:val="24"/>
                <w:szCs w:val="24"/>
              </w:rPr>
              <w:t>Presentación de la aplicación.</w:t>
            </w:r>
          </w:p>
          <w:p w14:paraId="41DD9146" w14:textId="38AF795F"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Iniciar la aplicación, navegación y componentes gene</w:t>
            </w:r>
            <w:r w:rsidR="00737F1E">
              <w:rPr>
                <w:sz w:val="24"/>
                <w:szCs w:val="24"/>
              </w:rPr>
              <w:t>rales.</w:t>
            </w:r>
          </w:p>
          <w:p w14:paraId="6C1AFCC6" w14:textId="30E0BC95"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Presentación del índice</w:t>
            </w:r>
            <w:r w:rsidR="00737F1E">
              <w:rPr>
                <w:sz w:val="24"/>
                <w:szCs w:val="24"/>
              </w:rPr>
              <w:t xml:space="preserve"> de asociados y búsqueda.</w:t>
            </w:r>
          </w:p>
          <w:p w14:paraId="626029AB" w14:textId="11101420"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 xml:space="preserve">Procedimiento de </w:t>
            </w:r>
            <w:r w:rsidR="00737F1E">
              <w:rPr>
                <w:sz w:val="24"/>
                <w:szCs w:val="24"/>
              </w:rPr>
              <w:t>Inscripción de asociado.</w:t>
            </w:r>
          </w:p>
          <w:p w14:paraId="1E2B7B23" w14:textId="15E9DBD3"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Edici</w:t>
            </w:r>
            <w:r w:rsidR="00737F1E">
              <w:rPr>
                <w:sz w:val="24"/>
                <w:szCs w:val="24"/>
              </w:rPr>
              <w:t>ón de datos de asociado.</w:t>
            </w:r>
          </w:p>
          <w:p w14:paraId="051FA46B" w14:textId="50BFE859"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Cambio</w:t>
            </w:r>
            <w:r w:rsidR="00737F1E">
              <w:rPr>
                <w:sz w:val="24"/>
                <w:szCs w:val="24"/>
              </w:rPr>
              <w:t xml:space="preserve"> de estado de asociado.</w:t>
            </w:r>
          </w:p>
          <w:p w14:paraId="29F340EA" w14:textId="027B4F5E"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Genera</w:t>
            </w:r>
            <w:r w:rsidR="00737F1E">
              <w:rPr>
                <w:sz w:val="24"/>
                <w:szCs w:val="24"/>
              </w:rPr>
              <w:t>ción de informe general.</w:t>
            </w:r>
          </w:p>
          <w:p w14:paraId="740E12A4" w14:textId="5D01BEF8"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Generación de infor</w:t>
            </w:r>
            <w:r w:rsidR="00737F1E">
              <w:rPr>
                <w:sz w:val="24"/>
                <w:szCs w:val="24"/>
              </w:rPr>
              <w:t>me anual.</w:t>
            </w:r>
          </w:p>
          <w:p w14:paraId="5AEE2246" w14:textId="1681B5DF"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Gener</w:t>
            </w:r>
            <w:r w:rsidR="00737F1E">
              <w:rPr>
                <w:sz w:val="24"/>
                <w:szCs w:val="24"/>
              </w:rPr>
              <w:t>ación de informe</w:t>
            </w:r>
            <w:r w:rsidR="00517E93">
              <w:rPr>
                <w:sz w:val="24"/>
                <w:szCs w:val="24"/>
              </w:rPr>
              <w:t xml:space="preserve"> de</w:t>
            </w:r>
            <w:r w:rsidR="00737F1E">
              <w:rPr>
                <w:sz w:val="24"/>
                <w:szCs w:val="24"/>
              </w:rPr>
              <w:t xml:space="preserve"> saldos.</w:t>
            </w:r>
          </w:p>
          <w:p w14:paraId="7CA5CBA4" w14:textId="066B3192"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Generación de</w:t>
            </w:r>
            <w:r w:rsidR="00737F1E">
              <w:rPr>
                <w:sz w:val="24"/>
                <w:szCs w:val="24"/>
              </w:rPr>
              <w:t xml:space="preserve"> informe de solicitudes.</w:t>
            </w:r>
          </w:p>
          <w:p w14:paraId="441946B7" w14:textId="2CD5C20D" w:rsidR="00250C43" w:rsidRPr="00737F1E" w:rsidRDefault="00250C43" w:rsidP="00737F1E">
            <w:pPr>
              <w:pStyle w:val="Normal1"/>
              <w:numPr>
                <w:ilvl w:val="0"/>
                <w:numId w:val="22"/>
              </w:numPr>
              <w:spacing w:line="360" w:lineRule="auto"/>
              <w:ind w:hanging="360"/>
              <w:contextualSpacing/>
              <w:rPr>
                <w:sz w:val="24"/>
                <w:szCs w:val="24"/>
              </w:rPr>
            </w:pPr>
            <w:r w:rsidRPr="00734F57">
              <w:rPr>
                <w:sz w:val="24"/>
                <w:szCs w:val="24"/>
              </w:rPr>
              <w:t>Generación de info</w:t>
            </w:r>
            <w:r w:rsidR="00737F1E">
              <w:rPr>
                <w:sz w:val="24"/>
                <w:szCs w:val="24"/>
              </w:rPr>
              <w:t>rme de cargos asignados.</w:t>
            </w:r>
          </w:p>
        </w:tc>
      </w:tr>
      <w:tr w:rsidR="00250C43" w:rsidRPr="00734F57" w14:paraId="7F929702" w14:textId="77777777" w:rsidTr="00C577BB">
        <w:tc>
          <w:tcPr>
            <w:tcW w:w="1951" w:type="dxa"/>
          </w:tcPr>
          <w:p w14:paraId="3A3959D2" w14:textId="77777777" w:rsidR="00250C43" w:rsidRPr="00734F57" w:rsidRDefault="00250C43" w:rsidP="002E2D78">
            <w:pPr>
              <w:pStyle w:val="C1"/>
            </w:pPr>
            <w:r w:rsidRPr="00734F57">
              <w:t>Anotaciones</w:t>
            </w:r>
          </w:p>
        </w:tc>
        <w:tc>
          <w:tcPr>
            <w:tcW w:w="7371" w:type="dxa"/>
          </w:tcPr>
          <w:p w14:paraId="45378FC0" w14:textId="7614A4FD" w:rsidR="00250C43" w:rsidRPr="00734F57" w:rsidRDefault="00250C43" w:rsidP="00734F57">
            <w:pPr>
              <w:pStyle w:val="Normal1"/>
              <w:spacing w:line="360" w:lineRule="auto"/>
              <w:rPr>
                <w:sz w:val="24"/>
                <w:szCs w:val="24"/>
              </w:rPr>
            </w:pPr>
            <w:r w:rsidRPr="00734F57">
              <w:rPr>
                <w:sz w:val="24"/>
                <w:szCs w:val="24"/>
              </w:rPr>
              <w:t>Para la realización</w:t>
            </w:r>
            <w:r w:rsidR="00E12389">
              <w:rPr>
                <w:sz w:val="24"/>
                <w:szCs w:val="24"/>
              </w:rPr>
              <w:t xml:space="preserve"> de la capacitación se utilizó</w:t>
            </w:r>
            <w:r w:rsidRPr="00734F57">
              <w:rPr>
                <w:sz w:val="24"/>
                <w:szCs w:val="24"/>
              </w:rPr>
              <w:t xml:space="preserve"> una base de datos de prueba.</w:t>
            </w:r>
          </w:p>
        </w:tc>
      </w:tr>
    </w:tbl>
    <w:p w14:paraId="35B814E6" w14:textId="063BAB5B" w:rsidR="00250C43" w:rsidRDefault="00AC720A" w:rsidP="00AC720A">
      <w:pPr>
        <w:pStyle w:val="ImagenPie"/>
      </w:pPr>
      <w:r w:rsidRPr="007D0FEB">
        <w:rPr>
          <w:b/>
        </w:rPr>
        <w:t>Tabla 11.</w:t>
      </w:r>
      <w:r w:rsidR="00F428E4">
        <w:rPr>
          <w:b/>
        </w:rPr>
        <w:t>3</w:t>
      </w:r>
      <w:r>
        <w:t xml:space="preserve">: </w:t>
      </w:r>
      <w:r w:rsidR="004E749E">
        <w:t>Detalles de la</w:t>
      </w:r>
      <w:r>
        <w:t xml:space="preserve"> la sesión de capacitación no. 1.</w:t>
      </w:r>
    </w:p>
    <w:p w14:paraId="7206880E" w14:textId="22FE28FB" w:rsidR="009E318F" w:rsidRDefault="009E318F">
      <w:pPr>
        <w:spacing w:line="240" w:lineRule="auto"/>
        <w:rPr>
          <w:sz w:val="24"/>
          <w:szCs w:val="24"/>
        </w:rPr>
      </w:pPr>
      <w:r>
        <w:br w:type="page"/>
      </w:r>
    </w:p>
    <w:tbl>
      <w:tblPr>
        <w:tblStyle w:val="Tablaconcuadrcula"/>
        <w:tblW w:w="9000" w:type="dxa"/>
        <w:tblLayout w:type="fixed"/>
        <w:tblLook w:val="0600" w:firstRow="0" w:lastRow="0" w:firstColumn="0" w:lastColumn="0" w:noHBand="1" w:noVBand="1"/>
      </w:tblPr>
      <w:tblGrid>
        <w:gridCol w:w="2400"/>
        <w:gridCol w:w="6600"/>
      </w:tblGrid>
      <w:tr w:rsidR="00250C43" w:rsidRPr="007D0FEB" w14:paraId="48344A8E" w14:textId="77777777" w:rsidTr="007D0FEB">
        <w:tc>
          <w:tcPr>
            <w:tcW w:w="2400" w:type="dxa"/>
          </w:tcPr>
          <w:p w14:paraId="7F9E6C61" w14:textId="77777777" w:rsidR="00250C43" w:rsidRPr="007D0FEB" w:rsidRDefault="00250C43" w:rsidP="00E92CCD">
            <w:pPr>
              <w:pStyle w:val="C1"/>
            </w:pPr>
            <w:r w:rsidRPr="007D0FEB">
              <w:lastRenderedPageBreak/>
              <w:t>Sesión No.</w:t>
            </w:r>
          </w:p>
        </w:tc>
        <w:tc>
          <w:tcPr>
            <w:tcW w:w="6600" w:type="dxa"/>
          </w:tcPr>
          <w:p w14:paraId="7BB0C9A2" w14:textId="77777777" w:rsidR="00250C43" w:rsidRPr="00E92CCD" w:rsidRDefault="00250C43" w:rsidP="00CE0EC6">
            <w:pPr>
              <w:pStyle w:val="Normal1"/>
              <w:spacing w:line="360" w:lineRule="auto"/>
              <w:rPr>
                <w:b/>
                <w:sz w:val="24"/>
                <w:szCs w:val="24"/>
              </w:rPr>
            </w:pPr>
            <w:r w:rsidRPr="00E92CCD">
              <w:rPr>
                <w:b/>
                <w:sz w:val="24"/>
                <w:szCs w:val="24"/>
              </w:rPr>
              <w:t>2</w:t>
            </w:r>
          </w:p>
        </w:tc>
      </w:tr>
      <w:tr w:rsidR="00250C43" w:rsidRPr="007D0FEB" w14:paraId="1E77CDB6" w14:textId="77777777" w:rsidTr="007D0FEB">
        <w:tc>
          <w:tcPr>
            <w:tcW w:w="2400" w:type="dxa"/>
          </w:tcPr>
          <w:p w14:paraId="191D096C" w14:textId="77777777" w:rsidR="00250C43" w:rsidRPr="007D0FEB" w:rsidRDefault="00250C43" w:rsidP="00E92CCD">
            <w:pPr>
              <w:pStyle w:val="C1"/>
            </w:pPr>
            <w:r w:rsidRPr="007D0FEB">
              <w:t>Fecha</w:t>
            </w:r>
          </w:p>
        </w:tc>
        <w:tc>
          <w:tcPr>
            <w:tcW w:w="6600" w:type="dxa"/>
          </w:tcPr>
          <w:p w14:paraId="09FF33ED" w14:textId="0EA20B7A" w:rsidR="00250C43" w:rsidRPr="007D0FEB" w:rsidRDefault="0003349E" w:rsidP="00CE0EC6">
            <w:pPr>
              <w:pStyle w:val="Normal1"/>
              <w:spacing w:line="360" w:lineRule="auto"/>
              <w:rPr>
                <w:sz w:val="24"/>
                <w:szCs w:val="24"/>
              </w:rPr>
            </w:pPr>
            <w:r>
              <w:rPr>
                <w:sz w:val="24"/>
                <w:szCs w:val="24"/>
              </w:rPr>
              <w:t>24/03</w:t>
            </w:r>
            <w:r w:rsidR="00250C43" w:rsidRPr="007D0FEB">
              <w:rPr>
                <w:sz w:val="24"/>
                <w:szCs w:val="24"/>
              </w:rPr>
              <w:t>/201</w:t>
            </w:r>
            <w:r w:rsidR="00E32A64">
              <w:rPr>
                <w:sz w:val="24"/>
                <w:szCs w:val="24"/>
              </w:rPr>
              <w:t>6</w:t>
            </w:r>
          </w:p>
        </w:tc>
      </w:tr>
      <w:tr w:rsidR="00250C43" w:rsidRPr="007D0FEB" w14:paraId="0CC71582" w14:textId="77777777" w:rsidTr="007D0FEB">
        <w:tc>
          <w:tcPr>
            <w:tcW w:w="2400" w:type="dxa"/>
          </w:tcPr>
          <w:p w14:paraId="751B84F3" w14:textId="77777777" w:rsidR="00250C43" w:rsidRPr="007D0FEB" w:rsidRDefault="00250C43" w:rsidP="00E92CCD">
            <w:pPr>
              <w:pStyle w:val="C1"/>
            </w:pPr>
            <w:r w:rsidRPr="007D0FEB">
              <w:t>Lugar</w:t>
            </w:r>
          </w:p>
        </w:tc>
        <w:tc>
          <w:tcPr>
            <w:tcW w:w="6600" w:type="dxa"/>
          </w:tcPr>
          <w:p w14:paraId="3BC84335" w14:textId="77777777" w:rsidR="00250C43" w:rsidRPr="007D0FEB" w:rsidRDefault="00250C43" w:rsidP="00CE0EC6">
            <w:pPr>
              <w:pStyle w:val="Normal1"/>
              <w:spacing w:line="360" w:lineRule="auto"/>
              <w:rPr>
                <w:sz w:val="24"/>
                <w:szCs w:val="24"/>
              </w:rPr>
            </w:pPr>
            <w:r w:rsidRPr="007D0FEB">
              <w:rPr>
                <w:sz w:val="24"/>
                <w:szCs w:val="24"/>
              </w:rPr>
              <w:t>Sede de la organización A.P.I.V.E.</w:t>
            </w:r>
          </w:p>
        </w:tc>
      </w:tr>
      <w:tr w:rsidR="00250C43" w:rsidRPr="007D0FEB" w14:paraId="38670401" w14:textId="77777777" w:rsidTr="007D0FEB">
        <w:tc>
          <w:tcPr>
            <w:tcW w:w="2400" w:type="dxa"/>
          </w:tcPr>
          <w:p w14:paraId="4C90DA1E" w14:textId="672C39FA" w:rsidR="00250C43" w:rsidRPr="007D0FEB" w:rsidRDefault="00250C43" w:rsidP="001971B8">
            <w:pPr>
              <w:pStyle w:val="C1"/>
            </w:pPr>
            <w:r w:rsidRPr="007D0FEB">
              <w:t xml:space="preserve">Duración </w:t>
            </w:r>
          </w:p>
        </w:tc>
        <w:tc>
          <w:tcPr>
            <w:tcW w:w="6600" w:type="dxa"/>
          </w:tcPr>
          <w:p w14:paraId="6C0C8C15" w14:textId="2BB0D238" w:rsidR="002E24D2" w:rsidRPr="007D0FEB" w:rsidRDefault="005B60F4" w:rsidP="005B60F4">
            <w:pPr>
              <w:pStyle w:val="Normal1"/>
              <w:spacing w:line="360" w:lineRule="auto"/>
              <w:rPr>
                <w:sz w:val="24"/>
                <w:szCs w:val="24"/>
              </w:rPr>
            </w:pPr>
            <w:r>
              <w:rPr>
                <w:sz w:val="24"/>
                <w:szCs w:val="24"/>
              </w:rPr>
              <w:t xml:space="preserve">Planificada: </w:t>
            </w:r>
            <w:r w:rsidR="00250C43" w:rsidRPr="007D0FEB">
              <w:rPr>
                <w:sz w:val="24"/>
                <w:szCs w:val="24"/>
              </w:rPr>
              <w:t>2 horas.</w:t>
            </w:r>
            <w:r>
              <w:rPr>
                <w:sz w:val="24"/>
                <w:szCs w:val="24"/>
              </w:rPr>
              <w:t xml:space="preserve">  Real:</w:t>
            </w:r>
            <w:r w:rsidR="002E24D2">
              <w:rPr>
                <w:sz w:val="24"/>
                <w:szCs w:val="24"/>
              </w:rPr>
              <w:t xml:space="preserve"> </w:t>
            </w:r>
            <w:r w:rsidR="00A7062E">
              <w:rPr>
                <w:sz w:val="24"/>
                <w:szCs w:val="24"/>
              </w:rPr>
              <w:t xml:space="preserve"> </w:t>
            </w:r>
            <w:r w:rsidR="002E24D2">
              <w:rPr>
                <w:sz w:val="24"/>
                <w:szCs w:val="24"/>
              </w:rPr>
              <w:t>50 minutos</w:t>
            </w:r>
            <w:r>
              <w:rPr>
                <w:sz w:val="24"/>
                <w:szCs w:val="24"/>
              </w:rPr>
              <w:t>.</w:t>
            </w:r>
          </w:p>
        </w:tc>
      </w:tr>
      <w:tr w:rsidR="00250C43" w:rsidRPr="007D0FEB" w14:paraId="559A3A0E" w14:textId="77777777" w:rsidTr="007D0FEB">
        <w:tc>
          <w:tcPr>
            <w:tcW w:w="2400" w:type="dxa"/>
          </w:tcPr>
          <w:p w14:paraId="6311764C" w14:textId="77777777" w:rsidR="00250C43" w:rsidRPr="007D0FEB" w:rsidRDefault="00250C43" w:rsidP="00E92CCD">
            <w:pPr>
              <w:pStyle w:val="C1"/>
            </w:pPr>
            <w:r w:rsidRPr="007D0FEB">
              <w:t>Objetivos</w:t>
            </w:r>
          </w:p>
        </w:tc>
        <w:tc>
          <w:tcPr>
            <w:tcW w:w="6600" w:type="dxa"/>
          </w:tcPr>
          <w:p w14:paraId="47D2C2A4" w14:textId="77777777" w:rsidR="00250C43" w:rsidRPr="007D0FEB" w:rsidRDefault="00250C43" w:rsidP="003748DF">
            <w:pPr>
              <w:pStyle w:val="Normal1"/>
              <w:numPr>
                <w:ilvl w:val="0"/>
                <w:numId w:val="11"/>
              </w:numPr>
              <w:spacing w:line="360" w:lineRule="auto"/>
              <w:ind w:hanging="360"/>
              <w:contextualSpacing/>
              <w:rPr>
                <w:sz w:val="24"/>
                <w:szCs w:val="24"/>
              </w:rPr>
            </w:pPr>
            <w:r w:rsidRPr="007D0FEB">
              <w:rPr>
                <w:sz w:val="24"/>
                <w:szCs w:val="24"/>
              </w:rPr>
              <w:t>Ingresar, editar y eliminar cargos.</w:t>
            </w:r>
          </w:p>
          <w:p w14:paraId="7B81E64A" w14:textId="77777777" w:rsidR="00250C43" w:rsidRPr="007D0FEB" w:rsidRDefault="00250C43" w:rsidP="003748DF">
            <w:pPr>
              <w:pStyle w:val="Normal1"/>
              <w:numPr>
                <w:ilvl w:val="0"/>
                <w:numId w:val="11"/>
              </w:numPr>
              <w:spacing w:line="360" w:lineRule="auto"/>
              <w:ind w:hanging="360"/>
              <w:contextualSpacing/>
              <w:rPr>
                <w:sz w:val="24"/>
                <w:szCs w:val="24"/>
              </w:rPr>
            </w:pPr>
            <w:r w:rsidRPr="007D0FEB">
              <w:rPr>
                <w:sz w:val="24"/>
                <w:szCs w:val="24"/>
              </w:rPr>
              <w:t>Crear asignaciones de cargos a asociados.</w:t>
            </w:r>
          </w:p>
          <w:p w14:paraId="416CA77C" w14:textId="77777777" w:rsidR="00250C43" w:rsidRPr="007D0FEB" w:rsidRDefault="00250C43" w:rsidP="003748DF">
            <w:pPr>
              <w:pStyle w:val="Normal1"/>
              <w:numPr>
                <w:ilvl w:val="0"/>
                <w:numId w:val="11"/>
              </w:numPr>
              <w:spacing w:line="360" w:lineRule="auto"/>
              <w:ind w:hanging="360"/>
              <w:contextualSpacing/>
              <w:rPr>
                <w:sz w:val="24"/>
                <w:szCs w:val="24"/>
              </w:rPr>
            </w:pPr>
            <w:r w:rsidRPr="007D0FEB">
              <w:rPr>
                <w:sz w:val="24"/>
                <w:szCs w:val="24"/>
              </w:rPr>
              <w:t>Editar el estado de una asignación.</w:t>
            </w:r>
          </w:p>
          <w:p w14:paraId="00620A9B" w14:textId="77777777" w:rsidR="00250C43" w:rsidRPr="007D0FEB" w:rsidRDefault="00250C43" w:rsidP="003748DF">
            <w:pPr>
              <w:pStyle w:val="Normal1"/>
              <w:numPr>
                <w:ilvl w:val="0"/>
                <w:numId w:val="11"/>
              </w:numPr>
              <w:spacing w:line="360" w:lineRule="auto"/>
              <w:ind w:hanging="360"/>
              <w:contextualSpacing/>
              <w:rPr>
                <w:sz w:val="24"/>
                <w:szCs w:val="24"/>
              </w:rPr>
            </w:pPr>
            <w:r w:rsidRPr="007D0FEB">
              <w:rPr>
                <w:sz w:val="24"/>
                <w:szCs w:val="24"/>
              </w:rPr>
              <w:t>Anular asignaciones.</w:t>
            </w:r>
          </w:p>
          <w:p w14:paraId="4C3D8585" w14:textId="77777777" w:rsidR="00250C43" w:rsidRPr="007D0FEB" w:rsidRDefault="00250C43" w:rsidP="003748DF">
            <w:pPr>
              <w:pStyle w:val="Normal1"/>
              <w:numPr>
                <w:ilvl w:val="0"/>
                <w:numId w:val="11"/>
              </w:numPr>
              <w:spacing w:line="360" w:lineRule="auto"/>
              <w:ind w:hanging="360"/>
              <w:contextualSpacing/>
              <w:rPr>
                <w:sz w:val="24"/>
                <w:szCs w:val="24"/>
              </w:rPr>
            </w:pPr>
            <w:r w:rsidRPr="007D0FEB">
              <w:rPr>
                <w:sz w:val="24"/>
                <w:szCs w:val="24"/>
              </w:rPr>
              <w:t>Finalizar asignaciones.</w:t>
            </w:r>
          </w:p>
          <w:p w14:paraId="6F381568" w14:textId="77777777" w:rsidR="00250C43" w:rsidRPr="007D0FEB" w:rsidRDefault="00250C43" w:rsidP="003748DF">
            <w:pPr>
              <w:pStyle w:val="Normal1"/>
              <w:numPr>
                <w:ilvl w:val="0"/>
                <w:numId w:val="11"/>
              </w:numPr>
              <w:spacing w:line="360" w:lineRule="auto"/>
              <w:ind w:hanging="360"/>
              <w:contextualSpacing/>
              <w:rPr>
                <w:sz w:val="24"/>
                <w:szCs w:val="24"/>
              </w:rPr>
            </w:pPr>
            <w:r w:rsidRPr="007D0FEB">
              <w:rPr>
                <w:sz w:val="24"/>
                <w:szCs w:val="24"/>
              </w:rPr>
              <w:t>Generar reporte anual de asignaciones.</w:t>
            </w:r>
          </w:p>
        </w:tc>
      </w:tr>
      <w:tr w:rsidR="00250C43" w:rsidRPr="007D0FEB" w14:paraId="5DA893A9" w14:textId="77777777" w:rsidTr="007D0FEB">
        <w:tc>
          <w:tcPr>
            <w:tcW w:w="2400" w:type="dxa"/>
          </w:tcPr>
          <w:p w14:paraId="71FAD37E" w14:textId="77777777" w:rsidR="00250C43" w:rsidRPr="007D0FEB" w:rsidRDefault="00250C43" w:rsidP="00E92CCD">
            <w:pPr>
              <w:pStyle w:val="C1"/>
            </w:pPr>
            <w:r w:rsidRPr="007D0FEB">
              <w:t>Cronograma</w:t>
            </w:r>
          </w:p>
        </w:tc>
        <w:tc>
          <w:tcPr>
            <w:tcW w:w="6600" w:type="dxa"/>
          </w:tcPr>
          <w:p w14:paraId="3E9089BA" w14:textId="72AE2F2B" w:rsidR="00250C43" w:rsidRPr="007D0FEB" w:rsidRDefault="00250C43" w:rsidP="00CE0EC6">
            <w:pPr>
              <w:pStyle w:val="Normal1"/>
              <w:spacing w:line="360" w:lineRule="auto"/>
              <w:rPr>
                <w:sz w:val="24"/>
                <w:szCs w:val="24"/>
              </w:rPr>
            </w:pPr>
            <w:r w:rsidRPr="007D0FEB">
              <w:rPr>
                <w:sz w:val="24"/>
                <w:szCs w:val="24"/>
              </w:rPr>
              <w:t xml:space="preserve">Lista de temas </w:t>
            </w:r>
            <w:r w:rsidR="00872C34">
              <w:rPr>
                <w:sz w:val="24"/>
                <w:szCs w:val="24"/>
              </w:rPr>
              <w:t>cubiertos en la sesión</w:t>
            </w:r>
            <w:r w:rsidRPr="007D0FEB">
              <w:rPr>
                <w:sz w:val="24"/>
                <w:szCs w:val="24"/>
              </w:rPr>
              <w:t>:</w:t>
            </w:r>
          </w:p>
          <w:p w14:paraId="4A006F46" w14:textId="32958F69" w:rsidR="00250C43" w:rsidRPr="007D0FEB" w:rsidRDefault="00250C43" w:rsidP="003748DF">
            <w:pPr>
              <w:pStyle w:val="Normal1"/>
              <w:numPr>
                <w:ilvl w:val="0"/>
                <w:numId w:val="4"/>
              </w:numPr>
              <w:spacing w:line="360" w:lineRule="auto"/>
              <w:ind w:hanging="360"/>
              <w:contextualSpacing/>
              <w:rPr>
                <w:sz w:val="24"/>
                <w:szCs w:val="24"/>
              </w:rPr>
            </w:pPr>
            <w:r w:rsidRPr="007D0FEB">
              <w:rPr>
                <w:sz w:val="24"/>
                <w:szCs w:val="24"/>
              </w:rPr>
              <w:t xml:space="preserve">Índice de cargos y búsqueda. </w:t>
            </w:r>
          </w:p>
          <w:p w14:paraId="0DB9ADF2" w14:textId="064B565E" w:rsidR="00250C43" w:rsidRPr="007D0FEB" w:rsidRDefault="00872C34" w:rsidP="003748DF">
            <w:pPr>
              <w:pStyle w:val="Normal1"/>
              <w:numPr>
                <w:ilvl w:val="0"/>
                <w:numId w:val="4"/>
              </w:numPr>
              <w:spacing w:line="360" w:lineRule="auto"/>
              <w:ind w:hanging="360"/>
              <w:contextualSpacing/>
              <w:rPr>
                <w:sz w:val="24"/>
                <w:szCs w:val="24"/>
              </w:rPr>
            </w:pPr>
            <w:r>
              <w:rPr>
                <w:sz w:val="24"/>
                <w:szCs w:val="24"/>
              </w:rPr>
              <w:t>Inserción de cargos.</w:t>
            </w:r>
          </w:p>
          <w:p w14:paraId="2752C467" w14:textId="798B2CEB" w:rsidR="00250C43" w:rsidRPr="007D0FEB" w:rsidRDefault="00250C43" w:rsidP="003748DF">
            <w:pPr>
              <w:pStyle w:val="Normal1"/>
              <w:numPr>
                <w:ilvl w:val="0"/>
                <w:numId w:val="4"/>
              </w:numPr>
              <w:spacing w:line="360" w:lineRule="auto"/>
              <w:ind w:hanging="360"/>
              <w:contextualSpacing/>
              <w:rPr>
                <w:sz w:val="24"/>
                <w:szCs w:val="24"/>
              </w:rPr>
            </w:pPr>
            <w:r w:rsidRPr="007D0FEB">
              <w:rPr>
                <w:sz w:val="24"/>
                <w:szCs w:val="24"/>
              </w:rPr>
              <w:t xml:space="preserve">Edición de cargos. </w:t>
            </w:r>
          </w:p>
          <w:p w14:paraId="2D4572B2" w14:textId="1D60C3D5" w:rsidR="00250C43" w:rsidRPr="007D0FEB" w:rsidRDefault="00250C43" w:rsidP="003748DF">
            <w:pPr>
              <w:pStyle w:val="Normal1"/>
              <w:numPr>
                <w:ilvl w:val="0"/>
                <w:numId w:val="4"/>
              </w:numPr>
              <w:spacing w:line="360" w:lineRule="auto"/>
              <w:ind w:hanging="360"/>
              <w:contextualSpacing/>
              <w:rPr>
                <w:sz w:val="24"/>
                <w:szCs w:val="24"/>
              </w:rPr>
            </w:pPr>
            <w:r w:rsidRPr="007D0FEB">
              <w:rPr>
                <w:sz w:val="24"/>
                <w:szCs w:val="24"/>
              </w:rPr>
              <w:t xml:space="preserve">Eliminación de cargos. </w:t>
            </w:r>
          </w:p>
          <w:p w14:paraId="5C4DD0E2" w14:textId="19B9DDCC" w:rsidR="00250C43" w:rsidRPr="007D0FEB" w:rsidRDefault="00250C43" w:rsidP="003748DF">
            <w:pPr>
              <w:pStyle w:val="Normal1"/>
              <w:numPr>
                <w:ilvl w:val="0"/>
                <w:numId w:val="4"/>
              </w:numPr>
              <w:spacing w:line="360" w:lineRule="auto"/>
              <w:ind w:hanging="360"/>
              <w:contextualSpacing/>
              <w:rPr>
                <w:sz w:val="24"/>
                <w:szCs w:val="24"/>
              </w:rPr>
            </w:pPr>
            <w:r w:rsidRPr="007D0FEB">
              <w:rPr>
                <w:sz w:val="24"/>
                <w:szCs w:val="24"/>
              </w:rPr>
              <w:t>Índice de as</w:t>
            </w:r>
            <w:r w:rsidR="00872C34">
              <w:rPr>
                <w:sz w:val="24"/>
                <w:szCs w:val="24"/>
              </w:rPr>
              <w:t>ignaciones y búsquedas.</w:t>
            </w:r>
          </w:p>
          <w:p w14:paraId="30534D1D" w14:textId="3354FC0F" w:rsidR="00250C43" w:rsidRPr="007D0FEB" w:rsidRDefault="00250C43" w:rsidP="003748DF">
            <w:pPr>
              <w:pStyle w:val="Normal1"/>
              <w:numPr>
                <w:ilvl w:val="0"/>
                <w:numId w:val="4"/>
              </w:numPr>
              <w:spacing w:line="360" w:lineRule="auto"/>
              <w:ind w:hanging="360"/>
              <w:contextualSpacing/>
              <w:rPr>
                <w:sz w:val="24"/>
                <w:szCs w:val="24"/>
              </w:rPr>
            </w:pPr>
            <w:r w:rsidRPr="007D0FEB">
              <w:rPr>
                <w:sz w:val="24"/>
                <w:szCs w:val="24"/>
              </w:rPr>
              <w:t>Nueva asignació</w:t>
            </w:r>
            <w:r w:rsidR="00872C34">
              <w:rPr>
                <w:sz w:val="24"/>
                <w:szCs w:val="24"/>
              </w:rPr>
              <w:t>n de puesto a asociado.</w:t>
            </w:r>
          </w:p>
          <w:p w14:paraId="06C2114E" w14:textId="3B5F3D05" w:rsidR="00250C43" w:rsidRPr="007D0FEB" w:rsidRDefault="00250C43" w:rsidP="003748DF">
            <w:pPr>
              <w:pStyle w:val="Normal1"/>
              <w:numPr>
                <w:ilvl w:val="0"/>
                <w:numId w:val="4"/>
              </w:numPr>
              <w:spacing w:line="360" w:lineRule="auto"/>
              <w:ind w:hanging="360"/>
              <w:contextualSpacing/>
              <w:rPr>
                <w:sz w:val="24"/>
                <w:szCs w:val="24"/>
              </w:rPr>
            </w:pPr>
            <w:r w:rsidRPr="007D0FEB">
              <w:rPr>
                <w:sz w:val="24"/>
                <w:szCs w:val="24"/>
              </w:rPr>
              <w:t>Finalizar asignación de</w:t>
            </w:r>
            <w:r w:rsidR="00872C34">
              <w:rPr>
                <w:sz w:val="24"/>
                <w:szCs w:val="24"/>
              </w:rPr>
              <w:t xml:space="preserve"> puesto.</w:t>
            </w:r>
          </w:p>
          <w:p w14:paraId="5E1E808D" w14:textId="629FAF98" w:rsidR="00250C43" w:rsidRPr="007D0FEB" w:rsidRDefault="00872C34" w:rsidP="003748DF">
            <w:pPr>
              <w:pStyle w:val="Normal1"/>
              <w:numPr>
                <w:ilvl w:val="0"/>
                <w:numId w:val="4"/>
              </w:numPr>
              <w:spacing w:line="360" w:lineRule="auto"/>
              <w:ind w:hanging="360"/>
              <w:contextualSpacing/>
              <w:rPr>
                <w:sz w:val="24"/>
                <w:szCs w:val="24"/>
              </w:rPr>
            </w:pPr>
            <w:r>
              <w:rPr>
                <w:sz w:val="24"/>
                <w:szCs w:val="24"/>
              </w:rPr>
              <w:t>Anular asignación.</w:t>
            </w:r>
          </w:p>
          <w:p w14:paraId="6E3E0DE9" w14:textId="743E1D9A" w:rsidR="00250C43" w:rsidRPr="00CC00FC" w:rsidRDefault="00250C43" w:rsidP="00CC00FC">
            <w:pPr>
              <w:pStyle w:val="Normal1"/>
              <w:numPr>
                <w:ilvl w:val="0"/>
                <w:numId w:val="4"/>
              </w:numPr>
              <w:spacing w:line="360" w:lineRule="auto"/>
              <w:ind w:hanging="360"/>
              <w:contextualSpacing/>
              <w:rPr>
                <w:sz w:val="24"/>
                <w:szCs w:val="24"/>
              </w:rPr>
            </w:pPr>
            <w:r w:rsidRPr="007D0FEB">
              <w:rPr>
                <w:sz w:val="24"/>
                <w:szCs w:val="24"/>
              </w:rPr>
              <w:t>Generación de repo</w:t>
            </w:r>
            <w:r w:rsidR="00872C34">
              <w:rPr>
                <w:sz w:val="24"/>
                <w:szCs w:val="24"/>
              </w:rPr>
              <w:t>rte anual de autoridades.</w:t>
            </w:r>
          </w:p>
        </w:tc>
      </w:tr>
      <w:tr w:rsidR="00250C43" w:rsidRPr="007D0FEB" w14:paraId="1FBA8CBF" w14:textId="77777777" w:rsidTr="007D0FEB">
        <w:tc>
          <w:tcPr>
            <w:tcW w:w="2400" w:type="dxa"/>
          </w:tcPr>
          <w:p w14:paraId="66B06DF8" w14:textId="77777777" w:rsidR="00250C43" w:rsidRPr="007D0FEB" w:rsidRDefault="00250C43" w:rsidP="00E92CCD">
            <w:pPr>
              <w:pStyle w:val="C1"/>
            </w:pPr>
            <w:r w:rsidRPr="007D0FEB">
              <w:t>Anotaciones</w:t>
            </w:r>
          </w:p>
        </w:tc>
        <w:tc>
          <w:tcPr>
            <w:tcW w:w="6600" w:type="dxa"/>
          </w:tcPr>
          <w:p w14:paraId="1977B07E" w14:textId="5DCF376D" w:rsidR="00250C43" w:rsidRPr="007D0FEB" w:rsidRDefault="00250C43" w:rsidP="00CE0EC6">
            <w:pPr>
              <w:pStyle w:val="Normal1"/>
              <w:spacing w:line="360" w:lineRule="auto"/>
              <w:rPr>
                <w:sz w:val="24"/>
                <w:szCs w:val="24"/>
              </w:rPr>
            </w:pPr>
            <w:r w:rsidRPr="007D0FEB">
              <w:rPr>
                <w:sz w:val="24"/>
                <w:szCs w:val="24"/>
              </w:rPr>
              <w:t>Para la realización</w:t>
            </w:r>
            <w:r w:rsidR="00236533">
              <w:rPr>
                <w:sz w:val="24"/>
                <w:szCs w:val="24"/>
              </w:rPr>
              <w:t xml:space="preserve"> de la capacitación se utilizó</w:t>
            </w:r>
            <w:r w:rsidRPr="007D0FEB">
              <w:rPr>
                <w:sz w:val="24"/>
                <w:szCs w:val="24"/>
              </w:rPr>
              <w:t xml:space="preserve"> la base de datos de prueba generada en la sesión de capacitación no. 1.</w:t>
            </w:r>
          </w:p>
        </w:tc>
      </w:tr>
    </w:tbl>
    <w:p w14:paraId="52B62CFD" w14:textId="628F05F3" w:rsidR="00250C43" w:rsidRDefault="00E92CCD" w:rsidP="00E92CCD">
      <w:pPr>
        <w:pStyle w:val="ImagenPie"/>
      </w:pPr>
      <w:r w:rsidRPr="009410E9">
        <w:rPr>
          <w:b/>
        </w:rPr>
        <w:t>Tabla 11.</w:t>
      </w:r>
      <w:r w:rsidR="00F428E4">
        <w:rPr>
          <w:b/>
        </w:rPr>
        <w:t>4</w:t>
      </w:r>
      <w:r>
        <w:t xml:space="preserve">: </w:t>
      </w:r>
      <w:r w:rsidR="002238E9">
        <w:t>Detalles</w:t>
      </w:r>
      <w:r>
        <w:t xml:space="preserve"> de la sesión de capacitación no. 2.</w:t>
      </w:r>
    </w:p>
    <w:p w14:paraId="4A7B2A20" w14:textId="6B6AE5A8" w:rsidR="009E318F" w:rsidRDefault="009E318F">
      <w:pPr>
        <w:spacing w:line="240" w:lineRule="auto"/>
        <w:rPr>
          <w:sz w:val="24"/>
          <w:szCs w:val="24"/>
        </w:rPr>
      </w:pPr>
      <w:r>
        <w:br w:type="page"/>
      </w:r>
    </w:p>
    <w:tbl>
      <w:tblPr>
        <w:tblStyle w:val="Tablaconcuadrcula"/>
        <w:tblW w:w="9464" w:type="dxa"/>
        <w:tblLayout w:type="fixed"/>
        <w:tblLook w:val="0600" w:firstRow="0" w:lastRow="0" w:firstColumn="0" w:lastColumn="0" w:noHBand="1" w:noVBand="1"/>
      </w:tblPr>
      <w:tblGrid>
        <w:gridCol w:w="1668"/>
        <w:gridCol w:w="7796"/>
      </w:tblGrid>
      <w:tr w:rsidR="00250C43" w:rsidRPr="00594DF4" w14:paraId="1FA91B18" w14:textId="77777777" w:rsidTr="001971B8">
        <w:tc>
          <w:tcPr>
            <w:tcW w:w="1668" w:type="dxa"/>
          </w:tcPr>
          <w:p w14:paraId="720BF8D8" w14:textId="77777777" w:rsidR="00250C43" w:rsidRPr="00594DF4" w:rsidRDefault="00250C43" w:rsidP="00374184">
            <w:pPr>
              <w:pStyle w:val="C1"/>
            </w:pPr>
            <w:r w:rsidRPr="00594DF4">
              <w:lastRenderedPageBreak/>
              <w:t>Sesión No.</w:t>
            </w:r>
          </w:p>
        </w:tc>
        <w:tc>
          <w:tcPr>
            <w:tcW w:w="7796" w:type="dxa"/>
          </w:tcPr>
          <w:p w14:paraId="505673E6" w14:textId="77777777" w:rsidR="00250C43" w:rsidRPr="00594DF4" w:rsidRDefault="00250C43" w:rsidP="00374184">
            <w:pPr>
              <w:pStyle w:val="Normal1"/>
              <w:spacing w:line="360" w:lineRule="auto"/>
              <w:rPr>
                <w:b/>
                <w:sz w:val="24"/>
                <w:szCs w:val="24"/>
              </w:rPr>
            </w:pPr>
            <w:r w:rsidRPr="00594DF4">
              <w:rPr>
                <w:b/>
                <w:sz w:val="24"/>
                <w:szCs w:val="24"/>
              </w:rPr>
              <w:t>3</w:t>
            </w:r>
          </w:p>
        </w:tc>
      </w:tr>
      <w:tr w:rsidR="00250C43" w:rsidRPr="00594DF4" w14:paraId="5D83E4DF" w14:textId="77777777" w:rsidTr="001971B8">
        <w:tc>
          <w:tcPr>
            <w:tcW w:w="1668" w:type="dxa"/>
          </w:tcPr>
          <w:p w14:paraId="358127B5" w14:textId="77777777" w:rsidR="00250C43" w:rsidRPr="00594DF4" w:rsidRDefault="00250C43" w:rsidP="00374184">
            <w:pPr>
              <w:pStyle w:val="C1"/>
            </w:pPr>
            <w:r w:rsidRPr="00594DF4">
              <w:t>Fecha</w:t>
            </w:r>
          </w:p>
        </w:tc>
        <w:tc>
          <w:tcPr>
            <w:tcW w:w="7796" w:type="dxa"/>
          </w:tcPr>
          <w:p w14:paraId="36DD293D" w14:textId="7E4296A2" w:rsidR="00250C43" w:rsidRPr="00594DF4" w:rsidRDefault="0003349E" w:rsidP="00374184">
            <w:pPr>
              <w:pStyle w:val="Normal1"/>
              <w:spacing w:line="360" w:lineRule="auto"/>
              <w:rPr>
                <w:sz w:val="24"/>
                <w:szCs w:val="24"/>
              </w:rPr>
            </w:pPr>
            <w:r>
              <w:rPr>
                <w:sz w:val="24"/>
                <w:szCs w:val="24"/>
              </w:rPr>
              <w:t>28/03</w:t>
            </w:r>
            <w:r w:rsidR="00250C43" w:rsidRPr="00594DF4">
              <w:rPr>
                <w:sz w:val="24"/>
                <w:szCs w:val="24"/>
              </w:rPr>
              <w:t>/201</w:t>
            </w:r>
            <w:r w:rsidR="000A4C83">
              <w:rPr>
                <w:sz w:val="24"/>
                <w:szCs w:val="24"/>
              </w:rPr>
              <w:t>6</w:t>
            </w:r>
          </w:p>
        </w:tc>
      </w:tr>
      <w:tr w:rsidR="00250C43" w:rsidRPr="00594DF4" w14:paraId="1E8C7FAC" w14:textId="77777777" w:rsidTr="001971B8">
        <w:tc>
          <w:tcPr>
            <w:tcW w:w="1668" w:type="dxa"/>
          </w:tcPr>
          <w:p w14:paraId="27F02571" w14:textId="77777777" w:rsidR="00250C43" w:rsidRPr="00594DF4" w:rsidRDefault="00250C43" w:rsidP="00374184">
            <w:pPr>
              <w:pStyle w:val="C1"/>
            </w:pPr>
            <w:r w:rsidRPr="00594DF4">
              <w:t>Lugar</w:t>
            </w:r>
          </w:p>
        </w:tc>
        <w:tc>
          <w:tcPr>
            <w:tcW w:w="7796" w:type="dxa"/>
          </w:tcPr>
          <w:p w14:paraId="42D91F24" w14:textId="77777777" w:rsidR="00250C43" w:rsidRPr="00594DF4" w:rsidRDefault="00250C43" w:rsidP="00374184">
            <w:pPr>
              <w:pStyle w:val="Normal1"/>
              <w:spacing w:line="360" w:lineRule="auto"/>
              <w:rPr>
                <w:sz w:val="24"/>
                <w:szCs w:val="24"/>
              </w:rPr>
            </w:pPr>
            <w:r w:rsidRPr="00594DF4">
              <w:rPr>
                <w:sz w:val="24"/>
                <w:szCs w:val="24"/>
              </w:rPr>
              <w:t>Sede de la organización A.P.I.V.E.</w:t>
            </w:r>
          </w:p>
        </w:tc>
      </w:tr>
      <w:tr w:rsidR="00250C43" w:rsidRPr="00594DF4" w14:paraId="6A2AF71B" w14:textId="77777777" w:rsidTr="001971B8">
        <w:tc>
          <w:tcPr>
            <w:tcW w:w="1668" w:type="dxa"/>
          </w:tcPr>
          <w:p w14:paraId="0F0AA9ED" w14:textId="26B910C0" w:rsidR="00250C43" w:rsidRPr="00594DF4" w:rsidRDefault="00250C43" w:rsidP="001971B8">
            <w:pPr>
              <w:pStyle w:val="C1"/>
            </w:pPr>
            <w:r w:rsidRPr="00594DF4">
              <w:t>Duración</w:t>
            </w:r>
          </w:p>
        </w:tc>
        <w:tc>
          <w:tcPr>
            <w:tcW w:w="7796" w:type="dxa"/>
          </w:tcPr>
          <w:p w14:paraId="2725A4AB" w14:textId="6287E0F2" w:rsidR="00250C43" w:rsidRPr="00594DF4" w:rsidRDefault="00250C43" w:rsidP="00374184">
            <w:pPr>
              <w:pStyle w:val="Normal1"/>
              <w:spacing w:line="360" w:lineRule="auto"/>
              <w:rPr>
                <w:sz w:val="24"/>
                <w:szCs w:val="24"/>
              </w:rPr>
            </w:pPr>
            <w:r w:rsidRPr="00594DF4">
              <w:rPr>
                <w:sz w:val="24"/>
                <w:szCs w:val="24"/>
              </w:rPr>
              <w:t>2 horas</w:t>
            </w:r>
            <w:r w:rsidR="003C37A8">
              <w:rPr>
                <w:sz w:val="24"/>
                <w:szCs w:val="24"/>
              </w:rPr>
              <w:t xml:space="preserve"> (planificadas)</w:t>
            </w:r>
            <w:r w:rsidRPr="00594DF4">
              <w:rPr>
                <w:sz w:val="24"/>
                <w:szCs w:val="24"/>
              </w:rPr>
              <w:t>.</w:t>
            </w:r>
            <w:r w:rsidR="003C37A8">
              <w:rPr>
                <w:sz w:val="24"/>
                <w:szCs w:val="24"/>
              </w:rPr>
              <w:t xml:space="preserve">  1 hora (</w:t>
            </w:r>
            <w:r w:rsidR="00A36C5C">
              <w:rPr>
                <w:sz w:val="24"/>
                <w:szCs w:val="24"/>
              </w:rPr>
              <w:t>real</w:t>
            </w:r>
            <w:r w:rsidR="003C37A8">
              <w:rPr>
                <w:sz w:val="24"/>
                <w:szCs w:val="24"/>
              </w:rPr>
              <w:t>).</w:t>
            </w:r>
          </w:p>
        </w:tc>
      </w:tr>
      <w:tr w:rsidR="00250C43" w:rsidRPr="00594DF4" w14:paraId="366F7BDD" w14:textId="77777777" w:rsidTr="001971B8">
        <w:tc>
          <w:tcPr>
            <w:tcW w:w="1668" w:type="dxa"/>
          </w:tcPr>
          <w:p w14:paraId="0D56AF7D" w14:textId="77777777" w:rsidR="00250C43" w:rsidRPr="00594DF4" w:rsidRDefault="00250C43" w:rsidP="00374184">
            <w:pPr>
              <w:pStyle w:val="C1"/>
            </w:pPr>
            <w:r w:rsidRPr="00594DF4">
              <w:t>Objetivos</w:t>
            </w:r>
          </w:p>
        </w:tc>
        <w:tc>
          <w:tcPr>
            <w:tcW w:w="7796" w:type="dxa"/>
          </w:tcPr>
          <w:p w14:paraId="27C32390"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Registrar nuevos servicios, editarlos y eliminarlos.</w:t>
            </w:r>
          </w:p>
          <w:p w14:paraId="043816FE"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Crear nuevas solicitudes de servicios.</w:t>
            </w:r>
          </w:p>
          <w:p w14:paraId="76D6D348"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Autorizar solicitudes.</w:t>
            </w:r>
          </w:p>
          <w:p w14:paraId="2A745629"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Suspender beneficios de uso de servicio.</w:t>
            </w:r>
          </w:p>
          <w:p w14:paraId="4C1A370A"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Finalizar o cancelar suspensiones.</w:t>
            </w:r>
          </w:p>
          <w:p w14:paraId="24BE53CD"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Cancelar derecho de uso de servicio.</w:t>
            </w:r>
          </w:p>
          <w:p w14:paraId="34A198CB"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Generar informes de asignaciones de servicios.</w:t>
            </w:r>
          </w:p>
        </w:tc>
      </w:tr>
      <w:tr w:rsidR="00250C43" w:rsidRPr="00594DF4" w14:paraId="6C3CF291" w14:textId="77777777" w:rsidTr="001971B8">
        <w:tc>
          <w:tcPr>
            <w:tcW w:w="1668" w:type="dxa"/>
          </w:tcPr>
          <w:p w14:paraId="2E7BD84B" w14:textId="77777777" w:rsidR="00250C43" w:rsidRPr="00594DF4" w:rsidRDefault="00250C43" w:rsidP="00374184">
            <w:pPr>
              <w:pStyle w:val="C1"/>
            </w:pPr>
            <w:r w:rsidRPr="00594DF4">
              <w:t>Cronograma</w:t>
            </w:r>
          </w:p>
        </w:tc>
        <w:tc>
          <w:tcPr>
            <w:tcW w:w="7796" w:type="dxa"/>
          </w:tcPr>
          <w:p w14:paraId="60258A23" w14:textId="2F530D45" w:rsidR="00250C43" w:rsidRPr="00594DF4" w:rsidRDefault="00250C43" w:rsidP="00374184">
            <w:pPr>
              <w:pStyle w:val="Normal1"/>
              <w:spacing w:line="360" w:lineRule="auto"/>
              <w:rPr>
                <w:sz w:val="24"/>
                <w:szCs w:val="24"/>
              </w:rPr>
            </w:pPr>
            <w:r w:rsidRPr="00594DF4">
              <w:rPr>
                <w:sz w:val="24"/>
                <w:szCs w:val="24"/>
              </w:rPr>
              <w:t>Lista de temas</w:t>
            </w:r>
            <w:r w:rsidR="00AE1153">
              <w:rPr>
                <w:sz w:val="24"/>
                <w:szCs w:val="24"/>
              </w:rPr>
              <w:t xml:space="preserve"> cubiertos durante la sesión</w:t>
            </w:r>
            <w:r w:rsidRPr="00594DF4">
              <w:rPr>
                <w:sz w:val="24"/>
                <w:szCs w:val="24"/>
              </w:rPr>
              <w:t>:</w:t>
            </w:r>
          </w:p>
          <w:p w14:paraId="1B315934" w14:textId="2030DE38"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 xml:space="preserve">Pantalla principal de servicios y realización de búsquedas. </w:t>
            </w:r>
          </w:p>
          <w:p w14:paraId="4F37D65D" w14:textId="121BF517" w:rsidR="00250C43" w:rsidRPr="006B69A2" w:rsidRDefault="00AE1153" w:rsidP="003748DF">
            <w:pPr>
              <w:pStyle w:val="Normal1"/>
              <w:numPr>
                <w:ilvl w:val="0"/>
                <w:numId w:val="20"/>
              </w:numPr>
              <w:spacing w:line="360" w:lineRule="auto"/>
              <w:ind w:hanging="360"/>
              <w:contextualSpacing/>
              <w:rPr>
                <w:sz w:val="23"/>
                <w:szCs w:val="23"/>
              </w:rPr>
            </w:pPr>
            <w:r>
              <w:rPr>
                <w:sz w:val="23"/>
                <w:szCs w:val="23"/>
              </w:rPr>
              <w:t xml:space="preserve">Crear nuevos servicios. </w:t>
            </w:r>
          </w:p>
          <w:p w14:paraId="2C2789A6" w14:textId="7D5C5F8A"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Edit</w:t>
            </w:r>
            <w:r w:rsidR="00AE1153">
              <w:rPr>
                <w:sz w:val="23"/>
                <w:szCs w:val="23"/>
              </w:rPr>
              <w:t xml:space="preserve">ar y eliminar servicios. </w:t>
            </w:r>
          </w:p>
          <w:p w14:paraId="03D8734F" w14:textId="738947F4"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Pantalla principal de solicitudes y</w:t>
            </w:r>
            <w:r w:rsidR="00AE1153">
              <w:rPr>
                <w:sz w:val="23"/>
                <w:szCs w:val="23"/>
              </w:rPr>
              <w:t xml:space="preserve"> búsquedas. </w:t>
            </w:r>
          </w:p>
          <w:p w14:paraId="21CC548D" w14:textId="5FC26ACD" w:rsidR="00250C43" w:rsidRPr="006B69A2" w:rsidRDefault="00AE1153" w:rsidP="003748DF">
            <w:pPr>
              <w:pStyle w:val="Normal1"/>
              <w:numPr>
                <w:ilvl w:val="0"/>
                <w:numId w:val="20"/>
              </w:numPr>
              <w:spacing w:line="360" w:lineRule="auto"/>
              <w:ind w:hanging="360"/>
              <w:contextualSpacing/>
              <w:rPr>
                <w:sz w:val="23"/>
                <w:szCs w:val="23"/>
              </w:rPr>
            </w:pPr>
            <w:r>
              <w:rPr>
                <w:sz w:val="23"/>
                <w:szCs w:val="23"/>
              </w:rPr>
              <w:t xml:space="preserve">Creación de solicitudes. </w:t>
            </w:r>
          </w:p>
          <w:p w14:paraId="36D45733" w14:textId="3F01986D"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Ap</w:t>
            </w:r>
            <w:r w:rsidR="00AE1153">
              <w:rPr>
                <w:sz w:val="23"/>
                <w:szCs w:val="23"/>
              </w:rPr>
              <w:t xml:space="preserve">robación de solicitudes. </w:t>
            </w:r>
          </w:p>
          <w:p w14:paraId="0B221F4A" w14:textId="5586583D"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Pantalla principal de beneficiarios de servicios y r</w:t>
            </w:r>
            <w:r w:rsidR="00AE1153">
              <w:rPr>
                <w:sz w:val="23"/>
                <w:szCs w:val="23"/>
              </w:rPr>
              <w:t xml:space="preserve">ealización de búsquedas. </w:t>
            </w:r>
          </w:p>
          <w:p w14:paraId="3717129B" w14:textId="370E032F"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Susp</w:t>
            </w:r>
            <w:r w:rsidR="00AE1153">
              <w:rPr>
                <w:sz w:val="23"/>
                <w:szCs w:val="23"/>
              </w:rPr>
              <w:t xml:space="preserve">ender uso de servicios. </w:t>
            </w:r>
          </w:p>
          <w:p w14:paraId="0B318B0B" w14:textId="34ACCF5A"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Cancelar o</w:t>
            </w:r>
            <w:r w:rsidR="00AE1153">
              <w:rPr>
                <w:sz w:val="23"/>
                <w:szCs w:val="23"/>
              </w:rPr>
              <w:t xml:space="preserve"> finalizar suspensiones. </w:t>
            </w:r>
          </w:p>
          <w:p w14:paraId="06AFEA75" w14:textId="3E489AD2"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Can</w:t>
            </w:r>
            <w:r w:rsidR="00AE1153">
              <w:rPr>
                <w:sz w:val="23"/>
                <w:szCs w:val="23"/>
              </w:rPr>
              <w:t xml:space="preserve">celar uso de servicios. </w:t>
            </w:r>
          </w:p>
          <w:p w14:paraId="25C24C98" w14:textId="74EDB8F3"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Generación de reporte de soli</w:t>
            </w:r>
            <w:r w:rsidR="00AE1153">
              <w:rPr>
                <w:sz w:val="23"/>
                <w:szCs w:val="23"/>
              </w:rPr>
              <w:t xml:space="preserve">citudes y beneficiarios. </w:t>
            </w:r>
          </w:p>
          <w:p w14:paraId="2A011EA3" w14:textId="69A84D38"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 xml:space="preserve">Generación de </w:t>
            </w:r>
            <w:r w:rsidR="00AE1153">
              <w:rPr>
                <w:sz w:val="23"/>
                <w:szCs w:val="23"/>
              </w:rPr>
              <w:t xml:space="preserve">reporte de suspensiones. </w:t>
            </w:r>
          </w:p>
          <w:p w14:paraId="3066A10B" w14:textId="6204FD3F" w:rsidR="00250C43" w:rsidRPr="00CC00FC" w:rsidRDefault="00250C43" w:rsidP="00CC00FC">
            <w:pPr>
              <w:pStyle w:val="Normal1"/>
              <w:numPr>
                <w:ilvl w:val="0"/>
                <w:numId w:val="20"/>
              </w:numPr>
              <w:spacing w:line="360" w:lineRule="auto"/>
              <w:ind w:hanging="360"/>
              <w:contextualSpacing/>
              <w:rPr>
                <w:sz w:val="23"/>
                <w:szCs w:val="23"/>
              </w:rPr>
            </w:pPr>
            <w:r w:rsidRPr="006B69A2">
              <w:rPr>
                <w:sz w:val="23"/>
                <w:szCs w:val="23"/>
              </w:rPr>
              <w:t>Generación de r</w:t>
            </w:r>
            <w:r w:rsidR="00AE1153">
              <w:rPr>
                <w:sz w:val="23"/>
                <w:szCs w:val="23"/>
              </w:rPr>
              <w:t xml:space="preserve">eporte de cancelaciones. </w:t>
            </w:r>
          </w:p>
        </w:tc>
      </w:tr>
      <w:tr w:rsidR="00250C43" w:rsidRPr="00594DF4" w14:paraId="7A872950" w14:textId="77777777" w:rsidTr="001971B8">
        <w:tc>
          <w:tcPr>
            <w:tcW w:w="1668" w:type="dxa"/>
          </w:tcPr>
          <w:p w14:paraId="619D64A4" w14:textId="77777777" w:rsidR="00250C43" w:rsidRPr="00594DF4" w:rsidRDefault="00250C43" w:rsidP="00374184">
            <w:pPr>
              <w:pStyle w:val="C1"/>
            </w:pPr>
            <w:r w:rsidRPr="00594DF4">
              <w:t>Anotaciones</w:t>
            </w:r>
          </w:p>
        </w:tc>
        <w:tc>
          <w:tcPr>
            <w:tcW w:w="7796" w:type="dxa"/>
          </w:tcPr>
          <w:p w14:paraId="6E2AC9A8" w14:textId="20DE1554" w:rsidR="00250C43" w:rsidRPr="00594DF4" w:rsidRDefault="00250C43" w:rsidP="00AE1153">
            <w:pPr>
              <w:pStyle w:val="Normal1"/>
              <w:spacing w:line="360" w:lineRule="auto"/>
              <w:rPr>
                <w:sz w:val="24"/>
                <w:szCs w:val="24"/>
              </w:rPr>
            </w:pPr>
            <w:r w:rsidRPr="00594DF4">
              <w:rPr>
                <w:sz w:val="24"/>
                <w:szCs w:val="24"/>
              </w:rPr>
              <w:t xml:space="preserve">Para la realización de la capacitación se </w:t>
            </w:r>
            <w:r w:rsidR="00AE1153">
              <w:rPr>
                <w:sz w:val="24"/>
                <w:szCs w:val="24"/>
              </w:rPr>
              <w:t>utilizó</w:t>
            </w:r>
            <w:r w:rsidRPr="00594DF4">
              <w:rPr>
                <w:sz w:val="24"/>
                <w:szCs w:val="24"/>
              </w:rPr>
              <w:t xml:space="preserve"> la base de datos de prueba generada en la sesión de capacitación no. 1 y 2.</w:t>
            </w:r>
          </w:p>
        </w:tc>
      </w:tr>
    </w:tbl>
    <w:p w14:paraId="2E48E8DC" w14:textId="0332AD3C" w:rsidR="00250C43" w:rsidRDefault="00374184" w:rsidP="00374184">
      <w:pPr>
        <w:pStyle w:val="ImagenPie"/>
      </w:pPr>
      <w:r w:rsidRPr="007B31A2">
        <w:rPr>
          <w:b/>
        </w:rPr>
        <w:t>Tabla 11.</w:t>
      </w:r>
      <w:r w:rsidR="00F428E4">
        <w:rPr>
          <w:b/>
        </w:rPr>
        <w:t>5</w:t>
      </w:r>
      <w:r>
        <w:t xml:space="preserve">: </w:t>
      </w:r>
      <w:r w:rsidR="009422AC">
        <w:t>Detalles</w:t>
      </w:r>
      <w:r>
        <w:t xml:space="preserve"> de la sesión de capacitación no. 3.</w:t>
      </w:r>
    </w:p>
    <w:p w14:paraId="3E1A1112" w14:textId="77777777" w:rsidR="00250C43" w:rsidRDefault="00250C43" w:rsidP="00250C43">
      <w:pPr>
        <w:pStyle w:val="Normal1"/>
      </w:pPr>
    </w:p>
    <w:p w14:paraId="0E029EE0" w14:textId="77777777" w:rsidR="00CC00FC" w:rsidRDefault="00CC00FC" w:rsidP="00250C43">
      <w:pPr>
        <w:pStyle w:val="Normal1"/>
      </w:pPr>
    </w:p>
    <w:p w14:paraId="5944B365" w14:textId="77777777" w:rsidR="00AE1153" w:rsidRDefault="00AE1153" w:rsidP="00250C43">
      <w:pPr>
        <w:pStyle w:val="Normal1"/>
      </w:pPr>
    </w:p>
    <w:tbl>
      <w:tblPr>
        <w:tblStyle w:val="Tablaconcuadrcula"/>
        <w:tblW w:w="9464" w:type="dxa"/>
        <w:tblLayout w:type="fixed"/>
        <w:tblLook w:val="0600" w:firstRow="0" w:lastRow="0" w:firstColumn="0" w:lastColumn="0" w:noHBand="1" w:noVBand="1"/>
      </w:tblPr>
      <w:tblGrid>
        <w:gridCol w:w="1668"/>
        <w:gridCol w:w="7796"/>
      </w:tblGrid>
      <w:tr w:rsidR="00250C43" w:rsidRPr="0092687D" w14:paraId="34FF3518" w14:textId="77777777" w:rsidTr="00E30FE6">
        <w:tc>
          <w:tcPr>
            <w:tcW w:w="1668" w:type="dxa"/>
          </w:tcPr>
          <w:p w14:paraId="6CECC2A9" w14:textId="77777777" w:rsidR="00250C43" w:rsidRPr="0092687D" w:rsidRDefault="00250C43" w:rsidP="0092687D">
            <w:pPr>
              <w:pStyle w:val="C1"/>
            </w:pPr>
            <w:r w:rsidRPr="0092687D">
              <w:lastRenderedPageBreak/>
              <w:t>Sesión No.</w:t>
            </w:r>
          </w:p>
        </w:tc>
        <w:tc>
          <w:tcPr>
            <w:tcW w:w="7796" w:type="dxa"/>
          </w:tcPr>
          <w:p w14:paraId="51F4BCE3" w14:textId="77777777" w:rsidR="00250C43" w:rsidRPr="0092687D" w:rsidRDefault="00250C43" w:rsidP="0092687D">
            <w:pPr>
              <w:pStyle w:val="Normal1"/>
              <w:spacing w:line="360" w:lineRule="auto"/>
              <w:rPr>
                <w:b/>
                <w:sz w:val="24"/>
                <w:szCs w:val="24"/>
              </w:rPr>
            </w:pPr>
            <w:r w:rsidRPr="0092687D">
              <w:rPr>
                <w:b/>
                <w:sz w:val="24"/>
                <w:szCs w:val="24"/>
              </w:rPr>
              <w:t>4</w:t>
            </w:r>
          </w:p>
        </w:tc>
      </w:tr>
      <w:tr w:rsidR="00250C43" w:rsidRPr="0092687D" w14:paraId="196D1C53" w14:textId="77777777" w:rsidTr="00E30FE6">
        <w:tc>
          <w:tcPr>
            <w:tcW w:w="1668" w:type="dxa"/>
          </w:tcPr>
          <w:p w14:paraId="3DA4B163" w14:textId="77777777" w:rsidR="00250C43" w:rsidRPr="0092687D" w:rsidRDefault="00250C43" w:rsidP="0092687D">
            <w:pPr>
              <w:pStyle w:val="C1"/>
            </w:pPr>
            <w:r w:rsidRPr="0092687D">
              <w:t>Fecha</w:t>
            </w:r>
          </w:p>
        </w:tc>
        <w:tc>
          <w:tcPr>
            <w:tcW w:w="7796" w:type="dxa"/>
          </w:tcPr>
          <w:p w14:paraId="7235EA5E" w14:textId="0E57A430" w:rsidR="00250C43" w:rsidRPr="0092687D" w:rsidRDefault="0003349E" w:rsidP="00CC00FC">
            <w:pPr>
              <w:pStyle w:val="Normal1"/>
              <w:spacing w:line="360" w:lineRule="auto"/>
              <w:rPr>
                <w:sz w:val="24"/>
                <w:szCs w:val="24"/>
              </w:rPr>
            </w:pPr>
            <w:r>
              <w:rPr>
                <w:sz w:val="24"/>
                <w:szCs w:val="24"/>
              </w:rPr>
              <w:t>30</w:t>
            </w:r>
            <w:r w:rsidR="00250C43" w:rsidRPr="0092687D">
              <w:rPr>
                <w:sz w:val="24"/>
                <w:szCs w:val="24"/>
              </w:rPr>
              <w:t>/0</w:t>
            </w:r>
            <w:r>
              <w:rPr>
                <w:sz w:val="24"/>
                <w:szCs w:val="24"/>
              </w:rPr>
              <w:t>3</w:t>
            </w:r>
            <w:r w:rsidR="00250C43" w:rsidRPr="0092687D">
              <w:rPr>
                <w:sz w:val="24"/>
                <w:szCs w:val="24"/>
              </w:rPr>
              <w:t>/201</w:t>
            </w:r>
            <w:r w:rsidR="00362DF5">
              <w:rPr>
                <w:sz w:val="24"/>
                <w:szCs w:val="24"/>
              </w:rPr>
              <w:t>6</w:t>
            </w:r>
          </w:p>
        </w:tc>
      </w:tr>
      <w:tr w:rsidR="00250C43" w:rsidRPr="0092687D" w14:paraId="094FA01C" w14:textId="77777777" w:rsidTr="00E30FE6">
        <w:tc>
          <w:tcPr>
            <w:tcW w:w="1668" w:type="dxa"/>
          </w:tcPr>
          <w:p w14:paraId="09E45F84" w14:textId="77777777" w:rsidR="00250C43" w:rsidRPr="0092687D" w:rsidRDefault="00250C43" w:rsidP="0092687D">
            <w:pPr>
              <w:pStyle w:val="C1"/>
            </w:pPr>
            <w:r w:rsidRPr="0092687D">
              <w:t>Lugar</w:t>
            </w:r>
          </w:p>
        </w:tc>
        <w:tc>
          <w:tcPr>
            <w:tcW w:w="7796" w:type="dxa"/>
          </w:tcPr>
          <w:p w14:paraId="193109BF" w14:textId="77777777" w:rsidR="00250C43" w:rsidRPr="0092687D" w:rsidRDefault="00250C43" w:rsidP="0092687D">
            <w:pPr>
              <w:pStyle w:val="Normal1"/>
              <w:spacing w:line="360" w:lineRule="auto"/>
              <w:rPr>
                <w:sz w:val="24"/>
                <w:szCs w:val="24"/>
              </w:rPr>
            </w:pPr>
            <w:r w:rsidRPr="0092687D">
              <w:rPr>
                <w:sz w:val="24"/>
                <w:szCs w:val="24"/>
              </w:rPr>
              <w:t>Sede de la organización A.P.I.V.E.</w:t>
            </w:r>
          </w:p>
        </w:tc>
      </w:tr>
      <w:tr w:rsidR="00250C43" w:rsidRPr="0092687D" w14:paraId="25515139" w14:textId="77777777" w:rsidTr="00E30FE6">
        <w:tc>
          <w:tcPr>
            <w:tcW w:w="1668" w:type="dxa"/>
          </w:tcPr>
          <w:p w14:paraId="4EBDFCBB" w14:textId="23F595A2" w:rsidR="00250C43" w:rsidRPr="0092687D" w:rsidRDefault="00250C43" w:rsidP="00E30FE6">
            <w:pPr>
              <w:pStyle w:val="C1"/>
            </w:pPr>
            <w:r w:rsidRPr="0092687D">
              <w:t xml:space="preserve">Duración </w:t>
            </w:r>
          </w:p>
        </w:tc>
        <w:tc>
          <w:tcPr>
            <w:tcW w:w="7796" w:type="dxa"/>
          </w:tcPr>
          <w:p w14:paraId="6995725D" w14:textId="6C79F3BB" w:rsidR="00250C43" w:rsidRPr="0092687D" w:rsidRDefault="00CC00FC" w:rsidP="0092687D">
            <w:pPr>
              <w:pStyle w:val="Normal1"/>
              <w:spacing w:line="360" w:lineRule="auto"/>
              <w:rPr>
                <w:sz w:val="24"/>
                <w:szCs w:val="24"/>
              </w:rPr>
            </w:pPr>
            <w:r>
              <w:rPr>
                <w:sz w:val="24"/>
                <w:szCs w:val="24"/>
              </w:rPr>
              <w:t xml:space="preserve">Planificada:  </w:t>
            </w:r>
            <w:r w:rsidR="00250C43" w:rsidRPr="0092687D">
              <w:rPr>
                <w:sz w:val="24"/>
                <w:szCs w:val="24"/>
              </w:rPr>
              <w:t>2 horas.</w:t>
            </w:r>
            <w:r>
              <w:rPr>
                <w:sz w:val="24"/>
                <w:szCs w:val="24"/>
              </w:rPr>
              <w:t xml:space="preserve">  Real: 35 minutos.</w:t>
            </w:r>
          </w:p>
        </w:tc>
      </w:tr>
      <w:tr w:rsidR="00250C43" w:rsidRPr="0092687D" w14:paraId="39B79A28" w14:textId="77777777" w:rsidTr="00E30FE6">
        <w:tc>
          <w:tcPr>
            <w:tcW w:w="1668" w:type="dxa"/>
          </w:tcPr>
          <w:p w14:paraId="3BA5BFB7" w14:textId="77777777" w:rsidR="00250C43" w:rsidRPr="0092687D" w:rsidRDefault="00250C43" w:rsidP="0092687D">
            <w:pPr>
              <w:pStyle w:val="C1"/>
            </w:pPr>
            <w:r w:rsidRPr="0092687D">
              <w:t>Objetivos</w:t>
            </w:r>
          </w:p>
        </w:tc>
        <w:tc>
          <w:tcPr>
            <w:tcW w:w="7796" w:type="dxa"/>
          </w:tcPr>
          <w:p w14:paraId="24B7FDD2" w14:textId="77777777" w:rsidR="00250C43" w:rsidRPr="0092687D" w:rsidRDefault="00250C43" w:rsidP="003748DF">
            <w:pPr>
              <w:pStyle w:val="Normal1"/>
              <w:numPr>
                <w:ilvl w:val="0"/>
                <w:numId w:val="13"/>
              </w:numPr>
              <w:spacing w:line="360" w:lineRule="auto"/>
              <w:ind w:hanging="360"/>
              <w:contextualSpacing/>
              <w:rPr>
                <w:sz w:val="24"/>
                <w:szCs w:val="24"/>
              </w:rPr>
            </w:pPr>
            <w:r w:rsidRPr="0092687D">
              <w:rPr>
                <w:sz w:val="24"/>
                <w:szCs w:val="24"/>
              </w:rPr>
              <w:t>Calendarizar y editar datos de faenas y asambleas.</w:t>
            </w:r>
          </w:p>
          <w:p w14:paraId="41912314" w14:textId="77777777" w:rsidR="00250C43" w:rsidRPr="0092687D" w:rsidRDefault="00250C43" w:rsidP="003748DF">
            <w:pPr>
              <w:pStyle w:val="Normal1"/>
              <w:numPr>
                <w:ilvl w:val="0"/>
                <w:numId w:val="13"/>
              </w:numPr>
              <w:spacing w:line="360" w:lineRule="auto"/>
              <w:ind w:hanging="360"/>
              <w:contextualSpacing/>
              <w:rPr>
                <w:sz w:val="24"/>
                <w:szCs w:val="24"/>
              </w:rPr>
            </w:pPr>
            <w:r w:rsidRPr="0092687D">
              <w:rPr>
                <w:sz w:val="24"/>
                <w:szCs w:val="24"/>
              </w:rPr>
              <w:t>Cancelar faenas y asambleas.</w:t>
            </w:r>
          </w:p>
          <w:p w14:paraId="77FB7C2C" w14:textId="77777777" w:rsidR="00250C43" w:rsidRPr="0092687D" w:rsidRDefault="00250C43" w:rsidP="003748DF">
            <w:pPr>
              <w:pStyle w:val="Normal1"/>
              <w:numPr>
                <w:ilvl w:val="0"/>
                <w:numId w:val="13"/>
              </w:numPr>
              <w:spacing w:line="360" w:lineRule="auto"/>
              <w:ind w:hanging="360"/>
              <w:contextualSpacing/>
              <w:rPr>
                <w:sz w:val="24"/>
                <w:szCs w:val="24"/>
              </w:rPr>
            </w:pPr>
            <w:r w:rsidRPr="0092687D">
              <w:rPr>
                <w:sz w:val="24"/>
                <w:szCs w:val="24"/>
              </w:rPr>
              <w:t>Gestionar asistencias de faenas y asambleas.</w:t>
            </w:r>
          </w:p>
          <w:p w14:paraId="05D78FE3" w14:textId="77777777" w:rsidR="00250C43" w:rsidRPr="0092687D" w:rsidRDefault="00250C43" w:rsidP="003748DF">
            <w:pPr>
              <w:pStyle w:val="Normal1"/>
              <w:numPr>
                <w:ilvl w:val="0"/>
                <w:numId w:val="13"/>
              </w:numPr>
              <w:spacing w:line="360" w:lineRule="auto"/>
              <w:ind w:hanging="360"/>
              <w:contextualSpacing/>
              <w:rPr>
                <w:sz w:val="24"/>
                <w:szCs w:val="24"/>
              </w:rPr>
            </w:pPr>
            <w:r w:rsidRPr="0092687D">
              <w:rPr>
                <w:sz w:val="24"/>
                <w:szCs w:val="24"/>
              </w:rPr>
              <w:t>Generar reportes de faenas y asambleas realizadas y reportes de asistencias, inasistencias y pagos de multas.</w:t>
            </w:r>
          </w:p>
        </w:tc>
      </w:tr>
      <w:tr w:rsidR="00250C43" w:rsidRPr="0092687D" w14:paraId="485E8E7A" w14:textId="77777777" w:rsidTr="00E30FE6">
        <w:tc>
          <w:tcPr>
            <w:tcW w:w="1668" w:type="dxa"/>
          </w:tcPr>
          <w:p w14:paraId="3634B151" w14:textId="77777777" w:rsidR="00250C43" w:rsidRPr="0092687D" w:rsidRDefault="00250C43" w:rsidP="0092687D">
            <w:pPr>
              <w:pStyle w:val="C1"/>
            </w:pPr>
            <w:r w:rsidRPr="0092687D">
              <w:t>Cronograma</w:t>
            </w:r>
          </w:p>
        </w:tc>
        <w:tc>
          <w:tcPr>
            <w:tcW w:w="7796" w:type="dxa"/>
          </w:tcPr>
          <w:p w14:paraId="1E834612" w14:textId="2C5D0233" w:rsidR="00250C43" w:rsidRPr="0092687D" w:rsidRDefault="00250C43" w:rsidP="0092687D">
            <w:pPr>
              <w:pStyle w:val="Normal1"/>
              <w:spacing w:line="360" w:lineRule="auto"/>
              <w:rPr>
                <w:sz w:val="24"/>
                <w:szCs w:val="24"/>
              </w:rPr>
            </w:pPr>
            <w:r w:rsidRPr="0092687D">
              <w:rPr>
                <w:sz w:val="24"/>
                <w:szCs w:val="24"/>
              </w:rPr>
              <w:t xml:space="preserve">Lista de temas </w:t>
            </w:r>
            <w:r w:rsidR="00EC4E26">
              <w:rPr>
                <w:sz w:val="24"/>
                <w:szCs w:val="24"/>
              </w:rPr>
              <w:t>cubiertos durante la sesión</w:t>
            </w:r>
            <w:r w:rsidRPr="0092687D">
              <w:rPr>
                <w:sz w:val="24"/>
                <w:szCs w:val="24"/>
              </w:rPr>
              <w:t>:</w:t>
            </w:r>
          </w:p>
          <w:p w14:paraId="2D23EB9E" w14:textId="7F7D1579"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 xml:space="preserve">Pantalla principal de asambleas y búsquedas. </w:t>
            </w:r>
          </w:p>
          <w:p w14:paraId="5612E663" w14:textId="2EB7E994"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Calendariz</w:t>
            </w:r>
            <w:r w:rsidR="00CC7F5F">
              <w:rPr>
                <w:sz w:val="24"/>
                <w:szCs w:val="24"/>
              </w:rPr>
              <w:t>ar asamblea.</w:t>
            </w:r>
          </w:p>
          <w:p w14:paraId="2E1D4393" w14:textId="72BAB15D"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Edi</w:t>
            </w:r>
            <w:r w:rsidR="00CC7F5F">
              <w:rPr>
                <w:sz w:val="24"/>
                <w:szCs w:val="24"/>
              </w:rPr>
              <w:t xml:space="preserve">tar y cancelar asamblea. </w:t>
            </w:r>
          </w:p>
          <w:p w14:paraId="33B62F8D" w14:textId="680E71D1"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 xml:space="preserve">Gestionar </w:t>
            </w:r>
            <w:r w:rsidR="00CC7F5F">
              <w:rPr>
                <w:sz w:val="24"/>
                <w:szCs w:val="24"/>
              </w:rPr>
              <w:t>asistencias a asambleas.</w:t>
            </w:r>
          </w:p>
          <w:p w14:paraId="6F4B0332" w14:textId="35753C34"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Generar reportes de asistencias, inasistencias y pagos d</w:t>
            </w:r>
            <w:r w:rsidR="00CC7F5F">
              <w:rPr>
                <w:sz w:val="24"/>
                <w:szCs w:val="24"/>
              </w:rPr>
              <w:t xml:space="preserve">e multas (por asamblea). </w:t>
            </w:r>
          </w:p>
          <w:p w14:paraId="2BC6803D" w14:textId="493F2B4D"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 xml:space="preserve">Generar reporte </w:t>
            </w:r>
            <w:r w:rsidR="00CC7F5F">
              <w:rPr>
                <w:sz w:val="24"/>
                <w:szCs w:val="24"/>
              </w:rPr>
              <w:t xml:space="preserve">de asambleas realizadas. </w:t>
            </w:r>
          </w:p>
          <w:p w14:paraId="79326D5D" w14:textId="4A00CF08"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Pantalla principal</w:t>
            </w:r>
            <w:r w:rsidR="00CC7F5F">
              <w:rPr>
                <w:sz w:val="24"/>
                <w:szCs w:val="24"/>
              </w:rPr>
              <w:t xml:space="preserve"> de faenas y búsquedas.</w:t>
            </w:r>
          </w:p>
          <w:p w14:paraId="1E9A7462" w14:textId="2E7B4E9E" w:rsidR="00250C43" w:rsidRPr="0092687D" w:rsidRDefault="00DA4B37" w:rsidP="003748DF">
            <w:pPr>
              <w:pStyle w:val="Normal1"/>
              <w:numPr>
                <w:ilvl w:val="0"/>
                <w:numId w:val="24"/>
              </w:numPr>
              <w:spacing w:line="360" w:lineRule="auto"/>
              <w:ind w:hanging="360"/>
              <w:contextualSpacing/>
              <w:rPr>
                <w:sz w:val="24"/>
                <w:szCs w:val="24"/>
              </w:rPr>
            </w:pPr>
            <w:r>
              <w:rPr>
                <w:sz w:val="24"/>
                <w:szCs w:val="24"/>
              </w:rPr>
              <w:t>Calendarizar faena.</w:t>
            </w:r>
          </w:p>
          <w:p w14:paraId="266FA726" w14:textId="1CF93CC4" w:rsidR="00250C43" w:rsidRPr="0092687D" w:rsidRDefault="00DA4B37" w:rsidP="003748DF">
            <w:pPr>
              <w:pStyle w:val="Normal1"/>
              <w:numPr>
                <w:ilvl w:val="0"/>
                <w:numId w:val="24"/>
              </w:numPr>
              <w:spacing w:line="360" w:lineRule="auto"/>
              <w:ind w:hanging="360"/>
              <w:contextualSpacing/>
              <w:rPr>
                <w:sz w:val="24"/>
                <w:szCs w:val="24"/>
              </w:rPr>
            </w:pPr>
            <w:r>
              <w:rPr>
                <w:sz w:val="24"/>
                <w:szCs w:val="24"/>
              </w:rPr>
              <w:t>Editar y cancelar faena.</w:t>
            </w:r>
          </w:p>
          <w:p w14:paraId="246C2497" w14:textId="3EA43909"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Gestion</w:t>
            </w:r>
            <w:r w:rsidR="00DA4B37">
              <w:rPr>
                <w:sz w:val="24"/>
                <w:szCs w:val="24"/>
              </w:rPr>
              <w:t>ar asistencias a faenas.</w:t>
            </w:r>
          </w:p>
          <w:p w14:paraId="63C468C7" w14:textId="7FC2C0FA"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Generar reportes de asistencias, inasistencias y pago</w:t>
            </w:r>
            <w:r w:rsidR="00DA4B37">
              <w:rPr>
                <w:sz w:val="24"/>
                <w:szCs w:val="24"/>
              </w:rPr>
              <w:t xml:space="preserve">s de multas (por faena). </w:t>
            </w:r>
          </w:p>
          <w:p w14:paraId="4222B3F5" w14:textId="20114308" w:rsidR="00250C43" w:rsidRPr="00CC00FC" w:rsidRDefault="00250C43" w:rsidP="00CC00FC">
            <w:pPr>
              <w:pStyle w:val="Normal1"/>
              <w:numPr>
                <w:ilvl w:val="0"/>
                <w:numId w:val="24"/>
              </w:numPr>
              <w:spacing w:line="360" w:lineRule="auto"/>
              <w:ind w:hanging="360"/>
              <w:contextualSpacing/>
              <w:rPr>
                <w:sz w:val="24"/>
                <w:szCs w:val="24"/>
              </w:rPr>
            </w:pPr>
            <w:r w:rsidRPr="0092687D">
              <w:rPr>
                <w:sz w:val="24"/>
                <w:szCs w:val="24"/>
              </w:rPr>
              <w:t>Generar reporte de faenas realizadas.</w:t>
            </w:r>
            <w:r w:rsidR="00DA4B37">
              <w:rPr>
                <w:sz w:val="24"/>
                <w:szCs w:val="24"/>
              </w:rPr>
              <w:t xml:space="preserve"> </w:t>
            </w:r>
          </w:p>
        </w:tc>
      </w:tr>
      <w:tr w:rsidR="00250C43" w:rsidRPr="0092687D" w14:paraId="1392CCE0" w14:textId="77777777" w:rsidTr="00E30FE6">
        <w:tc>
          <w:tcPr>
            <w:tcW w:w="1668" w:type="dxa"/>
          </w:tcPr>
          <w:p w14:paraId="6DEE89E3" w14:textId="77777777" w:rsidR="00250C43" w:rsidRPr="0092687D" w:rsidRDefault="00250C43" w:rsidP="0092687D">
            <w:pPr>
              <w:pStyle w:val="C1"/>
            </w:pPr>
            <w:r w:rsidRPr="0092687D">
              <w:t>Anotaciones</w:t>
            </w:r>
          </w:p>
        </w:tc>
        <w:tc>
          <w:tcPr>
            <w:tcW w:w="7796" w:type="dxa"/>
          </w:tcPr>
          <w:p w14:paraId="732CAA6B" w14:textId="06BEF06F" w:rsidR="00250C43" w:rsidRPr="0092687D" w:rsidRDefault="00250C43" w:rsidP="00B96F50">
            <w:pPr>
              <w:pStyle w:val="Normal1"/>
              <w:spacing w:line="360" w:lineRule="auto"/>
              <w:rPr>
                <w:sz w:val="24"/>
                <w:szCs w:val="24"/>
              </w:rPr>
            </w:pPr>
            <w:r w:rsidRPr="0092687D">
              <w:rPr>
                <w:sz w:val="24"/>
                <w:szCs w:val="24"/>
              </w:rPr>
              <w:t xml:space="preserve">Para la realización de la capacitación se </w:t>
            </w:r>
            <w:r w:rsidR="00B96F50">
              <w:rPr>
                <w:sz w:val="24"/>
                <w:szCs w:val="24"/>
              </w:rPr>
              <w:t>utilizó</w:t>
            </w:r>
            <w:r w:rsidRPr="0092687D">
              <w:rPr>
                <w:sz w:val="24"/>
                <w:szCs w:val="24"/>
              </w:rPr>
              <w:t xml:space="preserve"> la base de datos de prueba de las sesiones anteriores.</w:t>
            </w:r>
          </w:p>
        </w:tc>
      </w:tr>
    </w:tbl>
    <w:p w14:paraId="4CCCD30A" w14:textId="289F1E2B" w:rsidR="00250C43" w:rsidRDefault="00F428E4" w:rsidP="00494FC3">
      <w:pPr>
        <w:pStyle w:val="ImagenPie"/>
      </w:pPr>
      <w:r>
        <w:rPr>
          <w:b/>
        </w:rPr>
        <w:t>Tabla 11.6</w:t>
      </w:r>
      <w:r w:rsidR="00494FC3" w:rsidRPr="00E81883">
        <w:rPr>
          <w:b/>
        </w:rPr>
        <w:t>:</w:t>
      </w:r>
      <w:r w:rsidR="00494FC3">
        <w:t xml:space="preserve"> Planificación de la sesión de capacitación no. 4.</w:t>
      </w:r>
    </w:p>
    <w:p w14:paraId="68C8F9BA" w14:textId="7A39A72D" w:rsidR="009E318F" w:rsidRDefault="009E318F">
      <w:pPr>
        <w:spacing w:line="240" w:lineRule="auto"/>
        <w:rPr>
          <w:sz w:val="24"/>
          <w:szCs w:val="24"/>
        </w:rPr>
      </w:pPr>
      <w:r>
        <w:br w:type="page"/>
      </w:r>
    </w:p>
    <w:tbl>
      <w:tblPr>
        <w:tblStyle w:val="Tablaconcuadrcula"/>
        <w:tblW w:w="9000" w:type="dxa"/>
        <w:tblLayout w:type="fixed"/>
        <w:tblLook w:val="0600" w:firstRow="0" w:lastRow="0" w:firstColumn="0" w:lastColumn="0" w:noHBand="1" w:noVBand="1"/>
      </w:tblPr>
      <w:tblGrid>
        <w:gridCol w:w="2400"/>
        <w:gridCol w:w="6600"/>
      </w:tblGrid>
      <w:tr w:rsidR="00250C43" w:rsidRPr="00171CD0" w14:paraId="0FD09027" w14:textId="77777777" w:rsidTr="00171CD0">
        <w:tc>
          <w:tcPr>
            <w:tcW w:w="2400" w:type="dxa"/>
          </w:tcPr>
          <w:p w14:paraId="01215646" w14:textId="77777777" w:rsidR="00250C43" w:rsidRPr="00171CD0" w:rsidRDefault="00250C43" w:rsidP="00C9101F">
            <w:pPr>
              <w:pStyle w:val="C1"/>
            </w:pPr>
            <w:r w:rsidRPr="00171CD0">
              <w:lastRenderedPageBreak/>
              <w:t>Sesión No.</w:t>
            </w:r>
          </w:p>
        </w:tc>
        <w:tc>
          <w:tcPr>
            <w:tcW w:w="6600" w:type="dxa"/>
          </w:tcPr>
          <w:p w14:paraId="76F77F03" w14:textId="77777777" w:rsidR="00250C43" w:rsidRPr="00C9101F" w:rsidRDefault="00250C43" w:rsidP="00171CD0">
            <w:pPr>
              <w:pStyle w:val="Normal1"/>
              <w:spacing w:line="360" w:lineRule="auto"/>
              <w:rPr>
                <w:b/>
                <w:sz w:val="24"/>
                <w:szCs w:val="24"/>
              </w:rPr>
            </w:pPr>
            <w:r w:rsidRPr="00C9101F">
              <w:rPr>
                <w:b/>
                <w:sz w:val="24"/>
                <w:szCs w:val="24"/>
              </w:rPr>
              <w:t>5</w:t>
            </w:r>
          </w:p>
        </w:tc>
      </w:tr>
      <w:tr w:rsidR="00250C43" w:rsidRPr="00171CD0" w14:paraId="34AC2F7E" w14:textId="77777777" w:rsidTr="00171CD0">
        <w:tc>
          <w:tcPr>
            <w:tcW w:w="2400" w:type="dxa"/>
          </w:tcPr>
          <w:p w14:paraId="4F36E323" w14:textId="77777777" w:rsidR="00250C43" w:rsidRPr="00171CD0" w:rsidRDefault="00250C43" w:rsidP="00C9101F">
            <w:pPr>
              <w:pStyle w:val="C1"/>
            </w:pPr>
            <w:r w:rsidRPr="00171CD0">
              <w:t>Fecha</w:t>
            </w:r>
          </w:p>
        </w:tc>
        <w:tc>
          <w:tcPr>
            <w:tcW w:w="6600" w:type="dxa"/>
          </w:tcPr>
          <w:p w14:paraId="07B48DAF" w14:textId="37AF9FFC" w:rsidR="00250C43" w:rsidRPr="00171CD0" w:rsidRDefault="0003349E" w:rsidP="00171CD0">
            <w:pPr>
              <w:pStyle w:val="Normal1"/>
              <w:spacing w:line="360" w:lineRule="auto"/>
              <w:rPr>
                <w:sz w:val="24"/>
                <w:szCs w:val="24"/>
              </w:rPr>
            </w:pPr>
            <w:r>
              <w:rPr>
                <w:sz w:val="24"/>
                <w:szCs w:val="24"/>
              </w:rPr>
              <w:t>4</w:t>
            </w:r>
            <w:r w:rsidR="008F774E">
              <w:rPr>
                <w:sz w:val="24"/>
                <w:szCs w:val="24"/>
              </w:rPr>
              <w:t>/04</w:t>
            </w:r>
            <w:r w:rsidR="00250C43" w:rsidRPr="00171CD0">
              <w:rPr>
                <w:sz w:val="24"/>
                <w:szCs w:val="24"/>
              </w:rPr>
              <w:t>/201</w:t>
            </w:r>
            <w:r w:rsidR="008F774E">
              <w:rPr>
                <w:sz w:val="24"/>
                <w:szCs w:val="24"/>
              </w:rPr>
              <w:t>6</w:t>
            </w:r>
          </w:p>
        </w:tc>
      </w:tr>
      <w:tr w:rsidR="00250C43" w:rsidRPr="00171CD0" w14:paraId="738A9B66" w14:textId="77777777" w:rsidTr="00171CD0">
        <w:tc>
          <w:tcPr>
            <w:tcW w:w="2400" w:type="dxa"/>
          </w:tcPr>
          <w:p w14:paraId="4CA6C219" w14:textId="77777777" w:rsidR="00250C43" w:rsidRPr="00171CD0" w:rsidRDefault="00250C43" w:rsidP="00C9101F">
            <w:pPr>
              <w:pStyle w:val="C1"/>
            </w:pPr>
            <w:r w:rsidRPr="00171CD0">
              <w:t>Lugar</w:t>
            </w:r>
          </w:p>
        </w:tc>
        <w:tc>
          <w:tcPr>
            <w:tcW w:w="6600" w:type="dxa"/>
          </w:tcPr>
          <w:p w14:paraId="3471244E" w14:textId="77777777" w:rsidR="00250C43" w:rsidRPr="00171CD0" w:rsidRDefault="00250C43" w:rsidP="00171CD0">
            <w:pPr>
              <w:pStyle w:val="Normal1"/>
              <w:spacing w:line="360" w:lineRule="auto"/>
              <w:rPr>
                <w:sz w:val="24"/>
                <w:szCs w:val="24"/>
              </w:rPr>
            </w:pPr>
            <w:r w:rsidRPr="00171CD0">
              <w:rPr>
                <w:sz w:val="24"/>
                <w:szCs w:val="24"/>
              </w:rPr>
              <w:t>Sede de la organización A.P.I.V.E.</w:t>
            </w:r>
          </w:p>
        </w:tc>
      </w:tr>
      <w:tr w:rsidR="00250C43" w:rsidRPr="00171CD0" w14:paraId="6487C2D8" w14:textId="77777777" w:rsidTr="00171CD0">
        <w:tc>
          <w:tcPr>
            <w:tcW w:w="2400" w:type="dxa"/>
          </w:tcPr>
          <w:p w14:paraId="27789ACE" w14:textId="2C37D511" w:rsidR="00250C43" w:rsidRPr="00171CD0" w:rsidRDefault="00250C43" w:rsidP="00B9047C">
            <w:pPr>
              <w:pStyle w:val="C1"/>
            </w:pPr>
            <w:r w:rsidRPr="00171CD0">
              <w:t>Duración</w:t>
            </w:r>
          </w:p>
        </w:tc>
        <w:tc>
          <w:tcPr>
            <w:tcW w:w="6600" w:type="dxa"/>
          </w:tcPr>
          <w:p w14:paraId="58D7A953" w14:textId="5CC56997" w:rsidR="00250C43" w:rsidRPr="00171CD0" w:rsidRDefault="00B9047C" w:rsidP="00171CD0">
            <w:pPr>
              <w:pStyle w:val="Normal1"/>
              <w:spacing w:line="360" w:lineRule="auto"/>
              <w:rPr>
                <w:sz w:val="24"/>
                <w:szCs w:val="24"/>
              </w:rPr>
            </w:pPr>
            <w:r>
              <w:rPr>
                <w:sz w:val="24"/>
                <w:szCs w:val="24"/>
              </w:rPr>
              <w:t xml:space="preserve">Planificada: </w:t>
            </w:r>
            <w:r w:rsidR="00250C43" w:rsidRPr="00171CD0">
              <w:rPr>
                <w:sz w:val="24"/>
                <w:szCs w:val="24"/>
              </w:rPr>
              <w:t>2 horas.</w:t>
            </w:r>
            <w:r>
              <w:rPr>
                <w:sz w:val="24"/>
                <w:szCs w:val="24"/>
              </w:rPr>
              <w:t xml:space="preserve">  Real: 40 minutos.</w:t>
            </w:r>
          </w:p>
        </w:tc>
      </w:tr>
      <w:tr w:rsidR="00250C43" w:rsidRPr="00171CD0" w14:paraId="75B267FA" w14:textId="77777777" w:rsidTr="00171CD0">
        <w:tc>
          <w:tcPr>
            <w:tcW w:w="2400" w:type="dxa"/>
          </w:tcPr>
          <w:p w14:paraId="474AD5AC" w14:textId="77777777" w:rsidR="00250C43" w:rsidRPr="00171CD0" w:rsidRDefault="00250C43" w:rsidP="00C9101F">
            <w:pPr>
              <w:pStyle w:val="C1"/>
            </w:pPr>
            <w:r w:rsidRPr="00171CD0">
              <w:t>Objetivos</w:t>
            </w:r>
          </w:p>
        </w:tc>
        <w:tc>
          <w:tcPr>
            <w:tcW w:w="6600" w:type="dxa"/>
          </w:tcPr>
          <w:p w14:paraId="5AE31C4B" w14:textId="77777777" w:rsidR="00250C43" w:rsidRPr="00171CD0" w:rsidRDefault="00250C43" w:rsidP="003748DF">
            <w:pPr>
              <w:pStyle w:val="Normal1"/>
              <w:numPr>
                <w:ilvl w:val="0"/>
                <w:numId w:val="19"/>
              </w:numPr>
              <w:spacing w:line="360" w:lineRule="auto"/>
              <w:ind w:hanging="360"/>
              <w:contextualSpacing/>
              <w:rPr>
                <w:sz w:val="24"/>
                <w:szCs w:val="24"/>
              </w:rPr>
            </w:pPr>
            <w:r w:rsidRPr="00171CD0">
              <w:rPr>
                <w:sz w:val="24"/>
                <w:szCs w:val="24"/>
              </w:rPr>
              <w:t>Registrar, editar y cancelar cuotas.</w:t>
            </w:r>
          </w:p>
          <w:p w14:paraId="55C14ED9" w14:textId="77777777" w:rsidR="00250C43" w:rsidRPr="00171CD0" w:rsidRDefault="00250C43" w:rsidP="003748DF">
            <w:pPr>
              <w:pStyle w:val="Normal1"/>
              <w:numPr>
                <w:ilvl w:val="0"/>
                <w:numId w:val="19"/>
              </w:numPr>
              <w:spacing w:line="360" w:lineRule="auto"/>
              <w:ind w:hanging="360"/>
              <w:contextualSpacing/>
              <w:rPr>
                <w:sz w:val="24"/>
                <w:szCs w:val="24"/>
              </w:rPr>
            </w:pPr>
            <w:r w:rsidRPr="00171CD0">
              <w:rPr>
                <w:sz w:val="24"/>
                <w:szCs w:val="24"/>
              </w:rPr>
              <w:t>Registrar pagos de asociados.</w:t>
            </w:r>
          </w:p>
          <w:p w14:paraId="73FAC05B" w14:textId="77777777" w:rsidR="00250C43" w:rsidRPr="00171CD0" w:rsidRDefault="00250C43" w:rsidP="003748DF">
            <w:pPr>
              <w:pStyle w:val="Normal1"/>
              <w:numPr>
                <w:ilvl w:val="0"/>
                <w:numId w:val="19"/>
              </w:numPr>
              <w:spacing w:line="360" w:lineRule="auto"/>
              <w:ind w:hanging="360"/>
              <w:contextualSpacing/>
              <w:rPr>
                <w:sz w:val="24"/>
                <w:szCs w:val="24"/>
              </w:rPr>
            </w:pPr>
            <w:r w:rsidRPr="00171CD0">
              <w:rPr>
                <w:sz w:val="24"/>
                <w:szCs w:val="24"/>
              </w:rPr>
              <w:t>Generar informe de ingresos.</w:t>
            </w:r>
          </w:p>
        </w:tc>
      </w:tr>
      <w:tr w:rsidR="00250C43" w:rsidRPr="00171CD0" w14:paraId="20988C5E" w14:textId="77777777" w:rsidTr="00171CD0">
        <w:tc>
          <w:tcPr>
            <w:tcW w:w="2400" w:type="dxa"/>
          </w:tcPr>
          <w:p w14:paraId="11F6E4AD" w14:textId="77777777" w:rsidR="00250C43" w:rsidRPr="00171CD0" w:rsidRDefault="00250C43" w:rsidP="00C9101F">
            <w:pPr>
              <w:pStyle w:val="C1"/>
            </w:pPr>
            <w:r w:rsidRPr="00171CD0">
              <w:t>Cronograma</w:t>
            </w:r>
          </w:p>
        </w:tc>
        <w:tc>
          <w:tcPr>
            <w:tcW w:w="6600" w:type="dxa"/>
          </w:tcPr>
          <w:p w14:paraId="47AF80C3" w14:textId="691AFD14" w:rsidR="00250C43" w:rsidRPr="00171CD0" w:rsidRDefault="00A85AF2" w:rsidP="00171CD0">
            <w:pPr>
              <w:pStyle w:val="Normal1"/>
              <w:spacing w:line="360" w:lineRule="auto"/>
              <w:rPr>
                <w:sz w:val="24"/>
                <w:szCs w:val="24"/>
              </w:rPr>
            </w:pPr>
            <w:r w:rsidRPr="0092687D">
              <w:rPr>
                <w:sz w:val="24"/>
                <w:szCs w:val="24"/>
              </w:rPr>
              <w:t xml:space="preserve">Lista de temas </w:t>
            </w:r>
            <w:r>
              <w:rPr>
                <w:sz w:val="24"/>
                <w:szCs w:val="24"/>
              </w:rPr>
              <w:t>cubiertos durante la sesión</w:t>
            </w:r>
            <w:r w:rsidR="00250C43" w:rsidRPr="00171CD0">
              <w:rPr>
                <w:sz w:val="24"/>
                <w:szCs w:val="24"/>
              </w:rPr>
              <w:t>:</w:t>
            </w:r>
          </w:p>
          <w:p w14:paraId="32EB905B" w14:textId="6D751BC6"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Pantalla principal de cuotas y búsquedas.</w:t>
            </w:r>
          </w:p>
          <w:p w14:paraId="120DD2E5" w14:textId="5701DB72"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Cr</w:t>
            </w:r>
            <w:r w:rsidR="00B9047C">
              <w:rPr>
                <w:sz w:val="24"/>
                <w:szCs w:val="24"/>
              </w:rPr>
              <w:t xml:space="preserve">eación de nuevas cuotas. </w:t>
            </w:r>
          </w:p>
          <w:p w14:paraId="37605AE2" w14:textId="7989014F"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Edici</w:t>
            </w:r>
            <w:r w:rsidR="00B9047C">
              <w:rPr>
                <w:sz w:val="24"/>
                <w:szCs w:val="24"/>
              </w:rPr>
              <w:t xml:space="preserve">ón de cuotas existentes. </w:t>
            </w:r>
          </w:p>
          <w:p w14:paraId="068B52B7" w14:textId="742B37F5"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 xml:space="preserve">Eliminación </w:t>
            </w:r>
            <w:r w:rsidR="00B9047C">
              <w:rPr>
                <w:sz w:val="24"/>
                <w:szCs w:val="24"/>
              </w:rPr>
              <w:t xml:space="preserve">de cuotas. </w:t>
            </w:r>
          </w:p>
          <w:p w14:paraId="29F0FC51" w14:textId="7F7EFEF9"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Pantalla princip</w:t>
            </w:r>
            <w:r w:rsidR="00B9047C">
              <w:rPr>
                <w:sz w:val="24"/>
                <w:szCs w:val="24"/>
              </w:rPr>
              <w:t>al de pagos y búsqueda.</w:t>
            </w:r>
          </w:p>
          <w:p w14:paraId="1D0C6DFE" w14:textId="5001E050"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Pantalla</w:t>
            </w:r>
            <w:r w:rsidR="00B9047C">
              <w:rPr>
                <w:sz w:val="24"/>
                <w:szCs w:val="24"/>
              </w:rPr>
              <w:t xml:space="preserve"> de inserción de pagos.</w:t>
            </w:r>
          </w:p>
          <w:p w14:paraId="00E47674" w14:textId="79D18B0E"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Re</w:t>
            </w:r>
            <w:r w:rsidR="00B9047C">
              <w:rPr>
                <w:sz w:val="24"/>
                <w:szCs w:val="24"/>
              </w:rPr>
              <w:t xml:space="preserve">gistro de nuevos pagos. </w:t>
            </w:r>
          </w:p>
          <w:p w14:paraId="5533001F" w14:textId="40B8FBA5" w:rsidR="00250C43" w:rsidRPr="00171CD0" w:rsidRDefault="00250C43" w:rsidP="00B9047C">
            <w:pPr>
              <w:pStyle w:val="Normal1"/>
              <w:numPr>
                <w:ilvl w:val="0"/>
                <w:numId w:val="14"/>
              </w:numPr>
              <w:spacing w:line="360" w:lineRule="auto"/>
              <w:ind w:hanging="360"/>
              <w:contextualSpacing/>
              <w:rPr>
                <w:sz w:val="24"/>
                <w:szCs w:val="24"/>
              </w:rPr>
            </w:pPr>
            <w:r w:rsidRPr="00171CD0">
              <w:rPr>
                <w:sz w:val="24"/>
                <w:szCs w:val="24"/>
              </w:rPr>
              <w:t>Generación de inform</w:t>
            </w:r>
            <w:r w:rsidR="00B9047C">
              <w:rPr>
                <w:sz w:val="24"/>
                <w:szCs w:val="24"/>
              </w:rPr>
              <w:t xml:space="preserve">e de ingresos por pagos. </w:t>
            </w:r>
          </w:p>
        </w:tc>
      </w:tr>
      <w:tr w:rsidR="00250C43" w:rsidRPr="00171CD0" w14:paraId="02A23486" w14:textId="77777777" w:rsidTr="00171CD0">
        <w:tc>
          <w:tcPr>
            <w:tcW w:w="2400" w:type="dxa"/>
          </w:tcPr>
          <w:p w14:paraId="32822FEE" w14:textId="77777777" w:rsidR="00250C43" w:rsidRPr="00171CD0" w:rsidRDefault="00250C43" w:rsidP="00C9101F">
            <w:pPr>
              <w:pStyle w:val="C1"/>
            </w:pPr>
            <w:r w:rsidRPr="00171CD0">
              <w:t>Anotaciones</w:t>
            </w:r>
          </w:p>
        </w:tc>
        <w:tc>
          <w:tcPr>
            <w:tcW w:w="6600" w:type="dxa"/>
          </w:tcPr>
          <w:p w14:paraId="477585FE" w14:textId="11A5BC4E" w:rsidR="00250C43" w:rsidRPr="00171CD0" w:rsidRDefault="00250C43" w:rsidP="00FD0740">
            <w:pPr>
              <w:pStyle w:val="Normal1"/>
              <w:spacing w:line="360" w:lineRule="auto"/>
              <w:rPr>
                <w:sz w:val="24"/>
                <w:szCs w:val="24"/>
              </w:rPr>
            </w:pPr>
            <w:r w:rsidRPr="00171CD0">
              <w:rPr>
                <w:sz w:val="24"/>
                <w:szCs w:val="24"/>
              </w:rPr>
              <w:t xml:space="preserve">Para la realización de la capacitación se </w:t>
            </w:r>
            <w:r w:rsidR="00B9047C">
              <w:rPr>
                <w:sz w:val="24"/>
                <w:szCs w:val="24"/>
              </w:rPr>
              <w:t>utilizó</w:t>
            </w:r>
            <w:r w:rsidRPr="00171CD0">
              <w:rPr>
                <w:sz w:val="24"/>
                <w:szCs w:val="24"/>
              </w:rPr>
              <w:t xml:space="preserve"> la base de datos de prueba de las sesiones anteriores.</w:t>
            </w:r>
          </w:p>
        </w:tc>
      </w:tr>
    </w:tbl>
    <w:p w14:paraId="23C5A497" w14:textId="0B1B72CA" w:rsidR="00250C43" w:rsidRDefault="00F360E6" w:rsidP="00F360E6">
      <w:pPr>
        <w:pStyle w:val="ImagenPie"/>
      </w:pPr>
      <w:r w:rsidRPr="00330D25">
        <w:rPr>
          <w:b/>
        </w:rPr>
        <w:t>Tabla 11.</w:t>
      </w:r>
      <w:r w:rsidR="00F428E4">
        <w:rPr>
          <w:b/>
        </w:rPr>
        <w:t>7</w:t>
      </w:r>
      <w:r>
        <w:t>: Planificación de sesión de capacitación no. 5.</w:t>
      </w:r>
    </w:p>
    <w:p w14:paraId="14329054" w14:textId="7FAF5C5D" w:rsidR="009E318F" w:rsidRDefault="009E318F">
      <w:pPr>
        <w:spacing w:line="240" w:lineRule="auto"/>
      </w:pPr>
      <w:r>
        <w:br w:type="page"/>
      </w:r>
    </w:p>
    <w:tbl>
      <w:tblPr>
        <w:tblStyle w:val="Tablaconcuadrcula"/>
        <w:tblW w:w="9322" w:type="dxa"/>
        <w:tblLayout w:type="fixed"/>
        <w:tblLook w:val="0600" w:firstRow="0" w:lastRow="0" w:firstColumn="0" w:lastColumn="0" w:noHBand="1" w:noVBand="1"/>
      </w:tblPr>
      <w:tblGrid>
        <w:gridCol w:w="1668"/>
        <w:gridCol w:w="7654"/>
      </w:tblGrid>
      <w:tr w:rsidR="00250C43" w:rsidRPr="00EA5203" w14:paraId="236BE8C7" w14:textId="77777777" w:rsidTr="00BF36E0">
        <w:tc>
          <w:tcPr>
            <w:tcW w:w="1668" w:type="dxa"/>
          </w:tcPr>
          <w:p w14:paraId="72D7AC45" w14:textId="77777777" w:rsidR="00250C43" w:rsidRPr="00EA5203" w:rsidRDefault="00250C43" w:rsidP="00EA5203">
            <w:pPr>
              <w:pStyle w:val="C1"/>
            </w:pPr>
            <w:r w:rsidRPr="00EA5203">
              <w:lastRenderedPageBreak/>
              <w:t>Sesión No.</w:t>
            </w:r>
          </w:p>
        </w:tc>
        <w:tc>
          <w:tcPr>
            <w:tcW w:w="7654" w:type="dxa"/>
          </w:tcPr>
          <w:p w14:paraId="56F8D764" w14:textId="77777777" w:rsidR="00250C43" w:rsidRPr="00EA5203" w:rsidRDefault="00250C43" w:rsidP="00EA5203">
            <w:pPr>
              <w:pStyle w:val="Normal1"/>
              <w:spacing w:line="360" w:lineRule="auto"/>
              <w:rPr>
                <w:b/>
                <w:sz w:val="24"/>
                <w:szCs w:val="24"/>
              </w:rPr>
            </w:pPr>
            <w:r w:rsidRPr="00EA5203">
              <w:rPr>
                <w:b/>
                <w:sz w:val="24"/>
                <w:szCs w:val="24"/>
              </w:rPr>
              <w:t>6</w:t>
            </w:r>
          </w:p>
        </w:tc>
      </w:tr>
      <w:tr w:rsidR="00250C43" w:rsidRPr="00EA5203" w14:paraId="34C072CE" w14:textId="77777777" w:rsidTr="00BF36E0">
        <w:tc>
          <w:tcPr>
            <w:tcW w:w="1668" w:type="dxa"/>
          </w:tcPr>
          <w:p w14:paraId="7DCDDEC6" w14:textId="77777777" w:rsidR="00250C43" w:rsidRPr="00EA5203" w:rsidRDefault="00250C43" w:rsidP="00EA5203">
            <w:pPr>
              <w:pStyle w:val="C1"/>
            </w:pPr>
            <w:r w:rsidRPr="00EA5203">
              <w:t>Fecha</w:t>
            </w:r>
          </w:p>
        </w:tc>
        <w:tc>
          <w:tcPr>
            <w:tcW w:w="7654" w:type="dxa"/>
          </w:tcPr>
          <w:p w14:paraId="5DE852E1" w14:textId="435D06A0" w:rsidR="00250C43" w:rsidRPr="00EA5203" w:rsidRDefault="00896C8B" w:rsidP="00EA5203">
            <w:pPr>
              <w:pStyle w:val="Normal1"/>
              <w:spacing w:line="360" w:lineRule="auto"/>
              <w:rPr>
                <w:sz w:val="24"/>
                <w:szCs w:val="24"/>
              </w:rPr>
            </w:pPr>
            <w:r>
              <w:rPr>
                <w:sz w:val="24"/>
                <w:szCs w:val="24"/>
              </w:rPr>
              <w:t xml:space="preserve">Planificada: </w:t>
            </w:r>
            <w:r w:rsidR="0003349E">
              <w:rPr>
                <w:sz w:val="24"/>
                <w:szCs w:val="24"/>
              </w:rPr>
              <w:t>6/04</w:t>
            </w:r>
            <w:r>
              <w:rPr>
                <w:sz w:val="24"/>
                <w:szCs w:val="24"/>
              </w:rPr>
              <w:t>/2016.  Nueva fecha: pendiente.</w:t>
            </w:r>
          </w:p>
        </w:tc>
      </w:tr>
      <w:tr w:rsidR="00250C43" w:rsidRPr="00EA5203" w14:paraId="0EDFC45A" w14:textId="77777777" w:rsidTr="00BF36E0">
        <w:tc>
          <w:tcPr>
            <w:tcW w:w="1668" w:type="dxa"/>
          </w:tcPr>
          <w:p w14:paraId="56012658" w14:textId="77777777" w:rsidR="00250C43" w:rsidRPr="00EA5203" w:rsidRDefault="00250C43" w:rsidP="00EA5203">
            <w:pPr>
              <w:pStyle w:val="C1"/>
            </w:pPr>
            <w:r w:rsidRPr="00EA5203">
              <w:t>Lugar</w:t>
            </w:r>
          </w:p>
        </w:tc>
        <w:tc>
          <w:tcPr>
            <w:tcW w:w="7654" w:type="dxa"/>
          </w:tcPr>
          <w:p w14:paraId="0528F230" w14:textId="77777777" w:rsidR="00250C43" w:rsidRPr="00EA5203" w:rsidRDefault="00250C43" w:rsidP="00EA5203">
            <w:pPr>
              <w:pStyle w:val="Normal1"/>
              <w:spacing w:line="360" w:lineRule="auto"/>
              <w:rPr>
                <w:sz w:val="24"/>
                <w:szCs w:val="24"/>
              </w:rPr>
            </w:pPr>
            <w:r w:rsidRPr="00EA5203">
              <w:rPr>
                <w:sz w:val="24"/>
                <w:szCs w:val="24"/>
              </w:rPr>
              <w:t>Sede de la organización A.P.I.V.E.</w:t>
            </w:r>
          </w:p>
        </w:tc>
      </w:tr>
      <w:tr w:rsidR="00250C43" w:rsidRPr="00EA5203" w14:paraId="2C08E995" w14:textId="77777777" w:rsidTr="00BF36E0">
        <w:tc>
          <w:tcPr>
            <w:tcW w:w="1668" w:type="dxa"/>
          </w:tcPr>
          <w:p w14:paraId="397C6AEA" w14:textId="481AECE7" w:rsidR="00250C43" w:rsidRPr="00EA5203" w:rsidRDefault="00250C43" w:rsidP="00717F1D">
            <w:pPr>
              <w:pStyle w:val="C1"/>
            </w:pPr>
            <w:r w:rsidRPr="00EA5203">
              <w:t xml:space="preserve">Duración </w:t>
            </w:r>
          </w:p>
        </w:tc>
        <w:tc>
          <w:tcPr>
            <w:tcW w:w="7654" w:type="dxa"/>
          </w:tcPr>
          <w:p w14:paraId="751E7204" w14:textId="77777777" w:rsidR="00250C43" w:rsidRPr="00EA5203" w:rsidRDefault="00250C43" w:rsidP="00EA5203">
            <w:pPr>
              <w:pStyle w:val="Normal1"/>
              <w:spacing w:line="360" w:lineRule="auto"/>
              <w:rPr>
                <w:sz w:val="24"/>
                <w:szCs w:val="24"/>
              </w:rPr>
            </w:pPr>
            <w:r w:rsidRPr="00EA5203">
              <w:rPr>
                <w:sz w:val="24"/>
                <w:szCs w:val="24"/>
              </w:rPr>
              <w:t>2 horas.</w:t>
            </w:r>
          </w:p>
        </w:tc>
      </w:tr>
      <w:tr w:rsidR="00250C43" w:rsidRPr="00EA5203" w14:paraId="15C7A22D" w14:textId="77777777" w:rsidTr="00BF36E0">
        <w:tc>
          <w:tcPr>
            <w:tcW w:w="1668" w:type="dxa"/>
          </w:tcPr>
          <w:p w14:paraId="6CF5C2C8" w14:textId="77777777" w:rsidR="00250C43" w:rsidRPr="00EA5203" w:rsidRDefault="00250C43" w:rsidP="00EA5203">
            <w:pPr>
              <w:pStyle w:val="C1"/>
            </w:pPr>
            <w:r w:rsidRPr="00EA5203">
              <w:t>Objetivos</w:t>
            </w:r>
          </w:p>
        </w:tc>
        <w:tc>
          <w:tcPr>
            <w:tcW w:w="7654" w:type="dxa"/>
          </w:tcPr>
          <w:p w14:paraId="2B3E61B4" w14:textId="77777777" w:rsidR="00250C43" w:rsidRPr="00EA5203" w:rsidRDefault="00250C43" w:rsidP="00EA5203">
            <w:pPr>
              <w:pStyle w:val="Normal1"/>
              <w:spacing w:line="360" w:lineRule="auto"/>
              <w:rPr>
                <w:sz w:val="24"/>
                <w:szCs w:val="24"/>
              </w:rPr>
            </w:pPr>
            <w:r w:rsidRPr="00EA5203">
              <w:rPr>
                <w:sz w:val="24"/>
                <w:szCs w:val="24"/>
              </w:rPr>
              <w:t>Al finalizar la sesión, los usuarios estarán capacitados para:</w:t>
            </w:r>
          </w:p>
          <w:p w14:paraId="1336F15D" w14:textId="77777777" w:rsidR="00250C43" w:rsidRPr="00EA5203" w:rsidRDefault="00250C43" w:rsidP="003748DF">
            <w:pPr>
              <w:pStyle w:val="Normal1"/>
              <w:numPr>
                <w:ilvl w:val="0"/>
                <w:numId w:val="18"/>
              </w:numPr>
              <w:spacing w:line="360" w:lineRule="auto"/>
              <w:ind w:hanging="360"/>
              <w:contextualSpacing/>
              <w:rPr>
                <w:sz w:val="24"/>
                <w:szCs w:val="24"/>
              </w:rPr>
            </w:pPr>
            <w:r w:rsidRPr="00EA5203">
              <w:rPr>
                <w:sz w:val="24"/>
                <w:szCs w:val="24"/>
              </w:rPr>
              <w:t>Generar copias de seguridad de la base de datos.</w:t>
            </w:r>
          </w:p>
          <w:p w14:paraId="3DD62E63" w14:textId="77777777" w:rsidR="00250C43" w:rsidRPr="00EA5203" w:rsidRDefault="00250C43" w:rsidP="003748DF">
            <w:pPr>
              <w:pStyle w:val="Normal1"/>
              <w:numPr>
                <w:ilvl w:val="0"/>
                <w:numId w:val="18"/>
              </w:numPr>
              <w:spacing w:line="360" w:lineRule="auto"/>
              <w:ind w:hanging="360"/>
              <w:contextualSpacing/>
              <w:rPr>
                <w:sz w:val="24"/>
                <w:szCs w:val="24"/>
              </w:rPr>
            </w:pPr>
            <w:r w:rsidRPr="00EA5203">
              <w:rPr>
                <w:sz w:val="24"/>
                <w:szCs w:val="24"/>
              </w:rPr>
              <w:t>Restaurar copias de seguridad de la base de datos.</w:t>
            </w:r>
          </w:p>
          <w:p w14:paraId="5CBE6F3E" w14:textId="77777777" w:rsidR="00250C43" w:rsidRPr="00EA5203" w:rsidRDefault="00250C43" w:rsidP="003748DF">
            <w:pPr>
              <w:pStyle w:val="Normal1"/>
              <w:numPr>
                <w:ilvl w:val="0"/>
                <w:numId w:val="18"/>
              </w:numPr>
              <w:spacing w:line="360" w:lineRule="auto"/>
              <w:ind w:hanging="360"/>
              <w:contextualSpacing/>
              <w:rPr>
                <w:sz w:val="24"/>
                <w:szCs w:val="24"/>
              </w:rPr>
            </w:pPr>
            <w:r w:rsidRPr="00EA5203">
              <w:rPr>
                <w:sz w:val="24"/>
                <w:szCs w:val="24"/>
              </w:rPr>
              <w:t>Cambiar contraseña de usuario.</w:t>
            </w:r>
          </w:p>
          <w:p w14:paraId="10BE9137" w14:textId="77777777" w:rsidR="00250C43" w:rsidRPr="00EA5203" w:rsidRDefault="00250C43" w:rsidP="003748DF">
            <w:pPr>
              <w:pStyle w:val="Normal1"/>
              <w:numPr>
                <w:ilvl w:val="0"/>
                <w:numId w:val="18"/>
              </w:numPr>
              <w:spacing w:line="360" w:lineRule="auto"/>
              <w:ind w:hanging="360"/>
              <w:contextualSpacing/>
              <w:rPr>
                <w:sz w:val="24"/>
                <w:szCs w:val="24"/>
              </w:rPr>
            </w:pPr>
            <w:r w:rsidRPr="00EA5203">
              <w:rPr>
                <w:sz w:val="24"/>
                <w:szCs w:val="24"/>
              </w:rPr>
              <w:t>Generar nuevos usuarios, activar, desactivar y generar contraseña de otros usuarios.</w:t>
            </w:r>
          </w:p>
          <w:p w14:paraId="79D5AFD6" w14:textId="77777777" w:rsidR="00250C43" w:rsidRPr="00EA5203" w:rsidRDefault="00250C43" w:rsidP="003748DF">
            <w:pPr>
              <w:pStyle w:val="Normal1"/>
              <w:numPr>
                <w:ilvl w:val="0"/>
                <w:numId w:val="18"/>
              </w:numPr>
              <w:spacing w:line="360" w:lineRule="auto"/>
              <w:ind w:hanging="360"/>
              <w:contextualSpacing/>
              <w:rPr>
                <w:sz w:val="24"/>
                <w:szCs w:val="24"/>
              </w:rPr>
            </w:pPr>
            <w:r w:rsidRPr="00EA5203">
              <w:rPr>
                <w:sz w:val="24"/>
                <w:szCs w:val="24"/>
              </w:rPr>
              <w:t>Reportar fallas y sugerir cambios.</w:t>
            </w:r>
          </w:p>
        </w:tc>
      </w:tr>
      <w:tr w:rsidR="00250C43" w:rsidRPr="00EA5203" w14:paraId="1CF55F78" w14:textId="77777777" w:rsidTr="00BF36E0">
        <w:tc>
          <w:tcPr>
            <w:tcW w:w="1668" w:type="dxa"/>
          </w:tcPr>
          <w:p w14:paraId="0A64CCD9" w14:textId="77777777" w:rsidR="00250C43" w:rsidRPr="00EA5203" w:rsidRDefault="00250C43" w:rsidP="00EA5203">
            <w:pPr>
              <w:pStyle w:val="C1"/>
            </w:pPr>
            <w:r w:rsidRPr="00EA5203">
              <w:t>Cronograma</w:t>
            </w:r>
          </w:p>
        </w:tc>
        <w:tc>
          <w:tcPr>
            <w:tcW w:w="7654" w:type="dxa"/>
          </w:tcPr>
          <w:p w14:paraId="581363D1" w14:textId="77777777" w:rsidR="00250C43" w:rsidRPr="00EA5203" w:rsidRDefault="00250C43" w:rsidP="00EA5203">
            <w:pPr>
              <w:pStyle w:val="Normal1"/>
              <w:spacing w:line="360" w:lineRule="auto"/>
              <w:rPr>
                <w:sz w:val="24"/>
                <w:szCs w:val="24"/>
              </w:rPr>
            </w:pPr>
            <w:r w:rsidRPr="00EA5203">
              <w:rPr>
                <w:sz w:val="24"/>
                <w:szCs w:val="24"/>
              </w:rPr>
              <w:t>Lista de temas y tiempo aproximado de desarrollo de cada tema:</w:t>
            </w:r>
          </w:p>
          <w:p w14:paraId="7AE93199" w14:textId="77777777" w:rsidR="00250C43" w:rsidRPr="00BF36E0" w:rsidRDefault="00250C43" w:rsidP="00EA5203">
            <w:pPr>
              <w:pStyle w:val="Normal1"/>
              <w:numPr>
                <w:ilvl w:val="0"/>
                <w:numId w:val="2"/>
              </w:numPr>
              <w:spacing w:line="360" w:lineRule="auto"/>
              <w:ind w:hanging="360"/>
              <w:contextualSpacing/>
              <w:rPr>
                <w:sz w:val="23"/>
                <w:szCs w:val="23"/>
              </w:rPr>
            </w:pPr>
            <w:r w:rsidRPr="00BF36E0">
              <w:rPr>
                <w:sz w:val="23"/>
                <w:szCs w:val="23"/>
              </w:rPr>
              <w:t>Generar backups de la base de datos y resguardarlas en un medio de almacenamiento externo. (10 min)</w:t>
            </w:r>
          </w:p>
          <w:p w14:paraId="5F20B144" w14:textId="77777777" w:rsidR="00250C43" w:rsidRPr="00BF36E0" w:rsidRDefault="00250C43" w:rsidP="00EA5203">
            <w:pPr>
              <w:pStyle w:val="Normal1"/>
              <w:numPr>
                <w:ilvl w:val="0"/>
                <w:numId w:val="2"/>
              </w:numPr>
              <w:spacing w:line="360" w:lineRule="auto"/>
              <w:ind w:hanging="360"/>
              <w:contextualSpacing/>
              <w:rPr>
                <w:sz w:val="23"/>
                <w:szCs w:val="23"/>
              </w:rPr>
            </w:pPr>
            <w:r w:rsidRPr="00BF36E0">
              <w:rPr>
                <w:sz w:val="23"/>
                <w:szCs w:val="23"/>
              </w:rPr>
              <w:t>Restaurar backups. (10 min)</w:t>
            </w:r>
          </w:p>
          <w:p w14:paraId="043D731F" w14:textId="77777777" w:rsidR="00250C43" w:rsidRPr="00BF36E0" w:rsidRDefault="00250C43" w:rsidP="00EA5203">
            <w:pPr>
              <w:pStyle w:val="Normal1"/>
              <w:numPr>
                <w:ilvl w:val="0"/>
                <w:numId w:val="2"/>
              </w:numPr>
              <w:spacing w:line="360" w:lineRule="auto"/>
              <w:ind w:hanging="360"/>
              <w:contextualSpacing/>
              <w:rPr>
                <w:sz w:val="23"/>
                <w:szCs w:val="23"/>
              </w:rPr>
            </w:pPr>
            <w:r w:rsidRPr="00BF36E0">
              <w:rPr>
                <w:sz w:val="23"/>
                <w:szCs w:val="23"/>
              </w:rPr>
              <w:t>Cambiar la contraseña del usuario. (5 min)</w:t>
            </w:r>
          </w:p>
          <w:p w14:paraId="44761193" w14:textId="77777777" w:rsidR="00250C43" w:rsidRPr="00BF36E0" w:rsidRDefault="00250C43" w:rsidP="00EA5203">
            <w:pPr>
              <w:pStyle w:val="Normal1"/>
              <w:numPr>
                <w:ilvl w:val="0"/>
                <w:numId w:val="2"/>
              </w:numPr>
              <w:spacing w:line="360" w:lineRule="auto"/>
              <w:ind w:hanging="360"/>
              <w:contextualSpacing/>
              <w:rPr>
                <w:sz w:val="23"/>
                <w:szCs w:val="23"/>
              </w:rPr>
            </w:pPr>
            <w:r w:rsidRPr="00BF36E0">
              <w:rPr>
                <w:sz w:val="23"/>
                <w:szCs w:val="23"/>
              </w:rPr>
              <w:t>Generar nuevos usuarios. (5 min)</w:t>
            </w:r>
          </w:p>
          <w:p w14:paraId="008D1FC7" w14:textId="77777777" w:rsidR="00250C43" w:rsidRPr="00BF36E0" w:rsidRDefault="00250C43" w:rsidP="00EA5203">
            <w:pPr>
              <w:pStyle w:val="Normal1"/>
              <w:numPr>
                <w:ilvl w:val="0"/>
                <w:numId w:val="2"/>
              </w:numPr>
              <w:spacing w:line="360" w:lineRule="auto"/>
              <w:ind w:hanging="360"/>
              <w:contextualSpacing/>
              <w:rPr>
                <w:sz w:val="23"/>
                <w:szCs w:val="23"/>
              </w:rPr>
            </w:pPr>
            <w:r w:rsidRPr="00BF36E0">
              <w:rPr>
                <w:sz w:val="23"/>
                <w:szCs w:val="23"/>
              </w:rPr>
              <w:t>Activar usuarios. (5 min)</w:t>
            </w:r>
          </w:p>
          <w:p w14:paraId="4108D3EF" w14:textId="77777777" w:rsidR="00250C43" w:rsidRPr="00BF36E0" w:rsidRDefault="00250C43" w:rsidP="00EA5203">
            <w:pPr>
              <w:pStyle w:val="Normal1"/>
              <w:numPr>
                <w:ilvl w:val="0"/>
                <w:numId w:val="2"/>
              </w:numPr>
              <w:spacing w:line="360" w:lineRule="auto"/>
              <w:ind w:hanging="360"/>
              <w:contextualSpacing/>
              <w:rPr>
                <w:sz w:val="23"/>
                <w:szCs w:val="23"/>
              </w:rPr>
            </w:pPr>
            <w:r w:rsidRPr="00BF36E0">
              <w:rPr>
                <w:sz w:val="23"/>
                <w:szCs w:val="23"/>
              </w:rPr>
              <w:t>Desactivar usuarios. (5 min)</w:t>
            </w:r>
          </w:p>
          <w:p w14:paraId="0AB74BF9" w14:textId="77777777" w:rsidR="00250C43" w:rsidRPr="00BF36E0" w:rsidRDefault="00250C43" w:rsidP="00EA5203">
            <w:pPr>
              <w:pStyle w:val="Normal1"/>
              <w:numPr>
                <w:ilvl w:val="0"/>
                <w:numId w:val="2"/>
              </w:numPr>
              <w:spacing w:line="360" w:lineRule="auto"/>
              <w:ind w:hanging="360"/>
              <w:contextualSpacing/>
              <w:rPr>
                <w:sz w:val="23"/>
                <w:szCs w:val="23"/>
              </w:rPr>
            </w:pPr>
            <w:r w:rsidRPr="00BF36E0">
              <w:rPr>
                <w:sz w:val="23"/>
                <w:szCs w:val="23"/>
              </w:rPr>
              <w:t>Generar contraseñas de otros usuarios. (5 min)</w:t>
            </w:r>
          </w:p>
          <w:p w14:paraId="34EA4DB9" w14:textId="77777777" w:rsidR="00250C43" w:rsidRPr="00BF36E0" w:rsidRDefault="00250C43" w:rsidP="00EA5203">
            <w:pPr>
              <w:pStyle w:val="Normal1"/>
              <w:numPr>
                <w:ilvl w:val="0"/>
                <w:numId w:val="2"/>
              </w:numPr>
              <w:spacing w:line="360" w:lineRule="auto"/>
              <w:ind w:hanging="360"/>
              <w:contextualSpacing/>
              <w:rPr>
                <w:sz w:val="23"/>
                <w:szCs w:val="23"/>
              </w:rPr>
            </w:pPr>
            <w:r w:rsidRPr="00BF36E0">
              <w:rPr>
                <w:sz w:val="23"/>
                <w:szCs w:val="23"/>
              </w:rPr>
              <w:t>Tiempo para prácticas. (45 min)</w:t>
            </w:r>
          </w:p>
          <w:p w14:paraId="1BB489E0" w14:textId="77777777" w:rsidR="00250C43" w:rsidRPr="00BF36E0" w:rsidRDefault="00250C43" w:rsidP="00EA5203">
            <w:pPr>
              <w:pStyle w:val="Normal1"/>
              <w:numPr>
                <w:ilvl w:val="0"/>
                <w:numId w:val="2"/>
              </w:numPr>
              <w:spacing w:line="360" w:lineRule="auto"/>
              <w:ind w:hanging="360"/>
              <w:contextualSpacing/>
              <w:rPr>
                <w:sz w:val="23"/>
                <w:szCs w:val="23"/>
              </w:rPr>
            </w:pPr>
            <w:r w:rsidRPr="00BF36E0">
              <w:rPr>
                <w:sz w:val="23"/>
                <w:szCs w:val="23"/>
              </w:rPr>
              <w:t>Reporte de fallas.  (15 min)</w:t>
            </w:r>
          </w:p>
          <w:p w14:paraId="781A1DC7" w14:textId="77777777" w:rsidR="00250C43" w:rsidRPr="00EA5203" w:rsidRDefault="00250C43" w:rsidP="00EA5203">
            <w:pPr>
              <w:pStyle w:val="Normal1"/>
              <w:numPr>
                <w:ilvl w:val="0"/>
                <w:numId w:val="2"/>
              </w:numPr>
              <w:spacing w:line="360" w:lineRule="auto"/>
              <w:ind w:hanging="360"/>
              <w:contextualSpacing/>
              <w:rPr>
                <w:sz w:val="24"/>
                <w:szCs w:val="24"/>
              </w:rPr>
            </w:pPr>
            <w:r w:rsidRPr="00BF36E0">
              <w:rPr>
                <w:sz w:val="23"/>
                <w:szCs w:val="23"/>
              </w:rPr>
              <w:t>Sugerencia de cambios. (15 min)</w:t>
            </w:r>
          </w:p>
        </w:tc>
      </w:tr>
      <w:tr w:rsidR="00250C43" w:rsidRPr="00EA5203" w14:paraId="53357478" w14:textId="77777777" w:rsidTr="00BF36E0">
        <w:tc>
          <w:tcPr>
            <w:tcW w:w="1668" w:type="dxa"/>
          </w:tcPr>
          <w:p w14:paraId="0C5C41F5" w14:textId="77777777" w:rsidR="00250C43" w:rsidRPr="00EA5203" w:rsidRDefault="00250C43" w:rsidP="00EA5203">
            <w:pPr>
              <w:pStyle w:val="C1"/>
            </w:pPr>
            <w:r w:rsidRPr="00EA5203">
              <w:t>Recursos</w:t>
            </w:r>
          </w:p>
        </w:tc>
        <w:tc>
          <w:tcPr>
            <w:tcW w:w="7654" w:type="dxa"/>
          </w:tcPr>
          <w:p w14:paraId="4830C79F" w14:textId="0DA6356A" w:rsidR="00250C43" w:rsidRPr="00EA5203" w:rsidRDefault="00916528" w:rsidP="00916528">
            <w:pPr>
              <w:pStyle w:val="Normal1"/>
              <w:spacing w:line="360" w:lineRule="auto"/>
              <w:rPr>
                <w:sz w:val="24"/>
                <w:szCs w:val="24"/>
              </w:rPr>
            </w:pPr>
            <w:r>
              <w:rPr>
                <w:sz w:val="24"/>
                <w:szCs w:val="24"/>
              </w:rPr>
              <w:t>Además de los recursos para todas las sesiones de capacitación, se necesitará lo siguiente</w:t>
            </w:r>
            <w:r w:rsidR="00250C43" w:rsidRPr="00EA5203">
              <w:rPr>
                <w:sz w:val="24"/>
                <w:szCs w:val="24"/>
              </w:rPr>
              <w:t>:</w:t>
            </w:r>
          </w:p>
          <w:p w14:paraId="1266EFEA" w14:textId="77777777" w:rsidR="00250C43" w:rsidRPr="00EA5203" w:rsidRDefault="00250C43" w:rsidP="00EA5203">
            <w:pPr>
              <w:pStyle w:val="Normal1"/>
              <w:numPr>
                <w:ilvl w:val="0"/>
                <w:numId w:val="3"/>
              </w:numPr>
              <w:spacing w:line="360" w:lineRule="auto"/>
              <w:ind w:hanging="360"/>
              <w:contextualSpacing/>
              <w:rPr>
                <w:sz w:val="24"/>
                <w:szCs w:val="24"/>
              </w:rPr>
            </w:pPr>
            <w:r w:rsidRPr="00EA5203">
              <w:rPr>
                <w:sz w:val="24"/>
                <w:szCs w:val="24"/>
              </w:rPr>
              <w:t>Copias del control de realización de copias de seguridad y restauración.</w:t>
            </w:r>
          </w:p>
          <w:p w14:paraId="120E8C9F" w14:textId="77777777" w:rsidR="00250C43" w:rsidRPr="00EA5203" w:rsidRDefault="00250C43" w:rsidP="00EA5203">
            <w:pPr>
              <w:pStyle w:val="Normal1"/>
              <w:numPr>
                <w:ilvl w:val="0"/>
                <w:numId w:val="3"/>
              </w:numPr>
              <w:spacing w:line="360" w:lineRule="auto"/>
              <w:ind w:hanging="360"/>
              <w:contextualSpacing/>
              <w:rPr>
                <w:sz w:val="24"/>
                <w:szCs w:val="24"/>
              </w:rPr>
            </w:pPr>
            <w:r w:rsidRPr="00EA5203">
              <w:rPr>
                <w:sz w:val="24"/>
                <w:szCs w:val="24"/>
              </w:rPr>
              <w:t>Copias del formato de reporte de errores y sugerencias de cambios.</w:t>
            </w:r>
          </w:p>
        </w:tc>
      </w:tr>
      <w:tr w:rsidR="00250C43" w:rsidRPr="00EA5203" w14:paraId="4996E26D" w14:textId="77777777" w:rsidTr="00BF36E0">
        <w:tc>
          <w:tcPr>
            <w:tcW w:w="1668" w:type="dxa"/>
          </w:tcPr>
          <w:p w14:paraId="44C20F16" w14:textId="77777777" w:rsidR="00250C43" w:rsidRPr="00EA5203" w:rsidRDefault="00250C43" w:rsidP="00EA5203">
            <w:pPr>
              <w:pStyle w:val="C1"/>
            </w:pPr>
            <w:r w:rsidRPr="00EA5203">
              <w:t>Anotaciones</w:t>
            </w:r>
          </w:p>
        </w:tc>
        <w:tc>
          <w:tcPr>
            <w:tcW w:w="7654" w:type="dxa"/>
          </w:tcPr>
          <w:p w14:paraId="63C9A39E" w14:textId="2A1AFFA5" w:rsidR="00250C43" w:rsidRPr="00EA5203" w:rsidRDefault="00250C43" w:rsidP="00FD0740">
            <w:pPr>
              <w:pStyle w:val="Normal1"/>
              <w:spacing w:line="360" w:lineRule="auto"/>
              <w:rPr>
                <w:sz w:val="24"/>
                <w:szCs w:val="24"/>
              </w:rPr>
            </w:pPr>
            <w:r w:rsidRPr="00EA5203">
              <w:rPr>
                <w:sz w:val="24"/>
                <w:szCs w:val="24"/>
              </w:rPr>
              <w:t xml:space="preserve">Para la realización de la capacitación se </w:t>
            </w:r>
            <w:r w:rsidR="00FD0740">
              <w:rPr>
                <w:sz w:val="24"/>
                <w:szCs w:val="24"/>
              </w:rPr>
              <w:t>utilizará</w:t>
            </w:r>
            <w:r w:rsidRPr="00EA5203">
              <w:rPr>
                <w:sz w:val="24"/>
                <w:szCs w:val="24"/>
              </w:rPr>
              <w:t xml:space="preserve"> la base de datos de prueba de las sesiones anteriores.</w:t>
            </w:r>
          </w:p>
        </w:tc>
      </w:tr>
    </w:tbl>
    <w:p w14:paraId="3C795D5E" w14:textId="63E8E83F" w:rsidR="00250C43" w:rsidRDefault="000E4473" w:rsidP="000E4473">
      <w:pPr>
        <w:pStyle w:val="ImagenPie"/>
      </w:pPr>
      <w:r w:rsidRPr="00F41D20">
        <w:rPr>
          <w:b/>
        </w:rPr>
        <w:t>Tabla 11.</w:t>
      </w:r>
      <w:r w:rsidR="00F428E4">
        <w:rPr>
          <w:b/>
        </w:rPr>
        <w:t>8</w:t>
      </w:r>
      <w:r>
        <w:t>: Planificación de sesión de capacitación no. 6.</w:t>
      </w:r>
    </w:p>
    <w:p w14:paraId="34296BC8" w14:textId="77777777" w:rsidR="000E4473" w:rsidRDefault="000E4473" w:rsidP="00825C23">
      <w:pPr>
        <w:pStyle w:val="P1"/>
      </w:pPr>
    </w:p>
    <w:p w14:paraId="506E35D7" w14:textId="58AB7C30" w:rsidR="00332A42" w:rsidRDefault="00250C43" w:rsidP="00825C23">
      <w:pPr>
        <w:pStyle w:val="P1"/>
      </w:pPr>
      <w:r>
        <w:t>Los temas a ser explicados en la sesión de capacitación número 6, se programaron para dicha sesión pues son importantes pero no prioritarios para la puesta en funcionamiento del sistema.  Se consideró de mayor urgencia la generación de la base de datos para la aplicación.</w:t>
      </w:r>
      <w:r w:rsidR="00080A9C">
        <w:t xml:space="preserve">  Fue necesario aplazar la fecha de ésta sesión </w:t>
      </w:r>
      <w:r w:rsidR="00E24F17">
        <w:t>pues los participantes aún tienen actividades pendientes</w:t>
      </w:r>
      <w:r w:rsidR="00080A9C">
        <w:t>.</w:t>
      </w:r>
      <w:bookmarkStart w:id="5" w:name="_GoBack"/>
      <w:bookmarkEnd w:id="5"/>
    </w:p>
    <w:sectPr w:rsidR="00332A42"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74BDC">
      <w:rPr>
        <w:rStyle w:val="Nmerodepgina"/>
        <w:noProof/>
      </w:rPr>
      <w:t>9</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D94"/>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39F6"/>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9F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E6B"/>
    <w:rsid w:val="0093167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408"/>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1BD6"/>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552"/>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4BDC"/>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A6F41-CC02-E948-BFD1-B0D0593B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9</Pages>
  <Words>1414</Words>
  <Characters>7780</Characters>
  <Application>Microsoft Macintosh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1805</cp:revision>
  <dcterms:created xsi:type="dcterms:W3CDTF">2015-08-05T02:39:00Z</dcterms:created>
  <dcterms:modified xsi:type="dcterms:W3CDTF">2016-09-21T18:30:00Z</dcterms:modified>
</cp:coreProperties>
</file>