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374÷8=46,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399÷8=49,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422÷9=46,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349÷3=116,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329÷9=36,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115÷3=38,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672÷4=168,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509÷7=72,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557÷7=79,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138÷9=15,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300÷9=33,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515÷6=85,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401÷7=57,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295÷4=73,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707÷3=235,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745÷8=93,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989÷6=164,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765÷5=153,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704÷9=78,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689÷3=229,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199÷9=22,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161÷7=23,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644÷5=128,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