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62×88=5456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92×87=8004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41×56=2296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38×33=1254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23×20=460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93×53=4929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47×89=4183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99×68=6732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97×29=2813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97×33=3201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50×90=4500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28×44=1232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85×19=1615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21×45=945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27×71=1917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60×51=3060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44×50=2200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33×21=693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18×88=1584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14×77=1078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16×89=1424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14×82=1148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