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942×6=5652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838×5=4190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544×3=1632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330×8=2640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398×7=2786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344×9=3096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870×6=5220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944×3=2832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367×9=3303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631×2=1262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577×3=1731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148×7=1036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837×8=6696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651×7=4557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786×2=1572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500×5=2500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359×4=1436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799×5=3995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599×8=4792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231×4=924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294×7=2058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