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586×5=2930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130×5=650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634×2=1268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891×7=6237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657×7=4599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251×8=2008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995×7=6965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862×8=6896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746×4=2984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435×3=1305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776×4=3104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169×4=676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905×4=3620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