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2024-09-04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412÷8=51,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120÷6=20,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145÷2=72,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262÷2=131,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646÷4=161,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615÷4=153,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342÷4=85,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906÷6=151,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791÷8=98,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310÷7=44,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883÷6=147,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449÷8=56,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366÷5=73,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409÷9=45,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273÷8=34,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771÷2=385,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242÷8=30,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665÷6=110,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139÷9=15,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752÷8=94,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407÷8=50,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857÷4=214,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661÷6=110,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726÷2=363,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260÷8=32,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