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543×4=2172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775×8=6200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991×5=4955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730×6=4380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655×4=2620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333×7=2331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648×8=5184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257×7=1799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497×8=3976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604×7=4228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739×3=2217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436×4=1744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451×8=3608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986×7=6902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659×8=5272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530×6=3180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738×3=2214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346×8=2768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988×6=5928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721×3=2163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254×6=1524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