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715D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306B88FE" w14:textId="77777777" w:rsidTr="009D35B4">
        <w:trPr>
          <w:trHeight w:val="280"/>
        </w:trPr>
        <w:tc>
          <w:tcPr>
            <w:tcW w:w="2881" w:type="dxa"/>
            <w:gridSpan w:val="4"/>
          </w:tcPr>
          <w:p w14:paraId="497FC5D7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45D5A6C4" w14:textId="71F40514" w:rsidR="001F21BB" w:rsidRDefault="00D020E8">
            <w:pPr>
              <w:rPr>
                <w:i/>
              </w:rPr>
            </w:pPr>
            <w:r>
              <w:rPr>
                <w:i/>
              </w:rPr>
              <w:t>Modificare prodotto</w:t>
            </w:r>
          </w:p>
        </w:tc>
      </w:tr>
      <w:tr w:rsidR="001F21BB" w14:paraId="06A8DB47" w14:textId="77777777" w:rsidTr="009D35B4">
        <w:trPr>
          <w:trHeight w:val="280"/>
        </w:trPr>
        <w:tc>
          <w:tcPr>
            <w:tcW w:w="2881" w:type="dxa"/>
            <w:gridSpan w:val="4"/>
          </w:tcPr>
          <w:p w14:paraId="28733F4F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685074AA" w14:textId="04F70B2B" w:rsidR="001F21BB" w:rsidRDefault="00E231E7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71989C16" w14:textId="2B5D502A" w:rsidR="001F21BB" w:rsidRPr="000A1734" w:rsidRDefault="00E231E7">
            <w:r>
              <w:t>Deve modificare i dati di un prodotto</w:t>
            </w:r>
          </w:p>
        </w:tc>
      </w:tr>
      <w:tr w:rsidR="001F21BB" w14:paraId="57CCA033" w14:textId="77777777" w:rsidTr="009D35B4">
        <w:trPr>
          <w:trHeight w:val="280"/>
        </w:trPr>
        <w:tc>
          <w:tcPr>
            <w:tcW w:w="2881" w:type="dxa"/>
            <w:gridSpan w:val="4"/>
          </w:tcPr>
          <w:p w14:paraId="16F0D9D5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30E18C35" w14:textId="64C82373" w:rsidR="001F21BB" w:rsidRDefault="00C57AF1">
            <w:r>
              <w:t xml:space="preserve">L’ </w:t>
            </w:r>
            <w:r w:rsidR="000A1734">
              <w:t xml:space="preserve">utente </w:t>
            </w:r>
            <w:r w:rsidR="00E231E7">
              <w:t>accede come admin</w:t>
            </w:r>
            <w:r w:rsidR="00D020E8">
              <w:t>, e si trova nella propria user page</w:t>
            </w:r>
          </w:p>
        </w:tc>
      </w:tr>
      <w:tr w:rsidR="001F21BB" w14:paraId="72D5FB57" w14:textId="77777777" w:rsidTr="009D35B4">
        <w:trPr>
          <w:trHeight w:val="280"/>
        </w:trPr>
        <w:tc>
          <w:tcPr>
            <w:tcW w:w="2881" w:type="dxa"/>
            <w:gridSpan w:val="4"/>
          </w:tcPr>
          <w:p w14:paraId="602AA149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E7A68C6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9126C6B" w14:textId="54AFEF82" w:rsidR="001F21BB" w:rsidRDefault="00E231E7">
            <w:r>
              <w:t xml:space="preserve">I dati del prodotto sono </w:t>
            </w:r>
            <w:r w:rsidR="00D020E8">
              <w:t>stati modificati</w:t>
            </w:r>
          </w:p>
        </w:tc>
      </w:tr>
      <w:tr w:rsidR="001F21BB" w14:paraId="773D4DDA" w14:textId="77777777" w:rsidTr="009D35B4">
        <w:tc>
          <w:tcPr>
            <w:tcW w:w="9997" w:type="dxa"/>
            <w:gridSpan w:val="5"/>
            <w:vAlign w:val="center"/>
          </w:tcPr>
          <w:p w14:paraId="0BE55011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24729F6" w14:textId="77777777" w:rsidTr="009D35B4">
        <w:tc>
          <w:tcPr>
            <w:tcW w:w="681" w:type="dxa"/>
          </w:tcPr>
          <w:p w14:paraId="05E08E73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12C574C6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3C1D7CBD" w14:textId="455D23B9" w:rsidR="001F21BB" w:rsidRDefault="00E2581C" w:rsidP="00E231E7">
            <w:r>
              <w:t>Utilizza l’apposito comando per effettuare la modifica del prodotto</w:t>
            </w:r>
          </w:p>
        </w:tc>
      </w:tr>
      <w:tr w:rsidR="001F21BB" w14:paraId="62EA51DE" w14:textId="77777777" w:rsidTr="009D35B4">
        <w:tc>
          <w:tcPr>
            <w:tcW w:w="681" w:type="dxa"/>
          </w:tcPr>
          <w:p w14:paraId="0F21B144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1A9A2A96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4A16ACA7" w14:textId="2D3995E8" w:rsidR="00E231E7" w:rsidRDefault="0021026A" w:rsidP="00E231E7">
            <w:r>
              <w:t xml:space="preserve">Visualizza il </w:t>
            </w:r>
            <w:proofErr w:type="spellStart"/>
            <w:r w:rsidR="00E231E7">
              <w:t>form</w:t>
            </w:r>
            <w:proofErr w:type="spellEnd"/>
            <w:r w:rsidR="00E231E7">
              <w:t xml:space="preserve"> con tutti i dati del prodotto:</w:t>
            </w:r>
            <w:r w:rsidR="00D020E8">
              <w:t xml:space="preserve"> </w:t>
            </w:r>
            <w:r>
              <w:t>Nome</w:t>
            </w:r>
            <w:r w:rsidR="00D020E8">
              <w:t xml:space="preserve">, </w:t>
            </w:r>
            <w:proofErr w:type="spellStart"/>
            <w:r w:rsidR="00E231E7">
              <w:t>Url</w:t>
            </w:r>
            <w:proofErr w:type="spellEnd"/>
            <w:r w:rsidR="00E231E7">
              <w:t xml:space="preserve"> immagine</w:t>
            </w:r>
            <w:r w:rsidR="00D020E8">
              <w:t xml:space="preserve">, </w:t>
            </w:r>
            <w:r w:rsidR="00E231E7">
              <w:t>Prezzo</w:t>
            </w:r>
            <w:r w:rsidR="00D020E8">
              <w:t xml:space="preserve">, </w:t>
            </w:r>
            <w:r w:rsidR="00E231E7">
              <w:t>Quantit</w:t>
            </w:r>
            <w:r w:rsidR="00D020E8">
              <w:t>à</w:t>
            </w:r>
          </w:p>
        </w:tc>
      </w:tr>
      <w:tr w:rsidR="001F21BB" w14:paraId="00EAAC70" w14:textId="77777777" w:rsidTr="009D35B4">
        <w:tc>
          <w:tcPr>
            <w:tcW w:w="681" w:type="dxa"/>
          </w:tcPr>
          <w:p w14:paraId="52538B43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6A126C78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5FD81D58" w14:textId="713C46F1" w:rsidR="001F21BB" w:rsidRDefault="00A45900">
            <w:r>
              <w:t>Riempie i campi desiderati</w:t>
            </w:r>
          </w:p>
        </w:tc>
      </w:tr>
      <w:tr w:rsidR="00F0787D" w14:paraId="1C0DD48C" w14:textId="77777777" w:rsidTr="009D35B4">
        <w:tc>
          <w:tcPr>
            <w:tcW w:w="681" w:type="dxa"/>
          </w:tcPr>
          <w:p w14:paraId="45E5F4A4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21E71B03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A040274" w14:textId="77777777" w:rsidR="00F0787D" w:rsidRDefault="00F0787D">
            <w:r>
              <w:t>Verifica che:</w:t>
            </w:r>
          </w:p>
          <w:p w14:paraId="79E3324E" w14:textId="057B3665" w:rsidR="00F0787D" w:rsidRDefault="00E231E7">
            <w:r>
              <w:t>I valori dei campi siano accettabili</w:t>
            </w:r>
          </w:p>
        </w:tc>
      </w:tr>
      <w:tr w:rsidR="00F0787D" w14:paraId="11DA420C" w14:textId="77777777" w:rsidTr="009D35B4">
        <w:tc>
          <w:tcPr>
            <w:tcW w:w="681" w:type="dxa"/>
          </w:tcPr>
          <w:p w14:paraId="599FBC39" w14:textId="77777777"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14:paraId="6004CDD7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3359A9F7" w14:textId="1A30D98C" w:rsidR="00F0787D" w:rsidRDefault="00F0787D">
            <w:r>
              <w:t xml:space="preserve">Salva i dati </w:t>
            </w:r>
            <w:r w:rsidR="00E231E7">
              <w:t>del prodotto</w:t>
            </w:r>
          </w:p>
        </w:tc>
      </w:tr>
      <w:tr w:rsidR="00F0787D" w14:paraId="212D4221" w14:textId="77777777" w:rsidTr="009D35B4">
        <w:tc>
          <w:tcPr>
            <w:tcW w:w="681" w:type="dxa"/>
          </w:tcPr>
          <w:p w14:paraId="7D248D9D" w14:textId="77777777" w:rsidR="00F0787D" w:rsidRDefault="00F0787D">
            <w:r>
              <w:t>6</w:t>
            </w:r>
          </w:p>
        </w:tc>
        <w:tc>
          <w:tcPr>
            <w:tcW w:w="1675" w:type="dxa"/>
            <w:gridSpan w:val="2"/>
          </w:tcPr>
          <w:p w14:paraId="7E59B645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2B2672E" w14:textId="6F243B88" w:rsidR="00F0787D" w:rsidRDefault="00F0787D">
            <w:r>
              <w:t xml:space="preserve">Mostra una schermata che notifica </w:t>
            </w:r>
            <w:r w:rsidR="00E231E7">
              <w:t>all’admin</w:t>
            </w:r>
            <w:r>
              <w:t xml:space="preserve"> dell’avvenuta </w:t>
            </w:r>
            <w:r w:rsidR="00E231E7">
              <w:t>modifica del prodotto</w:t>
            </w:r>
          </w:p>
        </w:tc>
      </w:tr>
      <w:tr w:rsidR="001F21BB" w14:paraId="3FD5D9AD" w14:textId="77777777" w:rsidTr="009D35B4">
        <w:tc>
          <w:tcPr>
            <w:tcW w:w="9997" w:type="dxa"/>
            <w:gridSpan w:val="5"/>
          </w:tcPr>
          <w:p w14:paraId="0C8AB1DB" w14:textId="77777777" w:rsidR="00F0787D" w:rsidRDefault="00F0787D"/>
        </w:tc>
      </w:tr>
      <w:tr w:rsidR="001F21BB" w14:paraId="228C4BCA" w14:textId="77777777" w:rsidTr="009D35B4">
        <w:tc>
          <w:tcPr>
            <w:tcW w:w="9997" w:type="dxa"/>
            <w:gridSpan w:val="5"/>
          </w:tcPr>
          <w:p w14:paraId="0A0CA7C1" w14:textId="5ED0E74C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0767A5" w14:paraId="36C666F6" w14:textId="77777777" w:rsidTr="009D35B4">
        <w:tc>
          <w:tcPr>
            <w:tcW w:w="9997" w:type="dxa"/>
            <w:gridSpan w:val="5"/>
          </w:tcPr>
          <w:p w14:paraId="1A3678D6" w14:textId="12BAC22F" w:rsidR="000767A5" w:rsidRDefault="000767A5">
            <w:pPr>
              <w:rPr>
                <w:b/>
              </w:rPr>
            </w:pPr>
            <w:r>
              <w:rPr>
                <w:b/>
              </w:rPr>
              <w:t>Name:</w:t>
            </w:r>
            <w:r w:rsidR="00A45900">
              <w:rPr>
                <w:b/>
              </w:rPr>
              <w:t xml:space="preserve"> Campi mancanti</w:t>
            </w:r>
          </w:p>
        </w:tc>
      </w:tr>
      <w:tr w:rsidR="000767A5" w14:paraId="3A19D7E6" w14:textId="77777777" w:rsidTr="009D35B4">
        <w:tc>
          <w:tcPr>
            <w:tcW w:w="9997" w:type="dxa"/>
            <w:gridSpan w:val="5"/>
          </w:tcPr>
          <w:p w14:paraId="23DB9618" w14:textId="57E67F96" w:rsidR="000767A5" w:rsidRDefault="000767A5">
            <w:pPr>
              <w:rPr>
                <w:b/>
              </w:rPr>
            </w:pPr>
            <w:r>
              <w:rPr>
                <w:b/>
              </w:rPr>
              <w:t>Entry condition:</w:t>
            </w:r>
            <w:r w:rsidR="00A45900">
              <w:rPr>
                <w:b/>
              </w:rPr>
              <w:t xml:space="preserve"> La verifica al punto 4 fallisce</w:t>
            </w:r>
          </w:p>
        </w:tc>
      </w:tr>
      <w:tr w:rsidR="000767A5" w14:paraId="02763051" w14:textId="77777777" w:rsidTr="009D35B4">
        <w:tc>
          <w:tcPr>
            <w:tcW w:w="9997" w:type="dxa"/>
            <w:gridSpan w:val="5"/>
          </w:tcPr>
          <w:p w14:paraId="132B62B3" w14:textId="4A8E0602" w:rsidR="000767A5" w:rsidRDefault="000767A5">
            <w:pPr>
              <w:rPr>
                <w:b/>
              </w:rPr>
            </w:pPr>
            <w:r>
              <w:rPr>
                <w:b/>
              </w:rPr>
              <w:t>Exit condition:</w:t>
            </w:r>
            <w:r w:rsidR="00A45900">
              <w:rPr>
                <w:b/>
              </w:rPr>
              <w:t xml:space="preserve"> Il prodotto non viene modificato</w:t>
            </w:r>
          </w:p>
        </w:tc>
      </w:tr>
      <w:tr w:rsidR="001F21BB" w14:paraId="77504ABF" w14:textId="77777777" w:rsidTr="009D35B4">
        <w:tc>
          <w:tcPr>
            <w:tcW w:w="1516" w:type="dxa"/>
            <w:gridSpan w:val="2"/>
          </w:tcPr>
          <w:p w14:paraId="7B445274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071C36B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606AABDE" w14:textId="2C783F60" w:rsidR="001F21BB" w:rsidRDefault="00C57AF1">
            <w:r>
              <w:t>Visualizza un messaggio di errore all'</w:t>
            </w:r>
            <w:r w:rsidR="00E231E7">
              <w:t>admin</w:t>
            </w:r>
            <w:r>
              <w:t xml:space="preserve">. Il messaggio segnala che </w:t>
            </w:r>
            <w:r w:rsidR="00A9336A">
              <w:t>l’</w:t>
            </w:r>
            <w:r w:rsidR="00E231E7">
              <w:t>admin</w:t>
            </w:r>
            <w:r w:rsidR="00A9336A">
              <w:t xml:space="preserve"> non ha compilato i campi </w:t>
            </w:r>
            <w:r w:rsidR="00E231E7">
              <w:t>in modo corretto</w:t>
            </w:r>
          </w:p>
        </w:tc>
      </w:tr>
      <w:tr w:rsidR="001F21BB" w14:paraId="583B9DF4" w14:textId="77777777" w:rsidTr="009D35B4">
        <w:tc>
          <w:tcPr>
            <w:tcW w:w="2881" w:type="dxa"/>
            <w:gridSpan w:val="4"/>
          </w:tcPr>
          <w:p w14:paraId="59C3405E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32894C29" w14:textId="77777777" w:rsidR="001F21BB" w:rsidRDefault="001F21BB"/>
        </w:tc>
      </w:tr>
      <w:tr w:rsidR="001F21BB" w14:paraId="13663B40" w14:textId="77777777" w:rsidTr="009D35B4">
        <w:tc>
          <w:tcPr>
            <w:tcW w:w="2881" w:type="dxa"/>
            <w:gridSpan w:val="4"/>
          </w:tcPr>
          <w:p w14:paraId="0EA42C90" w14:textId="77777777" w:rsidR="001F21BB" w:rsidRDefault="00C57AF1">
            <w:pPr>
              <w:rPr>
                <w:b/>
              </w:rPr>
            </w:pPr>
            <w:bookmarkStart w:id="1" w:name="_GoBack"/>
            <w:bookmarkEnd w:id="0"/>
            <w:bookmarkEnd w:id="1"/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4B4E3C25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3FBB7A0" w14:textId="77777777" w:rsidR="001F21BB" w:rsidRDefault="001F21BB"/>
    <w:p w14:paraId="7AC069DC" w14:textId="77777777" w:rsidR="001F21BB" w:rsidRDefault="001F21BB"/>
    <w:p w14:paraId="42AA1CF9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767A5"/>
    <w:rsid w:val="000A1734"/>
    <w:rsid w:val="001F21BB"/>
    <w:rsid w:val="0021026A"/>
    <w:rsid w:val="00551806"/>
    <w:rsid w:val="009A23FB"/>
    <w:rsid w:val="009D35B4"/>
    <w:rsid w:val="00A45900"/>
    <w:rsid w:val="00A9336A"/>
    <w:rsid w:val="00C57AF1"/>
    <w:rsid w:val="00D020E8"/>
    <w:rsid w:val="00E231E7"/>
    <w:rsid w:val="00E2581C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1717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3</cp:revision>
  <dcterms:created xsi:type="dcterms:W3CDTF">2019-10-12T17:49:00Z</dcterms:created>
  <dcterms:modified xsi:type="dcterms:W3CDTF">2019-10-31T10:41:00Z</dcterms:modified>
</cp:coreProperties>
</file>