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9" w:rsidRPr="00B611E9" w:rsidRDefault="00B611E9" w:rsidP="00B611E9">
      <w:pPr>
        <w:pStyle w:val="Akapitzlist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Wymagania</w:t>
      </w:r>
    </w:p>
    <w:p w:rsidR="00B611E9" w:rsidRDefault="00B611E9" w:rsidP="00B611E9">
      <w:pPr>
        <w:pStyle w:val="Akapitzlist"/>
        <w:rPr>
          <w:b/>
          <w:sz w:val="36"/>
          <w:szCs w:val="36"/>
        </w:rPr>
      </w:pP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Narzędzie powinno umożliwiać wczytanie algorytmów decyzyjnych w dwóch tekstowych formatach: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słabych nierówności w przypadku wartości rzeczywistych atrybutów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równości w przypadku wartości nominalnych atrybutów</w:t>
      </w:r>
      <w:bookmarkStart w:id="0" w:name="_GoBack"/>
      <w:bookmarkEnd w:id="0"/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przeglądać przy różnych parametrach wyświetlania i        każdą z wyświetlanych wersji powinno dać się zapisać w postaci pliku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tylko reguł z warunkami na określone atrybuty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wsparcia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określonej długości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miary zdefiniowanej w oparciu o parametry reguł (takich jak wsparcie, długość, uwzględnione w nich atrybuty)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we wszystkich kombinacjach tych parametrów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testować dla dowolnego wczytanego pliku testowego (lub plików – więcej niż jednego na raz bez konieczności oddzielnego definiowania parametrów testu) o określonym formacie, z możliwością generowania serii testów oraz dla określonych parametrów testowania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wyniki testów pokazane poprzez podanie etykiet przypisanych w ramach klasyfikacji dla poszczególnych przykładów lub poprzez podanie macierzy błędu (? </w:t>
      </w:r>
      <w:proofErr w:type="spellStart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confusion</w:t>
      </w:r>
      <w:proofErr w:type="spellEnd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matrix)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testowanie powinno umożliwiać różne podejście do konfliktów: z głosowaniem ważonym, z głosowaniem większościowym, z odrzuceniem konfliktów (traktowanie jak zła klasyfikacja)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wszystkie wyniki powinno się 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ć zapisywać do plików tekstowych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Serie testów to wyniki klasyfikacji dla algorytmów powstających w punkcie 2 przy tych różnych warunkach przeglądania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przy dodaniu ograniczenia na wielkość wsparcia reguł, z przejściem przez cały zakres wartości tego wsparcia,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to samo względem długości reguł,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z ograniczeniem reguł do tych odnoszących się do określonych atrybutów, zorganizowanych w postaci uporządkowanej listy, w kolejnych krokach liczba atrybutów się zwiększa, a przez to liczba reguł też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względem wartości zdefiniowanych wag </w:t>
      </w:r>
    </w:p>
    <w:p w:rsidR="00B611E9" w:rsidRPr="00DE1B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Jeśli warunki występujące w regułach odwołują się do liczb rzeczywistych, powinno dać się je modyfikować poprzez zastosowanie danych z wczytanego pliku z wynikami dyskretyzacji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wartości rzeczywistej oznaczeniem numerycznych przedziału, w którym ta wartość występuje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przez wartości brzegowe tego przedziału (z uwzględnieniem zwrotu nierówności)</w:t>
      </w:r>
    </w:p>
    <w:p w:rsidR="00B611E9" w:rsidRPr="00DE1B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DE1BE9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- z zastąpieniem przez wartość średnią przedziału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Wyniki testów zapisane czy wygenerowane powinno się dać agregować dla tego samego pliku testowego, czyli uzyskać na podstawie zdefiniowanego podejścia do konfliktów (głosowanie zwykłe, ważone, z odrzuceniem konfliktów) ostatecznego rezultatu klasyfikacji każdej próbki przez kilka algorytmów decyzyjnych, w postaci etykiety i w postaci macierzy błędu</w:t>
      </w:r>
    </w:p>
    <w:p w:rsidR="00B611E9" w:rsidRDefault="00B611E9" w:rsidP="00B611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611E9" w:rsidRPr="00B611E9" w:rsidRDefault="00B611E9" w:rsidP="00B611E9">
      <w:pPr>
        <w:rPr>
          <w:b/>
          <w:sz w:val="36"/>
          <w:szCs w:val="36"/>
        </w:rPr>
      </w:pPr>
    </w:p>
    <w:p w:rsidR="00B611E9" w:rsidRDefault="00B611E9" w:rsidP="00B611E9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ITERACJA 1, 29.07 – 12.08.2017</w:t>
      </w:r>
    </w:p>
    <w:p w:rsidR="00B611E9" w:rsidRDefault="00B611E9" w:rsidP="00B611E9">
      <w:pPr>
        <w:ind w:left="708"/>
        <w:rPr>
          <w:b/>
          <w:lang w:val="en-US"/>
        </w:rPr>
      </w:pPr>
      <w:r>
        <w:rPr>
          <w:b/>
          <w:lang w:val="en-US"/>
        </w:rPr>
        <w:t>CELE:</w:t>
      </w:r>
    </w:p>
    <w:p w:rsidR="00B611E9" w:rsidRDefault="00B611E9" w:rsidP="00B611E9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>
        <w:rPr>
          <w:highlight w:val="green"/>
          <w:lang w:val="en-US"/>
        </w:rPr>
        <w:t>Struktura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projektu</w:t>
      </w:r>
      <w:proofErr w:type="spellEnd"/>
      <w:r>
        <w:rPr>
          <w:highlight w:val="green"/>
          <w:lang w:val="en-US"/>
        </w:rPr>
        <w:t>: 29.07.2017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r w:rsidRPr="002A1C4D">
        <w:rPr>
          <w:highlight w:val="green"/>
        </w:rPr>
        <w:t>Struktury danych dla przechowywania reguł oraz zbiorów danych</w:t>
      </w:r>
      <w:r w:rsidR="002A1C4D" w:rsidRPr="002A1C4D">
        <w:rPr>
          <w:highlight w:val="green"/>
        </w:rPr>
        <w:t xml:space="preserve"> 06.08.2017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proofErr w:type="spellStart"/>
      <w:r w:rsidRPr="00FC6625">
        <w:rPr>
          <w:highlight w:val="green"/>
        </w:rPr>
        <w:t>Parser</w:t>
      </w:r>
      <w:proofErr w:type="spellEnd"/>
      <w:r w:rsidRPr="00FC6625">
        <w:rPr>
          <w:highlight w:val="green"/>
        </w:rPr>
        <w:t xml:space="preserve"> plików z regułami</w:t>
      </w:r>
      <w:r w:rsidR="002A1C4D" w:rsidRPr="00FC6625">
        <w:rPr>
          <w:highlight w:val="green"/>
        </w:rPr>
        <w:t xml:space="preserve"> i zbiorami danych</w:t>
      </w:r>
      <w:r w:rsidRPr="00FC6625">
        <w:rPr>
          <w:highlight w:val="green"/>
        </w:rPr>
        <w:t xml:space="preserve"> dla formatu RSES</w:t>
      </w:r>
      <w:r w:rsidR="00FC6625" w:rsidRPr="00FC6625">
        <w:rPr>
          <w:highlight w:val="green"/>
        </w:rPr>
        <w:t xml:space="preserve"> 12.08.2017</w:t>
      </w:r>
    </w:p>
    <w:p w:rsidR="002A1C4D" w:rsidRDefault="002A1C4D" w:rsidP="00B611E9">
      <w:pPr>
        <w:pStyle w:val="Akapitzlist"/>
        <w:numPr>
          <w:ilvl w:val="0"/>
          <w:numId w:val="4"/>
        </w:numPr>
      </w:pPr>
      <w:proofErr w:type="spellStart"/>
      <w:r w:rsidRPr="00FC6625">
        <w:rPr>
          <w:highlight w:val="green"/>
        </w:rPr>
        <w:t>Parser</w:t>
      </w:r>
      <w:proofErr w:type="spellEnd"/>
      <w:r w:rsidRPr="00FC6625">
        <w:rPr>
          <w:highlight w:val="green"/>
        </w:rPr>
        <w:t xml:space="preserve"> plików z regułami i zbiorami danych dla formatu _4eMka</w:t>
      </w:r>
      <w:r w:rsidR="00FC6625" w:rsidRPr="00FC6625">
        <w:rPr>
          <w:highlight w:val="green"/>
        </w:rPr>
        <w:t xml:space="preserve"> 12.08.2017</w:t>
      </w:r>
    </w:p>
    <w:p w:rsidR="002A1C4D" w:rsidRDefault="002A1C4D" w:rsidP="002A1C4D">
      <w:pPr>
        <w:pStyle w:val="Akapitzlist"/>
        <w:ind w:left="1428"/>
      </w:pPr>
    </w:p>
    <w:p w:rsidR="00522B35" w:rsidRDefault="00FC6625" w:rsidP="00FC6625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ITEARACJA 2, 20.08 – 03.09</w:t>
      </w:r>
      <w:r w:rsidR="00534C7C">
        <w:rPr>
          <w:b/>
          <w:sz w:val="36"/>
          <w:szCs w:val="36"/>
        </w:rPr>
        <w:t>.2017</w:t>
      </w:r>
    </w:p>
    <w:p w:rsidR="00FC6625" w:rsidRPr="00FC6625" w:rsidRDefault="00FC6625" w:rsidP="00FC6625">
      <w:pPr>
        <w:pStyle w:val="Akapitzlist"/>
        <w:rPr>
          <w:b/>
        </w:rPr>
      </w:pPr>
    </w:p>
    <w:p w:rsidR="00FC6625" w:rsidRDefault="00FC6625" w:rsidP="00FC6625">
      <w:pPr>
        <w:pStyle w:val="Akapitzlist"/>
        <w:rPr>
          <w:b/>
          <w:lang w:val="en-US"/>
        </w:rPr>
      </w:pPr>
      <w:r w:rsidRPr="00FC6625">
        <w:rPr>
          <w:b/>
          <w:lang w:val="en-US"/>
        </w:rPr>
        <w:t>CELE:</w:t>
      </w:r>
    </w:p>
    <w:p w:rsidR="00FC6625" w:rsidRDefault="00FC6625" w:rsidP="00FC6625">
      <w:pPr>
        <w:pStyle w:val="Akapitzlist"/>
        <w:rPr>
          <w:b/>
          <w:lang w:val="en-US"/>
        </w:rPr>
      </w:pPr>
    </w:p>
    <w:p w:rsidR="00FC6625" w:rsidRDefault="00FC6625" w:rsidP="00FC6625">
      <w:pPr>
        <w:pStyle w:val="Akapitzlist"/>
        <w:numPr>
          <w:ilvl w:val="0"/>
          <w:numId w:val="8"/>
        </w:numPr>
        <w:ind w:left="1418" w:hanging="284"/>
      </w:pPr>
      <w:r w:rsidRPr="00FC6625">
        <w:t>Implementacja filtrów do przeglądania algorytmów</w:t>
      </w:r>
    </w:p>
    <w:p w:rsidR="00534C7C" w:rsidRPr="00FC6625" w:rsidRDefault="00534C7C" w:rsidP="00FC6625">
      <w:pPr>
        <w:pStyle w:val="Akapitzlist"/>
        <w:numPr>
          <w:ilvl w:val="0"/>
          <w:numId w:val="8"/>
        </w:numPr>
        <w:ind w:left="1418" w:hanging="284"/>
      </w:pPr>
      <w:r>
        <w:t>Implementacja klasy agregującej wiele filtrów</w:t>
      </w:r>
    </w:p>
    <w:p w:rsidR="00FC6625" w:rsidRPr="00FC6625" w:rsidRDefault="00FC6625" w:rsidP="00FC6625">
      <w:pPr>
        <w:pStyle w:val="Akapitzlist"/>
        <w:numPr>
          <w:ilvl w:val="0"/>
          <w:numId w:val="8"/>
        </w:numPr>
        <w:ind w:left="1418" w:hanging="284"/>
      </w:pPr>
      <w:r w:rsidRPr="00FC6625">
        <w:t>Koncept/Implementacja klas testujących reguły</w:t>
      </w:r>
    </w:p>
    <w:p w:rsidR="00FC6625" w:rsidRPr="00FC6625" w:rsidRDefault="00FC6625" w:rsidP="00FC6625">
      <w:pPr>
        <w:pStyle w:val="Akapitzlist"/>
      </w:pPr>
    </w:p>
    <w:p w:rsidR="00FC6625" w:rsidRPr="00FC6625" w:rsidRDefault="00FC6625" w:rsidP="00FC6625">
      <w:pPr>
        <w:pStyle w:val="Akapitzlist"/>
        <w:rPr>
          <w:b/>
          <w:sz w:val="36"/>
          <w:szCs w:val="36"/>
        </w:rPr>
      </w:pPr>
    </w:p>
    <w:sectPr w:rsidR="00FC6625" w:rsidRPr="00FC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447A1"/>
    <w:multiLevelType w:val="hybridMultilevel"/>
    <w:tmpl w:val="77E62E92"/>
    <w:lvl w:ilvl="0" w:tplc="14B0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0FA8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83135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B0D1C"/>
    <w:multiLevelType w:val="hybridMultilevel"/>
    <w:tmpl w:val="60B8D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32D6"/>
    <w:multiLevelType w:val="hybridMultilevel"/>
    <w:tmpl w:val="3752CEB6"/>
    <w:lvl w:ilvl="0" w:tplc="98A6974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61F0D"/>
    <w:rsid w:val="002A134E"/>
    <w:rsid w:val="002A1C4D"/>
    <w:rsid w:val="00522B35"/>
    <w:rsid w:val="00534C7C"/>
    <w:rsid w:val="005533E8"/>
    <w:rsid w:val="00561007"/>
    <w:rsid w:val="005A4E61"/>
    <w:rsid w:val="00B611E9"/>
    <w:rsid w:val="00B90958"/>
    <w:rsid w:val="00C11AFA"/>
    <w:rsid w:val="00DE1BE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11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1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Łukasz Kępka</cp:lastModifiedBy>
  <cp:revision>8</cp:revision>
  <dcterms:created xsi:type="dcterms:W3CDTF">2017-07-29T17:04:00Z</dcterms:created>
  <dcterms:modified xsi:type="dcterms:W3CDTF">2017-09-28T21:25:00Z</dcterms:modified>
</cp:coreProperties>
</file>