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065" w:type="dxa"/>
        <w:jc w:val="left"/>
        <w:tblInd w:w="-34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7371"/>
        <w:gridCol w:w="2694"/>
      </w:tblGrid>
      <w:tr>
        <w:trPr/>
        <w:tc>
          <w:tcPr>
            <w:tcW w:w="7371" w:type="dxa"/>
            <w:tcBorders/>
            <w:shd w:color="auto" w:fill="auto" w:val="clear"/>
            <w:vAlign w:val="center"/>
          </w:tcPr>
          <w:p>
            <w:pPr>
              <w:pStyle w:val="NormalWeb"/>
              <w:spacing w:lineRule="atLeast" w:line="0" w:beforeAutospacing="0" w:before="0" w:afterAutospacing="0" w:after="0"/>
              <w:rPr>
                <w:rFonts w:ascii="Calibri" w:hAnsi="Calibri"/>
                <w:sz w:val="20"/>
                <w:szCs w:val="20"/>
              </w:rPr>
            </w:pPr>
            <w:r>
              <w:rPr/>
              <mc:AlternateContent>
                <mc:Choice Requires="wps">
                  <w:drawing>
                    <wp:inline distT="0" distB="0" distL="0" distR="0">
                      <wp:extent cx="1805940" cy="922020"/>
                      <wp:effectExtent l="0" t="0" r="0" b="0"/>
                      <wp:docPr id="1001" name="圖片 2"/>
                      <a:graphic xmlns:a="http://schemas.openxmlformats.org/drawingml/2006/main">
                        <a:graphicData uri="http://schemas.openxmlformats.org/drawingml/2006/picture">
                          <pic:pic>
                            <pic:nvPicPr>
                              <pic:cNvPr id="2" name="圖片 2"/>
                              <pic:cNvPicPr/>
                            </pic:nvPicPr>
                            <pic:blipFill>
                              <a:blip r:embed="rId2"/>
                              <a:stretch/>
                            </pic:blipFill>
                            <pic:spPr>
                              <a:xfrm>
                                <a:off x="0" y="0"/>
                                <a:ext cx="1806120" cy="92196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shape_0" stroked="f" o:allowincell="t" style="position:absolute;margin-left:0pt;margin-top:-72.65pt;width:142.15pt;height:72.55pt;mso-wrap-style:none;v-text-anchor:middle;mso-position-vertical:top" type="_x0000_t75">
                      <v:imagedata r:id="rId3" o:detectmouseclick="t"/>
                      <v:stroke color="#3465a4" joinstyle="round" endcap="flat"/>
                      <w10:wrap type="none"/>
                    </v:shape>
                  </w:pict>
                </mc:Fallback>
              </mc:AlternateContent>
            </w:r>
          </w:p>
        </w:tc>
        <w:tc>
          <w:tcPr>
            <w:tcW w:w="2694" w:type="dxa"/>
            <w:tcBorders/>
            <w:shd w:color="auto" w:fill="auto" w:val="clear"/>
          </w:tcPr>
          <w:p>
            <w:pPr>
              <w:pStyle w:val="NormalWeb"/>
              <w:shd w:val="clear" w:color="auto" w:fill="FFFFFF"/>
              <w:spacing w:lineRule="atLeast" w:line="0" w:beforeAutospacing="0" w:before="0" w:afterAutospacing="0" w:after="0"/>
              <w:rPr>
                <w:rFonts w:ascii="Calibri" w:hAnsi="Calibri"/>
                <w:sz w:val="18"/>
                <w:szCs w:val="20"/>
              </w:rPr>
            </w:pPr>
            <w:r>
              <w:rPr>
                <w:rFonts w:ascii="Calibri" w:hAnsi="Calibri"/>
                <w:sz w:val="18"/>
                <w:szCs w:val="20"/>
              </w:rPr>
              <w:t>AIC Inc.</w:t>
            </w:r>
          </w:p>
          <w:p>
            <w:pPr>
              <w:pStyle w:val="NormalWeb"/>
              <w:shd w:val="clear" w:color="auto" w:fill="FFFFFF"/>
              <w:spacing w:lineRule="atLeast" w:line="0" w:beforeAutospacing="0" w:before="0" w:afterAutospacing="0" w:after="0"/>
              <w:rPr>
                <w:rFonts w:ascii="Calibri" w:hAnsi="Calibri"/>
                <w:sz w:val="18"/>
                <w:szCs w:val="20"/>
              </w:rPr>
            </w:pPr>
            <w:r>
              <w:rPr>
                <w:rFonts w:ascii="Calibri" w:hAnsi="Calibri"/>
                <w:sz w:val="18"/>
                <w:szCs w:val="20"/>
              </w:rPr>
              <w:t>No. 152, Sec.4, Linghang N. Rd,</w:t>
              <w:br/>
              <w:t>Dayuan District, Taoyuan City</w:t>
            </w:r>
          </w:p>
          <w:p>
            <w:pPr>
              <w:pStyle w:val="NormalWeb"/>
              <w:shd w:val="clear" w:color="auto" w:fill="FFFFFF"/>
              <w:spacing w:lineRule="atLeast" w:line="0" w:beforeAutospacing="0" w:before="0" w:afterAutospacing="0" w:after="0"/>
              <w:rPr>
                <w:rFonts w:ascii="Calibri" w:hAnsi="Calibri"/>
                <w:sz w:val="18"/>
                <w:szCs w:val="20"/>
              </w:rPr>
            </w:pPr>
            <w:r>
              <w:rPr>
                <w:rFonts w:ascii="Calibri" w:hAnsi="Calibri"/>
                <w:sz w:val="18"/>
                <w:szCs w:val="20"/>
              </w:rPr>
              <w:t>Taiwan 337</w:t>
            </w:r>
          </w:p>
          <w:p>
            <w:pPr>
              <w:pStyle w:val="NormalWeb"/>
              <w:shd w:val="clear" w:color="auto" w:fill="FFFFFF"/>
              <w:spacing w:lineRule="atLeast" w:line="0" w:beforeAutospacing="0" w:before="0" w:afterAutospacing="0" w:after="0"/>
              <w:rPr>
                <w:rFonts w:ascii="Calibri" w:hAnsi="Calibri"/>
                <w:sz w:val="18"/>
                <w:szCs w:val="20"/>
              </w:rPr>
            </w:pPr>
            <w:r>
              <w:rPr>
                <w:rFonts w:ascii="Calibri" w:hAnsi="Calibri"/>
                <w:sz w:val="18"/>
                <w:szCs w:val="20"/>
              </w:rPr>
              <w:t>T: +886-3-433-9188</w:t>
              <w:br/>
              <w:t>F: +886-3-287-1818</w:t>
            </w:r>
          </w:p>
          <w:p>
            <w:pPr>
              <w:pStyle w:val="NormalWeb"/>
              <w:shd w:val="clear" w:color="auto" w:fill="FFFFFF"/>
              <w:spacing w:lineRule="atLeast" w:line="0" w:beforeAutospacing="0" w:before="0" w:afterAutospacing="0" w:after="0"/>
              <w:rPr>
                <w:rFonts w:ascii="Calibri" w:hAnsi="Calibri"/>
                <w:color w:val="777777"/>
                <w:sz w:val="18"/>
                <w:szCs w:val="20"/>
              </w:rPr>
            </w:pPr>
            <w:hyperlink r:id="rId4">
              <w:r>
                <w:rPr>
                  <w:rStyle w:val="Hyperlink"/>
                  <w:rFonts w:ascii="Calibri" w:hAnsi="Calibri"/>
                  <w:sz w:val="18"/>
                  <w:szCs w:val="20"/>
                </w:rPr>
                <w:t>www.aicipc.com</w:t>
              </w:r>
            </w:hyperlink>
          </w:p>
        </w:tc>
      </w:tr>
    </w:tbl>
    <w:p>
      <w:pPr>
        <w:pStyle w:val="Normal"/>
        <w:rPr>
          <w:rFonts w:ascii="Calibri" w:hAnsi="Calibri" w:cs="Arial"/>
        </w:rPr>
      </w:pPr>
      <w:r>
        <w:rPr>
          <w:rFonts w:cs="Arial" w:ascii="Calibri" w:hAnsi="Calibri"/>
        </w:rPr>
      </w:r>
    </w:p>
    <w:p>
      <w:pPr>
        <w:pStyle w:val="Normal"/>
        <w:rPr>
          <w:rFonts w:ascii="Calibri" w:hAnsi="Calibri" w:cs="Arial"/>
        </w:rPr>
      </w:pPr>
      <w:r>
        <w:rPr>
          <w:rFonts w:cs="Arial" w:ascii="Calibri" w:hAnsi="Calibri"/>
        </w:rPr>
      </w:r>
    </w:p>
    <w:p>
      <w:pPr>
        <w:pStyle w:val="Normal"/>
        <w:jc w:val="center"/>
        <w:rPr>
          <w:rFonts w:ascii="Calibri" w:hAnsi="Calibri"/>
          <w:kern w:val="0"/>
          <w:sz w:val="20"/>
          <w:szCs w:val="20"/>
        </w:rPr>
      </w:pPr>
      <w:r>
        <w:rPr>
          <w:rFonts w:ascii="Calibri" w:hAnsi="Calibri"/>
          <w:kern w:val="0"/>
          <w:sz w:val="20"/>
          <w:szCs w:val="20"/>
        </w:rPr>
      </w:r>
    </w:p>
    <w:p>
      <w:pPr>
        <w:pStyle w:val="Normal"/>
        <w:spacing w:lineRule="exact" w:line="220" w:before="4" w:after="0"/>
        <w:rPr>
          <w:rFonts w:ascii="Calibri" w:hAnsi="Calibri"/>
          <w:kern w:val="0"/>
          <w:sz w:val="22"/>
          <w:szCs w:val="22"/>
        </w:rPr>
      </w:pPr>
      <w:r>
        <w:rPr>
          <w:rFonts w:ascii="Calibri" w:hAnsi="Calibri"/>
          <w:kern w:val="0"/>
          <w:sz w:val="22"/>
          <w:szCs w:val="22"/>
        </w:rPr>
      </w:r>
    </w:p>
    <w:p>
      <w:pPr>
        <w:pStyle w:val="Normal"/>
        <w:spacing w:lineRule="exact" w:line="200"/>
        <w:rPr>
          <w:rFonts w:ascii="Calibri" w:hAnsi="Calibri" w:cs="Arial"/>
          <w:kern w:val="0"/>
          <w:sz w:val="19"/>
          <w:szCs w:val="19"/>
        </w:rPr>
      </w:pPr>
      <w:r>
        <w:rPr>
          <w:rFonts w:cs="Arial" w:ascii="Calibri" w:hAnsi="Calibri"/>
          <w:kern w:val="0"/>
          <w:sz w:val="19"/>
          <w:szCs w:val="19"/>
        </w:rPr>
      </w:r>
    </w:p>
    <w:p>
      <w:pPr>
        <w:pStyle w:val="Normal"/>
        <w:spacing w:lineRule="exact" w:line="200"/>
        <w:rPr>
          <w:rFonts w:ascii="Calibri" w:hAnsi="Calibri" w:cs="Arial"/>
          <w:kern w:val="0"/>
          <w:sz w:val="19"/>
          <w:szCs w:val="19"/>
        </w:rPr>
      </w:pPr>
      <w:r>
        <w:rPr>
          <w:rFonts w:cs="Arial" w:ascii="Calibri" w:hAnsi="Calibri"/>
          <w:kern w:val="0"/>
          <w:sz w:val="19"/>
          <w:szCs w:val="19"/>
        </w:rPr>
      </w:r>
    </w:p>
    <w:p>
      <w:pPr>
        <w:pStyle w:val="Normal"/>
        <w:spacing w:lineRule="exact" w:line="200"/>
        <w:rPr>
          <w:rFonts w:ascii="Calibri" w:hAnsi="Calibri" w:cs="Arial"/>
          <w:kern w:val="0"/>
          <w:sz w:val="20"/>
          <w:szCs w:val="20"/>
        </w:rPr>
      </w:pPr>
      <w:r>
        <w:rPr>
          <w:rFonts w:cs="Arial" w:ascii="Calibri" w:hAnsi="Calibri"/>
          <w:kern w:val="0"/>
          <w:sz w:val="20"/>
          <w:szCs w:val="20"/>
        </w:rPr>
      </w:r>
    </w:p>
    <w:p>
      <w:pPr>
        <w:pStyle w:val="Normal"/>
        <w:spacing w:lineRule="atLeast" w:line="0"/>
        <w:rPr>
          <w:rFonts w:ascii="Calibri" w:hAnsi="Calibri" w:cs="Arial"/>
          <w:b/>
          <w:sz w:val="52"/>
          <w:szCs w:val="52"/>
        </w:rPr>
      </w:pPr>
      <w:r>
        <w:rPr/>
        <w:t xml:space="preserve"> </w:t>
      </w:r>
      <w:r>
        <w:rPr>
          <w:rFonts w:cs="Arial" w:ascii="Calibri" w:hAnsi="Calibri"/>
          <w:b/>
          <w:sz w:val="52"/>
          <w:szCs w:val="52"/>
        </w:rPr>
        <w:t xml:space="preserve"/>
      </w:r>
      <w:r>
        <w:rPr/>
        <w:t xml:space="preserve"> </w:t>
      </w:r>
      <w:r>
        <w:rPr>
          <w:rFonts w:cs="Arial" w:ascii="Calibri" w:hAnsi="Calibri"/>
          <w:b/>
          <w:sz w:val="52"/>
          <w:szCs w:val="52"/>
        </w:rPr>
        <w:t xml:space="preserve">Design Validation Test Report</w:t>
      </w:r>
      <w:r>
        <w:rPr/>
        <w:t xml:space="preserve"> </w:t>
      </w:r>
      <w:r>
        <w:rPr>
          <w:rFonts w:cs="Arial" w:ascii="Calibri" w:hAnsi="Calibri"/>
          <w:b/>
          <w:sz w:val="52"/>
          <w:szCs w:val="52"/>
        </w:rPr>
        <w:t xml:space="preserve"/>
      </w:r>
      <w:bookmarkStart w:id="0" w:name="_GoBack"/>
      <w:bookmarkEnd w:id="0"/>
    </w:p>
    <w:p>
      <w:pPr>
        <w:pStyle w:val="Normal"/>
        <w:tabs>
          <w:tab w:val="clear" w:pos="480"/>
          <w:tab w:val="left" w:pos="5430" w:leader="none"/>
        </w:tabs>
        <w:spacing w:lineRule="atLeast" w:line="0"/>
        <w:rPr>
          <w:rFonts w:ascii="Calibri" w:hAnsi="Calibri" w:cs="Arial"/>
          <w:sz w:val="40"/>
          <w:szCs w:val="40"/>
        </w:rPr>
      </w:pPr>
      <w:r>
        <w:rPr>
          <w:rFonts w:cs="Arial" w:ascii="Calibri" w:hAnsi="Calibri"/>
          <w:sz w:val="40"/>
          <w:szCs w:val="40"/>
        </w:rPr>
        <w:t>Reliability Test</w:t>
      </w:r>
      <w:r>
        <w:rPr>
          <w:rFonts w:cs="Arial" w:ascii="Calibri" w:hAnsi="Calibri"/>
          <w:b/>
          <w:sz w:val="52"/>
          <w:szCs w:val="52"/>
        </w:rPr>
        <w:t xml:space="preserve"> </w:t>
      </w:r>
    </w:p>
    <w:p>
      <w:pPr>
        <w:pStyle w:val="Normal"/>
        <w:spacing w:lineRule="atLeast" w:line="0"/>
        <w:rPr>
          <w:rFonts w:ascii="Calibri" w:hAnsi="Calibri" w:cs="Arial"/>
          <w:kern w:val="0"/>
          <w:sz w:val="22"/>
          <w:szCs w:val="22"/>
        </w:rPr>
      </w:pPr>
      <w:r>
        <w:rPr>
          <w:rFonts w:cs="Arial" w:hint="eastAsia" w:ascii="Calibri" w:hAnsi="Calibri"/>
          <w:sz w:val="40"/>
          <w:szCs w:val="40"/>
        </w:rPr>
        <w:t>HA2026-HC</w:t>
      </w:r>
      <w:r>
        <w:rPr>
          <w:rFonts w:cs="Arial" w:ascii="Calibri" w:hAnsi="Calibri"/>
          <w:sz w:val="40"/>
          <w:szCs w:val="40"/>
        </w:rPr>
        <w:t xml:space="preserve"> / XP1-A202HCXX</w:t>
      </w:r>
    </w:p>
    <w:p>
      <w:pPr>
        <w:pStyle w:val="Normal"/>
        <w:rPr>
          <w:rFonts w:ascii="Calibri" w:hAnsi="Calibri" w:cs="Arial"/>
          <w:bCs/>
          <w:color w:val="000000"/>
        </w:rPr>
      </w:pPr>
      <w:r>
        <w:rPr>
          <w:rFonts w:cs="Arial" w:ascii="Calibri" w:hAnsi="Calibri"/>
          <w:bCs/>
          <w:color w:val="000000"/>
        </w:rPr>
      </w:r>
    </w:p>
    <w:p>
      <w:pPr>
        <w:pStyle w:val="Normal"/>
        <w:spacing w:lineRule="exact" w:line="200"/>
        <w:rPr>
          <w:rFonts w:ascii="Calibri" w:hAnsi="Calibri" w:cs="Arial"/>
          <w:kern w:val="0"/>
          <w:sz w:val="22"/>
          <w:szCs w:val="22"/>
        </w:rPr>
      </w:pPr>
      <w:r>
        <w:rPr>
          <w:rFonts w:cs="Arial" w:ascii="Calibri" w:hAnsi="Calibri"/>
          <w:kern w:val="0"/>
          <w:sz w:val="22"/>
          <w:szCs w:val="22"/>
        </w:rPr>
      </w:r>
    </w:p>
    <w:p>
      <w:pPr>
        <w:pStyle w:val="Normal"/>
        <w:spacing w:lineRule="exact" w:line="200"/>
        <w:rPr>
          <w:rFonts w:ascii="Calibri" w:hAnsi="Calibri" w:cs="Arial"/>
          <w:kern w:val="0"/>
          <w:sz w:val="22"/>
          <w:szCs w:val="22"/>
        </w:rPr>
      </w:pPr>
      <w:r>
        <w:rPr>
          <w:rFonts w:cs="Arial" w:ascii="Calibri" w:hAnsi="Calibri"/>
          <w:kern w:val="0"/>
          <w:sz w:val="22"/>
          <w:szCs w:val="22"/>
        </w:rPr>
      </w:r>
    </w:p>
    <w:p>
      <w:pPr>
        <w:pStyle w:val="Normal"/>
        <w:spacing w:lineRule="exact" w:line="200"/>
        <w:rPr>
          <w:rFonts w:ascii="Calibri" w:hAnsi="Calibri" w:cs="Arial"/>
          <w:kern w:val="0"/>
          <w:sz w:val="22"/>
          <w:szCs w:val="22"/>
        </w:rPr>
      </w:pPr>
      <w:r>
        <w:rPr>
          <w:rFonts w:cs="Arial" w:ascii="Calibri" w:hAnsi="Calibri"/>
          <w:kern w:val="0"/>
          <w:sz w:val="22"/>
          <w:szCs w:val="22"/>
        </w:rPr>
      </w:r>
    </w:p>
    <w:p>
      <w:pPr>
        <w:pStyle w:val="Normal"/>
        <w:spacing w:lineRule="exact" w:line="200"/>
        <w:rPr>
          <w:rFonts w:ascii="Calibri" w:hAnsi="Calibri" w:cs="Arial"/>
          <w:kern w:val="0"/>
          <w:sz w:val="22"/>
          <w:szCs w:val="22"/>
        </w:rPr>
      </w:pPr>
      <w:r>
        <w:rPr>
          <w:rFonts w:cs="Arial" w:ascii="Calibri" w:hAnsi="Calibri"/>
          <w:kern w:val="0"/>
          <w:sz w:val="22"/>
          <w:szCs w:val="22"/>
        </w:rPr>
      </w:r>
    </w:p>
    <w:p>
      <w:pPr>
        <w:pStyle w:val="Normal"/>
        <w:spacing w:lineRule="exact" w:line="200"/>
        <w:rPr>
          <w:rFonts w:ascii="Calibri" w:hAnsi="Calibri" w:cs="Arial"/>
          <w:kern w:val="0"/>
          <w:sz w:val="22"/>
          <w:szCs w:val="22"/>
        </w:rPr>
      </w:pPr>
      <w:r>
        <w:rPr>
          <w:rFonts w:cs="Arial" w:ascii="Calibri" w:hAnsi="Calibri"/>
          <w:kern w:val="0"/>
          <w:sz w:val="22"/>
          <w:szCs w:val="22"/>
        </w:rPr>
      </w:r>
    </w:p>
    <w:p>
      <w:pPr>
        <w:pStyle w:val="Normal"/>
        <w:spacing w:lineRule="exact" w:line="200"/>
        <w:rPr>
          <w:rFonts w:ascii="Calibri" w:hAnsi="Calibri" w:cs="Arial"/>
          <w:kern w:val="0"/>
          <w:sz w:val="22"/>
          <w:szCs w:val="22"/>
        </w:rPr>
      </w:pPr>
      <w:r>
        <w:rPr>
          <w:rFonts w:cs="Arial" w:ascii="Calibri" w:hAnsi="Calibri"/>
          <w:kern w:val="0"/>
          <w:sz w:val="22"/>
          <w:szCs w:val="22"/>
        </w:rPr>
      </w:r>
    </w:p>
    <w:p>
      <w:pPr>
        <w:pStyle w:val="Normal"/>
        <w:spacing w:lineRule="exact" w:line="200"/>
        <w:rPr>
          <w:rFonts w:ascii="Calibri" w:hAnsi="Calibri" w:cs="Arial"/>
          <w:kern w:val="0"/>
          <w:sz w:val="22"/>
          <w:szCs w:val="22"/>
        </w:rPr>
      </w:pPr>
      <w:r>
        <w:rPr>
          <w:rFonts w:cs="Arial" w:ascii="Calibri" w:hAnsi="Calibri"/>
          <w:kern w:val="0"/>
          <w:sz w:val="22"/>
          <w:szCs w:val="22"/>
        </w:rPr>
      </w:r>
    </w:p>
    <w:p>
      <w:pPr>
        <w:pStyle w:val="Normal"/>
        <w:spacing w:lineRule="exact" w:line="200"/>
        <w:rPr>
          <w:rFonts w:ascii="Calibri" w:hAnsi="Calibri" w:cs="Arial"/>
          <w:kern w:val="0"/>
          <w:sz w:val="22"/>
          <w:szCs w:val="22"/>
        </w:rPr>
      </w:pPr>
      <w:r>
        <w:rPr>
          <w:rFonts w:cs="Arial" w:ascii="Calibri" w:hAnsi="Calibri"/>
          <w:kern w:val="0"/>
          <w:sz w:val="22"/>
          <w:szCs w:val="22"/>
        </w:rPr>
      </w:r>
    </w:p>
    <w:p>
      <w:pPr>
        <w:pStyle w:val="Normal"/>
        <w:spacing w:lineRule="exact" w:line="200"/>
        <w:rPr>
          <w:rFonts w:ascii="Calibri" w:hAnsi="Calibri" w:cs="Arial"/>
          <w:kern w:val="0"/>
          <w:sz w:val="22"/>
          <w:szCs w:val="22"/>
        </w:rPr>
      </w:pPr>
      <w:r>
        <w:rPr>
          <w:rFonts w:cs="Arial" w:ascii="Calibri" w:hAnsi="Calibri"/>
          <w:kern w:val="0"/>
          <w:sz w:val="22"/>
          <w:szCs w:val="22"/>
        </w:rPr>
      </w:r>
    </w:p>
    <w:p>
      <w:pPr>
        <w:pStyle w:val="Normal"/>
        <w:spacing w:lineRule="exact" w:line="200"/>
        <w:rPr>
          <w:rFonts w:ascii="Calibri" w:hAnsi="Calibri" w:cs="Arial"/>
          <w:kern w:val="0"/>
          <w:sz w:val="22"/>
          <w:szCs w:val="22"/>
        </w:rPr>
      </w:pPr>
      <w:r>
        <w:rPr>
          <w:rFonts w:cs="Arial" w:ascii="Calibri" w:hAnsi="Calibri"/>
          <w:kern w:val="0"/>
          <w:sz w:val="22"/>
          <w:szCs w:val="22"/>
        </w:rPr>
      </w:r>
    </w:p>
    <w:tbl>
      <w:tblPr>
        <w:tblW w:w="9785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7"/>
        <w:gridCol w:w="2410"/>
        <w:gridCol w:w="285"/>
        <w:gridCol w:w="566"/>
        <w:gridCol w:w="3544"/>
        <w:gridCol w:w="2693"/>
        <w:gridCol w:w="180"/>
      </w:tblGrid>
      <w:tr>
        <w:trPr/>
        <w:tc>
          <w:tcPr>
            <w:tcW w:w="2517" w:type="dxa"/>
            <w:gridSpan w:val="2"/>
            <w:tcBorders/>
            <w:shd w:color="auto" w:fill="auto" w:val="clear"/>
          </w:tcPr>
          <w:p>
            <w:pPr>
              <w:pStyle w:val="Normal"/>
              <w:rPr>
                <w:rFonts w:ascii="Calibri" w:hAnsi="Calibri" w:cs="Arial"/>
              </w:rPr>
            </w:pPr>
            <w:r>
              <w:rPr>
                <w:rFonts w:cs="Arial" w:ascii="Calibri" w:hAnsi="Calibri"/>
              </w:rPr>
              <w:t>Date</w:t>
            </w:r>
          </w:p>
        </w:tc>
        <w:tc>
          <w:tcPr>
            <w:tcW w:w="285" w:type="dxa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Arial"/>
              </w:rPr>
            </w:pPr>
            <w:r>
              <w:rPr>
                <w:rFonts w:cs="Arial" w:ascii="Calibri" w:hAnsi="Calibri"/>
              </w:rPr>
            </w:r>
          </w:p>
        </w:tc>
        <w:tc>
          <w:tcPr>
            <w:tcW w:w="6803" w:type="dxa"/>
            <w:gridSpan w:val="3"/>
            <w:tcBorders/>
            <w:shd w:color="auto" w:fill="auto" w:val="clear"/>
          </w:tcPr>
          <w:p>
            <w:pPr>
              <w:pStyle w:val="Normal"/>
              <w:rPr>
                <w:rFonts w:ascii="Calibri" w:hAnsi="Calibri" w:cs="Arial"/>
              </w:rPr>
            </w:pPr>
            <w:r>
              <w:rPr>
                <w:rFonts w:cs="Arial" w:ascii="Calibri" w:hAnsi="Calibri"/>
              </w:rPr>
              <w:t>202</w:t>
            </w:r>
            <w:r>
              <w:rPr>
                <w:rFonts w:cs="Arial" w:hint="eastAsia" w:ascii="Calibri" w:hAnsi="Calibri"/>
              </w:rPr>
              <w:t>6</w:t>
            </w:r>
            <w:r>
              <w:rPr>
                <w:rFonts w:cs="Arial" w:ascii="Calibri" w:hAnsi="Calibri"/>
              </w:rPr>
              <w:t xml:space="preserve"> / </w:t>
            </w:r>
            <w:r>
              <w:rPr>
                <w:rFonts w:cs="Arial" w:hint="eastAsia" w:ascii="Calibri" w:hAnsi="Calibri"/>
              </w:rPr>
              <w:t>03</w:t>
            </w:r>
            <w:r>
              <w:rPr>
                <w:rFonts w:cs="Arial" w:ascii="Calibri" w:hAnsi="Calibri"/>
              </w:rPr>
              <w:t xml:space="preserve"> / 0</w:t>
            </w:r>
            <w:r>
              <w:rPr>
                <w:rFonts w:cs="Arial" w:hint="eastAsia" w:ascii="Calibri" w:hAnsi="Calibri"/>
              </w:rPr>
              <w:t>9</w:t>
            </w:r>
          </w:p>
        </w:tc>
        <w:tc>
          <w:tcPr>
            <w:tcW w:w="180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2517" w:type="dxa"/>
            <w:gridSpan w:val="2"/>
            <w:tcBorders/>
            <w:shd w:color="auto" w:fill="auto" w:val="clear"/>
          </w:tcPr>
          <w:p>
            <w:pPr>
              <w:pStyle w:val="Normal"/>
              <w:rPr>
                <w:rFonts w:ascii="Calibri" w:hAnsi="Calibri" w:cs="Arial"/>
              </w:rPr>
            </w:pPr>
            <w:r>
              <w:rPr>
                <w:rFonts w:cs="Arial" w:ascii="Calibri" w:hAnsi="Calibri"/>
              </w:rPr>
              <w:t>Doc. Number</w:t>
            </w:r>
          </w:p>
        </w:tc>
        <w:tc>
          <w:tcPr>
            <w:tcW w:w="285" w:type="dxa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Arial"/>
              </w:rPr>
            </w:pPr>
            <w:r>
              <w:rPr>
                <w:rFonts w:cs="Arial" w:ascii="Calibri" w:hAnsi="Calibri"/>
              </w:rPr>
            </w:r>
          </w:p>
        </w:tc>
        <w:tc>
          <w:tcPr>
            <w:tcW w:w="6803" w:type="dxa"/>
            <w:gridSpan w:val="3"/>
            <w:tcBorders/>
            <w:shd w:color="auto" w:fill="auto" w:val="clear"/>
          </w:tcPr>
          <w:p>
            <w:pPr>
              <w:pStyle w:val="Normal"/>
              <w:rPr>
                <w:rFonts w:ascii="Calibri" w:hAnsi="Calibri" w:cs="Arial"/>
              </w:rPr>
            </w:pPr>
            <w:r>
              <w:rPr>
                <w:rFonts w:cs="Arial" w:ascii="Calibri" w:hAnsi="Calibri"/>
              </w:rPr>
              <w:t>RD260309A09</w:t>
            </w:r>
          </w:p>
        </w:tc>
        <w:tc>
          <w:tcPr>
            <w:tcW w:w="180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2517" w:type="dxa"/>
            <w:gridSpan w:val="2"/>
            <w:tcBorders/>
            <w:shd w:color="auto" w:fill="auto" w:val="clear"/>
          </w:tcPr>
          <w:p>
            <w:pPr>
              <w:pStyle w:val="Normal"/>
              <w:rPr>
                <w:rFonts w:ascii="Calibri" w:hAnsi="Calibri" w:cs="Arial"/>
              </w:rPr>
            </w:pPr>
            <w:r>
              <w:rPr>
                <w:rFonts w:cs="Arial" w:ascii="Calibri" w:hAnsi="Calibri"/>
              </w:rPr>
              <w:t>Doc. Version</w:t>
            </w:r>
          </w:p>
        </w:tc>
        <w:tc>
          <w:tcPr>
            <w:tcW w:w="285" w:type="dxa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Arial"/>
              </w:rPr>
            </w:pPr>
            <w:r>
              <w:rPr>
                <w:rFonts w:cs="Arial" w:ascii="Calibri" w:hAnsi="Calibri"/>
              </w:rPr>
            </w:r>
          </w:p>
        </w:tc>
        <w:tc>
          <w:tcPr>
            <w:tcW w:w="6803" w:type="dxa"/>
            <w:gridSpan w:val="3"/>
            <w:tcBorders/>
            <w:shd w:color="auto" w:fill="auto" w:val="clear"/>
          </w:tcPr>
          <w:p>
            <w:pPr>
              <w:pStyle w:val="Normal"/>
              <w:rPr>
                <w:rFonts w:ascii="Calibri" w:hAnsi="Calibri" w:cs="Arial"/>
              </w:rPr>
            </w:pPr>
            <w:r>
              <w:rPr>
                <w:rFonts w:cs="Arial" w:ascii="Calibri" w:hAnsi="Calibri"/>
              </w:rPr>
              <w:t>A</w:t>
            </w:r>
          </w:p>
        </w:tc>
        <w:tc>
          <w:tcPr>
            <w:tcW w:w="180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2517" w:type="dxa"/>
            <w:gridSpan w:val="2"/>
            <w:tcBorders/>
            <w:shd w:color="auto" w:fill="auto" w:val="clear"/>
          </w:tcPr>
          <w:p>
            <w:pPr>
              <w:pStyle w:val="Normal"/>
              <w:rPr>
                <w:rFonts w:ascii="Calibri" w:hAnsi="Calibri" w:cs="Arial"/>
              </w:rPr>
            </w:pPr>
            <w:r>
              <w:rPr>
                <w:rFonts w:cs="Arial" w:ascii="Calibri" w:hAnsi="Calibri"/>
              </w:rPr>
              <w:t>Number of Pages</w:t>
            </w:r>
          </w:p>
        </w:tc>
        <w:tc>
          <w:tcPr>
            <w:tcW w:w="285" w:type="dxa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Arial"/>
              </w:rPr>
            </w:pPr>
            <w:r>
              <w:rPr>
                <w:rFonts w:cs="Arial" w:ascii="Calibri" w:hAnsi="Calibri"/>
              </w:rPr>
            </w:r>
          </w:p>
        </w:tc>
        <w:tc>
          <w:tcPr>
            <w:tcW w:w="6803" w:type="dxa"/>
            <w:gridSpan w:val="3"/>
            <w:tcBorders/>
            <w:shd w:color="auto" w:fill="auto" w:val="clear"/>
          </w:tcPr>
          <w:p>
            <w:pPr>
              <w:pStyle w:val="Normal"/>
              <w:rPr>
                <w:rFonts w:ascii="Calibri" w:hAnsi="Calibri" w:cs="Arial"/>
              </w:rPr>
            </w:pPr>
            <w:r>
              <w:rPr>
                <w:rFonts w:cs="Arial" w:hint="eastAsia" w:ascii="Calibri" w:hAnsi="Calibri"/>
              </w:rPr>
              <w:t>11</w:t>
            </w:r>
          </w:p>
        </w:tc>
        <w:tc>
          <w:tcPr>
            <w:tcW w:w="180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>
          <w:trHeight w:val="391" w:hRule="atLeast"/>
        </w:trPr>
        <w:tc>
          <w:tcPr>
            <w:tcW w:w="2517" w:type="dxa"/>
            <w:gridSpan w:val="2"/>
            <w:tcBorders/>
            <w:shd w:color="auto" w:fill="auto" w:val="clear"/>
          </w:tcPr>
          <w:p>
            <w:pPr>
              <w:pStyle w:val="Normal"/>
              <w:rPr>
                <w:rFonts w:ascii="Calibri" w:hAnsi="Calibri" w:cs="Arial"/>
              </w:rPr>
            </w:pPr>
            <w:r>
              <w:rPr>
                <w:rFonts w:cs="Arial" w:ascii="Calibri" w:hAnsi="Calibri"/>
              </w:rPr>
              <w:t>Test Report Perform By</w:t>
            </w:r>
          </w:p>
        </w:tc>
        <w:tc>
          <w:tcPr>
            <w:tcW w:w="285" w:type="dxa"/>
            <w:tcBorders/>
            <w:shd w:color="auto" w:fill="auto" w:val="clear"/>
            <w:vAlign w:val="center"/>
          </w:tcPr>
          <w:p>
            <w:pPr>
              <w:pStyle w:val="Normal"/>
              <w:rPr>
                <w:rFonts w:ascii="Calibri" w:hAnsi="Calibri" w:cs="Arial"/>
              </w:rPr>
            </w:pPr>
            <w:r>
              <w:rPr>
                <w:rFonts w:cs="Arial" w:ascii="Calibri" w:hAnsi="Calibri"/>
              </w:rPr>
            </w:r>
          </w:p>
        </w:tc>
        <w:tc>
          <w:tcPr>
            <w:tcW w:w="6803" w:type="dxa"/>
            <w:gridSpan w:val="3"/>
            <w:tcBorders/>
            <w:shd w:color="auto" w:fill="auto" w:val="clear"/>
          </w:tcPr>
          <w:p>
            <w:pPr>
              <w:pStyle w:val="Normal"/>
              <w:rPr>
                <w:rFonts w:ascii="Calibri" w:hAnsi="Calibri" w:cs="Arial"/>
              </w:rPr>
            </w:pPr>
            <w:r>
              <w:rPr>
                <w:rFonts w:cs="Arial" w:ascii="Calibri" w:hAnsi="Calibri"/>
              </w:rPr>
              <w:t>DQA Team</w:t>
            </w:r>
          </w:p>
          <w:p>
            <w:pPr>
              <w:pStyle w:val="Normal"/>
              <w:rPr>
                <w:rFonts w:ascii="Calibri" w:hAnsi="Calibri" w:cs="Arial"/>
              </w:rPr>
            </w:pPr>
            <w:r>
              <w:rPr>
                <w:rFonts w:cs="Arial" w:ascii="Calibri" w:hAnsi="Calibri"/>
              </w:rPr>
            </w:r>
          </w:p>
        </w:tc>
        <w:tc>
          <w:tcPr>
            <w:tcW w:w="180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>
          <w:trHeight w:val="400" w:hRule="atLeast"/>
        </w:trPr>
        <w:tc>
          <w:tcPr>
            <w:tcW w:w="107" w:type="dxa"/>
            <w:tcBorders/>
          </w:tcPr>
          <w:p>
            <w:pPr>
              <w:pStyle w:val="Normal"/>
              <w:jc w:val="center"/>
              <w:rPr>
                <w:rFonts w:ascii="Calibri" w:hAnsi="Calibri" w:cs="Arial"/>
              </w:rPr>
            </w:pPr>
            <w:r>
              <w:rPr>
                <w:rFonts w:cs="Arial" w:ascii="Calibri" w:hAnsi="Calibri"/>
              </w:rPr>
            </w:r>
          </w:p>
        </w:tc>
        <w:tc>
          <w:tcPr>
            <w:tcW w:w="3261" w:type="dxa"/>
            <w:gridSpan w:val="3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Arial"/>
              </w:rPr>
            </w:pPr>
            <w:r>
              <w:rPr>
                <w:rFonts w:cs="Arial" w:ascii="Calibri" w:hAnsi="Calibri"/>
              </w:rPr>
              <w:t>Approved By</w:t>
            </w:r>
          </w:p>
        </w:tc>
        <w:tc>
          <w:tcPr>
            <w:tcW w:w="3544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Arial"/>
              </w:rPr>
            </w:pPr>
            <w:r>
              <w:rPr>
                <w:rFonts w:cs="Arial" w:ascii="Calibri" w:hAnsi="Calibri"/>
              </w:rPr>
              <w:t>Reviewed By</w:t>
            </w:r>
          </w:p>
        </w:tc>
        <w:tc>
          <w:tcPr>
            <w:tcW w:w="2873" w:type="dxa"/>
            <w:gridSpan w:val="2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Arial"/>
              </w:rPr>
            </w:pPr>
            <w:r>
              <w:rPr>
                <w:rFonts w:cs="Arial" w:ascii="Calibri" w:hAnsi="Calibri"/>
              </w:rPr>
              <w:t>Tested By</w:t>
            </w:r>
          </w:p>
        </w:tc>
      </w:tr>
      <w:tr>
        <w:trPr>
          <w:trHeight w:val="1993" w:hRule="atLeast"/>
        </w:trPr>
        <w:tc>
          <w:tcPr>
            <w:tcW w:w="107" w:type="dxa"/>
            <w:tcBorders/>
          </w:tcPr>
          <w:p>
            <w:pPr>
              <w:pStyle w:val="Normal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3261" w:type="dxa"/>
            <w:gridSpan w:val="3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28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</w:tr>
    </w:tbl>
    <w:p>
      <w:pPr>
        <w:pStyle w:val="Normal"/>
        <w:spacing w:lineRule="exact" w:line="200"/>
        <w:rPr>
          <w:rFonts w:ascii="Calibri" w:hAnsi="Calibri" w:cs="Arial"/>
          <w:kern w:val="0"/>
          <w:sz w:val="20"/>
          <w:szCs w:val="20"/>
        </w:rPr>
      </w:pPr>
      <w:r>
        <w:rPr>
          <w:rFonts w:cs="Arial" w:ascii="Calibri" w:hAnsi="Calibri"/>
          <w:kern w:val="0"/>
          <w:sz w:val="20"/>
          <w:szCs w:val="20"/>
        </w:rPr>
      </w:r>
    </w:p>
    <w:p>
      <w:pPr>
        <w:pStyle w:val="Normal"/>
        <w:spacing w:lineRule="exact" w:line="200"/>
        <w:rPr>
          <w:rFonts w:ascii="Calibri" w:hAnsi="Calibri" w:cs="Arial"/>
          <w:kern w:val="0"/>
          <w:sz w:val="20"/>
          <w:szCs w:val="20"/>
        </w:rPr>
      </w:pPr>
      <w:r>
        <w:rPr>
          <w:rFonts w:cs="Arial" w:ascii="Calibri" w:hAnsi="Calibri"/>
          <w:kern w:val="0"/>
          <w:sz w:val="20"/>
          <w:szCs w:val="20"/>
        </w:rPr>
        <mc:AlternateContent>
          <mc:Choice Requires="wps">
            <w:drawing>
              <wp:anchor distT="0" distB="0" distL="114300" distR="114300" simplePos="0" relativeHeight="3" behindDoc="0" locked="0" layoutInCell="1" allowOverlap="1">
                <wp:simplePos x="0" y="0"/>
                <wp:positionH relativeFrom="column">
                  <wp:posOffset>-38100</wp:posOffset>
                </wp:positionH>
                <wp:positionV relativeFrom="paragraph">
                  <wp:posOffset>17780</wp:posOffset>
                </wp:positionV>
                <wp:extent cx="6271895" cy="924560"/>
                <wp:effectExtent l="635" t="0" r="0" b="635"/>
                <wp:wrapNone/>
                <wp:docPr id="100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71920" cy="924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lineRule="atLeast" w:line="0" w:before="170" w:after="0"/>
                              <w:ind w:right="79"/>
                              <w:jc w:val="both"/>
                              <w:rPr>
                                <w:rFonts w:ascii="Calibri" w:hAnsi="Calibri"/>
                                <w:color w:val="313131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313131"/>
                              </w:rPr>
                              <w:t>© 1996-202</w:t>
                            </w:r>
                            <w:r>
                              <w:rPr>
                                <w:rFonts w:hint="eastAsia" w:ascii="Calibri" w:hAnsi="Calibri"/>
                                <w:color w:val="313131"/>
                                <w:lang w:eastAsia="zh-TW"/>
                              </w:rPr>
                              <w:t xml:space="preserve">6 </w:t>
                            </w:r>
                            <w:r>
                              <w:rPr>
                                <w:rFonts w:ascii="Calibri" w:hAnsi="Calibri"/>
                                <w:color w:val="313131"/>
                              </w:rPr>
                              <w:t>AIC Inc. All rights reserved.</w:t>
                              <w:br/>
                              <w:t>All other trademarks are the property of their respective companies.</w:t>
                              <w:br/>
                              <w:t>CONFIDENTIALITY NOTICE: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31313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313131"/>
                              </w:rPr>
                              <w:t>The information contained in this document is confidential, and may not be used, published or redistributed without the prior written consent of AIC Inc.</w:t>
                            </w:r>
                          </w:p>
                          <w:p>
                            <w:pPr>
                              <w:pStyle w:val="FrameContents"/>
                              <w:spacing w:lineRule="auto" w:line="247"/>
                              <w:ind w:left="697" w:right="93"/>
                              <w:rPr>
                                <w:rFonts w:ascii="Arial" w:hAnsi="Arial" w:cs="Arial"/>
                                <w:color w:val="323232"/>
                                <w:w w:val="103"/>
                                <w:kern w:val="0"/>
                                <w:sz w:val="17"/>
                                <w:szCs w:val="17"/>
                              </w:rPr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fillcolor="white" stroked="f" o:allowincell="f" style="position:absolute;margin-left:-3pt;margin-top:1.4pt;width:493.8pt;height:72.75pt;mso-wrap-style:square;v-text-anchor:top" type="_x0000_t202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lineRule="atLeast" w:line="0" w:before="170" w:after="0"/>
                        <w:ind w:right="79"/>
                        <w:jc w:val="both"/>
                        <w:rPr>
                          <w:rFonts w:ascii="Calibri" w:hAnsi="Calibri"/>
                          <w:color w:val="313131"/>
                        </w:rPr>
                      </w:pPr>
                      <w:r>
                        <w:rPr>
                          <w:rFonts w:ascii="Calibri" w:hAnsi="Calibri"/>
                          <w:color w:val="313131"/>
                        </w:rPr>
                        <w:t>© 1996-202</w:t>
                      </w:r>
                      <w:r>
                        <w:rPr>
                          <w:rFonts w:hint="eastAsia" w:ascii="Calibri" w:hAnsi="Calibri"/>
                          <w:color w:val="313131"/>
                          <w:lang w:eastAsia="zh-TW"/>
                        </w:rPr>
                        <w:t xml:space="preserve">6 </w:t>
                      </w:r>
                      <w:r>
                        <w:rPr>
                          <w:rFonts w:ascii="Calibri" w:hAnsi="Calibri"/>
                          <w:color w:val="313131"/>
                        </w:rPr>
                        <w:t>AIC Inc. All rights reserved.</w:t>
                        <w:br/>
                        <w:t>All other trademarks are the property of their respective companies.</w:t>
                        <w:br/>
                        <w:t>CONFIDENTIALITY NOTICE:</w:t>
                      </w:r>
                      <w:r>
                        <w:rPr>
                          <w:rFonts w:ascii="Calibri" w:hAnsi="Calibri"/>
                          <w:b/>
                          <w:color w:val="313131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313131"/>
                        </w:rPr>
                        <w:t>The information contained in this document is confidential, and may not be used, published or redistributed without the prior written consent of AIC Inc.</w:t>
                      </w:r>
                    </w:p>
                    <w:p>
                      <w:pPr>
                        <w:pStyle w:val="FrameContents"/>
                        <w:spacing w:lineRule="auto" w:line="247"/>
                        <w:ind w:left="697" w:right="93"/>
                        <w:rPr>
                          <w:rFonts w:ascii="Arial" w:hAnsi="Arial" w:cs="Arial"/>
                          <w:color w:val="323232"/>
                          <w:w w:val="103"/>
                          <w:kern w:val="0"/>
                          <w:sz w:val="17"/>
                          <w:szCs w:val="17"/>
                        </w:rPr>
                      </w:pPr>
                      <w:r>
                        <w:rPr/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Normal"/>
        <w:ind w:rightChars="150"/>
        <w:rPr>
          <w:rFonts w:ascii="Calibri" w:hAnsi="Calibri" w:cs="Arial"/>
        </w:rPr>
      </w:pPr>
      <w:r>
        <w:rPr>
          <w:rFonts w:cs="Arial" w:ascii="Calibri" w:hAnsi="Calibri"/>
        </w:rPr>
      </w:r>
    </w:p>
    <w:p>
      <w:pPr>
        <w:pStyle w:val="Normal"/>
        <w:rPr>
          <w:rFonts w:ascii="Calibri" w:hAnsi="Calibri" w:cs="Arial"/>
          <w:b/>
          <w:sz w:val="40"/>
          <w:szCs w:val="40"/>
        </w:rPr>
      </w:pPr>
      <w:r>
        <w:rPr>
          <w:rFonts w:cs="Arial" w:ascii="Calibri" w:hAnsi="Calibri"/>
          <w:b/>
          <w:sz w:val="40"/>
          <w:szCs w:val="40"/>
        </w:rPr>
      </w:r>
    </w:p>
    <w:p>
      <w:pPr>
        <w:pStyle w:val="Normal"/>
        <w:spacing w:lineRule="exact" w:line="200" w:before="0" w:after="0"/>
        <w:rPr>
          <w:rFonts w:ascii="Calibri" w:hAnsi="Calibri" w:cs="Arial"/>
          <w:kern w:val="0"/>
          <w:sz w:val="20"/>
          <w:szCs w:val="20"/>
        </w:rPr>
        <w:sectPr>
          <w:headerReference w:type="even" r:id="rId5"/>
          <w:headerReference w:type="default" r:id="rId6"/>
          <w:headerReference w:type="first" r:id="rId7"/>
          <w:footerReference w:type="even" r:id="rId8"/>
          <w:footerReference w:type="default" r:id="rId9"/>
          <w:footerReference w:type="first" r:id="rId10"/>
          <w:type w:val="nextPage"/>
          <w:pgSz w:w="11906" w:h="16838"/>
          <w:pgMar w:left="900" w:right="926" w:gutter="0" w:header="851" w:top="1440" w:footer="992" w:bottom="1440"/>
          <w:pgNumType w:start="0" w:fmt="decimal"/>
          <w:formProt w:val="false"/>
          <w:titlePg/>
          <w:textDirection w:val="lrTb"/>
          <w:docGrid w:type="lines" w:linePitch="360" w:charSpace="0"/>
        </w:sectPr>
      </w:pPr>
      <w:r>
        <w:rPr>
          <w:rFonts w:cs="Arial" w:ascii="Calibri" w:hAnsi="Calibri"/>
          <w:kern w:val="0"/>
          <w:sz w:val="20"/>
          <w:szCs w:val="20"/>
        </w:rPr>
      </w:r>
    </w:p>
    <w:p>
      <w:pPr>
        <w:pStyle w:val="Normal"/>
        <w:rPr>
          <w:rFonts w:ascii="Calibri" w:hAnsi="Calibri" w:cs="Calibri"/>
          <w:b/>
          <w:sz w:val="36"/>
        </w:rPr>
      </w:pPr>
      <w:r>
        <w:rPr>
          <w:rFonts w:cs="Calibri" w:ascii="Calibri" w:hAnsi="Calibri"/>
          <w:b/>
          <w:sz w:val="36"/>
        </w:rPr>
        <w:t>Table of Contents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rPr>
              <w:rFonts w:cs="Times New Roman"/>
              <w:b w:val="false"/>
              <w:color w:val="auto"/>
              <w:kern w:val="2"/>
              <w:sz w:val="24"/>
              <w:szCs w:val="22"/>
            </w:rPr>
          </w:pPr>
          <w:r>
            <w:fldChar w:fldCharType="begin"/>
          </w:r>
          <w:r>
            <w:rPr>
              <w:rStyle w:val="IndexLink"/>
              <w:webHidden/>
            </w:rPr>
            <w:instrText xml:space="preserve"> TOC \z \o "1-3" \u \h</w:instrText>
          </w:r>
          <w:r>
            <w:rPr>
              <w:rStyle w:val="IndexLink"/>
              <w:webHidden/>
            </w:rPr>
            <w:fldChar w:fldCharType="separate"/>
          </w:r>
          <w:hyperlink w:anchor="_Toc218513320">
            <w:r>
              <w:rPr>
                <w:rStyle w:val="IndexLink"/>
                <w:webHidden/>
              </w:rPr>
              <w:t>1.</w:t>
            </w:r>
            <w:r>
              <w:rPr>
                <w:rStyle w:val="IndexLink"/>
                <w:rFonts w:cs="Times New Roman"/>
                <w:b w:val="false"/>
                <w:color w:val="auto"/>
                <w:kern w:val="2"/>
                <w:sz w:val="24"/>
                <w:szCs w:val="22"/>
              </w:rPr>
              <w:tab/>
            </w:r>
            <w:r>
              <w:rPr>
                <w:rStyle w:val="IndexLink"/>
              </w:rPr>
              <w:t>Revision History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_Toc218513320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cs="Times New Roman"/>
              <w:b w:val="false"/>
              <w:color w:val="auto"/>
              <w:kern w:val="2"/>
              <w:sz w:val="24"/>
              <w:szCs w:val="22"/>
            </w:rPr>
          </w:pPr>
          <w:hyperlink w:anchor="_Toc218513321">
            <w:r>
              <w:rPr>
                <w:rStyle w:val="IndexLink"/>
                <w:webHidden/>
              </w:rPr>
              <w:t>2.</w:t>
            </w:r>
            <w:r>
              <w:rPr>
                <w:rStyle w:val="IndexLink"/>
                <w:rFonts w:cs="Times New Roman"/>
                <w:b w:val="false"/>
                <w:color w:val="auto"/>
                <w:kern w:val="2"/>
                <w:sz w:val="24"/>
                <w:szCs w:val="22"/>
              </w:rPr>
              <w:tab/>
            </w:r>
            <w:r>
              <w:rPr>
                <w:rStyle w:val="IndexLink"/>
              </w:rPr>
              <w:t>Introduction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_Toc218513321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rPr>
              <w:rFonts w:cs="Times New Roman"/>
              <w:b w:val="false"/>
              <w:color w:val="auto"/>
              <w:kern w:val="2"/>
              <w:sz w:val="24"/>
              <w:szCs w:val="22"/>
            </w:rPr>
          </w:pPr>
          <w:hyperlink w:anchor="_Toc218513322">
            <w:r>
              <w:rPr>
                <w:rStyle w:val="IndexLink"/>
                <w:webHidden/>
              </w:rPr>
              <w:t>2.1.</w:t>
            </w:r>
            <w:r>
              <w:rPr>
                <w:rStyle w:val="IndexLink"/>
                <w:rFonts w:cs="Times New Roman"/>
                <w:b w:val="false"/>
                <w:color w:val="auto"/>
                <w:kern w:val="2"/>
                <w:sz w:val="24"/>
                <w:szCs w:val="22"/>
              </w:rPr>
              <w:tab/>
            </w:r>
            <w:r>
              <w:rPr>
                <w:rStyle w:val="IndexLink"/>
              </w:rPr>
              <w:t>Purpose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_Toc218513322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rPr>
              <w:rFonts w:cs="Times New Roman"/>
              <w:b w:val="false"/>
              <w:color w:val="auto"/>
              <w:kern w:val="2"/>
              <w:sz w:val="24"/>
              <w:szCs w:val="22"/>
            </w:rPr>
          </w:pPr>
          <w:hyperlink w:anchor="_Toc218513323">
            <w:r>
              <w:rPr>
                <w:rStyle w:val="IndexLink"/>
                <w:webHidden/>
              </w:rPr>
              <w:t>2.2.</w:t>
            </w:r>
            <w:r>
              <w:rPr>
                <w:rStyle w:val="IndexLink"/>
                <w:rFonts w:cs="Times New Roman"/>
                <w:b w:val="false"/>
                <w:color w:val="auto"/>
                <w:kern w:val="2"/>
                <w:sz w:val="24"/>
                <w:szCs w:val="22"/>
              </w:rPr>
              <w:tab/>
            </w:r>
            <w:r>
              <w:rPr>
                <w:rStyle w:val="IndexLink"/>
              </w:rPr>
              <w:t>Scope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_Toc218513323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rPr>
              <w:rFonts w:cs="Times New Roman"/>
              <w:b w:val="false"/>
              <w:color w:val="auto"/>
              <w:kern w:val="2"/>
              <w:sz w:val="24"/>
              <w:szCs w:val="22"/>
            </w:rPr>
          </w:pPr>
          <w:hyperlink w:anchor="_Toc218513324">
            <w:r>
              <w:rPr>
                <w:rStyle w:val="IndexLink"/>
                <w:webHidden/>
              </w:rPr>
              <w:t>2.3.</w:t>
            </w:r>
            <w:r>
              <w:rPr>
                <w:rStyle w:val="IndexLink"/>
                <w:rFonts w:cs="Times New Roman"/>
                <w:b w:val="false"/>
                <w:color w:val="auto"/>
                <w:kern w:val="2"/>
                <w:sz w:val="24"/>
                <w:szCs w:val="22"/>
              </w:rPr>
              <w:tab/>
            </w:r>
            <w:r>
              <w:rPr>
                <w:rStyle w:val="IndexLink"/>
              </w:rPr>
              <w:t>UUT Configuration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_Toc218513324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rPr>
              <w:rFonts w:cs="Times New Roman"/>
              <w:b w:val="false"/>
              <w:color w:val="auto"/>
              <w:kern w:val="2"/>
              <w:sz w:val="24"/>
              <w:szCs w:val="22"/>
            </w:rPr>
          </w:pPr>
          <w:hyperlink w:anchor="_Toc218513325">
            <w:r>
              <w:rPr>
                <w:rStyle w:val="IndexLink"/>
                <w:webHidden/>
              </w:rPr>
              <w:t>2.4.</w:t>
            </w:r>
            <w:r>
              <w:rPr>
                <w:rStyle w:val="IndexLink"/>
                <w:rFonts w:cs="Times New Roman"/>
                <w:b w:val="false"/>
                <w:color w:val="auto"/>
                <w:kern w:val="2"/>
                <w:sz w:val="24"/>
                <w:szCs w:val="22"/>
              </w:rPr>
              <w:tab/>
            </w:r>
            <w:r>
              <w:rPr>
                <w:rStyle w:val="IndexLink"/>
              </w:rPr>
              <w:t>Test Equipment and Software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_Toc218513325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cs="Times New Roman"/>
              <w:b w:val="false"/>
              <w:color w:val="auto"/>
              <w:kern w:val="2"/>
              <w:sz w:val="24"/>
              <w:szCs w:val="22"/>
            </w:rPr>
          </w:pPr>
          <w:hyperlink w:anchor="_Toc218513326">
            <w:r>
              <w:rPr>
                <w:rStyle w:val="IndexLink"/>
                <w:webHidden/>
              </w:rPr>
              <w:t>3.</w:t>
            </w:r>
            <w:r>
              <w:rPr>
                <w:rStyle w:val="IndexLink"/>
                <w:rFonts w:cs="Times New Roman"/>
                <w:b w:val="false"/>
                <w:color w:val="auto"/>
                <w:kern w:val="2"/>
                <w:sz w:val="24"/>
                <w:szCs w:val="22"/>
              </w:rPr>
              <w:tab/>
            </w:r>
            <w:r>
              <w:rPr>
                <w:rStyle w:val="IndexLink"/>
              </w:rPr>
              <w:t>Summary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_Toc218513326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rPr>
              <w:rFonts w:cs="Times New Roman"/>
              <w:b w:val="false"/>
              <w:color w:val="auto"/>
              <w:kern w:val="2"/>
              <w:sz w:val="24"/>
              <w:szCs w:val="22"/>
            </w:rPr>
          </w:pPr>
          <w:hyperlink w:anchor="_Toc218513327">
            <w:r>
              <w:rPr>
                <w:rStyle w:val="IndexLink"/>
                <w:rFonts w:eastAsia="標楷體"/>
                <w:webHidden/>
              </w:rPr>
              <w:t>3.1.</w:t>
            </w:r>
            <w:r>
              <w:rPr>
                <w:rStyle w:val="IndexLink"/>
                <w:rFonts w:cs="Times New Roman"/>
                <w:b w:val="false"/>
                <w:color w:val="auto"/>
                <w:kern w:val="2"/>
                <w:sz w:val="24"/>
                <w:szCs w:val="22"/>
              </w:rPr>
              <w:tab/>
            </w:r>
            <w:r>
              <w:rPr>
                <w:rStyle w:val="IndexLink"/>
                <w:rFonts w:eastAsia="標楷體"/>
              </w:rPr>
              <w:t>Test Item Result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_Toc218513327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rPr>
              <w:rFonts w:cs="Times New Roman"/>
              <w:b w:val="false"/>
              <w:color w:val="auto"/>
              <w:kern w:val="2"/>
              <w:sz w:val="24"/>
              <w:szCs w:val="22"/>
            </w:rPr>
          </w:pPr>
          <w:hyperlink w:anchor="_Toc218513328">
            <w:r>
              <w:rPr>
                <w:rStyle w:val="IndexLink"/>
                <w:webHidden/>
              </w:rPr>
              <w:t>3.2.</w:t>
            </w:r>
            <w:r>
              <w:rPr>
                <w:rStyle w:val="IndexLink"/>
                <w:rFonts w:cs="Times New Roman"/>
                <w:b w:val="false"/>
                <w:color w:val="auto"/>
                <w:kern w:val="2"/>
                <w:sz w:val="24"/>
                <w:szCs w:val="22"/>
              </w:rPr>
              <w:tab/>
            </w:r>
            <w:r>
              <w:rPr>
                <w:rStyle w:val="IndexLink"/>
                <w:rFonts w:eastAsia="標楷體"/>
              </w:rPr>
              <w:t>Test Conclusion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_Toc218513328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rPr>
              <w:rFonts w:cs="Times New Roman"/>
              <w:b w:val="false"/>
              <w:color w:val="auto"/>
              <w:kern w:val="2"/>
              <w:sz w:val="24"/>
              <w:szCs w:val="22"/>
            </w:rPr>
          </w:pPr>
          <w:hyperlink w:anchor="_Toc218513329">
            <w:r>
              <w:rPr>
                <w:rStyle w:val="IndexLink"/>
                <w:webHidden/>
              </w:rPr>
              <w:t>3.3.</w:t>
            </w:r>
            <w:r>
              <w:rPr>
                <w:rStyle w:val="IndexLink"/>
                <w:rFonts w:cs="Times New Roman"/>
                <w:b w:val="false"/>
                <w:color w:val="auto"/>
                <w:kern w:val="2"/>
                <w:sz w:val="24"/>
                <w:szCs w:val="22"/>
              </w:rPr>
              <w:tab/>
            </w:r>
            <w:r>
              <w:rPr>
                <w:rStyle w:val="IndexLink"/>
              </w:rPr>
              <w:t>Bug List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_Toc218513329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rPr>
              <w:rFonts w:cs="Times New Roman"/>
              <w:b w:val="false"/>
              <w:color w:val="auto"/>
              <w:kern w:val="2"/>
              <w:sz w:val="24"/>
              <w:szCs w:val="22"/>
            </w:rPr>
          </w:pPr>
          <w:hyperlink w:anchor="_Toc218513330">
            <w:r>
              <w:rPr>
                <w:rStyle w:val="IndexLink"/>
                <w:webHidden/>
              </w:rPr>
              <w:t>3.4.</w:t>
            </w:r>
            <w:r>
              <w:rPr>
                <w:rStyle w:val="IndexLink"/>
                <w:rFonts w:cs="Times New Roman"/>
                <w:b w:val="false"/>
                <w:color w:val="auto"/>
                <w:kern w:val="2"/>
                <w:sz w:val="24"/>
                <w:szCs w:val="22"/>
              </w:rPr>
              <w:tab/>
            </w:r>
            <w:r>
              <w:rPr>
                <w:rStyle w:val="IndexLink"/>
              </w:rPr>
              <w:t>UUT Photo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_Toc218513330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cs="Times New Roman"/>
              <w:b w:val="false"/>
              <w:color w:val="auto"/>
              <w:kern w:val="2"/>
              <w:sz w:val="24"/>
              <w:szCs w:val="22"/>
            </w:rPr>
          </w:pPr>
          <w:hyperlink w:anchor="_Toc218513331">
            <w:r>
              <w:rPr>
                <w:rStyle w:val="IndexLink"/>
                <w:webHidden/>
              </w:rPr>
              <w:t>4.</w:t>
            </w:r>
            <w:r>
              <w:rPr>
                <w:rStyle w:val="IndexLink"/>
                <w:rFonts w:cs="Times New Roman"/>
                <w:b w:val="false"/>
                <w:color w:val="auto"/>
                <w:kern w:val="2"/>
                <w:sz w:val="24"/>
                <w:szCs w:val="22"/>
              </w:rPr>
              <w:tab/>
            </w:r>
            <w:r>
              <w:rPr>
                <w:rStyle w:val="IndexLink"/>
              </w:rPr>
              <w:t>Reliability Test Result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_Toc218513331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rPr>
              <w:rFonts w:cs="Times New Roman"/>
              <w:b w:val="false"/>
              <w:color w:val="auto"/>
              <w:kern w:val="2"/>
              <w:sz w:val="24"/>
              <w:szCs w:val="22"/>
            </w:rPr>
          </w:pPr>
          <w:hyperlink w:anchor="_Toc218513332">
            <w:r>
              <w:rPr>
                <w:rStyle w:val="IndexLink"/>
                <w:webHidden/>
              </w:rPr>
              <w:t>4.1.</w:t>
            </w:r>
            <w:r>
              <w:rPr>
                <w:rStyle w:val="IndexLink"/>
                <w:rFonts w:cs="Times New Roman"/>
                <w:b w:val="false"/>
                <w:color w:val="auto"/>
                <w:kern w:val="2"/>
                <w:sz w:val="24"/>
                <w:szCs w:val="22"/>
              </w:rPr>
              <w:tab/>
            </w:r>
            <w:r>
              <w:rPr>
                <w:rStyle w:val="IndexLink"/>
                <w:bCs/>
              </w:rPr>
              <w:t>Mechanical Structure Test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_Toc218513332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rPr>
              <w:rFonts w:cs="Times New Roman"/>
              <w:b w:val="false"/>
              <w:color w:val="auto"/>
              <w:sz w:val="24"/>
              <w:szCs w:val="22"/>
            </w:rPr>
          </w:pPr>
          <w:hyperlink w:anchor="_Toc218513333">
            <w:r>
              <w:rPr>
                <w:rStyle w:val="IndexLink"/>
                <w:webHidden/>
              </w:rPr>
              <w:t>4.1.1.</w:t>
            </w:r>
            <w:r>
              <w:rPr>
                <w:rStyle w:val="IndexLink"/>
                <w:rFonts w:cs="Times New Roman"/>
                <w:b w:val="false"/>
                <w:color w:val="auto"/>
                <w:sz w:val="24"/>
                <w:szCs w:val="22"/>
              </w:rPr>
              <w:tab/>
            </w:r>
            <w:r>
              <w:rPr>
                <w:rStyle w:val="IndexLink"/>
                <w:bCs/>
              </w:rPr>
              <w:t>Operating Vibration</w:t>
            </w:r>
            <w:r>
              <w:rPr>
                <w:rStyle w:val="IndexLink"/>
                <w:lang w:eastAsia="ko-KR"/>
              </w:rPr>
              <w:t xml:space="preserve"> Test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_Toc218513333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rPr>
              <w:rFonts w:cs="Times New Roman"/>
              <w:b w:val="false"/>
              <w:color w:val="auto"/>
              <w:sz w:val="24"/>
              <w:szCs w:val="22"/>
            </w:rPr>
          </w:pPr>
          <w:hyperlink w:anchor="_Toc218513334">
            <w:r>
              <w:rPr>
                <w:rStyle w:val="IndexLink"/>
                <w:webHidden/>
              </w:rPr>
              <w:t>4.1.2.</w:t>
            </w:r>
            <w:r>
              <w:rPr>
                <w:rStyle w:val="IndexLink"/>
                <w:rFonts w:cs="Times New Roman"/>
                <w:b w:val="false"/>
                <w:color w:val="auto"/>
                <w:sz w:val="24"/>
                <w:szCs w:val="22"/>
              </w:rPr>
              <w:tab/>
            </w:r>
            <w:r>
              <w:rPr>
                <w:rStyle w:val="IndexLink"/>
              </w:rPr>
              <w:t>Non-operating Vibration Test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_Toc218513334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rPr>
              <w:rFonts w:cs="Times New Roman"/>
              <w:b w:val="false"/>
              <w:color w:val="auto"/>
              <w:sz w:val="24"/>
              <w:szCs w:val="22"/>
            </w:rPr>
          </w:pPr>
          <w:hyperlink w:anchor="_Toc218513335">
            <w:r>
              <w:rPr>
                <w:rStyle w:val="IndexLink"/>
                <w:webHidden/>
              </w:rPr>
              <w:t>4.1.3.</w:t>
            </w:r>
            <w:r>
              <w:rPr>
                <w:rStyle w:val="IndexLink"/>
                <w:rFonts w:cs="Times New Roman"/>
                <w:b w:val="false"/>
                <w:color w:val="auto"/>
                <w:sz w:val="24"/>
                <w:szCs w:val="22"/>
              </w:rPr>
              <w:tab/>
            </w:r>
            <w:r>
              <w:rPr>
                <w:rStyle w:val="IndexLink"/>
              </w:rPr>
              <w:t>Operating Shock Test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_Toc218513335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rPr>
              <w:rFonts w:cs="Times New Roman"/>
              <w:b w:val="false"/>
              <w:color w:val="auto"/>
              <w:sz w:val="24"/>
              <w:szCs w:val="22"/>
            </w:rPr>
          </w:pPr>
          <w:hyperlink w:anchor="_Toc218513336">
            <w:r>
              <w:rPr>
                <w:rStyle w:val="IndexLink"/>
                <w:webHidden/>
              </w:rPr>
              <w:t>4.1.4.</w:t>
            </w:r>
            <w:r>
              <w:rPr>
                <w:rStyle w:val="IndexLink"/>
                <w:rFonts w:cs="Times New Roman"/>
                <w:b w:val="false"/>
                <w:color w:val="auto"/>
                <w:sz w:val="24"/>
                <w:szCs w:val="22"/>
              </w:rPr>
              <w:tab/>
            </w:r>
            <w:r>
              <w:rPr>
                <w:rStyle w:val="IndexLink"/>
              </w:rPr>
              <w:t>Non-Operation Square Wave Shock Test Report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_Toc218513336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rPr>
              <w:rFonts w:cs="Times New Roman"/>
              <w:b w:val="false"/>
              <w:color w:val="auto"/>
              <w:kern w:val="2"/>
              <w:sz w:val="24"/>
              <w:szCs w:val="22"/>
            </w:rPr>
          </w:pPr>
          <w:hyperlink w:anchor="_Toc218513337">
            <w:r>
              <w:rPr>
                <w:rStyle w:val="IndexLink"/>
                <w:webHidden/>
              </w:rPr>
              <w:t>4.2.</w:t>
            </w:r>
            <w:r>
              <w:rPr>
                <w:rStyle w:val="IndexLink"/>
                <w:rFonts w:cs="Times New Roman"/>
                <w:b w:val="false"/>
                <w:color w:val="auto"/>
                <w:kern w:val="2"/>
                <w:sz w:val="24"/>
                <w:szCs w:val="22"/>
              </w:rPr>
              <w:tab/>
            </w:r>
            <w:r>
              <w:rPr>
                <w:rStyle w:val="IndexLink"/>
                <w:bCs/>
              </w:rPr>
              <w:t>Packaged Test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_Toc218513337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rPr>
              <w:rFonts w:cs="Times New Roman"/>
              <w:b w:val="false"/>
              <w:color w:val="auto"/>
              <w:sz w:val="24"/>
              <w:szCs w:val="22"/>
            </w:rPr>
          </w:pPr>
          <w:hyperlink w:anchor="_Toc218513338">
            <w:r>
              <w:rPr>
                <w:rStyle w:val="IndexLink"/>
                <w:webHidden/>
              </w:rPr>
              <w:t>4.2.1.</w:t>
            </w:r>
            <w:r>
              <w:rPr>
                <w:rStyle w:val="IndexLink"/>
                <w:rFonts w:cs="Times New Roman"/>
                <w:b w:val="false"/>
                <w:color w:val="auto"/>
                <w:sz w:val="24"/>
                <w:szCs w:val="22"/>
              </w:rPr>
              <w:tab/>
            </w:r>
            <w:r>
              <w:rPr>
                <w:rStyle w:val="IndexLink"/>
              </w:rPr>
              <w:t>Package Test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_Toc218513338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10</w:t>
            </w:r>
            <w:r>
              <w:rPr>
                <w:webHidden/>
              </w:rPr>
              <w:fldChar w:fldCharType="end"/>
            </w:r>
          </w:hyperlink>
          <w:r>
            <w:rPr>
              <w:rStyle w:val="IndexLink"/>
              <w:vanish w:val="false"/>
            </w:rPr>
            <w:fldChar w:fldCharType="end"/>
          </w:r>
        </w:p>
      </w:sdtContent>
    </w:sdt>
    <w:p>
      <w:pPr>
        <w:pStyle w:val="Normal"/>
        <w:rPr>
          <w:rFonts w:ascii="Calibri" w:hAnsi="Calibri" w:cs="Calibri"/>
          <w:b/>
          <w:sz w:val="36"/>
        </w:rPr>
      </w:pPr>
      <w:r>
        <w:rPr>
          <w:rFonts w:cs="Calibri" w:ascii="Calibri" w:hAnsi="Calibri"/>
          <w:b/>
          <w:sz w:val="36"/>
        </w:rPr>
      </w:r>
      <w:r>
        <w:br w:type="page"/>
      </w:r>
    </w:p>
    <w:p>
      <w:pPr>
        <w:pStyle w:val="Normal"/>
        <w:numPr>
          <w:ilvl w:val="0"/>
          <w:numId w:val="3"/>
        </w:numPr>
        <w:tabs>
          <w:tab w:val="clear" w:pos="480"/>
          <w:tab w:val="left" w:pos="9540" w:leader="none"/>
        </w:tabs>
        <w:outlineLvl w:val="0"/>
        <w:rPr>
          <w:rFonts w:ascii="Calibri" w:hAnsi="Calibri" w:cs="Calibri"/>
          <w:b/>
          <w:color w:val="99CC00"/>
          <w:sz w:val="36"/>
          <w:szCs w:val="36"/>
        </w:rPr>
      </w:pPr>
      <w:bookmarkStart w:id="1" w:name="_Toc304815143"/>
      <w:bookmarkStart w:id="2" w:name="_Toc304814935"/>
      <w:bookmarkStart w:id="3" w:name="_Toc304814899"/>
      <w:bookmarkStart w:id="4" w:name="_Toc195359623"/>
      <w:bookmarkStart w:id="5" w:name="_Toc218513320"/>
      <w:bookmarkStart w:id="6" w:name="_Toc314124066"/>
      <w:r>
        <w:rPr>
          <w:rFonts w:cs="Calibri" w:ascii="Calibri" w:hAnsi="Calibri"/>
          <w:b/>
          <w:color w:val="99CC00"/>
          <w:sz w:val="36"/>
          <w:szCs w:val="36"/>
        </w:rPr>
        <w:t>Revision History</w:t>
      </w:r>
      <w:bookmarkEnd w:id="5"/>
      <w:bookmarkEnd w:id="6"/>
    </w:p>
    <w:tbl>
      <w:tblPr>
        <w:tblW w:w="8729" w:type="dxa"/>
        <w:jc w:val="center"/>
        <w:tblInd w:w="0" w:type="dxa"/>
        <w:tblLayout w:type="fixed"/>
        <w:tblCellMar>
          <w:top w:w="0" w:type="dxa"/>
          <w:left w:w="30" w:type="dxa"/>
          <w:bottom w:w="0" w:type="dxa"/>
          <w:right w:w="30" w:type="dxa"/>
        </w:tblCellMar>
        <w:tblLook w:firstRow="0" w:noVBand="0" w:lastRow="0" w:firstColumn="0" w:lastColumn="0" w:noHBand="0" w:val="0000"/>
      </w:tblPr>
      <w:tblGrid>
        <w:gridCol w:w="1304"/>
        <w:gridCol w:w="3780"/>
        <w:gridCol w:w="1801"/>
        <w:gridCol w:w="1844"/>
      </w:tblGrid>
      <w:tr>
        <w:trPr>
          <w:trHeight w:val="353" w:hRule="atLeast"/>
        </w:trPr>
        <w:tc>
          <w:tcPr>
            <w:tcW w:w="1304" w:type="dxa"/>
            <w:tcBorders>
              <w:top w:val="double" w:sz="4" w:space="0" w:color="000000"/>
              <w:left w:val="double" w:sz="4" w:space="0" w:color="000000"/>
              <w:bottom w:val="single" w:sz="6" w:space="0" w:color="000000"/>
              <w:right w:val="single" w:sz="6" w:space="0" w:color="000000"/>
            </w:tcBorders>
            <w:shd w:color="auto" w:fill="FFFFFF" w:val="pct30"/>
          </w:tcPr>
          <w:p>
            <w:pPr>
              <w:pStyle w:val="Normal"/>
              <w:jc w:val="center"/>
              <w:rPr>
                <w:rFonts w:ascii="Calibri" w:hAnsi="Calibri" w:cs="Calibri"/>
                <w:kern w:val="0"/>
                <w:sz w:val="28"/>
                <w:szCs w:val="28"/>
              </w:rPr>
            </w:pPr>
            <w:r>
              <w:rPr>
                <w:rFonts w:cs="Calibri" w:ascii="Calibri" w:hAnsi="Calibri"/>
                <w:b/>
                <w:bCs/>
                <w:w w:val="101"/>
                <w:kern w:val="0"/>
                <w:sz w:val="28"/>
                <w:szCs w:val="28"/>
              </w:rPr>
              <w:t>Revision</w:t>
            </w:r>
          </w:p>
        </w:tc>
        <w:tc>
          <w:tcPr>
            <w:tcW w:w="3780" w:type="dxa"/>
            <w:tcBorders>
              <w:top w:val="doub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FFFFF" w:val="pct30"/>
          </w:tcPr>
          <w:p>
            <w:pPr>
              <w:pStyle w:val="Normal"/>
              <w:jc w:val="center"/>
              <w:rPr>
                <w:rFonts w:ascii="Calibri" w:hAnsi="Calibri" w:cs="Calibri"/>
                <w:kern w:val="0"/>
                <w:sz w:val="28"/>
                <w:szCs w:val="28"/>
              </w:rPr>
            </w:pPr>
            <w:r>
              <w:rPr>
                <w:rFonts w:cs="Calibri" w:ascii="Calibri" w:hAnsi="Calibri"/>
                <w:b/>
                <w:bCs/>
                <w:w w:val="101"/>
                <w:kern w:val="0"/>
                <w:sz w:val="28"/>
                <w:szCs w:val="28"/>
              </w:rPr>
              <w:t>Descr</w:t>
            </w:r>
            <w:r>
              <w:rPr>
                <w:rFonts w:cs="Calibri" w:ascii="Calibri" w:hAnsi="Calibri"/>
                <w:b/>
                <w:bCs/>
                <w:spacing w:val="1"/>
                <w:w w:val="101"/>
                <w:kern w:val="0"/>
                <w:sz w:val="28"/>
                <w:szCs w:val="28"/>
              </w:rPr>
              <w:t>i</w:t>
            </w:r>
            <w:r>
              <w:rPr>
                <w:rFonts w:cs="Calibri" w:ascii="Calibri" w:hAnsi="Calibri"/>
                <w:b/>
                <w:bCs/>
                <w:spacing w:val="-1"/>
                <w:w w:val="101"/>
                <w:kern w:val="0"/>
                <w:sz w:val="28"/>
                <w:szCs w:val="28"/>
              </w:rPr>
              <w:t>p</w:t>
            </w:r>
            <w:r>
              <w:rPr>
                <w:rFonts w:cs="Calibri" w:ascii="Calibri" w:hAnsi="Calibri"/>
                <w:b/>
                <w:bCs/>
                <w:w w:val="101"/>
                <w:kern w:val="0"/>
                <w:sz w:val="28"/>
                <w:szCs w:val="28"/>
              </w:rPr>
              <w:t>t</w:t>
            </w:r>
            <w:r>
              <w:rPr>
                <w:rFonts w:cs="Calibri" w:ascii="Calibri" w:hAnsi="Calibri"/>
                <w:b/>
                <w:bCs/>
                <w:spacing w:val="1"/>
                <w:w w:val="101"/>
                <w:kern w:val="0"/>
                <w:sz w:val="28"/>
                <w:szCs w:val="28"/>
              </w:rPr>
              <w:t>i</w:t>
            </w:r>
            <w:r>
              <w:rPr>
                <w:rFonts w:cs="Calibri" w:ascii="Calibri" w:hAnsi="Calibri"/>
                <w:b/>
                <w:bCs/>
                <w:w w:val="101"/>
                <w:kern w:val="0"/>
                <w:sz w:val="28"/>
                <w:szCs w:val="28"/>
              </w:rPr>
              <w:t>on</w:t>
            </w:r>
          </w:p>
        </w:tc>
        <w:tc>
          <w:tcPr>
            <w:tcW w:w="1801" w:type="dxa"/>
            <w:tcBorders>
              <w:top w:val="doub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FFFFF" w:val="pct30"/>
          </w:tcPr>
          <w:p>
            <w:pPr>
              <w:pStyle w:val="Normal"/>
              <w:jc w:val="center"/>
              <w:rPr>
                <w:rFonts w:ascii="Calibri" w:hAnsi="Calibri" w:cs="Calibri"/>
                <w:kern w:val="0"/>
                <w:sz w:val="28"/>
                <w:szCs w:val="28"/>
              </w:rPr>
            </w:pPr>
            <w:r>
              <w:rPr>
                <w:rFonts w:cs="Calibri" w:ascii="Calibri" w:hAnsi="Calibri"/>
                <w:b/>
                <w:bCs/>
                <w:spacing w:val="1"/>
                <w:w w:val="101"/>
                <w:kern w:val="0"/>
                <w:sz w:val="28"/>
                <w:szCs w:val="28"/>
              </w:rPr>
              <w:t>D</w:t>
            </w:r>
            <w:r>
              <w:rPr>
                <w:rFonts w:cs="Calibri" w:ascii="Calibri" w:hAnsi="Calibri"/>
                <w:b/>
                <w:bCs/>
                <w:spacing w:val="-1"/>
                <w:w w:val="101"/>
                <w:kern w:val="0"/>
                <w:sz w:val="28"/>
                <w:szCs w:val="28"/>
              </w:rPr>
              <w:t>a</w:t>
            </w:r>
            <w:r>
              <w:rPr>
                <w:rFonts w:cs="Calibri" w:ascii="Calibri" w:hAnsi="Calibri"/>
                <w:b/>
                <w:bCs/>
                <w:spacing w:val="1"/>
                <w:w w:val="101"/>
                <w:kern w:val="0"/>
                <w:sz w:val="28"/>
                <w:szCs w:val="28"/>
              </w:rPr>
              <w:t>te</w:t>
            </w:r>
          </w:p>
        </w:tc>
        <w:tc>
          <w:tcPr>
            <w:tcW w:w="1844" w:type="dxa"/>
            <w:tcBorders>
              <w:top w:val="double" w:sz="4" w:space="0" w:color="000000"/>
              <w:left w:val="single" w:sz="6" w:space="0" w:color="000000"/>
              <w:bottom w:val="single" w:sz="6" w:space="0" w:color="000000"/>
              <w:right w:val="double" w:sz="4" w:space="0" w:color="000000"/>
            </w:tcBorders>
            <w:shd w:color="auto" w:fill="FFFFFF" w:val="pct30"/>
          </w:tcPr>
          <w:p>
            <w:pPr>
              <w:pStyle w:val="Normal"/>
              <w:jc w:val="center"/>
              <w:rPr>
                <w:rFonts w:ascii="Calibri" w:hAnsi="Calibri" w:cs="Calibri"/>
                <w:kern w:val="0"/>
                <w:sz w:val="28"/>
                <w:szCs w:val="28"/>
              </w:rPr>
            </w:pPr>
            <w:r>
              <w:rPr>
                <w:rFonts w:cs="Calibri" w:ascii="Calibri" w:hAnsi="Calibri"/>
                <w:b/>
                <w:bCs/>
                <w:spacing w:val="-1"/>
                <w:w w:val="101"/>
                <w:kern w:val="0"/>
                <w:sz w:val="28"/>
                <w:szCs w:val="28"/>
              </w:rPr>
              <w:t>By</w:t>
            </w:r>
          </w:p>
        </w:tc>
      </w:tr>
      <w:tr>
        <w:trPr>
          <w:trHeight w:val="303" w:hRule="atLeast"/>
        </w:trPr>
        <w:tc>
          <w:tcPr>
            <w:tcW w:w="1304" w:type="dxa"/>
            <w:tcBorders>
              <w:top w:val="single" w:sz="6" w:space="0" w:color="000000"/>
              <w:left w:val="doub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cs="Calibri" w:ascii="Calibri" w:hAnsi="Calibri"/>
                <w:kern w:val="0"/>
              </w:rPr>
              <w:t>A</w:t>
            </w:r>
          </w:p>
        </w:tc>
        <w:tc>
          <w:tcPr>
            <w:tcW w:w="3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cs="Calibri" w:ascii="Calibri" w:hAnsi="Calibri"/>
                <w:kern w:val="0"/>
              </w:rPr>
              <w:t>Initial</w:t>
            </w:r>
            <w:r>
              <w:rPr>
                <w:rFonts w:cs="Calibri" w:ascii="Calibri" w:hAnsi="Calibri"/>
                <w:spacing w:val="6"/>
                <w:kern w:val="0"/>
              </w:rPr>
              <w:t xml:space="preserve"> </w:t>
            </w:r>
            <w:r>
              <w:rPr>
                <w:rFonts w:cs="Calibri" w:ascii="Calibri" w:hAnsi="Calibri"/>
                <w:w w:val="101"/>
                <w:kern w:val="0"/>
              </w:rPr>
              <w:t>version</w:t>
            </w:r>
          </w:p>
        </w:tc>
        <w:tc>
          <w:tcPr>
            <w:tcW w:w="18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cs="Calibri" w:ascii="Calibri" w:hAnsi="Calibri"/>
                <w:w w:val="101"/>
                <w:kern w:val="0"/>
              </w:rPr>
              <w:t>202</w:t>
            </w:r>
            <w:r>
              <w:rPr>
                <w:rFonts w:cs="Calibri" w:hint="eastAsia" w:ascii="Calibri" w:hAnsi="Calibri"/>
                <w:w w:val="101"/>
                <w:kern w:val="0"/>
              </w:rPr>
              <w:t>6.03.09</w:t>
            </w:r>
          </w:p>
        </w:tc>
        <w:tc>
          <w:tcPr>
            <w:tcW w:w="1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4" w:space="0" w:color="000000"/>
            </w:tcBorders>
          </w:tcPr>
          <w:p>
            <w:pPr>
              <w:pStyle w:val="Normal"/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cs="Calibri" w:hint="eastAsia" w:ascii="Calibri" w:hAnsi="Calibri"/>
                <w:kern w:val="0"/>
              </w:rPr>
              <w:t>Piero Hsu</w:t>
            </w:r>
          </w:p>
        </w:tc>
      </w:tr>
      <w:tr>
        <w:trPr>
          <w:trHeight w:val="303" w:hRule="atLeast"/>
        </w:trPr>
        <w:tc>
          <w:tcPr>
            <w:tcW w:w="1304" w:type="dxa"/>
            <w:tcBorders>
              <w:top w:val="single" w:sz="6" w:space="0" w:color="000000"/>
              <w:left w:val="double" w:sz="4" w:space="0" w:color="000000"/>
              <w:bottom w:val="double" w:sz="4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Calibri" w:hAnsi="Calibri" w:cs="Calibri"/>
                <w:kern w:val="0"/>
                <w:sz w:val="22"/>
                <w:szCs w:val="22"/>
              </w:rPr>
            </w:pPr>
            <w:r>
              <w:rPr>
                <w:rFonts w:cs="Calibri" w:ascii="Calibri" w:hAnsi="Calibri"/>
                <w:kern w:val="0"/>
                <w:sz w:val="22"/>
                <w:szCs w:val="22"/>
              </w:rPr>
            </w:r>
          </w:p>
        </w:tc>
        <w:tc>
          <w:tcPr>
            <w:tcW w:w="3780" w:type="dxa"/>
            <w:tcBorders>
              <w:top w:val="single" w:sz="6" w:space="0" w:color="000000"/>
              <w:left w:val="single" w:sz="6" w:space="0" w:color="000000"/>
              <w:bottom w:val="double" w:sz="4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Calibri" w:hAnsi="Calibri" w:cs="Calibri"/>
                <w:kern w:val="0"/>
                <w:sz w:val="22"/>
                <w:szCs w:val="22"/>
              </w:rPr>
            </w:pPr>
            <w:r>
              <w:rPr>
                <w:rFonts w:cs="Calibri" w:ascii="Calibri" w:hAnsi="Calibri"/>
                <w:kern w:val="0"/>
                <w:sz w:val="22"/>
                <w:szCs w:val="22"/>
              </w:rPr>
            </w:r>
          </w:p>
        </w:tc>
        <w:tc>
          <w:tcPr>
            <w:tcW w:w="1801" w:type="dxa"/>
            <w:tcBorders>
              <w:top w:val="single" w:sz="6" w:space="0" w:color="000000"/>
              <w:left w:val="single" w:sz="6" w:space="0" w:color="000000"/>
              <w:bottom w:val="double" w:sz="4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ind w:firstLineChars="100"/>
              <w:rPr>
                <w:rFonts w:ascii="Calibri" w:hAnsi="Calibri" w:cs="Calibri"/>
                <w:color w:val="000000"/>
                <w:w w:val="101"/>
                <w:kern w:val="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w w:val="101"/>
                <w:kern w:val="0"/>
                <w:sz w:val="22"/>
                <w:szCs w:val="22"/>
              </w:rPr>
            </w:r>
          </w:p>
        </w:tc>
        <w:tc>
          <w:tcPr>
            <w:tcW w:w="1844" w:type="dxa"/>
            <w:tcBorders>
              <w:top w:val="single" w:sz="6" w:space="0" w:color="000000"/>
              <w:left w:val="single" w:sz="6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ind w:firstLineChars="50"/>
              <w:jc w:val="center"/>
              <w:rPr>
                <w:rFonts w:ascii="Calibri" w:hAnsi="Calibri" w:cs="Calibri"/>
                <w:kern w:val="0"/>
                <w:sz w:val="22"/>
                <w:szCs w:val="22"/>
              </w:rPr>
            </w:pPr>
            <w:r>
              <w:rPr>
                <w:rFonts w:cs="Calibri" w:ascii="Calibri" w:hAnsi="Calibri"/>
                <w:kern w:val="0"/>
                <w:sz w:val="22"/>
                <w:szCs w:val="22"/>
              </w:rPr>
            </w:r>
          </w:p>
        </w:tc>
      </w:tr>
    </w:tbl>
    <w:p>
      <w:pPr>
        <w:pStyle w:val="Normal"/>
        <w:numPr>
          <w:ilvl w:val="0"/>
          <w:numId w:val="3"/>
        </w:numPr>
        <w:tabs>
          <w:tab w:val="clear" w:pos="480"/>
          <w:tab w:val="left" w:pos="9540" w:leader="none"/>
        </w:tabs>
        <w:outlineLvl w:val="0"/>
        <w:rPr>
          <w:rFonts w:ascii="Calibri" w:hAnsi="Calibri" w:cs="Calibri"/>
          <w:b/>
          <w:color w:val="99CC00"/>
          <w:sz w:val="36"/>
          <w:szCs w:val="36"/>
        </w:rPr>
      </w:pPr>
      <w:bookmarkStart w:id="7" w:name="_Toc218513321"/>
      <w:r>
        <w:rPr>
          <w:rFonts w:cs="Calibri" w:ascii="Calibri" w:hAnsi="Calibri"/>
          <w:b/>
          <w:color w:val="99CC00"/>
          <w:sz w:val="36"/>
          <w:szCs w:val="36"/>
        </w:rPr>
        <w:t>Introduction</w:t>
      </w:r>
      <w:bookmarkEnd w:id="7"/>
    </w:p>
    <w:p>
      <w:pPr>
        <w:pStyle w:val="Normal"/>
        <w:numPr>
          <w:ilvl w:val="1"/>
          <w:numId w:val="4"/>
        </w:numPr>
        <w:ind w:hanging="0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8" w:name="_Toc218513322"/>
      <w:r>
        <w:rPr>
          <w:rFonts w:cs="Calibri" w:ascii="Calibri" w:hAnsi="Calibri"/>
          <w:b/>
          <w:color w:val="0000FF"/>
          <w:sz w:val="32"/>
          <w:szCs w:val="32"/>
        </w:rPr>
        <w:t>Purpose</w:t>
      </w:r>
      <w:bookmarkEnd w:id="8"/>
    </w:p>
    <w:p>
      <w:pPr>
        <w:pStyle w:val="Default"/>
        <w:ind w:leftChars="236"/>
        <w:rPr>
          <w:rFonts w:ascii="Calibri" w:hAnsi="Calibri"/>
          <w:w w:val="101"/>
          <w:szCs w:val="22"/>
        </w:rPr>
      </w:pPr>
      <w:r>
        <w:rPr>
          <w:rFonts w:cs="Calibri" w:ascii="Calibri" w:hAnsi="Calibri"/>
        </w:rPr>
        <w:t>This document is the</w:t>
      </w:r>
      <w:r>
        <w:rPr>
          <w:rFonts w:cs="Calibri" w:ascii="Calibri" w:hAnsi="Calibri"/>
          <w:spacing w:val="5"/>
        </w:rPr>
        <w:t xml:space="preserve"> </w:t>
      </w:r>
      <w:r>
        <w:rPr>
          <w:rFonts w:cs="Calibri" w:hint="eastAsia" w:ascii="Calibri" w:hAnsi="Calibri"/>
          <w:b/>
          <w:bCs/>
        </w:rPr>
        <w:t>D</w:t>
      </w:r>
      <w:r>
        <w:rPr>
          <w:rFonts w:cs="Calibri" w:ascii="Calibri" w:hAnsi="Calibri"/>
          <w:b/>
          <w:bCs/>
        </w:rPr>
        <w:t>VT Test</w:t>
      </w:r>
      <w:r>
        <w:rPr>
          <w:rFonts w:cs="Calibri" w:ascii="Calibri" w:hAnsi="Calibri"/>
          <w:b/>
          <w:bCs/>
          <w:spacing w:val="6"/>
        </w:rPr>
        <w:t xml:space="preserve"> </w:t>
      </w:r>
      <w:r>
        <w:rPr>
          <w:rFonts w:cs="Calibri" w:ascii="Calibri" w:hAnsi="Calibri"/>
          <w:b/>
          <w:bCs/>
        </w:rPr>
        <w:t>Report</w:t>
      </w:r>
      <w:r>
        <w:rPr>
          <w:rFonts w:cs="Calibri" w:ascii="Calibri" w:hAnsi="Calibri"/>
          <w:b/>
          <w:bCs/>
          <w:spacing w:val="8"/>
        </w:rPr>
        <w:t xml:space="preserve"> </w:t>
      </w:r>
      <w:r>
        <w:rPr>
          <w:rFonts w:cs="Calibri" w:ascii="Calibri" w:hAnsi="Calibri"/>
          <w:spacing w:val="1"/>
        </w:rPr>
        <w:t>f</w:t>
      </w:r>
      <w:r>
        <w:rPr>
          <w:rFonts w:cs="Calibri" w:ascii="Calibri" w:hAnsi="Calibri"/>
        </w:rPr>
        <w:t>or</w:t>
      </w:r>
      <w:r>
        <w:rPr>
          <w:rFonts w:cs="Calibri" w:ascii="Calibri" w:hAnsi="Calibri"/>
          <w:spacing w:val="4"/>
        </w:rPr>
        <w:t xml:space="preserve"> </w:t>
      </w:r>
      <w:r>
        <w:rPr>
          <w:rFonts w:cs="Calibri" w:ascii="Calibri" w:hAnsi="Calibri"/>
          <w:spacing w:val="1"/>
        </w:rPr>
        <w:t>t</w:t>
      </w:r>
      <w:r>
        <w:rPr>
          <w:rFonts w:cs="Calibri" w:ascii="Calibri" w:hAnsi="Calibri"/>
        </w:rPr>
        <w:t>he</w:t>
      </w:r>
      <w:r>
        <w:rPr>
          <w:rFonts w:cs="Calibri" w:ascii="Calibri" w:hAnsi="Calibri"/>
          <w:b/>
          <w:bCs/>
        </w:rPr>
        <w:t xml:space="preserve"> </w:t>
      </w:r>
      <w:r>
        <w:rPr>
          <w:rFonts w:cs="Calibri" w:hint="eastAsia" w:ascii="Calibri" w:hAnsi="Calibri"/>
          <w:b/>
          <w:bCs/>
        </w:rPr>
        <w:t>HA2026-HC</w:t>
      </w:r>
      <w:r>
        <w:rPr>
          <w:rFonts w:cs="Calibri" w:ascii="Calibri" w:hAnsi="Calibri"/>
          <w:b/>
          <w:bCs/>
        </w:rPr>
        <w:t xml:space="preserve"> (XP1-A202HC04D01)</w:t>
      </w:r>
      <w:r>
        <w:rPr>
          <w:rFonts w:cs="Calibri" w:ascii="Calibri" w:hAnsi="Calibri"/>
          <w:w w:val="101"/>
        </w:rPr>
        <w:t xml:space="preserve">, </w:t>
      </w:r>
      <w:r>
        <w:rPr>
          <w:rFonts w:eastAsia="標楷體" w:cs="Calibri" w:ascii="Calibri" w:hAnsi="Calibri"/>
        </w:rPr>
        <w:t xml:space="preserve">the system’s </w:t>
      </w:r>
      <w:r>
        <w:rPr>
          <w:rFonts w:cs="Calibri" w:ascii="Calibri" w:hAnsi="Calibri"/>
        </w:rPr>
        <w:t>configuration includes</w:t>
      </w:r>
      <w:r>
        <w:rPr>
          <w:rFonts w:cs="Arial" w:ascii="Calibri" w:hAnsi="Calibri"/>
        </w:rPr>
        <w:t xml:space="preserve"> Hercules</w:t>
      </w:r>
      <w:r>
        <w:rPr>
          <w:rFonts w:cs="Calibri" w:ascii="Calibri" w:hAnsi="Calibri"/>
        </w:rPr>
        <w:t xml:space="preserve"> Main Board</w:t>
      </w:r>
      <w:r>
        <w:rPr>
          <w:rFonts w:cs="Arial" w:ascii="Calibri" w:hAnsi="Calibri"/>
        </w:rPr>
        <w:t>,</w:t>
      </w:r>
      <w:r>
        <w:rPr>
          <w:rFonts w:eastAsia="微軟正黑體" w:hint="eastAsia" w:ascii="微軟正黑體" w:hAnsi="微軟正黑體"/>
          <w:b/>
          <w:bCs/>
          <w:color w:val="262626"/>
          <w:sz w:val="21"/>
          <w:szCs w:val="21"/>
          <w:shd w:fill="FFFFFF" w:val="clear"/>
        </w:rPr>
        <w:t xml:space="preserve"> </w:t>
      </w:r>
      <w:r>
        <w:rPr>
          <w:rFonts w:cs="Arial" w:ascii="Calibri" w:hAnsi="Calibri"/>
        </w:rPr>
        <w:t>AMD EPYC™ 9654</w:t>
      </w:r>
      <w:r>
        <w:rPr>
          <w:rFonts w:cs="Arial" w:hint="eastAsia" w:ascii="Calibri" w:hAnsi="Calibri"/>
        </w:rPr>
        <w:t xml:space="preserve"> CPU </w:t>
      </w:r>
      <w:r>
        <w:rPr>
          <w:rFonts w:cs="Arial" w:ascii="Calibri" w:hAnsi="Calibri"/>
        </w:rPr>
        <w:t>3.55 GHz</w:t>
      </w:r>
      <w:r>
        <w:rPr>
          <w:rFonts w:cs="Arial" w:hint="eastAsia" w:ascii="Calibri" w:hAnsi="Calibri"/>
        </w:rPr>
        <w:t xml:space="preserve"> </w:t>
      </w:r>
      <w:r>
        <w:rPr>
          <w:rFonts w:cs="Arial" w:ascii="Calibri" w:hAnsi="Calibri"/>
        </w:rPr>
        <w:t>360W</w:t>
      </w:r>
      <w:r>
        <w:rPr>
          <w:rFonts w:cs="Calibri" w:hint="eastAsia" w:ascii="Calibri" w:hAnsi="Calibri"/>
        </w:rPr>
        <w:t xml:space="preserve"> *1</w:t>
      </w:r>
      <w:r>
        <w:rPr>
          <w:rFonts w:cs="Calibri" w:ascii="Calibri" w:hAnsi="Calibri"/>
        </w:rPr>
        <w:t>pcs</w:t>
      </w:r>
      <w:r>
        <w:rPr>
          <w:rFonts w:cs="Arial" w:ascii="Calibri" w:hAnsi="Calibri"/>
        </w:rPr>
        <w:t xml:space="preserve">, </w:t>
      </w:r>
      <w:r>
        <w:rPr>
          <w:rFonts w:cs="Arial" w:hint="eastAsia" w:ascii="Calibri" w:hAnsi="Calibri"/>
        </w:rPr>
        <w:t>2.5</w:t>
      </w:r>
      <w:r>
        <w:rPr>
          <w:rFonts w:cs="Arial" w:ascii="Calibri" w:hAnsi="Calibri"/>
        </w:rPr>
        <w:t>”</w:t>
      </w:r>
      <w:r>
        <w:rPr>
          <w:rFonts w:cs="Arial" w:hint="eastAsia" w:ascii="Calibri" w:hAnsi="Calibri"/>
        </w:rPr>
        <w:t xml:space="preserve"> U.2 NVMe</w:t>
      </w:r>
      <w:r>
        <w:rPr>
          <w:rFonts w:cs="Arial" w:ascii="Calibri" w:hAnsi="Calibri"/>
        </w:rPr>
        <w:t xml:space="preserve"> </w:t>
      </w:r>
      <w:r>
        <w:rPr>
          <w:rFonts w:eastAsia="標楷體" w:cs="Calibri" w:hint="eastAsia" w:ascii="Calibri" w:hAnsi="Calibri"/>
          <w:bCs/>
        </w:rPr>
        <w:t>PHISON X200P 1.92TB</w:t>
      </w:r>
      <w:r>
        <w:rPr>
          <w:rFonts w:cs="Arial" w:ascii="Calibri" w:hAnsi="Calibri"/>
        </w:rPr>
        <w:t xml:space="preserve"> *</w:t>
      </w:r>
      <w:r>
        <w:rPr>
          <w:rFonts w:cs="Arial" w:hint="eastAsia" w:ascii="Calibri" w:hAnsi="Calibri"/>
        </w:rPr>
        <w:t>26</w:t>
      </w:r>
      <w:r>
        <w:rPr>
          <w:rFonts w:cs="Arial" w:ascii="Calibri" w:hAnsi="Calibri"/>
        </w:rPr>
        <w:t>pcs</w:t>
      </w:r>
      <w:r>
        <w:rPr>
          <w:rFonts w:cs="Arial" w:hint="eastAsia" w:ascii="Calibri" w:hAnsi="Calibri"/>
        </w:rPr>
        <w:t>, M</w:t>
      </w:r>
      <w:r>
        <w:rPr>
          <w:rFonts w:cs="Arial" w:ascii="Calibri" w:hAnsi="Calibri"/>
        </w:rPr>
        <w:t xml:space="preserve">.2 </w:t>
      </w:r>
      <w:r>
        <w:rPr>
          <w:rFonts w:cs="Arial" w:hint="eastAsia" w:ascii="Calibri" w:hAnsi="Calibri"/>
        </w:rPr>
        <w:t>SAMSUNG 970PRO MZ-V7P1T0 1TB</w:t>
      </w:r>
      <w:r>
        <w:rPr>
          <w:rFonts w:cs="Arial" w:ascii="Calibri" w:hAnsi="Calibri"/>
        </w:rPr>
        <w:t xml:space="preserve"> </w:t>
      </w:r>
      <w:r>
        <w:rPr>
          <w:rFonts w:cs="Arial" w:hint="eastAsia" w:ascii="Calibri" w:hAnsi="Calibri"/>
        </w:rPr>
        <w:t>*1pcs</w:t>
      </w:r>
      <w:r>
        <w:rPr>
          <w:rFonts w:hint="eastAsia" w:ascii="Calibri" w:hAnsi="Calibri"/>
          <w:w w:val="101"/>
        </w:rPr>
        <w:t>, Nidec</w:t>
      </w:r>
      <w:r>
        <w:rPr>
          <w:rFonts w:hint="eastAsia" w:ascii="Calibri" w:hAnsi="Calibri"/>
        </w:rPr>
        <w:t xml:space="preserve"> Fan Module </w:t>
      </w:r>
      <w:r>
        <w:rPr>
          <w:rFonts w:ascii="Calibri" w:hAnsi="Calibri"/>
        </w:rPr>
        <w:t>*</w:t>
      </w:r>
      <w:r>
        <w:rPr>
          <w:rFonts w:hint="eastAsia" w:ascii="Calibri" w:hAnsi="Calibri"/>
        </w:rPr>
        <w:t>12</w:t>
      </w:r>
      <w:r>
        <w:rPr>
          <w:rFonts w:ascii="Calibri" w:hAnsi="Calibri"/>
        </w:rPr>
        <w:t>pcs</w:t>
      </w:r>
      <w:r>
        <w:rPr>
          <w:rFonts w:hint="eastAsia" w:ascii="Calibri" w:hAnsi="Calibri"/>
        </w:rPr>
        <w:t>,</w:t>
      </w:r>
      <w:r>
        <w:rPr>
          <w:rFonts w:hint="eastAsia" w:ascii="Calibri" w:hAnsi="Calibri"/>
          <w:w w:val="101"/>
        </w:rPr>
        <w:t xml:space="preserve"> SUNON</w:t>
      </w:r>
      <w:r>
        <w:rPr>
          <w:rFonts w:hint="eastAsia" w:ascii="Calibri" w:hAnsi="Calibri"/>
        </w:rPr>
        <w:t xml:space="preserve"> Fan Module </w:t>
      </w:r>
      <w:r>
        <w:rPr>
          <w:rFonts w:ascii="Calibri" w:hAnsi="Calibri"/>
        </w:rPr>
        <w:t>*</w:t>
      </w:r>
      <w:r>
        <w:rPr>
          <w:rFonts w:hint="eastAsia" w:ascii="Calibri" w:hAnsi="Calibri"/>
        </w:rPr>
        <w:t>2</w:t>
      </w:r>
      <w:r>
        <w:rPr>
          <w:rFonts w:ascii="Calibri" w:hAnsi="Calibri"/>
        </w:rPr>
        <w:t>pcs</w:t>
      </w:r>
      <w:r>
        <w:rPr>
          <w:rFonts w:cs="Arial" w:hint="eastAsia" w:ascii="Calibri" w:hAnsi="Calibri"/>
        </w:rPr>
        <w:t xml:space="preserve"> </w:t>
      </w:r>
      <w:r>
        <w:rPr>
          <w:rFonts w:ascii="Calibri" w:hAnsi="Calibri"/>
        </w:rPr>
        <w:t xml:space="preserve">and </w:t>
      </w:r>
      <w:r>
        <w:rPr>
          <w:rFonts w:cs="Calibri" w:ascii="Calibri" w:hAnsi="Calibri"/>
        </w:rPr>
        <w:t>GOSPOWER</w:t>
      </w:r>
      <w:r>
        <w:rPr>
          <w:rFonts w:ascii="Calibri" w:hAnsi="Calibri"/>
          <w:w w:val="101"/>
        </w:rPr>
        <w:t xml:space="preserve"> Power</w:t>
      </w:r>
      <w:r>
        <w:rPr>
          <w:rFonts w:hint="eastAsia" w:ascii="Calibri" w:hAnsi="Calibri"/>
          <w:w w:val="101"/>
        </w:rPr>
        <w:t xml:space="preserve"> Module </w:t>
      </w:r>
      <w:r>
        <w:rPr>
          <w:rFonts w:ascii="Calibri" w:hAnsi="Calibri"/>
        </w:rPr>
        <w:t>*2pcs</w:t>
      </w:r>
      <w:r>
        <w:rPr>
          <w:rFonts w:ascii="Calibri" w:hAnsi="Calibri"/>
          <w:w w:val="101"/>
          <w:szCs w:val="22"/>
        </w:rPr>
        <w:t>.</w:t>
      </w:r>
    </w:p>
    <w:p>
      <w:pPr>
        <w:pStyle w:val="Normal"/>
        <w:numPr>
          <w:ilvl w:val="1"/>
          <w:numId w:val="4"/>
        </w:numPr>
        <w:spacing w:before="180" w:after="0"/>
        <w:ind w:hanging="0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9" w:name="_Toc218513323"/>
      <w:r>
        <w:rPr>
          <w:rFonts w:cs="Calibri" w:ascii="Calibri" w:hAnsi="Calibri"/>
          <w:b/>
          <w:color w:val="0000FF"/>
          <w:sz w:val="32"/>
          <w:szCs w:val="32"/>
        </w:rPr>
        <w:t>Scope</w:t>
      </w:r>
      <w:bookmarkEnd w:id="1"/>
      <w:bookmarkEnd w:id="2"/>
      <w:bookmarkEnd w:id="3"/>
      <w:bookmarkEnd w:id="4"/>
      <w:bookmarkEnd w:id="9"/>
    </w:p>
    <w:p>
      <w:pPr>
        <w:pStyle w:val="Normal"/>
        <w:widowControl/>
        <w:spacing w:before="0" w:after="180"/>
        <w:ind w:leftChars="236"/>
        <w:rPr>
          <w:rFonts w:ascii="Calibri" w:hAnsi="Calibri" w:eastAsia="標楷體" w:cs="Calibri"/>
        </w:rPr>
      </w:pPr>
      <w:r>
        <w:rPr>
          <w:rFonts w:eastAsia="標楷體" w:cs="Calibri" w:ascii="Calibri" w:hAnsi="Calibri"/>
        </w:rPr>
        <w:t>To ensure system level products are capable of withstanding the varied environmental condition that may occur during operation/non-operation, and identify the reliability has been designed-in the product. The test specification and configuration are approved by PJM and customer to take precedence for test execution.</w:t>
      </w:r>
    </w:p>
    <w:p>
      <w:pPr>
        <w:pStyle w:val="Normal"/>
        <w:numPr>
          <w:ilvl w:val="1"/>
          <w:numId w:val="4"/>
        </w:numPr>
        <w:ind w:hanging="27" w:left="567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10" w:name="_Toc218513324"/>
      <w:r>
        <w:rPr>
          <w:rFonts w:cs="Calibri" w:ascii="Calibri" w:hAnsi="Calibri"/>
          <w:b/>
          <w:color w:val="0000FF"/>
          <w:sz w:val="32"/>
          <w:szCs w:val="32"/>
        </w:rPr>
        <w:t>UUT Configuration</w:t>
      </w:r>
      <w:bookmarkEnd w:id="10"/>
    </w:p>
    <w:p>
      <w:pPr>
        <w:pStyle w:val="Normal"/>
        <w:spacing w:lineRule="exact" w:line="300" w:before="36" w:after="108"/>
        <w:ind w:left="567"/>
        <w:rPr>
          <w:rFonts w:ascii="Calibri" w:hAnsi="Calibri" w:eastAsia="標楷體" w:cs="Calibri"/>
        </w:rPr>
      </w:pPr>
      <w:r>
        <w:rPr>
          <w:rFonts w:eastAsia="標楷體" w:cs="Calibri" w:ascii="Calibri" w:hAnsi="Calibri"/>
        </w:rPr>
        <w:t>The table summarizes the Key part of UUT’s configuration for this test report as below.</w:t>
      </w:r>
    </w:p>
    <w:p>
      <w:pPr>
        <w:pStyle w:val="Normal"/>
        <w:spacing w:lineRule="exact" w:line="300" w:before="36" w:after="108"/>
        <w:ind w:left="708"/>
        <w:rPr>
          <w:rFonts w:ascii="Calibri" w:hAnsi="Calibri" w:cs="Calibri"/>
          <w:w w:val="102"/>
          <w:kern w:val="0"/>
        </w:rPr>
      </w:pPr>
      <w:r>
        <w:rPr>
          <w:rFonts w:eastAsia="標楷體" w:cs="Calibri" w:ascii="Calibri" w:hAnsi="Calibri"/>
          <w:position w:val="-1"/>
        </w:rPr>
        <w:t xml:space="preserve">Table 1: </w:t>
      </w:r>
      <w:r>
        <w:rPr>
          <w:rFonts w:cs="Calibri" w:ascii="Calibri" w:hAnsi="Calibri"/>
          <w:spacing w:val="1"/>
          <w:kern w:val="0"/>
          <w:position w:val="-1"/>
        </w:rPr>
        <w:t>L</w:t>
      </w:r>
      <w:r>
        <w:rPr>
          <w:rFonts w:cs="Calibri" w:ascii="Calibri" w:hAnsi="Calibri"/>
          <w:spacing w:val="-1"/>
          <w:kern w:val="0"/>
          <w:position w:val="-1"/>
        </w:rPr>
        <w:t>i</w:t>
      </w:r>
      <w:r>
        <w:rPr>
          <w:rFonts w:cs="Calibri" w:ascii="Calibri" w:hAnsi="Calibri"/>
          <w:spacing w:val="1"/>
          <w:kern w:val="0"/>
          <w:position w:val="-1"/>
        </w:rPr>
        <w:t>s</w:t>
      </w:r>
      <w:r>
        <w:rPr>
          <w:rFonts w:cs="Calibri" w:ascii="Calibri" w:hAnsi="Calibri"/>
          <w:kern w:val="0"/>
          <w:position w:val="-1"/>
        </w:rPr>
        <w:t>t</w:t>
      </w:r>
      <w:r>
        <w:rPr>
          <w:rFonts w:cs="Calibri" w:ascii="Calibri" w:hAnsi="Calibri"/>
          <w:spacing w:val="5"/>
          <w:kern w:val="0"/>
          <w:position w:val="-1"/>
        </w:rPr>
        <w:t xml:space="preserve"> </w:t>
      </w:r>
      <w:r>
        <w:rPr>
          <w:rFonts w:cs="Calibri" w:ascii="Calibri" w:hAnsi="Calibri"/>
          <w:kern w:val="0"/>
          <w:position w:val="-1"/>
        </w:rPr>
        <w:t>of</w:t>
      </w:r>
      <w:r>
        <w:rPr>
          <w:rFonts w:cs="Calibri" w:ascii="Calibri" w:hAnsi="Calibri"/>
          <w:spacing w:val="3"/>
          <w:kern w:val="0"/>
          <w:position w:val="-1"/>
        </w:rPr>
        <w:t xml:space="preserve"> </w:t>
      </w:r>
      <w:r>
        <w:rPr>
          <w:rFonts w:cs="Calibri" w:ascii="Calibri" w:hAnsi="Calibri"/>
          <w:kern w:val="0"/>
          <w:position w:val="-1"/>
        </w:rPr>
        <w:t>T</w:t>
      </w:r>
      <w:r>
        <w:rPr>
          <w:rFonts w:cs="Calibri" w:ascii="Calibri" w:hAnsi="Calibri"/>
          <w:spacing w:val="1"/>
          <w:kern w:val="0"/>
          <w:position w:val="-1"/>
        </w:rPr>
        <w:t>e</w:t>
      </w:r>
      <w:r>
        <w:rPr>
          <w:rFonts w:cs="Calibri" w:ascii="Calibri" w:hAnsi="Calibri"/>
          <w:kern w:val="0"/>
          <w:position w:val="-1"/>
        </w:rPr>
        <w:t>st</w:t>
      </w:r>
      <w:r>
        <w:rPr>
          <w:rFonts w:cs="Calibri" w:ascii="Calibri" w:hAnsi="Calibri"/>
          <w:spacing w:val="5"/>
          <w:kern w:val="0"/>
          <w:position w:val="-1"/>
        </w:rPr>
        <w:t xml:space="preserve"> </w:t>
      </w:r>
      <w:r>
        <w:rPr>
          <w:rFonts w:cs="Calibri" w:ascii="Calibri" w:hAnsi="Calibri"/>
          <w:w w:val="101"/>
          <w:kern w:val="0"/>
          <w:position w:val="-1"/>
        </w:rPr>
        <w:t>UUT’s configuration</w:t>
      </w:r>
    </w:p>
    <w:tbl>
      <w:tblPr>
        <w:tblW w:w="9642" w:type="dxa"/>
        <w:jc w:val="center"/>
        <w:tblInd w:w="0" w:type="dxa"/>
        <w:tblLayout w:type="fixed"/>
        <w:tblCellMar>
          <w:top w:w="0" w:type="dxa"/>
          <w:left w:w="30" w:type="dxa"/>
          <w:bottom w:w="0" w:type="dxa"/>
          <w:right w:w="30" w:type="dxa"/>
        </w:tblCellMar>
        <w:tblLook w:firstRow="0" w:noVBand="0" w:lastRow="0" w:firstColumn="0" w:lastColumn="0" w:noHBand="0" w:val="0000"/>
      </w:tblPr>
      <w:tblGrid>
        <w:gridCol w:w="422"/>
        <w:gridCol w:w="1911"/>
        <w:gridCol w:w="1781"/>
        <w:gridCol w:w="2268"/>
        <w:gridCol w:w="3260"/>
      </w:tblGrid>
      <w:tr>
        <w:trPr>
          <w:tblHeader w:val="true"/>
          <w:trHeight w:val="410" w:hRule="atLeast"/>
        </w:trPr>
        <w:tc>
          <w:tcPr>
            <w:tcW w:w="422" w:type="dxa"/>
            <w:tcBorders>
              <w:top w:val="double" w:sz="4" w:space="0" w:color="000000"/>
              <w:left w:val="double" w:sz="4" w:space="0" w:color="000000"/>
              <w:bottom w:val="single" w:sz="6" w:space="0" w:color="000000"/>
              <w:right w:val="single" w:sz="6" w:space="0" w:color="000000"/>
            </w:tcBorders>
            <w:shd w:color="auto" w:fill="FFFFFF" w:val="pct30"/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bookmarkStart w:id="11" w:name="_Toc195359624"/>
            <w:bookmarkStart w:id="12" w:name="_Toc180994309"/>
            <w:bookmarkStart w:id="13" w:name="_Toc164309992"/>
            <w:r>
              <w:rPr>
                <w:rFonts w:cs="Calibri" w:ascii="Calibri" w:hAnsi="Calibri"/>
                <w:b/>
                <w:bCs/>
                <w:sz w:val="28"/>
                <w:szCs w:val="28"/>
              </w:rPr>
              <w:t>No</w:t>
            </w:r>
          </w:p>
        </w:tc>
        <w:tc>
          <w:tcPr>
            <w:tcW w:w="1911" w:type="dxa"/>
            <w:tcBorders>
              <w:top w:val="doub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FFFFF" w:val="pct30"/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</w:pPr>
            <w:r>
              <w:rPr>
                <w:rFonts w:cs="Calibri" w:ascii="Calibri" w:hAnsi="Calibri"/>
                <w:b/>
                <w:bCs/>
                <w:sz w:val="28"/>
                <w:szCs w:val="28"/>
              </w:rPr>
              <w:t>Key Part</w:t>
            </w:r>
          </w:p>
        </w:tc>
        <w:tc>
          <w:tcPr>
            <w:tcW w:w="1781" w:type="dxa"/>
            <w:tcBorders>
              <w:top w:val="doub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FFFFF" w:val="pct30"/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cs="Calibri" w:ascii="Calibri" w:hAnsi="Calibri"/>
                <w:b/>
                <w:bCs/>
                <w:sz w:val="28"/>
                <w:szCs w:val="28"/>
              </w:rPr>
              <w:t>Manufacturer</w:t>
            </w:r>
          </w:p>
        </w:tc>
        <w:tc>
          <w:tcPr>
            <w:tcW w:w="2268" w:type="dxa"/>
            <w:tcBorders>
              <w:top w:val="doub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FFFFF" w:val="pct30"/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eastAsia="標楷體" w:cs="Calibri" w:ascii="Calibri" w:hAnsi="Calibri"/>
                <w:b/>
                <w:bCs/>
                <w:sz w:val="28"/>
                <w:szCs w:val="28"/>
              </w:rPr>
              <w:t>PN/Revision.</w:t>
            </w:r>
          </w:p>
        </w:tc>
        <w:tc>
          <w:tcPr>
            <w:tcW w:w="3260" w:type="dxa"/>
            <w:tcBorders>
              <w:top w:val="double" w:sz="4" w:space="0" w:color="000000"/>
              <w:left w:val="single" w:sz="6" w:space="0" w:color="000000"/>
              <w:bottom w:val="single" w:sz="6" w:space="0" w:color="000000"/>
              <w:right w:val="double" w:sz="4" w:space="0" w:color="000000"/>
            </w:tcBorders>
            <w:shd w:color="auto" w:fill="FFFFFF" w:val="pct30"/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</w:pPr>
            <w:r>
              <w:rPr>
                <w:rFonts w:cs="Calibri" w:ascii="Calibri" w:hAnsi="Calibri"/>
                <w:b/>
                <w:bCs/>
                <w:sz w:val="28"/>
                <w:szCs w:val="28"/>
              </w:rPr>
              <w:t>S/N</w:t>
            </w:r>
          </w:p>
        </w:tc>
      </w:tr>
      <w:tr>
        <w:trPr>
          <w:trHeight w:val="105" w:hRule="atLeast"/>
        </w:trPr>
        <w:tc>
          <w:tcPr>
            <w:tcW w:w="422" w:type="dxa"/>
            <w:tcBorders>
              <w:top w:val="single" w:sz="6" w:space="0" w:color="000000"/>
              <w:left w:val="doub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bCs/>
              </w:rPr>
            </w:pPr>
            <w:r>
              <w:rPr>
                <w:rFonts w:cs="Calibri" w:hint="eastAsia" w:ascii="Calibri" w:hAnsi="Calibri"/>
                <w:bCs/>
              </w:rPr>
              <w:t>1</w:t>
            </w:r>
          </w:p>
        </w:tc>
        <w:tc>
          <w:tcPr>
            <w:tcW w:w="1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eastAsia="標楷體" w:cs="Calibri"/>
              </w:rPr>
            </w:pPr>
            <w:r>
              <w:rPr>
                <w:rFonts w:eastAsia="標楷體" w:cs="Calibri" w:ascii="Calibri" w:hAnsi="Calibri"/>
              </w:rPr>
              <w:t>MB</w:t>
            </w:r>
          </w:p>
        </w:tc>
        <w:tc>
          <w:tcPr>
            <w:tcW w:w="17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cs="Calibri" w:hint="eastAsia" w:ascii="Calibri" w:hAnsi="Calibri"/>
                <w:color w:val="000000"/>
              </w:rPr>
              <w:t>AIC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cs="Calibri" w:ascii="Calibri" w:hAnsi="Calibri"/>
                <w:color w:val="000000"/>
              </w:rPr>
              <w:t>BMB1UPG0002AB01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cs="Calibri" w:ascii="Calibri" w:hAnsi="Calibri"/>
                <w:kern w:val="0"/>
              </w:rPr>
              <w:t>422-25031400110053</w:t>
            </w:r>
          </w:p>
          <w:p>
            <w:pPr>
              <w:pStyle w:val="Normal"/>
              <w:jc w:val="center"/>
              <w:rPr>
                <w:rFonts w:ascii="Calibri" w:hAnsi="Calibri" w:cs="Calibri"/>
                <w:kern w:val="0"/>
                <w:highlight w:val="yellow"/>
              </w:rPr>
            </w:pPr>
            <w:r>
              <w:rPr>
                <w:rFonts w:cs="Calibri" w:ascii="Calibri" w:hAnsi="Calibri"/>
                <w:kern w:val="0"/>
              </w:rPr>
              <w:t>422-25031400110061</w:t>
            </w:r>
          </w:p>
        </w:tc>
      </w:tr>
      <w:tr>
        <w:trPr>
          <w:trHeight w:val="105" w:hRule="atLeast"/>
        </w:trPr>
        <w:tc>
          <w:tcPr>
            <w:tcW w:w="422" w:type="dxa"/>
            <w:tcBorders>
              <w:top w:val="single" w:sz="6" w:space="0" w:color="000000"/>
              <w:left w:val="doub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bCs/>
              </w:rPr>
            </w:pPr>
            <w:r>
              <w:rPr>
                <w:rFonts w:cs="Calibri" w:hint="eastAsia" w:ascii="Calibri" w:hAnsi="Calibri"/>
                <w:bCs/>
              </w:rPr>
              <w:t>2</w:t>
            </w:r>
          </w:p>
        </w:tc>
        <w:tc>
          <w:tcPr>
            <w:tcW w:w="1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eastAsia="標楷體" w:cs="Calibri"/>
              </w:rPr>
            </w:pPr>
            <w:r>
              <w:rPr>
                <w:rFonts w:eastAsia="標楷體" w:cs="Calibri" w:ascii="Calibri" w:hAnsi="Calibri"/>
              </w:rPr>
              <w:t>Backplane Board</w:t>
            </w:r>
          </w:p>
        </w:tc>
        <w:tc>
          <w:tcPr>
            <w:tcW w:w="17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cs="Calibri" w:hint="eastAsia" w:ascii="Calibri" w:hAnsi="Calibri"/>
                <w:color w:val="000000"/>
              </w:rPr>
              <w:t>AIC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cs="Calibri" w:ascii="Calibri" w:hAnsi="Calibri"/>
                <w:color w:val="000000"/>
              </w:rPr>
              <w:t>BBP-FB20006AB03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cs="Calibri" w:hint="eastAsia" w:ascii="Calibri" w:hAnsi="Calibri"/>
                <w:kern w:val="0"/>
              </w:rPr>
              <w:t>NA</w:t>
            </w:r>
          </w:p>
        </w:tc>
      </w:tr>
      <w:tr>
        <w:trPr>
          <w:trHeight w:val="105" w:hRule="atLeast"/>
        </w:trPr>
        <w:tc>
          <w:tcPr>
            <w:tcW w:w="422" w:type="dxa"/>
            <w:tcBorders>
              <w:top w:val="single" w:sz="6" w:space="0" w:color="000000"/>
              <w:left w:val="doub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bCs/>
              </w:rPr>
            </w:pPr>
            <w:r>
              <w:rPr>
                <w:rFonts w:cs="Calibri" w:hint="eastAsia" w:ascii="Calibri" w:hAnsi="Calibri"/>
                <w:bCs/>
              </w:rPr>
              <w:t>3</w:t>
            </w:r>
          </w:p>
        </w:tc>
        <w:tc>
          <w:tcPr>
            <w:tcW w:w="1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color w:val="000000"/>
              </w:rPr>
            </w:pPr>
            <w:r>
              <w:rPr>
                <w:rFonts w:cs="Calibri" w:ascii="Calibri" w:hAnsi="Calibri"/>
                <w:color w:val="000000"/>
              </w:rPr>
              <w:t>Front-Rear I</w:t>
            </w:r>
            <w:r>
              <w:rPr>
                <w:rFonts w:cs="Calibri" w:hint="eastAsia" w:ascii="Calibri" w:hAnsi="Calibri"/>
                <w:color w:val="000000"/>
              </w:rPr>
              <w:t>O</w:t>
            </w:r>
            <w:r>
              <w:rPr>
                <w:rFonts w:cs="Calibri" w:ascii="Calibri" w:hAnsi="Calibri"/>
                <w:color w:val="000000"/>
              </w:rPr>
              <w:t>-Display Board</w:t>
            </w:r>
          </w:p>
        </w:tc>
        <w:tc>
          <w:tcPr>
            <w:tcW w:w="17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cs="Calibri" w:hint="eastAsia" w:ascii="Calibri" w:hAnsi="Calibri"/>
                <w:color w:val="000000"/>
              </w:rPr>
              <w:t>AIC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cs="Calibri" w:ascii="Calibri" w:hAnsi="Calibri"/>
                <w:color w:val="000000"/>
              </w:rPr>
              <w:t>BDB-LED0011B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cs="Calibri" w:hint="eastAsia" w:ascii="Calibri" w:hAnsi="Calibri"/>
                <w:kern w:val="0"/>
              </w:rPr>
              <w:t>NA</w:t>
            </w:r>
          </w:p>
        </w:tc>
      </w:tr>
      <w:tr>
        <w:trPr>
          <w:trHeight w:val="105" w:hRule="atLeast"/>
        </w:trPr>
        <w:tc>
          <w:tcPr>
            <w:tcW w:w="422" w:type="dxa"/>
            <w:tcBorders>
              <w:top w:val="single" w:sz="6" w:space="0" w:color="000000"/>
              <w:left w:val="doub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bCs/>
              </w:rPr>
            </w:pPr>
            <w:r>
              <w:rPr>
                <w:rFonts w:cs="Calibri" w:hint="eastAsia" w:ascii="Calibri" w:hAnsi="Calibri"/>
                <w:bCs/>
              </w:rPr>
              <w:t>4</w:t>
            </w:r>
          </w:p>
        </w:tc>
        <w:tc>
          <w:tcPr>
            <w:tcW w:w="1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color w:val="000000"/>
              </w:rPr>
            </w:pPr>
            <w:r>
              <w:rPr>
                <w:rFonts w:eastAsia="標楷體" w:cs="Arial" w:ascii="Calibri" w:hAnsi="Calibri"/>
              </w:rPr>
              <w:t>I</w:t>
            </w:r>
            <w:r>
              <w:rPr>
                <w:rFonts w:eastAsia="標楷體" w:cs="Arial" w:hint="eastAsia" w:ascii="Calibri" w:hAnsi="Calibri"/>
              </w:rPr>
              <w:t>O</w:t>
            </w:r>
            <w:r>
              <w:rPr>
                <w:rFonts w:eastAsia="標楷體" w:cs="Arial" w:ascii="Calibri" w:hAnsi="Calibri"/>
              </w:rPr>
              <w:t xml:space="preserve"> Expander Board</w:t>
            </w:r>
          </w:p>
        </w:tc>
        <w:tc>
          <w:tcPr>
            <w:tcW w:w="17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cs="Calibri" w:hint="eastAsia" w:ascii="Calibri" w:hAnsi="Calibri"/>
                <w:color w:val="000000"/>
              </w:rPr>
              <w:t>AIC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cs="Arial" w:ascii="Calibri" w:hAnsi="Calibri"/>
                <w:color w:val="000000"/>
                <w:kern w:val="0"/>
              </w:rPr>
              <w:t>BDB-IO00006AB01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cs="Calibri" w:ascii="Calibri" w:hAnsi="Calibri"/>
                <w:kern w:val="0"/>
              </w:rPr>
              <w:t>504-25052000210054</w:t>
            </w:r>
          </w:p>
          <w:p>
            <w:pPr>
              <w:pStyle w:val="Normal"/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cs="Calibri" w:ascii="Calibri" w:hAnsi="Calibri"/>
                <w:kern w:val="0"/>
              </w:rPr>
              <w:t>504-25052000210055</w:t>
            </w:r>
          </w:p>
        </w:tc>
      </w:tr>
      <w:tr>
        <w:trPr>
          <w:trHeight w:val="105" w:hRule="atLeast"/>
        </w:trPr>
        <w:tc>
          <w:tcPr>
            <w:tcW w:w="422" w:type="dxa"/>
            <w:tcBorders>
              <w:top w:val="single" w:sz="6" w:space="0" w:color="000000"/>
              <w:left w:val="doub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bCs/>
              </w:rPr>
            </w:pPr>
            <w:r>
              <w:rPr>
                <w:rFonts w:cs="Calibri" w:hint="eastAsia" w:ascii="Calibri" w:hAnsi="Calibri"/>
                <w:bCs/>
              </w:rPr>
              <w:t>5</w:t>
            </w:r>
          </w:p>
        </w:tc>
        <w:tc>
          <w:tcPr>
            <w:tcW w:w="1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color w:val="000000"/>
              </w:rPr>
            </w:pPr>
            <w:r>
              <w:rPr>
                <w:rFonts w:eastAsia="標楷體" w:cs="Arial" w:ascii="Calibri" w:hAnsi="Calibri"/>
              </w:rPr>
              <w:t>Network Card</w:t>
            </w:r>
          </w:p>
        </w:tc>
        <w:tc>
          <w:tcPr>
            <w:tcW w:w="17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cs="Calibri" w:hint="eastAsia" w:ascii="Calibri" w:hAnsi="Calibri"/>
                <w:color w:val="000000"/>
              </w:rPr>
              <w:t>AIC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新細明體"/>
                <w:color w:val="000000"/>
                <w:kern w:val="0"/>
                <w:lang w:val="zh-TW"/>
              </w:rPr>
            </w:pPr>
            <w:r>
              <w:rPr>
                <w:rFonts w:cs="新細明體" w:ascii="Calibri" w:hAnsi="Calibri"/>
                <w:color w:val="000000"/>
                <w:kern w:val="0"/>
                <w:lang w:val="zh-TW"/>
              </w:rPr>
              <w:t>BDB-LAN0004AB01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cs="Calibri" w:ascii="Calibri" w:hAnsi="Calibri"/>
                <w:kern w:val="0"/>
              </w:rPr>
              <w:t>504-25052000110057</w:t>
            </w:r>
          </w:p>
          <w:p>
            <w:pPr>
              <w:pStyle w:val="Normal"/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cs="Calibri" w:ascii="Calibri" w:hAnsi="Calibri"/>
                <w:kern w:val="0"/>
              </w:rPr>
              <w:t>504-25052000110002</w:t>
            </w:r>
          </w:p>
        </w:tc>
      </w:tr>
      <w:tr>
        <w:trPr>
          <w:trHeight w:val="105" w:hRule="atLeast"/>
        </w:trPr>
        <w:tc>
          <w:tcPr>
            <w:tcW w:w="422" w:type="dxa"/>
            <w:tcBorders>
              <w:top w:val="single" w:sz="6" w:space="0" w:color="000000"/>
              <w:left w:val="doub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bCs/>
              </w:rPr>
            </w:pPr>
            <w:r>
              <w:rPr>
                <w:rFonts w:cs="Calibri" w:hint="eastAsia" w:ascii="Calibri" w:hAnsi="Calibri"/>
                <w:bCs/>
              </w:rPr>
              <w:t>6</w:t>
            </w:r>
          </w:p>
        </w:tc>
        <w:tc>
          <w:tcPr>
            <w:tcW w:w="1911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eastAsia="標楷體" w:cs="Calibri"/>
              </w:rPr>
            </w:pPr>
            <w:r>
              <w:rPr>
                <w:rFonts w:cs="Calibri" w:ascii="Calibri" w:hAnsi="Calibri"/>
                <w:color w:val="000000"/>
              </w:rPr>
              <w:t>CRPS A</w:t>
            </w:r>
            <w:r>
              <w:rPr>
                <w:rFonts w:cs="Calibri" w:hint="eastAsia" w:ascii="Calibri" w:hAnsi="Calibri"/>
                <w:color w:val="000000"/>
              </w:rPr>
              <w:t>dapter Board</w:t>
            </w:r>
          </w:p>
        </w:tc>
        <w:tc>
          <w:tcPr>
            <w:tcW w:w="1781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cs="Calibri" w:hint="eastAsia" w:ascii="Calibri" w:hAnsi="Calibri"/>
                <w:color w:val="000000"/>
              </w:rPr>
              <w:t>AIC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cs="Calibri" w:ascii="Calibri" w:hAnsi="Calibri"/>
                <w:color w:val="000000"/>
              </w:rPr>
              <w:t>BDB-PWR0038AE01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cs="Calibri" w:ascii="Calibri" w:hAnsi="Calibri"/>
                <w:kern w:val="0"/>
              </w:rPr>
              <w:t>504-25062600110040</w:t>
            </w:r>
          </w:p>
          <w:p>
            <w:pPr>
              <w:pStyle w:val="Normal"/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cs="Calibri" w:ascii="Calibri" w:hAnsi="Calibri"/>
                <w:kern w:val="0"/>
              </w:rPr>
              <w:t>504-25062600110001</w:t>
            </w:r>
          </w:p>
        </w:tc>
      </w:tr>
      <w:tr>
        <w:trPr>
          <w:trHeight w:val="105" w:hRule="atLeast"/>
        </w:trPr>
        <w:tc>
          <w:tcPr>
            <w:tcW w:w="422" w:type="dxa"/>
            <w:tcBorders>
              <w:top w:val="single" w:sz="6" w:space="0" w:color="000000"/>
              <w:left w:val="doub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bCs/>
              </w:rPr>
            </w:pPr>
            <w:r>
              <w:rPr>
                <w:rFonts w:cs="Calibri" w:hint="eastAsia" w:ascii="Calibri" w:hAnsi="Calibri"/>
                <w:bCs/>
              </w:rPr>
              <w:t>7</w:t>
            </w:r>
          </w:p>
        </w:tc>
        <w:tc>
          <w:tcPr>
            <w:tcW w:w="1911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eastAsia="標楷體" w:cs="Calibri"/>
              </w:rPr>
            </w:pPr>
            <w:r>
              <w:rPr>
                <w:rFonts w:eastAsia="標楷體" w:cs="Calibri" w:hint="eastAsia" w:ascii="Calibri" w:hAnsi="Calibri"/>
              </w:rPr>
              <w:t>BBU</w:t>
            </w:r>
          </w:p>
        </w:tc>
        <w:tc>
          <w:tcPr>
            <w:tcW w:w="1781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cs="Calibri" w:hint="eastAsia" w:ascii="Calibri" w:hAnsi="Calibri"/>
                <w:color w:val="000000"/>
              </w:rPr>
              <w:t>CELXPERT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cs="Calibri" w:hint="eastAsia" w:ascii="Calibri" w:hAnsi="Calibri"/>
                <w:color w:val="000000"/>
              </w:rPr>
              <w:t>A14500185601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cs="Calibri" w:ascii="Calibri" w:hAnsi="Calibri"/>
                <w:kern w:val="0"/>
              </w:rPr>
              <w:t>918300002259390032</w:t>
            </w:r>
          </w:p>
          <w:p>
            <w:pPr>
              <w:pStyle w:val="Normal"/>
              <w:jc w:val="center"/>
              <w:rPr/>
            </w:pPr>
            <w:r>
              <w:rPr>
                <w:rFonts w:cs="Calibri" w:ascii="Calibri" w:hAnsi="Calibri"/>
                <w:kern w:val="0"/>
              </w:rPr>
              <w:t>918300002259390029</w:t>
            </w:r>
          </w:p>
        </w:tc>
      </w:tr>
      <w:tr>
        <w:trPr>
          <w:trHeight w:val="105" w:hRule="atLeast"/>
        </w:trPr>
        <w:tc>
          <w:tcPr>
            <w:tcW w:w="422" w:type="dxa"/>
            <w:vMerge w:val="restart"/>
            <w:tcBorders>
              <w:top w:val="single" w:sz="6" w:space="0" w:color="000000"/>
              <w:left w:val="doub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bCs/>
              </w:rPr>
            </w:pPr>
            <w:r>
              <w:rPr>
                <w:rFonts w:cs="Calibri" w:hint="eastAsia" w:ascii="Calibri" w:hAnsi="Calibri"/>
                <w:bCs/>
              </w:rPr>
              <w:t>8</w:t>
            </w:r>
          </w:p>
        </w:tc>
        <w:tc>
          <w:tcPr>
            <w:tcW w:w="191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Calibri" w:hAnsi="Calibri" w:eastAsia="標楷體" w:cs="Calibri"/>
              </w:rPr>
            </w:pPr>
            <w:r>
              <w:rPr>
                <w:rFonts w:eastAsia="標楷體" w:cs="Calibri" w:ascii="Calibri" w:hAnsi="Calibri"/>
              </w:rPr>
              <w:t>Fan Module</w:t>
            </w:r>
          </w:p>
        </w:tc>
        <w:tc>
          <w:tcPr>
            <w:tcW w:w="1781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cs="Calibri" w:ascii="Calibri" w:hAnsi="Calibri"/>
                <w:color w:val="000000"/>
              </w:rPr>
              <w:t>SUNON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cs="Calibri" w:ascii="Calibri" w:hAnsi="Calibri"/>
                <w:color w:val="000000"/>
              </w:rPr>
              <w:t>PF40281BX-Q611-S9H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cs="Calibri" w:hint="eastAsia" w:ascii="Calibri" w:hAnsi="Calibri"/>
                <w:kern w:val="0"/>
              </w:rPr>
              <w:t>NA</w:t>
            </w:r>
          </w:p>
        </w:tc>
      </w:tr>
      <w:tr>
        <w:trPr>
          <w:trHeight w:val="730" w:hRule="atLeast"/>
        </w:trPr>
        <w:tc>
          <w:tcPr>
            <w:tcW w:w="422" w:type="dxa"/>
            <w:vMerge w:val="continue"/>
            <w:tcBorders>
              <w:top w:val="single" w:sz="6" w:space="0" w:color="000000"/>
              <w:left w:val="doub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bCs/>
              </w:rPr>
            </w:pPr>
            <w:r>
              <w:rPr>
                <w:rFonts w:cs="Calibri" w:ascii="Calibri" w:hAnsi="Calibri"/>
                <w:bCs/>
              </w:rPr>
            </w:r>
          </w:p>
        </w:tc>
        <w:tc>
          <w:tcPr>
            <w:tcW w:w="1911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Calibri" w:hAnsi="Calibri" w:eastAsia="標楷體" w:cs="Calibri"/>
              </w:rPr>
            </w:pPr>
            <w:r>
              <w:rPr>
                <w:rFonts w:eastAsia="標楷體" w:cs="Calibri" w:ascii="Calibri" w:hAnsi="Calibri"/>
              </w:rPr>
            </w:r>
          </w:p>
        </w:tc>
        <w:tc>
          <w:tcPr>
            <w:tcW w:w="1781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cs="Calibri" w:hint="eastAsia" w:ascii="Calibri" w:hAnsi="Calibri"/>
                <w:color w:val="000000"/>
              </w:rPr>
              <w:t>NIDEC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eastAsia="標楷體" w:cs="Calibri" w:ascii="Calibri" w:hAnsi="Calibri"/>
              </w:rPr>
              <w:t>R40W12BGNL9-07T41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cs="Calibri" w:hint="eastAsia" w:ascii="Calibri" w:hAnsi="Calibri"/>
                <w:kern w:val="0"/>
              </w:rPr>
              <w:t>NA</w:t>
            </w:r>
          </w:p>
        </w:tc>
      </w:tr>
      <w:tr>
        <w:trPr>
          <w:trHeight w:val="730" w:hRule="atLeast"/>
        </w:trPr>
        <w:tc>
          <w:tcPr>
            <w:tcW w:w="422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bCs/>
              </w:rPr>
            </w:pPr>
            <w:r>
              <w:rPr>
                <w:rFonts w:cs="Calibri" w:hint="eastAsia" w:ascii="Calibri" w:hAnsi="Calibri"/>
                <w:bCs/>
              </w:rPr>
              <w:t>9</w:t>
            </w:r>
          </w:p>
        </w:tc>
        <w:tc>
          <w:tcPr>
            <w:tcW w:w="1911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eastAsia="標楷體" w:cs="Calibri"/>
              </w:rPr>
            </w:pPr>
            <w:r>
              <w:rPr>
                <w:rFonts w:cs="Calibri" w:ascii="Calibri" w:hAnsi="Calibri"/>
              </w:rPr>
              <w:t>Power Module</w:t>
            </w:r>
          </w:p>
        </w:tc>
        <w:tc>
          <w:tcPr>
            <w:tcW w:w="1781" w:type="dxa"/>
            <w:tcBorders>
              <w:top w:val="single" w:sz="4" w:space="0" w:color="000000"/>
              <w:left w:val="single" w:sz="6" w:space="0" w:color="000000"/>
              <w:bottom w:val="double" w:sz="4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cs="Calibri" w:ascii="Calibri" w:hAnsi="Calibri"/>
                <w:color w:val="000000"/>
              </w:rPr>
              <w:t>GOSPOWER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double" w:sz="4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cs="Calibri" w:hint="eastAsia" w:ascii="Calibri" w:hAnsi="Calibri"/>
                <w:color w:val="000000"/>
              </w:rPr>
              <w:t>G1505-3200W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6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cs="Calibri" w:ascii="Calibri" w:hAnsi="Calibri"/>
                <w:kern w:val="0"/>
              </w:rPr>
              <w:t>1505322NAA250500274</w:t>
            </w:r>
          </w:p>
          <w:p>
            <w:pPr>
              <w:pStyle w:val="Normal"/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cs="Calibri" w:ascii="Calibri" w:hAnsi="Calibri"/>
                <w:kern w:val="0"/>
              </w:rPr>
              <w:t>1505322NAA250500247</w:t>
            </w:r>
          </w:p>
        </w:tc>
      </w:tr>
    </w:tbl>
    <w:p>
      <w:pPr>
        <w:pStyle w:val="Normal"/>
        <w:numPr>
          <w:ilvl w:val="1"/>
          <w:numId w:val="8"/>
        </w:numPr>
        <w:spacing w:before="180" w:after="0"/>
        <w:ind w:hanging="28" w:left="567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14" w:name="_Toc218513325"/>
      <w:r>
        <w:rPr>
          <w:rFonts w:cs="Calibri" w:ascii="Calibri" w:hAnsi="Calibri"/>
          <w:b/>
          <w:color w:val="0000FF"/>
          <w:sz w:val="32"/>
          <w:szCs w:val="32"/>
        </w:rPr>
        <w:t>Test Equipment and Software</w:t>
      </w:r>
      <w:bookmarkEnd w:id="11"/>
      <w:bookmarkEnd w:id="12"/>
      <w:bookmarkEnd w:id="13"/>
      <w:bookmarkEnd w:id="14"/>
    </w:p>
    <w:p>
      <w:pPr>
        <w:pStyle w:val="Normal"/>
        <w:ind w:leftChars="225" w:right="374"/>
        <w:rPr>
          <w:rFonts w:ascii="Calibri" w:hAnsi="Calibri" w:cs="Calibri"/>
          <w:kern w:val="0"/>
        </w:rPr>
      </w:pPr>
      <w:r>
        <w:rPr>
          <w:rFonts w:eastAsia="標楷體" w:cs="Calibri" w:ascii="Calibri" w:hAnsi="Calibri"/>
        </w:rPr>
        <w:t>The following tables summarize all test equipment and software required for this test report. This information is also provided in the test condition table of each test case.</w:t>
      </w:r>
    </w:p>
    <w:p>
      <w:pPr>
        <w:pStyle w:val="Normal"/>
        <w:spacing w:lineRule="auto" w:line="60" w:before="180" w:after="108"/>
        <w:ind w:left="709"/>
        <w:rPr>
          <w:rFonts w:ascii="Calibri" w:hAnsi="Calibri" w:cs="Calibri"/>
          <w:w w:val="102"/>
          <w:kern w:val="0"/>
        </w:rPr>
      </w:pPr>
      <w:r>
        <w:rPr>
          <w:rFonts w:cs="Calibri" w:ascii="Calibri" w:hAnsi="Calibri"/>
          <w:kern w:val="0"/>
          <w:position w:val="-1"/>
        </w:rPr>
        <w:t>Table</w:t>
      </w:r>
      <w:r>
        <w:rPr>
          <w:rFonts w:cs="Calibri" w:ascii="Calibri" w:hAnsi="Calibri"/>
          <w:spacing w:val="7"/>
          <w:kern w:val="0"/>
          <w:position w:val="-1"/>
        </w:rPr>
        <w:t xml:space="preserve"> </w:t>
      </w:r>
      <w:r>
        <w:rPr>
          <w:rFonts w:cs="Calibri" w:ascii="Calibri" w:hAnsi="Calibri"/>
          <w:kern w:val="0"/>
          <w:position w:val="-1"/>
        </w:rPr>
        <w:t>2:</w:t>
      </w:r>
      <w:r>
        <w:rPr>
          <w:rFonts w:cs="Calibri" w:ascii="Calibri" w:hAnsi="Calibri"/>
          <w:spacing w:val="3"/>
          <w:kern w:val="0"/>
          <w:position w:val="-1"/>
        </w:rPr>
        <w:t xml:space="preserve"> </w:t>
      </w:r>
      <w:r>
        <w:rPr>
          <w:rFonts w:cs="Calibri" w:ascii="Calibri" w:hAnsi="Calibri"/>
          <w:spacing w:val="1"/>
          <w:kern w:val="0"/>
          <w:position w:val="-1"/>
        </w:rPr>
        <w:t>L</w:t>
      </w:r>
      <w:r>
        <w:rPr>
          <w:rFonts w:cs="Calibri" w:ascii="Calibri" w:hAnsi="Calibri"/>
          <w:spacing w:val="-1"/>
          <w:kern w:val="0"/>
          <w:position w:val="-1"/>
        </w:rPr>
        <w:t>i</w:t>
      </w:r>
      <w:r>
        <w:rPr>
          <w:rFonts w:cs="Calibri" w:ascii="Calibri" w:hAnsi="Calibri"/>
          <w:spacing w:val="1"/>
          <w:kern w:val="0"/>
          <w:position w:val="-1"/>
        </w:rPr>
        <w:t>s</w:t>
      </w:r>
      <w:r>
        <w:rPr>
          <w:rFonts w:cs="Calibri" w:ascii="Calibri" w:hAnsi="Calibri"/>
          <w:kern w:val="0"/>
          <w:position w:val="-1"/>
        </w:rPr>
        <w:t>t</w:t>
      </w:r>
      <w:r>
        <w:rPr>
          <w:rFonts w:cs="Calibri" w:ascii="Calibri" w:hAnsi="Calibri"/>
          <w:spacing w:val="5"/>
          <w:kern w:val="0"/>
          <w:position w:val="-1"/>
        </w:rPr>
        <w:t xml:space="preserve"> </w:t>
      </w:r>
      <w:r>
        <w:rPr>
          <w:rFonts w:cs="Calibri" w:ascii="Calibri" w:hAnsi="Calibri"/>
          <w:kern w:val="0"/>
          <w:position w:val="-1"/>
        </w:rPr>
        <w:t>of</w:t>
      </w:r>
      <w:r>
        <w:rPr>
          <w:rFonts w:cs="Calibri" w:ascii="Calibri" w:hAnsi="Calibri"/>
          <w:spacing w:val="3"/>
          <w:kern w:val="0"/>
          <w:position w:val="-1"/>
        </w:rPr>
        <w:t xml:space="preserve"> </w:t>
      </w:r>
      <w:r>
        <w:rPr>
          <w:rFonts w:cs="Calibri" w:ascii="Calibri" w:hAnsi="Calibri"/>
          <w:kern w:val="0"/>
          <w:position w:val="-1"/>
        </w:rPr>
        <w:t>T</w:t>
      </w:r>
      <w:r>
        <w:rPr>
          <w:rFonts w:cs="Calibri" w:ascii="Calibri" w:hAnsi="Calibri"/>
          <w:spacing w:val="1"/>
          <w:kern w:val="0"/>
          <w:position w:val="-1"/>
        </w:rPr>
        <w:t>e</w:t>
      </w:r>
      <w:r>
        <w:rPr>
          <w:rFonts w:cs="Calibri" w:ascii="Calibri" w:hAnsi="Calibri"/>
          <w:kern w:val="0"/>
          <w:position w:val="-1"/>
        </w:rPr>
        <w:t>st</w:t>
      </w:r>
      <w:r>
        <w:rPr>
          <w:rFonts w:cs="Calibri" w:ascii="Calibri" w:hAnsi="Calibri"/>
          <w:spacing w:val="5"/>
          <w:kern w:val="0"/>
          <w:position w:val="-1"/>
        </w:rPr>
        <w:t xml:space="preserve"> </w:t>
      </w:r>
      <w:r>
        <w:rPr>
          <w:rFonts w:cs="Calibri" w:ascii="Calibri" w:hAnsi="Calibri"/>
          <w:w w:val="101"/>
          <w:kern w:val="0"/>
          <w:position w:val="-1"/>
        </w:rPr>
        <w:t>Equipme</w:t>
      </w:r>
      <w:r>
        <w:rPr>
          <w:rFonts w:cs="Calibri" w:ascii="Calibri" w:hAnsi="Calibri"/>
          <w:spacing w:val="1"/>
          <w:w w:val="101"/>
          <w:kern w:val="0"/>
          <w:position w:val="-1"/>
        </w:rPr>
        <w:t>n</w:t>
      </w:r>
      <w:r>
        <w:rPr>
          <w:rFonts w:cs="Calibri" w:ascii="Calibri" w:hAnsi="Calibri"/>
          <w:w w:val="102"/>
          <w:kern w:val="0"/>
          <w:position w:val="-1"/>
        </w:rPr>
        <w:t>t</w:t>
      </w:r>
    </w:p>
    <w:tbl>
      <w:tblPr>
        <w:tblW w:w="9660" w:type="dxa"/>
        <w:jc w:val="center"/>
        <w:tblInd w:w="0" w:type="dxa"/>
        <w:tblLayout w:type="fixed"/>
        <w:tblCellMar>
          <w:top w:w="0" w:type="dxa"/>
          <w:left w:w="30" w:type="dxa"/>
          <w:bottom w:w="0" w:type="dxa"/>
          <w:right w:w="30" w:type="dxa"/>
        </w:tblCellMar>
        <w:tblLook w:firstRow="0" w:noVBand="0" w:lastRow="0" w:firstColumn="0" w:lastColumn="0" w:noHBand="0" w:val="0000"/>
      </w:tblPr>
      <w:tblGrid>
        <w:gridCol w:w="464"/>
        <w:gridCol w:w="2108"/>
        <w:gridCol w:w="1700"/>
        <w:gridCol w:w="2552"/>
        <w:gridCol w:w="1417"/>
        <w:gridCol w:w="1419"/>
      </w:tblGrid>
      <w:tr>
        <w:trPr>
          <w:trHeight w:val="410" w:hRule="atLeast"/>
        </w:trPr>
        <w:tc>
          <w:tcPr>
            <w:tcW w:w="464" w:type="dxa"/>
            <w:tcBorders>
              <w:top w:val="double" w:sz="4" w:space="0" w:color="000000"/>
              <w:left w:val="double" w:sz="4" w:space="0" w:color="000000"/>
              <w:bottom w:val="single" w:sz="6" w:space="0" w:color="000000"/>
              <w:right w:val="single" w:sz="6" w:space="0" w:color="000000"/>
            </w:tcBorders>
            <w:shd w:color="auto" w:fill="FFFFFF" w:val="pct30"/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</w:pPr>
            <w:r>
              <w:rPr>
                <w:rFonts w:cs="Calibri" w:ascii="Calibri" w:hAnsi="Calibri"/>
                <w:b/>
                <w:bCs/>
                <w:sz w:val="28"/>
                <w:szCs w:val="28"/>
                <w:lang w:eastAsia="ko-KR"/>
              </w:rPr>
              <w:t>No</w:t>
            </w:r>
          </w:p>
        </w:tc>
        <w:tc>
          <w:tcPr>
            <w:tcW w:w="2108" w:type="dxa"/>
            <w:tcBorders>
              <w:top w:val="doub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FFFFF" w:val="pct30"/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</w:pPr>
            <w:r>
              <w:rPr>
                <w:rFonts w:cs="Calibri" w:ascii="Calibri" w:hAnsi="Calibri"/>
                <w:b/>
                <w:bCs/>
                <w:sz w:val="28"/>
                <w:szCs w:val="28"/>
              </w:rPr>
              <w:t>Test Equipment</w:t>
            </w:r>
          </w:p>
        </w:tc>
        <w:tc>
          <w:tcPr>
            <w:tcW w:w="1700" w:type="dxa"/>
            <w:tcBorders>
              <w:top w:val="doub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FFFFF" w:val="pct30"/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cs="Calibri" w:ascii="Calibri" w:hAnsi="Calibri"/>
                <w:b/>
                <w:bCs/>
                <w:sz w:val="28"/>
                <w:szCs w:val="28"/>
              </w:rPr>
              <w:t>Manufacturer</w:t>
            </w:r>
          </w:p>
        </w:tc>
        <w:tc>
          <w:tcPr>
            <w:tcW w:w="2552" w:type="dxa"/>
            <w:tcBorders>
              <w:top w:val="doub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FFFFF" w:val="pct30"/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cs="Calibri" w:ascii="Calibri" w:hAnsi="Calibri"/>
                <w:b/>
                <w:bCs/>
                <w:sz w:val="28"/>
                <w:szCs w:val="28"/>
              </w:rPr>
              <w:t>Model</w:t>
            </w:r>
          </w:p>
        </w:tc>
        <w:tc>
          <w:tcPr>
            <w:tcW w:w="1417" w:type="dxa"/>
            <w:tcBorders>
              <w:top w:val="doub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FFFFF" w:val="pct30"/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</w:pPr>
            <w:r>
              <w:rPr>
                <w:rFonts w:cs="Calibri" w:ascii="Calibri" w:hAnsi="Calibri"/>
                <w:b/>
                <w:bCs/>
                <w:sz w:val="28"/>
                <w:szCs w:val="28"/>
              </w:rPr>
              <w:t>Calibration Date</w:t>
            </w:r>
          </w:p>
        </w:tc>
        <w:tc>
          <w:tcPr>
            <w:tcW w:w="1419" w:type="dxa"/>
            <w:tcBorders>
              <w:top w:val="double" w:sz="4" w:space="0" w:color="000000"/>
              <w:left w:val="single" w:sz="6" w:space="0" w:color="000000"/>
              <w:bottom w:val="single" w:sz="6" w:space="0" w:color="000000"/>
              <w:right w:val="double" w:sz="4" w:space="0" w:color="000000"/>
            </w:tcBorders>
            <w:shd w:color="auto" w:fill="FFFFFF" w:val="pct30"/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cs="Calibri" w:ascii="Calibri" w:hAnsi="Calibri"/>
                <w:b/>
                <w:bCs/>
                <w:sz w:val="28"/>
                <w:szCs w:val="28"/>
              </w:rPr>
              <w:t>Due Date</w:t>
            </w:r>
          </w:p>
        </w:tc>
      </w:tr>
      <w:tr>
        <w:trPr>
          <w:trHeight w:val="303" w:hRule="atLeast"/>
        </w:trPr>
        <w:tc>
          <w:tcPr>
            <w:tcW w:w="464" w:type="dxa"/>
            <w:tcBorders>
              <w:top w:val="single" w:sz="6" w:space="0" w:color="000000"/>
              <w:left w:val="doub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eastAsia="標楷體" w:cs="Calibri"/>
              </w:rPr>
            </w:pPr>
            <w:r>
              <w:rPr>
                <w:rFonts w:eastAsia="標楷體" w:cs="Calibri" w:hint="eastAsia" w:ascii="Calibri" w:hAnsi="Calibri"/>
              </w:rPr>
              <w:t>1</w:t>
            </w:r>
          </w:p>
        </w:tc>
        <w:tc>
          <w:tcPr>
            <w:tcW w:w="2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eastAsia="標楷體" w:cs="Calibri"/>
              </w:rPr>
            </w:pPr>
            <w:r>
              <w:rPr>
                <w:rFonts w:eastAsia="標楷體" w:cs="Calibri" w:ascii="Calibri" w:hAnsi="Calibri"/>
              </w:rPr>
              <w:t>Vibration Tester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eastAsia="標楷體" w:cs="Calibri"/>
              </w:rPr>
            </w:pPr>
            <w:r>
              <w:rPr>
                <w:rFonts w:eastAsia="標楷體" w:cs="Calibri" w:ascii="Calibri" w:hAnsi="Calibri"/>
              </w:rPr>
              <w:t>KING DESIGN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Calibri" w:hAnsi="Calibri" w:eastAsia="標楷體" w:cs="Calibri"/>
              </w:rPr>
            </w:pPr>
            <w:r>
              <w:rPr>
                <w:rFonts w:eastAsia="標楷體" w:cs="Calibri" w:ascii="Calibri" w:hAnsi="Calibri"/>
              </w:rPr>
              <w:t>KD-9363-EM-1000-</w:t>
            </w:r>
          </w:p>
          <w:p>
            <w:pPr>
              <w:pStyle w:val="Normal"/>
              <w:jc w:val="center"/>
              <w:rPr>
                <w:rFonts w:ascii="Calibri" w:hAnsi="Calibri" w:eastAsia="標楷體" w:cs="Calibri"/>
              </w:rPr>
            </w:pPr>
            <w:r>
              <w:rPr>
                <w:rFonts w:eastAsia="標楷體" w:cs="Calibri" w:ascii="Calibri" w:hAnsi="Calibri"/>
              </w:rPr>
              <w:t>F2K-50N250</w:t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pacing w:val="20"/>
              </w:rPr>
            </w:pPr>
            <w:r>
              <w:rPr>
                <w:rFonts w:cs="Calibri" w:ascii="Calibri" w:hAnsi="Calibri"/>
                <w:spacing w:val="20"/>
              </w:rPr>
              <w:t>202</w:t>
            </w:r>
            <w:r>
              <w:rPr>
                <w:rFonts w:cs="Calibri" w:hint="eastAsia" w:ascii="Calibri" w:hAnsi="Calibri"/>
                <w:spacing w:val="20"/>
              </w:rPr>
              <w:t>5/</w:t>
            </w:r>
            <w:r>
              <w:rPr>
                <w:rFonts w:cs="Calibri" w:ascii="Calibri" w:hAnsi="Calibri"/>
                <w:spacing w:val="20"/>
              </w:rPr>
              <w:t>03</w:t>
            </w:r>
          </w:p>
        </w:tc>
        <w:tc>
          <w:tcPr>
            <w:tcW w:w="1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pacing w:val="20"/>
              </w:rPr>
            </w:pPr>
            <w:r>
              <w:rPr>
                <w:rFonts w:cs="Calibri" w:ascii="Calibri" w:hAnsi="Calibri"/>
                <w:spacing w:val="20"/>
              </w:rPr>
              <w:t>202</w:t>
            </w:r>
            <w:r>
              <w:rPr>
                <w:rFonts w:cs="Calibri" w:hint="eastAsia" w:ascii="Calibri" w:hAnsi="Calibri"/>
                <w:spacing w:val="20"/>
              </w:rPr>
              <w:t>6</w:t>
            </w:r>
            <w:r>
              <w:rPr>
                <w:rFonts w:cs="Calibri" w:ascii="Calibri" w:hAnsi="Calibri"/>
                <w:spacing w:val="20"/>
              </w:rPr>
              <w:t>/03</w:t>
            </w:r>
          </w:p>
        </w:tc>
      </w:tr>
      <w:tr>
        <w:trPr>
          <w:trHeight w:val="303" w:hRule="atLeast"/>
        </w:trPr>
        <w:tc>
          <w:tcPr>
            <w:tcW w:w="464" w:type="dxa"/>
            <w:tcBorders>
              <w:top w:val="single" w:sz="6" w:space="0" w:color="000000"/>
              <w:left w:val="doub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eastAsia="標楷體" w:cs="Calibri"/>
              </w:rPr>
            </w:pPr>
            <w:r>
              <w:rPr>
                <w:rFonts w:eastAsia="標楷體" w:cs="Calibri" w:hint="eastAsia" w:ascii="Calibri" w:hAnsi="Calibri"/>
              </w:rPr>
              <w:t>2</w:t>
            </w:r>
          </w:p>
        </w:tc>
        <w:tc>
          <w:tcPr>
            <w:tcW w:w="2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eastAsia="標楷體" w:cs="Calibri"/>
              </w:rPr>
            </w:pPr>
            <w:r>
              <w:rPr>
                <w:rFonts w:cs="Calibri" w:ascii="Calibri" w:hAnsi="Calibri"/>
              </w:rPr>
              <w:t>Drop Tester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</w:rPr>
            </w:pPr>
            <w:r>
              <w:rPr>
                <w:rFonts w:eastAsia="標楷體" w:cs="Calibri" w:ascii="Calibri" w:hAnsi="Calibri"/>
              </w:rPr>
              <w:t>KING DESIGN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KD-128A</w:t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eastAsia="標楷體" w:cs="Calibri"/>
              </w:rPr>
            </w:pPr>
            <w:r>
              <w:rPr>
                <w:rFonts w:eastAsia="標楷體" w:cs="Calibri" w:ascii="Calibri" w:hAnsi="Calibri"/>
              </w:rPr>
              <w:t>N/A</w:t>
            </w:r>
          </w:p>
        </w:tc>
        <w:tc>
          <w:tcPr>
            <w:tcW w:w="1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eastAsia="標楷體" w:cs="Calibri"/>
              </w:rPr>
            </w:pPr>
            <w:r>
              <w:rPr>
                <w:rFonts w:eastAsia="標楷體" w:cs="Calibri" w:ascii="Calibri" w:hAnsi="Calibri"/>
              </w:rPr>
              <w:t>N/A</w:t>
            </w:r>
          </w:p>
        </w:tc>
      </w:tr>
      <w:tr>
        <w:trPr>
          <w:trHeight w:val="303" w:hRule="atLeast"/>
        </w:trPr>
        <w:tc>
          <w:tcPr>
            <w:tcW w:w="464" w:type="dxa"/>
            <w:tcBorders>
              <w:top w:val="single" w:sz="6" w:space="0" w:color="000000"/>
              <w:left w:val="double" w:sz="4" w:space="0" w:color="000000"/>
              <w:bottom w:val="double" w:sz="4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eastAsia="標楷體" w:cs="Calibri"/>
              </w:rPr>
            </w:pPr>
            <w:r>
              <w:rPr>
                <w:rFonts w:eastAsia="標楷體" w:cs="Calibri" w:hint="eastAsia" w:ascii="Calibri" w:hAnsi="Calibri"/>
              </w:rPr>
              <w:t>3</w:t>
            </w:r>
          </w:p>
        </w:tc>
        <w:tc>
          <w:tcPr>
            <w:tcW w:w="2108" w:type="dxa"/>
            <w:tcBorders>
              <w:top w:val="single" w:sz="6" w:space="0" w:color="000000"/>
              <w:left w:val="single" w:sz="6" w:space="0" w:color="000000"/>
              <w:bottom w:val="double" w:sz="4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eastAsia="標楷體" w:cs="Calibri"/>
              </w:rPr>
            </w:pPr>
            <w:r>
              <w:rPr>
                <w:rFonts w:eastAsia="標楷體" w:cs="Calibri" w:hint="eastAsia" w:ascii="Calibri" w:hAnsi="Calibri"/>
              </w:rPr>
              <w:t>Shock Tester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double" w:sz="4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eastAsia="標楷體" w:cs="Calibri"/>
              </w:rPr>
            </w:pPr>
            <w:r>
              <w:rPr>
                <w:rFonts w:eastAsia="Times New Roman" w:cs="Calibri" w:hint="eastAsia" w:ascii="Calibri" w:hAnsi="Calibri"/>
                <w:color w:val="000000"/>
                <w:kern w:val="0"/>
                <w:lang w:val="x-none"/>
              </w:rPr>
              <w:t>SHINYEI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double" w:sz="4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Calibri" w:hAnsi="Calibri" w:eastAsia="標楷體" w:cs="Calibri"/>
              </w:rPr>
            </w:pPr>
            <w:r>
              <w:rPr>
                <w:rFonts w:eastAsia="標楷體" w:cs="Arial" w:hint="eastAsia" w:ascii="Calibri" w:hAnsi="Calibri"/>
                <w:lang w:val="x-none"/>
              </w:rPr>
              <w:t>ASQ</w:t>
            </w:r>
            <w:r>
              <w:rPr>
                <w:rFonts w:eastAsia="標楷體" w:cs="Arial" w:ascii="Calibri" w:hAnsi="Calibri"/>
                <w:lang w:val="x-none"/>
              </w:rPr>
              <w:t>-</w:t>
            </w:r>
            <w:r>
              <w:rPr>
                <w:rFonts w:eastAsia="標楷體" w:cs="Arial" w:hint="eastAsia" w:ascii="Calibri" w:hAnsi="Calibri"/>
                <w:lang w:val="x-none"/>
              </w:rPr>
              <w:t>1</w:t>
            </w:r>
            <w:r>
              <w:rPr>
                <w:rFonts w:eastAsia="標楷體" w:cs="Arial" w:ascii="Calibri" w:hAnsi="Calibri"/>
                <w:lang w:val="x-none"/>
              </w:rPr>
              <w:t>100</w:t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double" w:sz="4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pacing w:val="20"/>
              </w:rPr>
            </w:pPr>
            <w:r>
              <w:rPr>
                <w:rFonts w:cs="Calibri" w:ascii="Calibri" w:hAnsi="Calibri"/>
                <w:spacing w:val="20"/>
              </w:rPr>
              <w:t>202</w:t>
            </w:r>
            <w:r>
              <w:rPr>
                <w:rFonts w:cs="Calibri" w:hint="eastAsia" w:ascii="Calibri" w:hAnsi="Calibri"/>
                <w:spacing w:val="20"/>
              </w:rPr>
              <w:t>4/12</w:t>
            </w:r>
          </w:p>
        </w:tc>
        <w:tc>
          <w:tcPr>
            <w:tcW w:w="1419" w:type="dxa"/>
            <w:tcBorders>
              <w:top w:val="single" w:sz="6" w:space="0" w:color="000000"/>
              <w:left w:val="single" w:sz="6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pacing w:val="20"/>
              </w:rPr>
            </w:pPr>
            <w:r>
              <w:rPr>
                <w:rFonts w:cs="Calibri" w:ascii="Calibri" w:hAnsi="Calibri"/>
                <w:spacing w:val="20"/>
              </w:rPr>
              <w:t>202</w:t>
            </w:r>
            <w:r>
              <w:rPr>
                <w:rFonts w:cs="Calibri" w:hint="eastAsia" w:ascii="Calibri" w:hAnsi="Calibri"/>
                <w:spacing w:val="20"/>
              </w:rPr>
              <w:t>5/12</w:t>
            </w:r>
          </w:p>
        </w:tc>
      </w:tr>
    </w:tbl>
    <w:p>
      <w:pPr>
        <w:pStyle w:val="Normal"/>
        <w:spacing w:before="240" w:after="108"/>
        <w:ind w:firstLineChars="300"/>
        <w:rPr>
          <w:rFonts w:ascii="Calibri" w:hAnsi="Calibri" w:cs="Calibri"/>
          <w:kern w:val="0"/>
        </w:rPr>
      </w:pPr>
      <w:r>
        <w:rPr>
          <w:rFonts w:cs="Calibri" w:ascii="Calibri" w:hAnsi="Calibri"/>
          <w:kern w:val="0"/>
          <w:position w:val="-1"/>
        </w:rPr>
        <w:t>Table</w:t>
      </w:r>
      <w:r>
        <w:rPr>
          <w:rFonts w:cs="Calibri" w:ascii="Calibri" w:hAnsi="Calibri"/>
          <w:spacing w:val="7"/>
          <w:kern w:val="0"/>
          <w:position w:val="-1"/>
        </w:rPr>
        <w:t xml:space="preserve"> </w:t>
      </w:r>
      <w:r>
        <w:rPr>
          <w:rFonts w:cs="Calibri" w:ascii="Calibri" w:hAnsi="Calibri"/>
          <w:kern w:val="0"/>
          <w:position w:val="-1"/>
        </w:rPr>
        <w:t>3:</w:t>
      </w:r>
      <w:r>
        <w:rPr>
          <w:rFonts w:cs="Calibri" w:ascii="Calibri" w:hAnsi="Calibri"/>
          <w:spacing w:val="3"/>
          <w:kern w:val="0"/>
          <w:position w:val="-1"/>
        </w:rPr>
        <w:t xml:space="preserve"> </w:t>
      </w:r>
      <w:r>
        <w:rPr>
          <w:rFonts w:cs="Calibri" w:ascii="Calibri" w:hAnsi="Calibri"/>
          <w:kern w:val="0"/>
        </w:rPr>
        <w:t>Li</w:t>
      </w:r>
      <w:r>
        <w:rPr>
          <w:rFonts w:cs="Calibri" w:ascii="Calibri" w:hAnsi="Calibri"/>
          <w:spacing w:val="1"/>
          <w:kern w:val="0"/>
        </w:rPr>
        <w:t>s</w:t>
      </w:r>
      <w:r>
        <w:rPr>
          <w:rFonts w:cs="Calibri" w:ascii="Calibri" w:hAnsi="Calibri"/>
          <w:kern w:val="0"/>
        </w:rPr>
        <w:t>t</w:t>
      </w:r>
      <w:r>
        <w:rPr>
          <w:rFonts w:cs="Calibri" w:ascii="Calibri" w:hAnsi="Calibri"/>
          <w:spacing w:val="5"/>
          <w:kern w:val="0"/>
        </w:rPr>
        <w:t xml:space="preserve"> </w:t>
      </w:r>
      <w:r>
        <w:rPr>
          <w:rFonts w:cs="Calibri" w:ascii="Calibri" w:hAnsi="Calibri"/>
          <w:kern w:val="0"/>
        </w:rPr>
        <w:t>of</w:t>
      </w:r>
      <w:r>
        <w:rPr>
          <w:rFonts w:cs="Calibri" w:ascii="Calibri" w:hAnsi="Calibri"/>
          <w:spacing w:val="3"/>
          <w:kern w:val="0"/>
        </w:rPr>
        <w:t xml:space="preserve"> </w:t>
      </w:r>
      <w:r>
        <w:rPr>
          <w:rFonts w:cs="Calibri" w:ascii="Calibri" w:hAnsi="Calibri"/>
          <w:kern w:val="0"/>
        </w:rPr>
        <w:t>Te</w:t>
      </w:r>
      <w:r>
        <w:rPr>
          <w:rFonts w:cs="Calibri" w:ascii="Calibri" w:hAnsi="Calibri"/>
          <w:spacing w:val="1"/>
          <w:kern w:val="0"/>
        </w:rPr>
        <w:t>s</w:t>
      </w:r>
      <w:r>
        <w:rPr>
          <w:rFonts w:cs="Calibri" w:ascii="Calibri" w:hAnsi="Calibri"/>
          <w:kern w:val="0"/>
        </w:rPr>
        <w:t>t Item with</w:t>
      </w:r>
      <w:r>
        <w:rPr>
          <w:rFonts w:cs="Calibri" w:ascii="Calibri" w:hAnsi="Calibri"/>
          <w:spacing w:val="6"/>
          <w:kern w:val="0"/>
        </w:rPr>
        <w:t xml:space="preserve"> </w:t>
      </w:r>
      <w:r>
        <w:rPr>
          <w:rFonts w:cs="Calibri" w:ascii="Calibri" w:hAnsi="Calibri"/>
          <w:w w:val="101"/>
          <w:kern w:val="0"/>
        </w:rPr>
        <w:t>Software</w:t>
      </w:r>
    </w:p>
    <w:tbl>
      <w:tblPr>
        <w:tblW w:w="9660" w:type="dxa"/>
        <w:jc w:val="center"/>
        <w:tblInd w:w="0" w:type="dxa"/>
        <w:tblLayout w:type="fixed"/>
        <w:tblCellMar>
          <w:top w:w="0" w:type="dxa"/>
          <w:left w:w="30" w:type="dxa"/>
          <w:bottom w:w="0" w:type="dxa"/>
          <w:right w:w="30" w:type="dxa"/>
        </w:tblCellMar>
        <w:tblLook w:firstRow="0" w:noVBand="0" w:lastRow="0" w:firstColumn="0" w:lastColumn="0" w:noHBand="0" w:val="0000"/>
      </w:tblPr>
      <w:tblGrid>
        <w:gridCol w:w="519"/>
        <w:gridCol w:w="3239"/>
        <w:gridCol w:w="1843"/>
        <w:gridCol w:w="1134"/>
        <w:gridCol w:w="1844"/>
        <w:gridCol w:w="1081"/>
      </w:tblGrid>
      <w:tr>
        <w:trPr>
          <w:tblHeader w:val="true"/>
          <w:trHeight w:val="356" w:hRule="atLeast"/>
        </w:trPr>
        <w:tc>
          <w:tcPr>
            <w:tcW w:w="519" w:type="dxa"/>
            <w:tcBorders>
              <w:top w:val="double" w:sz="4" w:space="0" w:color="000000"/>
              <w:left w:val="double" w:sz="4" w:space="0" w:color="000000"/>
              <w:bottom w:val="single" w:sz="6" w:space="0" w:color="000000"/>
              <w:right w:val="single" w:sz="6" w:space="0" w:color="000000"/>
            </w:tcBorders>
            <w:shd w:color="auto" w:fill="FFFFFF" w:val="pct30"/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b/>
                <w:bCs/>
                <w:lang w:eastAsia="ko-KR"/>
              </w:rPr>
            </w:pPr>
            <w:r>
              <w:rPr>
                <w:rFonts w:cs="Calibri" w:ascii="Calibri" w:hAnsi="Calibri"/>
                <w:b/>
                <w:bCs/>
                <w:lang w:eastAsia="ko-KR"/>
              </w:rPr>
              <w:t>No</w:t>
            </w:r>
          </w:p>
        </w:tc>
        <w:tc>
          <w:tcPr>
            <w:tcW w:w="3239" w:type="dxa"/>
            <w:tcBorders>
              <w:top w:val="doub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FFFFF" w:val="pct30"/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b/>
                <w:bCs/>
                <w:lang w:eastAsia="ko-KR"/>
              </w:rPr>
            </w:pPr>
            <w:r>
              <w:rPr>
                <w:rFonts w:cs="Calibri" w:ascii="Calibri" w:hAnsi="Calibri"/>
                <w:b/>
                <w:bCs/>
              </w:rPr>
              <w:t>Test Item</w:t>
            </w:r>
          </w:p>
        </w:tc>
        <w:tc>
          <w:tcPr>
            <w:tcW w:w="1843" w:type="dxa"/>
            <w:tcBorders>
              <w:top w:val="doub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FFFFF" w:val="pct30"/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b/>
                <w:bCs/>
                <w:lang w:eastAsia="ko-KR"/>
              </w:rPr>
            </w:pPr>
            <w:r>
              <w:rPr>
                <w:rFonts w:cs="Calibri" w:ascii="Calibri" w:hAnsi="Calibri"/>
                <w:b/>
                <w:bCs/>
              </w:rPr>
              <w:t>Test Software</w:t>
            </w:r>
          </w:p>
        </w:tc>
        <w:tc>
          <w:tcPr>
            <w:tcW w:w="1134" w:type="dxa"/>
            <w:tcBorders>
              <w:top w:val="doub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FFFFF" w:val="pct30"/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cs="Calibri" w:ascii="Calibri" w:hAnsi="Calibri"/>
                <w:b/>
                <w:bCs/>
              </w:rPr>
              <w:t>Vender</w:t>
            </w:r>
          </w:p>
        </w:tc>
        <w:tc>
          <w:tcPr>
            <w:tcW w:w="1844" w:type="dxa"/>
            <w:tcBorders>
              <w:top w:val="doub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FFFFF" w:val="pct30"/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cs="Calibri" w:ascii="Calibri" w:hAnsi="Calibri"/>
                <w:b/>
                <w:bCs/>
              </w:rPr>
              <w:t>Version</w:t>
            </w:r>
          </w:p>
        </w:tc>
        <w:tc>
          <w:tcPr>
            <w:tcW w:w="1081" w:type="dxa"/>
            <w:tcBorders>
              <w:top w:val="double" w:sz="4" w:space="0" w:color="000000"/>
              <w:left w:val="single" w:sz="6" w:space="0" w:color="000000"/>
              <w:bottom w:val="single" w:sz="6" w:space="0" w:color="000000"/>
              <w:right w:val="double" w:sz="4" w:space="0" w:color="000000"/>
            </w:tcBorders>
            <w:shd w:color="auto" w:fill="FFFFFF" w:val="pct30"/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cs="Calibri" w:ascii="Calibri" w:hAnsi="Calibri"/>
                <w:b/>
                <w:bCs/>
                <w:lang w:eastAsia="ko-KR"/>
              </w:rPr>
              <w:t>R</w:t>
            </w:r>
            <w:r>
              <w:rPr>
                <w:rFonts w:cs="Calibri" w:ascii="Calibri" w:hAnsi="Calibri"/>
                <w:b/>
                <w:bCs/>
              </w:rPr>
              <w:t>emarks</w:t>
            </w:r>
          </w:p>
        </w:tc>
      </w:tr>
      <w:tr>
        <w:trPr>
          <w:trHeight w:val="615" w:hRule="atLeast"/>
        </w:trPr>
        <w:tc>
          <w:tcPr>
            <w:tcW w:w="519" w:type="dxa"/>
            <w:tcBorders>
              <w:top w:val="single" w:sz="6" w:space="0" w:color="000000"/>
              <w:left w:val="doub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bCs/>
              </w:rPr>
            </w:pPr>
            <w:r>
              <w:rPr>
                <w:rFonts w:cs="Calibri" w:ascii="Calibri" w:hAnsi="Calibri"/>
                <w:bCs/>
              </w:rPr>
              <w:t>1</w:t>
            </w:r>
          </w:p>
        </w:tc>
        <w:tc>
          <w:tcPr>
            <w:tcW w:w="32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Operating Vibration Test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bCs/>
              </w:rPr>
            </w:pPr>
            <w:r>
              <w:rPr>
                <w:rFonts w:cs="Calibri" w:ascii="Calibri" w:hAnsi="Calibri"/>
                <w:bCs/>
              </w:rPr>
              <w:t>Iometer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bCs/>
              </w:rPr>
            </w:pPr>
            <w:r>
              <w:rPr>
                <w:rFonts w:cs="Calibri" w:ascii="Calibri" w:hAnsi="Calibri"/>
                <w:bCs/>
              </w:rPr>
              <w:t>Intel</w:t>
            </w:r>
          </w:p>
        </w:tc>
        <w:tc>
          <w:tcPr>
            <w:tcW w:w="1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1.1.0</w:t>
            </w:r>
          </w:p>
        </w:tc>
        <w:tc>
          <w:tcPr>
            <w:tcW w:w="10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bCs/>
                <w:lang w:eastAsia="ko-KR"/>
              </w:rPr>
            </w:pPr>
            <w:r>
              <w:rPr>
                <w:rFonts w:cs="Calibri" w:ascii="Calibri" w:hAnsi="Calibri"/>
                <w:bCs/>
                <w:lang w:eastAsia="ko-KR"/>
              </w:rPr>
            </w:r>
          </w:p>
        </w:tc>
      </w:tr>
      <w:tr>
        <w:trPr>
          <w:trHeight w:val="615" w:hRule="atLeast"/>
        </w:trPr>
        <w:tc>
          <w:tcPr>
            <w:tcW w:w="519" w:type="dxa"/>
            <w:tcBorders>
              <w:top w:val="single" w:sz="6" w:space="0" w:color="000000"/>
              <w:left w:val="doub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bCs/>
              </w:rPr>
            </w:pPr>
            <w:r>
              <w:rPr>
                <w:rFonts w:cs="Calibri" w:ascii="Calibri" w:hAnsi="Calibri"/>
                <w:bCs/>
              </w:rPr>
              <w:t>2</w:t>
            </w:r>
          </w:p>
        </w:tc>
        <w:tc>
          <w:tcPr>
            <w:tcW w:w="32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Non-Operating Vibration Test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bCs/>
              </w:rPr>
            </w:pPr>
            <w:r>
              <w:rPr>
                <w:rFonts w:cs="Calibri" w:ascii="Calibri" w:hAnsi="Calibri"/>
                <w:bCs/>
              </w:rPr>
              <w:t>Iometer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bCs/>
              </w:rPr>
            </w:pPr>
            <w:r>
              <w:rPr>
                <w:rFonts w:cs="Calibri" w:ascii="Calibri" w:hAnsi="Calibri"/>
                <w:bCs/>
              </w:rPr>
              <w:t>Intel</w:t>
            </w:r>
          </w:p>
        </w:tc>
        <w:tc>
          <w:tcPr>
            <w:tcW w:w="1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1.1.0</w:t>
            </w:r>
          </w:p>
        </w:tc>
        <w:tc>
          <w:tcPr>
            <w:tcW w:w="10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bCs/>
                <w:lang w:eastAsia="ko-KR"/>
              </w:rPr>
            </w:pPr>
            <w:r>
              <w:rPr>
                <w:rFonts w:cs="Calibri" w:ascii="Calibri" w:hAnsi="Calibri"/>
                <w:bCs/>
                <w:lang w:eastAsia="ko-KR"/>
              </w:rPr>
            </w:r>
          </w:p>
        </w:tc>
      </w:tr>
      <w:tr>
        <w:trPr>
          <w:trHeight w:val="615" w:hRule="atLeast"/>
        </w:trPr>
        <w:tc>
          <w:tcPr>
            <w:tcW w:w="519" w:type="dxa"/>
            <w:tcBorders>
              <w:top w:val="single" w:sz="6" w:space="0" w:color="000000"/>
              <w:left w:val="doub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bCs/>
              </w:rPr>
            </w:pPr>
            <w:r>
              <w:rPr>
                <w:rFonts w:cs="Calibri" w:ascii="Calibri" w:hAnsi="Calibri"/>
                <w:bCs/>
              </w:rPr>
              <w:t>3</w:t>
            </w:r>
          </w:p>
        </w:tc>
        <w:tc>
          <w:tcPr>
            <w:tcW w:w="32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 xml:space="preserve">Operating </w:t>
            </w:r>
            <w:r>
              <w:rPr>
                <w:rFonts w:cs="Calibri" w:hint="eastAsia" w:ascii="Calibri" w:hAnsi="Calibri"/>
              </w:rPr>
              <w:t>Shock</w:t>
            </w:r>
            <w:r>
              <w:rPr>
                <w:rFonts w:cs="Calibri" w:ascii="Calibri" w:hAnsi="Calibri"/>
              </w:rPr>
              <w:t xml:space="preserve"> Test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bCs/>
              </w:rPr>
            </w:pPr>
            <w:r>
              <w:rPr>
                <w:rFonts w:cs="Calibri" w:ascii="Calibri" w:hAnsi="Calibri"/>
                <w:bCs/>
              </w:rPr>
              <w:t>Iometer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bCs/>
              </w:rPr>
            </w:pPr>
            <w:r>
              <w:rPr>
                <w:rFonts w:cs="Calibri" w:ascii="Calibri" w:hAnsi="Calibri"/>
                <w:bCs/>
              </w:rPr>
              <w:t>Intel</w:t>
            </w:r>
          </w:p>
        </w:tc>
        <w:tc>
          <w:tcPr>
            <w:tcW w:w="1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1.1.0</w:t>
            </w:r>
          </w:p>
        </w:tc>
        <w:tc>
          <w:tcPr>
            <w:tcW w:w="10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bCs/>
                <w:lang w:eastAsia="ko-KR"/>
              </w:rPr>
            </w:pPr>
            <w:r>
              <w:rPr>
                <w:rFonts w:cs="Calibri" w:ascii="Calibri" w:hAnsi="Calibri"/>
                <w:bCs/>
                <w:lang w:eastAsia="ko-KR"/>
              </w:rPr>
            </w:r>
          </w:p>
        </w:tc>
      </w:tr>
      <w:tr>
        <w:trPr>
          <w:trHeight w:val="615" w:hRule="atLeast"/>
        </w:trPr>
        <w:tc>
          <w:tcPr>
            <w:tcW w:w="519" w:type="dxa"/>
            <w:tcBorders>
              <w:top w:val="single" w:sz="6" w:space="0" w:color="000000"/>
              <w:left w:val="doub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bCs/>
              </w:rPr>
            </w:pPr>
            <w:r>
              <w:rPr>
                <w:rFonts w:cs="Calibri" w:hint="eastAsia" w:ascii="Calibri" w:hAnsi="Calibri"/>
                <w:bCs/>
              </w:rPr>
              <w:t>4</w:t>
            </w:r>
          </w:p>
        </w:tc>
        <w:tc>
          <w:tcPr>
            <w:tcW w:w="3239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Non-Operational Square Wave Shock Test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bCs/>
              </w:rPr>
            </w:pPr>
            <w:r>
              <w:rPr>
                <w:rFonts w:cs="Calibri" w:ascii="Calibri" w:hAnsi="Calibri"/>
                <w:bCs/>
              </w:rPr>
              <w:t>Iometer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bCs/>
              </w:rPr>
            </w:pPr>
            <w:r>
              <w:rPr>
                <w:rFonts w:cs="Calibri" w:ascii="Calibri" w:hAnsi="Calibri"/>
                <w:bCs/>
              </w:rPr>
              <w:t>Intel</w:t>
            </w:r>
          </w:p>
        </w:tc>
        <w:tc>
          <w:tcPr>
            <w:tcW w:w="1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1.1.0</w:t>
            </w:r>
          </w:p>
        </w:tc>
        <w:tc>
          <w:tcPr>
            <w:tcW w:w="10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bCs/>
                <w:lang w:eastAsia="ko-KR"/>
              </w:rPr>
            </w:pPr>
            <w:r>
              <w:rPr>
                <w:rFonts w:cs="Calibri" w:ascii="Calibri" w:hAnsi="Calibri"/>
                <w:bCs/>
                <w:lang w:eastAsia="ko-KR"/>
              </w:rPr>
            </w:r>
          </w:p>
        </w:tc>
      </w:tr>
      <w:tr>
        <w:trPr>
          <w:trHeight w:val="660" w:hRule="atLeast"/>
        </w:trPr>
        <w:tc>
          <w:tcPr>
            <w:tcW w:w="519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bCs/>
              </w:rPr>
            </w:pPr>
            <w:r>
              <w:rPr>
                <w:rFonts w:cs="Calibri" w:ascii="Calibri" w:hAnsi="Calibri"/>
                <w:bCs/>
              </w:rPr>
              <w:t>5</w:t>
            </w:r>
          </w:p>
        </w:tc>
        <w:tc>
          <w:tcPr>
            <w:tcW w:w="323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Packaged Test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bCs/>
              </w:rPr>
            </w:pPr>
            <w:r>
              <w:rPr>
                <w:rFonts w:cs="Calibri" w:ascii="Calibri" w:hAnsi="Calibri"/>
                <w:bCs/>
              </w:rPr>
              <w:t>Iometer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bCs/>
              </w:rPr>
            </w:pPr>
            <w:r>
              <w:rPr>
                <w:rFonts w:cs="Calibri" w:ascii="Calibri" w:hAnsi="Calibri"/>
                <w:bCs/>
              </w:rPr>
              <w:t>Intel</w:t>
            </w:r>
          </w:p>
        </w:tc>
        <w:tc>
          <w:tcPr>
            <w:tcW w:w="1844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1.1.0</w:t>
            </w:r>
          </w:p>
        </w:tc>
        <w:tc>
          <w:tcPr>
            <w:tcW w:w="1081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bCs/>
                <w:lang w:eastAsia="ko-KR"/>
              </w:rPr>
            </w:pPr>
            <w:r>
              <w:rPr>
                <w:rFonts w:cs="Calibri" w:ascii="Calibri" w:hAnsi="Calibri"/>
                <w:bCs/>
                <w:lang w:eastAsia="ko-KR"/>
              </w:rPr>
            </w:r>
          </w:p>
        </w:tc>
      </w:tr>
    </w:tbl>
    <w:p>
      <w:pPr>
        <w:pStyle w:val="Normal"/>
        <w:numPr>
          <w:ilvl w:val="0"/>
          <w:numId w:val="0"/>
        </w:numPr>
        <w:tabs>
          <w:tab w:val="clear" w:pos="480"/>
          <w:tab w:val="left" w:pos="9540" w:leader="none"/>
        </w:tabs>
        <w:spacing w:lineRule="exact" w:line="440"/>
        <w:outlineLvl w:val="0"/>
        <w:rPr>
          <w:rFonts w:ascii="Calibri" w:hAnsi="Calibri" w:cs="Calibri"/>
          <w:b/>
          <w:color w:val="99CC00"/>
          <w:sz w:val="36"/>
          <w:szCs w:val="36"/>
        </w:rPr>
      </w:pPr>
      <w:r>
        <w:rPr>
          <w:rFonts w:cs="Calibri" w:ascii="Calibri" w:hAnsi="Calibri"/>
          <w:b/>
          <w:color w:val="99CC00"/>
          <w:sz w:val="36"/>
          <w:szCs w:val="36"/>
        </w:rPr>
      </w:r>
      <w:r>
        <w:br w:type="page"/>
      </w:r>
    </w:p>
    <w:p>
      <w:pPr>
        <w:pStyle w:val="Normal"/>
        <w:numPr>
          <w:ilvl w:val="0"/>
          <w:numId w:val="3"/>
        </w:numPr>
        <w:tabs>
          <w:tab w:val="clear" w:pos="480"/>
          <w:tab w:val="left" w:pos="9540" w:leader="none"/>
        </w:tabs>
        <w:spacing w:lineRule="exact" w:line="440"/>
        <w:outlineLvl w:val="0"/>
        <w:rPr>
          <w:rFonts w:ascii="Calibri" w:hAnsi="Calibri" w:cs="Calibri"/>
          <w:b/>
          <w:color w:val="99CC00"/>
          <w:sz w:val="36"/>
          <w:szCs w:val="36"/>
        </w:rPr>
      </w:pPr>
      <w:bookmarkStart w:id="15" w:name="_Toc218513326"/>
      <w:r>
        <w:rPr>
          <w:rFonts w:cs="Calibri" w:ascii="Calibri" w:hAnsi="Calibri"/>
          <w:b/>
          <w:color w:val="99CC00"/>
          <w:sz w:val="36"/>
          <w:szCs w:val="36"/>
        </w:rPr>
        <w:t>Summary</w:t>
      </w:r>
      <w:bookmarkEnd w:id="15"/>
    </w:p>
    <w:p>
      <w:pPr>
        <w:pStyle w:val="Normal"/>
        <w:numPr>
          <w:ilvl w:val="1"/>
          <w:numId w:val="9"/>
        </w:numPr>
        <w:ind w:hanging="567" w:left="1106"/>
        <w:jc w:val="both"/>
        <w:outlineLvl w:val="1"/>
        <w:rPr>
          <w:rFonts w:ascii="Calibri" w:hAnsi="Calibri" w:eastAsia="標楷體" w:cs="Calibri"/>
          <w:b/>
          <w:color w:val="0000FF"/>
          <w:sz w:val="32"/>
          <w:szCs w:val="32"/>
        </w:rPr>
      </w:pPr>
      <w:bookmarkStart w:id="16" w:name="_Toc218513327"/>
      <w:r>
        <w:rPr>
          <w:rFonts w:eastAsia="標楷體" w:cs="Calibri" w:ascii="Calibri" w:hAnsi="Calibri"/>
          <w:b/>
          <w:color w:val="0000FF"/>
          <w:sz w:val="32"/>
          <w:szCs w:val="32"/>
        </w:rPr>
        <w:t>Test Item Result</w:t>
      </w:r>
      <w:bookmarkEnd w:id="16"/>
    </w:p>
    <w:tbl>
      <w:tblPr>
        <w:tblW w:w="9697" w:type="dxa"/>
        <w:jc w:val="center"/>
        <w:tblInd w:w="0" w:type="dxa"/>
        <w:tblLayout w:type="fixed"/>
        <w:tblCellMar>
          <w:top w:w="0" w:type="dxa"/>
          <w:left w:w="15" w:type="dxa"/>
          <w:bottom w:w="0" w:type="dxa"/>
          <w:right w:w="15" w:type="dxa"/>
        </w:tblCellMar>
        <w:tblLook w:firstRow="0" w:noVBand="0" w:lastRow="0" w:firstColumn="0" w:lastColumn="0" w:noHBand="0" w:val="0000"/>
      </w:tblPr>
      <w:tblGrid>
        <w:gridCol w:w="563"/>
        <w:gridCol w:w="3117"/>
        <w:gridCol w:w="2694"/>
        <w:gridCol w:w="1135"/>
        <w:gridCol w:w="2188"/>
      </w:tblGrid>
      <w:tr>
        <w:trPr>
          <w:trHeight w:val="536" w:hRule="exact"/>
        </w:trPr>
        <w:tc>
          <w:tcPr>
            <w:tcW w:w="563" w:type="dxa"/>
            <w:tcBorders>
              <w:top w:val="double" w:sz="4" w:space="0" w:color="000000"/>
              <w:left w:val="double" w:sz="4" w:space="0" w:color="000000"/>
              <w:bottom w:val="single" w:sz="6" w:space="0" w:color="000000"/>
              <w:right w:val="single" w:sz="6" w:space="0" w:color="000000"/>
            </w:tcBorders>
            <w:shd w:color="auto" w:fill="CCCCCC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</w:pPr>
            <w:r>
              <w:rPr>
                <w:rFonts w:cs="Calibri" w:ascii="Calibri" w:hAnsi="Calibri"/>
                <w:b/>
                <w:bCs/>
                <w:sz w:val="28"/>
                <w:szCs w:val="28"/>
                <w:lang w:eastAsia="ko-KR"/>
              </w:rPr>
              <w:t>No</w:t>
            </w:r>
          </w:p>
        </w:tc>
        <w:tc>
          <w:tcPr>
            <w:tcW w:w="3117" w:type="dxa"/>
            <w:tcBorders>
              <w:top w:val="doub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CCCCCC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cs="Calibri" w:ascii="Calibri" w:hAnsi="Calibri"/>
                <w:b/>
                <w:bCs/>
                <w:sz w:val="28"/>
                <w:szCs w:val="28"/>
              </w:rPr>
              <w:t>Test Item</w:t>
            </w:r>
          </w:p>
        </w:tc>
        <w:tc>
          <w:tcPr>
            <w:tcW w:w="2694" w:type="dxa"/>
            <w:tcBorders>
              <w:top w:val="doub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CCCCCC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cs="Calibri" w:ascii="Calibri" w:hAnsi="Calibri"/>
                <w:b/>
                <w:bCs/>
                <w:sz w:val="28"/>
                <w:szCs w:val="28"/>
              </w:rPr>
              <w:t>Date</w:t>
            </w:r>
          </w:p>
        </w:tc>
        <w:tc>
          <w:tcPr>
            <w:tcW w:w="1135" w:type="dxa"/>
            <w:tcBorders>
              <w:top w:val="doub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CCCCCC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cs="Calibri" w:ascii="Calibri" w:hAnsi="Calibri"/>
                <w:b/>
                <w:bCs/>
                <w:sz w:val="28"/>
                <w:szCs w:val="28"/>
              </w:rPr>
              <w:t>Results</w:t>
            </w:r>
          </w:p>
        </w:tc>
        <w:tc>
          <w:tcPr>
            <w:tcW w:w="2188" w:type="dxa"/>
            <w:tcBorders>
              <w:top w:val="double" w:sz="4" w:space="0" w:color="000000"/>
              <w:left w:val="single" w:sz="6" w:space="0" w:color="000000"/>
              <w:bottom w:val="single" w:sz="6" w:space="0" w:color="000000"/>
              <w:right w:val="double" w:sz="4" w:space="0" w:color="000000"/>
            </w:tcBorders>
            <w:shd w:color="auto" w:fill="CCCCCC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</w:pPr>
            <w:r>
              <w:rPr>
                <w:rFonts w:cs="Calibri" w:ascii="Calibri" w:hAnsi="Calibri"/>
                <w:b/>
                <w:bCs/>
                <w:sz w:val="28"/>
                <w:szCs w:val="28"/>
              </w:rPr>
              <w:t>Remark</w:t>
            </w:r>
          </w:p>
        </w:tc>
      </w:tr>
      <w:tr>
        <w:trPr>
          <w:trHeight w:val="397" w:hRule="atLeast"/>
        </w:trPr>
        <w:tc>
          <w:tcPr>
            <w:tcW w:w="563" w:type="dxa"/>
            <w:tcBorders>
              <w:top w:val="single" w:sz="6" w:space="0" w:color="000000"/>
              <w:left w:val="doub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cs="Calibri" w:hint="eastAsia" w:ascii="Calibri" w:hAnsi="Calibri"/>
                <w:kern w:val="0"/>
              </w:rPr>
              <w:t>1</w:t>
            </w:r>
          </w:p>
        </w:tc>
        <w:tc>
          <w:tcPr>
            <w:tcW w:w="3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Operating Vibration Test</w:t>
            </w:r>
          </w:p>
        </w:tc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  <w:kern w:val="0"/>
              </w:rPr>
              <w:t>2025/</w:t>
            </w:r>
            <w:r>
              <w:rPr>
                <w:rFonts w:cs="Calibri" w:hint="eastAsia" w:ascii="Calibri" w:hAnsi="Calibri"/>
                <w:kern w:val="0"/>
              </w:rPr>
              <w:t>11</w:t>
            </w:r>
            <w:r>
              <w:rPr>
                <w:rFonts w:cs="Calibri" w:ascii="Calibri" w:hAnsi="Calibri"/>
                <w:kern w:val="0"/>
              </w:rPr>
              <w:t>/</w:t>
            </w:r>
            <w:r>
              <w:rPr>
                <w:rFonts w:cs="Calibri" w:hint="eastAsia" w:ascii="Calibri" w:hAnsi="Calibri"/>
                <w:kern w:val="0"/>
              </w:rPr>
              <w:t>12</w:t>
            </w:r>
            <w:r>
              <w:rPr>
                <w:rFonts w:cs="Calibri" w:ascii="Calibri" w:hAnsi="Calibri"/>
                <w:kern w:val="0"/>
              </w:rPr>
              <w:t>~202</w:t>
            </w:r>
            <w:r>
              <w:rPr>
                <w:rFonts w:cs="Calibri" w:hint="eastAsia" w:ascii="Calibri" w:hAnsi="Calibri"/>
                <w:kern w:val="0"/>
              </w:rPr>
              <w:t>5</w:t>
            </w:r>
            <w:r>
              <w:rPr>
                <w:rFonts w:cs="Calibri" w:ascii="Calibri" w:hAnsi="Calibri"/>
                <w:kern w:val="0"/>
              </w:rPr>
              <w:t>/</w:t>
            </w:r>
            <w:r>
              <w:rPr>
                <w:rFonts w:cs="Calibri" w:hint="eastAsia" w:ascii="Calibri" w:hAnsi="Calibri"/>
                <w:kern w:val="0"/>
              </w:rPr>
              <w:t>11</w:t>
            </w:r>
            <w:r>
              <w:rPr>
                <w:rFonts w:cs="Calibri" w:ascii="Calibri" w:hAnsi="Calibri"/>
                <w:kern w:val="0"/>
              </w:rPr>
              <w:t>/</w:t>
            </w:r>
            <w:r>
              <w:rPr>
                <w:rFonts w:cs="Calibri" w:hint="eastAsia" w:ascii="Calibri" w:hAnsi="Calibri"/>
                <w:kern w:val="0"/>
              </w:rPr>
              <w:t>12</w:t>
            </w:r>
          </w:p>
        </w:tc>
        <w:tc>
          <w:tcPr>
            <w:tcW w:w="1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color w:val="0000FF"/>
                <w:kern w:val="0"/>
              </w:rPr>
            </w:pPr>
            <w:r>
              <w:rPr>
                <w:rFonts w:cs="Calibri" w:ascii="Calibri" w:hAnsi="Calibri"/>
                <w:color w:val="0000FF"/>
                <w:kern w:val="0"/>
              </w:rPr>
              <w:t>P</w:t>
            </w:r>
            <w:r>
              <w:rPr>
                <w:rFonts w:cs="Calibri" w:hint="eastAsia" w:ascii="Calibri" w:hAnsi="Calibri"/>
                <w:color w:val="0000FF"/>
                <w:kern w:val="0"/>
              </w:rPr>
              <w:t>ass</w:t>
            </w:r>
          </w:p>
        </w:tc>
        <w:tc>
          <w:tcPr>
            <w:tcW w:w="21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color w:val="0000FF"/>
                <w:kern w:val="0"/>
              </w:rPr>
            </w:pPr>
            <w:r>
              <w:rPr>
                <w:rFonts w:cs="Arial" w:ascii="Calibri" w:hAnsi="Calibri"/>
                <w:color w:val="0000FF"/>
                <w:kern w:val="0"/>
              </w:rPr>
            </w:r>
          </w:p>
        </w:tc>
      </w:tr>
      <w:tr>
        <w:trPr>
          <w:trHeight w:val="510" w:hRule="atLeast"/>
        </w:trPr>
        <w:tc>
          <w:tcPr>
            <w:tcW w:w="563" w:type="dxa"/>
            <w:tcBorders>
              <w:top w:val="single" w:sz="6" w:space="0" w:color="000000"/>
              <w:left w:val="doub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cs="Calibri" w:hint="eastAsia" w:ascii="Calibri" w:hAnsi="Calibri"/>
                <w:kern w:val="0"/>
              </w:rPr>
              <w:t>2</w:t>
            </w:r>
          </w:p>
        </w:tc>
        <w:tc>
          <w:tcPr>
            <w:tcW w:w="3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Non-Operating Vibration Test</w:t>
            </w:r>
          </w:p>
        </w:tc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  <w:kern w:val="0"/>
              </w:rPr>
              <w:t>2025/</w:t>
            </w:r>
            <w:r>
              <w:rPr>
                <w:rFonts w:cs="Calibri" w:hint="eastAsia" w:ascii="Calibri" w:hAnsi="Calibri"/>
                <w:kern w:val="0"/>
              </w:rPr>
              <w:t>11</w:t>
            </w:r>
            <w:r>
              <w:rPr>
                <w:rFonts w:cs="Calibri" w:ascii="Calibri" w:hAnsi="Calibri"/>
                <w:kern w:val="0"/>
              </w:rPr>
              <w:t>/</w:t>
            </w:r>
            <w:r>
              <w:rPr>
                <w:rFonts w:cs="Calibri" w:hint="eastAsia" w:ascii="Calibri" w:hAnsi="Calibri"/>
                <w:kern w:val="0"/>
              </w:rPr>
              <w:t>12</w:t>
            </w:r>
            <w:r>
              <w:rPr>
                <w:rFonts w:cs="Calibri" w:ascii="Calibri" w:hAnsi="Calibri"/>
                <w:kern w:val="0"/>
              </w:rPr>
              <w:t>~202</w:t>
            </w:r>
            <w:r>
              <w:rPr>
                <w:rFonts w:cs="Calibri" w:hint="eastAsia" w:ascii="Calibri" w:hAnsi="Calibri"/>
                <w:kern w:val="0"/>
              </w:rPr>
              <w:t>5</w:t>
            </w:r>
            <w:r>
              <w:rPr>
                <w:rFonts w:cs="Calibri" w:ascii="Calibri" w:hAnsi="Calibri"/>
                <w:kern w:val="0"/>
              </w:rPr>
              <w:t>/</w:t>
            </w:r>
            <w:r>
              <w:rPr>
                <w:rFonts w:cs="Calibri" w:hint="eastAsia" w:ascii="Calibri" w:hAnsi="Calibri"/>
                <w:kern w:val="0"/>
              </w:rPr>
              <w:t>11</w:t>
            </w:r>
            <w:r>
              <w:rPr>
                <w:rFonts w:cs="Calibri" w:ascii="Calibri" w:hAnsi="Calibri"/>
                <w:kern w:val="0"/>
              </w:rPr>
              <w:t>/</w:t>
            </w:r>
            <w:r>
              <w:rPr>
                <w:rFonts w:cs="Calibri" w:hint="eastAsia" w:ascii="Calibri" w:hAnsi="Calibri"/>
                <w:kern w:val="0"/>
              </w:rPr>
              <w:t>12</w:t>
            </w:r>
          </w:p>
        </w:tc>
        <w:tc>
          <w:tcPr>
            <w:tcW w:w="1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  <w:color w:val="0000FF"/>
                <w:kern w:val="0"/>
              </w:rPr>
              <w:t>P</w:t>
            </w:r>
            <w:r>
              <w:rPr>
                <w:rFonts w:cs="Calibri" w:hint="eastAsia" w:ascii="Calibri" w:hAnsi="Calibri"/>
                <w:color w:val="0000FF"/>
                <w:kern w:val="0"/>
              </w:rPr>
              <w:t>ass</w:t>
            </w:r>
          </w:p>
        </w:tc>
        <w:tc>
          <w:tcPr>
            <w:tcW w:w="21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rPr>
                <w:rFonts w:ascii="Calibri" w:hAnsi="Calibri" w:cs="Calibri"/>
                <w:color w:val="FF0000"/>
                <w:kern w:val="0"/>
              </w:rPr>
            </w:pPr>
            <w:r>
              <w:rPr>
                <w:rFonts w:cs="Calibri" w:ascii="Calibri" w:hAnsi="Calibri"/>
                <w:color w:val="FF0000"/>
                <w:kern w:val="0"/>
              </w:rPr>
            </w:r>
          </w:p>
        </w:tc>
      </w:tr>
      <w:tr>
        <w:trPr>
          <w:trHeight w:val="510" w:hRule="atLeast"/>
        </w:trPr>
        <w:tc>
          <w:tcPr>
            <w:tcW w:w="563" w:type="dxa"/>
            <w:tcBorders>
              <w:top w:val="single" w:sz="6" w:space="0" w:color="000000"/>
              <w:left w:val="doub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bCs/>
              </w:rPr>
            </w:pPr>
            <w:r>
              <w:rPr>
                <w:rFonts w:cs="Calibri" w:ascii="Calibri" w:hAnsi="Calibri"/>
                <w:bCs/>
              </w:rPr>
              <w:t>3</w:t>
            </w:r>
          </w:p>
        </w:tc>
        <w:tc>
          <w:tcPr>
            <w:tcW w:w="3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 xml:space="preserve">Operating </w:t>
            </w:r>
            <w:r>
              <w:rPr>
                <w:rFonts w:cs="Calibri" w:hint="eastAsia" w:ascii="Calibri" w:hAnsi="Calibri"/>
              </w:rPr>
              <w:t>Shock</w:t>
            </w:r>
            <w:r>
              <w:rPr>
                <w:rFonts w:cs="Calibri" w:ascii="Calibri" w:hAnsi="Calibri"/>
              </w:rPr>
              <w:t xml:space="preserve"> Test</w:t>
            </w:r>
          </w:p>
        </w:tc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cs="Calibri" w:ascii="Calibri" w:hAnsi="Calibri"/>
                <w:kern w:val="0"/>
              </w:rPr>
              <w:t>2025/</w:t>
            </w:r>
            <w:r>
              <w:rPr>
                <w:rFonts w:cs="Calibri" w:hint="eastAsia" w:ascii="Calibri" w:hAnsi="Calibri"/>
                <w:kern w:val="0"/>
              </w:rPr>
              <w:t>11</w:t>
            </w:r>
            <w:r>
              <w:rPr>
                <w:rFonts w:cs="Calibri" w:ascii="Calibri" w:hAnsi="Calibri"/>
                <w:kern w:val="0"/>
              </w:rPr>
              <w:t>/</w:t>
            </w:r>
            <w:r>
              <w:rPr>
                <w:rFonts w:cs="Calibri" w:hint="eastAsia" w:ascii="Calibri" w:hAnsi="Calibri"/>
                <w:kern w:val="0"/>
              </w:rPr>
              <w:t>12</w:t>
            </w:r>
            <w:r>
              <w:rPr>
                <w:rFonts w:cs="Calibri" w:ascii="Calibri" w:hAnsi="Calibri"/>
                <w:kern w:val="0"/>
              </w:rPr>
              <w:t>~202</w:t>
            </w:r>
            <w:r>
              <w:rPr>
                <w:rFonts w:cs="Calibri" w:hint="eastAsia" w:ascii="Calibri" w:hAnsi="Calibri"/>
                <w:kern w:val="0"/>
              </w:rPr>
              <w:t>5</w:t>
            </w:r>
            <w:r>
              <w:rPr>
                <w:rFonts w:cs="Calibri" w:ascii="Calibri" w:hAnsi="Calibri"/>
                <w:kern w:val="0"/>
              </w:rPr>
              <w:t>/</w:t>
            </w:r>
            <w:r>
              <w:rPr>
                <w:rFonts w:cs="Calibri" w:hint="eastAsia" w:ascii="Calibri" w:hAnsi="Calibri"/>
                <w:kern w:val="0"/>
              </w:rPr>
              <w:t>11</w:t>
            </w:r>
            <w:r>
              <w:rPr>
                <w:rFonts w:cs="Calibri" w:ascii="Calibri" w:hAnsi="Calibri"/>
                <w:kern w:val="0"/>
              </w:rPr>
              <w:t>/</w:t>
            </w:r>
            <w:r>
              <w:rPr>
                <w:rFonts w:cs="Calibri" w:hint="eastAsia" w:ascii="Calibri" w:hAnsi="Calibri"/>
                <w:kern w:val="0"/>
              </w:rPr>
              <w:t>12</w:t>
            </w:r>
          </w:p>
        </w:tc>
        <w:tc>
          <w:tcPr>
            <w:tcW w:w="1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cs="Calibri" w:ascii="Calibri" w:hAnsi="Calibri"/>
                <w:color w:val="0000FF"/>
                <w:kern w:val="0"/>
              </w:rPr>
              <w:t>P</w:t>
            </w:r>
            <w:r>
              <w:rPr>
                <w:rFonts w:cs="Calibri" w:hint="eastAsia" w:ascii="Calibri" w:hAnsi="Calibri"/>
                <w:color w:val="0000FF"/>
                <w:kern w:val="0"/>
              </w:rPr>
              <w:t>ass</w:t>
            </w:r>
          </w:p>
        </w:tc>
        <w:tc>
          <w:tcPr>
            <w:tcW w:w="21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ind w:leftChars="20"/>
              <w:rPr>
                <w:rFonts w:ascii="Calibri" w:hAnsi="Calibri" w:cs="Calibri"/>
                <w:color w:val="0000FF"/>
                <w:kern w:val="0"/>
              </w:rPr>
            </w:pPr>
            <w:r>
              <w:rPr>
                <w:rFonts w:cs="Calibri" w:ascii="Calibri" w:hAnsi="Calibri"/>
                <w:color w:val="0000FF"/>
                <w:kern w:val="0"/>
              </w:rPr>
            </w:r>
          </w:p>
        </w:tc>
      </w:tr>
      <w:tr>
        <w:trPr>
          <w:trHeight w:val="510" w:hRule="atLeast"/>
        </w:trPr>
        <w:tc>
          <w:tcPr>
            <w:tcW w:w="563" w:type="dxa"/>
            <w:tcBorders>
              <w:top w:val="single" w:sz="6" w:space="0" w:color="000000"/>
              <w:left w:val="doub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bCs/>
              </w:rPr>
            </w:pPr>
            <w:r>
              <w:rPr>
                <w:rFonts w:cs="Calibri" w:hint="eastAsia" w:ascii="Calibri" w:hAnsi="Calibri"/>
                <w:bCs/>
              </w:rPr>
              <w:t>4</w:t>
            </w:r>
          </w:p>
        </w:tc>
        <w:tc>
          <w:tcPr>
            <w:tcW w:w="3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Non-Operational Square Wave Shock Test</w:t>
            </w:r>
          </w:p>
        </w:tc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cs="Calibri" w:ascii="Calibri" w:hAnsi="Calibri"/>
                <w:kern w:val="0"/>
              </w:rPr>
              <w:t>2025/</w:t>
            </w:r>
            <w:r>
              <w:rPr>
                <w:rFonts w:cs="Calibri" w:hint="eastAsia" w:ascii="Calibri" w:hAnsi="Calibri"/>
                <w:kern w:val="0"/>
              </w:rPr>
              <w:t>11</w:t>
            </w:r>
            <w:r>
              <w:rPr>
                <w:rFonts w:cs="Calibri" w:ascii="Calibri" w:hAnsi="Calibri"/>
                <w:kern w:val="0"/>
              </w:rPr>
              <w:t>/</w:t>
            </w:r>
            <w:r>
              <w:rPr>
                <w:rFonts w:cs="Calibri" w:hint="eastAsia" w:ascii="Calibri" w:hAnsi="Calibri"/>
                <w:kern w:val="0"/>
              </w:rPr>
              <w:t>05</w:t>
            </w:r>
            <w:r>
              <w:rPr>
                <w:rFonts w:cs="Calibri" w:ascii="Calibri" w:hAnsi="Calibri"/>
                <w:kern w:val="0"/>
              </w:rPr>
              <w:t>~202</w:t>
            </w:r>
            <w:r>
              <w:rPr>
                <w:rFonts w:cs="Calibri" w:hint="eastAsia" w:ascii="Calibri" w:hAnsi="Calibri"/>
                <w:kern w:val="0"/>
              </w:rPr>
              <w:t>5</w:t>
            </w:r>
            <w:r>
              <w:rPr>
                <w:rFonts w:cs="Calibri" w:ascii="Calibri" w:hAnsi="Calibri"/>
                <w:kern w:val="0"/>
              </w:rPr>
              <w:t>/</w:t>
            </w:r>
            <w:r>
              <w:rPr>
                <w:rFonts w:cs="Calibri" w:hint="eastAsia" w:ascii="Calibri" w:hAnsi="Calibri"/>
                <w:kern w:val="0"/>
              </w:rPr>
              <w:t>11</w:t>
            </w:r>
            <w:r>
              <w:rPr>
                <w:rFonts w:cs="Calibri" w:ascii="Calibri" w:hAnsi="Calibri"/>
                <w:kern w:val="0"/>
              </w:rPr>
              <w:t>/</w:t>
            </w:r>
            <w:r>
              <w:rPr>
                <w:rFonts w:cs="Calibri" w:hint="eastAsia" w:ascii="Calibri" w:hAnsi="Calibri"/>
                <w:kern w:val="0"/>
              </w:rPr>
              <w:t>06</w:t>
            </w:r>
          </w:p>
        </w:tc>
        <w:tc>
          <w:tcPr>
            <w:tcW w:w="1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cs="Calibri" w:ascii="Calibri" w:hAnsi="Calibri"/>
                <w:color w:val="0000FF"/>
                <w:kern w:val="0"/>
              </w:rPr>
              <w:t>P</w:t>
            </w:r>
            <w:r>
              <w:rPr>
                <w:rFonts w:cs="Calibri" w:hint="eastAsia" w:ascii="Calibri" w:hAnsi="Calibri"/>
                <w:color w:val="0000FF"/>
                <w:kern w:val="0"/>
              </w:rPr>
              <w:t>ass</w:t>
            </w:r>
          </w:p>
        </w:tc>
        <w:tc>
          <w:tcPr>
            <w:tcW w:w="21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ind w:leftChars="20"/>
              <w:rPr>
                <w:rFonts w:ascii="Calibri" w:hAnsi="Calibri" w:cs="Calibri"/>
                <w:color w:val="0000FF"/>
                <w:kern w:val="0"/>
              </w:rPr>
            </w:pPr>
            <w:r>
              <w:rPr>
                <w:rFonts w:cs="Calibri" w:ascii="Calibri" w:hAnsi="Calibri"/>
                <w:color w:val="0000FF"/>
                <w:kern w:val="0"/>
              </w:rPr>
            </w:r>
          </w:p>
        </w:tc>
      </w:tr>
      <w:tr>
        <w:trPr>
          <w:trHeight w:val="510" w:hRule="atLeast"/>
        </w:trPr>
        <w:tc>
          <w:tcPr>
            <w:tcW w:w="563" w:type="dxa"/>
            <w:tcBorders>
              <w:top w:val="single" w:sz="6" w:space="0" w:color="000000"/>
              <w:left w:val="double" w:sz="4" w:space="0" w:color="000000"/>
              <w:bottom w:val="double" w:sz="4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cs="Calibri" w:hint="eastAsia" w:ascii="Calibri" w:hAnsi="Calibri"/>
                <w:kern w:val="0"/>
              </w:rPr>
              <w:t>5</w:t>
            </w:r>
          </w:p>
        </w:tc>
        <w:tc>
          <w:tcPr>
            <w:tcW w:w="3117" w:type="dxa"/>
            <w:tcBorders>
              <w:top w:val="single" w:sz="6" w:space="0" w:color="000000"/>
              <w:left w:val="single" w:sz="6" w:space="0" w:color="000000"/>
              <w:bottom w:val="double" w:sz="4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Package</w:t>
            </w:r>
            <w:r>
              <w:rPr>
                <w:rFonts w:cs="Calibri" w:hint="eastAsia" w:ascii="Calibri" w:hAnsi="Calibri"/>
              </w:rPr>
              <w:t xml:space="preserve">d </w:t>
            </w:r>
            <w:r>
              <w:rPr>
                <w:rFonts w:cs="Calibri" w:ascii="Calibri" w:hAnsi="Calibri"/>
              </w:rPr>
              <w:t>Test</w:t>
            </w:r>
          </w:p>
        </w:tc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double" w:sz="4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cs="Calibri" w:ascii="Calibri" w:hAnsi="Calibri"/>
                <w:kern w:val="0"/>
              </w:rPr>
              <w:t>2025/</w:t>
            </w:r>
            <w:r>
              <w:rPr>
                <w:rFonts w:cs="Calibri" w:hint="eastAsia" w:ascii="Calibri" w:hAnsi="Calibri"/>
                <w:kern w:val="0"/>
              </w:rPr>
              <w:t>11</w:t>
            </w:r>
            <w:r>
              <w:rPr>
                <w:rFonts w:cs="Calibri" w:ascii="Calibri" w:hAnsi="Calibri"/>
                <w:kern w:val="0"/>
              </w:rPr>
              <w:t>/</w:t>
            </w:r>
            <w:r>
              <w:rPr>
                <w:rFonts w:cs="Calibri" w:hint="eastAsia" w:ascii="Calibri" w:hAnsi="Calibri"/>
                <w:kern w:val="0"/>
              </w:rPr>
              <w:t>14</w:t>
            </w:r>
            <w:r>
              <w:rPr>
                <w:rFonts w:cs="Calibri" w:ascii="Calibri" w:hAnsi="Calibri"/>
                <w:kern w:val="0"/>
              </w:rPr>
              <w:t>~202</w:t>
            </w:r>
            <w:r>
              <w:rPr>
                <w:rFonts w:cs="Calibri" w:hint="eastAsia" w:ascii="Calibri" w:hAnsi="Calibri"/>
                <w:kern w:val="0"/>
              </w:rPr>
              <w:t>5</w:t>
            </w:r>
            <w:r>
              <w:rPr>
                <w:rFonts w:cs="Calibri" w:ascii="Calibri" w:hAnsi="Calibri"/>
                <w:kern w:val="0"/>
              </w:rPr>
              <w:t>/</w:t>
            </w:r>
            <w:r>
              <w:rPr>
                <w:rFonts w:cs="Calibri" w:hint="eastAsia" w:ascii="Calibri" w:hAnsi="Calibri"/>
                <w:kern w:val="0"/>
              </w:rPr>
              <w:t>12</w:t>
            </w:r>
            <w:r>
              <w:rPr>
                <w:rFonts w:cs="Calibri" w:ascii="Calibri" w:hAnsi="Calibri"/>
                <w:kern w:val="0"/>
              </w:rPr>
              <w:t>/</w:t>
            </w:r>
            <w:r>
              <w:rPr>
                <w:rFonts w:cs="Calibri" w:hint="eastAsia" w:ascii="Calibri" w:hAnsi="Calibri"/>
                <w:kern w:val="0"/>
              </w:rPr>
              <w:t>23</w:t>
            </w:r>
          </w:p>
        </w:tc>
        <w:tc>
          <w:tcPr>
            <w:tcW w:w="1135" w:type="dxa"/>
            <w:tcBorders>
              <w:top w:val="single" w:sz="6" w:space="0" w:color="000000"/>
              <w:left w:val="single" w:sz="6" w:space="0" w:color="000000"/>
              <w:bottom w:val="double" w:sz="4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color w:val="FF0000"/>
                <w:kern w:val="0"/>
              </w:rPr>
            </w:pPr>
            <w:r>
              <w:rPr>
                <w:rFonts w:cs="Calibri" w:ascii="Calibri" w:hAnsi="Calibri"/>
                <w:color w:val="FF0000"/>
                <w:kern w:val="0"/>
              </w:rPr>
              <w:t>F</w:t>
            </w:r>
            <w:r>
              <w:rPr>
                <w:rFonts w:cs="Calibri" w:hint="eastAsia" w:ascii="Calibri" w:hAnsi="Calibri"/>
                <w:color w:val="FF0000"/>
                <w:kern w:val="0"/>
              </w:rPr>
              <w:t>ail</w:t>
            </w:r>
          </w:p>
        </w:tc>
        <w:tc>
          <w:tcPr>
            <w:tcW w:w="2188" w:type="dxa"/>
            <w:tcBorders>
              <w:top w:val="single" w:sz="6" w:space="0" w:color="000000"/>
              <w:left w:val="single" w:sz="6" w:space="0" w:color="000000"/>
              <w:bottom w:val="double" w:sz="4" w:space="0" w:color="000000"/>
              <w:right w:val="doub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ind w:leftChars="20"/>
              <w:rPr>
                <w:rFonts w:ascii="Calibri" w:hAnsi="Calibri" w:cs="Calibri"/>
                <w:color w:val="0000FF"/>
                <w:kern w:val="0"/>
              </w:rPr>
            </w:pPr>
            <w:r>
              <w:rPr>
                <w:rFonts w:cs="Calibri" w:ascii="Calibri" w:hAnsi="Calibri"/>
                <w:color w:val="0000FF"/>
                <w:kern w:val="0"/>
              </w:rPr>
            </w:r>
          </w:p>
        </w:tc>
      </w:tr>
    </w:tbl>
    <w:p>
      <w:pPr>
        <w:pStyle w:val="Normal"/>
        <w:numPr>
          <w:ilvl w:val="1"/>
          <w:numId w:val="9"/>
        </w:numPr>
        <w:spacing w:before="180" w:after="0"/>
        <w:jc w:val="both"/>
        <w:outlineLvl w:val="1"/>
        <w:rPr>
          <w:rFonts w:ascii="Calibri" w:hAnsi="Calibri" w:cs="Calibri"/>
          <w:b/>
          <w:i/>
          <w:color w:val="0000FF"/>
          <w:sz w:val="32"/>
          <w:szCs w:val="32"/>
        </w:rPr>
      </w:pPr>
      <w:bookmarkStart w:id="17" w:name="_Toc218513328"/>
      <w:r>
        <w:rPr>
          <w:rFonts w:eastAsia="標楷體" w:cs="Calibri" w:ascii="Calibri" w:hAnsi="Calibri"/>
          <w:b/>
          <w:color w:val="0000FF"/>
          <w:sz w:val="32"/>
          <w:szCs w:val="32"/>
        </w:rPr>
        <w:t>Test Conclusion</w:t>
      </w:r>
      <w:bookmarkEnd w:id="17"/>
    </w:p>
    <w:p>
      <w:pPr>
        <w:pStyle w:val="Normal"/>
        <w:snapToGrid w:val="false"/>
        <w:ind w:firstLineChars="5" w:leftChars="262"/>
        <w:rPr>
          <w:rFonts w:ascii="Calibri" w:hAnsi="Calibri" w:cs="Calibri"/>
          <w:color w:val="000000"/>
          <w:kern w:val="0"/>
          <w:lang w:val="x-none"/>
        </w:rPr>
      </w:pPr>
      <w:r>
        <w:rPr>
          <w:rFonts w:eastAsia="Times New Roman" w:cs="Calibri" w:ascii="Calibri" w:hAnsi="Calibri"/>
          <w:color w:val="000000"/>
          <w:kern w:val="0"/>
        </w:rPr>
        <w:t xml:space="preserve">There </w:t>
      </w:r>
      <w:r>
        <w:rPr>
          <w:rFonts w:eastAsia="Times New Roman" w:cs="Calibri" w:ascii="Calibri" w:hAnsi="Calibri"/>
          <w:bCs/>
          <w:color w:val="000000"/>
          <w:kern w:val="0"/>
        </w:rPr>
        <w:t>were no abnormalities</w:t>
      </w:r>
      <w:r>
        <w:rPr>
          <w:rFonts w:eastAsia="Times New Roman" w:cs="Calibri" w:ascii="Calibri" w:hAnsi="Calibri"/>
          <w:color w:val="000000"/>
          <w:kern w:val="0"/>
        </w:rPr>
        <w:t xml:space="preserve"> in system function </w:t>
      </w:r>
      <w:r>
        <w:rPr>
          <w:rFonts w:eastAsia="Times New Roman" w:cs="Calibri" w:ascii="Calibri" w:hAnsi="Calibri"/>
          <w:bCs/>
          <w:color w:val="000000"/>
          <w:kern w:val="0"/>
        </w:rPr>
        <w:t>or</w:t>
      </w:r>
      <w:r>
        <w:rPr>
          <w:rFonts w:eastAsia="Times New Roman" w:cs="Calibri" w:ascii="Calibri" w:hAnsi="Calibri"/>
          <w:color w:val="000000"/>
          <w:kern w:val="0"/>
        </w:rPr>
        <w:t xml:space="preserve"> physical damage during the </w:t>
      </w:r>
      <w:r>
        <w:rPr>
          <w:rFonts w:eastAsia="Times New Roman" w:cs="Calibri" w:ascii="Calibri" w:hAnsi="Calibri"/>
          <w:bCs/>
          <w:color w:val="000000"/>
          <w:kern w:val="0"/>
        </w:rPr>
        <w:t>tests</w:t>
      </w:r>
      <w:r>
        <w:rPr>
          <w:rFonts w:eastAsia="Times New Roman" w:cs="Calibri" w:ascii="Calibri" w:hAnsi="Calibri"/>
          <w:color w:val="000000"/>
          <w:kern w:val="0"/>
        </w:rPr>
        <w:t xml:space="preserve">; however, the UUT </w:t>
      </w:r>
      <w:r>
        <w:rPr>
          <w:rFonts w:eastAsia="Times New Roman" w:cs="Calibri" w:ascii="Calibri" w:hAnsi="Calibri"/>
          <w:bCs/>
          <w:color w:val="000000"/>
          <w:kern w:val="0"/>
        </w:rPr>
        <w:t>could not pass the packaged test</w:t>
      </w:r>
      <w:r>
        <w:rPr>
          <w:rFonts w:eastAsia="Times New Roman" w:cs="Calibri" w:ascii="Calibri" w:hAnsi="Calibri"/>
          <w:color w:val="000000"/>
          <w:kern w:val="0"/>
          <w:lang w:val="x-none"/>
        </w:rPr>
        <w:t>.</w:t>
      </w:r>
      <w:r>
        <w:rPr>
          <w:rFonts w:cs="Calibri" w:hint="eastAsia" w:ascii="Calibri" w:hAnsi="Calibri"/>
          <w:color w:val="000000"/>
          <w:kern w:val="0"/>
          <w:lang w:val="x-none"/>
        </w:rPr>
        <w:t xml:space="preserve"> </w:t>
      </w:r>
    </w:p>
    <w:p>
      <w:pPr>
        <w:pStyle w:val="Normal"/>
        <w:snapToGrid w:val="false"/>
        <w:ind w:firstLineChars="250"/>
        <w:rPr>
          <w:rFonts w:ascii="Calibri" w:hAnsi="Calibri" w:cs="Calibri"/>
          <w:color w:val="000000"/>
          <w:kern w:val="0"/>
          <w:lang w:val="x-none"/>
        </w:rPr>
      </w:pPr>
      <w:r>
        <w:rPr>
          <w:rFonts w:cs="Calibri" w:ascii="Calibri" w:hAnsi="Calibri"/>
          <w:color w:val="000000"/>
          <w:kern w:val="0"/>
          <w:lang w:val="x-none"/>
        </w:rPr>
      </w:r>
    </w:p>
    <w:p>
      <w:pPr>
        <w:pStyle w:val="Normal"/>
        <w:numPr>
          <w:ilvl w:val="1"/>
          <w:numId w:val="9"/>
        </w:numPr>
        <w:jc w:val="both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18" w:name="_Toc218513329"/>
      <w:r>
        <w:rPr>
          <w:rFonts w:cs="Calibri" w:ascii="Calibri" w:hAnsi="Calibri"/>
          <w:b/>
          <w:color w:val="0000FF"/>
          <w:sz w:val="32"/>
          <w:szCs w:val="32"/>
        </w:rPr>
        <w:t>Bug List</w:t>
      </w:r>
      <w:bookmarkEnd w:id="18"/>
    </w:p>
    <w:tbl>
      <w:tblPr>
        <w:tblW w:w="10113" w:type="dxa"/>
        <w:jc w:val="left"/>
        <w:tblInd w:w="23" w:type="dxa"/>
        <w:tblLayout w:type="fixed"/>
        <w:tblCellMar>
          <w:top w:w="0" w:type="dxa"/>
          <w:left w:w="28" w:type="dxa"/>
          <w:bottom w:w="0" w:type="dxa"/>
          <w:right w:w="28" w:type="dxa"/>
        </w:tblCellMar>
        <w:tblLook w:firstRow="0" w:noVBand="0" w:lastRow="0" w:firstColumn="0" w:lastColumn="0" w:noHBand="0" w:val="0000"/>
      </w:tblPr>
      <w:tblGrid>
        <w:gridCol w:w="980"/>
        <w:gridCol w:w="1293"/>
        <w:gridCol w:w="4559"/>
        <w:gridCol w:w="810"/>
        <w:gridCol w:w="1483"/>
        <w:gridCol w:w="988"/>
      </w:tblGrid>
      <w:tr>
        <w:trPr>
          <w:tblHeader w:val="true"/>
          <w:trHeight w:val="370" w:hRule="atLeast"/>
        </w:trPr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99CC00" w:val="clear"/>
            <w:vAlign w:val="bottom"/>
          </w:tcPr>
          <w:p>
            <w:pPr>
              <w:pStyle w:val="Normal"/>
              <w:jc w:val="center"/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</w:pPr>
            <w:r>
              <w:rPr>
                <w:rFonts w:cs="Calibri" w:ascii="Calibri" w:hAnsi="Calibri"/>
                <w:b/>
                <w:bCs/>
                <w:kern w:val="0"/>
                <w:sz w:val="28"/>
                <w:szCs w:val="28"/>
              </w:rPr>
              <w:t>No.</w:t>
            </w:r>
          </w:p>
        </w:tc>
        <w:tc>
          <w:tcPr>
            <w:tcW w:w="129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99CC00" w:val="clear"/>
            <w:vAlign w:val="bottom"/>
          </w:tcPr>
          <w:p>
            <w:pPr>
              <w:pStyle w:val="Normal"/>
              <w:jc w:val="center"/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</w:pPr>
            <w:r>
              <w:rPr>
                <w:rFonts w:cs="Calibri" w:ascii="Calibri" w:hAnsi="Calibri"/>
                <w:b/>
                <w:bCs/>
                <w:kern w:val="0"/>
                <w:sz w:val="28"/>
                <w:szCs w:val="28"/>
              </w:rPr>
              <w:t>Severity</w:t>
            </w:r>
          </w:p>
        </w:tc>
        <w:tc>
          <w:tcPr>
            <w:tcW w:w="455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99CC00" w:val="clear"/>
            <w:vAlign w:val="bottom"/>
          </w:tcPr>
          <w:p>
            <w:pPr>
              <w:pStyle w:val="Normal"/>
              <w:jc w:val="center"/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</w:pPr>
            <w:r>
              <w:rPr>
                <w:rFonts w:cs="Calibri" w:ascii="Calibri" w:hAnsi="Calibri"/>
                <w:b/>
                <w:bCs/>
                <w:kern w:val="0"/>
                <w:sz w:val="28"/>
                <w:szCs w:val="28"/>
              </w:rPr>
              <w:t>Description/Execution Action</w:t>
            </w:r>
          </w:p>
        </w:tc>
        <w:tc>
          <w:tcPr>
            <w:tcW w:w="81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99CC00" w:val="clear"/>
            <w:vAlign w:val="bottom"/>
          </w:tcPr>
          <w:p>
            <w:pPr>
              <w:pStyle w:val="Normal"/>
              <w:jc w:val="center"/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</w:pPr>
            <w:r>
              <w:rPr>
                <w:rFonts w:cs="Calibri" w:ascii="Calibri" w:hAnsi="Calibri"/>
                <w:b/>
                <w:bCs/>
                <w:kern w:val="0"/>
                <w:sz w:val="28"/>
                <w:szCs w:val="28"/>
              </w:rPr>
              <w:t>Status</w:t>
            </w:r>
          </w:p>
        </w:tc>
        <w:tc>
          <w:tcPr>
            <w:tcW w:w="148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99CC00" w:val="clear"/>
            <w:vAlign w:val="bottom"/>
          </w:tcPr>
          <w:p>
            <w:pPr>
              <w:pStyle w:val="Normal"/>
              <w:jc w:val="center"/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</w:pPr>
            <w:r>
              <w:rPr>
                <w:rFonts w:cs="Calibri" w:ascii="Calibri" w:hAnsi="Calibri"/>
                <w:b/>
                <w:bCs/>
                <w:kern w:val="0"/>
                <w:sz w:val="28"/>
                <w:szCs w:val="28"/>
              </w:rPr>
              <w:t>Issue Owner</w:t>
            </w:r>
          </w:p>
        </w:tc>
        <w:tc>
          <w:tcPr>
            <w:tcW w:w="9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99CC00" w:val="clear"/>
            <w:vAlign w:val="bottom"/>
          </w:tcPr>
          <w:p>
            <w:pPr>
              <w:pStyle w:val="Normal"/>
              <w:jc w:val="center"/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</w:pPr>
            <w:r>
              <w:rPr>
                <w:rFonts w:cs="Calibri" w:ascii="Calibri" w:hAnsi="Calibri"/>
                <w:b/>
                <w:bCs/>
                <w:kern w:val="0"/>
                <w:sz w:val="28"/>
                <w:szCs w:val="28"/>
              </w:rPr>
              <w:t>Remark</w:t>
            </w:r>
          </w:p>
        </w:tc>
      </w:tr>
      <w:tr>
        <w:trPr>
          <w:trHeight w:val="769" w:hRule="atLeast"/>
        </w:trPr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cs="Calibri" w:hint="eastAsia" w:ascii="Calibri" w:hAnsi="Calibri"/>
                <w:kern w:val="0"/>
              </w:rPr>
              <w:t>#9613</w:t>
            </w: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cs="Calibri" w:hint="eastAsia" w:ascii="Calibri" w:hAnsi="Calibri"/>
                <w:kern w:val="0"/>
              </w:rPr>
              <w:t>high</w:t>
            </w:r>
          </w:p>
        </w:tc>
        <w:tc>
          <w:tcPr>
            <w:tcW w:w="4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rPr>
                <w:rFonts w:ascii="Calibri" w:hAnsi="Calibri" w:cs="Calibri"/>
                <w:color w:val="FF0000"/>
                <w:kern w:val="0"/>
                <w:lang w:val="x-none"/>
              </w:rPr>
            </w:pPr>
            <w:r>
              <w:rPr>
                <w:rFonts w:cs="Calibri" w:ascii="Calibri" w:hAnsi="Calibri"/>
                <w:color w:val="FF0000"/>
                <w:kern w:val="0"/>
              </w:rPr>
              <w:t>The cover had slight abrasion after the package test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</w:rPr>
            </w:pPr>
            <w:r>
              <w:rPr>
                <w:rFonts w:cs="Calibri" w:hint="eastAsia" w:ascii="Calibri" w:hAnsi="Calibri"/>
              </w:rPr>
              <w:t>Open</w:t>
            </w:r>
          </w:p>
        </w:tc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color w:val="000000"/>
                <w:kern w:val="0"/>
              </w:rPr>
            </w:pPr>
            <w:r>
              <w:rPr>
                <w:rFonts w:cs="Calibri" w:hint="eastAsia" w:ascii="Calibri" w:hAnsi="Calibri"/>
                <w:color w:val="000000"/>
                <w:kern w:val="0"/>
              </w:rPr>
              <w:t>ME4/Hao</w:t>
            </w: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cs="Calibri" w:ascii="Calibri" w:hAnsi="Calibri"/>
                <w:kern w:val="0"/>
              </w:rPr>
            </w:r>
          </w:p>
        </w:tc>
      </w:tr>
      <w:tr>
        <w:trPr>
          <w:trHeight w:val="769" w:hRule="atLeast"/>
        </w:trPr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cs="Calibri" w:hint="eastAsia" w:ascii="Calibri" w:hAnsi="Calibri"/>
                <w:kern w:val="0"/>
              </w:rPr>
              <w:t>#10416</w:t>
            </w: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cs="Calibri" w:ascii="Calibri" w:hAnsi="Calibri"/>
                <w:kern w:val="0"/>
              </w:rPr>
              <w:t>high</w:t>
            </w:r>
          </w:p>
        </w:tc>
        <w:tc>
          <w:tcPr>
            <w:tcW w:w="4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rPr>
                <w:rFonts w:ascii="Calibri" w:hAnsi="Calibri" w:cs="Calibri"/>
                <w:color w:val="FF0000"/>
                <w:kern w:val="0"/>
                <w:lang w:val="x-none"/>
              </w:rPr>
            </w:pPr>
            <w:r>
              <w:rPr>
                <w:rFonts w:cs="Calibri" w:ascii="Calibri" w:hAnsi="Calibri"/>
                <w:color w:val="FF0000"/>
                <w:kern w:val="0"/>
              </w:rPr>
              <w:t>Pull card interferes with EPE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</w:rPr>
            </w:pPr>
            <w:r>
              <w:rPr>
                <w:rFonts w:cs="Calibri" w:hint="eastAsia" w:ascii="Calibri" w:hAnsi="Calibri"/>
              </w:rPr>
              <w:t>Open</w:t>
            </w:r>
          </w:p>
        </w:tc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cs="Calibri" w:hint="eastAsia" w:ascii="Calibri" w:hAnsi="Calibri"/>
                <w:color w:val="000000"/>
                <w:kern w:val="0"/>
              </w:rPr>
              <w:t>ME/Jay</w:t>
            </w: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cs="Calibri" w:ascii="Calibri" w:hAnsi="Calibri"/>
                <w:kern w:val="0"/>
              </w:rPr>
            </w:r>
          </w:p>
        </w:tc>
      </w:tr>
    </w:tbl>
    <w:p>
      <w:pPr>
        <w:pStyle w:val="Normal"/>
        <w:numPr>
          <w:ilvl w:val="0"/>
          <w:numId w:val="0"/>
        </w:numPr>
        <w:ind w:left="1107"/>
        <w:jc w:val="both"/>
        <w:outlineLvl w:val="1"/>
        <w:rPr>
          <w:rFonts w:ascii="Calibri" w:hAnsi="Calibri" w:cs="Calibri"/>
          <w:b/>
          <w:color w:val="99CC00"/>
          <w:sz w:val="32"/>
          <w:szCs w:val="32"/>
        </w:rPr>
      </w:pPr>
      <w:r>
        <w:rPr>
          <w:rFonts w:cs="Calibri" w:ascii="Calibri" w:hAnsi="Calibri"/>
          <w:b/>
          <w:color w:val="99CC00"/>
          <w:sz w:val="32"/>
          <w:szCs w:val="32"/>
        </w:rPr>
      </w:r>
      <w:r>
        <w:br w:type="page"/>
      </w:r>
    </w:p>
    <w:p>
      <w:pPr>
        <w:pStyle w:val="Normal"/>
        <w:numPr>
          <w:ilvl w:val="1"/>
          <w:numId w:val="9"/>
        </w:numPr>
        <w:jc w:val="both"/>
        <w:outlineLvl w:val="1"/>
        <w:rPr>
          <w:rFonts w:ascii="Calibri" w:hAnsi="Calibri" w:cs="Calibri"/>
          <w:b/>
          <w:color w:val="99CC00"/>
          <w:sz w:val="32"/>
          <w:szCs w:val="32"/>
        </w:rPr>
      </w:pPr>
      <w:bookmarkStart w:id="19" w:name="_Toc218513330"/>
      <w:r>
        <w:rPr>
          <w:rFonts w:cs="Calibri" w:ascii="Calibri" w:hAnsi="Calibri"/>
          <w:b/>
          <w:color w:val="0000FF"/>
          <w:sz w:val="32"/>
          <w:szCs w:val="32"/>
        </w:rPr>
        <w:t>UUT Photo</w:t>
      </w:r>
      <w:bookmarkEnd w:id="19"/>
    </w:p>
    <w:p>
      <w:pPr>
        <w:pStyle w:val="Normal"/>
        <w:jc w:val="center"/>
        <w:rPr>
          <w:rFonts w:ascii="Calibri" w:hAnsi="Calibri" w:eastAsia="標楷體" w:cs="Calibri"/>
          <w:b/>
          <w:color w:val="000000"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5173980" cy="3764280"/>
                <wp:effectExtent l="0" t="0" r="0" b="0"/>
                <wp:docPr id="1003" name=""/>
                <a:graphic xmlns:a="http://schemas.openxmlformats.org/drawingml/2006/main">
                  <a:graphicData uri="http://schemas.openxmlformats.org/drawingml/2006/picture">
                    <pic:pic>
                      <pic:nvPicPr>
                        <pic:cNvPr id="7" name=""/>
                        <pic:cNvPicPr/>
                      </pic:nvPicPr>
                      <pic:blipFill>
                        <a:blip r:embed="rId11"/>
                        <a:stretch/>
                      </pic:blipFill>
                      <pic:spPr>
                        <a:xfrm>
                          <a:off x="0" y="0"/>
                          <a:ext cx="5173920" cy="3764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296.45pt;width:407.35pt;height:296.35pt;mso-wrap-style:none;v-text-anchor:middle;mso-position-vertical:top" type="_x0000_t75">
                <v:imagedata r:id="rId12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tabs>
          <w:tab w:val="clear" w:pos="480"/>
          <w:tab w:val="left" w:pos="9540" w:leader="none"/>
        </w:tabs>
        <w:jc w:val="center"/>
        <w:rPr>
          <w:rFonts w:ascii="Calibri" w:hAnsi="Calibri" w:cs="Calibri"/>
          <w:b/>
          <w:bCs/>
        </w:rPr>
      </w:pPr>
      <w:r>
        <w:rPr>
          <w:rFonts w:cs="Calibri" w:hint="eastAsia" w:ascii="Calibri" w:hAnsi="Calibri"/>
          <w:b/>
          <w:bCs/>
        </w:rPr>
        <w:t>HA2026-HC</w:t>
      </w:r>
      <w:r>
        <w:rPr>
          <w:rFonts w:cs="Calibri" w:ascii="Calibri" w:hAnsi="Calibri"/>
          <w:b/>
          <w:bCs/>
        </w:rPr>
        <w:t xml:space="preserve"> (XP1-A202HC04D01)</w:t>
      </w:r>
    </w:p>
    <w:p>
      <w:pPr>
        <w:pStyle w:val="Normal"/>
        <w:tabs>
          <w:tab w:val="clear" w:pos="480"/>
          <w:tab w:val="left" w:pos="9540" w:leader="none"/>
        </w:tabs>
        <w:jc w:val="center"/>
        <w:rPr>
          <w:rFonts w:ascii="Calibri" w:hAnsi="Calibri" w:cs="Calibri"/>
          <w:b/>
          <w:bCs/>
        </w:rPr>
      </w:pPr>
      <w:r>
        <w:rPr/>
        <mc:AlternateContent>
          <mc:Choice Requires="wps">
            <w:drawing>
              <wp:inline distT="0" distB="0" distL="0" distR="0">
                <wp:extent cx="3947160" cy="2880360"/>
                <wp:effectExtent l="0" t="0" r="0" b="0"/>
                <wp:docPr id="1004" name=""/>
                <a:graphic xmlns:a="http://schemas.openxmlformats.org/drawingml/2006/main">
                  <a:graphicData uri="http://schemas.openxmlformats.org/drawingml/2006/picture">
                    <pic:pic>
                      <pic:nvPicPr>
                        <pic:cNvPr id="9" name=""/>
                        <pic:cNvPicPr/>
                      </pic:nvPicPr>
                      <pic:blipFill>
                        <a:blip r:embed="rId13"/>
                        <a:stretch/>
                      </pic:blipFill>
                      <pic:spPr>
                        <a:xfrm>
                          <a:off x="0" y="0"/>
                          <a:ext cx="3947040" cy="2880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226.85pt;width:310.75pt;height:226.75pt;mso-wrap-style:none;v-text-anchor:middle;mso-position-vertical:top" type="_x0000_t75">
                <v:imagedata r:id="rId14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tabs>
          <w:tab w:val="clear" w:pos="480"/>
          <w:tab w:val="left" w:pos="9540" w:leader="none"/>
        </w:tabs>
        <w:jc w:val="center"/>
        <w:rPr>
          <w:rFonts w:ascii="Calibri" w:hAnsi="Calibri" w:cs="Calibri"/>
          <w:b/>
          <w:bCs/>
        </w:rPr>
      </w:pPr>
      <w:bookmarkStart w:id="20" w:name="_Toc305765601"/>
      <w:r>
        <w:rPr>
          <w:rFonts w:cs="Calibri" w:hint="eastAsia" w:ascii="Calibri" w:hAnsi="Calibri"/>
          <w:b/>
          <w:bCs/>
        </w:rPr>
        <w:t xml:space="preserve">Node </w:t>
      </w:r>
      <w:r>
        <w:rPr>
          <w:rFonts w:cs="Calibri" w:ascii="Calibri" w:hAnsi="Calibri"/>
          <w:b/>
          <w:bCs/>
        </w:rPr>
        <w:t>Top View</w:t>
      </w:r>
    </w:p>
    <w:p>
      <w:pPr>
        <w:pStyle w:val="Normal"/>
        <w:tabs>
          <w:tab w:val="clear" w:pos="480"/>
          <w:tab w:val="left" w:pos="9540" w:leader="none"/>
        </w:tabs>
        <w:rPr>
          <w:rFonts w:ascii="Calibri" w:hAnsi="Calibri" w:cs="Calibri"/>
          <w:b/>
          <w:bCs/>
        </w:rPr>
      </w:pPr>
      <w:r>
        <w:rPr>
          <w:rFonts w:cs="Calibri" w:ascii="Calibri" w:hAnsi="Calibri"/>
          <w:b/>
          <w:bCs/>
        </w:rPr>
      </w:r>
    </w:p>
    <w:p>
      <w:pPr>
        <w:pStyle w:val="Normal"/>
        <w:tabs>
          <w:tab w:val="clear" w:pos="480"/>
          <w:tab w:val="left" w:pos="9540" w:leader="none"/>
        </w:tabs>
        <w:rPr>
          <w:rFonts w:ascii="Calibri" w:hAnsi="Calibri" w:cs="Calibri"/>
          <w:b/>
          <w:bCs/>
        </w:rPr>
      </w:pPr>
      <w:r>
        <w:rPr>
          <w:rFonts w:cs="Calibri" w:ascii="Calibri" w:hAnsi="Calibri"/>
          <w:b/>
          <w:bCs/>
        </w:rPr>
      </w:r>
    </w:p>
    <w:p>
      <w:pPr>
        <w:pStyle w:val="Normal"/>
        <w:tabs>
          <w:tab w:val="clear" w:pos="480"/>
          <w:tab w:val="left" w:pos="9540" w:leader="none"/>
        </w:tabs>
        <w:rPr>
          <w:rFonts w:ascii="Calibri" w:hAnsi="Calibri" w:cs="Calibri"/>
          <w:b/>
          <w:bCs/>
        </w:rPr>
      </w:pPr>
      <w:r>
        <w:rPr>
          <w:rFonts w:cs="Calibri" w:ascii="Calibri" w:hAnsi="Calibri"/>
          <w:b/>
          <w:bCs/>
        </w:rPr>
      </w:r>
    </w:p>
    <w:p>
      <w:pPr>
        <w:pStyle w:val="Normal"/>
        <w:numPr>
          <w:ilvl w:val="0"/>
          <w:numId w:val="3"/>
        </w:numPr>
        <w:tabs>
          <w:tab w:val="clear" w:pos="480"/>
          <w:tab w:val="left" w:pos="9540" w:leader="none"/>
        </w:tabs>
        <w:spacing w:lineRule="exact" w:line="520"/>
        <w:outlineLvl w:val="0"/>
        <w:rPr>
          <w:rFonts w:ascii="Calibri" w:hAnsi="Calibri" w:cs="Calibri"/>
          <w:b/>
          <w:color w:val="99CC00"/>
          <w:sz w:val="36"/>
          <w:szCs w:val="36"/>
        </w:rPr>
      </w:pPr>
      <w:bookmarkStart w:id="21" w:name="_Toc218513331"/>
      <w:bookmarkStart w:id="22" w:name="_Toc363475651"/>
      <w:r>
        <w:rPr>
          <w:rFonts w:cs="Calibri" w:ascii="Calibri" w:hAnsi="Calibri"/>
          <w:b/>
          <w:color w:val="99CC00"/>
          <w:sz w:val="36"/>
          <w:szCs w:val="36"/>
        </w:rPr>
        <w:t>Reliability Test Result</w:t>
      </w:r>
      <w:bookmarkStart w:id="23" w:name="_Toc305765613"/>
      <w:bookmarkStart w:id="24" w:name="_Toc436381592"/>
      <w:bookmarkEnd w:id="20"/>
      <w:bookmarkEnd w:id="21"/>
      <w:bookmarkEnd w:id="22"/>
    </w:p>
    <w:p>
      <w:pPr>
        <w:pStyle w:val="Normal"/>
        <w:numPr>
          <w:ilvl w:val="1"/>
          <w:numId w:val="10"/>
        </w:numPr>
        <w:tabs>
          <w:tab w:val="clear" w:pos="480"/>
          <w:tab w:val="left" w:pos="1440" w:leader="none"/>
        </w:tabs>
        <w:spacing w:before="180" w:after="0"/>
        <w:ind w:hanging="28" w:left="567"/>
        <w:jc w:val="both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25" w:name="_Toc218513332"/>
      <w:bookmarkEnd w:id="24"/>
      <w:r>
        <w:rPr>
          <w:rFonts w:cs="Calibri" w:ascii="Calibri" w:hAnsi="Calibri"/>
          <w:b/>
          <w:bCs/>
          <w:color w:val="0000FF"/>
          <w:sz w:val="32"/>
          <w:szCs w:val="32"/>
        </w:rPr>
        <w:t>Mechanical Structure Test</w:t>
      </w:r>
      <w:bookmarkEnd w:id="25"/>
    </w:p>
    <w:p>
      <w:pPr>
        <w:pStyle w:val="Normal"/>
        <w:numPr>
          <w:ilvl w:val="2"/>
          <w:numId w:val="10"/>
        </w:numPr>
        <w:spacing w:before="0" w:after="72"/>
        <w:ind w:firstLine="11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  <w:bookmarkStart w:id="26" w:name="_Toc218513333"/>
      <w:bookmarkStart w:id="27" w:name="_Toc436381593"/>
      <w:bookmarkStart w:id="28" w:name="_Toc305765608"/>
      <w:r>
        <w:rPr>
          <w:rFonts w:cs="Calibri" w:ascii="Calibri" w:hAnsi="Calibri"/>
          <w:b/>
          <w:bCs/>
          <w:color w:val="33CCCC"/>
          <w:sz w:val="28"/>
          <w:szCs w:val="28"/>
        </w:rPr>
        <w:t>Operating Vibration</w:t>
      </w:r>
      <w:r>
        <w:rPr>
          <w:rFonts w:cs="Calibri" w:ascii="Calibri" w:hAnsi="Calibri"/>
          <w:b/>
          <w:color w:val="33CCCC"/>
          <w:sz w:val="28"/>
          <w:szCs w:val="28"/>
          <w:lang w:eastAsia="ko-KR"/>
        </w:rPr>
        <w:t xml:space="preserve"> Test</w:t>
      </w:r>
      <w:bookmarkEnd w:id="26"/>
      <w:bookmarkEnd w:id="27"/>
      <w:bookmarkEnd w:id="28"/>
    </w:p>
    <w:p>
      <w:pPr>
        <w:pStyle w:val="Normal"/>
        <w:numPr>
          <w:ilvl w:val="3"/>
          <w:numId w:val="10"/>
        </w:numPr>
        <w:spacing w:before="0" w:after="72"/>
        <w:ind w:firstLine="49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>
        <w:rPr>
          <w:rFonts w:cs="Calibri" w:ascii="Calibri" w:hAnsi="Calibri"/>
          <w:b/>
          <w:color w:val="339966"/>
          <w:sz w:val="28"/>
          <w:szCs w:val="28"/>
        </w:rPr>
        <w:t>Description</w:t>
      </w:r>
    </w:p>
    <w:p>
      <w:pPr>
        <w:pStyle w:val="Normal"/>
        <w:ind w:leftChars="425"/>
        <w:rPr>
          <w:rFonts w:ascii="Calibri" w:hAnsi="Calibri" w:cs="Calibri"/>
          <w:kern w:val="0"/>
        </w:rPr>
      </w:pPr>
      <w:r>
        <w:rPr>
          <w:rFonts w:cs="Calibri" w:ascii="Calibri" w:hAnsi="Calibri"/>
          <w:kern w:val="0"/>
        </w:rPr>
        <w:t>Assess the impact to the system assembly functionality caused by external vibration and to identify any points of failure in the support of design improvements.</w:t>
      </w:r>
    </w:p>
    <w:p>
      <w:pPr>
        <w:pStyle w:val="Normal"/>
        <w:ind w:leftChars="375"/>
        <w:rPr>
          <w:rFonts w:ascii="Calibri" w:hAnsi="Calibri" w:cs="Calibri"/>
          <w:kern w:val="0"/>
          <w:sz w:val="22"/>
          <w:szCs w:val="22"/>
        </w:rPr>
      </w:pPr>
      <w:r>
        <w:rPr>
          <w:rFonts w:cs="Calibri" w:ascii="Calibri" w:hAnsi="Calibri"/>
          <w:kern w:val="0"/>
          <w:sz w:val="22"/>
          <w:szCs w:val="22"/>
        </w:rPr>
      </w:r>
    </w:p>
    <w:p>
      <w:pPr>
        <w:pStyle w:val="Normal"/>
        <w:numPr>
          <w:ilvl w:val="3"/>
          <w:numId w:val="10"/>
        </w:numPr>
        <w:spacing w:before="0" w:after="72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>
        <w:rPr>
          <w:rFonts w:cs="Calibri" w:ascii="Calibri" w:hAnsi="Calibri"/>
          <w:b/>
          <w:color w:val="339966"/>
          <w:sz w:val="28"/>
          <w:szCs w:val="28"/>
        </w:rPr>
        <w:t>Test Procedure</w:t>
      </w:r>
    </w:p>
    <w:p>
      <w:pPr>
        <w:pStyle w:val="Normal"/>
        <w:widowControl/>
        <w:numPr>
          <w:ilvl w:val="0"/>
          <w:numId w:val="5"/>
        </w:numPr>
        <w:ind w:hanging="180" w:left="1260"/>
        <w:rPr>
          <w:rFonts w:ascii="Calibri" w:hAnsi="Calibri" w:eastAsia="MS Mincho" w:cs="Calibri"/>
          <w:kern w:val="0"/>
          <w:lang w:eastAsia="en-US"/>
        </w:rPr>
      </w:pPr>
      <w:r>
        <w:rPr>
          <w:rFonts w:eastAsia="MS Mincho" w:cs="Calibri" w:ascii="Calibri" w:hAnsi="Calibri"/>
          <w:kern w:val="0"/>
          <w:lang w:eastAsia="en-US"/>
        </w:rPr>
        <w:t>Install all the required devices into the system assembly</w:t>
      </w:r>
    </w:p>
    <w:p>
      <w:pPr>
        <w:pStyle w:val="Normal"/>
        <w:widowControl/>
        <w:numPr>
          <w:ilvl w:val="0"/>
          <w:numId w:val="5"/>
        </w:numPr>
        <w:ind w:hanging="180" w:left="1260"/>
        <w:rPr>
          <w:rFonts w:ascii="Calibri" w:hAnsi="Calibri" w:eastAsia="MS Mincho" w:cs="Calibri"/>
          <w:kern w:val="0"/>
          <w:lang w:eastAsia="en-US"/>
        </w:rPr>
      </w:pPr>
      <w:r>
        <w:rPr>
          <w:rFonts w:eastAsia="MS Mincho" w:cs="Calibri" w:ascii="Calibri" w:hAnsi="Calibri"/>
          <w:kern w:val="0"/>
          <w:lang w:eastAsia="en-US"/>
        </w:rPr>
        <w:t>Make sure mechanical structure and electrical functionality are normal before testing</w:t>
      </w:r>
    </w:p>
    <w:p>
      <w:pPr>
        <w:pStyle w:val="Normal"/>
        <w:widowControl/>
        <w:numPr>
          <w:ilvl w:val="0"/>
          <w:numId w:val="5"/>
        </w:numPr>
        <w:ind w:hanging="180" w:left="1260"/>
        <w:rPr>
          <w:rFonts w:ascii="Calibri" w:hAnsi="Calibri" w:eastAsia="MS Mincho" w:cs="Calibri"/>
          <w:kern w:val="0"/>
          <w:lang w:eastAsia="en-US"/>
        </w:rPr>
      </w:pPr>
      <w:r>
        <w:rPr>
          <w:rFonts w:eastAsia="MS Mincho" w:cs="Calibri" w:ascii="Calibri" w:hAnsi="Calibri"/>
          <w:kern w:val="0"/>
          <w:lang w:eastAsia="en-US"/>
        </w:rPr>
        <w:t xml:space="preserve">Clamp the system assembly firmly on the vibration table in any of the “X” direction </w:t>
      </w:r>
    </w:p>
    <w:p>
      <w:pPr>
        <w:pStyle w:val="Normal"/>
        <w:widowControl/>
        <w:numPr>
          <w:ilvl w:val="0"/>
          <w:numId w:val="5"/>
        </w:numPr>
        <w:ind w:hanging="180" w:left="1260"/>
        <w:rPr>
          <w:rFonts w:ascii="Calibri" w:hAnsi="Calibri" w:eastAsia="MS Mincho" w:cs="Calibri"/>
          <w:kern w:val="0"/>
          <w:lang w:eastAsia="en-US"/>
        </w:rPr>
      </w:pPr>
      <w:r>
        <w:rPr>
          <w:rFonts w:eastAsia="MS Mincho" w:cs="Calibri" w:ascii="Calibri" w:hAnsi="Calibri"/>
          <w:kern w:val="0"/>
          <w:lang w:eastAsia="en-US"/>
        </w:rPr>
        <w:t xml:space="preserve">Run </w:t>
      </w:r>
      <w:r>
        <w:rPr>
          <w:rFonts w:cs="Calibri" w:hint="eastAsia" w:ascii="Calibri" w:hAnsi="Calibri"/>
          <w:bCs/>
          <w:kern w:val="0"/>
        </w:rPr>
        <w:t>Diagnostic Program</w:t>
      </w:r>
      <w:r>
        <w:rPr>
          <w:rFonts w:eastAsia="MS Mincho" w:cs="Calibri" w:ascii="Calibri" w:hAnsi="Calibri"/>
          <w:kern w:val="0"/>
          <w:lang w:eastAsia="en-US"/>
        </w:rPr>
        <w:t xml:space="preserve"> during the test.</w:t>
      </w:r>
    </w:p>
    <w:p>
      <w:pPr>
        <w:pStyle w:val="Normal"/>
        <w:widowControl/>
        <w:numPr>
          <w:ilvl w:val="0"/>
          <w:numId w:val="5"/>
        </w:numPr>
        <w:ind w:hanging="180" w:left="1260"/>
        <w:rPr>
          <w:rFonts w:ascii="Calibri" w:hAnsi="Calibri" w:eastAsia="MS Mincho" w:cs="Calibri"/>
          <w:kern w:val="0"/>
          <w:lang w:eastAsia="en-US"/>
        </w:rPr>
      </w:pPr>
      <w:r>
        <w:rPr>
          <w:rFonts w:eastAsia="MS Mincho" w:cs="Calibri" w:ascii="Calibri" w:hAnsi="Calibri"/>
          <w:kern w:val="0"/>
          <w:lang w:eastAsia="en-US"/>
        </w:rPr>
        <w:t>Repeat the above process for the “Y” and “Z” vibration axes</w:t>
      </w:r>
      <w:r>
        <w:rPr>
          <w:rFonts w:cs="Calibri" w:ascii="Calibri" w:hAnsi="Calibri"/>
          <w:kern w:val="0"/>
        </w:rPr>
        <w:t>.</w:t>
      </w:r>
    </w:p>
    <w:p>
      <w:pPr>
        <w:pStyle w:val="Normal"/>
        <w:widowControl/>
        <w:numPr>
          <w:ilvl w:val="0"/>
          <w:numId w:val="5"/>
        </w:numPr>
        <w:ind w:hanging="180" w:left="1260"/>
        <w:rPr>
          <w:rFonts w:ascii="Calibri" w:hAnsi="Calibri" w:eastAsia="MS Mincho" w:cs="Calibri"/>
          <w:kern w:val="0"/>
          <w:lang w:eastAsia="en-US"/>
        </w:rPr>
      </w:pPr>
      <w:r>
        <w:rPr>
          <w:rFonts w:eastAsia="MS Mincho" w:cs="Calibri" w:ascii="Calibri" w:hAnsi="Calibri"/>
          <w:kern w:val="0"/>
          <w:lang w:eastAsia="en-US"/>
        </w:rPr>
        <w:t>Record all test results and photographs for anomalies.</w:t>
      </w:r>
    </w:p>
    <w:p>
      <w:pPr>
        <w:pStyle w:val="Normal"/>
        <w:numPr>
          <w:ilvl w:val="0"/>
          <w:numId w:val="0"/>
        </w:numPr>
        <w:spacing w:lineRule="exact" w:line="240"/>
        <w:ind w:left="851"/>
        <w:jc w:val="both"/>
        <w:outlineLvl w:val="3"/>
        <w:rPr>
          <w:rFonts w:ascii="Calibri" w:hAnsi="Calibri" w:cs="Calibri"/>
          <w:b/>
          <w:color w:val="339966"/>
        </w:rPr>
      </w:pPr>
      <w:r>
        <w:rPr>
          <w:rFonts w:cs="Calibri" w:ascii="Calibri" w:hAnsi="Calibri"/>
          <w:b/>
          <w:color w:val="339966"/>
        </w:rPr>
      </w:r>
    </w:p>
    <w:p>
      <w:pPr>
        <w:pStyle w:val="Normal"/>
        <w:numPr>
          <w:ilvl w:val="3"/>
          <w:numId w:val="10"/>
        </w:numPr>
        <w:spacing w:before="0" w:after="72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>
        <w:rPr>
          <w:rFonts w:cs="Calibri" w:ascii="Calibri" w:hAnsi="Calibri"/>
          <w:b/>
          <w:color w:val="339966"/>
          <w:sz w:val="28"/>
          <w:szCs w:val="28"/>
        </w:rPr>
        <w:t>Pass/Fail Criteria</w:t>
      </w:r>
    </w:p>
    <w:p>
      <w:pPr>
        <w:pStyle w:val="Normal"/>
        <w:widowControl/>
        <w:numPr>
          <w:ilvl w:val="0"/>
          <w:numId w:val="6"/>
        </w:numPr>
        <w:tabs>
          <w:tab w:val="clear" w:pos="480"/>
          <w:tab w:val="left" w:pos="1260" w:leader="none"/>
        </w:tabs>
        <w:ind w:hanging="180" w:left="1260"/>
        <w:rPr>
          <w:rFonts w:ascii="Calibri" w:hAnsi="Calibri" w:eastAsia="MS Mincho" w:cs="Calibri"/>
          <w:kern w:val="0"/>
          <w:lang w:eastAsia="en-US"/>
        </w:rPr>
      </w:pPr>
      <w:r>
        <w:rPr>
          <w:rFonts w:cs="Calibri" w:ascii="Calibri" w:hAnsi="Calibri"/>
          <w:bCs/>
          <w:spacing w:val="5"/>
        </w:rPr>
        <w:t>No Mechanical structure or electrical functionality are damaged:</w:t>
      </w:r>
    </w:p>
    <w:p>
      <w:pPr>
        <w:pStyle w:val="SVTPP3"/>
        <w:numPr>
          <w:ilvl w:val="0"/>
          <w:numId w:val="11"/>
        </w:numPr>
        <w:ind w:hanging="360" w:left="1551"/>
        <w:rPr>
          <w:rFonts w:cs="Calibri"/>
          <w:color w:val="000000"/>
          <w:sz w:val="24"/>
          <w:szCs w:val="24"/>
        </w:rPr>
      </w:pPr>
      <w:r>
        <w:rPr>
          <w:rFonts w:cs="Calibri"/>
          <w:color w:val="000000"/>
          <w:sz w:val="24"/>
          <w:szCs w:val="24"/>
        </w:rPr>
        <w:t>Check if FAN module eject</w:t>
      </w:r>
    </w:p>
    <w:p>
      <w:pPr>
        <w:pStyle w:val="SVTPP3"/>
        <w:numPr>
          <w:ilvl w:val="0"/>
          <w:numId w:val="11"/>
        </w:numPr>
        <w:ind w:hanging="360" w:left="1551"/>
        <w:rPr>
          <w:rFonts w:cs="Calibri"/>
          <w:color w:val="000000"/>
          <w:sz w:val="24"/>
          <w:szCs w:val="24"/>
        </w:rPr>
      </w:pPr>
      <w:r>
        <w:rPr>
          <w:rFonts w:cs="Calibri"/>
          <w:color w:val="000000"/>
          <w:sz w:val="24"/>
          <w:szCs w:val="24"/>
        </w:rPr>
        <w:t>Check if Screw loose</w:t>
      </w:r>
    </w:p>
    <w:p>
      <w:pPr>
        <w:pStyle w:val="SVTPP3"/>
        <w:numPr>
          <w:ilvl w:val="0"/>
          <w:numId w:val="11"/>
        </w:numPr>
        <w:ind w:hanging="360" w:left="1551"/>
        <w:rPr>
          <w:rFonts w:cs="Calibri"/>
          <w:color w:val="000000"/>
          <w:sz w:val="24"/>
          <w:szCs w:val="24"/>
        </w:rPr>
      </w:pPr>
      <w:r>
        <w:rPr>
          <w:rFonts w:eastAsia="新細明體" w:cs="Calibri"/>
          <w:color w:val="000000"/>
          <w:sz w:val="24"/>
          <w:szCs w:val="24"/>
          <w:lang w:eastAsia="zh-TW"/>
        </w:rPr>
        <w:t>Check if HDD</w:t>
      </w:r>
      <w:r>
        <w:rPr>
          <w:rFonts w:eastAsia="新細明體" w:cs="Calibri" w:hint="eastAsia"/>
          <w:color w:val="000000"/>
          <w:sz w:val="24"/>
          <w:szCs w:val="24"/>
          <w:lang w:eastAsia="zh-TW"/>
        </w:rPr>
        <w:t xml:space="preserve"> / SSD</w:t>
      </w:r>
      <w:r>
        <w:rPr>
          <w:rFonts w:eastAsia="新細明體" w:cs="Calibri"/>
          <w:color w:val="000000"/>
          <w:sz w:val="24"/>
          <w:szCs w:val="24"/>
          <w:lang w:eastAsia="zh-TW"/>
        </w:rPr>
        <w:t xml:space="preserve"> tray eject</w:t>
      </w:r>
    </w:p>
    <w:p>
      <w:pPr>
        <w:pStyle w:val="Normal"/>
        <w:widowControl/>
        <w:numPr>
          <w:ilvl w:val="0"/>
          <w:numId w:val="6"/>
        </w:numPr>
        <w:tabs>
          <w:tab w:val="clear" w:pos="480"/>
          <w:tab w:val="left" w:pos="1260" w:leader="none"/>
        </w:tabs>
        <w:ind w:hanging="180" w:left="1260"/>
        <w:rPr>
          <w:rFonts w:ascii="Calibri" w:hAnsi="Calibri" w:cs="Calibri"/>
          <w:bCs/>
          <w:kern w:val="0"/>
        </w:rPr>
      </w:pPr>
      <w:r>
        <w:rPr>
          <w:rFonts w:cs="Calibri" w:ascii="Calibri" w:hAnsi="Calibri"/>
          <w:bCs/>
          <w:kern w:val="0"/>
        </w:rPr>
        <w:t>System functional failure during vibration test or post diagnostics:</w:t>
      </w:r>
    </w:p>
    <w:p>
      <w:pPr>
        <w:pStyle w:val="SVTPP3"/>
        <w:numPr>
          <w:ilvl w:val="0"/>
          <w:numId w:val="12"/>
        </w:numPr>
        <w:ind w:hanging="360" w:left="1551"/>
        <w:rPr>
          <w:rFonts w:cs="Calibri"/>
          <w:color w:val="000000"/>
          <w:sz w:val="24"/>
          <w:szCs w:val="24"/>
        </w:rPr>
      </w:pPr>
      <w:r>
        <w:rPr>
          <w:rFonts w:cs="Calibri"/>
          <w:color w:val="000000"/>
          <w:sz w:val="24"/>
          <w:szCs w:val="24"/>
        </w:rPr>
        <w:t xml:space="preserve">BMC SDR /SEL have no any abnormal record or status detect failure. </w:t>
      </w:r>
    </w:p>
    <w:p>
      <w:pPr>
        <w:pStyle w:val="SVTPP3"/>
        <w:numPr>
          <w:ilvl w:val="0"/>
          <w:numId w:val="12"/>
        </w:numPr>
        <w:ind w:hanging="360" w:left="1551"/>
        <w:rPr>
          <w:rFonts w:cs="Calibri"/>
          <w:color w:val="000000"/>
          <w:sz w:val="24"/>
          <w:szCs w:val="24"/>
        </w:rPr>
      </w:pPr>
      <w:r>
        <w:rPr>
          <w:rFonts w:cs="Calibri"/>
          <w:color w:val="000000"/>
          <w:sz w:val="24"/>
          <w:szCs w:val="24"/>
        </w:rPr>
        <w:t xml:space="preserve">Diagnostics (Iometer) have no any failure (error) occur </w:t>
      </w:r>
    </w:p>
    <w:p>
      <w:pPr>
        <w:pStyle w:val="SVTPP3"/>
        <w:numPr>
          <w:ilvl w:val="0"/>
          <w:numId w:val="12"/>
        </w:numPr>
        <w:ind w:hanging="360" w:left="1551"/>
        <w:rPr>
          <w:rFonts w:cs="Calibri"/>
          <w:color w:val="000000"/>
          <w:sz w:val="24"/>
          <w:szCs w:val="24"/>
        </w:rPr>
      </w:pPr>
      <w:r>
        <w:rPr>
          <w:rFonts w:cs="Calibri"/>
          <w:color w:val="000000"/>
          <w:sz w:val="24"/>
          <w:szCs w:val="24"/>
        </w:rPr>
        <w:t>All install device can be detected before and after test (device check by OS)</w:t>
      </w:r>
    </w:p>
    <w:p>
      <w:pPr>
        <w:pStyle w:val="Normal"/>
        <w:widowControl/>
        <w:numPr>
          <w:ilvl w:val="0"/>
          <w:numId w:val="6"/>
        </w:numPr>
        <w:tabs>
          <w:tab w:val="clear" w:pos="480"/>
          <w:tab w:val="left" w:pos="1260" w:leader="none"/>
        </w:tabs>
        <w:ind w:hanging="180" w:left="1260"/>
        <w:rPr>
          <w:rFonts w:ascii="Calibri" w:hAnsi="Calibri" w:eastAsia="MS Mincho" w:cs="Calibri"/>
          <w:kern w:val="0"/>
          <w:lang w:eastAsia="en-US"/>
        </w:rPr>
      </w:pPr>
      <w:r>
        <w:rPr>
          <w:rFonts w:cs="Calibri" w:ascii="Calibri" w:hAnsi="Calibri"/>
          <w:bCs/>
          <w:spacing w:val="5"/>
        </w:rPr>
        <w:t>Physical damage to system or components that would disrupt operation.</w:t>
      </w:r>
    </w:p>
    <w:p>
      <w:pPr>
        <w:pStyle w:val="Normal"/>
        <w:numPr>
          <w:ilvl w:val="0"/>
          <w:numId w:val="0"/>
        </w:numPr>
        <w:spacing w:lineRule="exact" w:line="240"/>
        <w:ind w:left="851"/>
        <w:jc w:val="both"/>
        <w:outlineLvl w:val="3"/>
        <w:rPr>
          <w:rFonts w:ascii="Calibri" w:hAnsi="Calibri" w:cs="Calibri"/>
          <w:b/>
          <w:color w:val="339966"/>
        </w:rPr>
      </w:pPr>
      <w:r>
        <w:rPr>
          <w:rFonts w:cs="Calibri" w:ascii="Calibri" w:hAnsi="Calibri"/>
          <w:b/>
          <w:color w:val="339966"/>
        </w:rPr>
      </w:r>
    </w:p>
    <w:p>
      <w:pPr>
        <w:pStyle w:val="Normal"/>
        <w:numPr>
          <w:ilvl w:val="3"/>
          <w:numId w:val="10"/>
        </w:numPr>
        <w:tabs>
          <w:tab w:val="clear" w:pos="480"/>
          <w:tab w:val="left" w:pos="1980" w:leader="none"/>
        </w:tabs>
        <w:spacing w:before="0" w:after="180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>
        <w:rPr>
          <w:rFonts w:cs="Calibri" w:ascii="Calibri" w:hAnsi="Calibri"/>
          <w:b/>
          <w:color w:val="339966"/>
          <w:sz w:val="28"/>
          <w:szCs w:val="28"/>
        </w:rPr>
        <w:t>Result</w:t>
      </w:r>
    </w:p>
    <w:tbl>
      <w:tblPr>
        <w:tblW w:w="7929" w:type="dxa"/>
        <w:jc w:val="left"/>
        <w:tblInd w:w="1100" w:type="dxa"/>
        <w:tblLayout w:type="fixed"/>
        <w:tblCellMar>
          <w:top w:w="0" w:type="dxa"/>
          <w:left w:w="28" w:type="dxa"/>
          <w:bottom w:w="0" w:type="dxa"/>
          <w:right w:w="28" w:type="dxa"/>
        </w:tblCellMar>
        <w:tblLook w:firstRow="0" w:noVBand="0" w:lastRow="0" w:firstColumn="0" w:lastColumn="0" w:noHBand="0" w:val="0000"/>
      </w:tblPr>
      <w:tblGrid>
        <w:gridCol w:w="2340"/>
        <w:gridCol w:w="2794"/>
        <w:gridCol w:w="2795"/>
      </w:tblGrid>
      <w:tr>
        <w:trPr/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FFCC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cs="Calibri" w:ascii="Calibri" w:hAnsi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FFCC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cs="Calibri" w:ascii="Calibri" w:hAnsi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FFCC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cs="Calibri" w:ascii="Calibri" w:hAnsi="Calibri"/>
                <w:b/>
                <w:bCs/>
                <w:sz w:val="28"/>
                <w:szCs w:val="28"/>
              </w:rPr>
              <w:t>After Test</w:t>
            </w:r>
          </w:p>
        </w:tc>
      </w:tr>
      <w:tr>
        <w:trPr>
          <w:trHeight w:val="343" w:hRule="atLeast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cs="Calibri" w:ascii="Calibri" w:hAnsi="Calibri"/>
                <w:color w:val="000000"/>
              </w:rPr>
              <w:t>Physical Damage</w:t>
            </w:r>
          </w:p>
        </w:tc>
        <w:tc>
          <w:tcPr>
            <w:tcW w:w="2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color w:val="0000FF"/>
              </w:rPr>
            </w:pPr>
            <w:r>
              <w:rPr>
                <w:rFonts w:cs="Calibri" w:ascii="Calibri" w:hAnsi="Calibri"/>
                <w:color w:val="0000FF"/>
              </w:rPr>
              <w:t>Pass</w:t>
            </w:r>
          </w:p>
        </w:tc>
        <w:tc>
          <w:tcPr>
            <w:tcW w:w="2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color w:val="FF0000"/>
              </w:rPr>
            </w:pPr>
            <w:r>
              <w:rPr>
                <w:rFonts w:cs="Calibri" w:ascii="Calibri" w:hAnsi="Calibri"/>
                <w:color w:val="0000FF"/>
              </w:rPr>
              <w:t>Pass</w:t>
            </w:r>
          </w:p>
        </w:tc>
      </w:tr>
      <w:tr>
        <w:trPr>
          <w:trHeight w:val="343" w:hRule="atLeast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cs="Calibri" w:ascii="Calibri" w:hAnsi="Calibri"/>
                <w:color w:val="000000"/>
              </w:rPr>
              <w:t>Functional Check</w:t>
            </w:r>
          </w:p>
        </w:tc>
        <w:tc>
          <w:tcPr>
            <w:tcW w:w="2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color w:val="0000FF"/>
              </w:rPr>
            </w:pPr>
            <w:r>
              <w:rPr>
                <w:rFonts w:cs="Calibri" w:ascii="Calibri" w:hAnsi="Calibri"/>
                <w:color w:val="0000FF"/>
              </w:rPr>
              <w:t>Pass</w:t>
            </w:r>
          </w:p>
        </w:tc>
        <w:tc>
          <w:tcPr>
            <w:tcW w:w="2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color w:val="0000FF"/>
              </w:rPr>
            </w:pPr>
            <w:r>
              <w:rPr>
                <w:rFonts w:cs="Calibri" w:ascii="Calibri" w:hAnsi="Calibri"/>
                <w:color w:val="0000FF"/>
              </w:rPr>
              <w:t>Pass</w:t>
            </w:r>
          </w:p>
        </w:tc>
      </w:tr>
    </w:tbl>
    <w:p>
      <w:pPr>
        <w:pStyle w:val="Normal"/>
        <w:spacing w:before="0" w:after="72"/>
        <w:ind w:firstLineChars="223" w:left="425"/>
        <w:rPr>
          <w:rFonts w:ascii="Calibri" w:hAnsi="Calibri" w:eastAsia="標楷體" w:cs="Arial"/>
          <w:b/>
          <w:bCs/>
          <w:sz w:val="28"/>
          <w:szCs w:val="28"/>
        </w:rPr>
      </w:pPr>
      <w:r>
        <w:rPr>
          <w:rFonts w:eastAsia="標楷體" w:cs="Arial" w:ascii="Calibri" w:hAnsi="Calibri"/>
          <w:b/>
          <w:bCs/>
          <w:sz w:val="28"/>
          <w:szCs w:val="28"/>
        </w:rPr>
      </w:r>
    </w:p>
    <w:p>
      <w:pPr>
        <w:pStyle w:val="Normal"/>
        <w:spacing w:before="0" w:after="72"/>
        <w:ind w:firstLineChars="223" w:left="425"/>
        <w:rPr>
          <w:rFonts w:ascii="Calibri" w:hAnsi="Calibri" w:eastAsia="標楷體" w:cs="Arial"/>
          <w:b/>
          <w:bCs/>
          <w:sz w:val="28"/>
          <w:szCs w:val="28"/>
        </w:rPr>
      </w:pPr>
      <w:r>
        <w:rPr>
          <w:rFonts w:eastAsia="標楷體" w:cs="Arial" w:ascii="Calibri" w:hAnsi="Calibri"/>
          <w:b/>
          <w:bCs/>
          <w:sz w:val="28"/>
          <w:szCs w:val="28"/>
        </w:rPr>
      </w:r>
    </w:p>
    <w:p>
      <w:pPr>
        <w:pStyle w:val="Normal"/>
        <w:spacing w:before="0" w:after="72"/>
        <w:ind w:firstLineChars="223" w:left="425"/>
        <w:rPr>
          <w:rFonts w:ascii="Calibri" w:hAnsi="Calibri" w:eastAsia="標楷體" w:cs="Arial"/>
          <w:b/>
          <w:bCs/>
          <w:sz w:val="28"/>
          <w:szCs w:val="28"/>
        </w:rPr>
      </w:pPr>
      <w:r>
        <w:rPr>
          <w:rFonts w:eastAsia="標楷體" w:cs="Arial" w:ascii="Calibri" w:hAnsi="Calibri"/>
          <w:b/>
          <w:bCs/>
          <w:sz w:val="28"/>
          <w:szCs w:val="28"/>
        </w:rPr>
      </w:r>
    </w:p>
    <w:p>
      <w:pPr>
        <w:pStyle w:val="Normal"/>
        <w:numPr>
          <w:ilvl w:val="2"/>
          <w:numId w:val="10"/>
        </w:numPr>
        <w:spacing w:before="0" w:after="72"/>
        <w:ind w:firstLine="11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  <w:bookmarkStart w:id="29" w:name="_Toc218513334"/>
      <w:bookmarkStart w:id="30" w:name="_Toc436381594"/>
      <w:bookmarkStart w:id="31" w:name="_Toc305765609"/>
      <w:r>
        <w:rPr>
          <w:rFonts w:cs="Calibri" w:ascii="Calibri" w:hAnsi="Calibri"/>
          <w:b/>
          <w:color w:val="33CCCC"/>
          <w:sz w:val="28"/>
          <w:szCs w:val="28"/>
        </w:rPr>
        <w:t>Non-operating Vibration Test</w:t>
      </w:r>
      <w:bookmarkEnd w:id="29"/>
      <w:bookmarkEnd w:id="30"/>
      <w:bookmarkEnd w:id="31"/>
    </w:p>
    <w:p>
      <w:pPr>
        <w:pStyle w:val="Normal"/>
        <w:numPr>
          <w:ilvl w:val="3"/>
          <w:numId w:val="10"/>
        </w:numPr>
        <w:spacing w:before="0" w:after="36"/>
        <w:ind w:firstLine="49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>
        <w:rPr>
          <w:rFonts w:cs="Calibri" w:ascii="Calibri" w:hAnsi="Calibri"/>
          <w:b/>
          <w:color w:val="339966"/>
          <w:sz w:val="28"/>
          <w:szCs w:val="28"/>
        </w:rPr>
        <w:t>Description</w:t>
      </w:r>
    </w:p>
    <w:p>
      <w:pPr>
        <w:pStyle w:val="Normal"/>
        <w:ind w:leftChars="450"/>
        <w:rPr>
          <w:rFonts w:ascii="Calibri" w:hAnsi="Calibri" w:cs="Calibri"/>
          <w:color w:val="000000"/>
          <w:lang w:val="x-none"/>
        </w:rPr>
      </w:pPr>
      <w:r>
        <w:rPr>
          <w:rFonts w:cs="Calibri" w:ascii="Calibri" w:hAnsi="Calibri"/>
          <w:color w:val="000000"/>
          <w:lang w:val="x-none"/>
        </w:rPr>
        <w:t>Assess the impact to the system assembly functionality caused by external vibration and to identify any points of failure in the support of design improvements.</w:t>
      </w:r>
    </w:p>
    <w:p>
      <w:pPr>
        <w:pStyle w:val="Normal"/>
        <w:spacing w:lineRule="exact" w:line="240"/>
        <w:ind w:leftChars="400"/>
        <w:rPr>
          <w:rFonts w:ascii="Calibri" w:hAnsi="Calibri" w:cs="Calibri"/>
          <w:color w:val="000000"/>
          <w:sz w:val="28"/>
          <w:szCs w:val="28"/>
          <w:lang w:val="x-none"/>
        </w:rPr>
      </w:pPr>
      <w:r>
        <w:rPr>
          <w:rFonts w:cs="Calibri" w:ascii="Calibri" w:hAnsi="Calibri"/>
          <w:color w:val="000000"/>
          <w:sz w:val="28"/>
          <w:szCs w:val="28"/>
          <w:lang w:val="x-none"/>
        </w:rPr>
      </w:r>
    </w:p>
    <w:p>
      <w:pPr>
        <w:pStyle w:val="Normal"/>
        <w:numPr>
          <w:ilvl w:val="3"/>
          <w:numId w:val="10"/>
        </w:numPr>
        <w:spacing w:before="0" w:after="36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>
        <w:rPr>
          <w:rFonts w:cs="Calibri" w:ascii="Calibri" w:hAnsi="Calibri"/>
          <w:b/>
          <w:color w:val="339966"/>
          <w:sz w:val="28"/>
          <w:szCs w:val="28"/>
        </w:rPr>
        <w:t>Test Procedure</w:t>
      </w:r>
    </w:p>
    <w:p>
      <w:pPr>
        <w:pStyle w:val="Normal"/>
        <w:widowControl/>
        <w:numPr>
          <w:ilvl w:val="0"/>
          <w:numId w:val="5"/>
        </w:numPr>
        <w:ind w:hanging="180" w:left="1260"/>
        <w:rPr>
          <w:rFonts w:ascii="Calibri" w:hAnsi="Calibri" w:eastAsia="MS Mincho" w:cs="Calibri"/>
          <w:kern w:val="0"/>
          <w:lang w:eastAsia="en-US"/>
        </w:rPr>
      </w:pPr>
      <w:r>
        <w:rPr>
          <w:rFonts w:eastAsia="MS Mincho" w:cs="Calibri" w:ascii="Calibri" w:hAnsi="Calibri"/>
          <w:kern w:val="0"/>
          <w:lang w:eastAsia="en-US"/>
        </w:rPr>
        <w:t>Install all the required devices into the system assembly</w:t>
      </w:r>
    </w:p>
    <w:p>
      <w:pPr>
        <w:pStyle w:val="Normal"/>
        <w:widowControl/>
        <w:numPr>
          <w:ilvl w:val="0"/>
          <w:numId w:val="5"/>
        </w:numPr>
        <w:ind w:hanging="180" w:left="1260"/>
        <w:rPr>
          <w:rFonts w:ascii="Calibri" w:hAnsi="Calibri" w:eastAsia="MS Mincho" w:cs="Calibri"/>
          <w:kern w:val="0"/>
          <w:lang w:eastAsia="en-US"/>
        </w:rPr>
      </w:pPr>
      <w:r>
        <w:rPr>
          <w:rFonts w:eastAsia="MS Mincho" w:cs="Calibri" w:ascii="Calibri" w:hAnsi="Calibri"/>
          <w:kern w:val="0"/>
          <w:lang w:eastAsia="en-US"/>
        </w:rPr>
        <w:t>Make sure mechanical structure and electrical functionality are normal before testing</w:t>
      </w:r>
    </w:p>
    <w:p>
      <w:pPr>
        <w:pStyle w:val="Normal"/>
        <w:widowControl/>
        <w:numPr>
          <w:ilvl w:val="0"/>
          <w:numId w:val="5"/>
        </w:numPr>
        <w:ind w:hanging="180" w:left="1260"/>
        <w:rPr>
          <w:rFonts w:ascii="Calibri" w:hAnsi="Calibri" w:eastAsia="MS Mincho" w:cs="Calibri"/>
          <w:kern w:val="0"/>
          <w:lang w:eastAsia="en-US"/>
        </w:rPr>
      </w:pPr>
      <w:r>
        <w:rPr>
          <w:rFonts w:eastAsia="MS Mincho" w:cs="Calibri" w:ascii="Calibri" w:hAnsi="Calibri"/>
          <w:kern w:val="0"/>
          <w:lang w:eastAsia="en-US"/>
        </w:rPr>
        <w:t xml:space="preserve">Clamp the system assembly firmly on the vibration table in any of the “X” direction. </w:t>
      </w:r>
    </w:p>
    <w:p>
      <w:pPr>
        <w:pStyle w:val="Normal"/>
        <w:widowControl/>
        <w:numPr>
          <w:ilvl w:val="0"/>
          <w:numId w:val="5"/>
        </w:numPr>
        <w:ind w:hanging="180" w:left="1260"/>
        <w:rPr>
          <w:rFonts w:ascii="Calibri" w:hAnsi="Calibri" w:eastAsia="MS Mincho" w:cs="Calibri"/>
          <w:kern w:val="0"/>
          <w:lang w:eastAsia="en-US"/>
        </w:rPr>
      </w:pPr>
      <w:r>
        <w:rPr>
          <w:rFonts w:eastAsia="MS Mincho" w:cs="Calibri" w:ascii="Calibri" w:hAnsi="Calibri"/>
          <w:kern w:val="0"/>
          <w:lang w:eastAsia="en-US"/>
        </w:rPr>
        <w:t>Perform the random vibration for a minimum of 10 minutes.</w:t>
      </w:r>
    </w:p>
    <w:p>
      <w:pPr>
        <w:pStyle w:val="Normal"/>
        <w:widowControl/>
        <w:numPr>
          <w:ilvl w:val="0"/>
          <w:numId w:val="5"/>
        </w:numPr>
        <w:ind w:hanging="180" w:left="1260"/>
        <w:rPr>
          <w:rFonts w:ascii="Calibri" w:hAnsi="Calibri" w:eastAsia="MS Mincho" w:cs="Calibri"/>
          <w:kern w:val="0"/>
          <w:lang w:eastAsia="en-US"/>
        </w:rPr>
      </w:pPr>
      <w:r>
        <w:rPr>
          <w:rFonts w:eastAsia="MS Mincho" w:cs="Calibri" w:ascii="Calibri" w:hAnsi="Calibri"/>
          <w:kern w:val="0"/>
          <w:lang w:eastAsia="en-US"/>
        </w:rPr>
        <w:t>After the vibration test, run</w:t>
      </w:r>
      <w:r>
        <w:rPr>
          <w:rFonts w:cs="Calibri" w:ascii="Calibri" w:hAnsi="Calibri"/>
          <w:kern w:val="0"/>
        </w:rPr>
        <w:t xml:space="preserve"> </w:t>
      </w:r>
      <w:r>
        <w:rPr>
          <w:rFonts w:eastAsia="MS Mincho" w:cs="Calibri" w:ascii="Calibri" w:hAnsi="Calibri"/>
          <w:kern w:val="0"/>
          <w:lang w:eastAsia="en-US"/>
        </w:rPr>
        <w:t>diagnostics for electrical and mechanical functionality</w:t>
      </w:r>
    </w:p>
    <w:p>
      <w:pPr>
        <w:pStyle w:val="Normal"/>
        <w:widowControl/>
        <w:numPr>
          <w:ilvl w:val="0"/>
          <w:numId w:val="5"/>
        </w:numPr>
        <w:ind w:hanging="180" w:left="1260"/>
        <w:rPr>
          <w:rFonts w:ascii="Calibri" w:hAnsi="Calibri" w:eastAsia="MS Mincho" w:cs="Calibri"/>
          <w:kern w:val="0"/>
          <w:lang w:eastAsia="en-US"/>
        </w:rPr>
      </w:pPr>
      <w:r>
        <w:rPr>
          <w:rFonts w:eastAsia="MS Mincho" w:cs="Calibri" w:ascii="Calibri" w:hAnsi="Calibri"/>
          <w:kern w:val="0"/>
          <w:lang w:eastAsia="en-US"/>
        </w:rPr>
        <w:t>Repeat the above process for the “Y” and “Z” vibration axes</w:t>
      </w:r>
    </w:p>
    <w:p>
      <w:pPr>
        <w:pStyle w:val="Normal"/>
        <w:widowControl/>
        <w:numPr>
          <w:ilvl w:val="0"/>
          <w:numId w:val="5"/>
        </w:numPr>
        <w:ind w:hanging="180" w:left="1260"/>
        <w:rPr>
          <w:rFonts w:ascii="Calibri" w:hAnsi="Calibri" w:eastAsia="MS Mincho" w:cs="Calibri"/>
          <w:kern w:val="0"/>
          <w:lang w:eastAsia="en-US"/>
        </w:rPr>
      </w:pPr>
      <w:r>
        <w:rPr>
          <w:rFonts w:eastAsia="MS Mincho" w:cs="Calibri" w:ascii="Calibri" w:hAnsi="Calibri"/>
          <w:kern w:val="0"/>
          <w:lang w:eastAsia="en-US"/>
        </w:rPr>
        <w:t>Record all test results and photographs for anomalies.</w:t>
      </w:r>
    </w:p>
    <w:p>
      <w:pPr>
        <w:pStyle w:val="Normal"/>
        <w:widowControl/>
        <w:spacing w:lineRule="exact" w:line="240"/>
        <w:ind w:left="1260"/>
        <w:rPr>
          <w:rFonts w:ascii="Calibri" w:hAnsi="Calibri" w:eastAsia="MS Mincho" w:cs="Calibri"/>
          <w:kern w:val="0"/>
          <w:sz w:val="22"/>
          <w:szCs w:val="22"/>
          <w:lang w:eastAsia="en-US"/>
        </w:rPr>
      </w:pPr>
      <w:r>
        <w:rPr>
          <w:rFonts w:eastAsia="MS Mincho" w:cs="Calibri" w:ascii="Calibri" w:hAnsi="Calibri"/>
          <w:kern w:val="0"/>
          <w:sz w:val="22"/>
          <w:szCs w:val="22"/>
          <w:lang w:eastAsia="en-US"/>
        </w:rPr>
      </w:r>
    </w:p>
    <w:p>
      <w:pPr>
        <w:pStyle w:val="Normal"/>
        <w:numPr>
          <w:ilvl w:val="3"/>
          <w:numId w:val="10"/>
        </w:numPr>
        <w:spacing w:before="0" w:after="36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>
        <w:rPr>
          <w:rFonts w:cs="Calibri" w:ascii="Calibri" w:hAnsi="Calibri"/>
          <w:b/>
          <w:color w:val="339966"/>
          <w:sz w:val="28"/>
          <w:szCs w:val="28"/>
        </w:rPr>
        <w:t>Pass/Fail Criteria</w:t>
      </w:r>
    </w:p>
    <w:p>
      <w:pPr>
        <w:pStyle w:val="Normal"/>
        <w:widowControl/>
        <w:numPr>
          <w:ilvl w:val="0"/>
          <w:numId w:val="6"/>
        </w:numPr>
        <w:tabs>
          <w:tab w:val="clear" w:pos="480"/>
          <w:tab w:val="left" w:pos="1260" w:leader="none"/>
        </w:tabs>
        <w:ind w:hanging="180" w:left="1260"/>
        <w:rPr>
          <w:rFonts w:ascii="Calibri" w:hAnsi="Calibri" w:eastAsia="MS Mincho" w:cs="Calibri"/>
          <w:kern w:val="0"/>
          <w:lang w:eastAsia="en-US"/>
        </w:rPr>
      </w:pPr>
      <w:r>
        <w:rPr>
          <w:rFonts w:cs="Calibri" w:ascii="Calibri" w:hAnsi="Calibri"/>
          <w:bCs/>
          <w:color w:val="000000"/>
          <w:spacing w:val="5"/>
        </w:rPr>
        <w:t>No Mechanical structure or electrical functionality are damaged</w:t>
      </w:r>
      <w:r>
        <w:rPr>
          <w:rFonts w:cs="Calibri" w:hint="eastAsia" w:ascii="Calibri" w:hAnsi="Calibri"/>
          <w:bCs/>
          <w:color w:val="000000"/>
          <w:spacing w:val="5"/>
          <w:kern w:val="0"/>
        </w:rPr>
        <w:t>:</w:t>
      </w:r>
    </w:p>
    <w:p>
      <w:pPr>
        <w:pStyle w:val="Normal"/>
        <w:widowControl/>
        <w:numPr>
          <w:ilvl w:val="0"/>
          <w:numId w:val="13"/>
        </w:numPr>
        <w:ind w:hanging="360" w:left="1551"/>
        <w:rPr>
          <w:rFonts w:ascii="Calibri" w:hAnsi="Calibri" w:eastAsia="MS Mincho" w:cs="Calibri"/>
          <w:color w:val="000000"/>
          <w:kern w:val="0"/>
          <w:lang w:eastAsia="en-US"/>
        </w:rPr>
      </w:pPr>
      <w:r>
        <w:rPr>
          <w:rFonts w:eastAsia="MS Mincho" w:cs="Calibri" w:ascii="Calibri" w:hAnsi="Calibri"/>
          <w:color w:val="000000"/>
          <w:kern w:val="0"/>
          <w:lang w:eastAsia="en-US"/>
        </w:rPr>
        <w:t>Check if FAN module eject</w:t>
      </w:r>
    </w:p>
    <w:p>
      <w:pPr>
        <w:pStyle w:val="Normal"/>
        <w:widowControl/>
        <w:numPr>
          <w:ilvl w:val="0"/>
          <w:numId w:val="13"/>
        </w:numPr>
        <w:ind w:hanging="360" w:left="1551"/>
        <w:rPr>
          <w:rFonts w:ascii="Calibri" w:hAnsi="Calibri" w:eastAsia="MS Mincho" w:cs="Calibri"/>
          <w:color w:val="000000"/>
          <w:kern w:val="0"/>
          <w:lang w:eastAsia="en-US"/>
        </w:rPr>
      </w:pPr>
      <w:r>
        <w:rPr>
          <w:rFonts w:eastAsia="MS Mincho" w:cs="Calibri" w:ascii="Calibri" w:hAnsi="Calibri"/>
          <w:color w:val="000000"/>
          <w:kern w:val="0"/>
          <w:lang w:eastAsia="en-US"/>
        </w:rPr>
        <w:t>Check if Screw loose</w:t>
      </w:r>
    </w:p>
    <w:p>
      <w:pPr>
        <w:pStyle w:val="Normal"/>
        <w:widowControl/>
        <w:numPr>
          <w:ilvl w:val="0"/>
          <w:numId w:val="13"/>
        </w:numPr>
        <w:ind w:hanging="360" w:left="1551"/>
        <w:rPr>
          <w:rFonts w:ascii="Calibri" w:hAnsi="Calibri" w:eastAsia="MS Mincho" w:cs="Calibri"/>
          <w:color w:val="000000"/>
          <w:kern w:val="0"/>
          <w:lang w:eastAsia="en-US"/>
        </w:rPr>
      </w:pPr>
      <w:r>
        <w:rPr>
          <w:rFonts w:eastAsia="MS Mincho" w:cs="Calibri" w:ascii="Calibri" w:hAnsi="Calibri"/>
          <w:color w:val="000000"/>
          <w:kern w:val="0"/>
          <w:lang w:eastAsia="en-US"/>
        </w:rPr>
        <w:t xml:space="preserve">Check if HDD </w:t>
      </w:r>
      <w:r>
        <w:rPr>
          <w:rFonts w:cs="Calibri" w:hint="eastAsia" w:ascii="Calibri" w:hAnsi="Calibri"/>
          <w:color w:val="000000"/>
          <w:kern w:val="0"/>
        </w:rPr>
        <w:t xml:space="preserve">/ SSD </w:t>
      </w:r>
      <w:r>
        <w:rPr>
          <w:rFonts w:eastAsia="MS Mincho" w:cs="Calibri" w:ascii="Calibri" w:hAnsi="Calibri"/>
          <w:color w:val="000000"/>
          <w:kern w:val="0"/>
          <w:lang w:eastAsia="en-US"/>
        </w:rPr>
        <w:t>tray eject</w:t>
      </w:r>
    </w:p>
    <w:p>
      <w:pPr>
        <w:pStyle w:val="Normal"/>
        <w:widowControl/>
        <w:numPr>
          <w:ilvl w:val="0"/>
          <w:numId w:val="6"/>
        </w:numPr>
        <w:tabs>
          <w:tab w:val="clear" w:pos="480"/>
          <w:tab w:val="left" w:pos="1260" w:leader="none"/>
        </w:tabs>
        <w:ind w:hanging="180" w:left="1260"/>
        <w:rPr>
          <w:rFonts w:ascii="Calibri" w:hAnsi="Calibri" w:cs="Calibri"/>
          <w:color w:val="000000"/>
        </w:rPr>
      </w:pPr>
      <w:r>
        <w:rPr>
          <w:rFonts w:cs="Calibri" w:ascii="Calibri" w:hAnsi="Calibri"/>
          <w:bCs/>
          <w:color w:val="000000"/>
          <w:spacing w:val="5"/>
        </w:rPr>
        <w:t>System functional failure during vibration test or post diagnostics</w:t>
      </w:r>
      <w:r>
        <w:rPr>
          <w:rFonts w:cs="Calibri" w:hint="eastAsia" w:ascii="Calibri" w:hAnsi="Calibri"/>
          <w:bCs/>
          <w:color w:val="000000"/>
          <w:spacing w:val="5"/>
        </w:rPr>
        <w:t>:</w:t>
      </w:r>
    </w:p>
    <w:p>
      <w:pPr>
        <w:pStyle w:val="Normal"/>
        <w:widowControl/>
        <w:numPr>
          <w:ilvl w:val="0"/>
          <w:numId w:val="14"/>
        </w:numPr>
        <w:ind w:hanging="360" w:left="1551"/>
        <w:rPr>
          <w:rFonts w:ascii="Calibri" w:hAnsi="Calibri" w:eastAsia="MS Mincho" w:cs="Calibri"/>
          <w:color w:val="000000"/>
          <w:kern w:val="0"/>
          <w:lang w:eastAsia="en-US"/>
        </w:rPr>
      </w:pPr>
      <w:r>
        <w:rPr>
          <w:rFonts w:eastAsia="MS Mincho" w:cs="Calibri" w:ascii="Calibri" w:hAnsi="Calibri"/>
          <w:color w:val="000000"/>
          <w:kern w:val="0"/>
          <w:lang w:eastAsia="en-US"/>
        </w:rPr>
        <w:t xml:space="preserve">BMC SDR /SEL have no any abnormal record or status detect failure </w:t>
      </w:r>
    </w:p>
    <w:p>
      <w:pPr>
        <w:pStyle w:val="Normal"/>
        <w:widowControl/>
        <w:numPr>
          <w:ilvl w:val="0"/>
          <w:numId w:val="14"/>
        </w:numPr>
        <w:ind w:hanging="360" w:left="1551"/>
        <w:rPr>
          <w:rFonts w:ascii="Calibri" w:hAnsi="Calibri" w:eastAsia="MS Mincho" w:cs="Calibri"/>
          <w:color w:val="000000"/>
          <w:kern w:val="0"/>
          <w:lang w:eastAsia="en-US"/>
        </w:rPr>
      </w:pPr>
      <w:r>
        <w:rPr>
          <w:rFonts w:eastAsia="MS Mincho" w:cs="Calibri" w:ascii="Calibri" w:hAnsi="Calibri"/>
          <w:color w:val="000000"/>
          <w:kern w:val="0"/>
          <w:lang w:eastAsia="en-US"/>
        </w:rPr>
        <w:t>Diagnostics (Iometer) have no any failure (error) occur</w:t>
      </w:r>
    </w:p>
    <w:p>
      <w:pPr>
        <w:pStyle w:val="Normal"/>
        <w:widowControl/>
        <w:numPr>
          <w:ilvl w:val="0"/>
          <w:numId w:val="14"/>
        </w:numPr>
        <w:ind w:hanging="360" w:left="1551"/>
        <w:rPr>
          <w:rFonts w:ascii="Calibri" w:hAnsi="Calibri" w:eastAsia="MS Mincho" w:cs="Calibri"/>
          <w:color w:val="000000"/>
          <w:kern w:val="0"/>
          <w:lang w:eastAsia="en-US"/>
        </w:rPr>
      </w:pPr>
      <w:r>
        <w:rPr>
          <w:rFonts w:eastAsia="MS Mincho" w:cs="Calibri" w:ascii="Calibri" w:hAnsi="Calibri"/>
          <w:color w:val="000000"/>
          <w:kern w:val="0"/>
          <w:lang w:eastAsia="en-US"/>
        </w:rPr>
        <w:t>All install device can be detect</w:t>
      </w:r>
      <w:r>
        <w:rPr>
          <w:rFonts w:eastAsia="MS Mincho" w:cs="Calibri" w:hint="eastAsia" w:ascii="Calibri" w:hAnsi="Calibri"/>
          <w:color w:val="000000"/>
          <w:kern w:val="0"/>
          <w:lang w:eastAsia="en-US"/>
        </w:rPr>
        <w:t>ed</w:t>
      </w:r>
      <w:r>
        <w:rPr>
          <w:rFonts w:eastAsia="MS Mincho" w:cs="Calibri" w:ascii="Calibri" w:hAnsi="Calibri"/>
          <w:color w:val="000000"/>
          <w:kern w:val="0"/>
          <w:lang w:eastAsia="en-US"/>
        </w:rPr>
        <w:t xml:space="preserve"> before and after test</w:t>
      </w:r>
      <w:r>
        <w:rPr>
          <w:rFonts w:eastAsia="MS Mincho" w:cs="Calibri" w:hint="eastAsia" w:ascii="Calibri" w:hAnsi="Calibri"/>
          <w:color w:val="000000"/>
          <w:kern w:val="0"/>
          <w:lang w:eastAsia="en-US"/>
        </w:rPr>
        <w:t xml:space="preserve"> (device check by OS</w:t>
      </w:r>
      <w:r>
        <w:rPr>
          <w:rFonts w:cs="Calibri" w:hint="eastAsia" w:ascii="Calibri" w:hAnsi="Calibri"/>
          <w:color w:val="000000"/>
          <w:kern w:val="0"/>
        </w:rPr>
        <w:t>)</w:t>
      </w:r>
    </w:p>
    <w:p>
      <w:pPr>
        <w:pStyle w:val="Normal"/>
        <w:widowControl/>
        <w:numPr>
          <w:ilvl w:val="0"/>
          <w:numId w:val="6"/>
        </w:numPr>
        <w:tabs>
          <w:tab w:val="clear" w:pos="480"/>
          <w:tab w:val="left" w:pos="1260" w:leader="none"/>
        </w:tabs>
        <w:ind w:hanging="180" w:left="1260"/>
        <w:rPr>
          <w:rFonts w:ascii="Calibri" w:hAnsi="Calibri" w:eastAsia="MS Mincho" w:cs="Calibri"/>
          <w:color w:val="000000"/>
          <w:lang w:eastAsia="en-US"/>
        </w:rPr>
      </w:pPr>
      <w:r>
        <w:rPr>
          <w:rFonts w:cs="Arial" w:ascii="Calibri" w:hAnsi="Calibri"/>
          <w:bCs/>
          <w:color w:val="000000"/>
          <w:spacing w:val="5"/>
        </w:rPr>
        <w:t>Physical damage to system or components that would disrupt operation is unacceptable.</w:t>
      </w:r>
    </w:p>
    <w:p>
      <w:pPr>
        <w:pStyle w:val="Normal"/>
        <w:widowControl/>
        <w:spacing w:lineRule="exact" w:line="240"/>
        <w:ind w:left="1080"/>
        <w:rPr>
          <w:rFonts w:ascii="Calibri" w:hAnsi="Calibri" w:eastAsia="MS Mincho" w:cs="Calibri"/>
          <w:kern w:val="0"/>
          <w:sz w:val="28"/>
          <w:szCs w:val="28"/>
          <w:lang w:eastAsia="en-US"/>
        </w:rPr>
      </w:pPr>
      <w:r>
        <w:rPr>
          <w:rFonts w:eastAsia="MS Mincho" w:cs="Calibri" w:ascii="Calibri" w:hAnsi="Calibri"/>
          <w:kern w:val="0"/>
          <w:sz w:val="28"/>
          <w:szCs w:val="28"/>
          <w:lang w:eastAsia="en-US"/>
        </w:rPr>
      </w:r>
    </w:p>
    <w:p>
      <w:pPr>
        <w:pStyle w:val="Normal"/>
        <w:numPr>
          <w:ilvl w:val="3"/>
          <w:numId w:val="10"/>
        </w:numPr>
        <w:tabs>
          <w:tab w:val="clear" w:pos="480"/>
          <w:tab w:val="left" w:pos="1980" w:leader="none"/>
        </w:tabs>
        <w:spacing w:before="0" w:after="72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>
        <w:rPr>
          <w:rFonts w:cs="Calibri" w:ascii="Calibri" w:hAnsi="Calibri"/>
          <w:b/>
          <w:color w:val="339966"/>
          <w:sz w:val="28"/>
          <w:szCs w:val="28"/>
        </w:rPr>
        <w:t>Result</w:t>
      </w:r>
    </w:p>
    <w:tbl>
      <w:tblPr>
        <w:tblpPr w:vertAnchor="text" w:horzAnchor="margin" w:tblpXSpec="center" w:leftFromText="180" w:rightFromText="180" w:tblpY="108"/>
        <w:tblW w:w="7929" w:type="dxa"/>
        <w:jc w:val="center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  <w:tblLook w:firstRow="0" w:noVBand="0" w:lastRow="0" w:firstColumn="0" w:lastColumn="0" w:noHBand="0" w:val="0000"/>
      </w:tblPr>
      <w:tblGrid>
        <w:gridCol w:w="2340"/>
        <w:gridCol w:w="2794"/>
        <w:gridCol w:w="2795"/>
      </w:tblGrid>
      <w:tr>
        <w:trPr/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FFCC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cs="Calibri" w:ascii="Calibri" w:hAnsi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FFCC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cs="Calibri" w:ascii="Calibri" w:hAnsi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FFCC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cs="Calibri" w:ascii="Calibri" w:hAnsi="Calibri"/>
                <w:b/>
                <w:bCs/>
                <w:sz w:val="28"/>
                <w:szCs w:val="28"/>
              </w:rPr>
              <w:t>After Test</w:t>
            </w:r>
          </w:p>
        </w:tc>
      </w:tr>
      <w:tr>
        <w:trPr>
          <w:trHeight w:val="343" w:hRule="atLeast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cs="Calibri" w:ascii="Calibri" w:hAnsi="Calibri"/>
                <w:color w:val="000000"/>
              </w:rPr>
              <w:t>Physical Damage</w:t>
            </w:r>
          </w:p>
        </w:tc>
        <w:tc>
          <w:tcPr>
            <w:tcW w:w="2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color w:val="0000FF"/>
              </w:rPr>
            </w:pPr>
            <w:r>
              <w:rPr>
                <w:rFonts w:cs="Calibri" w:ascii="Calibri" w:hAnsi="Calibri"/>
                <w:color w:val="0000FF"/>
              </w:rPr>
              <w:t>Pass</w:t>
            </w:r>
          </w:p>
        </w:tc>
        <w:tc>
          <w:tcPr>
            <w:tcW w:w="2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color w:val="FF0000"/>
              </w:rPr>
            </w:pPr>
            <w:r>
              <w:rPr>
                <w:rFonts w:cs="Calibri" w:ascii="Calibri" w:hAnsi="Calibri"/>
                <w:color w:val="0000FF"/>
              </w:rPr>
              <w:t>Pass</w:t>
            </w:r>
          </w:p>
        </w:tc>
      </w:tr>
      <w:tr>
        <w:trPr>
          <w:trHeight w:val="343" w:hRule="atLeast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cs="Calibri" w:ascii="Calibri" w:hAnsi="Calibri"/>
                <w:color w:val="000000"/>
              </w:rPr>
              <w:t>Functional Check</w:t>
            </w:r>
          </w:p>
        </w:tc>
        <w:tc>
          <w:tcPr>
            <w:tcW w:w="2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color w:val="0000FF"/>
              </w:rPr>
            </w:pPr>
            <w:r>
              <w:rPr>
                <w:rFonts w:cs="Calibri" w:ascii="Calibri" w:hAnsi="Calibri"/>
                <w:color w:val="0000FF"/>
              </w:rPr>
              <w:t>Pass</w:t>
            </w:r>
          </w:p>
        </w:tc>
        <w:tc>
          <w:tcPr>
            <w:tcW w:w="2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color w:val="0000FF"/>
              </w:rPr>
            </w:pPr>
            <w:r>
              <w:rPr>
                <w:rFonts w:cs="Calibri" w:ascii="Calibri" w:hAnsi="Calibri"/>
                <w:color w:val="0000FF"/>
              </w:rPr>
              <w:t>Pass</w:t>
            </w:r>
            <w:bookmarkStart w:id="32" w:name="_Toc487795127"/>
            <w:bookmarkEnd w:id="32"/>
          </w:p>
        </w:tc>
      </w:tr>
    </w:tbl>
    <w:p>
      <w:pPr>
        <w:pStyle w:val="Normal"/>
        <w:numPr>
          <w:ilvl w:val="0"/>
          <w:numId w:val="0"/>
        </w:numPr>
        <w:tabs>
          <w:tab w:val="clear" w:pos="480"/>
          <w:tab w:val="left" w:pos="1980" w:leader="none"/>
        </w:tabs>
        <w:spacing w:before="0" w:after="180"/>
        <w:ind w:left="902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>
        <w:rPr>
          <w:rFonts w:cs="Calibri" w:ascii="Calibri" w:hAnsi="Calibri"/>
          <w:b/>
          <w:color w:val="339966"/>
          <w:sz w:val="28"/>
          <w:szCs w:val="28"/>
        </w:rPr>
      </w:r>
    </w:p>
    <w:p>
      <w:pPr>
        <w:pStyle w:val="Normal"/>
        <w:numPr>
          <w:ilvl w:val="0"/>
          <w:numId w:val="0"/>
        </w:numPr>
        <w:tabs>
          <w:tab w:val="clear" w:pos="480"/>
          <w:tab w:val="left" w:pos="1980" w:leader="none"/>
        </w:tabs>
        <w:spacing w:lineRule="exact" w:line="480" w:before="0" w:after="180"/>
        <w:ind w:left="902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>
        <w:rPr>
          <w:rFonts w:cs="Calibri" w:ascii="Calibri" w:hAnsi="Calibri"/>
          <w:b/>
          <w:color w:val="339966"/>
          <w:sz w:val="28"/>
          <w:szCs w:val="28"/>
        </w:rPr>
      </w:r>
    </w:p>
    <w:p>
      <w:pPr>
        <w:pStyle w:val="Normal"/>
        <w:numPr>
          <w:ilvl w:val="0"/>
          <w:numId w:val="0"/>
        </w:numPr>
        <w:tabs>
          <w:tab w:val="clear" w:pos="480"/>
          <w:tab w:val="left" w:pos="1980" w:leader="none"/>
        </w:tabs>
        <w:spacing w:lineRule="exact" w:line="480" w:before="0" w:after="180"/>
        <w:ind w:left="902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>
        <w:rPr>
          <w:rFonts w:cs="Calibri" w:ascii="Calibri" w:hAnsi="Calibri"/>
          <w:b/>
          <w:color w:val="339966"/>
          <w:sz w:val="28"/>
          <w:szCs w:val="28"/>
        </w:rPr>
      </w:r>
    </w:p>
    <w:p>
      <w:pPr>
        <w:pStyle w:val="Normal"/>
        <w:numPr>
          <w:ilvl w:val="0"/>
          <w:numId w:val="0"/>
        </w:numPr>
        <w:ind w:left="720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  <w:r>
        <w:rPr>
          <w:rFonts w:cs="Calibri" w:ascii="Calibri" w:hAnsi="Calibri"/>
          <w:b/>
          <w:color w:val="33CCCC"/>
          <w:sz w:val="28"/>
          <w:szCs w:val="28"/>
        </w:rPr>
      </w:r>
    </w:p>
    <w:p>
      <w:pPr>
        <w:pStyle w:val="Normal"/>
        <w:numPr>
          <w:ilvl w:val="0"/>
          <w:numId w:val="0"/>
        </w:numPr>
        <w:ind w:left="720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  <w:r>
        <w:rPr>
          <w:rFonts w:cs="Calibri" w:ascii="Calibri" w:hAnsi="Calibri"/>
          <w:b/>
          <w:color w:val="33CCCC"/>
          <w:sz w:val="28"/>
          <w:szCs w:val="28"/>
        </w:rPr>
      </w:r>
    </w:p>
    <w:p>
      <w:pPr>
        <w:pStyle w:val="Normal"/>
        <w:numPr>
          <w:ilvl w:val="0"/>
          <w:numId w:val="0"/>
        </w:numPr>
        <w:ind w:left="720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  <w:r>
        <w:rPr>
          <w:rFonts w:cs="Calibri" w:ascii="Calibri" w:hAnsi="Calibri"/>
          <w:b/>
          <w:color w:val="33CCCC"/>
          <w:sz w:val="28"/>
          <w:szCs w:val="28"/>
        </w:rPr>
      </w:r>
    </w:p>
    <w:p>
      <w:pPr>
        <w:pStyle w:val="Normal"/>
        <w:numPr>
          <w:ilvl w:val="0"/>
          <w:numId w:val="0"/>
        </w:numPr>
        <w:ind w:left="720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  <w:r>
        <w:rPr>
          <w:rFonts w:cs="Calibri" w:ascii="Calibri" w:hAnsi="Calibri"/>
          <w:b/>
          <w:color w:val="33CCCC"/>
          <w:sz w:val="28"/>
          <w:szCs w:val="28"/>
        </w:rPr>
      </w:r>
    </w:p>
    <w:p>
      <w:pPr>
        <w:pStyle w:val="Normal"/>
        <w:numPr>
          <w:ilvl w:val="0"/>
          <w:numId w:val="0"/>
        </w:numPr>
        <w:ind w:left="720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  <w:r>
        <w:rPr>
          <w:rFonts w:cs="Calibri" w:ascii="Calibri" w:hAnsi="Calibri"/>
          <w:b/>
          <w:color w:val="33CCCC"/>
          <w:sz w:val="28"/>
          <w:szCs w:val="28"/>
        </w:rPr>
      </w:r>
    </w:p>
    <w:p>
      <w:pPr>
        <w:pStyle w:val="Normal"/>
        <w:numPr>
          <w:ilvl w:val="2"/>
          <w:numId w:val="10"/>
        </w:numPr>
        <w:spacing w:before="0" w:after="72"/>
        <w:ind w:firstLine="11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  <w:bookmarkStart w:id="33" w:name="_Toc218513335"/>
      <w:r>
        <w:rPr>
          <w:rFonts w:cs="Calibri" w:ascii="Calibri" w:hAnsi="Calibri"/>
          <w:b/>
          <w:color w:val="33CCCC"/>
          <w:sz w:val="28"/>
          <w:szCs w:val="28"/>
        </w:rPr>
        <w:t>Operating Shock Test</w:t>
      </w:r>
      <w:bookmarkEnd w:id="33"/>
    </w:p>
    <w:p>
      <w:pPr>
        <w:pStyle w:val="Normal"/>
        <w:numPr>
          <w:ilvl w:val="3"/>
          <w:numId w:val="10"/>
        </w:numPr>
        <w:spacing w:before="0" w:after="36"/>
        <w:ind w:firstLine="51"/>
        <w:jc w:val="both"/>
        <w:outlineLvl w:val="3"/>
        <w:rPr>
          <w:rFonts w:ascii="Calibri" w:hAnsi="Calibri" w:cs="Calibri"/>
          <w:color w:val="329965"/>
          <w:kern w:val="0"/>
          <w:sz w:val="28"/>
          <w:szCs w:val="28"/>
        </w:rPr>
      </w:pPr>
      <w:r>
        <w:rPr>
          <w:rFonts w:cs="Calibri" w:ascii="Calibri" w:hAnsi="Calibri"/>
          <w:b/>
          <w:bCs/>
          <w:color w:val="329965"/>
          <w:kern w:val="0"/>
          <w:sz w:val="28"/>
          <w:szCs w:val="28"/>
        </w:rPr>
        <w:t>Description</w:t>
      </w:r>
    </w:p>
    <w:p>
      <w:pPr>
        <w:pStyle w:val="Normal"/>
        <w:numPr>
          <w:ilvl w:val="0"/>
          <w:numId w:val="0"/>
        </w:numPr>
        <w:tabs>
          <w:tab w:val="clear" w:pos="480"/>
          <w:tab w:val="left" w:pos="1980" w:leader="none"/>
        </w:tabs>
        <w:spacing w:lineRule="exact" w:line="480" w:before="0" w:after="180"/>
        <w:ind w:left="902"/>
        <w:jc w:val="both"/>
        <w:outlineLvl w:val="3"/>
        <w:rPr>
          <w:rFonts w:ascii="Calibri" w:hAnsi="Calibri" w:cs="Calibri"/>
          <w:b/>
          <w:color w:val="339966"/>
        </w:rPr>
      </w:pPr>
      <w:r>
        <w:rPr>
          <w:rFonts w:cs="Calibri" w:ascii="Calibri" w:hAnsi="Calibri"/>
          <w:color w:val="000000"/>
          <w:kern w:val="0"/>
        </w:rPr>
        <w:t>Assess the impact to the system assembly functionality caused by external shock and identify any points of failure in the support of design improvements.</w:t>
      </w:r>
    </w:p>
    <w:p>
      <w:pPr>
        <w:pStyle w:val="Normal"/>
        <w:numPr>
          <w:ilvl w:val="3"/>
          <w:numId w:val="10"/>
        </w:numPr>
        <w:spacing w:before="0" w:after="36"/>
        <w:ind w:firstLine="51"/>
        <w:jc w:val="both"/>
        <w:outlineLvl w:val="3"/>
        <w:rPr>
          <w:rFonts w:ascii="Calibri" w:hAnsi="Calibri" w:cs="Calibri"/>
          <w:color w:val="329965"/>
          <w:kern w:val="0"/>
          <w:sz w:val="28"/>
          <w:szCs w:val="28"/>
        </w:rPr>
      </w:pPr>
      <w:r>
        <w:rPr>
          <w:rFonts w:cs="Calibri" w:ascii="Calibri" w:hAnsi="Calibri"/>
          <w:b/>
          <w:bCs/>
          <w:color w:val="329965"/>
          <w:kern w:val="0"/>
          <w:sz w:val="28"/>
          <w:szCs w:val="28"/>
        </w:rPr>
        <w:t>Test Procedure</w:t>
      </w:r>
    </w:p>
    <w:p>
      <w:pPr>
        <w:pStyle w:val="Normal"/>
        <w:widowControl/>
        <w:numPr>
          <w:ilvl w:val="0"/>
          <w:numId w:val="6"/>
        </w:numPr>
        <w:tabs>
          <w:tab w:val="clear" w:pos="480"/>
          <w:tab w:val="left" w:pos="1260" w:leader="none"/>
        </w:tabs>
        <w:ind w:hanging="180" w:left="1260"/>
        <w:rPr>
          <w:rFonts w:ascii="Calibri" w:hAnsi="Calibri" w:cs="Calibri"/>
          <w:color w:val="000000"/>
          <w:kern w:val="0"/>
        </w:rPr>
      </w:pPr>
      <w:r>
        <w:rPr>
          <w:rFonts w:cs="Calibri" w:ascii="Calibri" w:hAnsi="Calibri"/>
          <w:bCs/>
          <w:color w:val="000000"/>
          <w:spacing w:val="5"/>
        </w:rPr>
        <w:t>Install</w:t>
      </w:r>
      <w:r>
        <w:rPr>
          <w:rFonts w:cs="Calibri" w:ascii="Calibri" w:hAnsi="Calibri"/>
          <w:color w:val="000000"/>
          <w:kern w:val="0"/>
        </w:rPr>
        <w:t xml:space="preserve"> all the required devices into the system assembly. </w:t>
      </w:r>
    </w:p>
    <w:p>
      <w:pPr>
        <w:pStyle w:val="Normal"/>
        <w:widowControl/>
        <w:numPr>
          <w:ilvl w:val="0"/>
          <w:numId w:val="6"/>
        </w:numPr>
        <w:tabs>
          <w:tab w:val="clear" w:pos="480"/>
          <w:tab w:val="left" w:pos="1260" w:leader="none"/>
        </w:tabs>
        <w:ind w:hanging="180" w:left="1260"/>
        <w:rPr>
          <w:rFonts w:ascii="Calibri" w:hAnsi="Calibri" w:cs="Calibri"/>
          <w:color w:val="000000"/>
          <w:kern w:val="0"/>
        </w:rPr>
      </w:pPr>
      <w:r>
        <w:rPr>
          <w:rFonts w:cs="Calibri" w:ascii="Calibri" w:hAnsi="Calibri"/>
          <w:bCs/>
          <w:color w:val="000000"/>
          <w:spacing w:val="5"/>
        </w:rPr>
        <w:t xml:space="preserve">Make sure mechanical structure and electrical functionality. </w:t>
      </w:r>
    </w:p>
    <w:p>
      <w:pPr>
        <w:pStyle w:val="Normal"/>
        <w:widowControl/>
        <w:numPr>
          <w:ilvl w:val="0"/>
          <w:numId w:val="6"/>
        </w:numPr>
        <w:tabs>
          <w:tab w:val="clear" w:pos="480"/>
          <w:tab w:val="left" w:pos="1260" w:leader="none"/>
        </w:tabs>
        <w:ind w:hanging="180" w:left="1260"/>
        <w:rPr>
          <w:rFonts w:ascii="Calibri" w:hAnsi="Calibri" w:cs="Calibri"/>
          <w:color w:val="000000"/>
          <w:kern w:val="0"/>
        </w:rPr>
      </w:pPr>
      <w:r>
        <w:rPr>
          <w:rFonts w:cs="Calibri" w:ascii="Calibri" w:hAnsi="Calibri"/>
          <w:bCs/>
          <w:color w:val="000000"/>
          <w:spacing w:val="5"/>
        </w:rPr>
        <w:t xml:space="preserve">Apply the 11ms, 2G shock, each surface 3 times. </w:t>
      </w:r>
    </w:p>
    <w:p>
      <w:pPr>
        <w:pStyle w:val="Normal"/>
        <w:widowControl/>
        <w:numPr>
          <w:ilvl w:val="0"/>
          <w:numId w:val="6"/>
        </w:numPr>
        <w:tabs>
          <w:tab w:val="clear" w:pos="480"/>
          <w:tab w:val="left" w:pos="1260" w:leader="none"/>
        </w:tabs>
        <w:ind w:hanging="180" w:left="1260"/>
        <w:rPr>
          <w:rFonts w:ascii="Calibri" w:hAnsi="Calibri" w:cs="Calibri"/>
          <w:color w:val="000000"/>
          <w:kern w:val="0"/>
        </w:rPr>
      </w:pPr>
      <w:r>
        <w:rPr>
          <w:rFonts w:cs="Calibri" w:ascii="Calibri" w:hAnsi="Calibri"/>
          <w:bCs/>
          <w:color w:val="000000"/>
          <w:spacing w:val="5"/>
        </w:rPr>
        <w:t xml:space="preserve">Record any mechanical structure or electrical functionality anomalies. </w:t>
      </w:r>
    </w:p>
    <w:p>
      <w:pPr>
        <w:pStyle w:val="Normal"/>
        <w:widowControl/>
        <w:numPr>
          <w:ilvl w:val="0"/>
          <w:numId w:val="6"/>
        </w:numPr>
        <w:tabs>
          <w:tab w:val="clear" w:pos="480"/>
          <w:tab w:val="left" w:pos="1260" w:leader="none"/>
        </w:tabs>
        <w:ind w:hanging="180" w:left="1260"/>
        <w:rPr>
          <w:rFonts w:ascii="Calibri" w:hAnsi="Calibri" w:cs="Calibri"/>
          <w:color w:val="000000"/>
          <w:kern w:val="0"/>
        </w:rPr>
      </w:pPr>
      <w:r>
        <w:rPr>
          <w:rFonts w:cs="Calibri" w:ascii="Calibri" w:hAnsi="Calibri"/>
          <w:bCs/>
          <w:color w:val="000000"/>
          <w:spacing w:val="5"/>
        </w:rPr>
        <w:t>After the shock test, run diagnostics for electrical and mechanical functionality.</w:t>
      </w:r>
    </w:p>
    <w:p>
      <w:pPr>
        <w:pStyle w:val="Normal"/>
        <w:widowControl/>
        <w:numPr>
          <w:ilvl w:val="0"/>
          <w:numId w:val="6"/>
        </w:numPr>
        <w:tabs>
          <w:tab w:val="clear" w:pos="480"/>
          <w:tab w:val="left" w:pos="1260" w:leader="none"/>
        </w:tabs>
        <w:ind w:hanging="180" w:left="1260"/>
        <w:rPr>
          <w:rFonts w:ascii="Calibri" w:hAnsi="Calibri" w:cs="Calibri"/>
          <w:color w:val="000000"/>
          <w:kern w:val="0"/>
        </w:rPr>
      </w:pPr>
      <w:r>
        <w:rPr>
          <w:rFonts w:cs="Calibri" w:ascii="Calibri" w:hAnsi="Calibri"/>
          <w:bCs/>
          <w:color w:val="000000"/>
          <w:spacing w:val="5"/>
        </w:rPr>
        <w:t>Fo</w:t>
      </w:r>
      <w:r>
        <w:rPr>
          <w:rFonts w:cs="Calibri" w:ascii="Calibri" w:hAnsi="Calibri"/>
          <w:color w:val="000000"/>
          <w:kern w:val="0"/>
        </w:rPr>
        <w:t xml:space="preserve">rmally record all results, photograph any anomalies. </w:t>
      </w:r>
    </w:p>
    <w:p>
      <w:pPr>
        <w:pStyle w:val="Normal"/>
        <w:rPr>
          <w:rFonts w:ascii="Calibri" w:hAnsi="Calibri" w:cs="Calibri"/>
          <w:color w:val="000000"/>
          <w:kern w:val="0"/>
          <w:sz w:val="23"/>
          <w:szCs w:val="23"/>
        </w:rPr>
      </w:pPr>
      <w:r>
        <w:rPr>
          <w:rFonts w:cs="Calibri" w:ascii="Calibri" w:hAnsi="Calibri"/>
          <w:color w:val="000000"/>
          <w:kern w:val="0"/>
          <w:sz w:val="23"/>
          <w:szCs w:val="23"/>
        </w:rPr>
      </w:r>
    </w:p>
    <w:p>
      <w:pPr>
        <w:pStyle w:val="Normal"/>
        <w:numPr>
          <w:ilvl w:val="3"/>
          <w:numId w:val="10"/>
        </w:numPr>
        <w:spacing w:before="0" w:after="36"/>
        <w:ind w:firstLine="51"/>
        <w:jc w:val="both"/>
        <w:outlineLvl w:val="3"/>
        <w:rPr>
          <w:rFonts w:ascii="Calibri" w:hAnsi="Calibri" w:cs="Calibri"/>
          <w:color w:val="329965"/>
          <w:kern w:val="0"/>
          <w:sz w:val="28"/>
          <w:szCs w:val="28"/>
        </w:rPr>
      </w:pPr>
      <w:r>
        <w:rPr>
          <w:rFonts w:cs="Calibri" w:ascii="Calibri" w:hAnsi="Calibri"/>
          <w:b/>
          <w:bCs/>
          <w:color w:val="329965"/>
          <w:kern w:val="0"/>
          <w:sz w:val="28"/>
          <w:szCs w:val="28"/>
        </w:rPr>
        <w:t>Pass/Fail Criteria</w:t>
      </w:r>
    </w:p>
    <w:p>
      <w:pPr>
        <w:pStyle w:val="Normal"/>
        <w:widowControl/>
        <w:numPr>
          <w:ilvl w:val="0"/>
          <w:numId w:val="6"/>
        </w:numPr>
        <w:tabs>
          <w:tab w:val="clear" w:pos="480"/>
          <w:tab w:val="left" w:pos="1260" w:leader="none"/>
        </w:tabs>
        <w:ind w:hanging="180" w:left="1260"/>
        <w:rPr>
          <w:rFonts w:ascii="Calibri" w:hAnsi="Calibri" w:cs="Calibri"/>
          <w:color w:val="000000"/>
          <w:kern w:val="0"/>
        </w:rPr>
      </w:pPr>
      <w:r>
        <w:rPr>
          <w:rFonts w:cs="Calibri" w:ascii="Calibri" w:hAnsi="Calibri"/>
          <w:color w:val="000000"/>
          <w:kern w:val="0"/>
        </w:rPr>
        <w:t xml:space="preserve">No Mechanical structure or electrical functionality are damaged: </w:t>
      </w:r>
    </w:p>
    <w:p>
      <w:pPr>
        <w:pStyle w:val="SVTPP3"/>
        <w:numPr>
          <w:ilvl w:val="0"/>
          <w:numId w:val="15"/>
        </w:numPr>
        <w:ind w:hanging="116" w:left="1320"/>
        <w:rPr>
          <w:rFonts w:cs="Calibri"/>
          <w:color w:val="000000"/>
          <w:sz w:val="24"/>
          <w:szCs w:val="24"/>
        </w:rPr>
      </w:pPr>
      <w:r>
        <w:rPr>
          <w:rFonts w:cs="Calibri"/>
          <w:color w:val="000000"/>
          <w:sz w:val="24"/>
          <w:szCs w:val="24"/>
        </w:rPr>
        <w:t>Check if FAN module eject</w:t>
      </w:r>
    </w:p>
    <w:p>
      <w:pPr>
        <w:pStyle w:val="SVTPP3"/>
        <w:numPr>
          <w:ilvl w:val="0"/>
          <w:numId w:val="15"/>
        </w:numPr>
        <w:ind w:hanging="360" w:left="1551"/>
        <w:rPr>
          <w:rFonts w:cs="Calibri"/>
          <w:color w:val="000000"/>
          <w:sz w:val="24"/>
          <w:szCs w:val="24"/>
        </w:rPr>
      </w:pPr>
      <w:r>
        <w:rPr>
          <w:rFonts w:cs="Calibri"/>
          <w:color w:val="000000"/>
          <w:sz w:val="24"/>
          <w:szCs w:val="24"/>
        </w:rPr>
        <w:t>Check if Screw loose</w:t>
      </w:r>
    </w:p>
    <w:p>
      <w:pPr>
        <w:pStyle w:val="SVTPP3"/>
        <w:numPr>
          <w:ilvl w:val="0"/>
          <w:numId w:val="15"/>
        </w:numPr>
        <w:ind w:hanging="360" w:left="1551"/>
        <w:rPr>
          <w:rFonts w:cs="Calibri"/>
          <w:color w:val="000000"/>
          <w:sz w:val="24"/>
          <w:szCs w:val="24"/>
        </w:rPr>
      </w:pPr>
      <w:r>
        <w:rPr>
          <w:rFonts w:cs="Calibri"/>
          <w:color w:val="000000"/>
          <w:sz w:val="24"/>
          <w:szCs w:val="24"/>
        </w:rPr>
        <w:t>Check if HDD tray eject</w:t>
      </w:r>
    </w:p>
    <w:p>
      <w:pPr>
        <w:pStyle w:val="Normal"/>
        <w:widowControl/>
        <w:numPr>
          <w:ilvl w:val="0"/>
          <w:numId w:val="6"/>
        </w:numPr>
        <w:tabs>
          <w:tab w:val="clear" w:pos="480"/>
          <w:tab w:val="left" w:pos="1260" w:leader="none"/>
        </w:tabs>
        <w:ind w:hanging="180" w:left="1260"/>
        <w:rPr>
          <w:rFonts w:ascii="Calibri" w:hAnsi="Calibri" w:cs="Calibri"/>
          <w:color w:val="000000"/>
          <w:kern w:val="0"/>
        </w:rPr>
      </w:pPr>
      <w:r>
        <w:rPr>
          <w:rFonts w:cs="Calibri" w:ascii="Calibri" w:hAnsi="Calibri"/>
          <w:color w:val="000000"/>
          <w:kern w:val="0"/>
        </w:rPr>
        <w:t xml:space="preserve">System functional failure during </w:t>
      </w:r>
      <w:r>
        <w:rPr>
          <w:rFonts w:cs="Calibri" w:hint="eastAsia" w:ascii="Calibri" w:hAnsi="Calibri"/>
          <w:color w:val="000000"/>
          <w:kern w:val="0"/>
        </w:rPr>
        <w:t>shock</w:t>
      </w:r>
      <w:r>
        <w:rPr>
          <w:rFonts w:cs="Calibri" w:ascii="Calibri" w:hAnsi="Calibri"/>
          <w:color w:val="000000"/>
          <w:kern w:val="0"/>
        </w:rPr>
        <w:t xml:space="preserve"> test or post diagnostics: </w:t>
      </w:r>
    </w:p>
    <w:p>
      <w:pPr>
        <w:pStyle w:val="SVTPP3"/>
        <w:numPr>
          <w:ilvl w:val="0"/>
          <w:numId w:val="16"/>
        </w:numPr>
        <w:ind w:hanging="144" w:left="1320"/>
        <w:rPr>
          <w:rFonts w:cs="Calibri"/>
          <w:color w:val="000000"/>
          <w:sz w:val="24"/>
          <w:szCs w:val="24"/>
        </w:rPr>
      </w:pPr>
      <w:r>
        <w:rPr>
          <w:rFonts w:cs="Calibri"/>
          <w:color w:val="000000"/>
          <w:sz w:val="24"/>
          <w:szCs w:val="24"/>
        </w:rPr>
        <w:t>BMC SDR /SEL have no any abnormal record or status detect failure</w:t>
      </w:r>
    </w:p>
    <w:p>
      <w:pPr>
        <w:pStyle w:val="SVTPP3"/>
        <w:numPr>
          <w:ilvl w:val="0"/>
          <w:numId w:val="16"/>
        </w:numPr>
        <w:ind w:hanging="116" w:left="1320"/>
        <w:rPr>
          <w:rFonts w:cs="Calibri"/>
          <w:color w:val="000000"/>
          <w:sz w:val="24"/>
          <w:szCs w:val="24"/>
        </w:rPr>
      </w:pPr>
      <w:r>
        <w:rPr>
          <w:rFonts w:cs="Calibri"/>
          <w:color w:val="000000"/>
          <w:sz w:val="24"/>
          <w:szCs w:val="24"/>
        </w:rPr>
        <w:t>Diagnostics have no any failure (error) occur</w:t>
      </w:r>
      <w:r>
        <w:rPr>
          <w:rFonts w:cs="Calibri" w:hint="eastAsia"/>
          <w:color w:val="000000"/>
          <w:sz w:val="24"/>
          <w:szCs w:val="24"/>
        </w:rPr>
        <w:t>.</w:t>
      </w:r>
    </w:p>
    <w:p>
      <w:pPr>
        <w:pStyle w:val="SVTPP3"/>
        <w:numPr>
          <w:ilvl w:val="0"/>
          <w:numId w:val="16"/>
        </w:numPr>
        <w:ind w:hanging="116" w:left="1320"/>
        <w:rPr>
          <w:rFonts w:cs="Calibri"/>
          <w:color w:val="000000"/>
          <w:sz w:val="24"/>
          <w:szCs w:val="24"/>
        </w:rPr>
      </w:pPr>
      <w:r>
        <w:rPr>
          <w:rFonts w:cs="Calibri"/>
          <w:color w:val="000000"/>
          <w:sz w:val="24"/>
          <w:szCs w:val="24"/>
        </w:rPr>
        <w:t>All install device</w:t>
      </w:r>
      <w:r>
        <w:rPr>
          <w:rFonts w:cs="Calibri" w:hint="eastAsia"/>
          <w:color w:val="000000"/>
          <w:sz w:val="24"/>
          <w:szCs w:val="24"/>
        </w:rPr>
        <w:t>s</w:t>
      </w:r>
      <w:r>
        <w:rPr>
          <w:rFonts w:cs="Calibri"/>
          <w:color w:val="000000"/>
          <w:sz w:val="24"/>
          <w:szCs w:val="24"/>
        </w:rPr>
        <w:t xml:space="preserve"> can be detected before and after test (device check by OS)</w:t>
      </w:r>
    </w:p>
    <w:p>
      <w:pPr>
        <w:pStyle w:val="Normal"/>
        <w:widowControl/>
        <w:numPr>
          <w:ilvl w:val="0"/>
          <w:numId w:val="6"/>
        </w:numPr>
        <w:tabs>
          <w:tab w:val="clear" w:pos="480"/>
          <w:tab w:val="left" w:pos="1260" w:leader="none"/>
        </w:tabs>
        <w:ind w:hanging="180" w:left="1260"/>
        <w:rPr>
          <w:rFonts w:ascii="Calibri" w:hAnsi="Calibri" w:cs="Calibri"/>
          <w:color w:val="000000"/>
          <w:kern w:val="0"/>
        </w:rPr>
      </w:pPr>
      <w:r>
        <w:rPr>
          <w:rFonts w:cs="Calibri" w:ascii="Calibri" w:hAnsi="Calibri"/>
          <w:color w:val="000000"/>
          <w:kern w:val="0"/>
        </w:rPr>
        <w:t xml:space="preserve">Physical damage to system or components that would disrupt operation. </w:t>
      </w:r>
    </w:p>
    <w:p>
      <w:pPr>
        <w:pStyle w:val="Normal"/>
        <w:numPr>
          <w:ilvl w:val="0"/>
          <w:numId w:val="0"/>
        </w:numPr>
        <w:tabs>
          <w:tab w:val="clear" w:pos="480"/>
          <w:tab w:val="left" w:pos="1980" w:leader="none"/>
        </w:tabs>
        <w:spacing w:lineRule="exact" w:line="480" w:before="0" w:after="180"/>
        <w:ind w:left="902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>
        <w:rPr>
          <w:rFonts w:cs="Calibri" w:ascii="Calibri" w:hAnsi="Calibri"/>
          <w:b/>
          <w:color w:val="339966"/>
          <w:sz w:val="28"/>
          <w:szCs w:val="28"/>
        </w:rPr>
      </w:r>
    </w:p>
    <w:p>
      <w:pPr>
        <w:pStyle w:val="Normal"/>
        <w:numPr>
          <w:ilvl w:val="0"/>
          <w:numId w:val="0"/>
        </w:numPr>
        <w:tabs>
          <w:tab w:val="clear" w:pos="480"/>
          <w:tab w:val="left" w:pos="1980" w:leader="none"/>
        </w:tabs>
        <w:spacing w:lineRule="exact" w:line="480" w:before="0" w:after="180"/>
        <w:ind w:left="902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>
        <w:rPr>
          <w:rFonts w:cs="Calibri" w:ascii="Calibri" w:hAnsi="Calibri"/>
          <w:b/>
          <w:color w:val="339966"/>
          <w:sz w:val="28"/>
          <w:szCs w:val="28"/>
        </w:rPr>
      </w:r>
    </w:p>
    <w:p>
      <w:pPr>
        <w:pStyle w:val="Normal"/>
        <w:numPr>
          <w:ilvl w:val="0"/>
          <w:numId w:val="0"/>
        </w:numPr>
        <w:tabs>
          <w:tab w:val="clear" w:pos="480"/>
          <w:tab w:val="left" w:pos="1980" w:leader="none"/>
        </w:tabs>
        <w:spacing w:lineRule="exact" w:line="480" w:before="0" w:after="180"/>
        <w:ind w:left="902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>
        <w:rPr>
          <w:rFonts w:cs="Calibri" w:ascii="Calibri" w:hAnsi="Calibri"/>
          <w:b/>
          <w:color w:val="339966"/>
          <w:sz w:val="28"/>
          <w:szCs w:val="28"/>
        </w:rPr>
      </w:r>
    </w:p>
    <w:p>
      <w:pPr>
        <w:pStyle w:val="Normal"/>
        <w:numPr>
          <w:ilvl w:val="0"/>
          <w:numId w:val="0"/>
        </w:numPr>
        <w:tabs>
          <w:tab w:val="clear" w:pos="480"/>
          <w:tab w:val="left" w:pos="1980" w:leader="none"/>
        </w:tabs>
        <w:spacing w:lineRule="exact" w:line="480" w:before="0" w:after="180"/>
        <w:ind w:left="902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>
        <w:rPr>
          <w:rFonts w:cs="Calibri" w:ascii="Calibri" w:hAnsi="Calibri"/>
          <w:b/>
          <w:color w:val="339966"/>
          <w:sz w:val="28"/>
          <w:szCs w:val="28"/>
        </w:rPr>
      </w:r>
    </w:p>
    <w:p>
      <w:pPr>
        <w:pStyle w:val="Normal"/>
        <w:numPr>
          <w:ilvl w:val="0"/>
          <w:numId w:val="0"/>
        </w:numPr>
        <w:tabs>
          <w:tab w:val="clear" w:pos="480"/>
          <w:tab w:val="left" w:pos="1980" w:leader="none"/>
        </w:tabs>
        <w:spacing w:lineRule="exact" w:line="480" w:before="0" w:after="180"/>
        <w:ind w:left="902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>
        <w:rPr>
          <w:rFonts w:cs="Calibri" w:ascii="Calibri" w:hAnsi="Calibri"/>
          <w:b/>
          <w:color w:val="339966"/>
          <w:sz w:val="28"/>
          <w:szCs w:val="28"/>
        </w:rPr>
      </w:r>
    </w:p>
    <w:p>
      <w:pPr>
        <w:pStyle w:val="Normal"/>
        <w:numPr>
          <w:ilvl w:val="0"/>
          <w:numId w:val="0"/>
        </w:numPr>
        <w:tabs>
          <w:tab w:val="clear" w:pos="480"/>
          <w:tab w:val="left" w:pos="1980" w:leader="none"/>
        </w:tabs>
        <w:spacing w:lineRule="exact" w:line="480" w:before="0" w:after="180"/>
        <w:ind w:left="902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>
        <w:rPr>
          <w:rFonts w:cs="Calibri" w:ascii="Calibri" w:hAnsi="Calibri"/>
          <w:b/>
          <w:color w:val="339966"/>
          <w:sz w:val="28"/>
          <w:szCs w:val="28"/>
        </w:rPr>
      </w:r>
    </w:p>
    <w:p>
      <w:pPr>
        <w:pStyle w:val="Normal"/>
        <w:numPr>
          <w:ilvl w:val="0"/>
          <w:numId w:val="0"/>
        </w:numPr>
        <w:tabs>
          <w:tab w:val="clear" w:pos="480"/>
          <w:tab w:val="left" w:pos="1980" w:leader="none"/>
        </w:tabs>
        <w:spacing w:lineRule="exact" w:line="480" w:before="0" w:after="180"/>
        <w:ind w:left="902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>
        <w:rPr>
          <w:rFonts w:cs="Calibri" w:ascii="Calibri" w:hAnsi="Calibri"/>
          <w:b/>
          <w:color w:val="339966"/>
          <w:sz w:val="28"/>
          <w:szCs w:val="28"/>
        </w:rPr>
      </w:r>
    </w:p>
    <w:p>
      <w:pPr>
        <w:pStyle w:val="Normal"/>
        <w:numPr>
          <w:ilvl w:val="2"/>
          <w:numId w:val="10"/>
        </w:numPr>
        <w:spacing w:before="0" w:after="72"/>
        <w:ind w:firstLine="11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  <w:bookmarkStart w:id="34" w:name="_Toc218513336"/>
      <w:r>
        <w:rPr>
          <w:rFonts w:cs="Calibri" w:ascii="Calibri" w:hAnsi="Calibri"/>
          <w:b/>
          <w:color w:val="33CCCC"/>
          <w:sz w:val="28"/>
          <w:szCs w:val="28"/>
        </w:rPr>
        <w:t>Non-Operation Square Wave</w:t>
      </w:r>
      <w:r>
        <w:rPr>
          <w:rFonts w:cs="Calibri" w:hint="eastAsia" w:ascii="Calibri" w:hAnsi="Calibri"/>
          <w:b/>
          <w:color w:val="33CCCC"/>
          <w:sz w:val="28"/>
          <w:szCs w:val="28"/>
        </w:rPr>
        <w:t xml:space="preserve"> </w:t>
      </w:r>
      <w:r>
        <w:rPr>
          <w:rFonts w:cs="Calibri" w:ascii="Calibri" w:hAnsi="Calibri"/>
          <w:b/>
          <w:color w:val="33CCCC"/>
          <w:sz w:val="28"/>
          <w:szCs w:val="28"/>
        </w:rPr>
        <w:t>Shock Test</w:t>
      </w:r>
      <w:bookmarkEnd w:id="34"/>
    </w:p>
    <w:p>
      <w:pPr>
        <w:pStyle w:val="Normal"/>
        <w:numPr>
          <w:ilvl w:val="3"/>
          <w:numId w:val="10"/>
        </w:numPr>
        <w:spacing w:before="0" w:after="36"/>
        <w:ind w:firstLine="51"/>
        <w:jc w:val="both"/>
        <w:outlineLvl w:val="3"/>
        <w:rPr>
          <w:rFonts w:ascii="Calibri" w:hAnsi="Calibri" w:cs="Calibri"/>
          <w:b/>
          <w:bCs/>
          <w:color w:val="329965"/>
          <w:kern w:val="0"/>
          <w:sz w:val="28"/>
          <w:szCs w:val="28"/>
        </w:rPr>
      </w:pPr>
      <w:r>
        <w:rPr>
          <w:rFonts w:cs="Calibri" w:ascii="Calibri" w:hAnsi="Calibri"/>
          <w:b/>
          <w:bCs/>
          <w:color w:val="329965"/>
          <w:kern w:val="0"/>
          <w:sz w:val="28"/>
          <w:szCs w:val="28"/>
        </w:rPr>
        <w:t xml:space="preserve">Description </w:t>
      </w:r>
    </w:p>
    <w:p>
      <w:pPr>
        <w:pStyle w:val="Normal"/>
        <w:numPr>
          <w:ilvl w:val="0"/>
          <w:numId w:val="0"/>
        </w:numPr>
        <w:tabs>
          <w:tab w:val="clear" w:pos="480"/>
          <w:tab w:val="left" w:pos="1980" w:leader="none"/>
        </w:tabs>
        <w:spacing w:lineRule="exact" w:line="480" w:before="0" w:after="180"/>
        <w:ind w:left="902"/>
        <w:jc w:val="both"/>
        <w:outlineLvl w:val="3"/>
        <w:rPr>
          <w:rFonts w:ascii="Calibri" w:hAnsi="Calibri" w:cs="Calibri"/>
          <w:color w:val="000000"/>
          <w:kern w:val="0"/>
        </w:rPr>
      </w:pPr>
      <w:r>
        <w:rPr>
          <w:rFonts w:cs="Calibri" w:ascii="Calibri" w:hAnsi="Calibri"/>
          <w:color w:val="000000"/>
          <w:kern w:val="0"/>
        </w:rPr>
        <w:t>Assess the impact to the system assembly functionality caused by external shock and identify any points of failure in the support of design improvements.</w:t>
      </w:r>
    </w:p>
    <w:p>
      <w:pPr>
        <w:pStyle w:val="Normal"/>
        <w:numPr>
          <w:ilvl w:val="3"/>
          <w:numId w:val="10"/>
        </w:numPr>
        <w:spacing w:before="0" w:after="36"/>
        <w:ind w:firstLine="51"/>
        <w:jc w:val="both"/>
        <w:outlineLvl w:val="3"/>
        <w:rPr>
          <w:rFonts w:ascii="Calibri" w:hAnsi="Calibri" w:cs="Calibri"/>
          <w:b/>
          <w:bCs/>
          <w:color w:val="329965"/>
          <w:kern w:val="0"/>
          <w:sz w:val="28"/>
          <w:szCs w:val="28"/>
        </w:rPr>
      </w:pPr>
      <w:r>
        <w:rPr>
          <w:rFonts w:cs="Calibri" w:ascii="Calibri" w:hAnsi="Calibri"/>
          <w:b/>
          <w:bCs/>
          <w:color w:val="329965"/>
          <w:kern w:val="0"/>
          <w:sz w:val="28"/>
          <w:szCs w:val="28"/>
        </w:rPr>
        <w:t>Test Procedure</w:t>
      </w:r>
    </w:p>
    <w:p>
      <w:pPr>
        <w:pStyle w:val="Normal"/>
        <w:spacing w:before="0" w:after="84"/>
        <w:ind w:firstLineChars="500"/>
        <w:rPr>
          <w:rFonts w:ascii="Calibri" w:hAnsi="Calibri" w:cs="Calibri"/>
          <w:color w:val="000000"/>
          <w:kern w:val="0"/>
        </w:rPr>
      </w:pPr>
      <w:r>
        <w:rPr>
          <w:rFonts w:cs="Wingdings" w:ascii="Wingdings" w:hAnsi="Wingdings"/>
          <w:color w:val="000000"/>
          <w:kern w:val="0"/>
        </w:rPr>
        <w:t></w:t>
      </w:r>
      <w:r>
        <w:rPr>
          <w:rFonts w:cs="Calibri" w:ascii="Calibri" w:hAnsi="Calibri"/>
          <w:color w:val="000000"/>
          <w:kern w:val="0"/>
        </w:rPr>
        <w:t xml:space="preserve">Install all the required devices into the system assembly. </w:t>
      </w:r>
    </w:p>
    <w:p>
      <w:pPr>
        <w:pStyle w:val="Normal"/>
        <w:spacing w:before="0" w:after="84"/>
        <w:ind w:firstLineChars="500"/>
        <w:rPr>
          <w:rFonts w:ascii="Calibri" w:hAnsi="Calibri" w:cs="Calibri"/>
          <w:color w:val="000000"/>
          <w:kern w:val="0"/>
        </w:rPr>
      </w:pPr>
      <w:r>
        <w:rPr>
          <w:rFonts w:cs="Wingdings" w:ascii="Wingdings" w:hAnsi="Wingdings"/>
          <w:color w:val="000000"/>
          <w:kern w:val="0"/>
        </w:rPr>
        <w:t></w:t>
      </w:r>
      <w:r>
        <w:rPr>
          <w:rFonts w:cs="Calibri" w:ascii="Calibri" w:hAnsi="Calibri"/>
          <w:color w:val="000000"/>
          <w:kern w:val="0"/>
        </w:rPr>
        <w:t xml:space="preserve">Make sure mechanical structure and electrical functionality are normal before testing. </w:t>
      </w:r>
    </w:p>
    <w:p>
      <w:pPr>
        <w:pStyle w:val="Normal"/>
        <w:spacing w:before="0" w:after="84"/>
        <w:ind w:firstLineChars="500"/>
        <w:rPr>
          <w:rFonts w:ascii="Calibri" w:hAnsi="Calibri" w:cs="Calibri"/>
          <w:color w:val="000000"/>
          <w:kern w:val="0"/>
        </w:rPr>
      </w:pPr>
      <w:r>
        <w:rPr>
          <w:rFonts w:cs="Wingdings" w:ascii="Wingdings" w:hAnsi="Wingdings"/>
          <w:color w:val="000000"/>
          <w:kern w:val="0"/>
        </w:rPr>
        <w:t></w:t>
      </w:r>
      <w:r>
        <w:rPr>
          <w:rFonts w:cs="Calibri" w:ascii="Calibri" w:hAnsi="Calibri"/>
          <w:color w:val="000000"/>
          <w:kern w:val="0"/>
        </w:rPr>
        <w:t xml:space="preserve">Apply G-Value and duration time by weight, total shock 6 times for each surface 1 times </w:t>
      </w:r>
    </w:p>
    <w:p>
      <w:pPr>
        <w:pStyle w:val="Normal"/>
        <w:spacing w:before="0" w:after="84"/>
        <w:ind w:firstLineChars="500"/>
        <w:rPr>
          <w:rFonts w:ascii="Calibri" w:hAnsi="Calibri" w:cs="Calibri"/>
          <w:color w:val="000000"/>
          <w:kern w:val="0"/>
        </w:rPr>
      </w:pPr>
      <w:r>
        <w:rPr>
          <w:rFonts w:cs="Wingdings" w:ascii="Wingdings" w:hAnsi="Wingdings"/>
          <w:color w:val="000000"/>
          <w:kern w:val="0"/>
        </w:rPr>
        <w:t></w:t>
      </w:r>
      <w:r>
        <w:rPr>
          <w:rFonts w:cs="Calibri" w:ascii="Calibri" w:hAnsi="Calibri"/>
          <w:color w:val="000000"/>
          <w:kern w:val="0"/>
        </w:rPr>
        <w:t xml:space="preserve">After the shock test, run diagnostics for electrical and mechanical functionality </w:t>
      </w:r>
    </w:p>
    <w:p>
      <w:pPr>
        <w:pStyle w:val="Normal"/>
        <w:ind w:firstLineChars="500"/>
        <w:rPr>
          <w:rFonts w:ascii="Calibri" w:hAnsi="Calibri" w:cs="Calibri"/>
          <w:color w:val="000000"/>
          <w:kern w:val="0"/>
          <w:sz w:val="23"/>
          <w:szCs w:val="23"/>
        </w:rPr>
      </w:pPr>
      <w:r>
        <w:rPr>
          <w:rFonts w:cs="Wingdings" w:ascii="Wingdings" w:hAnsi="Wingdings"/>
          <w:color w:val="000000"/>
          <w:kern w:val="0"/>
        </w:rPr>
        <w:t></w:t>
      </w:r>
      <w:r>
        <w:rPr>
          <w:rFonts w:cs="Calibri" w:ascii="Calibri" w:hAnsi="Calibri"/>
          <w:color w:val="000000"/>
          <w:kern w:val="0"/>
        </w:rPr>
        <w:t>Formally record all results, photograph any anomalies.</w:t>
      </w:r>
      <w:r>
        <w:rPr>
          <w:rFonts w:cs="Calibri" w:ascii="Calibri" w:hAnsi="Calibri"/>
          <w:color w:val="000000"/>
          <w:kern w:val="0"/>
          <w:sz w:val="23"/>
          <w:szCs w:val="23"/>
        </w:rPr>
        <w:t xml:space="preserve"> </w:t>
      </w:r>
    </w:p>
    <w:p>
      <w:pPr>
        <w:pStyle w:val="Normal"/>
        <w:ind w:firstLineChars="500"/>
        <w:rPr>
          <w:rFonts w:ascii="Calibri" w:hAnsi="Calibri" w:cs="Calibri"/>
          <w:color w:val="000000"/>
          <w:kern w:val="0"/>
          <w:sz w:val="23"/>
          <w:szCs w:val="23"/>
        </w:rPr>
      </w:pPr>
      <w:r>
        <w:rPr>
          <w:rFonts w:cs="Calibri" w:ascii="Calibri" w:hAnsi="Calibri"/>
          <w:color w:val="000000"/>
          <w:kern w:val="0"/>
          <w:sz w:val="23"/>
          <w:szCs w:val="23"/>
        </w:rPr>
      </w:r>
    </w:p>
    <w:p>
      <w:pPr>
        <w:pStyle w:val="Normal"/>
        <w:numPr>
          <w:ilvl w:val="3"/>
          <w:numId w:val="10"/>
        </w:numPr>
        <w:spacing w:before="0" w:after="36"/>
        <w:ind w:firstLine="51"/>
        <w:jc w:val="both"/>
        <w:outlineLvl w:val="3"/>
        <w:rPr>
          <w:rFonts w:ascii="Calibri" w:hAnsi="Calibri" w:cs="Calibri"/>
          <w:b/>
          <w:bCs/>
          <w:color w:val="329965"/>
          <w:kern w:val="0"/>
          <w:sz w:val="28"/>
          <w:szCs w:val="28"/>
        </w:rPr>
      </w:pPr>
      <w:r>
        <w:rPr>
          <w:rFonts w:cs="Calibri" w:ascii="Calibri" w:hAnsi="Calibri"/>
          <w:b/>
          <w:bCs/>
          <w:color w:val="329965"/>
          <w:kern w:val="0"/>
          <w:sz w:val="28"/>
          <w:szCs w:val="28"/>
        </w:rPr>
        <w:t xml:space="preserve">Pass/Fail Criteria </w:t>
      </w:r>
    </w:p>
    <w:p>
      <w:pPr>
        <w:pStyle w:val="Normal"/>
        <w:rPr>
          <w:rFonts w:ascii="Calibri" w:hAnsi="Calibri" w:cs="Calibri"/>
        </w:rPr>
      </w:pPr>
      <w:r>
        <w:rPr>
          <w:rFonts w:cs="Wingdings" w:ascii="Wingdings" w:hAnsi="Wingdings"/>
          <w:color w:val="000000"/>
          <w:kern w:val="0"/>
        </w:rPr>
        <w:t></w:t>
      </w:r>
      <w:r>
        <w:rPr>
          <w:rFonts w:cs="Calibri" w:ascii="Calibri" w:hAnsi="Calibri"/>
        </w:rPr>
        <w:t>No Mechanical structure or electrical functionality are damaged:</w:t>
      </w:r>
    </w:p>
    <w:p>
      <w:pPr>
        <w:pStyle w:val="Normal"/>
        <w:ind w:firstLineChars="500"/>
        <w:rPr>
          <w:rFonts w:ascii="Calibri" w:hAnsi="Calibri" w:cs="Calibri"/>
        </w:rPr>
      </w:pPr>
      <w:r>
        <w:rPr>
          <w:rFonts w:cs="Calibri" w:ascii="Calibri" w:hAnsi="Calibri"/>
        </w:rPr>
        <w:t>a. Check if FAN module eject</w:t>
      </w:r>
    </w:p>
    <w:p>
      <w:pPr>
        <w:pStyle w:val="Normal"/>
        <w:ind w:firstLineChars="500"/>
        <w:rPr>
          <w:rFonts w:ascii="Calibri" w:hAnsi="Calibri" w:cs="Calibri"/>
        </w:rPr>
      </w:pPr>
      <w:r>
        <w:rPr>
          <w:rFonts w:cs="Calibri" w:ascii="Calibri" w:hAnsi="Calibri"/>
        </w:rPr>
        <w:t>b. Check if Screw loose</w:t>
      </w:r>
    </w:p>
    <w:p>
      <w:pPr>
        <w:pStyle w:val="Normal"/>
        <w:ind w:firstLineChars="500"/>
        <w:rPr>
          <w:rFonts w:ascii="Calibri" w:hAnsi="Calibri" w:cs="Calibri"/>
        </w:rPr>
      </w:pPr>
      <w:r>
        <w:rPr>
          <w:rFonts w:cs="Calibri" w:ascii="Calibri" w:hAnsi="Calibri"/>
        </w:rPr>
        <w:t>c. Check if HDD</w:t>
      </w:r>
      <w:r>
        <w:rPr>
          <w:rFonts w:cs="Calibri" w:hint="eastAsia" w:ascii="Calibri" w:hAnsi="Calibri"/>
        </w:rPr>
        <w:t>/SSD</w:t>
      </w:r>
      <w:r>
        <w:rPr>
          <w:rFonts w:cs="Calibri" w:ascii="Calibri" w:hAnsi="Calibri"/>
        </w:rPr>
        <w:t xml:space="preserve"> tray eject</w:t>
      </w:r>
    </w:p>
    <w:p>
      <w:pPr>
        <w:pStyle w:val="Normal"/>
        <w:numPr>
          <w:ilvl w:val="0"/>
          <w:numId w:val="7"/>
        </w:numPr>
        <w:tabs>
          <w:tab w:val="clear" w:pos="480"/>
          <w:tab w:val="left" w:pos="1260" w:leader="none"/>
        </w:tabs>
        <w:ind w:hanging="56" w:left="1260"/>
        <w:rPr>
          <w:rFonts w:ascii="Calibri" w:hAnsi="Calibri" w:cs="Calibri"/>
        </w:rPr>
      </w:pPr>
      <w:r>
        <w:rPr>
          <w:rFonts w:cs="Calibri" w:ascii="Calibri" w:hAnsi="Calibri"/>
          <w:bCs/>
          <w:color w:val="000000"/>
          <w:spacing w:val="5"/>
        </w:rPr>
        <w:t>System functional failure during vibration test or post diagnostics</w:t>
      </w:r>
      <w:r>
        <w:rPr>
          <w:rFonts w:cs="Calibri" w:ascii="Calibri" w:hAnsi="Calibri"/>
        </w:rPr>
        <w:t>:</w:t>
      </w:r>
    </w:p>
    <w:p>
      <w:pPr>
        <w:pStyle w:val="Normal"/>
        <w:ind w:hangingChars="100" w:leftChars="500"/>
        <w:rPr>
          <w:rFonts w:ascii="Calibri" w:hAnsi="Calibri" w:cs="Arial"/>
          <w:kern w:val="0"/>
        </w:rPr>
      </w:pPr>
      <w:r>
        <w:rPr>
          <w:rFonts w:cs="Calibri" w:ascii="Calibri" w:hAnsi="Calibri"/>
        </w:rPr>
        <w:t>a. BMC SDR /SEL have no any abnormal record or status detect failure.</w:t>
      </w:r>
      <w:r>
        <w:rPr>
          <w:rFonts w:cs="Calibri" w:ascii="Calibri" w:hAnsi="Calibri"/>
          <w:bCs/>
          <w:color w:val="000000"/>
          <w:spacing w:val="5"/>
        </w:rPr>
        <w:t xml:space="preserve"> </w:t>
      </w:r>
    </w:p>
    <w:p>
      <w:pPr>
        <w:pStyle w:val="Normal"/>
        <w:snapToGrid w:val="false"/>
        <w:spacing w:before="0" w:after="108"/>
        <w:ind w:firstLineChars="100" w:leftChars="400"/>
        <w:rPr>
          <w:rFonts w:ascii="Calibri" w:hAnsi="Calibri" w:cs="Calibri"/>
          <w:color w:val="000000"/>
          <w:kern w:val="0"/>
          <w:lang w:val="x-none"/>
        </w:rPr>
      </w:pPr>
      <w:r>
        <w:rPr>
          <w:rFonts w:eastAsia="Times New Roman" w:cs="TimesNewRoman" w:ascii="TimesNewRoman" w:hAnsi="TimesNewRoman"/>
          <w:color w:val="000000"/>
          <w:kern w:val="0"/>
          <w:lang w:val="x-none"/>
        </w:rPr>
        <w:t xml:space="preserve">b. </w:t>
      </w:r>
      <w:r>
        <w:rPr>
          <w:rFonts w:eastAsia="Times New Roman" w:cs="Calibri" w:ascii="Calibri" w:hAnsi="Calibri"/>
          <w:color w:val="000000"/>
          <w:kern w:val="0"/>
          <w:lang w:val="x-none"/>
        </w:rPr>
        <w:t>Diagnostics have no any failure (error) occur</w:t>
      </w:r>
    </w:p>
    <w:p>
      <w:pPr>
        <w:pStyle w:val="Normal"/>
        <w:snapToGrid w:val="false"/>
        <w:spacing w:before="0" w:after="108"/>
        <w:ind w:firstLineChars="100" w:leftChars="400"/>
        <w:rPr>
          <w:rFonts w:ascii="Calibri" w:hAnsi="Calibri" w:eastAsia="Times New Roman" w:cs="Calibri"/>
          <w:color w:val="000000"/>
          <w:kern w:val="0"/>
          <w:lang w:val="x-none"/>
        </w:rPr>
      </w:pPr>
      <w:r>
        <w:rPr>
          <w:rFonts w:eastAsia="Times New Roman" w:cs="TimesNewRoman" w:ascii="TimesNewRoman" w:hAnsi="TimesNewRoman"/>
          <w:color w:val="000000"/>
          <w:kern w:val="0"/>
          <w:lang w:val="x-none"/>
        </w:rPr>
        <w:t xml:space="preserve">c. </w:t>
      </w:r>
      <w:r>
        <w:rPr>
          <w:rFonts w:eastAsia="Times New Roman" w:cs="Calibri" w:ascii="Calibri" w:hAnsi="Calibri"/>
          <w:color w:val="000000"/>
          <w:kern w:val="0"/>
          <w:lang w:val="x-none"/>
        </w:rPr>
        <w:t>All install device can be detected before and after test (device check by OS)</w:t>
      </w:r>
    </w:p>
    <w:p>
      <w:pPr>
        <w:pStyle w:val="Normal"/>
        <w:snapToGrid w:val="false"/>
        <w:ind w:hangingChars="100" w:leftChars="500"/>
        <w:rPr>
          <w:rFonts w:ascii="Calibri" w:hAnsi="Calibri" w:eastAsia="Times New Roman" w:cs="Calibri"/>
          <w:color w:val="000000"/>
          <w:kern w:val="0"/>
          <w:lang w:val="x-none"/>
        </w:rPr>
      </w:pPr>
      <w:r>
        <w:rPr>
          <w:rFonts w:eastAsia="Times New Roman" w:cs="TimesNewRoman" w:ascii="TimesNewRoman" w:hAnsi="TimesNewRoman"/>
          <w:color w:val="000000"/>
          <w:kern w:val="0"/>
          <w:lang w:val="x-none"/>
        </w:rPr>
        <w:t xml:space="preserve">d. </w:t>
      </w:r>
      <w:r>
        <w:rPr>
          <w:rFonts w:eastAsia="Times New Roman" w:cs="Calibri" w:ascii="Calibri" w:hAnsi="Calibri"/>
          <w:color w:val="000000"/>
          <w:kern w:val="0"/>
          <w:lang w:val="x-none"/>
        </w:rPr>
        <w:t>Indicator LEDs (power, HDD</w:t>
      </w:r>
      <w:r>
        <w:rPr>
          <w:rFonts w:cs="Calibri" w:hint="eastAsia" w:ascii="Calibri" w:hAnsi="Calibri"/>
          <w:color w:val="000000"/>
          <w:kern w:val="0"/>
          <w:lang w:val="x-none"/>
        </w:rPr>
        <w:t>/SSD activity</w:t>
      </w:r>
      <w:r>
        <w:rPr>
          <w:rFonts w:eastAsia="Times New Roman" w:cs="Calibri" w:ascii="Calibri" w:hAnsi="Calibri"/>
          <w:color w:val="000000"/>
          <w:kern w:val="0"/>
          <w:lang w:val="x-none"/>
        </w:rPr>
        <w:t>) have no any damage or incorrect action</w:t>
      </w:r>
    </w:p>
    <w:p>
      <w:pPr>
        <w:pStyle w:val="Normal"/>
        <w:numPr>
          <w:ilvl w:val="0"/>
          <w:numId w:val="7"/>
        </w:numPr>
        <w:spacing w:before="0" w:after="84"/>
        <w:ind w:firstLine="364"/>
        <w:rPr>
          <w:rFonts w:ascii="Calibri" w:hAnsi="Calibri" w:cs="Calibri"/>
          <w:color w:val="000000"/>
          <w:kern w:val="0"/>
        </w:rPr>
      </w:pPr>
      <w:r>
        <w:rPr>
          <w:rFonts w:eastAsia="Times New Roman" w:cs="Calibri" w:ascii="Calibri" w:hAnsi="Calibri"/>
          <w:color w:val="000000"/>
          <w:kern w:val="0"/>
          <w:lang w:val="x-none"/>
        </w:rPr>
        <w:t>Physical damage to system or components that would disrupt operation</w:t>
      </w:r>
      <w:r>
        <w:rPr>
          <w:rFonts w:cs="Calibri" w:ascii="Calibri" w:hAnsi="Calibri"/>
          <w:color w:val="000000"/>
          <w:kern w:val="0"/>
        </w:rPr>
        <w:t xml:space="preserve"> </w:t>
      </w:r>
    </w:p>
    <w:p>
      <w:pPr>
        <w:pStyle w:val="Normal"/>
        <w:ind w:firstLineChars="500"/>
        <w:rPr>
          <w:rFonts w:ascii="Calibri" w:hAnsi="Calibri" w:cs="Calibri"/>
          <w:color w:val="000000"/>
          <w:kern w:val="0"/>
        </w:rPr>
      </w:pPr>
      <w:r>
        <w:rPr>
          <w:rFonts w:cs="Calibri" w:ascii="Calibri" w:hAnsi="Calibri"/>
          <w:color w:val="000000"/>
          <w:kern w:val="0"/>
        </w:rPr>
      </w:r>
    </w:p>
    <w:p>
      <w:pPr>
        <w:pStyle w:val="Normal"/>
        <w:numPr>
          <w:ilvl w:val="3"/>
          <w:numId w:val="10"/>
        </w:numPr>
        <w:spacing w:before="0" w:after="36"/>
        <w:ind w:firstLine="51"/>
        <w:jc w:val="both"/>
        <w:outlineLvl w:val="3"/>
        <w:rPr>
          <w:rFonts w:ascii="Calibri" w:hAnsi="Calibri" w:cs="Calibri"/>
          <w:b/>
          <w:bCs/>
          <w:color w:val="329965"/>
          <w:kern w:val="0"/>
          <w:sz w:val="28"/>
          <w:szCs w:val="28"/>
        </w:rPr>
      </w:pPr>
      <w:r>
        <w:rPr>
          <w:rFonts w:cs="Calibri" w:ascii="Calibri" w:hAnsi="Calibri"/>
          <w:b/>
          <w:bCs/>
          <w:color w:val="329965"/>
          <w:kern w:val="0"/>
          <w:sz w:val="28"/>
          <w:szCs w:val="28"/>
        </w:rPr>
        <w:t>Result</w:t>
      </w:r>
    </w:p>
    <w:tbl>
      <w:tblPr>
        <w:tblpPr w:vertAnchor="text" w:horzAnchor="margin" w:tblpXSpec="center" w:leftFromText="180" w:rightFromText="180" w:tblpY="108"/>
        <w:tblW w:w="7929" w:type="dxa"/>
        <w:jc w:val="center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  <w:tblLook w:firstRow="0" w:noVBand="0" w:lastRow="0" w:firstColumn="0" w:lastColumn="0" w:noHBand="0" w:val="0000"/>
      </w:tblPr>
      <w:tblGrid>
        <w:gridCol w:w="2340"/>
        <w:gridCol w:w="2794"/>
        <w:gridCol w:w="2795"/>
      </w:tblGrid>
      <w:tr>
        <w:trPr/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FFCC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Arial"/>
                <w:b/>
                <w:bCs/>
                <w:sz w:val="28"/>
                <w:szCs w:val="28"/>
              </w:rPr>
            </w:pPr>
            <w:r>
              <w:rPr>
                <w:rFonts w:cs="Arial" w:hint="eastAsia" w:ascii="Calibri" w:hAnsi="Calibri"/>
                <w:b/>
                <w:bCs/>
                <w:sz w:val="28"/>
                <w:szCs w:val="28"/>
              </w:rPr>
              <w:t>G-Value</w:t>
            </w:r>
          </w:p>
        </w:tc>
        <w:tc>
          <w:tcPr>
            <w:tcW w:w="2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FFCC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Arial"/>
                <w:b/>
                <w:bCs/>
                <w:color w:val="000000"/>
                <w:sz w:val="28"/>
                <w:szCs w:val="28"/>
              </w:rPr>
            </w:pPr>
            <w:r>
              <w:rPr>
                <w:rFonts w:cs="Arial" w:hint="eastAsia" w:ascii="Calibri" w:hAnsi="Calibri"/>
                <w:b/>
                <w:bCs/>
                <w:color w:val="000000"/>
                <w:sz w:val="28"/>
                <w:szCs w:val="28"/>
              </w:rPr>
              <w:t>Duration time</w:t>
            </w:r>
          </w:p>
        </w:tc>
        <w:tc>
          <w:tcPr>
            <w:tcW w:w="2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FFCC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Arial"/>
                <w:b/>
                <w:bCs/>
                <w:sz w:val="28"/>
                <w:szCs w:val="28"/>
              </w:rPr>
            </w:pPr>
            <w:r>
              <w:rPr>
                <w:rFonts w:cs="Arial" w:hint="eastAsia" w:ascii="Calibri" w:hAnsi="Calibri"/>
                <w:b/>
                <w:bCs/>
                <w:sz w:val="28"/>
                <w:szCs w:val="28"/>
              </w:rPr>
              <w:t>System Weight L6 (kg)</w:t>
            </w:r>
          </w:p>
        </w:tc>
      </w:tr>
      <w:tr>
        <w:trPr/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Arial"/>
              </w:rPr>
            </w:pPr>
            <w:r>
              <w:rPr>
                <w:rFonts w:cs="Arial" w:hint="eastAsia" w:ascii="Calibri" w:hAnsi="Calibri"/>
              </w:rPr>
              <w:t>30</w:t>
            </w:r>
          </w:p>
        </w:tc>
        <w:tc>
          <w:tcPr>
            <w:tcW w:w="2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Calibri" w:hAnsi="Calibri" w:cs="Arial"/>
              </w:rPr>
            </w:pPr>
            <w:r>
              <w:rPr>
                <w:rFonts w:cs="Arial" w:hint="eastAsia" w:ascii="Calibri" w:hAnsi="Calibri"/>
              </w:rPr>
              <w:t>12ms</w:t>
            </w:r>
          </w:p>
        </w:tc>
        <w:tc>
          <w:tcPr>
            <w:tcW w:w="2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Arial"/>
              </w:rPr>
            </w:pPr>
            <w:r>
              <w:rPr>
                <w:rFonts w:cs="Arial" w:hint="eastAsia" w:ascii="Calibri" w:hAnsi="Calibri"/>
              </w:rPr>
              <w:t>33.9</w:t>
            </w:r>
          </w:p>
        </w:tc>
      </w:tr>
      <w:tr>
        <w:trPr/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FFCC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cs="Calibri" w:ascii="Calibri" w:hAnsi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FFCC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cs="Calibri" w:ascii="Calibri" w:hAnsi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FFCC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cs="Calibri" w:ascii="Calibri" w:hAnsi="Calibri"/>
                <w:b/>
                <w:bCs/>
                <w:sz w:val="28"/>
                <w:szCs w:val="28"/>
              </w:rPr>
              <w:t>After Test</w:t>
            </w:r>
          </w:p>
        </w:tc>
      </w:tr>
      <w:tr>
        <w:trPr>
          <w:trHeight w:val="343" w:hRule="atLeast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cs="Calibri" w:ascii="Calibri" w:hAnsi="Calibri"/>
                <w:color w:val="000000"/>
              </w:rPr>
              <w:t>Physical Damage</w:t>
            </w:r>
          </w:p>
        </w:tc>
        <w:tc>
          <w:tcPr>
            <w:tcW w:w="2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color w:val="0000FF"/>
              </w:rPr>
            </w:pPr>
            <w:r>
              <w:rPr>
                <w:rFonts w:cs="Calibri" w:ascii="Calibri" w:hAnsi="Calibri"/>
                <w:color w:val="0000FF"/>
              </w:rPr>
              <w:t>Pass</w:t>
            </w:r>
          </w:p>
        </w:tc>
        <w:tc>
          <w:tcPr>
            <w:tcW w:w="2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color w:val="FF0000"/>
              </w:rPr>
            </w:pPr>
            <w:r>
              <w:rPr>
                <w:rFonts w:cs="Calibri" w:ascii="Calibri" w:hAnsi="Calibri"/>
                <w:color w:val="0000FF"/>
              </w:rPr>
              <w:t>Pass</w:t>
            </w:r>
          </w:p>
        </w:tc>
      </w:tr>
      <w:tr>
        <w:trPr>
          <w:trHeight w:val="343" w:hRule="atLeast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cs="Calibri" w:ascii="Calibri" w:hAnsi="Calibri"/>
                <w:color w:val="000000"/>
              </w:rPr>
              <w:t>Functional Check</w:t>
            </w:r>
          </w:p>
        </w:tc>
        <w:tc>
          <w:tcPr>
            <w:tcW w:w="2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color w:val="0000FF"/>
              </w:rPr>
            </w:pPr>
            <w:r>
              <w:rPr>
                <w:rFonts w:cs="Calibri" w:ascii="Calibri" w:hAnsi="Calibri"/>
                <w:color w:val="0000FF"/>
              </w:rPr>
              <w:t>Pass</w:t>
            </w:r>
          </w:p>
        </w:tc>
        <w:tc>
          <w:tcPr>
            <w:tcW w:w="2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color w:val="0000FF"/>
              </w:rPr>
            </w:pPr>
            <w:r>
              <w:rPr>
                <w:rFonts w:cs="Calibri" w:ascii="Calibri" w:hAnsi="Calibri"/>
                <w:color w:val="0000FF"/>
              </w:rPr>
              <w:t>Pass</w:t>
            </w:r>
          </w:p>
        </w:tc>
      </w:tr>
    </w:tbl>
    <w:p>
      <w:pPr>
        <w:pStyle w:val="Normal"/>
        <w:numPr>
          <w:ilvl w:val="0"/>
          <w:numId w:val="0"/>
        </w:numPr>
        <w:spacing w:before="0" w:after="36"/>
        <w:ind w:left="902"/>
        <w:jc w:val="both"/>
        <w:outlineLvl w:val="3"/>
        <w:rPr>
          <w:rFonts w:ascii="Calibri" w:hAnsi="Calibri" w:cs="Calibri"/>
          <w:b/>
          <w:bCs/>
          <w:color w:val="329965"/>
          <w:kern w:val="0"/>
          <w:sz w:val="28"/>
          <w:szCs w:val="28"/>
        </w:rPr>
      </w:pPr>
      <w:r>
        <w:rPr>
          <w:rFonts w:cs="Calibri" w:ascii="Calibri" w:hAnsi="Calibri"/>
          <w:b/>
          <w:bCs/>
          <w:color w:val="329965"/>
          <w:kern w:val="0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before="0" w:after="36"/>
        <w:ind w:left="902"/>
        <w:jc w:val="both"/>
        <w:outlineLvl w:val="3"/>
        <w:rPr>
          <w:rFonts w:ascii="Calibri" w:hAnsi="Calibri" w:cs="Calibri"/>
          <w:b/>
          <w:bCs/>
          <w:color w:val="329965"/>
          <w:kern w:val="0"/>
          <w:sz w:val="28"/>
          <w:szCs w:val="28"/>
        </w:rPr>
      </w:pPr>
      <w:r>
        <w:rPr>
          <w:rFonts w:cs="Calibri" w:ascii="Calibri" w:hAnsi="Calibri"/>
          <w:b/>
          <w:bCs/>
          <w:color w:val="329965"/>
          <w:kern w:val="0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before="0" w:after="36"/>
        <w:ind w:left="902"/>
        <w:jc w:val="both"/>
        <w:outlineLvl w:val="3"/>
        <w:rPr>
          <w:rFonts w:ascii="Calibri" w:hAnsi="Calibri" w:cs="Calibri"/>
          <w:b/>
          <w:bCs/>
          <w:color w:val="329965"/>
          <w:kern w:val="0"/>
          <w:sz w:val="28"/>
          <w:szCs w:val="28"/>
        </w:rPr>
      </w:pPr>
      <w:r>
        <w:rPr>
          <w:rFonts w:cs="Calibri" w:ascii="Calibri" w:hAnsi="Calibri"/>
          <w:b/>
          <w:bCs/>
          <w:color w:val="329965"/>
          <w:kern w:val="0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before="0" w:after="36"/>
        <w:ind w:left="902"/>
        <w:jc w:val="both"/>
        <w:outlineLvl w:val="3"/>
        <w:rPr>
          <w:rFonts w:ascii="Calibri" w:hAnsi="Calibri" w:cs="Calibri"/>
          <w:b/>
          <w:bCs/>
          <w:color w:val="329965"/>
          <w:kern w:val="0"/>
          <w:sz w:val="28"/>
          <w:szCs w:val="28"/>
        </w:rPr>
      </w:pPr>
      <w:r>
        <w:rPr>
          <w:rFonts w:cs="Calibri" w:ascii="Calibri" w:hAnsi="Calibri"/>
          <w:b/>
          <w:bCs/>
          <w:color w:val="329965"/>
          <w:kern w:val="0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before="0" w:after="36"/>
        <w:ind w:left="902"/>
        <w:jc w:val="both"/>
        <w:outlineLvl w:val="3"/>
        <w:rPr>
          <w:rFonts w:ascii="Calibri" w:hAnsi="Calibri" w:cs="Calibri"/>
          <w:b/>
          <w:bCs/>
          <w:color w:val="329965"/>
          <w:kern w:val="0"/>
          <w:sz w:val="28"/>
          <w:szCs w:val="28"/>
        </w:rPr>
      </w:pPr>
      <w:r>
        <w:rPr>
          <w:rFonts w:cs="Calibri" w:ascii="Calibri" w:hAnsi="Calibri"/>
          <w:b/>
          <w:bCs/>
          <w:color w:val="329965"/>
          <w:kern w:val="0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before="0" w:after="36"/>
        <w:ind w:left="902"/>
        <w:jc w:val="both"/>
        <w:outlineLvl w:val="3"/>
        <w:rPr>
          <w:rFonts w:ascii="Calibri" w:hAnsi="Calibri" w:cs="Calibri"/>
          <w:b/>
          <w:bCs/>
          <w:color w:val="329965"/>
          <w:kern w:val="0"/>
          <w:sz w:val="28"/>
          <w:szCs w:val="28"/>
        </w:rPr>
      </w:pPr>
      <w:r>
        <w:rPr>
          <w:rFonts w:cs="Calibri" w:ascii="Calibri" w:hAnsi="Calibri"/>
          <w:b/>
          <w:bCs/>
          <w:color w:val="329965"/>
          <w:kern w:val="0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before="0" w:after="36"/>
        <w:ind w:left="902"/>
        <w:jc w:val="both"/>
        <w:outlineLvl w:val="3"/>
        <w:rPr>
          <w:rFonts w:ascii="Calibri" w:hAnsi="Calibri" w:cs="Calibri"/>
          <w:b/>
          <w:bCs/>
          <w:color w:val="329965"/>
          <w:kern w:val="0"/>
          <w:sz w:val="28"/>
          <w:szCs w:val="28"/>
        </w:rPr>
      </w:pPr>
      <w:r>
        <w:rPr>
          <w:rFonts w:cs="Calibri" w:ascii="Calibri" w:hAnsi="Calibri"/>
          <w:b/>
          <w:bCs/>
          <w:color w:val="329965"/>
          <w:kern w:val="0"/>
          <w:sz w:val="28"/>
          <w:szCs w:val="28"/>
        </w:rPr>
      </w:r>
    </w:p>
    <w:p>
      <w:pPr>
        <w:pStyle w:val="Normal"/>
        <w:numPr>
          <w:ilvl w:val="0"/>
          <w:numId w:val="0"/>
        </w:numPr>
        <w:tabs>
          <w:tab w:val="clear" w:pos="480"/>
          <w:tab w:val="left" w:pos="1980" w:leader="none"/>
        </w:tabs>
        <w:spacing w:lineRule="exact" w:line="480" w:before="0" w:after="180"/>
        <w:ind w:left="902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>
        <w:rPr>
          <w:rFonts w:cs="Calibri" w:ascii="Calibri" w:hAnsi="Calibri"/>
          <w:b/>
          <w:color w:val="339966"/>
          <w:sz w:val="28"/>
          <w:szCs w:val="28"/>
        </w:rPr>
      </w:r>
    </w:p>
    <w:p>
      <w:pPr>
        <w:pStyle w:val="Normal"/>
        <w:numPr>
          <w:ilvl w:val="1"/>
          <w:numId w:val="10"/>
        </w:numPr>
        <w:spacing w:lineRule="exact" w:line="440" w:before="0" w:after="72"/>
        <w:ind w:hanging="28" w:left="567"/>
        <w:jc w:val="both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35" w:name="_Toc487795129"/>
      <w:bookmarkStart w:id="36" w:name="_Toc408820362"/>
      <w:bookmarkStart w:id="37" w:name="_Toc389141000"/>
      <w:bookmarkStart w:id="38" w:name="_Toc371952981"/>
      <w:bookmarkStart w:id="39" w:name="_Toc218513337"/>
      <w:bookmarkStart w:id="40" w:name="_Toc534299039"/>
      <w:bookmarkEnd w:id="23"/>
      <w:r>
        <w:rPr>
          <w:rFonts w:cs="Calibri" w:ascii="Calibri" w:hAnsi="Calibri"/>
          <w:b/>
          <w:bCs/>
          <w:color w:val="0000FF"/>
          <w:sz w:val="32"/>
          <w:szCs w:val="32"/>
        </w:rPr>
        <w:t>Packaged Test</w:t>
      </w:r>
      <w:bookmarkEnd w:id="39"/>
      <w:bookmarkEnd w:id="40"/>
    </w:p>
    <w:p>
      <w:pPr>
        <w:pStyle w:val="Normal"/>
        <w:numPr>
          <w:ilvl w:val="2"/>
          <w:numId w:val="10"/>
        </w:numPr>
        <w:spacing w:before="0" w:after="72"/>
        <w:ind w:firstLine="11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  <w:bookmarkStart w:id="41" w:name="_Toc218513338"/>
      <w:r>
        <w:rPr>
          <w:rFonts w:cs="Calibri" w:ascii="Calibri" w:hAnsi="Calibri"/>
          <w:b/>
          <w:color w:val="33CCCC"/>
          <w:sz w:val="28"/>
          <w:szCs w:val="28"/>
        </w:rPr>
        <w:t>Package</w:t>
      </w:r>
      <w:r>
        <w:rPr>
          <w:rFonts w:cs="Calibri" w:hint="eastAsia" w:ascii="Calibri" w:hAnsi="Calibri"/>
          <w:b/>
          <w:color w:val="33CCCC"/>
          <w:sz w:val="28"/>
          <w:szCs w:val="28"/>
        </w:rPr>
        <w:t xml:space="preserve"> </w:t>
      </w:r>
      <w:r>
        <w:rPr>
          <w:rFonts w:cs="Calibri" w:ascii="Calibri" w:hAnsi="Calibri"/>
          <w:b/>
          <w:color w:val="33CCCC"/>
          <w:sz w:val="28"/>
          <w:szCs w:val="28"/>
        </w:rPr>
        <w:t>Test</w:t>
      </w:r>
      <w:bookmarkEnd w:id="41"/>
    </w:p>
    <w:p>
      <w:pPr>
        <w:pStyle w:val="Normal"/>
        <w:numPr>
          <w:ilvl w:val="3"/>
          <w:numId w:val="10"/>
        </w:numPr>
        <w:spacing w:before="0" w:after="36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>
        <w:rPr>
          <w:rFonts w:cs="Calibri" w:ascii="Calibri" w:hAnsi="Calibri"/>
          <w:b/>
          <w:color w:val="339966"/>
          <w:sz w:val="28"/>
          <w:szCs w:val="28"/>
        </w:rPr>
        <w:t>Description</w:t>
      </w:r>
    </w:p>
    <w:p>
      <w:pPr>
        <w:pStyle w:val="Normal"/>
        <w:spacing w:lineRule="auto" w:line="242" w:before="60" w:after="0"/>
        <w:ind w:leftChars="374" w:right="458"/>
        <w:rPr>
          <w:rFonts w:ascii="Calibri" w:hAnsi="Calibri" w:cs="Calibri"/>
          <w:kern w:val="0"/>
        </w:rPr>
      </w:pPr>
      <w:r>
        <w:rPr>
          <w:rFonts w:cs="Calibri" w:ascii="Calibri" w:hAnsi="Calibri"/>
          <w:kern w:val="0"/>
        </w:rPr>
        <w:t>To assess the products that may occur improper falling during movement, the strong toughness with the safety condition is necessary for products assessed.</w:t>
      </w:r>
    </w:p>
    <w:p>
      <w:pPr>
        <w:pStyle w:val="Normal"/>
        <w:numPr>
          <w:ilvl w:val="0"/>
          <w:numId w:val="0"/>
        </w:numPr>
        <w:spacing w:lineRule="exact" w:line="240"/>
        <w:ind w:left="851"/>
        <w:jc w:val="both"/>
        <w:outlineLvl w:val="3"/>
        <w:rPr>
          <w:rFonts w:ascii="Calibri" w:hAnsi="Calibri" w:cs="Calibri"/>
          <w:b/>
          <w:color w:val="339966"/>
        </w:rPr>
      </w:pPr>
      <w:r>
        <w:rPr>
          <w:rFonts w:cs="Calibri" w:ascii="Calibri" w:hAnsi="Calibri"/>
          <w:b/>
          <w:color w:val="339966"/>
        </w:rPr>
      </w:r>
    </w:p>
    <w:p>
      <w:pPr>
        <w:pStyle w:val="Normal"/>
        <w:numPr>
          <w:ilvl w:val="3"/>
          <w:numId w:val="10"/>
        </w:numPr>
        <w:spacing w:before="0" w:after="36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>
        <w:rPr>
          <w:rFonts w:cs="Calibri" w:ascii="Calibri" w:hAnsi="Calibri"/>
          <w:b/>
          <w:color w:val="339966"/>
          <w:sz w:val="28"/>
          <w:szCs w:val="28"/>
        </w:rPr>
        <w:t>Test Procedure</w:t>
      </w:r>
    </w:p>
    <w:p>
      <w:pPr>
        <w:pStyle w:val="Normal"/>
        <w:numPr>
          <w:ilvl w:val="0"/>
          <w:numId w:val="7"/>
        </w:numPr>
        <w:tabs>
          <w:tab w:val="clear" w:pos="480"/>
          <w:tab w:val="left" w:pos="1260" w:leader="none"/>
        </w:tabs>
        <w:ind w:hanging="180" w:left="1260"/>
        <w:rPr>
          <w:rFonts w:ascii="Calibri" w:hAnsi="Calibri" w:eastAsia="標楷體" w:cs="Calibri"/>
        </w:rPr>
      </w:pPr>
      <w:r>
        <w:rPr>
          <w:rFonts w:eastAsia="標楷體" w:cs="Calibri" w:ascii="Calibri" w:hAnsi="Calibri"/>
        </w:rPr>
        <w:t xml:space="preserve">Turn on the system to perform the function test. Then turn off the system and remove key components if needed. Package the system for testing. </w:t>
      </w:r>
    </w:p>
    <w:p>
      <w:pPr>
        <w:pStyle w:val="Normal"/>
        <w:numPr>
          <w:ilvl w:val="0"/>
          <w:numId w:val="7"/>
        </w:numPr>
        <w:tabs>
          <w:tab w:val="clear" w:pos="480"/>
          <w:tab w:val="left" w:pos="1260" w:leader="none"/>
        </w:tabs>
        <w:ind w:hanging="180" w:left="1260"/>
        <w:rPr>
          <w:rFonts w:ascii="Calibri" w:hAnsi="Calibri" w:eastAsia="標楷體" w:cs="Calibri"/>
        </w:rPr>
      </w:pPr>
      <w:r>
        <w:rPr>
          <w:rFonts w:eastAsia="標楷體" w:cs="Calibri" w:ascii="Calibri" w:hAnsi="Calibri"/>
        </w:rPr>
        <w:t>Place the packaged product on the vibration table with Face 3 down. Run random vibration according to ISTA 2A profile for 30 minutes</w:t>
      </w:r>
    </w:p>
    <w:p>
      <w:pPr>
        <w:pStyle w:val="Normal"/>
        <w:numPr>
          <w:ilvl w:val="0"/>
          <w:numId w:val="7"/>
        </w:numPr>
        <w:tabs>
          <w:tab w:val="clear" w:pos="480"/>
          <w:tab w:val="left" w:pos="1260" w:leader="none"/>
        </w:tabs>
        <w:ind w:hanging="180" w:left="1260"/>
        <w:rPr>
          <w:rFonts w:ascii="Calibri" w:hAnsi="Calibri" w:eastAsia="標楷體" w:cs="Calibri"/>
        </w:rPr>
      </w:pPr>
      <w:r>
        <w:rPr>
          <w:rFonts w:eastAsia="標楷體" w:cs="Calibri" w:ascii="Calibri" w:hAnsi="Calibri"/>
        </w:rPr>
        <w:t>Flip the product so Face 1 (top) is down. Run random vibration for 10 minutes</w:t>
      </w:r>
      <w:r>
        <w:rPr>
          <w:rFonts w:eastAsia="標楷體" w:cs="Calibri" w:hint="eastAsia" w:ascii="Calibri" w:hAnsi="Calibri"/>
        </w:rPr>
        <w:t>.</w:t>
      </w:r>
    </w:p>
    <w:p>
      <w:pPr>
        <w:pStyle w:val="Normal"/>
        <w:numPr>
          <w:ilvl w:val="0"/>
          <w:numId w:val="7"/>
        </w:numPr>
        <w:tabs>
          <w:tab w:val="clear" w:pos="480"/>
          <w:tab w:val="left" w:pos="1260" w:leader="none"/>
        </w:tabs>
        <w:ind w:hanging="180" w:left="1260"/>
        <w:rPr>
          <w:rFonts w:ascii="Calibri" w:hAnsi="Calibri" w:eastAsia="標楷體" w:cs="Calibri"/>
        </w:rPr>
      </w:pPr>
      <w:r>
        <w:rPr>
          <w:rFonts w:eastAsia="標楷體" w:cs="Calibri" w:ascii="Calibri" w:hAnsi="Calibri"/>
        </w:rPr>
        <w:t>Place the product so Face 2 or 4 is down. Run random vibration for 10 minutes.</w:t>
      </w:r>
    </w:p>
    <w:p>
      <w:pPr>
        <w:pStyle w:val="Normal"/>
        <w:numPr>
          <w:ilvl w:val="0"/>
          <w:numId w:val="7"/>
        </w:numPr>
        <w:tabs>
          <w:tab w:val="clear" w:pos="480"/>
          <w:tab w:val="left" w:pos="1260" w:leader="none"/>
        </w:tabs>
        <w:ind w:hanging="180" w:left="1260"/>
        <w:rPr>
          <w:rFonts w:ascii="Calibri" w:hAnsi="Calibri" w:eastAsia="標楷體" w:cs="Calibri"/>
        </w:rPr>
      </w:pPr>
      <w:r>
        <w:rPr>
          <w:rFonts w:eastAsia="標楷體" w:cs="Calibri" w:ascii="Calibri" w:hAnsi="Calibri"/>
        </w:rPr>
        <w:t>Place the product so Face 5 or 6 is down. Run random vibration for 10 minutes.</w:t>
      </w:r>
    </w:p>
    <w:p>
      <w:pPr>
        <w:pStyle w:val="Normal"/>
        <w:numPr>
          <w:ilvl w:val="0"/>
          <w:numId w:val="7"/>
        </w:numPr>
        <w:tabs>
          <w:tab w:val="clear" w:pos="480"/>
          <w:tab w:val="left" w:pos="1260" w:leader="none"/>
        </w:tabs>
        <w:ind w:hanging="180" w:left="1260"/>
        <w:rPr>
          <w:rFonts w:ascii="Calibri" w:hAnsi="Calibri" w:eastAsia="標楷體" w:cs="Calibri"/>
        </w:rPr>
      </w:pPr>
      <w:r>
        <w:rPr>
          <w:rFonts w:eastAsia="標楷體" w:cs="Calibri" w:ascii="Calibri" w:hAnsi="Calibri"/>
        </w:rPr>
        <w:t>Finish first vibration test and proceed to Drop Test.</w:t>
      </w:r>
    </w:p>
    <w:p>
      <w:pPr>
        <w:pStyle w:val="Normal"/>
        <w:numPr>
          <w:ilvl w:val="0"/>
          <w:numId w:val="7"/>
        </w:numPr>
        <w:tabs>
          <w:tab w:val="clear" w:pos="480"/>
          <w:tab w:val="left" w:pos="1260" w:leader="none"/>
        </w:tabs>
        <w:ind w:hanging="180" w:left="1260"/>
        <w:rPr>
          <w:rFonts w:ascii="Calibri" w:hAnsi="Calibri" w:eastAsia="標楷體" w:cs="Calibri"/>
        </w:rPr>
      </w:pPr>
      <w:r>
        <w:rPr>
          <w:rFonts w:eastAsia="標楷體" w:cs="Calibri" w:ascii="Calibri" w:hAnsi="Calibri"/>
        </w:rPr>
        <w:t>Perform corner drops on the weakest corner and 3 adjacent edges. Use ISTA 2A specified drop height.</w:t>
      </w:r>
    </w:p>
    <w:p>
      <w:pPr>
        <w:pStyle w:val="Normal"/>
        <w:numPr>
          <w:ilvl w:val="0"/>
          <w:numId w:val="7"/>
        </w:numPr>
        <w:tabs>
          <w:tab w:val="clear" w:pos="480"/>
          <w:tab w:val="left" w:pos="1260" w:leader="none"/>
        </w:tabs>
        <w:ind w:hanging="180" w:left="1260"/>
        <w:rPr>
          <w:rFonts w:ascii="Calibri" w:hAnsi="Calibri" w:eastAsia="標楷體" w:cs="Calibri"/>
        </w:rPr>
      </w:pPr>
      <w:r>
        <w:rPr>
          <w:rFonts w:eastAsia="標楷體" w:cs="Calibri" w:ascii="Calibri" w:hAnsi="Calibri"/>
        </w:rPr>
        <w:t>To perform a flat drop with impact on the front side.</w:t>
      </w:r>
    </w:p>
    <w:p>
      <w:pPr>
        <w:pStyle w:val="Normal"/>
        <w:numPr>
          <w:ilvl w:val="0"/>
          <w:numId w:val="7"/>
        </w:numPr>
        <w:tabs>
          <w:tab w:val="clear" w:pos="480"/>
          <w:tab w:val="left" w:pos="1260" w:leader="none"/>
        </w:tabs>
        <w:ind w:hanging="180" w:left="1260"/>
        <w:rPr>
          <w:rFonts w:ascii="Calibri" w:hAnsi="Calibri" w:eastAsia="標楷體" w:cs="Calibri"/>
        </w:rPr>
      </w:pPr>
      <w:r>
        <w:rPr>
          <w:rFonts w:eastAsia="標楷體" w:cs="Calibri" w:ascii="Calibri" w:hAnsi="Calibri"/>
        </w:rPr>
        <w:t>To perform a flat drop with impact on the rear side.</w:t>
      </w:r>
    </w:p>
    <w:p>
      <w:pPr>
        <w:pStyle w:val="Normal"/>
        <w:numPr>
          <w:ilvl w:val="0"/>
          <w:numId w:val="7"/>
        </w:numPr>
        <w:tabs>
          <w:tab w:val="clear" w:pos="480"/>
          <w:tab w:val="left" w:pos="1260" w:leader="none"/>
        </w:tabs>
        <w:ind w:hanging="180" w:left="1260"/>
        <w:rPr>
          <w:rFonts w:ascii="Calibri" w:hAnsi="Calibri" w:eastAsia="標楷體" w:cs="Calibri"/>
        </w:rPr>
      </w:pPr>
      <w:r>
        <w:rPr>
          <w:rFonts w:eastAsia="標楷體" w:cs="Calibri" w:ascii="Calibri" w:hAnsi="Calibri"/>
        </w:rPr>
        <w:t>To perform a flat drop with impact on the right side.</w:t>
      </w:r>
    </w:p>
    <w:p>
      <w:pPr>
        <w:pStyle w:val="Normal"/>
        <w:numPr>
          <w:ilvl w:val="0"/>
          <w:numId w:val="7"/>
        </w:numPr>
        <w:tabs>
          <w:tab w:val="clear" w:pos="480"/>
          <w:tab w:val="left" w:pos="1260" w:leader="none"/>
        </w:tabs>
        <w:ind w:hanging="180" w:left="1260"/>
        <w:rPr>
          <w:rFonts w:ascii="Calibri" w:hAnsi="Calibri" w:eastAsia="標楷體" w:cs="Calibri"/>
        </w:rPr>
      </w:pPr>
      <w:r>
        <w:rPr>
          <w:rFonts w:eastAsia="標楷體" w:cs="Calibri" w:ascii="Calibri" w:hAnsi="Calibri"/>
        </w:rPr>
        <w:t>To perform a flat drop with impact on the left side.</w:t>
      </w:r>
    </w:p>
    <w:p>
      <w:pPr>
        <w:pStyle w:val="Normal"/>
        <w:numPr>
          <w:ilvl w:val="0"/>
          <w:numId w:val="7"/>
        </w:numPr>
        <w:tabs>
          <w:tab w:val="clear" w:pos="480"/>
          <w:tab w:val="left" w:pos="1260" w:leader="none"/>
        </w:tabs>
        <w:ind w:hanging="180" w:left="1260"/>
        <w:rPr>
          <w:rFonts w:ascii="Calibri" w:hAnsi="Calibri" w:eastAsia="標楷體" w:cs="Calibri"/>
        </w:rPr>
      </w:pPr>
      <w:r>
        <w:rPr>
          <w:rFonts w:eastAsia="標楷體" w:cs="Calibri" w:ascii="Calibri" w:hAnsi="Calibri"/>
        </w:rPr>
        <w:t>To perform a flat drop with impact on the top side.</w:t>
      </w:r>
    </w:p>
    <w:p>
      <w:pPr>
        <w:pStyle w:val="Normal"/>
        <w:numPr>
          <w:ilvl w:val="0"/>
          <w:numId w:val="7"/>
        </w:numPr>
        <w:tabs>
          <w:tab w:val="clear" w:pos="480"/>
          <w:tab w:val="left" w:pos="1260" w:leader="none"/>
        </w:tabs>
        <w:ind w:hanging="180" w:left="1260"/>
        <w:rPr>
          <w:rFonts w:ascii="Calibri" w:hAnsi="Calibri" w:eastAsia="標楷體" w:cs="Calibri"/>
        </w:rPr>
      </w:pPr>
      <w:r>
        <w:rPr>
          <w:rFonts w:eastAsia="標楷體" w:cs="Calibri" w:ascii="Calibri" w:hAnsi="Calibri"/>
        </w:rPr>
        <w:t>To perform a flat drop with impact on the bottom side.</w:t>
      </w:r>
    </w:p>
    <w:p>
      <w:pPr>
        <w:pStyle w:val="Normal"/>
        <w:numPr>
          <w:ilvl w:val="0"/>
          <w:numId w:val="7"/>
        </w:numPr>
        <w:tabs>
          <w:tab w:val="clear" w:pos="480"/>
          <w:tab w:val="left" w:pos="1260" w:leader="none"/>
        </w:tabs>
        <w:ind w:hanging="180" w:left="1260"/>
        <w:rPr>
          <w:rFonts w:ascii="Calibri" w:hAnsi="Calibri" w:eastAsia="標楷體" w:cs="Calibri"/>
        </w:rPr>
      </w:pPr>
      <w:r>
        <w:rPr>
          <w:rFonts w:eastAsia="標楷體" w:cs="Calibri" w:ascii="Calibri" w:hAnsi="Calibri"/>
        </w:rPr>
        <w:t>Finish Drop Test and proceed to second vibration test.</w:t>
      </w:r>
    </w:p>
    <w:p>
      <w:pPr>
        <w:pStyle w:val="Normal"/>
        <w:numPr>
          <w:ilvl w:val="0"/>
          <w:numId w:val="7"/>
        </w:numPr>
        <w:tabs>
          <w:tab w:val="clear" w:pos="480"/>
          <w:tab w:val="left" w:pos="1260" w:leader="none"/>
        </w:tabs>
        <w:ind w:hanging="180" w:left="1260"/>
        <w:rPr>
          <w:rFonts w:ascii="Calibri" w:hAnsi="Calibri" w:eastAsia="標楷體" w:cs="Calibri"/>
        </w:rPr>
      </w:pPr>
      <w:r>
        <w:rPr>
          <w:rFonts w:eastAsia="標楷體" w:cs="Calibri" w:ascii="Calibri" w:hAnsi="Calibri"/>
        </w:rPr>
        <w:t>Repeat the random vibration sequence as in steps 8.2–8.5 for the second vibration test.</w:t>
      </w:r>
    </w:p>
    <w:p>
      <w:pPr>
        <w:pStyle w:val="Normal"/>
        <w:numPr>
          <w:ilvl w:val="0"/>
          <w:numId w:val="7"/>
        </w:numPr>
        <w:tabs>
          <w:tab w:val="clear" w:pos="480"/>
          <w:tab w:val="left" w:pos="1260" w:leader="none"/>
        </w:tabs>
        <w:ind w:hanging="180" w:left="1260"/>
        <w:rPr>
          <w:rFonts w:ascii="Calibri" w:hAnsi="Calibri" w:eastAsia="標楷體" w:cs="Calibri"/>
        </w:rPr>
      </w:pPr>
      <w:r>
        <w:rPr>
          <w:rFonts w:eastAsia="標楷體" w:cs="Calibri" w:ascii="Calibri" w:hAnsi="Calibri"/>
        </w:rPr>
        <w:t>After second vibration test, inspect product and packaging for visible damage without moving the product. Run electrical and mechanical diagnostics.</w:t>
      </w:r>
    </w:p>
    <w:p>
      <w:pPr>
        <w:pStyle w:val="Normal"/>
        <w:numPr>
          <w:ilvl w:val="0"/>
          <w:numId w:val="7"/>
        </w:numPr>
        <w:tabs>
          <w:tab w:val="clear" w:pos="480"/>
          <w:tab w:val="left" w:pos="1260" w:leader="none"/>
        </w:tabs>
        <w:ind w:hanging="180" w:left="1260"/>
        <w:rPr>
          <w:rFonts w:ascii="Calibri" w:hAnsi="Calibri" w:eastAsia="標楷體" w:cs="Calibri"/>
        </w:rPr>
      </w:pPr>
      <w:r>
        <w:rPr>
          <w:rFonts w:eastAsia="標楷體" w:cs="Calibri" w:ascii="Calibri" w:hAnsi="Calibri"/>
        </w:rPr>
        <w:t>Record all results and photograph any anomalies.</w:t>
      </w:r>
    </w:p>
    <w:p>
      <w:pPr>
        <w:pStyle w:val="Normal"/>
        <w:ind w:left="1260"/>
        <w:rPr>
          <w:rFonts w:ascii="Calibri" w:hAnsi="Calibri" w:cs="Arial"/>
          <w:kern w:val="0"/>
        </w:rPr>
      </w:pPr>
      <w:r>
        <w:rPr>
          <w:rFonts w:cs="Arial" w:ascii="Calibri" w:hAnsi="Calibri"/>
          <w:kern w:val="0"/>
        </w:rPr>
      </w:r>
    </w:p>
    <w:p>
      <w:pPr>
        <w:pStyle w:val="Normal"/>
        <w:numPr>
          <w:ilvl w:val="3"/>
          <w:numId w:val="10"/>
        </w:numPr>
        <w:spacing w:before="0" w:after="72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>
        <w:rPr>
          <w:rFonts w:cs="Calibri" w:ascii="Calibri" w:hAnsi="Calibri"/>
          <w:b/>
          <w:color w:val="339966"/>
          <w:sz w:val="28"/>
          <w:szCs w:val="28"/>
        </w:rPr>
        <w:t>Pass/Fail Criteria</w:t>
      </w:r>
    </w:p>
    <w:p>
      <w:pPr>
        <w:pStyle w:val="Normal"/>
        <w:numPr>
          <w:ilvl w:val="0"/>
          <w:numId w:val="7"/>
        </w:numPr>
        <w:tabs>
          <w:tab w:val="clear" w:pos="480"/>
          <w:tab w:val="left" w:pos="1260" w:leader="none"/>
        </w:tabs>
        <w:ind w:hanging="180" w:left="1260"/>
        <w:rPr>
          <w:rFonts w:ascii="Calibri" w:hAnsi="Calibri" w:cs="Calibri"/>
        </w:rPr>
      </w:pPr>
      <w:r>
        <w:rPr>
          <w:rFonts w:cs="Calibri" w:ascii="Calibri" w:hAnsi="Calibri"/>
        </w:rPr>
        <w:t>Packaging materials continues to maintain product position.</w:t>
      </w:r>
    </w:p>
    <w:p>
      <w:pPr>
        <w:pStyle w:val="Normal"/>
        <w:numPr>
          <w:ilvl w:val="0"/>
          <w:numId w:val="7"/>
        </w:numPr>
        <w:tabs>
          <w:tab w:val="clear" w:pos="480"/>
          <w:tab w:val="left" w:pos="1260" w:leader="none"/>
        </w:tabs>
        <w:ind w:hanging="180" w:left="1260"/>
        <w:rPr>
          <w:rFonts w:ascii="Calibri" w:hAnsi="Calibri" w:cs="Calibri"/>
        </w:rPr>
      </w:pPr>
      <w:r>
        <w:rPr>
          <w:rFonts w:cs="Calibri" w:ascii="Calibri" w:hAnsi="Calibri"/>
        </w:rPr>
        <w:t>No Mechanical structure or electrical functionality are damaged:</w:t>
      </w:r>
    </w:p>
    <w:p>
      <w:pPr>
        <w:pStyle w:val="Normal"/>
        <w:ind w:firstLineChars="500"/>
        <w:rPr>
          <w:rFonts w:ascii="Calibri" w:hAnsi="Calibri" w:cs="Calibri"/>
        </w:rPr>
      </w:pPr>
      <w:r>
        <w:rPr>
          <w:rFonts w:cs="Calibri" w:ascii="Calibri" w:hAnsi="Calibri"/>
        </w:rPr>
        <w:t>a. Check if FAN module eject</w:t>
      </w:r>
    </w:p>
    <w:p>
      <w:pPr>
        <w:pStyle w:val="Normal"/>
        <w:ind w:firstLineChars="500"/>
        <w:rPr>
          <w:rFonts w:ascii="Calibri" w:hAnsi="Calibri" w:cs="Calibri"/>
        </w:rPr>
      </w:pPr>
      <w:r>
        <w:rPr>
          <w:rFonts w:cs="Calibri" w:ascii="Calibri" w:hAnsi="Calibri"/>
        </w:rPr>
        <w:t>b. Check if Screw loose</w:t>
      </w:r>
    </w:p>
    <w:p>
      <w:pPr>
        <w:pStyle w:val="Normal"/>
        <w:ind w:firstLineChars="500"/>
        <w:rPr>
          <w:rFonts w:ascii="Calibri" w:hAnsi="Calibri" w:cs="Calibri"/>
        </w:rPr>
      </w:pPr>
      <w:r>
        <w:rPr>
          <w:rFonts w:cs="Calibri" w:ascii="Calibri" w:hAnsi="Calibri"/>
        </w:rPr>
        <w:t>c. Check if HDD</w:t>
      </w:r>
      <w:r>
        <w:rPr>
          <w:rFonts w:cs="Calibri" w:hint="eastAsia" w:ascii="Calibri" w:hAnsi="Calibri"/>
        </w:rPr>
        <w:t>/SSD</w:t>
      </w:r>
      <w:r>
        <w:rPr>
          <w:rFonts w:cs="Calibri" w:ascii="Calibri" w:hAnsi="Calibri"/>
        </w:rPr>
        <w:t xml:space="preserve"> tray eject</w:t>
      </w:r>
    </w:p>
    <w:p>
      <w:pPr>
        <w:pStyle w:val="Normal"/>
        <w:numPr>
          <w:ilvl w:val="0"/>
          <w:numId w:val="7"/>
        </w:numPr>
        <w:tabs>
          <w:tab w:val="clear" w:pos="480"/>
          <w:tab w:val="left" w:pos="1260" w:leader="none"/>
        </w:tabs>
        <w:ind w:hanging="180" w:left="1260"/>
        <w:rPr>
          <w:rFonts w:ascii="Calibri" w:hAnsi="Calibri" w:cs="Calibri"/>
        </w:rPr>
      </w:pPr>
      <w:r>
        <w:rPr>
          <w:rFonts w:cs="Calibri" w:ascii="Calibri" w:hAnsi="Calibri"/>
        </w:rPr>
        <w:t>System fully functional after test without any abnormal or above failure mechanisms:</w:t>
      </w:r>
    </w:p>
    <w:p>
      <w:pPr>
        <w:pStyle w:val="Normal"/>
        <w:ind w:hangingChars="100" w:leftChars="500"/>
        <w:rPr>
          <w:rFonts w:ascii="Calibri" w:hAnsi="Calibri" w:cs="Arial"/>
          <w:kern w:val="0"/>
        </w:rPr>
      </w:pPr>
      <w:r>
        <w:rPr>
          <w:rFonts w:cs="Calibri" w:ascii="Calibri" w:hAnsi="Calibri"/>
        </w:rPr>
        <w:t>a. BMC SDR /SEL have no any abnormal record or status detect failure.</w:t>
      </w:r>
      <w:r>
        <w:rPr>
          <w:rFonts w:cs="Calibri" w:ascii="Calibri" w:hAnsi="Calibri"/>
          <w:bCs/>
          <w:color w:val="000000"/>
          <w:spacing w:val="5"/>
        </w:rPr>
        <w:t xml:space="preserve"> </w:t>
      </w:r>
    </w:p>
    <w:p>
      <w:pPr>
        <w:pStyle w:val="Normal"/>
        <w:snapToGrid w:val="false"/>
        <w:spacing w:before="0" w:after="108"/>
        <w:ind w:firstLineChars="100" w:leftChars="400"/>
        <w:rPr>
          <w:rFonts w:ascii="Calibri" w:hAnsi="Calibri" w:cs="Calibri"/>
          <w:color w:val="000000"/>
          <w:kern w:val="0"/>
          <w:lang w:val="x-none"/>
        </w:rPr>
      </w:pPr>
      <w:r>
        <w:rPr>
          <w:rFonts w:eastAsia="Times New Roman" w:cs="TimesNewRoman" w:ascii="TimesNewRoman" w:hAnsi="TimesNewRoman"/>
          <w:color w:val="000000"/>
          <w:kern w:val="0"/>
          <w:lang w:val="x-none"/>
        </w:rPr>
        <w:t xml:space="preserve">b. </w:t>
      </w:r>
      <w:r>
        <w:rPr>
          <w:rFonts w:eastAsia="Times New Roman" w:cs="Calibri" w:ascii="Calibri" w:hAnsi="Calibri"/>
          <w:color w:val="000000"/>
          <w:kern w:val="0"/>
          <w:lang w:val="x-none"/>
        </w:rPr>
        <w:t>Diagnostics have no any failure (error) occur</w:t>
      </w:r>
    </w:p>
    <w:p>
      <w:pPr>
        <w:pStyle w:val="Normal"/>
        <w:snapToGrid w:val="false"/>
        <w:spacing w:before="0" w:after="108"/>
        <w:ind w:firstLineChars="100" w:leftChars="400"/>
        <w:rPr>
          <w:rFonts w:ascii="Calibri" w:hAnsi="Calibri" w:eastAsia="Times New Roman" w:cs="Calibri"/>
          <w:color w:val="000000"/>
          <w:kern w:val="0"/>
          <w:lang w:val="x-none"/>
        </w:rPr>
      </w:pPr>
      <w:r>
        <w:rPr>
          <w:rFonts w:eastAsia="Times New Roman" w:cs="TimesNewRoman" w:ascii="TimesNewRoman" w:hAnsi="TimesNewRoman"/>
          <w:color w:val="000000"/>
          <w:kern w:val="0"/>
          <w:lang w:val="x-none"/>
        </w:rPr>
        <w:t xml:space="preserve">c. </w:t>
      </w:r>
      <w:r>
        <w:rPr>
          <w:rFonts w:eastAsia="Times New Roman" w:cs="Calibri" w:ascii="Calibri" w:hAnsi="Calibri"/>
          <w:color w:val="000000"/>
          <w:kern w:val="0"/>
          <w:lang w:val="x-none"/>
        </w:rPr>
        <w:t>All install device can be detected before and after test (device check by OS)</w:t>
      </w:r>
    </w:p>
    <w:p>
      <w:pPr>
        <w:pStyle w:val="Normal"/>
        <w:snapToGrid w:val="false"/>
        <w:ind w:hangingChars="100" w:leftChars="500"/>
        <w:rPr>
          <w:rFonts w:ascii="Calibri" w:hAnsi="Calibri" w:eastAsia="Times New Roman" w:cs="Calibri"/>
          <w:color w:val="000000"/>
          <w:kern w:val="0"/>
          <w:lang w:val="x-none"/>
        </w:rPr>
      </w:pPr>
      <w:r>
        <w:rPr>
          <w:rFonts w:eastAsia="Times New Roman" w:cs="TimesNewRoman" w:ascii="TimesNewRoman" w:hAnsi="TimesNewRoman"/>
          <w:color w:val="000000"/>
          <w:kern w:val="0"/>
          <w:lang w:val="x-none"/>
        </w:rPr>
        <w:t xml:space="preserve">d. </w:t>
      </w:r>
      <w:r>
        <w:rPr>
          <w:rFonts w:eastAsia="Times New Roman" w:cs="Calibri" w:ascii="Calibri" w:hAnsi="Calibri"/>
          <w:color w:val="000000"/>
          <w:kern w:val="0"/>
          <w:lang w:val="x-none"/>
        </w:rPr>
        <w:t>Indicator LEDs (power, HDD</w:t>
      </w:r>
      <w:r>
        <w:rPr>
          <w:rFonts w:cs="Calibri" w:hint="eastAsia" w:ascii="Calibri" w:hAnsi="Calibri"/>
          <w:color w:val="000000"/>
          <w:kern w:val="0"/>
          <w:lang w:val="x-none"/>
        </w:rPr>
        <w:t>/SSD activity</w:t>
      </w:r>
      <w:r>
        <w:rPr>
          <w:rFonts w:eastAsia="Times New Roman" w:cs="Calibri" w:ascii="Calibri" w:hAnsi="Calibri"/>
          <w:color w:val="000000"/>
          <w:kern w:val="0"/>
          <w:lang w:val="x-none"/>
        </w:rPr>
        <w:t>) have no any damage or incorrect action</w:t>
      </w:r>
    </w:p>
    <w:p>
      <w:pPr>
        <w:pStyle w:val="Normal"/>
        <w:numPr>
          <w:ilvl w:val="0"/>
          <w:numId w:val="7"/>
        </w:numPr>
        <w:tabs>
          <w:tab w:val="clear" w:pos="480"/>
          <w:tab w:val="left" w:pos="1260" w:leader="none"/>
        </w:tabs>
        <w:ind w:hanging="180" w:left="1260"/>
        <w:rPr>
          <w:rFonts w:ascii="Calibri" w:hAnsi="Calibri" w:eastAsia="Times New Roman" w:cs="Calibri"/>
          <w:color w:val="000000"/>
          <w:kern w:val="0"/>
          <w:lang w:val="x-none"/>
        </w:rPr>
      </w:pPr>
      <w:r>
        <w:rPr>
          <w:rFonts w:eastAsia="Times New Roman" w:cs="Calibri" w:ascii="Calibri" w:hAnsi="Calibri"/>
          <w:color w:val="000000"/>
          <w:kern w:val="0"/>
          <w:lang w:val="x-none"/>
        </w:rPr>
        <w:t>Physical damage to system or components that would disrupt operation.</w:t>
      </w:r>
    </w:p>
    <w:p>
      <w:pPr>
        <w:pStyle w:val="Normal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Normal"/>
        <w:numPr>
          <w:ilvl w:val="3"/>
          <w:numId w:val="10"/>
        </w:numPr>
        <w:spacing w:before="0" w:after="72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>
        <w:rPr>
          <w:rFonts w:cs="Calibri" w:hint="eastAsia" w:ascii="Calibri" w:hAnsi="Calibri"/>
          <w:b/>
          <w:color w:val="339966"/>
          <w:sz w:val="28"/>
          <w:szCs w:val="28"/>
        </w:rPr>
        <w:t>Result</w:t>
      </w:r>
    </w:p>
    <w:p>
      <w:pPr>
        <w:pStyle w:val="Normal"/>
        <w:numPr>
          <w:ilvl w:val="0"/>
          <w:numId w:val="0"/>
        </w:numPr>
        <w:ind w:firstLineChars="100" w:left="902"/>
        <w:jc w:val="both"/>
        <w:outlineLvl w:val="3"/>
        <w:rPr>
          <w:rFonts w:ascii="Calibri" w:hAnsi="Calibri" w:cs="Calibri"/>
          <w:b/>
          <w:color w:val="000000"/>
          <w:kern w:val="0"/>
          <w:sz w:val="28"/>
          <w:lang w:val="x-none"/>
        </w:rPr>
      </w:pPr>
      <w:r>
        <w:rPr>
          <w:rFonts w:eastAsia="Times New Roman" w:cs="Calibri" w:ascii="Calibri" w:hAnsi="Calibri"/>
          <w:b/>
          <w:color w:val="000000"/>
          <w:kern w:val="0"/>
          <w:sz w:val="28"/>
          <w:lang w:val="x-none"/>
        </w:rPr>
        <w:t xml:space="preserve">Package </w:t>
      </w:r>
      <w:r>
        <w:rPr>
          <w:rFonts w:cs="Calibri" w:hint="eastAsia" w:ascii="Calibri" w:hAnsi="Calibri"/>
          <w:b/>
          <w:color w:val="000000"/>
          <w:kern w:val="0"/>
          <w:sz w:val="28"/>
          <w:lang w:val="x-none"/>
        </w:rPr>
        <w:t>Drop</w:t>
      </w:r>
      <w:r>
        <w:rPr>
          <w:rFonts w:eastAsia="Times New Roman" w:cs="Calibri" w:ascii="Calibri" w:hAnsi="Calibri"/>
          <w:b/>
          <w:color w:val="000000"/>
          <w:kern w:val="0"/>
          <w:sz w:val="28"/>
          <w:lang w:val="x-none"/>
        </w:rPr>
        <w:t xml:space="preserve"> Test</w:t>
      </w:r>
    </w:p>
    <w:tbl>
      <w:tblPr>
        <w:tblpPr w:vertAnchor="text" w:horzAnchor="margin" w:tblpXSpec="center" w:leftFromText="180" w:rightFromText="180" w:tblpY="108"/>
        <w:tblW w:w="7929" w:type="dxa"/>
        <w:jc w:val="center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  <w:tblLook w:firstRow="0" w:noVBand="0" w:lastRow="0" w:firstColumn="0" w:lastColumn="0" w:noHBand="0" w:val="0000"/>
      </w:tblPr>
      <w:tblGrid>
        <w:gridCol w:w="2340"/>
        <w:gridCol w:w="2794"/>
        <w:gridCol w:w="2795"/>
      </w:tblGrid>
      <w:tr>
        <w:trPr/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FFCC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cs="Calibri" w:hint="eastAsia" w:ascii="Calibri" w:hAnsi="Calibri"/>
                <w:b/>
                <w:bCs/>
                <w:sz w:val="28"/>
                <w:szCs w:val="28"/>
              </w:rPr>
              <w:t>Weight(L6)</w:t>
            </w:r>
          </w:p>
        </w:tc>
        <w:tc>
          <w:tcPr>
            <w:tcW w:w="2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FFCC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cs="Calibri" w:hint="eastAsia" w:ascii="Calibri" w:hAnsi="Calibri"/>
                <w:b/>
                <w:bCs/>
                <w:color w:val="000000"/>
                <w:sz w:val="28"/>
                <w:szCs w:val="28"/>
              </w:rPr>
              <w:t>Drop Height</w:t>
            </w:r>
          </w:p>
        </w:tc>
        <w:tc>
          <w:tcPr>
            <w:tcW w:w="2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FFCC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cs="Calibri" w:hint="eastAsia" w:ascii="Calibri" w:hAnsi="Calibri"/>
                <w:b/>
                <w:bCs/>
                <w:sz w:val="28"/>
                <w:szCs w:val="28"/>
              </w:rPr>
              <w:t>System condition</w:t>
            </w:r>
          </w:p>
        </w:tc>
      </w:tr>
      <w:tr>
        <w:trPr>
          <w:trHeight w:val="343" w:hRule="atLeast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cs="Calibri" w:hint="eastAsia" w:ascii="Calibri" w:hAnsi="Calibri"/>
                <w:color w:val="000000"/>
              </w:rPr>
              <w:t>49.50kg</w:t>
            </w:r>
          </w:p>
        </w:tc>
        <w:tc>
          <w:tcPr>
            <w:tcW w:w="2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</w:rPr>
            </w:pPr>
            <w:r>
              <w:rPr>
                <w:rFonts w:cs="Calibri" w:hint="eastAsia" w:ascii="Calibri" w:hAnsi="Calibri"/>
              </w:rPr>
              <w:t>31cm</w:t>
            </w:r>
          </w:p>
        </w:tc>
        <w:tc>
          <w:tcPr>
            <w:tcW w:w="2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</w:rPr>
            </w:pPr>
            <w:r>
              <w:rPr>
                <w:rFonts w:cs="Calibri" w:hint="eastAsia" w:ascii="Calibri" w:hAnsi="Calibri"/>
              </w:rPr>
              <w:t>Un-operation</w:t>
            </w:r>
          </w:p>
        </w:tc>
      </w:tr>
      <w:tr>
        <w:trPr>
          <w:trHeight w:val="343" w:hRule="atLeast"/>
        </w:trPr>
        <w:tc>
          <w:tcPr>
            <w:tcW w:w="234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cs="Calibri" w:ascii="Calibri" w:hAnsi="Calibri"/>
                <w:color w:val="000000"/>
              </w:rPr>
            </w:r>
          </w:p>
        </w:tc>
        <w:tc>
          <w:tcPr>
            <w:tcW w:w="2794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color w:val="0000FF"/>
              </w:rPr>
            </w:pPr>
            <w:r>
              <w:rPr>
                <w:rFonts w:cs="Calibri" w:ascii="Calibri" w:hAnsi="Calibri"/>
                <w:color w:val="0000FF"/>
              </w:rPr>
            </w:r>
          </w:p>
        </w:tc>
        <w:tc>
          <w:tcPr>
            <w:tcW w:w="2795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color w:val="0000FF"/>
              </w:rPr>
            </w:pPr>
            <w:r>
              <w:rPr>
                <w:rFonts w:cs="Calibri" w:ascii="Calibri" w:hAnsi="Calibri"/>
                <w:color w:val="0000FF"/>
              </w:rPr>
            </w:r>
          </w:p>
        </w:tc>
      </w:tr>
    </w:tbl>
    <w:p>
      <w:pPr>
        <w:pStyle w:val="Normal"/>
        <w:numPr>
          <w:ilvl w:val="0"/>
          <w:numId w:val="0"/>
        </w:numPr>
        <w:ind w:firstLineChars="100" w:left="902"/>
        <w:jc w:val="both"/>
        <w:outlineLvl w:val="3"/>
        <w:rPr>
          <w:rFonts w:ascii="Calibri" w:hAnsi="Calibri" w:cs="Calibri"/>
          <w:b/>
          <w:color w:val="000000"/>
          <w:kern w:val="0"/>
          <w:sz w:val="28"/>
          <w:lang w:val="x-none"/>
        </w:rPr>
      </w:pPr>
      <w:r>
        <w:rPr>
          <w:rFonts w:cs="Calibri" w:ascii="Calibri" w:hAnsi="Calibri"/>
          <w:b/>
          <w:color w:val="000000"/>
          <w:kern w:val="0"/>
          <w:sz w:val="28"/>
          <w:lang w:val="x-none"/>
        </w:rPr>
      </w:r>
    </w:p>
    <w:p>
      <w:pPr>
        <w:pStyle w:val="Normal"/>
        <w:numPr>
          <w:ilvl w:val="0"/>
          <w:numId w:val="0"/>
        </w:numPr>
        <w:ind w:firstLineChars="100" w:left="902"/>
        <w:jc w:val="both"/>
        <w:outlineLvl w:val="3"/>
        <w:rPr>
          <w:rFonts w:ascii="Calibri" w:hAnsi="Calibri" w:cs="Calibri"/>
          <w:b/>
          <w:color w:val="000000"/>
          <w:kern w:val="0"/>
          <w:sz w:val="28"/>
          <w:lang w:val="x-none"/>
        </w:rPr>
      </w:pPr>
      <w:r>
        <w:rPr>
          <w:rFonts w:cs="Calibri" w:ascii="Calibri" w:hAnsi="Calibri"/>
          <w:b/>
          <w:color w:val="000000"/>
          <w:kern w:val="0"/>
          <w:sz w:val="28"/>
          <w:lang w:val="x-none"/>
        </w:rPr>
      </w:r>
    </w:p>
    <w:p>
      <w:pPr>
        <w:pStyle w:val="Normal"/>
        <w:numPr>
          <w:ilvl w:val="0"/>
          <w:numId w:val="0"/>
        </w:numPr>
        <w:ind w:firstLineChars="100" w:left="902"/>
        <w:jc w:val="both"/>
        <w:outlineLvl w:val="3"/>
        <w:rPr>
          <w:rFonts w:ascii="Calibri" w:hAnsi="Calibri" w:cs="Calibri"/>
          <w:b/>
          <w:color w:val="000000"/>
          <w:kern w:val="0"/>
          <w:sz w:val="28"/>
          <w:lang w:val="x-none"/>
        </w:rPr>
      </w:pPr>
      <w:r>
        <w:rPr>
          <w:rFonts w:cs="Calibri" w:ascii="Calibri" w:hAnsi="Calibri"/>
          <w:b/>
          <w:color w:val="000000"/>
          <w:kern w:val="0"/>
          <w:sz w:val="28"/>
          <w:lang w:val="x-none"/>
        </w:rPr>
      </w:r>
    </w:p>
    <w:tbl>
      <w:tblPr>
        <w:tblpPr w:vertAnchor="text" w:horzAnchor="margin" w:tblpXSpec="center" w:leftFromText="180" w:rightFromText="180" w:tblpY="108"/>
        <w:tblW w:w="7929" w:type="dxa"/>
        <w:jc w:val="center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  <w:tblLook w:firstRow="0" w:noVBand="0" w:lastRow="0" w:firstColumn="0" w:lastColumn="0" w:noHBand="0" w:val="0000"/>
      </w:tblPr>
      <w:tblGrid>
        <w:gridCol w:w="2340"/>
        <w:gridCol w:w="2794"/>
        <w:gridCol w:w="2795"/>
      </w:tblGrid>
      <w:tr>
        <w:trPr/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FFCC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cs="Calibri" w:ascii="Calibri" w:hAnsi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FFCC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cs="Calibri" w:ascii="Calibri" w:hAnsi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FFCC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cs="Calibri" w:ascii="Calibri" w:hAnsi="Calibri"/>
                <w:b/>
                <w:bCs/>
                <w:sz w:val="28"/>
                <w:szCs w:val="28"/>
              </w:rPr>
              <w:t>After Test</w:t>
            </w:r>
          </w:p>
        </w:tc>
      </w:tr>
      <w:tr>
        <w:trPr>
          <w:trHeight w:val="343" w:hRule="atLeast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cs="Calibri" w:ascii="Calibri" w:hAnsi="Calibri"/>
                <w:color w:val="000000"/>
              </w:rPr>
              <w:t>Physical Damage</w:t>
            </w:r>
          </w:p>
        </w:tc>
        <w:tc>
          <w:tcPr>
            <w:tcW w:w="2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color w:val="0000FF"/>
              </w:rPr>
            </w:pPr>
            <w:r>
              <w:rPr>
                <w:rFonts w:cs="Calibri" w:ascii="Calibri" w:hAnsi="Calibri"/>
                <w:color w:val="0000FF"/>
              </w:rPr>
              <w:t>Pass</w:t>
            </w:r>
          </w:p>
        </w:tc>
        <w:tc>
          <w:tcPr>
            <w:tcW w:w="2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color w:val="FF0000"/>
              </w:rPr>
            </w:pPr>
            <w:r>
              <w:rPr>
                <w:rFonts w:cs="Calibri" w:ascii="Calibri" w:hAnsi="Calibri"/>
                <w:color w:val="0000FF"/>
              </w:rPr>
              <w:t>Pass</w:t>
            </w:r>
          </w:p>
        </w:tc>
      </w:tr>
      <w:tr>
        <w:trPr>
          <w:trHeight w:val="343" w:hRule="atLeast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cs="Calibri" w:ascii="Calibri" w:hAnsi="Calibri"/>
                <w:color w:val="000000"/>
              </w:rPr>
              <w:t>Functional Check</w:t>
            </w:r>
          </w:p>
        </w:tc>
        <w:tc>
          <w:tcPr>
            <w:tcW w:w="2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color w:val="0000FF"/>
              </w:rPr>
            </w:pPr>
            <w:r>
              <w:rPr>
                <w:rFonts w:cs="Calibri" w:ascii="Calibri" w:hAnsi="Calibri"/>
                <w:color w:val="0000FF"/>
              </w:rPr>
              <w:t>Pass</w:t>
            </w:r>
          </w:p>
        </w:tc>
        <w:tc>
          <w:tcPr>
            <w:tcW w:w="2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color w:val="0000CC"/>
              </w:rPr>
            </w:pPr>
            <w:r>
              <w:rPr>
                <w:rFonts w:cs="Calibri" w:hint="eastAsia" w:ascii="Calibri" w:hAnsi="Calibri"/>
                <w:color w:val="0000CC"/>
              </w:rPr>
              <w:t>Pass</w:t>
            </w:r>
          </w:p>
        </w:tc>
      </w:tr>
    </w:tbl>
    <w:p>
      <w:pPr>
        <w:pStyle w:val="Normal"/>
        <w:numPr>
          <w:ilvl w:val="0"/>
          <w:numId w:val="0"/>
        </w:numPr>
        <w:spacing w:before="0" w:after="72"/>
        <w:ind w:firstLineChars="100" w:left="902"/>
        <w:jc w:val="both"/>
        <w:outlineLvl w:val="3"/>
        <w:rPr>
          <w:rFonts w:ascii="Calibri" w:hAnsi="Calibri" w:cs="Calibri"/>
          <w:b/>
          <w:color w:val="000000"/>
          <w:kern w:val="0"/>
          <w:sz w:val="28"/>
          <w:lang w:val="x-none"/>
        </w:rPr>
      </w:pPr>
      <w:r>
        <w:rPr>
          <w:rFonts w:cs="Calibri" w:ascii="Calibri" w:hAnsi="Calibri"/>
          <w:b/>
          <w:color w:val="000000"/>
          <w:kern w:val="0"/>
          <w:sz w:val="28"/>
          <w:lang w:val="x-none"/>
        </w:rPr>
      </w:r>
    </w:p>
    <w:p>
      <w:pPr>
        <w:pStyle w:val="Normal"/>
        <w:numPr>
          <w:ilvl w:val="0"/>
          <w:numId w:val="0"/>
        </w:numPr>
        <w:spacing w:before="0" w:after="72"/>
        <w:ind w:firstLineChars="100" w:left="902"/>
        <w:jc w:val="both"/>
        <w:outlineLvl w:val="3"/>
        <w:rPr>
          <w:rFonts w:ascii="Calibri" w:hAnsi="Calibri" w:cs="Calibri"/>
          <w:b/>
          <w:color w:val="000000"/>
          <w:kern w:val="0"/>
          <w:sz w:val="28"/>
          <w:lang w:val="x-none"/>
        </w:rPr>
      </w:pPr>
      <w:r>
        <w:rPr>
          <w:rFonts w:cs="Calibri" w:ascii="Calibri" w:hAnsi="Calibri"/>
          <w:b/>
          <w:color w:val="000000"/>
          <w:kern w:val="0"/>
          <w:sz w:val="28"/>
          <w:lang w:val="x-none"/>
        </w:rPr>
      </w:r>
    </w:p>
    <w:p>
      <w:pPr>
        <w:pStyle w:val="Normal"/>
        <w:numPr>
          <w:ilvl w:val="0"/>
          <w:numId w:val="0"/>
        </w:numPr>
        <w:spacing w:before="0" w:after="72"/>
        <w:jc w:val="both"/>
        <w:outlineLvl w:val="3"/>
        <w:rPr>
          <w:rFonts w:ascii="Calibri" w:hAnsi="Calibri" w:cs="Calibri"/>
          <w:b/>
          <w:color w:val="000000"/>
          <w:kern w:val="0"/>
          <w:sz w:val="28"/>
          <w:lang w:val="x-none"/>
        </w:rPr>
      </w:pPr>
      <w:r>
        <w:rPr>
          <w:rFonts w:cs="Calibri" w:ascii="Calibri" w:hAnsi="Calibri"/>
          <w:b/>
          <w:color w:val="000000"/>
          <w:kern w:val="0"/>
          <w:sz w:val="28"/>
          <w:lang w:val="x-none"/>
        </w:rPr>
      </w:r>
    </w:p>
    <w:p>
      <w:pPr>
        <w:pStyle w:val="Normal"/>
        <w:numPr>
          <w:ilvl w:val="0"/>
          <w:numId w:val="0"/>
        </w:numPr>
        <w:ind w:firstLineChars="100" w:left="902"/>
        <w:jc w:val="both"/>
        <w:outlineLvl w:val="3"/>
        <w:rPr>
          <w:rFonts w:ascii="Calibri" w:hAnsi="Calibri" w:eastAsia="Times New Roman" w:cs="Calibri"/>
          <w:b/>
          <w:color w:val="000000"/>
          <w:kern w:val="0"/>
          <w:sz w:val="28"/>
          <w:lang w:val="x-none"/>
        </w:rPr>
      </w:pPr>
      <w:r>
        <w:rPr>
          <w:rFonts w:eastAsia="Times New Roman" w:cs="Calibri" w:ascii="Calibri" w:hAnsi="Calibri"/>
          <w:b/>
          <w:color w:val="000000"/>
          <w:kern w:val="0"/>
          <w:sz w:val="28"/>
          <w:lang w:val="x-none"/>
        </w:rPr>
        <w:t>Package Vibration Test</w:t>
      </w:r>
    </w:p>
    <w:tbl>
      <w:tblPr>
        <w:tblpPr w:vertAnchor="text" w:horzAnchor="margin" w:tblpXSpec="center" w:leftFromText="180" w:rightFromText="180" w:tblpY="108"/>
        <w:tblW w:w="7929" w:type="dxa"/>
        <w:jc w:val="center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  <w:tblLook w:firstRow="0" w:noVBand="0" w:lastRow="0" w:firstColumn="0" w:lastColumn="0" w:noHBand="0" w:val="0000"/>
      </w:tblPr>
      <w:tblGrid>
        <w:gridCol w:w="2340"/>
        <w:gridCol w:w="2794"/>
        <w:gridCol w:w="2795"/>
      </w:tblGrid>
      <w:tr>
        <w:trPr/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FFCC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cs="Calibri" w:ascii="Calibri" w:hAnsi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FFCC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cs="Calibri" w:ascii="Calibri" w:hAnsi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FFCC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cs="Calibri" w:ascii="Calibri" w:hAnsi="Calibri"/>
                <w:b/>
                <w:bCs/>
                <w:sz w:val="28"/>
                <w:szCs w:val="28"/>
              </w:rPr>
              <w:t>After Test</w:t>
            </w:r>
          </w:p>
        </w:tc>
      </w:tr>
      <w:tr>
        <w:trPr>
          <w:trHeight w:val="343" w:hRule="atLeast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cs="Calibri" w:ascii="Calibri" w:hAnsi="Calibri"/>
                <w:color w:val="000000"/>
              </w:rPr>
              <w:t>Physical Damage</w:t>
            </w:r>
          </w:p>
        </w:tc>
        <w:tc>
          <w:tcPr>
            <w:tcW w:w="2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color w:val="0000FF"/>
              </w:rPr>
            </w:pPr>
            <w:r>
              <w:rPr>
                <w:rFonts w:cs="Calibri" w:ascii="Calibri" w:hAnsi="Calibri"/>
                <w:color w:val="0000FF"/>
              </w:rPr>
              <w:t>Pass</w:t>
            </w:r>
          </w:p>
        </w:tc>
        <w:tc>
          <w:tcPr>
            <w:tcW w:w="2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color w:val="FF0000"/>
              </w:rPr>
            </w:pPr>
            <w:r>
              <w:rPr>
                <w:rFonts w:cs="Calibri" w:hint="eastAsia" w:ascii="Calibri" w:hAnsi="Calibri"/>
                <w:color w:val="FF0000"/>
              </w:rPr>
              <w:t>Fail</w:t>
            </w:r>
          </w:p>
        </w:tc>
      </w:tr>
      <w:tr>
        <w:trPr>
          <w:trHeight w:val="343" w:hRule="atLeast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cs="Calibri" w:ascii="Calibri" w:hAnsi="Calibri"/>
                <w:color w:val="000000"/>
              </w:rPr>
              <w:t>Functional Check</w:t>
            </w:r>
          </w:p>
        </w:tc>
        <w:tc>
          <w:tcPr>
            <w:tcW w:w="2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color w:val="0000FF"/>
              </w:rPr>
            </w:pPr>
            <w:r>
              <w:rPr>
                <w:rFonts w:cs="Calibri" w:ascii="Calibri" w:hAnsi="Calibri"/>
                <w:color w:val="0000FF"/>
              </w:rPr>
              <w:t>Pass</w:t>
            </w:r>
          </w:p>
        </w:tc>
        <w:tc>
          <w:tcPr>
            <w:tcW w:w="2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color w:val="0000FF"/>
              </w:rPr>
            </w:pPr>
            <w:r>
              <w:rPr>
                <w:rFonts w:cs="Calibri" w:ascii="Calibri" w:hAnsi="Calibri"/>
                <w:color w:val="0000FF"/>
              </w:rPr>
              <w:t>Pass</w:t>
            </w:r>
          </w:p>
        </w:tc>
      </w:tr>
    </w:tbl>
    <w:p>
      <w:pPr>
        <w:pStyle w:val="Normal"/>
        <w:numPr>
          <w:ilvl w:val="0"/>
          <w:numId w:val="0"/>
        </w:numPr>
        <w:spacing w:before="0" w:after="72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  <w:r>
        <w:rPr>
          <w:rFonts w:cs="Calibri" w:ascii="Calibri" w:hAnsi="Calibri"/>
          <w:b/>
          <w:color w:val="33CCCC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before="0" w:after="72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  <w:r>
        <w:rPr>
          <w:rFonts w:cs="Calibri" w:ascii="Calibri" w:hAnsi="Calibri"/>
          <w:b/>
          <w:color w:val="33CCCC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before="0" w:after="72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  <w:r>
        <w:rPr>
          <w:rFonts w:cs="Calibri" w:ascii="Calibri" w:hAnsi="Calibri"/>
          <w:b/>
          <w:color w:val="33CCCC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before="0" w:after="72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  <w:r>
        <w:rPr>
          <w:rFonts w:cs="Calibri" w:ascii="Calibri" w:hAnsi="Calibri"/>
          <w:b/>
          <w:color w:val="33CCCC"/>
          <w:sz w:val="28"/>
          <w:szCs w:val="28"/>
        </w:rPr>
      </w:r>
      <w:bookmarkEnd w:id="35"/>
      <w:bookmarkEnd w:id="36"/>
      <w:bookmarkEnd w:id="37"/>
      <w:bookmarkEnd w:id="38"/>
    </w:p>
    <w:p>
      <w:pPr>
        <w:pStyle w:val="Normal"/>
        <w:numPr>
          <w:ilvl w:val="0"/>
          <w:numId w:val="0"/>
        </w:numPr>
        <w:spacing w:before="0" w:after="72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  <w:r>
        <w:rPr>
          <w:rFonts w:cs="Calibri" w:ascii="Calibri" w:hAnsi="Calibri"/>
          <w:b/>
          <w:color w:val="33CCCC"/>
          <w:sz w:val="28"/>
          <w:szCs w:val="28"/>
        </w:rPr>
      </w:r>
    </w:p>
    <w:sectPr>
      <w:headerReference w:type="even" r:id="rId15"/>
      <w:headerReference w:type="default" r:id="rId16"/>
      <w:headerReference w:type="first" r:id="rId17"/>
      <w:footerReference w:type="default" r:id="rId18"/>
      <w:footerReference w:type="first" r:id="rId19"/>
      <w:type w:val="nextPage"/>
      <w:pgSz w:w="11906" w:h="16838"/>
      <w:pgMar w:left="902" w:right="924" w:gutter="0" w:header="851" w:top="1440" w:footer="992" w:bottom="1440"/>
      <w:pgNumType w:fmt="decimal"/>
      <w:formProt w:val="false"/>
      <w:textDirection w:val="lrTb"/>
      <w:docGrid w:type="lines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Arial Narrow">
    <w:charset w:val="00"/>
    <w:family w:val="swiss"/>
    <w:pitch w:val="variable"/>
  </w:font>
  <w:font w:name="Calibri">
    <w:charset w:val="00"/>
    <w:family w:val="swiss"/>
    <w:pitch w:val="variable"/>
  </w:font>
  <w:font w:name="ө">
    <w:charset w:val="00"/>
    <w:family w:val="roman"/>
    <w:pitch w:val="variable"/>
  </w:font>
  <w:font w:name="Verdana">
    <w:charset w:val="00"/>
    <w:family w:val="swiss"/>
    <w:pitch w:val="variable"/>
  </w:font>
  <w:font w:name="Liberation Sans">
    <w:altName w:val="Arial"/>
    <w:charset w:val="00"/>
    <w:family w:val="swiss"/>
    <w:pitch w:val="variable"/>
  </w:font>
  <w:font w:name="細明體">
    <w:charset w:val="00"/>
    <w:family w:val="roman"/>
    <w:pitch w:val="variable"/>
  </w:font>
  <w:font w:name="新細明體">
    <w:charset w:val="00"/>
    <w:family w:val="roman"/>
    <w:pitch w:val="variable"/>
  </w:font>
  <w:font w:name="微軟正黑體">
    <w:charset w:val="00"/>
    <w:family w:val="swiss"/>
    <w:pitch w:val="variable"/>
  </w:font>
  <w:font w:name="Wingdings">
    <w:charset w:val="00"/>
    <w:family w:val="roman"/>
    <w:pitch w:val="variable"/>
  </w:font>
  <w:font w:name="TimesNewRoman">
    <w:charset w:val="00"/>
    <w:family w:val="roman"/>
    <w:pitch w:val="variable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ascii="Calibri" w:hAnsi="Calibri"/>
      </w:rPr>
    </w:pPr>
    <w:r>
      <w:rPr>
        <w:rFonts w:ascii="Calibri" w:hAnsi="Calibri"/>
      </w:rPr>
      <w:fldChar w:fldCharType="begin"/>
    </w:r>
    <w:r>
      <w:rPr>
        <w:rFonts w:ascii="Calibri" w:hAnsi="Calibri"/>
      </w:rPr>
      <w:instrText xml:space="preserve"> PAGE </w:instrText>
    </w:r>
    <w:r>
      <w:rPr>
        <w:rFonts w:ascii="Calibri" w:hAnsi="Calibri"/>
      </w:rPr>
      <w:fldChar w:fldCharType="separate"/>
    </w:r>
    <w:r>
      <w:rPr>
        <w:rFonts w:ascii="Calibri" w:hAnsi="Calibri"/>
      </w:rPr>
      <w:t>1</w:t>
    </w:r>
    <w:r>
      <w:rPr>
        <w:rFonts w:ascii="Calibri" w:hAnsi="Calibri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ascii="Calibri" w:hAnsi="Calibri"/>
      </w:rPr>
    </w:pPr>
    <w:r>
      <w:rPr>
        <w:rFonts w:ascii="Calibri" w:hAnsi="Calibri"/>
      </w:rPr>
      <w:fldChar w:fldCharType="begin"/>
    </w:r>
    <w:r>
      <w:rPr>
        <w:rFonts w:ascii="Calibri" w:hAnsi="Calibri"/>
      </w:rPr>
      <w:instrText xml:space="preserve"> PAGE </w:instrText>
    </w:r>
    <w:r>
      <w:rPr>
        <w:rFonts w:ascii="Calibri" w:hAnsi="Calibri"/>
      </w:rPr>
      <w:fldChar w:fldCharType="separate"/>
    </w:r>
    <w:r>
      <w:rPr>
        <w:rFonts w:ascii="Calibri" w:hAnsi="Calibri"/>
      </w:rPr>
      <w:t>13</w:t>
    </w:r>
    <w:r>
      <w:rPr>
        <w:rFonts w:ascii="Calibri" w:hAnsi="Calibri"/>
      </w:rPr>
      <w:fldChar w:fldCharType="end"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eastAsia="標楷體"/>
        <w:b/>
        <w:bCs/>
        <w:sz w:val="36"/>
        <w:szCs w:val="36"/>
      </w:rPr>
    </w:pPr>
    <w:r>
      <mc:AlternateContent>
        <mc:Choice Requires="wps">
          <w:drawing>
            <wp:anchor distT="0" distB="0" distL="0" distR="0" simplePos="0" relativeHeight="2" behindDoc="1" locked="0" layoutInCell="1" allowOverlap="1">
              <wp:simplePos x="0" y="0"/>
              <wp:positionH relativeFrom="column">
                <wp:posOffset>635</wp:posOffset>
              </wp:positionH>
              <wp:positionV relativeFrom="paragraph">
                <wp:posOffset>31115</wp:posOffset>
              </wp:positionV>
              <wp:extent cx="914400" cy="314325"/>
              <wp:effectExtent l="0" t="0" r="0" b="0"/>
              <wp:wrapNone/>
              <wp:docPr id="4" name=""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" name=""/>
                      <pic:cNvPicPr/>
                    </pic:nvPicPr>
                    <pic:blipFill>
                      <a:blip r:embed="rId1"/>
                      <a:stretch/>
                    </pic:blipFill>
                    <pic:spPr>
                      <a:xfrm>
                        <a:off x="0" y="0"/>
                        <a:ext cx="914400" cy="3142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pic:spPr>
                  </pic:pic>
                </a:graphicData>
              </a:graphic>
            </wp:anchor>
          </w:drawing>
        </mc:Choice>
        <mc:Fallback>
          <w:pict>
            <v:shape id="shape_0" stroked="f" o:allowincell="f" style="position:absolute;margin-left:0.05pt;margin-top:2.45pt;width:71.95pt;height:24.7pt;mso-wrap-style:none;v-text-anchor:middle" type="_x0000_t75">
              <v:imagedata r:id="rId2" o:detectmouseclick="t"/>
              <v:stroke color="#3465a4" joinstyle="round" endcap="flat"/>
              <w10:wrap type="none"/>
            </v:shape>
          </w:pict>
        </mc:Fallback>
      </mc:AlternateContent>
    </w:r>
    <w:r>
      <w:rPr>
        <w:rFonts w:cs="Arial" w:hint="eastAsia" w:ascii="Arial" w:hAnsi="Arial"/>
        <w:sz w:val="32"/>
      </w:rPr>
      <w:t xml:space="preserve">                 </w:t>
    </w:r>
    <w:r>
      <w:rPr>
        <w:rFonts w:eastAsia="標楷體"/>
        <w:b/>
        <w:bCs/>
        <w:sz w:val="44"/>
        <w:szCs w:val="44"/>
      </w:rPr>
      <w:t>Reliability Test Report</w:t>
    </w:r>
  </w:p>
  <w:p>
    <w:pPr>
      <w:pStyle w:val="Header"/>
      <w:ind w:firstLineChars="3750" w:right="400"/>
      <w:rPr>
        <w:color w:val="3366FF"/>
      </w:rPr>
    </w:pPr>
    <w:r>
      <w:rPr>
        <w:bCs/>
        <w:color w:val="000000"/>
      </w:rPr>
      <w:t>DOC NO:</w:t>
    </w:r>
    <w:r>
      <w:rPr/>
      <w:t xml:space="preserve"> </w:t>
    </w:r>
    <w:r>
      <w:rPr>
        <w:rFonts w:hint="eastAsia"/>
        <w:color w:val="3366FF"/>
      </w:rPr>
      <w:t>DQA</w:t>
    </w:r>
    <w:r>
      <w:rPr>
        <w:rFonts w:hint="eastAsia"/>
        <w:color w:val="3366FF"/>
      </w:rPr>
      <w:t>文件編號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ascii="Calibri" w:hAnsi="Calibri" w:eastAsia="標楷體"/>
        <w:b/>
        <w:bCs/>
        <w:sz w:val="36"/>
        <w:szCs w:val="36"/>
      </w:rPr>
    </w:pPr>
    <w:r>
      <w:rPr/>
      <mc:AlternateContent>
        <mc:Choice Requires="wps">
          <w:drawing>
            <wp:inline distT="0" distB="0" distL="0" distR="0">
              <wp:extent cx="632460" cy="312420"/>
              <wp:effectExtent l="0" t="0" r="0" b="0"/>
              <wp:docPr id="10" name=""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1" name=""/>
                      <pic:cNvPicPr/>
                    </pic:nvPicPr>
                    <pic:blipFill>
                      <a:blip r:embed="rId1"/>
                      <a:stretch/>
                    </pic:blipFill>
                    <pic:spPr>
                      <a:xfrm>
                        <a:off x="0" y="0"/>
                        <a:ext cx="632520" cy="312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pic:spPr>
                  </pic:pic>
                </a:graphicData>
              </a:graphic>
            </wp:inline>
          </w:drawing>
        </mc:Choice>
        <mc:Fallback>
          <w:pict>
            <v:shape id="shape_0" stroked="f" o:allowincell="f" style="position:absolute;margin-left:0pt;margin-top:-24.65pt;width:49.75pt;height:24.55pt;mso-wrap-style:none;v-text-anchor:middle;mso-position-vertical:top" type="_x0000_t75">
              <v:imagedata r:id="rId2" o:detectmouseclick="t"/>
              <v:stroke color="#3465a4" joinstyle="round" endcap="flat"/>
              <w10:wrap type="none"/>
            </v:shape>
          </w:pict>
        </mc:Fallback>
      </mc:AlternateContent>
    </w:r>
    <w:r>
      <w:rPr>
        <w:rFonts w:cs="Arial" w:hint="eastAsia" w:ascii="Arial" w:hAnsi="Arial"/>
        <w:sz w:val="32"/>
      </w:rPr>
      <w:t xml:space="preserve">             </w:t>
    </w:r>
    <w:r>
      <w:rPr>
        <w:rFonts w:cs="Arial" w:ascii="Calibri" w:hAnsi="Calibri"/>
        <w:b/>
        <w:sz w:val="40"/>
        <w:szCs w:val="40"/>
      </w:rPr>
      <w:t>Reliability Test</w:t>
    </w:r>
    <w:r>
      <w:rPr>
        <w:rFonts w:cs="Arial" w:ascii="Calibri" w:hAnsi="Calibri"/>
        <w:b/>
        <w:bCs/>
        <w:kern w:val="0"/>
        <w:sz w:val="40"/>
        <w:szCs w:val="40"/>
      </w:rPr>
      <w:t xml:space="preserve"> Report</w:t>
    </w:r>
  </w:p>
  <w:p>
    <w:pPr>
      <w:pStyle w:val="Header"/>
      <w:rPr>
        <w:rFonts w:ascii="Calibri" w:hAnsi="Calibri" w:cs="Calibri"/>
        <w:sz w:val="24"/>
        <w:szCs w:val="24"/>
      </w:rPr>
    </w:pPr>
    <w:bookmarkStart w:id="42" w:name="_Hlk371678801"/>
    <w:r>
      <w:rPr>
        <w:rFonts w:cs="Calibri" w:ascii="Calibri" w:hAnsi="Calibri"/>
        <w:bCs/>
        <w:sz w:val="24"/>
        <w:szCs w:val="24"/>
      </w:rPr>
      <w:t>Date Of Report:</w:t>
    </w:r>
    <w:r>
      <w:rPr>
        <w:rFonts w:cs="Calibri" w:ascii="Calibri" w:hAnsi="Calibri"/>
        <w:bCs/>
        <w:color w:val="0000FF"/>
        <w:sz w:val="24"/>
        <w:szCs w:val="24"/>
      </w:rPr>
      <w:t xml:space="preserve"> </w:t>
    </w:r>
    <w:r>
      <w:rPr>
        <w:rFonts w:cs="Calibri" w:ascii="Calibri" w:hAnsi="Calibri"/>
        <w:bCs/>
        <w:color w:val="0000FF"/>
        <w:spacing w:val="20"/>
        <w:sz w:val="24"/>
        <w:szCs w:val="24"/>
      </w:rPr>
      <w:t>202</w:t>
    </w:r>
    <w:r>
      <w:rPr>
        <w:rFonts w:cs="Calibri" w:hint="eastAsia" w:ascii="Calibri" w:hAnsi="Calibri"/>
        <w:bCs/>
        <w:color w:val="0000FF"/>
        <w:spacing w:val="20"/>
        <w:sz w:val="24"/>
        <w:szCs w:val="24"/>
      </w:rPr>
      <w:t>6</w:t>
    </w:r>
    <w:r>
      <w:rPr>
        <w:rFonts w:cs="Calibri" w:ascii="Calibri" w:hAnsi="Calibri"/>
        <w:bCs/>
        <w:color w:val="0000FF"/>
        <w:spacing w:val="20"/>
        <w:sz w:val="24"/>
        <w:szCs w:val="24"/>
      </w:rPr>
      <w:t>/</w:t>
    </w:r>
    <w:r>
      <w:rPr>
        <w:rFonts w:cs="Calibri" w:hint="eastAsia" w:ascii="Calibri" w:hAnsi="Calibri"/>
        <w:bCs/>
        <w:color w:val="0000FF"/>
        <w:spacing w:val="20"/>
        <w:sz w:val="24"/>
        <w:szCs w:val="24"/>
      </w:rPr>
      <w:t>03/09</w:t>
    </w:r>
    <w:r>
      <w:rPr>
        <w:rFonts w:cs="Calibri" w:ascii="Calibri" w:hAnsi="Calibri"/>
        <w:bCs/>
        <w:sz w:val="24"/>
        <w:szCs w:val="24"/>
      </w:rPr>
      <w:t xml:space="preserve">                                       DOC NO: </w:t>
    </w:r>
    <w:r>
      <w:rPr>
        <w:rFonts w:cs="Calibri" w:ascii="Calibri" w:hAnsi="Calibri"/>
        <w:bCs/>
        <w:color w:val="0000FF"/>
        <w:sz w:val="24"/>
        <w:szCs w:val="24"/>
      </w:rPr>
      <w:t>RD260309A09</w:t>
    </w:r>
  </w:p>
  <w:p>
    <w:pPr>
      <w:pStyle w:val="Header"/>
      <w:tabs>
        <w:tab w:val="left" w:pos="8306" w:leader="none"/>
      </w:tabs>
      <w:ind w:firstLineChars="3130" w:right="400"/>
      <w:rPr>
        <w:rFonts w:ascii="Calibri" w:hAnsi="Calibri" w:cs="Calibri"/>
        <w:sz w:val="24"/>
        <w:szCs w:val="24"/>
      </w:rPr>
    </w:pPr>
    <w:r>
      <w:rPr>
        <w:rFonts w:cs="Calibri" w:ascii="Calibri" w:hAnsi="Calibri"/>
        <w:sz w:val="24"/>
        <w:szCs w:val="24"/>
      </w:rPr>
      <w:t>Ver. A</w:t>
    </w:r>
    <w:bookmarkEnd w:id="42"/>
    <w:r>
      <w:rPr>
        <w:rFonts w:cs="Calibri" w:ascii="Calibri" w:hAnsi="Calibri"/>
        <w:sz w:val="24"/>
        <w:szCs w:val="24"/>
      </w:rPr>
      <w:tab/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ascii="Calibri" w:hAnsi="Calibri" w:eastAsia="標楷體"/>
        <w:b/>
        <w:bCs/>
        <w:sz w:val="36"/>
        <w:szCs w:val="36"/>
      </w:rPr>
    </w:pPr>
    <w:r>
      <w:rPr/>
      <mc:AlternateContent>
        <mc:Choice Requires="wps">
          <w:drawing>
            <wp:inline distT="0" distB="0" distL="0" distR="0">
              <wp:extent cx="632460" cy="312420"/>
              <wp:effectExtent l="0" t="0" r="0" b="0"/>
              <wp:docPr id="12" name=""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3" name=""/>
                      <pic:cNvPicPr/>
                    </pic:nvPicPr>
                    <pic:blipFill>
                      <a:blip r:embed="rId1"/>
                      <a:stretch/>
                    </pic:blipFill>
                    <pic:spPr>
                      <a:xfrm>
                        <a:off x="0" y="0"/>
                        <a:ext cx="632520" cy="312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pic:spPr>
                  </pic:pic>
                </a:graphicData>
              </a:graphic>
            </wp:inline>
          </w:drawing>
        </mc:Choice>
        <mc:Fallback>
          <w:pict>
            <v:shape id="shape_0" stroked="f" o:allowincell="f" style="position:absolute;margin-left:0pt;margin-top:-24.65pt;width:49.75pt;height:24.55pt;mso-wrap-style:none;v-text-anchor:middle;mso-position-vertical:top" type="_x0000_t75">
              <v:imagedata r:id="rId2" o:detectmouseclick="t"/>
              <v:stroke color="#3465a4" joinstyle="round" endcap="flat"/>
              <w10:wrap type="none"/>
            </v:shape>
          </w:pict>
        </mc:Fallback>
      </mc:AlternateContent>
    </w:r>
    <w:r>
      <w:rPr>
        <w:rFonts w:cs="Arial" w:hint="eastAsia" w:ascii="Arial" w:hAnsi="Arial"/>
        <w:sz w:val="32"/>
      </w:rPr>
      <w:t xml:space="preserve">             </w:t>
    </w:r>
    <w:r>
      <w:rPr>
        <w:rFonts w:cs="Arial" w:ascii="Calibri" w:hAnsi="Calibri"/>
        <w:b/>
        <w:sz w:val="40"/>
        <w:szCs w:val="40"/>
      </w:rPr>
      <w:t>Reliability Test</w:t>
    </w:r>
    <w:r>
      <w:rPr>
        <w:rFonts w:cs="Arial" w:ascii="Calibri" w:hAnsi="Calibri"/>
        <w:b/>
        <w:bCs/>
        <w:kern w:val="0"/>
        <w:sz w:val="40"/>
        <w:szCs w:val="40"/>
      </w:rPr>
      <w:t xml:space="preserve"> Report</w:t>
    </w:r>
  </w:p>
  <w:p>
    <w:pPr>
      <w:pStyle w:val="Header"/>
      <w:rPr>
        <w:rFonts w:ascii="Calibri" w:hAnsi="Calibri" w:cs="Calibri"/>
        <w:sz w:val="24"/>
        <w:szCs w:val="24"/>
      </w:rPr>
    </w:pPr>
    <w:bookmarkStart w:id="43" w:name="_Hlk371678801"/>
    <w:r>
      <w:rPr>
        <w:rFonts w:cs="Calibri" w:ascii="Calibri" w:hAnsi="Calibri"/>
        <w:bCs/>
        <w:sz w:val="24"/>
        <w:szCs w:val="24"/>
      </w:rPr>
      <w:t>Date Of Report:</w:t>
    </w:r>
    <w:r>
      <w:rPr>
        <w:rFonts w:cs="Calibri" w:ascii="Calibri" w:hAnsi="Calibri"/>
        <w:bCs/>
        <w:color w:val="0000FF"/>
        <w:sz w:val="24"/>
        <w:szCs w:val="24"/>
      </w:rPr>
      <w:t xml:space="preserve"> </w:t>
    </w:r>
    <w:r>
      <w:rPr>
        <w:rFonts w:cs="Calibri" w:ascii="Calibri" w:hAnsi="Calibri"/>
        <w:bCs/>
        <w:color w:val="0000FF"/>
        <w:spacing w:val="20"/>
        <w:sz w:val="24"/>
        <w:szCs w:val="24"/>
      </w:rPr>
      <w:t>202</w:t>
    </w:r>
    <w:r>
      <w:rPr>
        <w:rFonts w:cs="Calibri" w:hint="eastAsia" w:ascii="Calibri" w:hAnsi="Calibri"/>
        <w:bCs/>
        <w:color w:val="0000FF"/>
        <w:spacing w:val="20"/>
        <w:sz w:val="24"/>
        <w:szCs w:val="24"/>
      </w:rPr>
      <w:t>6</w:t>
    </w:r>
    <w:r>
      <w:rPr>
        <w:rFonts w:cs="Calibri" w:ascii="Calibri" w:hAnsi="Calibri"/>
        <w:bCs/>
        <w:color w:val="0000FF"/>
        <w:spacing w:val="20"/>
        <w:sz w:val="24"/>
        <w:szCs w:val="24"/>
      </w:rPr>
      <w:t>/</w:t>
    </w:r>
    <w:r>
      <w:rPr>
        <w:rFonts w:cs="Calibri" w:hint="eastAsia" w:ascii="Calibri" w:hAnsi="Calibri"/>
        <w:bCs/>
        <w:color w:val="0000FF"/>
        <w:spacing w:val="20"/>
        <w:sz w:val="24"/>
        <w:szCs w:val="24"/>
      </w:rPr>
      <w:t>03/09</w:t>
    </w:r>
    <w:r>
      <w:rPr>
        <w:rFonts w:cs="Calibri" w:ascii="Calibri" w:hAnsi="Calibri"/>
        <w:bCs/>
        <w:sz w:val="24"/>
        <w:szCs w:val="24"/>
      </w:rPr>
      <w:t xml:space="preserve">                                       DOC NO: </w:t>
    </w:r>
    <w:r>
      <w:rPr>
        <w:rFonts w:cs="Calibri" w:ascii="Calibri" w:hAnsi="Calibri"/>
        <w:bCs/>
        <w:color w:val="0000FF"/>
        <w:sz w:val="24"/>
        <w:szCs w:val="24"/>
      </w:rPr>
      <w:t>RD260309A09</w:t>
    </w:r>
  </w:p>
  <w:p>
    <w:pPr>
      <w:pStyle w:val="Header"/>
      <w:tabs>
        <w:tab w:val="left" w:pos="8306" w:leader="none"/>
      </w:tabs>
      <w:ind w:firstLineChars="3130" w:right="400"/>
      <w:rPr>
        <w:rFonts w:ascii="Calibri" w:hAnsi="Calibri" w:cs="Calibri"/>
        <w:sz w:val="24"/>
        <w:szCs w:val="24"/>
      </w:rPr>
    </w:pPr>
    <w:r>
      <w:rPr>
        <w:rFonts w:cs="Calibri" w:ascii="Calibri" w:hAnsi="Calibri"/>
        <w:sz w:val="24"/>
        <w:szCs w:val="24"/>
      </w:rPr>
      <w:t>Ver. A</w:t>
    </w:r>
    <w:bookmarkEnd w:id="43"/>
    <w:r>
      <w:rPr>
        <w:rFonts w:cs="Calibri" w:ascii="Calibri" w:hAnsi="Calibri"/>
        <w:sz w:val="24"/>
        <w:szCs w:val="24"/>
      </w:rPr>
      <w:tab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  <w:sz w:val="12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"/>
      <w:lvlJc w:val="left"/>
      <w:pPr>
        <w:tabs>
          <w:tab w:val="num" w:pos="480"/>
        </w:tabs>
        <w:ind w:left="480" w:hanging="48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510"/>
        </w:tabs>
        <w:ind w:left="510" w:hanging="510"/>
      </w:pPr>
      <w:rPr/>
    </w:lvl>
    <w:lvl w:ilvl="1">
      <w:start w:val="1"/>
      <w:numFmt w:val="decimal"/>
      <w:isLgl/>
      <w:lvlText w:val="%1.%2"/>
      <w:lvlJc w:val="left"/>
      <w:pPr>
        <w:tabs>
          <w:tab w:val="num" w:pos="1230"/>
        </w:tabs>
        <w:ind w:left="1230" w:hanging="720"/>
      </w:pPr>
      <w:rPr/>
    </w:lvl>
    <w:lvl w:ilvl="2">
      <w:start w:val="1"/>
      <w:numFmt w:val="decimal"/>
      <w:isLgl/>
      <w:lvlText w:val="%1.%2.%3"/>
      <w:lvlJc w:val="left"/>
      <w:pPr>
        <w:tabs>
          <w:tab w:val="num" w:pos="1740"/>
        </w:tabs>
        <w:ind w:left="1740" w:hanging="720"/>
      </w:pPr>
      <w:rPr/>
    </w:lvl>
    <w:lvl w:ilvl="3">
      <w:start w:val="1"/>
      <w:numFmt w:val="decimal"/>
      <w:isLgl/>
      <w:lvlText w:val="%1.%2.%3.%4"/>
      <w:lvlJc w:val="left"/>
      <w:pPr>
        <w:tabs>
          <w:tab w:val="num" w:pos="2610"/>
        </w:tabs>
        <w:ind w:left="2610" w:hanging="1080"/>
      </w:pPr>
      <w:rPr/>
    </w:lvl>
    <w:lvl w:ilvl="4">
      <w:start w:val="1"/>
      <w:numFmt w:val="decimal"/>
      <w:isLgl/>
      <w:lvlText w:val="%1.%2.%3.%4.%5"/>
      <w:lvlJc w:val="left"/>
      <w:pPr>
        <w:tabs>
          <w:tab w:val="num" w:pos="3480"/>
        </w:tabs>
        <w:ind w:left="3480" w:hanging="1440"/>
      </w:pPr>
      <w:rPr/>
    </w:lvl>
    <w:lvl w:ilvl="5">
      <w:start w:val="1"/>
      <w:numFmt w:val="decimal"/>
      <w:isLgl/>
      <w:lvlText w:val="%1.%2.%3.%4.%5.%6"/>
      <w:lvlJc w:val="left"/>
      <w:pPr>
        <w:tabs>
          <w:tab w:val="num" w:pos="4350"/>
        </w:tabs>
        <w:ind w:left="4350" w:hanging="1800"/>
      </w:pPr>
      <w:rPr/>
    </w:lvl>
    <w:lvl w:ilvl="6">
      <w:start w:val="1"/>
      <w:numFmt w:val="decimal"/>
      <w:isLgl/>
      <w:lvlText w:val="%1.%2.%3.%4.%5.%6.%7"/>
      <w:lvlJc w:val="left"/>
      <w:pPr>
        <w:tabs>
          <w:tab w:val="num" w:pos="4860"/>
        </w:tabs>
        <w:ind w:left="4860" w:hanging="1800"/>
      </w:pPr>
      <w:rPr/>
    </w:lvl>
    <w:lvl w:ilvl="7">
      <w:start w:val="1"/>
      <w:numFmt w:val="decimal"/>
      <w:isLgl/>
      <w:lvlText w:val="%1.%2.%3.%4.%5.%6.%7.%8"/>
      <w:lvlJc w:val="left"/>
      <w:pPr>
        <w:tabs>
          <w:tab w:val="num" w:pos="5730"/>
        </w:tabs>
        <w:ind w:left="5730" w:hanging="2160"/>
      </w:pPr>
      <w:rPr/>
    </w:lvl>
    <w:lvl w:ilvl="8">
      <w:start w:val="1"/>
      <w:numFmt w:val="decimal"/>
      <w:isLgl/>
      <w:lvlText w:val="%1.%2.%3.%4.%5.%6.%7.%8.%9"/>
      <w:lvlJc w:val="left"/>
      <w:pPr>
        <w:tabs>
          <w:tab w:val="num" w:pos="6600"/>
        </w:tabs>
        <w:ind w:left="6600" w:hanging="2520"/>
      </w:pPr>
      <w:rPr/>
    </w:lvl>
  </w:abstractNum>
  <w:abstractNum w:abstractNumId="4">
    <w:lvl w:ilvl="0">
      <w:start w:val="2"/>
      <w:numFmt w:val="decimal"/>
      <w:lvlText w:val="%1."/>
      <w:lvlJc w:val="left"/>
      <w:pPr>
        <w:tabs>
          <w:tab w:val="num" w:pos="425"/>
        </w:tabs>
        <w:ind w:left="425" w:hanging="425"/>
      </w:pPr>
      <w:rPr/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/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/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/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/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/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/>
    </w:lvl>
  </w:abstractNum>
  <w:abstractNum w:abstractNumId="5">
    <w:lvl w:ilvl="0">
      <w:start w:val="1"/>
      <w:numFmt w:val="bullet"/>
      <w:lvlText w:val=""/>
      <w:lvlJc w:val="left"/>
      <w:pPr>
        <w:tabs>
          <w:tab w:val="num" w:pos="960"/>
        </w:tabs>
        <w:ind w:left="960" w:hanging="480"/>
      </w:pPr>
      <w:rPr>
        <w:rFonts w:ascii="Wingdings" w:hAnsi="Wingdings" w:cs="Wingdings"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/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/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/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/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/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/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/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/>
    </w:lvl>
  </w:abstractNum>
  <w:abstractNum w:abstractNumId="6">
    <w:lvl w:ilvl="0">
      <w:start w:val="1"/>
      <w:numFmt w:val="bullet"/>
      <w:lvlText w:val=""/>
      <w:lvlJc w:val="left"/>
      <w:pPr>
        <w:tabs>
          <w:tab w:val="num" w:pos="1756"/>
        </w:tabs>
        <w:ind w:left="1756" w:hanging="480"/>
      </w:pPr>
      <w:rPr>
        <w:rFonts w:ascii="Wingdings" w:hAnsi="Wingdings" w:cs="Wingdings"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/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/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/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/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/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/>
    </w:lvl>
  </w:abstractNum>
  <w:abstractNum w:abstractNumId="7">
    <w:lvl w:ilvl="0">
      <w:start w:val="1"/>
      <w:numFmt w:val="bullet"/>
      <w:lvlText w:val=""/>
      <w:lvlJc w:val="left"/>
      <w:pPr>
        <w:tabs>
          <w:tab w:val="num" w:pos="840"/>
        </w:tabs>
        <w:ind w:left="840" w:hanging="48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left"/>
      <w:pPr>
        <w:tabs>
          <w:tab w:val="num" w:pos="1320"/>
        </w:tabs>
        <w:ind w:left="1320" w:hanging="48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tabs>
          <w:tab w:val="num" w:pos="1800"/>
        </w:tabs>
        <w:ind w:left="1800" w:hanging="48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tabs>
          <w:tab w:val="num" w:pos="2280"/>
        </w:tabs>
        <w:ind w:left="2280" w:hanging="48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tabs>
          <w:tab w:val="num" w:pos="2760"/>
        </w:tabs>
        <w:ind w:left="2760" w:hanging="48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num" w:pos="3240"/>
        </w:tabs>
        <w:ind w:left="3240" w:hanging="48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tabs>
          <w:tab w:val="num" w:pos="3720"/>
        </w:tabs>
        <w:ind w:left="3720" w:hanging="48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tabs>
          <w:tab w:val="num" w:pos="4200"/>
        </w:tabs>
        <w:ind w:left="4200" w:hanging="48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tabs>
          <w:tab w:val="num" w:pos="4680"/>
        </w:tabs>
        <w:ind w:left="4680" w:hanging="480"/>
      </w:pPr>
      <w:rPr>
        <w:rFonts w:ascii="Wingdings" w:hAnsi="Wingdings" w:cs="Wingdings" w:hint="default"/>
      </w:rPr>
    </w:lvl>
  </w:abstractNum>
  <w:abstractNum w:abstractNumId="8">
    <w:lvl w:ilvl="0">
      <w:start w:val="2"/>
      <w:numFmt w:val="decimal"/>
      <w:lvlText w:val="%1."/>
      <w:lvlJc w:val="left"/>
      <w:pPr>
        <w:tabs>
          <w:tab w:val="num" w:pos="425"/>
        </w:tabs>
        <w:ind w:left="425" w:hanging="425"/>
      </w:pPr>
      <w:rPr/>
    </w:lvl>
    <w:lvl w:ilvl="1">
      <w:start w:val="4"/>
      <w:numFmt w:val="decimal"/>
      <w:lvlText w:val="%1.%2."/>
      <w:lvlJc w:val="left"/>
      <w:pPr>
        <w:tabs>
          <w:tab w:val="num" w:pos="567"/>
        </w:tabs>
        <w:ind w:left="567" w:hanging="567"/>
      </w:pPr>
      <w:rPr/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/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/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/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/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/>
    </w:lvl>
  </w:abstractNum>
  <w:abstractNum w:abstractNumId="9">
    <w:lvl w:ilvl="0">
      <w:start w:val="3"/>
      <w:numFmt w:val="decimal"/>
      <w:lvlText w:val="%1."/>
      <w:lvlJc w:val="left"/>
      <w:pPr>
        <w:tabs>
          <w:tab w:val="num" w:pos="425"/>
        </w:tabs>
        <w:ind w:left="425" w:hanging="425"/>
      </w:pPr>
      <w:rPr/>
    </w:lvl>
    <w:lvl w:ilvl="1">
      <w:start w:val="1"/>
      <w:numFmt w:val="decimal"/>
      <w:lvlText w:val="%1.%2."/>
      <w:lvlJc w:val="left"/>
      <w:pPr>
        <w:tabs>
          <w:tab w:val="num" w:pos="1107"/>
        </w:tabs>
        <w:ind w:left="1107" w:hanging="567"/>
      </w:pPr>
      <w:rPr>
        <w:i w:val="false"/>
        <w:color w:val="0000FF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/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/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/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/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/>
    </w:lvl>
  </w:abstractNum>
  <w:abstractNum w:abstractNumId="10">
    <w:lvl w:ilvl="0">
      <w:start w:val="4"/>
      <w:numFmt w:val="decimal"/>
      <w:lvlText w:val="%1."/>
      <w:lvlJc w:val="left"/>
      <w:pPr>
        <w:tabs>
          <w:tab w:val="num" w:pos="425"/>
        </w:tabs>
        <w:ind w:left="425" w:hanging="425"/>
      </w:pPr>
      <w:rPr/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i w:val="false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/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b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/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/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/>
    </w:lvl>
  </w:abstractNum>
  <w:abstractNum w:abstractNumId="11">
    <w:lvl w:ilvl="0">
      <w:start w:val="1"/>
      <w:numFmt w:val="lowerLetter"/>
      <w:lvlText w:val="%1."/>
      <w:lvlJc w:val="left"/>
      <w:pPr>
        <w:tabs>
          <w:tab w:val="num" w:pos="0"/>
        </w:tabs>
        <w:ind w:left="1320" w:hanging="360"/>
      </w:pPr>
      <w:rPr>
        <w:rFonts w:eastAsia="新細明體"/>
        <w:color w:val="000000"/>
      </w:rPr>
    </w:lvl>
    <w:lvl w:ilvl="1">
      <w:start w:val="1"/>
      <w:numFmt w:val="ideographTraditional"/>
      <w:lvlText w:val="%2、"/>
      <w:lvlJc w:val="left"/>
      <w:pPr>
        <w:tabs>
          <w:tab w:val="num" w:pos="0"/>
        </w:tabs>
        <w:ind w:left="960" w:hanging="48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44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920" w:hanging="480"/>
      </w:pPr>
      <w:rPr/>
    </w:lvl>
    <w:lvl w:ilvl="4">
      <w:start w:val="1"/>
      <w:numFmt w:val="ideographTraditional"/>
      <w:lvlText w:val="%5、"/>
      <w:lvlJc w:val="left"/>
      <w:pPr>
        <w:tabs>
          <w:tab w:val="num" w:pos="0"/>
        </w:tabs>
        <w:ind w:left="2400" w:hanging="48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288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3360" w:hanging="480"/>
      </w:pPr>
      <w:rPr/>
    </w:lvl>
    <w:lvl w:ilvl="7">
      <w:start w:val="1"/>
      <w:numFmt w:val="ideographTraditional"/>
      <w:lvlText w:val="%8、"/>
      <w:lvlJc w:val="left"/>
      <w:pPr>
        <w:tabs>
          <w:tab w:val="num" w:pos="0"/>
        </w:tabs>
        <w:ind w:left="3840" w:hanging="48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4320" w:hanging="480"/>
      </w:pPr>
      <w:rPr/>
    </w:lvl>
  </w:abstractNum>
  <w:abstractNum w:abstractNumId="12">
    <w:lvl w:ilvl="0">
      <w:start w:val="1"/>
      <w:numFmt w:val="lowerLetter"/>
      <w:lvlText w:val="%1."/>
      <w:lvlJc w:val="left"/>
      <w:pPr>
        <w:tabs>
          <w:tab w:val="num" w:pos="0"/>
        </w:tabs>
        <w:ind w:left="1320" w:hanging="360"/>
      </w:pPr>
      <w:rPr>
        <w:rFonts w:eastAsia="新細明體"/>
        <w:color w:val="000000"/>
      </w:rPr>
    </w:lvl>
    <w:lvl w:ilvl="1">
      <w:start w:val="1"/>
      <w:numFmt w:val="ideographTraditional"/>
      <w:lvlText w:val="%2、"/>
      <w:lvlJc w:val="left"/>
      <w:pPr>
        <w:tabs>
          <w:tab w:val="num" w:pos="0"/>
        </w:tabs>
        <w:ind w:left="960" w:hanging="48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44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920" w:hanging="480"/>
      </w:pPr>
      <w:rPr/>
    </w:lvl>
    <w:lvl w:ilvl="4">
      <w:start w:val="1"/>
      <w:numFmt w:val="ideographTraditional"/>
      <w:lvlText w:val="%5、"/>
      <w:lvlJc w:val="left"/>
      <w:pPr>
        <w:tabs>
          <w:tab w:val="num" w:pos="0"/>
        </w:tabs>
        <w:ind w:left="2400" w:hanging="48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288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3360" w:hanging="480"/>
      </w:pPr>
      <w:rPr/>
    </w:lvl>
    <w:lvl w:ilvl="7">
      <w:start w:val="1"/>
      <w:numFmt w:val="ideographTraditional"/>
      <w:lvlText w:val="%8、"/>
      <w:lvlJc w:val="left"/>
      <w:pPr>
        <w:tabs>
          <w:tab w:val="num" w:pos="0"/>
        </w:tabs>
        <w:ind w:left="3840" w:hanging="48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4320" w:hanging="480"/>
      </w:pPr>
      <w:rPr/>
    </w:lvl>
  </w:abstractNum>
  <w:abstractNum w:abstractNumId="13">
    <w:lvl w:ilvl="0">
      <w:start w:val="1"/>
      <w:numFmt w:val="lowerLetter"/>
      <w:lvlText w:val="%1."/>
      <w:lvlJc w:val="left"/>
      <w:pPr>
        <w:tabs>
          <w:tab w:val="num" w:pos="0"/>
        </w:tabs>
        <w:ind w:left="1320" w:hanging="360"/>
      </w:pPr>
      <w:rPr>
        <w:rFonts w:eastAsia="新細明體"/>
        <w:color w:val="000000"/>
      </w:rPr>
    </w:lvl>
    <w:lvl w:ilvl="1">
      <w:start w:val="1"/>
      <w:numFmt w:val="ideographTraditional"/>
      <w:lvlText w:val="%2、"/>
      <w:lvlJc w:val="left"/>
      <w:pPr>
        <w:tabs>
          <w:tab w:val="num" w:pos="0"/>
        </w:tabs>
        <w:ind w:left="960" w:hanging="48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44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920" w:hanging="480"/>
      </w:pPr>
      <w:rPr/>
    </w:lvl>
    <w:lvl w:ilvl="4">
      <w:start w:val="1"/>
      <w:numFmt w:val="ideographTraditional"/>
      <w:lvlText w:val="%5、"/>
      <w:lvlJc w:val="left"/>
      <w:pPr>
        <w:tabs>
          <w:tab w:val="num" w:pos="0"/>
        </w:tabs>
        <w:ind w:left="2400" w:hanging="48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288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3360" w:hanging="480"/>
      </w:pPr>
      <w:rPr/>
    </w:lvl>
    <w:lvl w:ilvl="7">
      <w:start w:val="1"/>
      <w:numFmt w:val="ideographTraditional"/>
      <w:lvlText w:val="%8、"/>
      <w:lvlJc w:val="left"/>
      <w:pPr>
        <w:tabs>
          <w:tab w:val="num" w:pos="0"/>
        </w:tabs>
        <w:ind w:left="3840" w:hanging="48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4320" w:hanging="480"/>
      </w:pPr>
      <w:rPr/>
    </w:lvl>
  </w:abstractNum>
  <w:abstractNum w:abstractNumId="14">
    <w:lvl w:ilvl="0">
      <w:start w:val="1"/>
      <w:numFmt w:val="lowerLetter"/>
      <w:lvlText w:val="%1."/>
      <w:lvlJc w:val="left"/>
      <w:pPr>
        <w:tabs>
          <w:tab w:val="num" w:pos="0"/>
        </w:tabs>
        <w:ind w:left="1320" w:hanging="360"/>
      </w:pPr>
      <w:rPr>
        <w:rFonts w:eastAsia="新細明體"/>
        <w:color w:val="000000"/>
      </w:rPr>
    </w:lvl>
    <w:lvl w:ilvl="1">
      <w:start w:val="1"/>
      <w:numFmt w:val="ideographTraditional"/>
      <w:lvlText w:val="%2、"/>
      <w:lvlJc w:val="left"/>
      <w:pPr>
        <w:tabs>
          <w:tab w:val="num" w:pos="0"/>
        </w:tabs>
        <w:ind w:left="960" w:hanging="48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44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920" w:hanging="480"/>
      </w:pPr>
      <w:rPr/>
    </w:lvl>
    <w:lvl w:ilvl="4">
      <w:start w:val="1"/>
      <w:numFmt w:val="ideographTraditional"/>
      <w:lvlText w:val="%5、"/>
      <w:lvlJc w:val="left"/>
      <w:pPr>
        <w:tabs>
          <w:tab w:val="num" w:pos="0"/>
        </w:tabs>
        <w:ind w:left="2400" w:hanging="48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288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3360" w:hanging="480"/>
      </w:pPr>
      <w:rPr/>
    </w:lvl>
    <w:lvl w:ilvl="7">
      <w:start w:val="1"/>
      <w:numFmt w:val="ideographTraditional"/>
      <w:lvlText w:val="%8、"/>
      <w:lvlJc w:val="left"/>
      <w:pPr>
        <w:tabs>
          <w:tab w:val="num" w:pos="0"/>
        </w:tabs>
        <w:ind w:left="3840" w:hanging="48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4320" w:hanging="480"/>
      </w:pPr>
      <w:rPr/>
    </w:lvl>
  </w:abstractNum>
  <w:abstractNum w:abstractNumId="15">
    <w:lvl w:ilvl="0">
      <w:start w:val="1"/>
      <w:numFmt w:val="lowerLetter"/>
      <w:lvlText w:val="%1."/>
      <w:lvlJc w:val="left"/>
      <w:pPr>
        <w:tabs>
          <w:tab w:val="num" w:pos="0"/>
        </w:tabs>
        <w:ind w:left="1320" w:hanging="360"/>
      </w:pPr>
      <w:rPr>
        <w:rFonts w:eastAsia="新細明體"/>
        <w:color w:val="000000"/>
      </w:rPr>
    </w:lvl>
    <w:lvl w:ilvl="1">
      <w:start w:val="1"/>
      <w:numFmt w:val="ideographTraditional"/>
      <w:lvlText w:val="%2、"/>
      <w:lvlJc w:val="left"/>
      <w:pPr>
        <w:tabs>
          <w:tab w:val="num" w:pos="0"/>
        </w:tabs>
        <w:ind w:left="960" w:hanging="48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44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920" w:hanging="480"/>
      </w:pPr>
      <w:rPr/>
    </w:lvl>
    <w:lvl w:ilvl="4">
      <w:start w:val="1"/>
      <w:numFmt w:val="ideographTraditional"/>
      <w:lvlText w:val="%5、"/>
      <w:lvlJc w:val="left"/>
      <w:pPr>
        <w:tabs>
          <w:tab w:val="num" w:pos="0"/>
        </w:tabs>
        <w:ind w:left="2400" w:hanging="48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288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3360" w:hanging="480"/>
      </w:pPr>
      <w:rPr/>
    </w:lvl>
    <w:lvl w:ilvl="7">
      <w:start w:val="1"/>
      <w:numFmt w:val="ideographTraditional"/>
      <w:lvlText w:val="%8、"/>
      <w:lvlJc w:val="left"/>
      <w:pPr>
        <w:tabs>
          <w:tab w:val="num" w:pos="0"/>
        </w:tabs>
        <w:ind w:left="3840" w:hanging="48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4320" w:hanging="480"/>
      </w:pPr>
      <w:rPr/>
    </w:lvl>
  </w:abstractNum>
  <w:abstractNum w:abstractNumId="16">
    <w:lvl w:ilvl="0">
      <w:start w:val="1"/>
      <w:numFmt w:val="lowerLetter"/>
      <w:lvlText w:val="%1."/>
      <w:lvlJc w:val="left"/>
      <w:pPr>
        <w:tabs>
          <w:tab w:val="num" w:pos="0"/>
        </w:tabs>
        <w:ind w:left="1320" w:hanging="360"/>
      </w:pPr>
      <w:rPr>
        <w:rFonts w:eastAsia="新細明體"/>
        <w:color w:val="000000"/>
      </w:rPr>
    </w:lvl>
    <w:lvl w:ilvl="1">
      <w:start w:val="1"/>
      <w:numFmt w:val="ideographTraditional"/>
      <w:lvlText w:val="%2、"/>
      <w:lvlJc w:val="left"/>
      <w:pPr>
        <w:tabs>
          <w:tab w:val="num" w:pos="0"/>
        </w:tabs>
        <w:ind w:left="960" w:hanging="48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44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920" w:hanging="480"/>
      </w:pPr>
      <w:rPr/>
    </w:lvl>
    <w:lvl w:ilvl="4">
      <w:start w:val="1"/>
      <w:numFmt w:val="ideographTraditional"/>
      <w:lvlText w:val="%5、"/>
      <w:lvlJc w:val="left"/>
      <w:pPr>
        <w:tabs>
          <w:tab w:val="num" w:pos="0"/>
        </w:tabs>
        <w:ind w:left="2400" w:hanging="48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288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3360" w:hanging="480"/>
      </w:pPr>
      <w:rPr/>
    </w:lvl>
    <w:lvl w:ilvl="7">
      <w:start w:val="1"/>
      <w:numFmt w:val="ideographTraditional"/>
      <w:lvlText w:val="%8、"/>
      <w:lvlJc w:val="left"/>
      <w:pPr>
        <w:tabs>
          <w:tab w:val="num" w:pos="0"/>
        </w:tabs>
        <w:ind w:left="3840" w:hanging="48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4320" w:hanging="480"/>
      </w:pPr>
      <w:rPr/>
    </w:lvl>
  </w:abstractNum>
  <w:abstractNum w:abstractNumId="1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w="http://schemas.openxmlformats.org/wordprocessingml/2006/main">
  <w:zoom w:percent="100"/>
  <w:defaultTabStop w:val="480"/>
  <w:autoHyphenation w:val="true"/>
  <w:hyphenationZone w:val="0"/>
  <w:compat>
    <w:balanceSingleByteDoubleByteWidth/>
    <w:ulTrailSpace/>
    <w:doNotExpandShiftReturn/>
    <w:adjustLineHeightInTable/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新細明體" w:cs="Times New Roman"/>
        <w:lang w:val="en-US" w:eastAsia="zh-TW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</w:latentStyles>
  <w:style w:type="paragraph" w:styleId="Normal" w:default="1">
    <w:name w:val="Normal"/>
    <w:qFormat/>
    <w:rsid w:val="000d41bc"/>
    <w:pPr>
      <w:widowControl w:val="false"/>
      <w:bidi w:val="0"/>
      <w:spacing w:before="0" w:after="0"/>
      <w:jc w:val="left"/>
    </w:pPr>
    <w:rPr>
      <w:rFonts w:ascii="Times New Roman" w:hAnsi="Times New Roman" w:eastAsia="新細明體" w:cs="Times New Roman"/>
      <w:color w:val="auto"/>
      <w:kern w:val="2"/>
      <w:sz w:val="24"/>
      <w:szCs w:val="24"/>
      <w:lang w:val="en-US" w:eastAsia="zh-TW" w:bidi="ar-SA"/>
    </w:rPr>
  </w:style>
  <w:style w:type="paragraph" w:styleId="Heading1">
    <w:name w:val="heading 1"/>
    <w:basedOn w:val="Normal"/>
    <w:next w:val="Normal"/>
    <w:link w:val="1"/>
    <w:qFormat/>
    <w:rsid w:val="00405763"/>
    <w:pPr>
      <w:keepNext w:val="true"/>
      <w:spacing w:lineRule="auto" w:line="720" w:before="180" w:after="180"/>
      <w:outlineLvl w:val="0"/>
    </w:pPr>
    <w:rPr>
      <w:rFonts w:ascii="Cambria" w:hAnsi="Cambria"/>
      <w:b/>
      <w:bCs/>
      <w:kern w:val="2"/>
      <w:sz w:val="52"/>
      <w:szCs w:val="52"/>
    </w:rPr>
  </w:style>
  <w:style w:type="paragraph" w:styleId="Heading2">
    <w:name w:val="heading 2"/>
    <w:basedOn w:val="Normal"/>
    <w:next w:val="NormalIndent"/>
    <w:autoRedefine/>
    <w:qFormat/>
    <w:rsid w:val="00de6724"/>
    <w:pPr>
      <w:keepNext w:val="true"/>
      <w:widowControl/>
      <w:numPr>
        <w:ilvl w:val="0"/>
        <w:numId w:val="2"/>
      </w:numPr>
      <w:tabs>
        <w:tab w:val="clear" w:pos="480"/>
        <w:tab w:val="left" w:pos="1680" w:leader="none"/>
      </w:tabs>
      <w:overflowPunct w:val="true"/>
      <w:spacing w:before="240" w:after="60"/>
      <w:textAlignment w:val="baseline"/>
      <w:outlineLvl w:val="1"/>
    </w:pPr>
    <w:rPr>
      <w:rFonts w:ascii="Arial" w:hAnsi="Arial" w:eastAsia="細明體" w:cs="Arial"/>
      <w:b/>
      <w:kern w:val="0"/>
      <w:sz w:val="32"/>
      <w:szCs w:val="20"/>
    </w:rPr>
  </w:style>
  <w:style w:type="paragraph" w:styleId="Heading3">
    <w:name w:val="heading 3"/>
    <w:basedOn w:val="Normal"/>
    <w:next w:val="Normal"/>
    <w:qFormat/>
    <w:rsid w:val="00180904"/>
    <w:pPr>
      <w:keepNext w:val="true"/>
      <w:spacing w:lineRule="auto" w:line="720"/>
      <w:outlineLvl w:val="2"/>
    </w:pPr>
    <w:rPr>
      <w:rFonts w:ascii="Arial" w:hAnsi="Arial"/>
      <w:b/>
      <w:bCs/>
      <w:sz w:val="36"/>
      <w:szCs w:val="36"/>
    </w:rPr>
  </w:style>
  <w:style w:type="paragraph" w:styleId="Heading4">
    <w:name w:val="heading 4"/>
    <w:basedOn w:val="Normal"/>
    <w:next w:val="Normal"/>
    <w:qFormat/>
    <w:rsid w:val="000a5254"/>
    <w:pPr>
      <w:keepNext w:val="true"/>
      <w:spacing w:lineRule="auto" w:line="720"/>
      <w:outlineLvl w:val="3"/>
    </w:pPr>
    <w:rPr>
      <w:rFonts w:ascii="Arial" w:hAnsi="Arial"/>
      <w:sz w:val="36"/>
      <w:szCs w:val="36"/>
    </w:rPr>
  </w:style>
  <w:style w:type="paragraph" w:styleId="Heading5">
    <w:name w:val="heading 5"/>
    <w:basedOn w:val="Normal"/>
    <w:next w:val="Normal"/>
    <w:qFormat/>
    <w:rsid w:val="00322411"/>
    <w:pPr>
      <w:keepNext w:val="true"/>
      <w:spacing w:lineRule="atLeast" w:line="0"/>
      <w:jc w:val="center"/>
      <w:outlineLvl w:val="4"/>
    </w:pPr>
    <w:rPr>
      <w:rFonts w:ascii="Arial Narrow" w:hAnsi="Arial Narrow"/>
      <w:b/>
      <w:bCs/>
      <w:sz w:val="48"/>
      <w:szCs w:val="4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ageNumber">
    <w:name w:val="page number"/>
    <w:basedOn w:val="DefaultParagraphFont"/>
    <w:rsid w:val="008055ce"/>
    <w:rPr/>
  </w:style>
  <w:style w:type="character" w:styleId="Hyperlink">
    <w:name w:val="Hyperlink"/>
    <w:uiPriority w:val="99"/>
    <w:rsid w:val="00322411"/>
    <w:rPr>
      <w:color w:val="0000FF"/>
      <w:u w:val="single"/>
    </w:rPr>
  </w:style>
  <w:style w:type="character" w:styleId="SVTPP3Char" w:customStyle="1">
    <w:name w:val="SVTP P3 Char"/>
    <w:link w:val="SVTPP3"/>
    <w:qFormat/>
    <w:locked/>
    <w:rsid w:val="0073131c"/>
    <w:rPr>
      <w:rFonts w:ascii="Calibri" w:hAnsi="Calibri" w:eastAsia="MS Mincho"/>
      <w:sz w:val="22"/>
      <w:szCs w:val="22"/>
      <w:lang w:val="en-US" w:eastAsia="en-US" w:bidi="ar-SA"/>
    </w:rPr>
  </w:style>
  <w:style w:type="character" w:styleId="w101" w:customStyle="1">
    <w:name w:val="w101"/>
    <w:qFormat/>
    <w:rsid w:val="00711639"/>
    <w:rPr>
      <w:rFonts w:ascii="ө" w:hAnsi="ө"/>
      <w:sz w:val="20"/>
      <w:szCs w:val="20"/>
    </w:rPr>
  </w:style>
  <w:style w:type="character" w:styleId="phrase" w:customStyle="1">
    <w:name w:val="phrase"/>
    <w:basedOn w:val="DefaultParagraphFont"/>
    <w:qFormat/>
    <w:rsid w:val="00a90de2"/>
    <w:rPr/>
  </w:style>
  <w:style w:type="character" w:styleId="longtext" w:customStyle="1">
    <w:name w:val="long_text"/>
    <w:basedOn w:val="DefaultParagraphFont"/>
    <w:qFormat/>
    <w:rsid w:val="00a90b6b"/>
    <w:rPr/>
  </w:style>
  <w:style w:type="character" w:styleId="fc7f43addb-0f98-4a69-b42a-e10e3b9b5fd5-3" w:customStyle="1">
    <w:name w:val="fc7f43addb-0f98-4a69-b42a-e10e3b9b5fd5-3"/>
    <w:basedOn w:val="DefaultParagraphFont"/>
    <w:qFormat/>
    <w:rsid w:val="007b108f"/>
    <w:rPr/>
  </w:style>
  <w:style w:type="character" w:styleId="fcc243b351-007a-46df-b2d9-ca6e0a655682-3" w:customStyle="1">
    <w:name w:val="fcc243b351-007a-46df-b2d9-ca6e0a655682-3"/>
    <w:basedOn w:val="DefaultParagraphFont"/>
    <w:qFormat/>
    <w:rsid w:val="007b108f"/>
    <w:rPr/>
  </w:style>
  <w:style w:type="character" w:styleId="Style9" w:customStyle="1">
    <w:name w:val="頁首 字元"/>
    <w:link w:val="Header"/>
    <w:qFormat/>
    <w:rsid w:val="00386c32"/>
    <w:rPr>
      <w:kern w:val="2"/>
    </w:rPr>
  </w:style>
  <w:style w:type="character" w:styleId="Style10" w:customStyle="1">
    <w:name w:val="註解方塊文字 字元"/>
    <w:link w:val="BalloonText"/>
    <w:qFormat/>
    <w:rsid w:val="00577e36"/>
    <w:rPr>
      <w:rFonts w:ascii="Cambria" w:hAnsi="Cambria" w:eastAsia="新細明體" w:cs="Times New Roman"/>
      <w:kern w:val="2"/>
      <w:sz w:val="18"/>
      <w:szCs w:val="18"/>
    </w:rPr>
  </w:style>
  <w:style w:type="character" w:styleId="ya-q-full-text" w:customStyle="1">
    <w:name w:val="ya-q-full-text"/>
    <w:qFormat/>
    <w:rsid w:val="00e7410d"/>
    <w:rPr/>
  </w:style>
  <w:style w:type="character" w:styleId="Style11" w:customStyle="1">
    <w:name w:val="本文 字元"/>
    <w:qFormat/>
    <w:rsid w:val="008633ab"/>
    <w:rPr>
      <w:rFonts w:ascii="Verdana" w:hAnsi="Verdana"/>
      <w:lang w:eastAsia="en-US"/>
    </w:rPr>
  </w:style>
  <w:style w:type="character" w:styleId="Style12" w:customStyle="1">
    <w:name w:val="頁尾 字元"/>
    <w:link w:val="Footer"/>
    <w:uiPriority w:val="99"/>
    <w:qFormat/>
    <w:rsid w:val="00731c58"/>
    <w:rPr>
      <w:kern w:val="2"/>
    </w:rPr>
  </w:style>
  <w:style w:type="character" w:styleId="1" w:customStyle="1">
    <w:name w:val="標題 1 字元"/>
    <w:link w:val="Heading1"/>
    <w:qFormat/>
    <w:rsid w:val="00405763"/>
    <w:rPr>
      <w:rFonts w:ascii="Cambria" w:hAnsi="Cambria" w:eastAsia="新細明體" w:cs="Times New Roman"/>
      <w:b/>
      <w:bCs/>
      <w:kern w:val="2"/>
      <w:sz w:val="52"/>
      <w:szCs w:val="52"/>
    </w:rPr>
  </w:style>
  <w:style w:type="character" w:styleId="fui-primitive" w:customStyle="1">
    <w:name w:val="fui-primitive"/>
    <w:qFormat/>
    <w:rsid w:val="000300d8"/>
    <w:rPr/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Style11"/>
    <w:rsid w:val="004a400c"/>
    <w:pPr>
      <w:widowControl/>
      <w:jc w:val="center"/>
    </w:pPr>
    <w:rPr>
      <w:rFonts w:ascii="Verdana" w:hAnsi="Verdana"/>
      <w:kern w:val="0"/>
      <w:sz w:val="20"/>
      <w:szCs w:val="20"/>
      <w:lang w:eastAsia="en-US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9"/>
    <w:rsid w:val="00ac7a23"/>
    <w:pPr>
      <w:tabs>
        <w:tab w:val="clear" w:pos="480"/>
        <w:tab w:val="center" w:pos="4153" w:leader="none"/>
        <w:tab w:val="right" w:pos="8306" w:leader="none"/>
      </w:tabs>
      <w:snapToGrid w:val="false"/>
    </w:pPr>
    <w:rPr>
      <w:sz w:val="20"/>
      <w:szCs w:val="20"/>
    </w:rPr>
  </w:style>
  <w:style w:type="paragraph" w:styleId="Footer">
    <w:name w:val="footer"/>
    <w:basedOn w:val="Normal"/>
    <w:link w:val="Style12"/>
    <w:uiPriority w:val="99"/>
    <w:rsid w:val="00ac7a23"/>
    <w:pPr>
      <w:tabs>
        <w:tab w:val="clear" w:pos="480"/>
        <w:tab w:val="center" w:pos="4153" w:leader="none"/>
        <w:tab w:val="right" w:pos="8306" w:leader="none"/>
      </w:tabs>
      <w:snapToGrid w:val="false"/>
    </w:pPr>
    <w:rPr>
      <w:sz w:val="20"/>
      <w:szCs w:val="20"/>
    </w:rPr>
  </w:style>
  <w:style w:type="paragraph" w:styleId="Title">
    <w:name w:val="Title"/>
    <w:basedOn w:val="Normal"/>
    <w:next w:val="Normal"/>
    <w:qFormat/>
    <w:rsid w:val="000867e2"/>
    <w:pPr/>
    <w:rPr>
      <w:kern w:val="0"/>
    </w:rPr>
  </w:style>
  <w:style w:type="paragraph" w:styleId="SVTPP3" w:customStyle="1">
    <w:name w:val="SVTP P3"/>
    <w:basedOn w:val="Normal"/>
    <w:link w:val="SVTPP3Char"/>
    <w:qFormat/>
    <w:rsid w:val="0073131c"/>
    <w:pPr>
      <w:widowControl/>
      <w:ind w:left="1440"/>
    </w:pPr>
    <w:rPr>
      <w:rFonts w:ascii="Calibri" w:hAnsi="Calibri" w:eastAsia="MS Mincho"/>
      <w:kern w:val="0"/>
      <w:sz w:val="22"/>
      <w:szCs w:val="22"/>
      <w:lang w:eastAsia="en-US"/>
    </w:rPr>
  </w:style>
  <w:style w:type="paragraph" w:styleId="Bullet1" w:customStyle="1">
    <w:name w:val="Bullet1"/>
    <w:basedOn w:val="Normal"/>
    <w:qFormat/>
    <w:rsid w:val="004a400c"/>
    <w:pPr>
      <w:widowControl/>
      <w:numPr>
        <w:ilvl w:val="0"/>
        <w:numId w:val="1"/>
      </w:numPr>
    </w:pPr>
    <w:rPr>
      <w:rFonts w:ascii="Arial" w:hAnsi="Arial" w:eastAsia="BatangChe"/>
      <w:kern w:val="0"/>
      <w:sz w:val="20"/>
      <w:szCs w:val="20"/>
      <w:lang w:eastAsia="en-US"/>
    </w:rPr>
  </w:style>
  <w:style w:type="paragraph" w:styleId="TOC2">
    <w:name w:val="toc 2"/>
    <w:basedOn w:val="Normal"/>
    <w:next w:val="Normal"/>
    <w:autoRedefine/>
    <w:uiPriority w:val="39"/>
    <w:qFormat/>
    <w:rsid w:val="00bc52d6"/>
    <w:pPr>
      <w:widowControl/>
      <w:tabs>
        <w:tab w:val="clear" w:pos="480"/>
        <w:tab w:val="left" w:pos="1200" w:leader="none"/>
        <w:tab w:val="right" w:pos="9622" w:leader="dot"/>
      </w:tabs>
      <w:overflowPunct w:val="true"/>
      <w:ind w:left="200"/>
      <w:textAlignment w:val="baseline"/>
    </w:pPr>
    <w:rPr>
      <w:rFonts w:ascii="Calibri" w:hAnsi="Calibri" w:cs="Calibri"/>
      <w:b/>
      <w:color w:val="0000FF"/>
      <w:kern w:val="0"/>
      <w:sz w:val="28"/>
      <w:szCs w:val="28"/>
    </w:rPr>
  </w:style>
  <w:style w:type="paragraph" w:styleId="TOC1">
    <w:name w:val="toc 1"/>
    <w:basedOn w:val="Normal"/>
    <w:next w:val="Normal"/>
    <w:autoRedefine/>
    <w:uiPriority w:val="39"/>
    <w:qFormat/>
    <w:rsid w:val="00bc52d6"/>
    <w:pPr>
      <w:widowControl/>
      <w:tabs>
        <w:tab w:val="clear" w:pos="480"/>
        <w:tab w:val="left" w:pos="400" w:leader="none"/>
        <w:tab w:val="right" w:pos="9622" w:leader="dot"/>
      </w:tabs>
      <w:overflowPunct w:val="true"/>
      <w:spacing w:before="120" w:after="120"/>
      <w:textAlignment w:val="baseline"/>
      <w:outlineLvl w:val="0"/>
    </w:pPr>
    <w:rPr>
      <w:rFonts w:ascii="Calibri" w:hAnsi="Calibri" w:cs="Calibri"/>
      <w:b/>
      <w:color w:val="99CC00"/>
      <w:kern w:val="0"/>
      <w:sz w:val="36"/>
      <w:szCs w:val="36"/>
    </w:rPr>
  </w:style>
  <w:style w:type="paragraph" w:styleId="Style13" w:customStyle="1">
    <w:name w:val="¤º¤å"/>
    <w:qFormat/>
    <w:rsid w:val="00004fec"/>
    <w:pPr>
      <w:widowControl w:val="false"/>
      <w:overflowPunct w:val="true"/>
      <w:bidi w:val="0"/>
      <w:spacing w:before="0" w:after="0"/>
      <w:jc w:val="left"/>
      <w:textAlignment w:val="baseline"/>
    </w:pPr>
    <w:rPr>
      <w:rFonts w:ascii="細明體" w:hAnsi="細明體" w:eastAsia="細明體" w:cs="Times New Roman"/>
      <w:color w:val="auto"/>
      <w:kern w:val="0"/>
      <w:sz w:val="20"/>
      <w:szCs w:val="20"/>
      <w:lang w:val="en-US" w:eastAsia="zh-TW" w:bidi="ar-SA"/>
    </w:rPr>
  </w:style>
  <w:style w:type="paragraph" w:styleId="D5" w:customStyle="1">
    <w:name w:val="¼ÐÃD 5"/>
    <w:basedOn w:val="Style13"/>
    <w:next w:val="Style13"/>
    <w:qFormat/>
    <w:rsid w:val="00de6724"/>
    <w:pPr>
      <w:keepNext w:val="true"/>
      <w:jc w:val="center"/>
    </w:pPr>
    <w:rPr>
      <w:rFonts w:ascii="Arial" w:hAnsi="Arial"/>
      <w:b/>
      <w:i/>
      <w:sz w:val="36"/>
    </w:rPr>
  </w:style>
  <w:style w:type="paragraph" w:styleId="NormalIndent">
    <w:name w:val="Normal Indent"/>
    <w:basedOn w:val="Normal"/>
    <w:qFormat/>
    <w:rsid w:val="00de6724"/>
    <w:pPr>
      <w:ind w:leftChars="200"/>
    </w:pPr>
    <w:rPr/>
  </w:style>
  <w:style w:type="paragraph" w:styleId="Hanging-5" w:customStyle="1">
    <w:name w:val="Hanging-5"/>
    <w:basedOn w:val="Normal"/>
    <w:qFormat/>
    <w:rsid w:val="00d75880"/>
    <w:pPr>
      <w:widowControl/>
      <w:overflowPunct w:val="true"/>
      <w:ind w:hanging="227" w:left="511"/>
      <w:textAlignment w:val="baseline"/>
    </w:pPr>
    <w:rPr>
      <w:rFonts w:ascii="Arial" w:hAnsi="Arial" w:eastAsia="細明體"/>
      <w:i/>
      <w:kern w:val="0"/>
      <w:sz w:val="20"/>
      <w:szCs w:val="20"/>
    </w:rPr>
  </w:style>
  <w:style w:type="paragraph" w:styleId="Style14" w:customStyle="1">
    <w:name w:val="­¶­º"/>
    <w:basedOn w:val="Style13"/>
    <w:qFormat/>
    <w:rsid w:val="002316d1"/>
    <w:pPr>
      <w:tabs>
        <w:tab w:val="clear" w:pos="480"/>
        <w:tab w:val="center" w:pos="4153" w:leader="none"/>
        <w:tab w:val="right" w:pos="8306" w:leader="none"/>
      </w:tabs>
    </w:pPr>
    <w:rPr/>
  </w:style>
  <w:style w:type="paragraph" w:styleId="Normalbutkeepwithnext" w:customStyle="1">
    <w:name w:val="Normal but keep with next"/>
    <w:basedOn w:val="Normal"/>
    <w:qFormat/>
    <w:rsid w:val="00711639"/>
    <w:pPr>
      <w:keepNext w:val="true"/>
      <w:widowControl/>
      <w:jc w:val="both"/>
    </w:pPr>
    <w:rPr>
      <w:rFonts w:ascii="Arial" w:hAnsi="Arial"/>
      <w:kern w:val="0"/>
      <w:sz w:val="20"/>
      <w:lang w:val="en-GB"/>
    </w:rPr>
  </w:style>
  <w:style w:type="paragraph" w:styleId="DocumentMap">
    <w:name w:val="Document Map"/>
    <w:basedOn w:val="Normal"/>
    <w:semiHidden/>
    <w:qFormat/>
    <w:rsid w:val="007669ad"/>
    <w:pPr>
      <w:shd w:val="clear" w:color="auto" w:fill="000080"/>
    </w:pPr>
    <w:rPr>
      <w:rFonts w:ascii="Arial" w:hAnsi="Arial"/>
    </w:rPr>
  </w:style>
  <w:style w:type="paragraph" w:styleId="Index1">
    <w:name w:val="index 1"/>
    <w:basedOn w:val="Normal"/>
    <w:next w:val="Normal"/>
    <w:autoRedefine/>
    <w:semiHidden/>
    <w:rsid w:val="00c107d4"/>
    <w:pPr>
      <w:ind w:hanging="240" w:left="240"/>
    </w:pPr>
    <w:rPr>
      <w:sz w:val="18"/>
      <w:szCs w:val="18"/>
    </w:rPr>
  </w:style>
  <w:style w:type="paragraph" w:styleId="Index2">
    <w:name w:val="index 2"/>
    <w:basedOn w:val="Normal"/>
    <w:next w:val="Normal"/>
    <w:autoRedefine/>
    <w:semiHidden/>
    <w:rsid w:val="00c107d4"/>
    <w:pPr>
      <w:ind w:hanging="240" w:left="480"/>
    </w:pPr>
    <w:rPr>
      <w:sz w:val="18"/>
      <w:szCs w:val="18"/>
    </w:rPr>
  </w:style>
  <w:style w:type="paragraph" w:styleId="Index3">
    <w:name w:val="index 3"/>
    <w:basedOn w:val="Normal"/>
    <w:next w:val="Normal"/>
    <w:autoRedefine/>
    <w:semiHidden/>
    <w:rsid w:val="00c107d4"/>
    <w:pPr>
      <w:ind w:hanging="240" w:left="720"/>
    </w:pPr>
    <w:rPr>
      <w:sz w:val="18"/>
      <w:szCs w:val="18"/>
    </w:rPr>
  </w:style>
  <w:style w:type="paragraph" w:styleId="Index4">
    <w:name w:val="index 4"/>
    <w:basedOn w:val="Normal"/>
    <w:next w:val="Normal"/>
    <w:autoRedefine/>
    <w:semiHidden/>
    <w:qFormat/>
    <w:rsid w:val="00c107d4"/>
    <w:pPr>
      <w:ind w:hanging="240" w:left="960"/>
    </w:pPr>
    <w:rPr>
      <w:sz w:val="18"/>
      <w:szCs w:val="18"/>
    </w:rPr>
  </w:style>
  <w:style w:type="paragraph" w:styleId="Index5">
    <w:name w:val="index 5"/>
    <w:basedOn w:val="Normal"/>
    <w:next w:val="Normal"/>
    <w:autoRedefine/>
    <w:semiHidden/>
    <w:qFormat/>
    <w:rsid w:val="00c107d4"/>
    <w:pPr>
      <w:ind w:hanging="240" w:left="1200"/>
    </w:pPr>
    <w:rPr>
      <w:sz w:val="18"/>
      <w:szCs w:val="18"/>
    </w:rPr>
  </w:style>
  <w:style w:type="paragraph" w:styleId="Index6">
    <w:name w:val="index 6"/>
    <w:basedOn w:val="Normal"/>
    <w:next w:val="Normal"/>
    <w:autoRedefine/>
    <w:semiHidden/>
    <w:qFormat/>
    <w:rsid w:val="00c107d4"/>
    <w:pPr>
      <w:ind w:hanging="240" w:left="1440"/>
    </w:pPr>
    <w:rPr>
      <w:sz w:val="18"/>
      <w:szCs w:val="18"/>
    </w:rPr>
  </w:style>
  <w:style w:type="paragraph" w:styleId="Index7">
    <w:name w:val="index 7"/>
    <w:basedOn w:val="Normal"/>
    <w:next w:val="Normal"/>
    <w:autoRedefine/>
    <w:semiHidden/>
    <w:qFormat/>
    <w:rsid w:val="00c107d4"/>
    <w:pPr>
      <w:ind w:hanging="240" w:left="1680"/>
    </w:pPr>
    <w:rPr>
      <w:sz w:val="18"/>
      <w:szCs w:val="18"/>
    </w:rPr>
  </w:style>
  <w:style w:type="paragraph" w:styleId="Index8">
    <w:name w:val="index 8"/>
    <w:basedOn w:val="Normal"/>
    <w:next w:val="Normal"/>
    <w:autoRedefine/>
    <w:semiHidden/>
    <w:qFormat/>
    <w:rsid w:val="00c107d4"/>
    <w:pPr>
      <w:ind w:hanging="240" w:left="1920"/>
    </w:pPr>
    <w:rPr>
      <w:sz w:val="18"/>
      <w:szCs w:val="18"/>
    </w:rPr>
  </w:style>
  <w:style w:type="paragraph" w:styleId="Index9">
    <w:name w:val="index 9"/>
    <w:basedOn w:val="Normal"/>
    <w:next w:val="Normal"/>
    <w:autoRedefine/>
    <w:semiHidden/>
    <w:qFormat/>
    <w:rsid w:val="00c107d4"/>
    <w:pPr>
      <w:ind w:hanging="240" w:left="2160"/>
    </w:pPr>
    <w:rPr>
      <w:sz w:val="18"/>
      <w:szCs w:val="18"/>
    </w:rPr>
  </w:style>
  <w:style w:type="paragraph" w:styleId="IndexHeading">
    <w:name w:val="index heading"/>
    <w:basedOn w:val="Normal"/>
    <w:next w:val="Index1"/>
    <w:semiHidden/>
    <w:rsid w:val="00c107d4"/>
    <w:pPr>
      <w:pBdr>
        <w:top w:val="double" w:sz="6" w:space="0" w:color="000000" w:shadow="1"/>
        <w:left w:val="double" w:sz="6" w:space="0" w:color="000000" w:shadow="1"/>
        <w:bottom w:val="double" w:sz="6" w:space="0" w:color="000000" w:shadow="1"/>
        <w:right w:val="double" w:sz="6" w:space="0" w:color="000000" w:shadow="1"/>
      </w:pBdr>
      <w:spacing w:before="240" w:after="120"/>
      <w:jc w:val="center"/>
    </w:pPr>
    <w:rPr>
      <w:rFonts w:ascii="Arial" w:hAnsi="Arial" w:cs="Arial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qFormat/>
    <w:rsid w:val="00bc52d6"/>
    <w:pPr>
      <w:tabs>
        <w:tab w:val="clear" w:pos="480"/>
        <w:tab w:val="left" w:pos="1920" w:leader="none"/>
        <w:tab w:val="right" w:pos="9540" w:leader="dot"/>
      </w:tabs>
      <w:ind w:leftChars="400"/>
    </w:pPr>
    <w:rPr>
      <w:rFonts w:ascii="Calibri" w:hAnsi="Calibri" w:cs="Calibri"/>
      <w:b/>
      <w:color w:val="33CCCC"/>
      <w:sz w:val="28"/>
      <w:szCs w:val="28"/>
    </w:rPr>
  </w:style>
  <w:style w:type="paragraph" w:styleId="TOC4">
    <w:name w:val="toc 4"/>
    <w:basedOn w:val="Normal"/>
    <w:next w:val="Normal"/>
    <w:autoRedefine/>
    <w:semiHidden/>
    <w:rsid w:val="00a70369"/>
    <w:pPr>
      <w:ind w:leftChars="600"/>
    </w:pPr>
    <w:rPr/>
  </w:style>
  <w:style w:type="paragraph" w:styleId="11" w:customStyle="1">
    <w:name w:val="內文1"/>
    <w:qFormat/>
    <w:rsid w:val="00693dd3"/>
    <w:pPr>
      <w:widowControl w:val="false"/>
      <w:bidi w:val="0"/>
      <w:spacing w:lineRule="atLeast" w:line="0" w:before="0" w:after="0"/>
      <w:jc w:val="left"/>
      <w:textAlignment w:val="baseline"/>
    </w:pPr>
    <w:rPr>
      <w:rFonts w:eastAsia="細明體" w:ascii="Times New Roman" w:hAnsi="Times New Roman" w:cs="Times New Roman"/>
      <w:color w:val="auto"/>
      <w:kern w:val="0"/>
      <w:sz w:val="20"/>
      <w:szCs w:val="20"/>
      <w:lang w:val="en-US" w:eastAsia="zh-TW" w:bidi="ar-SA"/>
    </w:rPr>
  </w:style>
  <w:style w:type="paragraph" w:styleId="Default" w:customStyle="1">
    <w:name w:val="Default"/>
    <w:qFormat/>
    <w:rsid w:val="00805111"/>
    <w:pPr>
      <w:widowControl w:val="false"/>
      <w:bidi w:val="0"/>
      <w:spacing w:before="0" w:after="0"/>
      <w:jc w:val="left"/>
    </w:pPr>
    <w:rPr>
      <w:rFonts w:ascii="Verdana" w:hAnsi="Verdana" w:cs="Verdana" w:eastAsia="新細明體"/>
      <w:color w:val="000000"/>
      <w:kern w:val="0"/>
      <w:sz w:val="24"/>
      <w:szCs w:val="24"/>
      <w:lang w:val="en-US" w:eastAsia="zh-TW" w:bidi="ar-SA"/>
    </w:rPr>
  </w:style>
  <w:style w:type="paragraph" w:styleId="BalloonText">
    <w:name w:val="Balloon Text"/>
    <w:basedOn w:val="Normal"/>
    <w:link w:val="Style10"/>
    <w:qFormat/>
    <w:rsid w:val="00577e36"/>
    <w:pPr/>
    <w:rPr>
      <w:rFonts w:ascii="Cambria" w:hAnsi="Cambria"/>
      <w:sz w:val="18"/>
      <w:szCs w:val="18"/>
    </w:rPr>
  </w:style>
  <w:style w:type="paragraph" w:styleId="NormalWeb">
    <w:name w:val="Normal (Web)"/>
    <w:basedOn w:val="Normal"/>
    <w:uiPriority w:val="99"/>
    <w:unhideWhenUsed/>
    <w:qFormat/>
    <w:rsid w:val="00731c58"/>
    <w:pPr>
      <w:widowControl/>
      <w:spacing w:beforeAutospacing="1" w:afterAutospacing="1"/>
    </w:pPr>
    <w:rPr>
      <w:rFonts w:ascii="新細明體" w:hAnsi="新細明體" w:cs="新細明體"/>
      <w:kern w:val="0"/>
    </w:rPr>
  </w:style>
  <w:style w:type="paragraph" w:styleId="ListParagraph">
    <w:name w:val="List Paragraph"/>
    <w:basedOn w:val="Normal"/>
    <w:uiPriority w:val="34"/>
    <w:qFormat/>
    <w:rsid w:val="008366e2"/>
    <w:pPr>
      <w:ind w:leftChars="200"/>
    </w:pPr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05763"/>
    <w:pPr>
      <w:keepLines/>
      <w:widowControl/>
      <w:spacing w:lineRule="auto" w:line="276" w:before="480" w:after="0"/>
      <w:outlineLvl w:val="9"/>
    </w:pPr>
    <w:rPr>
      <w:color w:val="365F91"/>
      <w:kern w:val="0"/>
      <w:sz w:val="28"/>
      <w:szCs w:val="28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4">
    <w:name w:val="Table Grid"/>
    <w:basedOn w:val="a2"/>
    <w:rsid w:val="008055ce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1.jpeg"/><Relationship Id="rId4" Type="http://schemas.openxmlformats.org/officeDocument/2006/relationships/hyperlink" Target="../../../../king.huang/AppData/Local/Microsoft/Windows/INetCache/king.huang/AppData/@Trista/Projects/AIC%20Test%20Report%20Cover/www.aicipc.com" TargetMode="Externa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oter" Target="footer3.xml"/><Relationship Id="rId11" Type="http://schemas.openxmlformats.org/officeDocument/2006/relationships/image" Target="media/image3.jpeg"/><Relationship Id="rId12" Type="http://schemas.openxmlformats.org/officeDocument/2006/relationships/image" Target="media/image3.jpeg"/><Relationship Id="rId13" Type="http://schemas.openxmlformats.org/officeDocument/2006/relationships/image" Target="media/image4.jpeg"/><Relationship Id="rId14" Type="http://schemas.openxmlformats.org/officeDocument/2006/relationships/image" Target="media/image4.jpeg"/><Relationship Id="rId15" Type="http://schemas.openxmlformats.org/officeDocument/2006/relationships/header" Target="header4.xml"/><Relationship Id="rId16" Type="http://schemas.openxmlformats.org/officeDocument/2006/relationships/header" Target="header5.xml"/><Relationship Id="rId17" Type="http://schemas.openxmlformats.org/officeDocument/2006/relationships/header" Target="header6.xml"/><Relationship Id="rId18" Type="http://schemas.openxmlformats.org/officeDocument/2006/relationships/footer" Target="footer4.xml"/><Relationship Id="rId19" Type="http://schemas.openxmlformats.org/officeDocument/2006/relationships/footer" Target="footer5.xml"/><Relationship Id="rId20" Type="http://schemas.openxmlformats.org/officeDocument/2006/relationships/numbering" Target="numbering.xml"/><Relationship Id="rId21" Type="http://schemas.openxmlformats.org/officeDocument/2006/relationships/fontTable" Target="fontTable.xml"/><Relationship Id="rId22" Type="http://schemas.openxmlformats.org/officeDocument/2006/relationships/settings" Target="settings.xml"/><Relationship Id="rId23" Type="http://schemas.openxmlformats.org/officeDocument/2006/relationships/theme" Target="theme/theme1.xml"/><Relationship Id="rId24" Type="http://schemas.openxmlformats.org/officeDocument/2006/relationships/customXml" Target="../customXml/item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2.pn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5.jpeg"/><Relationship Id="rId2" Type="http://schemas.openxmlformats.org/officeDocument/2006/relationships/image" Target="media/image5.jpe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5.jpeg"/><Relationship Id="rId2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xmlns:r="http://schemas.openxmlformats.org/officeDocument/2006/relationships" name="Office 佈景主題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D931C9E-0205-4A05-843B-94CA8A757B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LibreOffice/26.2.2.2$Windows_X86_64 LibreOffice_project/1f77d10d6938fd34972958f64b2bcfa54f8b1ba5</Application>
  <AppVersion>15.0000</AppVersion>
  <Pages>14</Pages>
  <Words>1934</Words>
  <Characters>10384</Characters>
  <CharactersWithSpaces>11877</CharactersWithSpaces>
  <Paragraphs>417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2026-05-04T07:34:00Z</dcterms:created>
  <dc:creator>MC SYSTEM</dc:creator>
  <dc:description/>
  <dc:language>en-US</dc:language>
  <cp:lastModifiedBy/>
  <cp:lastPrinted>2026-03-09T06:29:00Z</cp:lastPrinted>
  <dcterms:modified xsi:type="dcterms:W3CDTF">2026-05-04T15:51:44Z</dcterms:modified>
  <cp:revision>5</cp:revision>
  <dc:subject/>
  <dc:title/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