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xmlns:wp14="http://schemas.microsoft.com/office/word/2010/wordml" w:rsidP="72E22BE7" w14:paraId="50AF4001" wp14:textId="23ECE221">
      <w:pPr>
        <w:spacing w:after="160" w:line="480" w:lineRule="auto"/>
        <w:rPr>
          <w:rFonts w:ascii="Times New Roman" w:hAnsi="Times New Roman" w:eastAsia="Times New Roman" w:cs="Times New Roman"/>
          <w:b w:val="0"/>
          <w:bCs w:val="0"/>
          <w:i w:val="0"/>
          <w:iCs w:val="0"/>
          <w:caps w:val="0"/>
          <w:smallCaps w:val="0"/>
          <w:noProof w:val="0"/>
          <w:color w:val="auto"/>
          <w:sz w:val="24"/>
          <w:szCs w:val="24"/>
          <w:lang w:val="en-US"/>
        </w:rPr>
      </w:pPr>
      <w:r w:rsidRPr="72E22BE7" w:rsidR="2F3E2D11">
        <w:rPr>
          <w:rFonts w:ascii="Times New Roman" w:hAnsi="Times New Roman" w:eastAsia="Times New Roman" w:cs="Times New Roman"/>
          <w:b w:val="0"/>
          <w:bCs w:val="0"/>
          <w:i w:val="0"/>
          <w:iCs w:val="0"/>
          <w:caps w:val="0"/>
          <w:smallCaps w:val="0"/>
          <w:noProof w:val="0"/>
          <w:color w:val="auto"/>
          <w:sz w:val="24"/>
          <w:szCs w:val="24"/>
          <w:lang w:val="en-US"/>
        </w:rPr>
        <w:t>0172</w:t>
      </w:r>
    </w:p>
    <w:p xmlns:wp14="http://schemas.microsoft.com/office/word/2010/wordml" w:rsidP="72E22BE7" w14:paraId="41C916EB" wp14:textId="570D3DA1">
      <w:pPr>
        <w:spacing w:after="160" w:line="480" w:lineRule="auto"/>
        <w:jc w:val="center"/>
        <w:rPr>
          <w:rFonts w:ascii="Times New Roman" w:hAnsi="Times New Roman" w:eastAsia="Times New Roman" w:cs="Times New Roman"/>
          <w:b w:val="0"/>
          <w:bCs w:val="0"/>
          <w:i w:val="0"/>
          <w:iCs w:val="0"/>
          <w:caps w:val="0"/>
          <w:smallCaps w:val="0"/>
          <w:noProof w:val="0"/>
          <w:color w:val="auto"/>
          <w:sz w:val="24"/>
          <w:szCs w:val="24"/>
          <w:lang w:val="en-US"/>
        </w:rPr>
      </w:pPr>
      <w:r w:rsidRPr="72E22BE7" w:rsidR="2F3E2D11">
        <w:rPr>
          <w:rFonts w:ascii="Times New Roman" w:hAnsi="Times New Roman" w:eastAsia="Times New Roman" w:cs="Times New Roman"/>
          <w:b w:val="0"/>
          <w:bCs w:val="0"/>
          <w:i w:val="0"/>
          <w:iCs w:val="0"/>
          <w:caps w:val="0"/>
          <w:smallCaps w:val="0"/>
          <w:noProof w:val="0"/>
          <w:color w:val="auto"/>
          <w:sz w:val="24"/>
          <w:szCs w:val="24"/>
          <w:lang w:val="en-US"/>
        </w:rPr>
        <w:t>Women In the Workplace</w:t>
      </w:r>
    </w:p>
    <w:p xmlns:wp14="http://schemas.microsoft.com/office/word/2010/wordml" w:rsidP="72E22BE7" w14:paraId="680E41BB" wp14:textId="7B1C4D20">
      <w:pPr>
        <w:spacing w:after="160" w:line="480" w:lineRule="auto"/>
        <w:ind w:firstLine="720"/>
        <w:jc w:val="left"/>
        <w:rPr>
          <w:rFonts w:ascii="Times New Roman" w:hAnsi="Times New Roman" w:eastAsia="Times New Roman" w:cs="Times New Roman"/>
          <w:b w:val="0"/>
          <w:bCs w:val="0"/>
          <w:i w:val="0"/>
          <w:iCs w:val="0"/>
          <w:caps w:val="0"/>
          <w:smallCaps w:val="0"/>
          <w:noProof w:val="0"/>
          <w:color w:val="auto"/>
          <w:sz w:val="24"/>
          <w:szCs w:val="24"/>
          <w:lang w:val="en-US"/>
        </w:rPr>
      </w:pPr>
      <w:r w:rsidRPr="72E22BE7" w:rsidR="2F3E2D11">
        <w:rPr>
          <w:rFonts w:ascii="Times New Roman" w:hAnsi="Times New Roman" w:eastAsia="Times New Roman" w:cs="Times New Roman"/>
          <w:b w:val="0"/>
          <w:bCs w:val="0"/>
          <w:i w:val="0"/>
          <w:iCs w:val="0"/>
          <w:caps w:val="0"/>
          <w:smallCaps w:val="0"/>
          <w:noProof w:val="0"/>
          <w:color w:val="auto"/>
          <w:sz w:val="24"/>
          <w:szCs w:val="24"/>
          <w:lang w:val="en-US"/>
        </w:rPr>
        <w:t>Will Men ever see Women as their Equals? Women have been making significant strides to balance workplace inequalities, as we will always deal with the fact that Men will always be paid more. The top female dominated professions are relating to childcare or aiding a medical professional. The fact that many top female-dominated professions are related to childcare or medical aid is certainly interesting, and it speaks to the societal expectations placed on women to be caregivers. Men will continue to see Women as the “other sex” as they consider themselves to be alpha in the workplace and will promote the ideology of the “beauty myth” how women should act, dress, work, take care of the children, etc.</w:t>
      </w:r>
    </w:p>
    <w:p xmlns:wp14="http://schemas.microsoft.com/office/word/2010/wordml" w:rsidP="72E22BE7" w14:paraId="395C4FF5" wp14:textId="49ACFABE">
      <w:pPr>
        <w:spacing w:after="160" w:line="480" w:lineRule="auto"/>
        <w:ind w:firstLine="720"/>
        <w:jc w:val="left"/>
        <w:rPr>
          <w:rFonts w:ascii="Times New Roman" w:hAnsi="Times New Roman" w:eastAsia="Times New Roman" w:cs="Times New Roman"/>
          <w:b w:val="0"/>
          <w:bCs w:val="0"/>
          <w:i w:val="0"/>
          <w:iCs w:val="0"/>
          <w:caps w:val="0"/>
          <w:smallCaps w:val="0"/>
          <w:noProof w:val="0"/>
          <w:color w:val="auto"/>
          <w:sz w:val="24"/>
          <w:szCs w:val="24"/>
          <w:lang w:val="en-US"/>
        </w:rPr>
      </w:pPr>
      <w:r w:rsidRPr="72E22BE7" w:rsidR="2F3E2D11">
        <w:rPr>
          <w:rFonts w:ascii="Times New Roman" w:hAnsi="Times New Roman" w:eastAsia="Times New Roman" w:cs="Times New Roman"/>
          <w:b w:val="0"/>
          <w:bCs w:val="0"/>
          <w:i w:val="0"/>
          <w:iCs w:val="0"/>
          <w:caps w:val="0"/>
          <w:smallCaps w:val="0"/>
          <w:noProof w:val="0"/>
          <w:color w:val="auto"/>
          <w:sz w:val="24"/>
          <w:szCs w:val="24"/>
          <w:lang w:val="en-US"/>
        </w:rPr>
        <w:t xml:space="preserve">In the workplace, women are </w:t>
      </w:r>
      <w:r w:rsidRPr="72E22BE7" w:rsidR="2F3E2D11">
        <w:rPr>
          <w:rFonts w:ascii="Times New Roman" w:hAnsi="Times New Roman" w:eastAsia="Times New Roman" w:cs="Times New Roman"/>
          <w:b w:val="0"/>
          <w:bCs w:val="0"/>
          <w:i w:val="0"/>
          <w:iCs w:val="0"/>
          <w:caps w:val="0"/>
          <w:smallCaps w:val="0"/>
          <w:noProof w:val="0"/>
          <w:color w:val="auto"/>
          <w:sz w:val="24"/>
          <w:szCs w:val="24"/>
          <w:lang w:val="en-US"/>
        </w:rPr>
        <w:t>frequently</w:t>
      </w:r>
      <w:r w:rsidRPr="72E22BE7" w:rsidR="2F3E2D11">
        <w:rPr>
          <w:rFonts w:ascii="Times New Roman" w:hAnsi="Times New Roman" w:eastAsia="Times New Roman" w:cs="Times New Roman"/>
          <w:b w:val="0"/>
          <w:bCs w:val="0"/>
          <w:i w:val="0"/>
          <w:iCs w:val="0"/>
          <w:caps w:val="0"/>
          <w:smallCaps w:val="0"/>
          <w:noProof w:val="0"/>
          <w:color w:val="auto"/>
          <w:sz w:val="24"/>
          <w:szCs w:val="24"/>
          <w:lang w:val="en-US"/>
        </w:rPr>
        <w:t xml:space="preserve"> under pressure to conform to specific beauty norms, such as being slender, having flawless skin, and donning cosmetics. This can pose a major obstacle since they may believe that meeting these criteria is essential to earning respect or climbing the career ladder. Furthermore, promoting the idea of the "beauty myth" can result in women being objectified and seen as desirable objects, rather than multifaceted individuals with distinct viewpoints and innovative concepts.</w:t>
      </w:r>
    </w:p>
    <w:p xmlns:wp14="http://schemas.microsoft.com/office/word/2010/wordml" w:rsidP="72E22BE7" w14:paraId="46C8D079" wp14:textId="348DA358">
      <w:pPr>
        <w:spacing w:after="160" w:line="480" w:lineRule="auto"/>
        <w:ind w:firstLine="720"/>
        <w:jc w:val="left"/>
        <w:rPr>
          <w:rFonts w:ascii="Times New Roman" w:hAnsi="Times New Roman" w:eastAsia="Times New Roman" w:cs="Times New Roman"/>
          <w:b w:val="0"/>
          <w:bCs w:val="0"/>
          <w:i w:val="0"/>
          <w:iCs w:val="0"/>
          <w:caps w:val="0"/>
          <w:smallCaps w:val="0"/>
          <w:noProof w:val="0"/>
          <w:color w:val="auto"/>
          <w:sz w:val="24"/>
          <w:szCs w:val="24"/>
          <w:lang w:val="en-US"/>
        </w:rPr>
      </w:pPr>
      <w:r w:rsidRPr="72E22BE7" w:rsidR="2F3E2D11">
        <w:rPr>
          <w:rFonts w:ascii="Times New Roman" w:hAnsi="Times New Roman" w:eastAsia="Times New Roman" w:cs="Times New Roman"/>
          <w:b w:val="0"/>
          <w:bCs w:val="0"/>
          <w:i w:val="0"/>
          <w:iCs w:val="0"/>
          <w:caps w:val="0"/>
          <w:smallCaps w:val="0"/>
          <w:noProof w:val="0"/>
          <w:color w:val="auto"/>
          <w:sz w:val="24"/>
          <w:szCs w:val="24"/>
          <w:lang w:val="en-US"/>
        </w:rPr>
        <w:t xml:space="preserve">I have worked many small part-time jobs, ice cream scooper, server, babysitter, volleyball coach, feed shop warehouse worker, farm hand, and most recently a metal worker for a golf company. I never really thought much about my past work experiences and specific interactions I had, but after reading the beauty myth and the article about othering I quickly reflected and understood what was happening and how it was playing into my life. I was sixteen at the time and had applied for a part time job at a local feed store as a warehouse hand. I was raised on Black Angus Family Farm, so I am used to labor intensive jobs, and throwing feed bags and hay bales. Upon turning my application into the owner of the feed store who was a middle-aged man, he quickly questioned me and asked me if I meant to apply for the warehouse position. I told him yes, that I was a farm hand, and I would prefer that to be opposed to being behind a counter all day. He in turn asked me if I could lift a feed bag; I </w:t>
      </w:r>
      <w:r w:rsidRPr="72E22BE7" w:rsidR="2F3E2D11">
        <w:rPr>
          <w:rFonts w:ascii="Times New Roman" w:hAnsi="Times New Roman" w:eastAsia="Times New Roman" w:cs="Times New Roman"/>
          <w:b w:val="0"/>
          <w:bCs w:val="0"/>
          <w:i w:val="0"/>
          <w:iCs w:val="0"/>
          <w:caps w:val="0"/>
          <w:smallCaps w:val="0"/>
          <w:noProof w:val="0"/>
          <w:color w:val="auto"/>
          <w:sz w:val="24"/>
          <w:szCs w:val="24"/>
          <w:lang w:val="en-US"/>
        </w:rPr>
        <w:t>demonstrated</w:t>
      </w:r>
      <w:r w:rsidRPr="72E22BE7" w:rsidR="2F3E2D11">
        <w:rPr>
          <w:rFonts w:ascii="Times New Roman" w:hAnsi="Times New Roman" w:eastAsia="Times New Roman" w:cs="Times New Roman"/>
          <w:b w:val="0"/>
          <w:bCs w:val="0"/>
          <w:i w:val="0"/>
          <w:iCs w:val="0"/>
          <w:caps w:val="0"/>
          <w:smallCaps w:val="0"/>
          <w:noProof w:val="0"/>
          <w:color w:val="auto"/>
          <w:sz w:val="24"/>
          <w:szCs w:val="24"/>
          <w:lang w:val="en-US"/>
        </w:rPr>
        <w:t xml:space="preserve"> by lifting a 75-pound bag of grass seed. The owner simply just smiled at me and said I would look better behind the counter and unless I worked the counter, he would not offer me a job because the warehouse is for men, and it would not be right to have a “little girl” back there. </w:t>
      </w:r>
    </w:p>
    <w:p xmlns:wp14="http://schemas.microsoft.com/office/word/2010/wordml" w:rsidP="72E22BE7" w14:paraId="48836FF4" wp14:textId="2D13FEA1">
      <w:pPr>
        <w:spacing w:after="160" w:line="480" w:lineRule="auto"/>
        <w:ind w:firstLine="720"/>
        <w:jc w:val="left"/>
        <w:rPr>
          <w:rFonts w:ascii="Times New Roman" w:hAnsi="Times New Roman" w:eastAsia="Times New Roman" w:cs="Times New Roman"/>
          <w:b w:val="0"/>
          <w:bCs w:val="0"/>
          <w:i w:val="0"/>
          <w:iCs w:val="0"/>
          <w:caps w:val="0"/>
          <w:smallCaps w:val="0"/>
          <w:noProof w:val="0"/>
          <w:color w:val="auto"/>
          <w:sz w:val="24"/>
          <w:szCs w:val="24"/>
          <w:lang w:val="en-US"/>
        </w:rPr>
      </w:pPr>
      <w:r w:rsidRPr="72E22BE7" w:rsidR="2F3E2D11">
        <w:rPr>
          <w:rFonts w:ascii="Times New Roman" w:hAnsi="Times New Roman" w:eastAsia="Times New Roman" w:cs="Times New Roman"/>
          <w:b w:val="0"/>
          <w:bCs w:val="0"/>
          <w:i w:val="0"/>
          <w:iCs w:val="0"/>
          <w:caps w:val="0"/>
          <w:smallCaps w:val="0"/>
          <w:noProof w:val="0"/>
          <w:color w:val="auto"/>
          <w:sz w:val="24"/>
          <w:szCs w:val="24"/>
          <w:lang w:val="en-US"/>
        </w:rPr>
        <w:t>I faced a similar challenge when I worked in the metals department of a golf company where I was the only female among male colleagues. During my interview, they asked if I was okay with getting my hands dirty and emphasized that the job required physical labor. Despite this, I was hired. Working there opened my eyes to how men think and talk about women, sometimes as objects or in ways I never imagined. For instance, while washing a metal pan, a colleague told me to stay in the kitchen because that is where I belonged, and to come in only when the real work was done, so I could clean up the mess, and that I look too good to be doing dirty work. Recently, we had a project with 650 metal ball markers, I completed three in the time it took my male colleagues to finish one. They make jokes about needing to give me directions on where to drop off shipments, even asking if they needed to draw me a map, because they know women are dictionally challenged. I am even reminded of how to do basic tasks I perform every day by my supervisor. Despite their belittling comments, I know my worth and am confident in my abilities.</w:t>
      </w:r>
    </w:p>
    <w:p xmlns:wp14="http://schemas.microsoft.com/office/word/2010/wordml" w:rsidP="72E22BE7" w14:paraId="64045253" wp14:textId="617CF9F2">
      <w:pPr>
        <w:spacing w:after="160" w:line="480" w:lineRule="auto"/>
        <w:ind w:firstLine="720"/>
        <w:jc w:val="left"/>
        <w:rPr>
          <w:rFonts w:ascii="Times New Roman" w:hAnsi="Times New Roman" w:eastAsia="Times New Roman" w:cs="Times New Roman"/>
          <w:b w:val="0"/>
          <w:bCs w:val="0"/>
          <w:i w:val="0"/>
          <w:iCs w:val="0"/>
          <w:caps w:val="0"/>
          <w:smallCaps w:val="0"/>
          <w:noProof w:val="0"/>
          <w:color w:val="auto"/>
          <w:sz w:val="24"/>
          <w:szCs w:val="24"/>
          <w:lang w:val="en-US"/>
        </w:rPr>
      </w:pPr>
      <w:r w:rsidRPr="72E22BE7" w:rsidR="2F3E2D11">
        <w:rPr>
          <w:rFonts w:ascii="Times New Roman" w:hAnsi="Times New Roman" w:eastAsia="Times New Roman" w:cs="Times New Roman"/>
          <w:b w:val="0"/>
          <w:bCs w:val="0"/>
          <w:i w:val="0"/>
          <w:iCs w:val="0"/>
          <w:caps w:val="0"/>
          <w:smallCaps w:val="0"/>
          <w:noProof w:val="0"/>
          <w:color w:val="auto"/>
          <w:sz w:val="24"/>
          <w:szCs w:val="24"/>
          <w:lang w:val="en-US"/>
        </w:rPr>
        <w:t>The feed store experience highlights the issue of othering and gender discrimination in the workplace. My gender was the store owners only grab. He made assumptions about my abilities and suitability for the job. The owner actively stereotyped me and made assumptions about women's competence and value in the workplace. After reading Naomi Wolfs “The beauty Myth” which says that women are constantly pressured to conform to narrow and unrealistic standards of beauty, it made me reflect on these experiences, which can have negative effects on our self-esteem, health, and overall well-being. This myth is perpetuated by various industries, including fashion, beauty, and media, and serves to reinforce gender inequality by objectifying women and limiting their opportunities in society.</w:t>
      </w:r>
    </w:p>
    <w:p xmlns:wp14="http://schemas.microsoft.com/office/word/2010/wordml" w:rsidP="72E22BE7" w14:paraId="3B037970" wp14:textId="2AB7D0CE">
      <w:pPr>
        <w:spacing w:after="160" w:line="480" w:lineRule="auto"/>
        <w:ind w:firstLine="720"/>
        <w:jc w:val="left"/>
        <w:rPr>
          <w:rFonts w:ascii="Times New Roman" w:hAnsi="Times New Roman" w:eastAsia="Times New Roman" w:cs="Times New Roman"/>
          <w:b w:val="0"/>
          <w:bCs w:val="0"/>
          <w:i w:val="0"/>
          <w:iCs w:val="0"/>
          <w:caps w:val="0"/>
          <w:smallCaps w:val="0"/>
          <w:noProof w:val="0"/>
          <w:color w:val="auto"/>
          <w:sz w:val="24"/>
          <w:szCs w:val="24"/>
          <w:lang w:val="en-US"/>
        </w:rPr>
      </w:pPr>
      <w:r w:rsidRPr="72E22BE7" w:rsidR="2F3E2D11">
        <w:rPr>
          <w:rFonts w:ascii="Times New Roman" w:hAnsi="Times New Roman" w:eastAsia="Times New Roman" w:cs="Times New Roman"/>
          <w:b w:val="0"/>
          <w:bCs w:val="0"/>
          <w:i w:val="0"/>
          <w:iCs w:val="0"/>
          <w:caps w:val="0"/>
          <w:smallCaps w:val="0"/>
          <w:noProof w:val="0"/>
          <w:color w:val="auto"/>
          <w:sz w:val="24"/>
          <w:szCs w:val="24"/>
          <w:lang w:val="en-US"/>
        </w:rPr>
        <w:t xml:space="preserve">The concepts that I connected to these puzzles are othering and the beauty myth. Othering is the social concept of viewing or treating people or groups are different or less valuable than oneself or one's own group. Othering This can lead to people diminishing or belittling other groups and people, simply just because they are different. Othering can happen due to differences of race, gender, sexuality, nationality, religion, and many other characteristics. Othering contributes to social inequities and is a form of discrimination. The beauty myth is the idea that women are </w:t>
      </w:r>
      <w:r w:rsidRPr="72E22BE7" w:rsidR="2F3E2D11">
        <w:rPr>
          <w:rFonts w:ascii="Times New Roman" w:hAnsi="Times New Roman" w:eastAsia="Times New Roman" w:cs="Times New Roman"/>
          <w:b w:val="0"/>
          <w:bCs w:val="0"/>
          <w:i w:val="0"/>
          <w:iCs w:val="0"/>
          <w:caps w:val="0"/>
          <w:smallCaps w:val="0"/>
          <w:noProof w:val="0"/>
          <w:color w:val="auto"/>
          <w:sz w:val="24"/>
          <w:szCs w:val="24"/>
          <w:lang w:val="en-US"/>
        </w:rPr>
        <w:t>frequently</w:t>
      </w:r>
      <w:r w:rsidRPr="72E22BE7" w:rsidR="2F3E2D11">
        <w:rPr>
          <w:rFonts w:ascii="Times New Roman" w:hAnsi="Times New Roman" w:eastAsia="Times New Roman" w:cs="Times New Roman"/>
          <w:b w:val="0"/>
          <w:bCs w:val="0"/>
          <w:i w:val="0"/>
          <w:iCs w:val="0"/>
          <w:caps w:val="0"/>
          <w:smallCaps w:val="0"/>
          <w:noProof w:val="0"/>
          <w:color w:val="auto"/>
          <w:sz w:val="24"/>
          <w:szCs w:val="24"/>
          <w:lang w:val="en-US"/>
        </w:rPr>
        <w:t xml:space="preserve"> under pressure to conform to specific beauty norms, such as being slender, having flawless skin, and donning cosmetics, just to achieve proper status in society. These concepts relate to my work experiences because the experiences described in both examples relate to the beauty myth and othering because they prove how society has constructed certain gender roles and expectations that limit women's opportunities and potential.</w:t>
      </w:r>
    </w:p>
    <w:p xmlns:wp14="http://schemas.microsoft.com/office/word/2010/wordml" w:rsidP="72E22BE7" w14:paraId="1EF14CE6" wp14:textId="7A631B63">
      <w:pPr>
        <w:spacing w:after="160" w:line="480" w:lineRule="auto"/>
        <w:ind w:firstLine="720"/>
        <w:jc w:val="left"/>
        <w:rPr>
          <w:rFonts w:ascii="Times New Roman" w:hAnsi="Times New Roman" w:eastAsia="Times New Roman" w:cs="Times New Roman"/>
          <w:b w:val="0"/>
          <w:bCs w:val="0"/>
          <w:i w:val="0"/>
          <w:iCs w:val="0"/>
          <w:caps w:val="0"/>
          <w:smallCaps w:val="0"/>
          <w:noProof w:val="0"/>
          <w:color w:val="auto"/>
          <w:sz w:val="24"/>
          <w:szCs w:val="24"/>
          <w:lang w:val="en-US"/>
        </w:rPr>
      </w:pPr>
      <w:r w:rsidRPr="72E22BE7" w:rsidR="2F3E2D11">
        <w:rPr>
          <w:rFonts w:ascii="Times New Roman" w:hAnsi="Times New Roman" w:eastAsia="Times New Roman" w:cs="Times New Roman"/>
          <w:b w:val="0"/>
          <w:bCs w:val="0"/>
          <w:i w:val="0"/>
          <w:iCs w:val="0"/>
          <w:caps w:val="0"/>
          <w:smallCaps w:val="0"/>
          <w:noProof w:val="0"/>
          <w:color w:val="auto"/>
          <w:sz w:val="24"/>
          <w:szCs w:val="24"/>
          <w:lang w:val="en-US"/>
        </w:rPr>
        <w:t xml:space="preserve">In my first puzzle the feed store owner assumed that I could not handle the physical demands of the job simply because of my gender, and even denied me of the job because I am woman. I am other, despite my experience. </w:t>
      </w:r>
      <w:r w:rsidRPr="72E22BE7" w:rsidR="2F3E2D11">
        <w:rPr>
          <w:rFonts w:ascii="Times New Roman" w:hAnsi="Times New Roman" w:eastAsia="Times New Roman" w:cs="Times New Roman"/>
          <w:b w:val="0"/>
          <w:bCs w:val="0"/>
          <w:i w:val="0"/>
          <w:iCs w:val="0"/>
          <w:caps w:val="0"/>
          <w:smallCaps w:val="0"/>
          <w:noProof w:val="0"/>
          <w:color w:val="auto"/>
          <w:sz w:val="24"/>
          <w:szCs w:val="24"/>
          <w:lang w:val="en-US"/>
        </w:rPr>
        <w:t>He told me that I “would look better behind the counter.” This is an example of the beauty myth limiting opportunities for women such as myself and othering me as weaker or less capable than men in physical labor.</w:t>
      </w:r>
    </w:p>
    <w:p xmlns:wp14="http://schemas.microsoft.com/office/word/2010/wordml" w:rsidP="72E22BE7" w14:paraId="286B4357" wp14:textId="4B11F037">
      <w:pPr>
        <w:spacing w:after="160" w:line="480" w:lineRule="auto"/>
        <w:ind w:firstLine="720"/>
        <w:jc w:val="left"/>
        <w:rPr>
          <w:rFonts w:ascii="Times New Roman" w:hAnsi="Times New Roman" w:eastAsia="Times New Roman" w:cs="Times New Roman"/>
          <w:b w:val="0"/>
          <w:bCs w:val="0"/>
          <w:i w:val="0"/>
          <w:iCs w:val="0"/>
          <w:caps w:val="0"/>
          <w:smallCaps w:val="0"/>
          <w:noProof w:val="0"/>
          <w:color w:val="auto"/>
          <w:sz w:val="24"/>
          <w:szCs w:val="24"/>
          <w:lang w:val="en-US"/>
        </w:rPr>
      </w:pPr>
      <w:r w:rsidRPr="72E22BE7" w:rsidR="2F3E2D11">
        <w:rPr>
          <w:rFonts w:ascii="Times New Roman" w:hAnsi="Times New Roman" w:eastAsia="Times New Roman" w:cs="Times New Roman"/>
          <w:b w:val="0"/>
          <w:bCs w:val="0"/>
          <w:i w:val="0"/>
          <w:iCs w:val="0"/>
          <w:caps w:val="0"/>
          <w:smallCaps w:val="0"/>
          <w:noProof w:val="0"/>
          <w:color w:val="auto"/>
          <w:sz w:val="24"/>
          <w:szCs w:val="24"/>
          <w:lang w:val="en-US"/>
        </w:rPr>
        <w:t>In my second puzzle, my male colleagues at the golf company treated me the only female employee differently, making sexist comments and belittling my abilities, even when I proved that I was capable and efficient in my work. This is another example of othering and the beauty myth, as the men in this case saw the me as an outsider, an object to be looked at or a lower-class worker, rather than an equal colleague with skills and abilities.</w:t>
      </w:r>
    </w:p>
    <w:p xmlns:wp14="http://schemas.microsoft.com/office/word/2010/wordml" w:rsidP="72E22BE7" w14:paraId="44F897C1" wp14:textId="0F8E167E">
      <w:pPr>
        <w:spacing w:after="160" w:line="480" w:lineRule="auto"/>
        <w:ind w:firstLine="720"/>
        <w:jc w:val="left"/>
        <w:rPr>
          <w:rFonts w:ascii="Times New Roman" w:hAnsi="Times New Roman" w:eastAsia="Times New Roman" w:cs="Times New Roman"/>
          <w:b w:val="0"/>
          <w:bCs w:val="0"/>
          <w:i w:val="0"/>
          <w:iCs w:val="0"/>
          <w:caps w:val="0"/>
          <w:smallCaps w:val="0"/>
          <w:noProof w:val="0"/>
          <w:color w:val="auto"/>
          <w:sz w:val="24"/>
          <w:szCs w:val="24"/>
          <w:lang w:val="en-US"/>
        </w:rPr>
      </w:pPr>
      <w:r w:rsidRPr="72E22BE7" w:rsidR="2F3E2D11">
        <w:rPr>
          <w:rFonts w:ascii="Times New Roman" w:hAnsi="Times New Roman" w:eastAsia="Times New Roman" w:cs="Times New Roman"/>
          <w:b w:val="0"/>
          <w:bCs w:val="0"/>
          <w:i w:val="0"/>
          <w:iCs w:val="0"/>
          <w:caps w:val="0"/>
          <w:smallCaps w:val="0"/>
          <w:noProof w:val="0"/>
          <w:color w:val="auto"/>
          <w:sz w:val="24"/>
          <w:szCs w:val="24"/>
          <w:lang w:val="en-US"/>
        </w:rPr>
        <w:t xml:space="preserve">The problem with othering and the beauty myth is that it is deeply ingrained in our society and in the way we view others. These concepts also play a role in how we view and value each other in the workplace. Even though women have come a long way in society in terms of equal opportunity and rights, we are still not valued or view the same way men are when it comes to the workplace. Society has beliefs and stereotypes that women are not capable of doing labor intensive jobs. </w:t>
      </w:r>
    </w:p>
    <w:p xmlns:wp14="http://schemas.microsoft.com/office/word/2010/wordml" w:rsidP="72E22BE7" w14:paraId="1781B129" wp14:textId="59BA713A">
      <w:pPr>
        <w:spacing w:after="160" w:line="480" w:lineRule="auto"/>
        <w:ind w:firstLine="720"/>
        <w:jc w:val="left"/>
        <w:rPr>
          <w:rFonts w:ascii="Times New Roman" w:hAnsi="Times New Roman" w:eastAsia="Times New Roman" w:cs="Times New Roman"/>
          <w:b w:val="0"/>
          <w:bCs w:val="0"/>
          <w:i w:val="0"/>
          <w:iCs w:val="0"/>
          <w:caps w:val="0"/>
          <w:smallCaps w:val="0"/>
          <w:noProof w:val="0"/>
          <w:color w:val="auto"/>
          <w:sz w:val="24"/>
          <w:szCs w:val="24"/>
          <w:lang w:val="en-US"/>
        </w:rPr>
      </w:pPr>
      <w:r w:rsidRPr="72E22BE7" w:rsidR="2F3E2D11">
        <w:rPr>
          <w:rFonts w:ascii="Times New Roman" w:hAnsi="Times New Roman" w:eastAsia="Times New Roman" w:cs="Times New Roman"/>
          <w:b w:val="0"/>
          <w:bCs w:val="0"/>
          <w:i w:val="0"/>
          <w:iCs w:val="0"/>
          <w:caps w:val="0"/>
          <w:smallCaps w:val="0"/>
          <w:noProof w:val="0"/>
          <w:color w:val="auto"/>
          <w:sz w:val="24"/>
          <w:szCs w:val="24"/>
          <w:lang w:val="en-US"/>
        </w:rPr>
        <w:t>The beauty myth reinforces the idea that the value of a women lies in their physical appearance, regardless of their skill, intelligence, or abilities. The myth also holds the idea that women should be “seen and not heard.”  The myth is reflected by social media, advertising, pop culture, because all of these portray women as objects for men's desire, rather than personal individuals, with interests, skills, intelligence, and personalities.</w:t>
      </w:r>
    </w:p>
    <w:p xmlns:wp14="http://schemas.microsoft.com/office/word/2010/wordml" w:rsidP="72E22BE7" w14:paraId="5B2C47E9" wp14:textId="407D402D">
      <w:pPr>
        <w:spacing w:after="160" w:line="480" w:lineRule="auto"/>
        <w:ind w:firstLine="720"/>
        <w:jc w:val="left"/>
        <w:rPr>
          <w:rFonts w:ascii="Times New Roman" w:hAnsi="Times New Roman" w:eastAsia="Times New Roman" w:cs="Times New Roman"/>
          <w:b w:val="0"/>
          <w:bCs w:val="0"/>
          <w:i w:val="0"/>
          <w:iCs w:val="0"/>
          <w:caps w:val="0"/>
          <w:smallCaps w:val="0"/>
          <w:noProof w:val="0"/>
          <w:color w:val="auto"/>
          <w:sz w:val="24"/>
          <w:szCs w:val="24"/>
          <w:lang w:val="en-US"/>
        </w:rPr>
      </w:pPr>
      <w:r w:rsidRPr="72E22BE7" w:rsidR="2F3E2D11">
        <w:rPr>
          <w:rFonts w:ascii="Times New Roman" w:hAnsi="Times New Roman" w:eastAsia="Times New Roman" w:cs="Times New Roman"/>
          <w:b w:val="0"/>
          <w:bCs w:val="0"/>
          <w:i w:val="0"/>
          <w:iCs w:val="0"/>
          <w:caps w:val="0"/>
          <w:smallCaps w:val="0"/>
          <w:noProof w:val="0"/>
          <w:color w:val="auto"/>
          <w:sz w:val="24"/>
          <w:szCs w:val="24"/>
          <w:lang w:val="en-US"/>
        </w:rPr>
        <w:t>As you can see from my personal experience women that choose to pursue a career in male dominated fields, will often be subjected to discrimination, harassment, and stereotyping. In my experience I was denied a job opportunity because I was the “other” sex, so women might be subjected to loss job opportunities, promotions, and we also may be paid less than our male colleagues.</w:t>
      </w:r>
    </w:p>
    <w:p xmlns:wp14="http://schemas.microsoft.com/office/word/2010/wordml" w:rsidP="72E22BE7" w14:paraId="1703F680" wp14:textId="6F10F5ED">
      <w:pPr>
        <w:spacing w:after="160" w:line="480" w:lineRule="auto"/>
        <w:ind w:firstLine="720"/>
        <w:jc w:val="left"/>
        <w:rPr>
          <w:rFonts w:ascii="Times New Roman" w:hAnsi="Times New Roman" w:eastAsia="Times New Roman" w:cs="Times New Roman"/>
          <w:b w:val="0"/>
          <w:bCs w:val="0"/>
          <w:i w:val="0"/>
          <w:iCs w:val="0"/>
          <w:caps w:val="0"/>
          <w:smallCaps w:val="0"/>
          <w:noProof w:val="0"/>
          <w:color w:val="auto"/>
          <w:sz w:val="24"/>
          <w:szCs w:val="24"/>
          <w:lang w:val="en-US"/>
        </w:rPr>
      </w:pPr>
      <w:r w:rsidRPr="72E22BE7" w:rsidR="2F3E2D11">
        <w:rPr>
          <w:rFonts w:ascii="Times New Roman" w:hAnsi="Times New Roman" w:eastAsia="Times New Roman" w:cs="Times New Roman"/>
          <w:b w:val="0"/>
          <w:bCs w:val="0"/>
          <w:i w:val="0"/>
          <w:iCs w:val="0"/>
          <w:caps w:val="0"/>
          <w:smallCaps w:val="0"/>
          <w:noProof w:val="0"/>
          <w:color w:val="auto"/>
          <w:sz w:val="24"/>
          <w:szCs w:val="24"/>
          <w:lang w:val="en-US"/>
        </w:rPr>
        <w:t>The issues of othering and the beauty myth are interconnected, and both contribute to the discrimination and belittling of women in society but especially in the workplace. I hope as a woman one day we will challenge these beliefs and stereotypes to create a more equal workplace for ourselves. I also hope that women who work in male dominated fields know that they are there because of their skills, not their beauty. Worth does not derive from beauty. One day we should have a society where people are valued and respected for themselves regardless of gender or appearance.</w:t>
      </w:r>
    </w:p>
    <w:p xmlns:wp14="http://schemas.microsoft.com/office/word/2010/wordml" w:rsidP="72E22BE7" w14:paraId="2C078E63" wp14:textId="757CC3B4">
      <w:pPr>
        <w:pStyle w:val="Normal"/>
      </w:pPr>
    </w:p>
    <w:sectPr>
      <w:headerReference w:type="default" r:id="rId6"/>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25DB3499"/>
    <w:rsid w:val="25DB3499"/>
    <w:rsid w:val="2F3E2D11"/>
    <w:rsid w:val="72E22BE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DB3499"/>
  <w15:chartTrackingRefBased/>
  <w15:docId w15:val="{34822EEC-428B-4431-AB3F-80A28B2A0B72}"/>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2023-04-27T01:35:58.5470877Z</dcterms:created>
  <dcterms:modified xsi:type="dcterms:W3CDTF">2023-04-27T01:36:45.6275997Z</dcterms:modified>
  <dc:creator>Durham, Sarah Elizabeth</dc:creator>
  <lastModifiedBy>Durham, Sarah Elizabeth</lastModifiedBy>
</coreProperties>
</file>