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Kelley</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Douglas J. Engelman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250-001</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September 2025</w:t>
      </w: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Justice?</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Sandel’s “Justice: What’s the Right Thing to Do” is not only a text looking at philosophical ideas but it also acts as a conversation to create dialogue from the reader. The experience of reading this text resembled a classroom discussion instead of studying political theory because Sandel leads readers to confront difficult moral dilemmas.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first picked up Sandel’s book, I expected a discussion of right and wrong. Sandel bases his investigation on actual life situations which include emergency price hikes during disasters and military draft requirements and marriage rights for same-sex couples. These examples demonstrate that justice exists as an actual life experience which people experience during their regular activities. For me, this immediately shifted how I thought about ethics. The concept of justice operated as a real political principle which people used to discuss during their news debates and everyday dialogues.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Sandel starts by discussing utilitarianism which Jeremy Bentham and John Stuart Mill developed as a theory that justice should create the most happiness for the largest number of people. The basic principles of utilitarianism drew me in because this philosophy evaluates decisions through only how much happiness the decision will bring, which was interesting for me to explore since the philosophy seems pretty simple and fairly democratic but when you put yourself in these positions it’s hard to say if you would follow through with it.</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examples Sandel presented in his argument really made me think critically about what I would do. The author presents the runaway trolley scenario to determine if killing one person would be ethical to save the lives of five others. The utilitarian approach supports this decision yet I couldn’t help but to think about what if the one person was a partner or family member, (or even me!) and the five others were strangers. Would I still approach the scenario with the utilitarian ideal? I doubt that I would let me or people close to me die and let 5 strangers live. Even though the five strangers most likely have people close to them that share the same feelings I have for people close to me. This example really demonstrated to me that I value human dignity and moral limits more than achieving the best possible results. I now think about scenarios like these all the time. For example, what if there WERE active shooters on campus and I saw a friend running for his life towards my car that I would be driving, but at the same time there is a group of 5 others further away. And somehow I wouldn’t be able to save the five strangers AND my friend. What would I do? It's hard to say, maybe I would attempt to save all and fail to save any. It is a hard thing to grapple with but I thought that example was interesting.</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Sandel moves from utilitarianism to libertarianism which focuses on individual rights together with free markets and limited government intervention. The protection of free market exchanges and personal property rights serves as the foundation for justice according to Robert Nozick. I respect the libertarian commitment to individual liberty as a core principle. I think it's important to not look at yourself and others as “tools” to get somewhere as a group. Of course there are exceptions but generally speaking it feels more moral to respect each other's liberty.</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Sandel presents examples which demonstrate how libertarian principles produce unacceptable results. The practice of selling kidneys for financial survival raises doubts about transactional fairness according to the author. The text showed me that my dedication to freedom exists in the same way as my dedication to equality. The social and economic environment determines our choices according to my perspective on extreme libertarianism. Justice demands that people understand the current social imbalances which exist in society.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the most difficult but rewarding part of Sandel’s book is his discussion of Immanuel Kant’s philosophy. Kant rejects utilitarianism because he believes in the importance of duty and autonomy and treating people as ends in themselves. The initial aspect of Kant's writing style that caught my attention was his use of abstract terms which was a challenge to understand. Sandel used Kant’s philosophy to explain dignity which helped me grasp its significance. </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Kant would oppose lying to save a life because it uses the deceived person as a tool. My initial impression was that this approach went too far. Kant explained his position through demonstrating that justice requires permanent rules which should not be altered by any situation. I myself do not follow these permanent rules really at all in my life. I mean, when you really think about it, someone who follows the laws would be kind of an asshole to be around or at least I think so. Sometimes it is good to not tell it straight up and to put a subject in a different light so it is easy for the person to process. Nevertheless, Kant’s view, while strict, pushes me to take responsibility for honesty and integrity more seriously. </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"justice of purpose" which Sandel describes as Aristotle's perspective drew my interest the most. Aristotle argues that justice is about giving people what they deserve, based on the purpose of a practice or institution. For example, who should get the best flute?Aristotle says the best flute should go to the best flute player, because the purpose of a flute is to make beautiful music. </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idea provided me with a fresh look about how people discuss things like politics. Groups disagree because they have different views about what institutions should achieve as Sandel explains. In my experience, human beings create disagreements about justice because they hold different perspectives about what makes life significant. This knowledge has allowed me to become more patient and have more humility during debates because it demonstrates that people will not understand each other unless they first define their terms. </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Sandel presents an interesting part in the book which explores what money should buy and what it should not. The author shows how markets now penetrate domains which used to fall under moral and civic rules by giving money to children for reading and by selling immigration slots. While markets are efficient, Sandel warns that they can corrupt the values at stake. </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resonated deeply with me. The way Sandel presented his argument forced me to think about whether civic goods should receive the same treatment as commercial products. The value of friendship, civic duty and education disappears when they become subject to commercialization according to my personal perspective. Sandel assisted me in understanding my discomfort about market expansion into all areas of life because it transforms both our acquired goods and our personal identity. </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Sandel establishes his preferred approach to justice by focusing on the common good in his final section. Sandel stands apart from libertarians who focus on freedom and utilitarians who focus on results because he places primary importance on civic values and ethical choices. He believes we need to explore the moral and religious elements which establish the basis of justice. </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part of the book had the most impact on me. The current era of political division makes people want to embrace non-partisan principles which stay away from all moral conflicts. Sandel believes authentic democratic practice demands citizens to join public discussions about their preferred social structure. I agree. I have a fear of political debates yet I understand that staying away from them leads to increased social separation between individuals. Through Sandel I learned to view disagreements as essential because they help us understand our core values and make us listen to different perspectives. </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thought I would also talk about these three essential lessons from the book that will remain with me after reading the book. </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justice exists in real-world application rather than theoretical concepts. The trolley problem and military service and same-sex marriage present more than abstract dilemmas because they show how philosophical ideas affect both state policies and personal decisions. </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freedom and equality need to exist in a state of equilibrium. The absence of concern for inequality in libertarian freedom creates an unjust system while utilitarian equality without dignity consideration results in dehumanizing effects. To find the right answers you have to have the right balance.</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Finally, the common good needs dialogue to operate effectively. Human beings will always disagree about moral issues, but we have the power to handle these disagreements through respectful dialogue. Things like political violence which we have seen recently only oppress people and cause harm to our system of democracy. </w:t>
      </w:r>
    </w:p>
    <w:p w:rsidR="00000000" w:rsidDel="00000000" w:rsidP="00000000" w:rsidRDefault="00000000" w:rsidRPr="00000000" w14:paraId="00000019">
      <w:pPr>
        <w:spacing w:line="480" w:lineRule="auto"/>
        <w:ind w:firstLine="720"/>
        <w:rPr>
          <w:rFonts w:ascii="Times New Roman" w:cs="Times New Roman" w:eastAsia="Times New Roman" w:hAnsi="Times New Roman"/>
          <w:color w:val="131615"/>
          <w:sz w:val="24"/>
          <w:szCs w:val="24"/>
          <w:highlight w:val="white"/>
        </w:rPr>
      </w:pPr>
      <w:r w:rsidDel="00000000" w:rsidR="00000000" w:rsidRPr="00000000">
        <w:rPr>
          <w:rFonts w:ascii="Times New Roman" w:cs="Times New Roman" w:eastAsia="Times New Roman" w:hAnsi="Times New Roman"/>
          <w:sz w:val="24"/>
          <w:szCs w:val="24"/>
          <w:rtl w:val="0"/>
        </w:rPr>
        <w:t xml:space="preserve">The book does not contain straightforward solutions. This book was refreshing from most of my books that I get for my classes. Rather than stating different views and arguing for which one is the most effective, this book presents different moral traditions which enable readers to evaluate their personal ethical values. For me, it was a journey of questioning assumptions, confronting stereotypes, and appreciating the complexity of justice. The book provides its most valuable contribution by allowing readers to improve their involvement in ongoing discussions rather than providing opinions to existing debates. The world today is controlled by fast-paced eye-catching statements, yet Sandel shows us that justice needs patience and humility and most importantly requires dialogue even when it is uncomfortable. </w:t>
      </w:r>
      <w:r w:rsidDel="00000000" w:rsidR="00000000" w:rsidRPr="00000000">
        <w:rPr>
          <w:rtl w:val="0"/>
        </w:rPr>
      </w:r>
    </w:p>
    <w:p w:rsidR="00000000" w:rsidDel="00000000" w:rsidP="00000000" w:rsidRDefault="00000000" w:rsidRPr="00000000" w14:paraId="0000001A">
      <w:pPr>
        <w:rPr>
          <w:color w:val="131615"/>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