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5BA" w:rsidRPr="00603B34" w:rsidRDefault="00BF72DD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72"/>
          <w:szCs w:val="42"/>
        </w:rPr>
      </w:pPr>
      <w:r>
        <w:rPr>
          <w:rFonts w:ascii="Arial" w:eastAsia="굴림" w:hAnsi="Arial" w:cs="Arial"/>
          <w:b/>
          <w:bCs/>
          <w:color w:val="333333"/>
          <w:kern w:val="0"/>
          <w:sz w:val="72"/>
          <w:szCs w:val="42"/>
        </w:rPr>
        <w:t>NaRe</w:t>
      </w:r>
      <w:r w:rsidR="001475BA" w:rsidRPr="00603B34">
        <w:rPr>
          <w:rFonts w:ascii="Arial" w:eastAsia="굴림" w:hAnsi="Arial" w:cs="Arial"/>
          <w:b/>
          <w:bCs/>
          <w:color w:val="333333"/>
          <w:kern w:val="0"/>
          <w:sz w:val="72"/>
          <w:szCs w:val="42"/>
        </w:rPr>
        <w:t>Bar</w:t>
      </w: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10"/>
          <w:szCs w:val="42"/>
        </w:rPr>
      </w:pP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36"/>
          <w:szCs w:val="42"/>
        </w:rPr>
      </w:pPr>
      <w:r w:rsidRPr="00603B34">
        <w:rPr>
          <w:rFonts w:ascii="Arial" w:eastAsia="굴림" w:hAnsi="Arial" w:cs="Arial"/>
          <w:b/>
          <w:bCs/>
          <w:color w:val="333333"/>
          <w:kern w:val="0"/>
          <w:sz w:val="36"/>
          <w:szCs w:val="42"/>
        </w:rPr>
        <w:t>나만의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36"/>
          <w:szCs w:val="42"/>
        </w:rPr>
        <w:t xml:space="preserve"> 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36"/>
          <w:szCs w:val="42"/>
        </w:rPr>
        <w:t>레시피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36"/>
          <w:szCs w:val="42"/>
        </w:rPr>
        <w:t xml:space="preserve"> 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36"/>
          <w:szCs w:val="42"/>
        </w:rPr>
        <w:t>바텐더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36"/>
          <w:szCs w:val="42"/>
        </w:rPr>
        <w:t xml:space="preserve"> 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36"/>
          <w:szCs w:val="42"/>
        </w:rPr>
        <w:t>기획서</w:t>
      </w: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Pr="00B34958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D6000C" w:rsidRPr="00603B34" w:rsidRDefault="00D6000C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B0341" w:rsidRPr="00603B34" w:rsidRDefault="001B0341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Default="001B0341" w:rsidP="001B0341">
      <w:pPr>
        <w:widowControl/>
        <w:wordWrap/>
        <w:autoSpaceDE/>
        <w:autoSpaceDN/>
        <w:jc w:val="left"/>
        <w:rPr>
          <w:rFonts w:ascii="Arial" w:eastAsia="굴림" w:hAnsi="Arial" w:cs="Arial"/>
          <w:bCs/>
          <w:color w:val="333333"/>
          <w:kern w:val="0"/>
          <w:sz w:val="28"/>
          <w:szCs w:val="42"/>
        </w:rPr>
      </w:pPr>
      <w:r w:rsidRPr="001B0341">
        <w:rPr>
          <w:rFonts w:ascii="Arial" w:eastAsia="굴림" w:hAnsi="Arial" w:cs="Arial"/>
          <w:bCs/>
          <w:color w:val="333333"/>
          <w:kern w:val="0"/>
          <w:sz w:val="28"/>
          <w:szCs w:val="42"/>
        </w:rPr>
        <w:t>2020. 7. 22(</w:t>
      </w:r>
      <w:r w:rsidRPr="001B0341">
        <w:rPr>
          <w:rFonts w:ascii="Arial" w:eastAsia="굴림" w:hAnsi="Arial" w:cs="Arial"/>
          <w:bCs/>
          <w:color w:val="333333"/>
          <w:kern w:val="0"/>
          <w:sz w:val="28"/>
          <w:szCs w:val="42"/>
        </w:rPr>
        <w:t>수</w:t>
      </w:r>
      <w:r w:rsidRPr="001B0341">
        <w:rPr>
          <w:rFonts w:ascii="Arial" w:eastAsia="굴림" w:hAnsi="Arial" w:cs="Arial"/>
          <w:bCs/>
          <w:color w:val="333333"/>
          <w:kern w:val="0"/>
          <w:sz w:val="28"/>
          <w:szCs w:val="42"/>
        </w:rPr>
        <w:t>)</w:t>
      </w:r>
    </w:p>
    <w:p w:rsidR="001B0341" w:rsidRPr="001B0341" w:rsidRDefault="001B0341" w:rsidP="001B0341">
      <w:pPr>
        <w:widowControl/>
        <w:wordWrap/>
        <w:autoSpaceDE/>
        <w:autoSpaceDN/>
        <w:jc w:val="left"/>
        <w:rPr>
          <w:rFonts w:ascii="Arial" w:eastAsia="굴림" w:hAnsi="Arial" w:cs="Arial"/>
          <w:bCs/>
          <w:color w:val="333333"/>
          <w:kern w:val="0"/>
          <w:sz w:val="28"/>
          <w:szCs w:val="42"/>
        </w:rPr>
      </w:pP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4"/>
          <w:szCs w:val="42"/>
        </w:rPr>
      </w:pPr>
      <w:r w:rsidRPr="00603B34">
        <w:rPr>
          <w:rFonts w:ascii="Arial" w:eastAsia="굴림" w:hAnsi="Arial" w:cs="Arial"/>
          <w:b/>
          <w:bCs/>
          <w:color w:val="333333"/>
          <w:kern w:val="0"/>
          <w:sz w:val="44"/>
          <w:szCs w:val="42"/>
        </w:rPr>
        <w:t>긴급구조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44"/>
          <w:szCs w:val="42"/>
        </w:rPr>
        <w:t xml:space="preserve"> 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44"/>
          <w:szCs w:val="42"/>
        </w:rPr>
        <w:t>팀</w:t>
      </w: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Cs/>
          <w:color w:val="333333"/>
          <w:kern w:val="0"/>
          <w:sz w:val="36"/>
          <w:szCs w:val="42"/>
        </w:rPr>
      </w:pP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>홍세진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>(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>팀장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 xml:space="preserve">), 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>유건우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 xml:space="preserve">, 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>임창묵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 xml:space="preserve">, 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>황신실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 xml:space="preserve">, 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>이윤민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 xml:space="preserve"> </w:t>
      </w:r>
    </w:p>
    <w:p w:rsidR="00D6000C" w:rsidRDefault="00D6000C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2"/>
          <w:szCs w:val="42"/>
        </w:rPr>
      </w:pPr>
    </w:p>
    <w:p w:rsidR="001475BA" w:rsidRPr="00FC6600" w:rsidRDefault="001475BA" w:rsidP="001475BA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333333"/>
          <w:kern w:val="0"/>
          <w:sz w:val="42"/>
          <w:szCs w:val="42"/>
        </w:rPr>
      </w:pPr>
      <w:r w:rsidRPr="00603B34">
        <w:rPr>
          <w:rFonts w:ascii="Arial" w:eastAsia="굴림" w:hAnsi="Arial" w:cs="Arial"/>
          <w:b/>
          <w:bCs/>
          <w:color w:val="333333"/>
          <w:kern w:val="0"/>
          <w:sz w:val="42"/>
          <w:szCs w:val="42"/>
        </w:rPr>
        <w:lastRenderedPageBreak/>
        <w:t>기획서</w:t>
      </w:r>
    </w:p>
    <w:p w:rsidR="00D6000C" w:rsidRDefault="00D6000C" w:rsidP="001475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</w:pPr>
      <w:r>
        <w:rPr>
          <w:rFonts w:ascii="Arial" w:eastAsia="굴림" w:hAnsi="Arial" w:cs="Arial" w:hint="eastAsia"/>
          <w:b/>
          <w:bCs/>
          <w:color w:val="333333"/>
          <w:kern w:val="0"/>
          <w:sz w:val="30"/>
          <w:szCs w:val="30"/>
        </w:rPr>
        <w:t>목</w:t>
      </w:r>
      <w:r w:rsidR="001475BA"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>차</w:t>
      </w:r>
    </w:p>
    <w:p w:rsidR="00D6000C" w:rsidRPr="00D6000C" w:rsidRDefault="00D6000C" w:rsidP="00D6000C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 w:left="643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D6000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개요</w:t>
      </w:r>
    </w:p>
    <w:p w:rsidR="00D6000C" w:rsidRPr="00D6000C" w:rsidRDefault="00D6000C" w:rsidP="00D6000C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 w:left="643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D6000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구상</w:t>
      </w:r>
      <w:r w:rsidRPr="00D6000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</w:t>
      </w:r>
    </w:p>
    <w:p w:rsidR="00D6000C" w:rsidRPr="00D6000C" w:rsidRDefault="00D6000C" w:rsidP="00D6000C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 w:left="643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D6000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구현</w:t>
      </w:r>
    </w:p>
    <w:p w:rsidR="00D6000C" w:rsidRPr="00D6000C" w:rsidRDefault="00D6000C" w:rsidP="00D6000C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 w:left="643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D6000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업무</w:t>
      </w:r>
      <w:r w:rsidRPr="00D6000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</w:t>
      </w:r>
      <w:r w:rsidRPr="00D6000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분배</w:t>
      </w:r>
    </w:p>
    <w:p w:rsidR="00D6000C" w:rsidRDefault="00D6000C" w:rsidP="00D6000C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 w:left="643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D6000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프로젝트</w:t>
      </w:r>
      <w:r w:rsidRPr="00D6000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</w:t>
      </w:r>
      <w:r w:rsidRPr="00D6000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일정</w:t>
      </w:r>
    </w:p>
    <w:p w:rsidR="00D6000C" w:rsidRPr="00D6000C" w:rsidRDefault="00D6000C" w:rsidP="00D600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</w:p>
    <w:p w:rsidR="001475BA" w:rsidRPr="00FC6600" w:rsidRDefault="001475BA" w:rsidP="001475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</w:pPr>
      <w:r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 xml:space="preserve">1. 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>개요</w:t>
      </w:r>
    </w:p>
    <w:p w:rsidR="001475BA" w:rsidRPr="00FC6600" w:rsidRDefault="001475BA" w:rsidP="001475BA">
      <w:pPr>
        <w:widowControl/>
        <w:wordWrap/>
        <w:autoSpaceDE/>
        <w:autoSpaceDN/>
        <w:spacing w:before="192" w:after="192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프로젝트명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: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나레바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(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나만의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레시피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바텐더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)</w:t>
      </w:r>
    </w:p>
    <w:p w:rsidR="001475BA" w:rsidRPr="00603B34" w:rsidRDefault="001475BA" w:rsidP="001475BA">
      <w:pPr>
        <w:widowControl/>
        <w:wordWrap/>
        <w:autoSpaceDE/>
        <w:autoSpaceDN/>
        <w:spacing w:before="192" w:after="192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주제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: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키오스크를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통해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레시피를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입력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받는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홈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바텐더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기기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제작</w:t>
      </w:r>
    </w:p>
    <w:p w:rsidR="001475BA" w:rsidRPr="00D6000C" w:rsidRDefault="00D6000C" w:rsidP="00D6000C">
      <w:pPr>
        <w:pStyle w:val="a3"/>
        <w:widowControl/>
        <w:numPr>
          <w:ilvl w:val="1"/>
          <w:numId w:val="13"/>
        </w:numPr>
        <w:tabs>
          <w:tab w:val="num" w:pos="360"/>
        </w:tabs>
        <w:wordWrap/>
        <w:autoSpaceDE/>
        <w:autoSpaceDN/>
        <w:spacing w:before="192" w:after="192" w:line="240" w:lineRule="auto"/>
        <w:ind w:leftChars="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. 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주제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선정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배경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및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시장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분석</w:t>
      </w:r>
    </w:p>
    <w:p w:rsidR="001475BA" w:rsidRPr="00D6000C" w:rsidRDefault="00D6000C" w:rsidP="00D6000C">
      <w:pPr>
        <w:widowControl/>
        <w:wordWrap/>
        <w:autoSpaceDE/>
        <w:autoSpaceDN/>
        <w:spacing w:before="192" w:after="192" w:line="240" w:lineRule="auto"/>
        <w:ind w:firstLine="36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1)</w:t>
      </w: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배경</w:t>
      </w:r>
    </w:p>
    <w:p w:rsidR="001475BA" w:rsidRPr="001475BA" w:rsidRDefault="001475BA" w:rsidP="00D6000C">
      <w:pPr>
        <w:widowControl/>
        <w:wordWrap/>
        <w:autoSpaceDE/>
        <w:autoSpaceDN/>
        <w:spacing w:before="192" w:after="192" w:line="240" w:lineRule="auto"/>
        <w:ind w:leftChars="321" w:left="642" w:firstLineChars="100" w:firstLine="220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1475BA">
        <w:rPr>
          <w:rFonts w:ascii="Arial" w:eastAsia="굴림" w:hAnsi="Arial" w:cs="Arial"/>
          <w:color w:val="333333"/>
          <w:kern w:val="0"/>
          <w:sz w:val="22"/>
        </w:rPr>
        <w:t>‘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코로나바이러스감염증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-19’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으로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인해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현대인들의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생활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양상에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많은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변화가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일어나고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있다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. 2019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년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12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월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중국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우한시에서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첫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‘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코로나바이러스감염증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-19’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이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발견된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이후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그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여파는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전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세계로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퍼져나갔다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.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대한민국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정부에서는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>2020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년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>2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월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23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일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감염병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위기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단계를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>‘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심각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>’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수준으로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상향했고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,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WHO(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세계보건기구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)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에서도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2020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년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3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월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12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일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해당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감염병에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대해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최고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경보단계인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펜데믹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(pandemic)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을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선언하며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전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세계가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‘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코로나바이러스감염증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-19’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에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적극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대응하는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모습을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보이고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있다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. </w:t>
      </w:r>
    </w:p>
    <w:p w:rsidR="001475BA" w:rsidRPr="001475BA" w:rsidRDefault="001475BA" w:rsidP="001475BA">
      <w:pPr>
        <w:widowControl/>
        <w:wordWrap/>
        <w:autoSpaceDE/>
        <w:autoSpaceDN/>
        <w:spacing w:before="192" w:after="192" w:line="240" w:lineRule="auto"/>
        <w:ind w:left="720"/>
        <w:jc w:val="left"/>
        <w:rPr>
          <w:rFonts w:ascii="Helvetica" w:eastAsia="굴림" w:hAnsi="Helvetica" w:cs="Helvetica"/>
          <w:color w:val="333333"/>
          <w:kern w:val="0"/>
          <w:sz w:val="22"/>
        </w:rPr>
      </w:pPr>
      <w:r w:rsidRPr="001475BA">
        <w:rPr>
          <w:rFonts w:ascii="Helvetica" w:eastAsia="굴림" w:hAnsi="Helvetica" w:cs="Helvetica"/>
          <w:color w:val="333333"/>
          <w:kern w:val="0"/>
          <w:sz w:val="22"/>
        </w:rPr>
        <w:t xml:space="preserve"> ‘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코로나바이러스감염증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-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>19’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은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기침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,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재채기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등으로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인한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비말에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의해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감염되는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것으로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알려졌으며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,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이에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따라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대한민국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정부에서는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사람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많은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곳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방문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자제와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마스크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착용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등의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행동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수칙을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지정했다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.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뿐만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아니라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감성주점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,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유흥주점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,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노래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연습장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등을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고위험시설로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분류하는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등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>‘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코로나바이러스감염증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-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>19’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의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확산을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="00D6000C">
        <w:rPr>
          <w:rFonts w:ascii="Helvetica" w:eastAsia="굴림" w:hAnsi="Helvetica" w:cs="Helvetica" w:hint="eastAsia"/>
          <w:color w:val="333333"/>
          <w:kern w:val="0"/>
          <w:sz w:val="22"/>
        </w:rPr>
        <w:t>막기</w:t>
      </w:r>
      <w:r w:rsidR="00D6000C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="00D6000C">
        <w:rPr>
          <w:rFonts w:ascii="Helvetica" w:eastAsia="굴림" w:hAnsi="Helvetica" w:cs="Helvetica" w:hint="eastAsia"/>
          <w:color w:val="333333"/>
          <w:kern w:val="0"/>
          <w:sz w:val="22"/>
        </w:rPr>
        <w:t>위한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="00D6000C">
        <w:rPr>
          <w:rFonts w:ascii="Helvetica" w:eastAsia="굴림" w:hAnsi="Helvetica" w:cs="Helvetica" w:hint="eastAsia"/>
          <w:color w:val="333333"/>
          <w:kern w:val="0"/>
          <w:sz w:val="22"/>
        </w:rPr>
        <w:t>많은</w:t>
      </w:r>
      <w:r w:rsidR="00D6000C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노력이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이루어지고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있다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.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 xml:space="preserve"> </w:t>
      </w:r>
    </w:p>
    <w:p w:rsidR="001475BA" w:rsidRPr="001475BA" w:rsidRDefault="001475BA" w:rsidP="001475BA">
      <w:pPr>
        <w:widowControl/>
        <w:wordWrap/>
        <w:autoSpaceDE/>
        <w:autoSpaceDN/>
        <w:spacing w:before="192" w:after="192" w:line="240" w:lineRule="auto"/>
        <w:ind w:leftChars="321" w:left="642"/>
        <w:jc w:val="left"/>
        <w:rPr>
          <w:rFonts w:ascii="Arial" w:eastAsia="굴림" w:hAnsi="Arial" w:cs="Arial"/>
          <w:color w:val="333333"/>
          <w:kern w:val="0"/>
          <w:sz w:val="22"/>
        </w:rPr>
      </w:pPr>
    </w:p>
    <w:p w:rsidR="001475BA" w:rsidRPr="00D6000C" w:rsidRDefault="00D6000C" w:rsidP="00D6000C">
      <w:pPr>
        <w:widowControl/>
        <w:wordWrap/>
        <w:autoSpaceDE/>
        <w:autoSpaceDN/>
        <w:spacing w:before="192" w:after="192" w:line="240" w:lineRule="auto"/>
        <w:ind w:firstLine="560"/>
        <w:jc w:val="left"/>
        <w:rPr>
          <w:rFonts w:ascii="Arial" w:eastAsia="굴림" w:hAnsi="Arial" w:cs="Arial"/>
          <w:color w:val="333333"/>
          <w:kern w:val="0"/>
          <w:sz w:val="22"/>
        </w:rPr>
      </w:pPr>
      <w:r>
        <w:rPr>
          <w:rFonts w:ascii="Arial" w:eastAsia="굴림" w:hAnsi="Arial" w:cs="Arial"/>
          <w:color w:val="333333"/>
          <w:kern w:val="0"/>
          <w:sz w:val="22"/>
        </w:rPr>
        <w:t>2)</w:t>
      </w:r>
      <w:r w:rsidRPr="00D6000C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2"/>
        </w:rPr>
        <w:t>국내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2"/>
        </w:rPr>
        <w:t>현황</w:t>
      </w:r>
    </w:p>
    <w:p w:rsidR="001475BA" w:rsidRPr="00D6000C" w:rsidRDefault="001475BA" w:rsidP="00D6000C">
      <w:pPr>
        <w:widowControl/>
        <w:wordWrap/>
        <w:autoSpaceDE/>
        <w:autoSpaceDN/>
        <w:spacing w:before="192" w:after="192" w:line="240" w:lineRule="auto"/>
        <w:ind w:leftChars="380" w:left="760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D6000C">
        <w:rPr>
          <w:rFonts w:ascii="Arial" w:eastAsia="굴림" w:hAnsi="Arial" w:cs="Arial"/>
          <w:color w:val="333333"/>
          <w:kern w:val="0"/>
          <w:sz w:val="22"/>
        </w:rPr>
        <w:t>‘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코로나바이러스감염증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-19’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으로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인해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감성주점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유흥주점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노래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연습장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등이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고위험시설로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분류됨에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따라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집에서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혼자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술을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즐기는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이른바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’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혼술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’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문화가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주류로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자리잡고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있다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. </w:t>
      </w:r>
    </w:p>
    <w:p w:rsidR="001475BA" w:rsidRPr="00B34958" w:rsidRDefault="00B34958" w:rsidP="00D6000C">
      <w:pPr>
        <w:widowControl/>
        <w:wordWrap/>
        <w:autoSpaceDE/>
        <w:autoSpaceDN/>
        <w:spacing w:before="192" w:after="192" w:line="240" w:lineRule="auto"/>
        <w:ind w:leftChars="380" w:left="760"/>
        <w:jc w:val="left"/>
        <w:rPr>
          <w:rFonts w:ascii="Arial" w:eastAsia="굴림" w:hAnsi="Arial" w:cs="Arial"/>
          <w:color w:val="333333"/>
          <w:kern w:val="0"/>
          <w:sz w:val="22"/>
        </w:rPr>
      </w:pPr>
      <w:r>
        <w:rPr>
          <w:rFonts w:ascii="Arial" w:eastAsia="굴림" w:hAnsi="Arial" w:cs="Arial" w:hint="eastAsia"/>
          <w:color w:val="333333"/>
          <w:kern w:val="0"/>
          <w:sz w:val="22"/>
        </w:rPr>
        <w:t>편의점</w:t>
      </w:r>
      <w:r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>
        <w:rPr>
          <w:rFonts w:ascii="Arial" w:eastAsia="굴림" w:hAnsi="Arial" w:cs="Arial"/>
          <w:color w:val="333333"/>
          <w:kern w:val="0"/>
          <w:sz w:val="22"/>
        </w:rPr>
        <w:t>CU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에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따르면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3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월의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주류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매출이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전년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대비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/>
          <w:color w:val="333333"/>
          <w:kern w:val="0"/>
          <w:sz w:val="22"/>
        </w:rPr>
        <w:t xml:space="preserve">20%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가량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증가했고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,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이마트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2</w:t>
      </w:r>
      <w:r w:rsidR="000E1A69">
        <w:rPr>
          <w:rFonts w:ascii="Arial" w:eastAsia="굴림" w:hAnsi="Arial" w:cs="Arial"/>
          <w:color w:val="333333"/>
          <w:kern w:val="0"/>
          <w:sz w:val="22"/>
        </w:rPr>
        <w:t>4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의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/>
          <w:color w:val="333333"/>
          <w:kern w:val="0"/>
          <w:sz w:val="22"/>
        </w:rPr>
        <w:t>3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월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와인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매출은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/>
          <w:color w:val="333333"/>
          <w:kern w:val="0"/>
          <w:sz w:val="22"/>
        </w:rPr>
        <w:t xml:space="preserve">225.6%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신장하는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등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편의점의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주류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매출이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크게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증가했다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.</w:t>
      </w:r>
      <w:r w:rsidR="000E1A69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업계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관게자는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/>
          <w:color w:val="333333"/>
          <w:kern w:val="0"/>
          <w:sz w:val="22"/>
        </w:rPr>
        <w:t>“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코로나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19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로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소비자들의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라이프스타일이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변화하면서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편의점에서는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주류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매출이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가장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두드러지게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나타나고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있다</w:t>
      </w:r>
      <w:r w:rsidR="000E1A69">
        <w:rPr>
          <w:rFonts w:ascii="Arial" w:eastAsia="굴림" w:hAnsi="Arial" w:cs="Arial"/>
          <w:color w:val="333333"/>
          <w:kern w:val="0"/>
          <w:sz w:val="22"/>
        </w:rPr>
        <w:t>”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고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언급했다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.</w:t>
      </w:r>
      <w:r w:rsidR="000E1A69">
        <w:rPr>
          <w:rFonts w:ascii="Arial" w:eastAsia="굴림" w:hAnsi="Arial" w:cs="Arial"/>
          <w:color w:val="333333"/>
          <w:kern w:val="0"/>
          <w:sz w:val="22"/>
        </w:rPr>
        <w:t xml:space="preserve"> </w:t>
      </w:r>
    </w:p>
    <w:p w:rsidR="00B34958" w:rsidRPr="00B34958" w:rsidRDefault="00B34958" w:rsidP="00D6000C">
      <w:pPr>
        <w:widowControl/>
        <w:wordWrap/>
        <w:autoSpaceDE/>
        <w:autoSpaceDN/>
        <w:spacing w:before="192" w:after="192" w:line="240" w:lineRule="auto"/>
        <w:ind w:leftChars="380" w:left="760"/>
        <w:jc w:val="left"/>
        <w:rPr>
          <w:sz w:val="22"/>
        </w:rPr>
      </w:pPr>
      <w:r w:rsidRPr="00B34958">
        <w:rPr>
          <w:rFonts w:hint="eastAsia"/>
          <w:sz w:val="22"/>
        </w:rPr>
        <w:lastRenderedPageBreak/>
        <w:t>코로나1</w:t>
      </w:r>
      <w:r w:rsidRPr="00B34958">
        <w:rPr>
          <w:sz w:val="22"/>
        </w:rPr>
        <w:t>9</w:t>
      </w:r>
      <w:r w:rsidRPr="00B34958">
        <w:rPr>
          <w:rFonts w:hint="eastAsia"/>
          <w:sz w:val="22"/>
        </w:rPr>
        <w:t xml:space="preserve">에 홈술족 시장 </w:t>
      </w:r>
      <w:r w:rsidRPr="00B34958">
        <w:rPr>
          <w:sz w:val="22"/>
        </w:rPr>
        <w:t>‘</w:t>
      </w:r>
      <w:r w:rsidRPr="00B34958">
        <w:rPr>
          <w:rFonts w:hint="eastAsia"/>
          <w:sz w:val="22"/>
        </w:rPr>
        <w:t>봄 바람</w:t>
      </w:r>
      <w:r w:rsidRPr="00B34958">
        <w:rPr>
          <w:sz w:val="22"/>
        </w:rPr>
        <w:t xml:space="preserve">’… </w:t>
      </w:r>
      <w:r w:rsidRPr="00B34958">
        <w:rPr>
          <w:rFonts w:hint="eastAsia"/>
          <w:sz w:val="22"/>
        </w:rPr>
        <w:t>가정용 주류 소비 늘어(뉴데일리경제)</w:t>
      </w:r>
    </w:p>
    <w:p w:rsidR="001475BA" w:rsidRPr="00B34958" w:rsidRDefault="00CC7E2D" w:rsidP="00B34958">
      <w:pPr>
        <w:widowControl/>
        <w:wordWrap/>
        <w:autoSpaceDE/>
        <w:autoSpaceDN/>
        <w:spacing w:before="192" w:after="192" w:line="240" w:lineRule="auto"/>
        <w:ind w:leftChars="380" w:left="76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8" w:history="1">
        <w:r w:rsidR="00B34958" w:rsidRPr="00B34958">
          <w:rPr>
            <w:rStyle w:val="a4"/>
            <w:sz w:val="22"/>
          </w:rPr>
          <w:t>http://biz.newdaily.co.kr/site/data/html/2020/04/21/2020042100102.html</w:t>
        </w:r>
      </w:hyperlink>
    </w:p>
    <w:p w:rsidR="001475BA" w:rsidRPr="00D6000C" w:rsidRDefault="001475BA" w:rsidP="00D6000C">
      <w:pPr>
        <w:widowControl/>
        <w:wordWrap/>
        <w:autoSpaceDE/>
        <w:autoSpaceDN/>
        <w:spacing w:before="192" w:after="192" w:line="240" w:lineRule="auto"/>
        <w:ind w:leftChars="380" w:left="760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LG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전자는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이러한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흐름에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맞춰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100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만원대의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캡슐형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수제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맥주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제조기를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선보이기도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했다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. </w:t>
      </w:r>
    </w:p>
    <w:p w:rsidR="001475BA" w:rsidRDefault="001475BA" w:rsidP="00D6000C">
      <w:pPr>
        <w:widowControl/>
        <w:wordWrap/>
        <w:autoSpaceDE/>
        <w:autoSpaceDN/>
        <w:spacing w:before="192" w:after="192" w:line="240" w:lineRule="auto"/>
        <w:ind w:leftChars="380" w:left="760"/>
        <w:jc w:val="left"/>
        <w:rPr>
          <w:rFonts w:ascii="Arial" w:hAnsi="Arial" w:cs="Arial"/>
        </w:rPr>
      </w:pPr>
      <w:r w:rsidRPr="00D6000C">
        <w:rPr>
          <w:rFonts w:ascii="Arial" w:hAnsi="Arial" w:cs="Arial"/>
          <w:sz w:val="22"/>
        </w:rPr>
        <w:t>혼술족</w:t>
      </w:r>
      <w:r w:rsidRPr="00D6000C">
        <w:rPr>
          <w:rFonts w:ascii="Arial" w:hAnsi="Arial" w:cs="Arial"/>
          <w:sz w:val="22"/>
        </w:rPr>
        <w:t xml:space="preserve"> </w:t>
      </w:r>
      <w:r w:rsidRPr="00D6000C">
        <w:rPr>
          <w:rFonts w:ascii="Arial" w:hAnsi="Arial" w:cs="Arial"/>
          <w:sz w:val="22"/>
        </w:rPr>
        <w:t>위한</w:t>
      </w:r>
      <w:r w:rsidRPr="00D6000C">
        <w:rPr>
          <w:rFonts w:ascii="Arial" w:hAnsi="Arial" w:cs="Arial"/>
          <w:sz w:val="22"/>
        </w:rPr>
        <w:t xml:space="preserve"> </w:t>
      </w:r>
      <w:r w:rsidRPr="00D6000C">
        <w:rPr>
          <w:rFonts w:ascii="Arial" w:hAnsi="Arial" w:cs="Arial"/>
          <w:sz w:val="22"/>
        </w:rPr>
        <w:t>캡슐형</w:t>
      </w:r>
      <w:r w:rsidRPr="00D6000C">
        <w:rPr>
          <w:rFonts w:ascii="Arial" w:hAnsi="Arial" w:cs="Arial"/>
          <w:sz w:val="22"/>
        </w:rPr>
        <w:t xml:space="preserve"> </w:t>
      </w:r>
      <w:r w:rsidRPr="00D6000C">
        <w:rPr>
          <w:rFonts w:ascii="Arial" w:hAnsi="Arial" w:cs="Arial"/>
          <w:sz w:val="22"/>
        </w:rPr>
        <w:t>수제맥주제조기</w:t>
      </w:r>
      <w:r w:rsidRPr="00D6000C">
        <w:rPr>
          <w:rFonts w:ascii="Arial" w:hAnsi="Arial" w:cs="Arial"/>
          <w:sz w:val="22"/>
        </w:rPr>
        <w:t xml:space="preserve"> </w:t>
      </w:r>
      <w:r w:rsidRPr="00D6000C">
        <w:rPr>
          <w:rFonts w:ascii="Arial" w:hAnsi="Arial" w:cs="Arial"/>
          <w:sz w:val="22"/>
        </w:rPr>
        <w:t>나왔다</w:t>
      </w:r>
      <w:r w:rsidRPr="00D6000C">
        <w:rPr>
          <w:rFonts w:ascii="Arial" w:hAnsi="Arial" w:cs="Arial"/>
          <w:sz w:val="22"/>
        </w:rPr>
        <w:t>. (</w:t>
      </w:r>
      <w:r w:rsidRPr="00D6000C">
        <w:rPr>
          <w:rFonts w:ascii="Arial" w:hAnsi="Arial" w:cs="Arial"/>
          <w:sz w:val="22"/>
        </w:rPr>
        <w:t>한겨레</w:t>
      </w:r>
      <w:r w:rsidRPr="00D6000C">
        <w:rPr>
          <w:rFonts w:ascii="Arial" w:hAnsi="Arial" w:cs="Arial"/>
          <w:sz w:val="22"/>
        </w:rPr>
        <w:t xml:space="preserve">) </w:t>
      </w:r>
      <w:hyperlink r:id="rId9" w:history="1">
        <w:r w:rsidRPr="00D6000C">
          <w:rPr>
            <w:rStyle w:val="a4"/>
            <w:rFonts w:ascii="Arial" w:hAnsi="Arial" w:cs="Arial"/>
            <w:sz w:val="22"/>
          </w:rPr>
          <w:t>http://www.hani.co.kr/arti/economy/consumer/953122.html</w:t>
        </w:r>
      </w:hyperlink>
    </w:p>
    <w:p w:rsidR="001475BA" w:rsidRDefault="001475BA" w:rsidP="001475BA">
      <w:pPr>
        <w:widowControl/>
        <w:wordWrap/>
        <w:autoSpaceDE/>
        <w:autoSpaceDN/>
        <w:spacing w:before="192" w:after="192" w:line="240" w:lineRule="auto"/>
        <w:ind w:leftChars="180" w:left="36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</w:p>
    <w:p w:rsidR="001475BA" w:rsidRPr="00D6000C" w:rsidRDefault="00D6000C" w:rsidP="00D6000C">
      <w:pPr>
        <w:pStyle w:val="a3"/>
        <w:widowControl/>
        <w:numPr>
          <w:ilvl w:val="0"/>
          <w:numId w:val="14"/>
        </w:numPr>
        <w:wordWrap/>
        <w:autoSpaceDE/>
        <w:autoSpaceDN/>
        <w:spacing w:before="192" w:after="192" w:line="240" w:lineRule="auto"/>
        <w:ind w:leftChars="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기대</w:t>
      </w:r>
      <w:r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효과</w:t>
      </w:r>
    </w:p>
    <w:p w:rsidR="001475BA" w:rsidRPr="00D6000C" w:rsidRDefault="001475BA" w:rsidP="00D6000C">
      <w:pPr>
        <w:widowControl/>
        <w:wordWrap/>
        <w:autoSpaceDE/>
        <w:autoSpaceDN/>
        <w:spacing w:before="192" w:after="192" w:line="240" w:lineRule="auto"/>
        <w:ind w:leftChars="280" w:left="560"/>
        <w:jc w:val="left"/>
        <w:rPr>
          <w:rFonts w:ascii="Arial" w:eastAsia="굴림" w:hAnsi="Arial" w:cs="Arial"/>
          <w:color w:val="333333"/>
          <w:kern w:val="0"/>
          <w:sz w:val="22"/>
          <w:szCs w:val="24"/>
        </w:rPr>
      </w:pPr>
      <w:r w:rsidRPr="00D6000C">
        <w:rPr>
          <w:rFonts w:ascii="Arial" w:eastAsia="굴림" w:hAnsi="Arial" w:cs="Arial"/>
          <w:color w:val="333333"/>
          <w:kern w:val="0"/>
          <w:sz w:val="22"/>
          <w:szCs w:val="24"/>
        </w:rPr>
        <w:t>(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여기에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/>
          <w:color w:val="FF0000"/>
          <w:kern w:val="0"/>
          <w:sz w:val="22"/>
          <w:szCs w:val="24"/>
        </w:rPr>
        <w:t>(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칵테일도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인기가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있지만</w:t>
      </w:r>
      <w:r w:rsidRPr="00D6000C">
        <w:rPr>
          <w:rFonts w:ascii="Arial" w:eastAsia="굴림" w:hAnsi="Arial" w:cs="Arial"/>
          <w:color w:val="FF0000"/>
          <w:kern w:val="0"/>
          <w:sz w:val="22"/>
          <w:szCs w:val="24"/>
        </w:rPr>
        <w:t>…?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)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어떠어떠한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이유로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칵테일에는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혼술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접근이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쉽지않다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.</w:t>
      </w:r>
      <w:r w:rsidRPr="00D6000C">
        <w:rPr>
          <w:rFonts w:ascii="Arial" w:eastAsia="굴림" w:hAnsi="Arial" w:cs="Arial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요즘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안그래도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집에만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있어서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우울한데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재미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요소를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더해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칵테일을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만들어주고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레시피도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공유할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수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있는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우리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아이템에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대한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수요가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있을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것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같다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.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라는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내용을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넣고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싶어요</w:t>
      </w:r>
      <w:r w:rsidRPr="00D6000C">
        <w:rPr>
          <w:rFonts w:ascii="Arial" w:eastAsia="굴림" w:hAnsi="Arial" w:cs="Arial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글이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안써짐</w:t>
      </w:r>
      <w:r w:rsidRPr="00D6000C">
        <w:rPr>
          <w:rFonts w:ascii="Arial" w:eastAsia="굴림" w:hAnsi="Arial" w:cs="Arial"/>
          <w:color w:val="FF0000"/>
          <w:kern w:val="0"/>
          <w:sz w:val="22"/>
          <w:szCs w:val="24"/>
        </w:rPr>
        <w:t>…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ㅠ</w:t>
      </w:r>
      <w:r w:rsidRPr="00D6000C">
        <w:rPr>
          <w:rFonts w:ascii="Arial" w:eastAsia="굴림" w:hAnsi="Arial" w:cs="Arial"/>
          <w:color w:val="FF0000"/>
          <w:kern w:val="0"/>
          <w:sz w:val="22"/>
          <w:szCs w:val="24"/>
        </w:rPr>
        <w:t>)</w:t>
      </w:r>
    </w:p>
    <w:p w:rsidR="001475BA" w:rsidRPr="00D6000C" w:rsidRDefault="001475BA" w:rsidP="00D6000C">
      <w:pPr>
        <w:widowControl/>
        <w:wordWrap/>
        <w:autoSpaceDE/>
        <w:autoSpaceDN/>
        <w:spacing w:before="192" w:after="192" w:line="240" w:lineRule="auto"/>
        <w:ind w:leftChars="280" w:left="560"/>
        <w:jc w:val="left"/>
        <w:rPr>
          <w:rFonts w:ascii="Arial" w:eastAsia="굴림" w:hAnsi="Arial" w:cs="Arial"/>
          <w:color w:val="333333"/>
          <w:kern w:val="0"/>
          <w:sz w:val="22"/>
          <w:szCs w:val="24"/>
        </w:rPr>
      </w:pPr>
    </w:p>
    <w:p w:rsidR="001475BA" w:rsidRPr="009845EC" w:rsidRDefault="001475BA" w:rsidP="00D6000C">
      <w:pPr>
        <w:widowControl/>
        <w:wordWrap/>
        <w:autoSpaceDE/>
        <w:autoSpaceDN/>
        <w:spacing w:before="192" w:after="192" w:line="240" w:lineRule="auto"/>
        <w:ind w:leftChars="280" w:left="560"/>
        <w:jc w:val="left"/>
        <w:rPr>
          <w:rFonts w:ascii="Arial" w:eastAsia="굴림" w:hAnsi="Arial" w:cs="Arial"/>
          <w:color w:val="FF0000"/>
          <w:kern w:val="0"/>
          <w:sz w:val="24"/>
          <w:szCs w:val="24"/>
        </w:rPr>
      </w:pPr>
      <w:r w:rsidRPr="00D6000C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(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유사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서비스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사례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저번에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건우님인가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세진선배가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칵테일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만들어주는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기계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유튭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영상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보여준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것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같은데</w:t>
      </w:r>
      <w:r w:rsidRPr="00D6000C">
        <w:rPr>
          <w:rFonts w:ascii="Arial" w:eastAsia="굴림" w:hAnsi="Arial" w:cs="Arial"/>
          <w:color w:val="FF0000"/>
          <w:kern w:val="0"/>
          <w:sz w:val="22"/>
          <w:szCs w:val="24"/>
        </w:rPr>
        <w:t xml:space="preserve">… 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그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기계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조사해서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넣고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근데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칵테일은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다양한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술을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다양한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방법으로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믹스해서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만드는건데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그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기계는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한계가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있잖음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?</w:t>
      </w:r>
      <w:r w:rsidRPr="00D6000C">
        <w:rPr>
          <w:rFonts w:ascii="Arial" w:eastAsia="굴림" w:hAnsi="Arial" w:cs="Arial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우리는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유저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커스텀되는거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만들거임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ㅇㅇ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라는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맥락으로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전개하고싶음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)</w:t>
      </w:r>
    </w:p>
    <w:p w:rsidR="001475BA" w:rsidRPr="00603B34" w:rsidRDefault="001475BA" w:rsidP="001475BA">
      <w:pPr>
        <w:widowControl/>
        <w:wordWrap/>
        <w:autoSpaceDE/>
        <w:autoSpaceDN/>
        <w:spacing w:before="192" w:after="192" w:line="240" w:lineRule="auto"/>
        <w:ind w:leftChars="180" w:left="36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</w:p>
    <w:p w:rsidR="001475BA" w:rsidRPr="009845EC" w:rsidRDefault="001475BA" w:rsidP="001475BA">
      <w:pPr>
        <w:widowControl/>
        <w:wordWrap/>
        <w:autoSpaceDE/>
        <w:autoSpaceDN/>
        <w:spacing w:before="192" w:after="192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</w:p>
    <w:p w:rsidR="001475BA" w:rsidRPr="00D6000C" w:rsidRDefault="001475BA" w:rsidP="00D6000C">
      <w:pPr>
        <w:pStyle w:val="a3"/>
        <w:widowControl/>
        <w:numPr>
          <w:ilvl w:val="1"/>
          <w:numId w:val="15"/>
        </w:numPr>
        <w:wordWrap/>
        <w:autoSpaceDE/>
        <w:autoSpaceDN/>
        <w:spacing w:before="192" w:after="192" w:line="240" w:lineRule="auto"/>
        <w:ind w:leftChars="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프로젝트</w:t>
      </w:r>
      <w:r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개발</w:t>
      </w:r>
      <w:r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방향</w:t>
      </w:r>
    </w:p>
    <w:p w:rsidR="00D6000C" w:rsidRDefault="00D6000C" w:rsidP="00D6000C">
      <w:pPr>
        <w:pStyle w:val="a3"/>
        <w:widowControl/>
        <w:numPr>
          <w:ilvl w:val="0"/>
          <w:numId w:val="16"/>
        </w:numPr>
        <w:wordWrap/>
        <w:autoSpaceDE/>
        <w:autoSpaceDN/>
        <w:spacing w:before="192" w:after="192" w:line="240" w:lineRule="auto"/>
        <w:ind w:leftChars="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이용대상</w:t>
      </w:r>
    </w:p>
    <w:p w:rsidR="00D6000C" w:rsidRPr="002615E8" w:rsidRDefault="002615E8" w:rsidP="00D6000C">
      <w:pPr>
        <w:widowControl/>
        <w:wordWrap/>
        <w:autoSpaceDE/>
        <w:autoSpaceDN/>
        <w:spacing w:before="192" w:after="192" w:line="240" w:lineRule="auto"/>
        <w:ind w:left="760"/>
        <w:jc w:val="left"/>
        <w:rPr>
          <w:rFonts w:ascii="Arial" w:eastAsia="굴림" w:hAnsi="Arial" w:cs="Arial"/>
          <w:color w:val="000000" w:themeColor="text1"/>
          <w:kern w:val="0"/>
          <w:sz w:val="22"/>
        </w:rPr>
      </w:pPr>
      <w:r w:rsidRPr="002615E8">
        <w:rPr>
          <w:rFonts w:ascii="Arial" w:eastAsia="굴림" w:hAnsi="Arial" w:cs="Arial" w:hint="eastAsia"/>
          <w:color w:val="000000" w:themeColor="text1"/>
          <w:kern w:val="0"/>
          <w:sz w:val="22"/>
        </w:rPr>
        <w:t>집에서</w:t>
      </w:r>
      <w:r w:rsidRPr="002615E8">
        <w:rPr>
          <w:rFonts w:ascii="Arial" w:eastAsia="굴림" w:hAnsi="Arial" w:cs="Arial" w:hint="eastAsia"/>
          <w:color w:val="000000" w:themeColor="text1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</w:rPr>
        <w:t>음주를</w:t>
      </w:r>
      <w:r>
        <w:rPr>
          <w:rFonts w:ascii="Arial" w:eastAsia="굴림" w:hAnsi="Arial" w:cs="Arial" w:hint="eastAsia"/>
          <w:color w:val="000000" w:themeColor="text1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</w:rPr>
        <w:t>즐기는</w:t>
      </w:r>
      <w:r>
        <w:rPr>
          <w:rFonts w:ascii="Arial" w:eastAsia="굴림" w:hAnsi="Arial" w:cs="Arial" w:hint="eastAsia"/>
          <w:color w:val="000000" w:themeColor="text1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</w:rPr>
        <w:t>사람들</w:t>
      </w:r>
    </w:p>
    <w:p w:rsidR="001475BA" w:rsidRPr="00D6000C" w:rsidRDefault="001475BA" w:rsidP="00D6000C">
      <w:pPr>
        <w:pStyle w:val="a3"/>
        <w:widowControl/>
        <w:numPr>
          <w:ilvl w:val="0"/>
          <w:numId w:val="16"/>
        </w:numPr>
        <w:wordWrap/>
        <w:autoSpaceDE/>
        <w:autoSpaceDN/>
        <w:spacing w:before="192" w:after="192" w:line="240" w:lineRule="auto"/>
        <w:ind w:leftChars="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목표</w:t>
      </w:r>
      <w:r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</w:p>
    <w:p w:rsidR="001475BA" w:rsidRPr="00FF36A5" w:rsidRDefault="00FF36A5" w:rsidP="00FF36A5">
      <w:pPr>
        <w:pStyle w:val="a3"/>
        <w:widowControl/>
        <w:numPr>
          <w:ilvl w:val="1"/>
          <w:numId w:val="16"/>
        </w:numPr>
        <w:wordWrap/>
        <w:autoSpaceDE/>
        <w:autoSpaceDN/>
        <w:spacing w:before="192" w:after="192" w:line="240" w:lineRule="auto"/>
        <w:ind w:leftChars="0"/>
        <w:jc w:val="left"/>
        <w:rPr>
          <w:rFonts w:ascii="Arial" w:eastAsia="굴림" w:hAnsi="Arial" w:cs="Arial"/>
          <w:color w:val="333333"/>
          <w:kern w:val="0"/>
          <w:sz w:val="22"/>
          <w:szCs w:val="24"/>
        </w:rPr>
      </w:pP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여러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술을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섞어서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제공하는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하드웨어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제작</w:t>
      </w:r>
    </w:p>
    <w:p w:rsidR="00FF36A5" w:rsidRPr="00FF36A5" w:rsidRDefault="00FF36A5" w:rsidP="00FF36A5">
      <w:pPr>
        <w:pStyle w:val="a3"/>
        <w:widowControl/>
        <w:numPr>
          <w:ilvl w:val="1"/>
          <w:numId w:val="16"/>
        </w:numPr>
        <w:wordWrap/>
        <w:autoSpaceDE/>
        <w:autoSpaceDN/>
        <w:spacing w:before="192" w:after="192" w:line="240" w:lineRule="auto"/>
        <w:ind w:leftChars="0"/>
        <w:jc w:val="left"/>
        <w:rPr>
          <w:rFonts w:ascii="Arial" w:eastAsia="굴림" w:hAnsi="Arial" w:cs="Arial"/>
          <w:color w:val="333333"/>
          <w:kern w:val="0"/>
          <w:sz w:val="22"/>
          <w:szCs w:val="24"/>
        </w:rPr>
      </w:pP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사용자의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레시피를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입력</w:t>
      </w:r>
      <w:r w:rsidR="002615E8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="002615E8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받는</w:t>
      </w:r>
      <w:r w:rsidR="002615E8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="002615E8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모바일웹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U</w:t>
      </w:r>
      <w:r w:rsidRPr="00FF36A5">
        <w:rPr>
          <w:rFonts w:ascii="Arial" w:eastAsia="굴림" w:hAnsi="Arial" w:cs="Arial"/>
          <w:color w:val="333333"/>
          <w:kern w:val="0"/>
          <w:sz w:val="22"/>
          <w:szCs w:val="24"/>
        </w:rPr>
        <w:t>I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제작</w:t>
      </w:r>
    </w:p>
    <w:p w:rsidR="00FF36A5" w:rsidRPr="00FF36A5" w:rsidRDefault="00FF36A5" w:rsidP="00FF36A5">
      <w:pPr>
        <w:pStyle w:val="a3"/>
        <w:widowControl/>
        <w:numPr>
          <w:ilvl w:val="1"/>
          <w:numId w:val="16"/>
        </w:numPr>
        <w:wordWrap/>
        <w:autoSpaceDE/>
        <w:autoSpaceDN/>
        <w:spacing w:before="192" w:after="192" w:line="240" w:lineRule="auto"/>
        <w:ind w:leftChars="0"/>
        <w:jc w:val="left"/>
        <w:rPr>
          <w:rFonts w:ascii="Arial" w:eastAsia="굴림" w:hAnsi="Arial" w:cs="Arial"/>
          <w:color w:val="333333"/>
          <w:kern w:val="0"/>
          <w:sz w:val="22"/>
          <w:szCs w:val="24"/>
        </w:rPr>
      </w:pP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레시피를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받아오고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공유할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수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있는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커뮤니티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서버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제작</w:t>
      </w:r>
    </w:p>
    <w:p w:rsidR="00FF36A5" w:rsidRPr="00FF36A5" w:rsidRDefault="00FF36A5" w:rsidP="00FF36A5">
      <w:pPr>
        <w:widowControl/>
        <w:wordWrap/>
        <w:autoSpaceDE/>
        <w:autoSpaceDN/>
        <w:spacing w:before="192" w:after="192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</w:p>
    <w:p w:rsidR="006A44C2" w:rsidRDefault="006A44C2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</w:pPr>
      <w:r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br w:type="page"/>
      </w:r>
    </w:p>
    <w:p w:rsidR="001475BA" w:rsidRPr="00603B34" w:rsidRDefault="001475BA" w:rsidP="001475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</w:pPr>
      <w:r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lastRenderedPageBreak/>
        <w:t xml:space="preserve">2. 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>구상</w:t>
      </w:r>
    </w:p>
    <w:p w:rsidR="001475BA" w:rsidRDefault="001475BA" w:rsidP="001475BA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 w:rsidRPr="00603B34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>기능</w:t>
      </w:r>
      <w:r w:rsidRPr="00603B34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 xml:space="preserve"> </w:t>
      </w:r>
      <w:r w:rsidRPr="00603B34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>명세</w:t>
      </w:r>
      <w:r w:rsidRPr="00603B34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 xml:space="preserve"> </w:t>
      </w:r>
    </w:p>
    <w:p w:rsidR="00A40296" w:rsidRDefault="002615E8" w:rsidP="00A40296">
      <w:pPr>
        <w:pStyle w:val="a3"/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로컬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/>
          <w:bCs/>
          <w:color w:val="333333"/>
          <w:kern w:val="0"/>
          <w:sz w:val="24"/>
          <w:szCs w:val="30"/>
        </w:rPr>
        <w:t>UI</w:t>
      </w:r>
    </w:p>
    <w:p w:rsidR="00A40296" w:rsidRDefault="00A40296" w:rsidP="00A40296">
      <w:pPr>
        <w:pStyle w:val="a3"/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 w:rsidRPr="00260E49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>React</w:t>
      </w:r>
      <w:r w:rsidRPr="00260E49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>로</w:t>
      </w:r>
      <w:r w:rsidRPr="00260E49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 xml:space="preserve"> </w:t>
      </w:r>
      <w:r w:rsidRPr="00260E49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>칵테일</w:t>
      </w:r>
      <w:r w:rsidRPr="00260E49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 xml:space="preserve"> </w:t>
      </w:r>
      <w:r w:rsidRPr="00260E49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>제조</w:t>
      </w:r>
      <w:r w:rsidRPr="00260E49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 xml:space="preserve"> </w:t>
      </w:r>
      <w:r w:rsidRPr="00260E49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>화면</w:t>
      </w:r>
      <w:r w:rsidRPr="00260E49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 xml:space="preserve"> </w:t>
      </w:r>
      <w:r w:rsidRPr="00260E49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>구현</w:t>
      </w:r>
    </w:p>
    <w:p w:rsidR="00A40296" w:rsidRDefault="00A40296" w:rsidP="00A40296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대기화면</w:t>
      </w:r>
    </w:p>
    <w:p w:rsidR="00A40296" w:rsidRDefault="002615E8" w:rsidP="002615E8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레시피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선택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화면</w:t>
      </w:r>
    </w:p>
    <w:p w:rsidR="002615E8" w:rsidRDefault="002615E8" w:rsidP="002615E8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제조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화면</w:t>
      </w:r>
    </w:p>
    <w:p w:rsidR="002615E8" w:rsidRDefault="002615E8" w:rsidP="002615E8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완료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화면</w:t>
      </w:r>
    </w:p>
    <w:p w:rsidR="002615E8" w:rsidRDefault="002615E8" w:rsidP="002615E8">
      <w:pPr>
        <w:pStyle w:val="a3"/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모바일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웹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/>
          <w:bCs/>
          <w:color w:val="333333"/>
          <w:kern w:val="0"/>
          <w:sz w:val="24"/>
          <w:szCs w:val="30"/>
        </w:rPr>
        <w:t>UI</w:t>
      </w:r>
    </w:p>
    <w:p w:rsidR="002615E8" w:rsidRDefault="002615E8" w:rsidP="002615E8">
      <w:pPr>
        <w:pStyle w:val="a3"/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/>
          <w:bCs/>
          <w:color w:val="333333"/>
          <w:kern w:val="0"/>
          <w:sz w:val="24"/>
          <w:szCs w:val="30"/>
        </w:rPr>
        <w:t>React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로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나레바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사이트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구현</w:t>
      </w:r>
    </w:p>
    <w:p w:rsidR="002615E8" w:rsidRDefault="002615E8" w:rsidP="002615E8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메인화면</w:t>
      </w:r>
    </w:p>
    <w:p w:rsidR="002615E8" w:rsidRDefault="002615E8" w:rsidP="002615E8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로그인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화면</w:t>
      </w:r>
    </w:p>
    <w:p w:rsidR="002615E8" w:rsidRDefault="002615E8" w:rsidP="002615E8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커뮤니티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화면</w:t>
      </w:r>
    </w:p>
    <w:p w:rsidR="002615E8" w:rsidRDefault="002615E8" w:rsidP="002615E8">
      <w:pPr>
        <w:pStyle w:val="a3"/>
        <w:widowControl/>
        <w:numPr>
          <w:ilvl w:val="4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나만의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레시피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등록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화면</w:t>
      </w:r>
    </w:p>
    <w:p w:rsidR="002615E8" w:rsidRDefault="002615E8" w:rsidP="002615E8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마이페이지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화면</w:t>
      </w:r>
    </w:p>
    <w:p w:rsidR="002615E8" w:rsidRPr="002615E8" w:rsidRDefault="002615E8" w:rsidP="002615E8">
      <w:pPr>
        <w:pStyle w:val="a3"/>
        <w:widowControl/>
        <w:numPr>
          <w:ilvl w:val="4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동기화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기능</w:t>
      </w:r>
    </w:p>
    <w:p w:rsidR="00FF36A5" w:rsidRDefault="00FF36A5" w:rsidP="00FF36A5">
      <w:pPr>
        <w:pStyle w:val="a3"/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서버</w:t>
      </w:r>
    </w:p>
    <w:p w:rsidR="00FF36A5" w:rsidRDefault="00F31451" w:rsidP="00FF36A5">
      <w:pPr>
        <w:pStyle w:val="a3"/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웹</w:t>
      </w:r>
      <w:r w:rsidR="002615E8"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서버</w:t>
      </w:r>
    </w:p>
    <w:p w:rsidR="00F31451" w:rsidRDefault="00F31451" w:rsidP="00F31451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커뮤니티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구현</w:t>
      </w:r>
    </w:p>
    <w:p w:rsidR="00F31451" w:rsidRPr="002615E8" w:rsidRDefault="00F31451" w:rsidP="002615E8">
      <w:pPr>
        <w:pStyle w:val="a3"/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로컬</w:t>
      </w:r>
      <w:r w:rsidR="002615E8"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서버</w:t>
      </w:r>
    </w:p>
    <w:p w:rsidR="00F31451" w:rsidRDefault="00F31451" w:rsidP="00F31451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아두이노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제어</w:t>
      </w:r>
    </w:p>
    <w:p w:rsidR="00F31451" w:rsidRDefault="002615E8" w:rsidP="00F31451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라즈베리파이</w:t>
      </w:r>
      <w:r w:rsidR="00F31451"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로</w:t>
      </w:r>
      <w:r w:rsidR="00F31451"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 w:rsidR="00F31451"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커뮤니티</w:t>
      </w:r>
      <w:r w:rsidR="00F31451"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 w:rsidR="00F31451"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레시피</w:t>
      </w:r>
      <w:r w:rsidR="00F31451"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 w:rsidR="00F31451"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데이터</w:t>
      </w:r>
      <w:r w:rsidR="00F31451"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 w:rsidR="00F31451"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전송</w:t>
      </w:r>
    </w:p>
    <w:p w:rsidR="00F31451" w:rsidRPr="002615E8" w:rsidRDefault="00F31451" w:rsidP="00F31451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21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FF36A5" w:rsidRDefault="00FF36A5" w:rsidP="00FF36A5">
      <w:pPr>
        <w:pStyle w:val="a3"/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임베디드</w:t>
      </w:r>
    </w:p>
    <w:p w:rsidR="00FF36A5" w:rsidRDefault="00F31451" w:rsidP="00FF36A5">
      <w:pPr>
        <w:pStyle w:val="a3"/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수신한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데이터에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맞춰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펌프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제어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</w:p>
    <w:p w:rsidR="00F31451" w:rsidRDefault="00F31451" w:rsidP="00F31451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라즈베리파이와의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시리얼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통신</w:t>
      </w:r>
    </w:p>
    <w:p w:rsidR="00F31451" w:rsidRDefault="00F31451" w:rsidP="00F31451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펌프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제어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회로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구상</w:t>
      </w:r>
    </w:p>
    <w:p w:rsidR="00F31451" w:rsidRDefault="00F31451" w:rsidP="00F31451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펌프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제어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알고리즘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구현</w:t>
      </w:r>
    </w:p>
    <w:p w:rsidR="00F31451" w:rsidRDefault="00F31451" w:rsidP="00FF36A5">
      <w:pPr>
        <w:pStyle w:val="a3"/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제작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완료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정보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전송</w:t>
      </w:r>
    </w:p>
    <w:p w:rsidR="00F31451" w:rsidRDefault="00F31451" w:rsidP="00F31451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라즈베리파이와의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시리얼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통신</w:t>
      </w:r>
    </w:p>
    <w:p w:rsidR="007B17CC" w:rsidRDefault="007B17CC" w:rsidP="007B17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CB5410" w:rsidRDefault="00CB5410" w:rsidP="007B17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CB5410" w:rsidRDefault="00CB5410" w:rsidP="007B17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CB5410" w:rsidRDefault="00CB5410" w:rsidP="007B17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CB5410" w:rsidRPr="007B17CC" w:rsidRDefault="00CB5410" w:rsidP="007B17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</w:pPr>
    </w:p>
    <w:p w:rsidR="00F31451" w:rsidRDefault="00CB5410" w:rsidP="00F31451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 w:rsidRPr="00CB5410">
        <w:rPr>
          <w:rFonts w:ascii="Arial" w:eastAsia="굴림" w:hAnsi="Arial" w:cs="Arial"/>
          <w:bCs/>
          <w:noProof/>
          <w:color w:val="FF0000"/>
          <w:kern w:val="0"/>
          <w:sz w:val="24"/>
          <w:szCs w:val="30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525448</wp:posOffset>
            </wp:positionV>
            <wp:extent cx="6617335" cy="3347085"/>
            <wp:effectExtent l="0" t="0" r="0" b="5715"/>
            <wp:wrapSquare wrapText="bothSides"/>
            <wp:docPr id="3" name="그림 3" descr="C:\Users\multicampus\Desktop\KakaoTalk_20200721_1511524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lticampus\Desktop\KakaoTalk_20200721_15115248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3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5BA" w:rsidRPr="00603B34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>와이어프레임</w:t>
      </w:r>
    </w:p>
    <w:p w:rsidR="00CB5410" w:rsidRDefault="00CB5410" w:rsidP="00F31451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outlineLvl w:val="3"/>
        <w:rPr>
          <w:rFonts w:ascii="Arial" w:eastAsia="굴림" w:hAnsi="Arial" w:cs="Arial"/>
          <w:bCs/>
          <w:color w:val="FF0000"/>
          <w:kern w:val="0"/>
          <w:sz w:val="24"/>
          <w:szCs w:val="30"/>
        </w:rPr>
      </w:pPr>
    </w:p>
    <w:p w:rsidR="00CB5410" w:rsidRPr="00EF04F7" w:rsidRDefault="00CB5410" w:rsidP="00CB5410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outlineLvl w:val="3"/>
        <w:rPr>
          <w:rFonts w:ascii="Arial" w:eastAsia="굴림" w:hAnsi="Arial" w:cs="Arial" w:hint="eastAsia"/>
          <w:bCs/>
          <w:color w:val="FF0000"/>
          <w:kern w:val="0"/>
          <w:sz w:val="24"/>
          <w:szCs w:val="30"/>
        </w:rPr>
      </w:pPr>
      <w:r w:rsidRPr="00CB5410">
        <w:rPr>
          <w:rFonts w:ascii="Arial" w:eastAsia="굴림" w:hAnsi="Arial" w:cs="Arial"/>
          <w:bCs/>
          <w:noProof/>
          <w:color w:val="FF0000"/>
          <w:kern w:val="0"/>
          <w:sz w:val="24"/>
          <w:szCs w:val="3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-453722</wp:posOffset>
            </wp:positionH>
            <wp:positionV relativeFrom="paragraph">
              <wp:posOffset>525642</wp:posOffset>
            </wp:positionV>
            <wp:extent cx="6686550" cy="3814445"/>
            <wp:effectExtent l="0" t="0" r="0" b="0"/>
            <wp:wrapSquare wrapText="bothSides"/>
            <wp:docPr id="1" name="그림 1" descr="C:\Users\multicampus\Desktop\KakaoTalk_20200721_151159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ticampus\Desktop\KakaoTalk_20200721_15115985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1451" w:rsidRDefault="00F31451" w:rsidP="00F31451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/>
          <w:bCs/>
          <w:color w:val="333333"/>
          <w:kern w:val="0"/>
          <w:sz w:val="24"/>
          <w:szCs w:val="30"/>
        </w:rPr>
        <w:lastRenderedPageBreak/>
        <w:t>API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2754"/>
        <w:gridCol w:w="2723"/>
      </w:tblGrid>
      <w:tr w:rsidR="00F31451" w:rsidTr="00932D85">
        <w:tc>
          <w:tcPr>
            <w:tcW w:w="3005" w:type="dxa"/>
            <w:shd w:val="clear" w:color="auto" w:fill="B4C6E7" w:themeFill="accent5" w:themeFillTint="66"/>
          </w:tcPr>
          <w:p w:rsidR="00F31451" w:rsidRDefault="00F31451" w:rsidP="00932D8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요청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url</w:t>
            </w:r>
            <w:r w:rsidR="00932D85"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  <w:t xml:space="preserve"> ???</w:t>
            </w:r>
          </w:p>
        </w:tc>
        <w:tc>
          <w:tcPr>
            <w:tcW w:w="3005" w:type="dxa"/>
            <w:shd w:val="clear" w:color="auto" w:fill="B4C6E7" w:themeFill="accent5" w:themeFillTint="66"/>
          </w:tcPr>
          <w:p w:rsidR="00F31451" w:rsidRDefault="00F31451" w:rsidP="00932D8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데이터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형식</w:t>
            </w:r>
            <w:r w:rsidR="00932D85"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??</w:t>
            </w:r>
          </w:p>
        </w:tc>
        <w:tc>
          <w:tcPr>
            <w:tcW w:w="3006" w:type="dxa"/>
            <w:shd w:val="clear" w:color="auto" w:fill="B4C6E7" w:themeFill="accent5" w:themeFillTint="66"/>
          </w:tcPr>
          <w:p w:rsidR="00F31451" w:rsidRDefault="00932D85" w:rsidP="00932D8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비고</w:t>
            </w:r>
          </w:p>
        </w:tc>
      </w:tr>
      <w:tr w:rsidR="00F31451" w:rsidTr="00F31451">
        <w:tc>
          <w:tcPr>
            <w:tcW w:w="3005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3005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bookmarkStart w:id="0" w:name="_GoBack"/>
            <w:bookmarkEnd w:id="0"/>
          </w:p>
        </w:tc>
        <w:tc>
          <w:tcPr>
            <w:tcW w:w="3006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F31451" w:rsidTr="00F31451">
        <w:tc>
          <w:tcPr>
            <w:tcW w:w="3005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3005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3006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F31451" w:rsidTr="00F31451">
        <w:tc>
          <w:tcPr>
            <w:tcW w:w="3005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3005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3006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F31451" w:rsidTr="00F31451">
        <w:tc>
          <w:tcPr>
            <w:tcW w:w="3005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3005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3006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</w:tbl>
    <w:p w:rsidR="006A44C2" w:rsidRDefault="006A44C2" w:rsidP="00F31451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6A44C2" w:rsidRDefault="006A44C2" w:rsidP="006A44C2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개발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언어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및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활용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 w:rsidR="00397823"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장비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773"/>
        <w:gridCol w:w="2806"/>
        <w:gridCol w:w="2717"/>
      </w:tblGrid>
      <w:tr w:rsidR="006A44C2" w:rsidTr="00932D85">
        <w:tc>
          <w:tcPr>
            <w:tcW w:w="2773" w:type="dxa"/>
            <w:shd w:val="clear" w:color="auto" w:fill="B4C6E7" w:themeFill="accent5" w:themeFillTint="66"/>
          </w:tcPr>
          <w:p w:rsidR="006A44C2" w:rsidRDefault="006A44C2" w:rsidP="00932D85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항목</w:t>
            </w:r>
          </w:p>
        </w:tc>
        <w:tc>
          <w:tcPr>
            <w:tcW w:w="2806" w:type="dxa"/>
            <w:shd w:val="clear" w:color="auto" w:fill="B4C6E7" w:themeFill="accent5" w:themeFillTint="66"/>
          </w:tcPr>
          <w:p w:rsidR="006A44C2" w:rsidRDefault="006A44C2" w:rsidP="00932D85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적용대상</w:t>
            </w:r>
          </w:p>
        </w:tc>
        <w:tc>
          <w:tcPr>
            <w:tcW w:w="2717" w:type="dxa"/>
            <w:shd w:val="clear" w:color="auto" w:fill="B4C6E7" w:themeFill="accent5" w:themeFillTint="66"/>
          </w:tcPr>
          <w:p w:rsidR="006A44C2" w:rsidRDefault="006A44C2" w:rsidP="00932D85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비고</w:t>
            </w:r>
          </w:p>
        </w:tc>
      </w:tr>
      <w:tr w:rsidR="006A44C2" w:rsidTr="006A44C2">
        <w:tc>
          <w:tcPr>
            <w:tcW w:w="2773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React</w:t>
            </w:r>
          </w:p>
        </w:tc>
        <w:tc>
          <w:tcPr>
            <w:tcW w:w="2806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프론트엔드</w:t>
            </w:r>
          </w:p>
        </w:tc>
        <w:tc>
          <w:tcPr>
            <w:tcW w:w="2717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7C0FCA" w:rsidTr="006A44C2">
        <w:tc>
          <w:tcPr>
            <w:tcW w:w="2773" w:type="dxa"/>
          </w:tcPr>
          <w:p w:rsidR="007C0FCA" w:rsidRPr="0093477C" w:rsidRDefault="00083EAD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083EAD">
              <w:rPr>
                <w:rFonts w:ascii="Arial" w:eastAsia="굴림" w:hAnsi="Arial" w:cs="Arial" w:hint="eastAsia"/>
                <w:bCs/>
                <w:kern w:val="0"/>
                <w:szCs w:val="30"/>
              </w:rPr>
              <w:t>R</w:t>
            </w:r>
            <w:r>
              <w:rPr>
                <w:rFonts w:ascii="Arial" w:eastAsia="굴림" w:hAnsi="Arial" w:cs="Arial"/>
                <w:bCs/>
                <w:kern w:val="0"/>
                <w:szCs w:val="30"/>
              </w:rPr>
              <w:t>aspberry pi display</w:t>
            </w:r>
          </w:p>
        </w:tc>
        <w:tc>
          <w:tcPr>
            <w:tcW w:w="2806" w:type="dxa"/>
          </w:tcPr>
          <w:p w:rsidR="007C0FCA" w:rsidRPr="0093477C" w:rsidRDefault="007C0FCA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프론트엔드</w:t>
            </w:r>
          </w:p>
        </w:tc>
        <w:tc>
          <w:tcPr>
            <w:tcW w:w="2717" w:type="dxa"/>
          </w:tcPr>
          <w:p w:rsidR="007C0FCA" w:rsidRPr="0093477C" w:rsidRDefault="007C0FCA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1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개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제공</w:t>
            </w:r>
          </w:p>
        </w:tc>
      </w:tr>
      <w:tr w:rsidR="006A44C2" w:rsidTr="006A44C2">
        <w:tc>
          <w:tcPr>
            <w:tcW w:w="2773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Django</w:t>
            </w:r>
          </w:p>
        </w:tc>
        <w:tc>
          <w:tcPr>
            <w:tcW w:w="2806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백엔드</w:t>
            </w:r>
          </w:p>
        </w:tc>
        <w:tc>
          <w:tcPr>
            <w:tcW w:w="2717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6A44C2" w:rsidTr="006A44C2">
        <w:tc>
          <w:tcPr>
            <w:tcW w:w="2773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MariaDB</w:t>
            </w:r>
          </w:p>
        </w:tc>
        <w:tc>
          <w:tcPr>
            <w:tcW w:w="2806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백엔드</w:t>
            </w:r>
          </w:p>
        </w:tc>
        <w:tc>
          <w:tcPr>
            <w:tcW w:w="2717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6A44C2" w:rsidTr="006A44C2">
        <w:tc>
          <w:tcPr>
            <w:tcW w:w="2773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AWS</w:t>
            </w:r>
          </w:p>
        </w:tc>
        <w:tc>
          <w:tcPr>
            <w:tcW w:w="2806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백엔드</w:t>
            </w:r>
          </w:p>
        </w:tc>
        <w:tc>
          <w:tcPr>
            <w:tcW w:w="2717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6A44C2" w:rsidTr="006A44C2">
        <w:tc>
          <w:tcPr>
            <w:tcW w:w="2773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EC2</w:t>
            </w:r>
          </w:p>
        </w:tc>
        <w:tc>
          <w:tcPr>
            <w:tcW w:w="2806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백엔드</w:t>
            </w:r>
          </w:p>
        </w:tc>
        <w:tc>
          <w:tcPr>
            <w:tcW w:w="2717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6A44C2" w:rsidTr="006A44C2">
        <w:tc>
          <w:tcPr>
            <w:tcW w:w="2773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Rasp</w:t>
            </w:r>
            <w:r w:rsidRPr="0093477C"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>berry pi 4</w:t>
            </w:r>
          </w:p>
        </w:tc>
        <w:tc>
          <w:tcPr>
            <w:tcW w:w="2806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프론트엔드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,</w:t>
            </w:r>
            <w:r w:rsidRPr="0093477C"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 xml:space="preserve"> 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백엔드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,</w:t>
            </w:r>
            <w:r w:rsidRPr="0093477C"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 xml:space="preserve"> 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임베디드</w:t>
            </w:r>
          </w:p>
        </w:tc>
        <w:tc>
          <w:tcPr>
            <w:tcW w:w="2717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1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개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제공</w:t>
            </w:r>
          </w:p>
        </w:tc>
      </w:tr>
      <w:tr w:rsidR="006A44C2" w:rsidTr="006A44C2">
        <w:tc>
          <w:tcPr>
            <w:tcW w:w="2773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Arduino</w:t>
            </w:r>
          </w:p>
        </w:tc>
        <w:tc>
          <w:tcPr>
            <w:tcW w:w="2806" w:type="dxa"/>
          </w:tcPr>
          <w:p w:rsidR="006A44C2" w:rsidRPr="0093477C" w:rsidRDefault="00397823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임베디드</w:t>
            </w:r>
          </w:p>
        </w:tc>
        <w:tc>
          <w:tcPr>
            <w:tcW w:w="2717" w:type="dxa"/>
          </w:tcPr>
          <w:p w:rsidR="006A44C2" w:rsidRPr="0093477C" w:rsidRDefault="00397823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1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개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제공</w:t>
            </w:r>
          </w:p>
        </w:tc>
      </w:tr>
      <w:tr w:rsidR="00397823" w:rsidTr="006A44C2">
        <w:tc>
          <w:tcPr>
            <w:tcW w:w="2773" w:type="dxa"/>
          </w:tcPr>
          <w:p w:rsidR="00397823" w:rsidRPr="0093477C" w:rsidRDefault="00EA5D6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>P</w:t>
            </w:r>
            <w:r w:rsidR="00397823"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ump</w:t>
            </w:r>
            <w:r w:rsidRPr="0093477C"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 xml:space="preserve"> (D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C Motor</w:t>
            </w:r>
            <w:r w:rsidRPr="0093477C"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>)</w:t>
            </w:r>
          </w:p>
        </w:tc>
        <w:tc>
          <w:tcPr>
            <w:tcW w:w="2806" w:type="dxa"/>
          </w:tcPr>
          <w:p w:rsidR="00397823" w:rsidRPr="0093477C" w:rsidRDefault="00397823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임베디드</w:t>
            </w:r>
          </w:p>
        </w:tc>
        <w:tc>
          <w:tcPr>
            <w:tcW w:w="2717" w:type="dxa"/>
          </w:tcPr>
          <w:p w:rsidR="00397823" w:rsidRPr="0093477C" w:rsidRDefault="00EA5D6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자비로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구매</w:t>
            </w:r>
          </w:p>
        </w:tc>
      </w:tr>
      <w:tr w:rsidR="00397823" w:rsidTr="006A44C2">
        <w:tc>
          <w:tcPr>
            <w:tcW w:w="2773" w:type="dxa"/>
          </w:tcPr>
          <w:p w:rsidR="00397823" w:rsidRPr="0093477C" w:rsidRDefault="00397823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Relay Module</w:t>
            </w:r>
          </w:p>
        </w:tc>
        <w:tc>
          <w:tcPr>
            <w:tcW w:w="2806" w:type="dxa"/>
          </w:tcPr>
          <w:p w:rsidR="00397823" w:rsidRPr="0093477C" w:rsidRDefault="00397823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임베디드</w:t>
            </w:r>
          </w:p>
        </w:tc>
        <w:tc>
          <w:tcPr>
            <w:tcW w:w="2717" w:type="dxa"/>
          </w:tcPr>
          <w:p w:rsidR="00397823" w:rsidRPr="0093477C" w:rsidRDefault="00EA5D6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자비로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구매</w:t>
            </w:r>
          </w:p>
        </w:tc>
      </w:tr>
    </w:tbl>
    <w:p w:rsidR="006A44C2" w:rsidRDefault="006A44C2" w:rsidP="006A44C2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72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932D85" w:rsidRPr="006A44C2" w:rsidRDefault="00932D85" w:rsidP="00932D85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예산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881"/>
        <w:gridCol w:w="3348"/>
        <w:gridCol w:w="1121"/>
        <w:gridCol w:w="696"/>
        <w:gridCol w:w="1250"/>
      </w:tblGrid>
      <w:tr w:rsidR="003E7A43" w:rsidTr="003E7A43">
        <w:tc>
          <w:tcPr>
            <w:tcW w:w="1881" w:type="dxa"/>
            <w:shd w:val="clear" w:color="auto" w:fill="B4C6E7" w:themeFill="accent5" w:themeFillTint="66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항목</w:t>
            </w:r>
          </w:p>
        </w:tc>
        <w:tc>
          <w:tcPr>
            <w:tcW w:w="3348" w:type="dxa"/>
            <w:shd w:val="clear" w:color="auto" w:fill="B4C6E7" w:themeFill="accent5" w:themeFillTint="66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상세</w:t>
            </w:r>
          </w:p>
        </w:tc>
        <w:tc>
          <w:tcPr>
            <w:tcW w:w="1121" w:type="dxa"/>
            <w:shd w:val="clear" w:color="auto" w:fill="B4C6E7" w:themeFill="accent5" w:themeFillTint="66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단가</w:t>
            </w:r>
          </w:p>
        </w:tc>
        <w:tc>
          <w:tcPr>
            <w:tcW w:w="696" w:type="dxa"/>
            <w:shd w:val="clear" w:color="auto" w:fill="B4C6E7" w:themeFill="accent5" w:themeFillTint="66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수량</w:t>
            </w:r>
          </w:p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(ea)</w:t>
            </w:r>
          </w:p>
        </w:tc>
        <w:tc>
          <w:tcPr>
            <w:tcW w:w="1250" w:type="dxa"/>
            <w:shd w:val="clear" w:color="auto" w:fill="B4C6E7" w:themeFill="accent5" w:themeFillTint="66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비용</w:t>
            </w:r>
          </w:p>
        </w:tc>
      </w:tr>
      <w:tr w:rsidR="003E7A43" w:rsidTr="003E7A43">
        <w:tc>
          <w:tcPr>
            <w:tcW w:w="1881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펌프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(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모터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)</w:t>
            </w:r>
          </w:p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모델명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 xml:space="preserve"> </w:t>
            </w:r>
          </w:p>
        </w:tc>
        <w:tc>
          <w:tcPr>
            <w:tcW w:w="3348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역할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칵테일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재료를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끌어올림</w:t>
            </w:r>
          </w:p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링크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</w:p>
        </w:tc>
        <w:tc>
          <w:tcPr>
            <w:tcW w:w="1121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696" w:type="dxa"/>
          </w:tcPr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4</w:t>
            </w:r>
          </w:p>
        </w:tc>
        <w:tc>
          <w:tcPr>
            <w:tcW w:w="1250" w:type="dxa"/>
          </w:tcPr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3E7A43" w:rsidTr="003E7A43">
        <w:tc>
          <w:tcPr>
            <w:tcW w:w="1881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릴레이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모듈</w:t>
            </w:r>
          </w:p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모델명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 xml:space="preserve"> </w:t>
            </w:r>
          </w:p>
        </w:tc>
        <w:tc>
          <w:tcPr>
            <w:tcW w:w="3348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역할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모터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제어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신호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레벨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변환</w:t>
            </w:r>
          </w:p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링크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 xml:space="preserve"> </w:t>
            </w:r>
          </w:p>
        </w:tc>
        <w:tc>
          <w:tcPr>
            <w:tcW w:w="1121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696" w:type="dxa"/>
          </w:tcPr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1</w:t>
            </w:r>
          </w:p>
        </w:tc>
        <w:tc>
          <w:tcPr>
            <w:tcW w:w="1250" w:type="dxa"/>
          </w:tcPr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3E7A43" w:rsidTr="003E7A43">
        <w:tc>
          <w:tcPr>
            <w:tcW w:w="1881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다이오드</w:t>
            </w:r>
          </w:p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모델명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</w:p>
        </w:tc>
        <w:tc>
          <w:tcPr>
            <w:tcW w:w="3348" w:type="dxa"/>
          </w:tcPr>
          <w:p w:rsidR="003E7A43" w:rsidRDefault="003E7A43" w:rsidP="00B767B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역할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역전압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보호회로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구성</w:t>
            </w:r>
          </w:p>
          <w:p w:rsidR="003E7A43" w:rsidRPr="0093477C" w:rsidRDefault="003E7A43" w:rsidP="00B767B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링크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</w:p>
        </w:tc>
        <w:tc>
          <w:tcPr>
            <w:tcW w:w="1121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696" w:type="dxa"/>
          </w:tcPr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>4</w:t>
            </w:r>
          </w:p>
        </w:tc>
        <w:tc>
          <w:tcPr>
            <w:tcW w:w="1250" w:type="dxa"/>
          </w:tcPr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3E7A43" w:rsidTr="003E7A43">
        <w:tc>
          <w:tcPr>
            <w:tcW w:w="1881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파워서플라이</w:t>
            </w:r>
          </w:p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모델명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</w:p>
        </w:tc>
        <w:tc>
          <w:tcPr>
            <w:tcW w:w="3348" w:type="dxa"/>
          </w:tcPr>
          <w:p w:rsidR="003E7A43" w:rsidRDefault="003E7A43" w:rsidP="00B767B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역할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 xml:space="preserve"> 12V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전원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공급</w:t>
            </w:r>
          </w:p>
          <w:p w:rsidR="003E7A43" w:rsidRPr="0093477C" w:rsidRDefault="003E7A43" w:rsidP="00B767B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링크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</w:p>
        </w:tc>
        <w:tc>
          <w:tcPr>
            <w:tcW w:w="1121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696" w:type="dxa"/>
          </w:tcPr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>1</w:t>
            </w:r>
          </w:p>
        </w:tc>
        <w:tc>
          <w:tcPr>
            <w:tcW w:w="1250" w:type="dxa"/>
          </w:tcPr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3E7A43" w:rsidTr="003E7A43">
        <w:tc>
          <w:tcPr>
            <w:tcW w:w="1881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레귤레이터</w:t>
            </w:r>
          </w:p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모델명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</w:p>
        </w:tc>
        <w:tc>
          <w:tcPr>
            <w:tcW w:w="3348" w:type="dxa"/>
          </w:tcPr>
          <w:p w:rsidR="003E7A43" w:rsidRDefault="003E7A43" w:rsidP="00B767B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역할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 xml:space="preserve"> 12V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전원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>-&gt; 5V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전원으로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변환</w:t>
            </w:r>
          </w:p>
          <w:p w:rsidR="003E7A43" w:rsidRPr="0093477C" w:rsidRDefault="003E7A43" w:rsidP="00B767B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링크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</w:p>
        </w:tc>
        <w:tc>
          <w:tcPr>
            <w:tcW w:w="1121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696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>1</w:t>
            </w:r>
          </w:p>
        </w:tc>
        <w:tc>
          <w:tcPr>
            <w:tcW w:w="1250" w:type="dxa"/>
          </w:tcPr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3E7A43" w:rsidTr="003E7A43">
        <w:tc>
          <w:tcPr>
            <w:tcW w:w="1881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lastRenderedPageBreak/>
              <w:t xml:space="preserve">PVC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호스</w:t>
            </w:r>
          </w:p>
        </w:tc>
        <w:tc>
          <w:tcPr>
            <w:tcW w:w="3348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역할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칵테일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재료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이동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통로</w:t>
            </w:r>
          </w:p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링크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</w:p>
        </w:tc>
        <w:tc>
          <w:tcPr>
            <w:tcW w:w="1121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696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3</w:t>
            </w:r>
          </w:p>
        </w:tc>
        <w:tc>
          <w:tcPr>
            <w:tcW w:w="1250" w:type="dxa"/>
          </w:tcPr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3E7A43" w:rsidTr="003E7A43">
        <w:tc>
          <w:tcPr>
            <w:tcW w:w="1881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점퍼선</w:t>
            </w:r>
          </w:p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(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수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-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수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,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암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-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수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,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암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-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암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)</w:t>
            </w:r>
          </w:p>
        </w:tc>
        <w:tc>
          <w:tcPr>
            <w:tcW w:w="3348" w:type="dxa"/>
          </w:tcPr>
          <w:p w:rsidR="003E7A43" w:rsidRDefault="003E7A43" w:rsidP="00B767B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역할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브레드보드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회로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결선</w:t>
            </w:r>
          </w:p>
          <w:p w:rsidR="003E7A43" w:rsidRPr="0093477C" w:rsidRDefault="003E7A43" w:rsidP="00B767B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링크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</w:p>
        </w:tc>
        <w:tc>
          <w:tcPr>
            <w:tcW w:w="1121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696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>1</w:t>
            </w:r>
          </w:p>
        </w:tc>
        <w:tc>
          <w:tcPr>
            <w:tcW w:w="1250" w:type="dxa"/>
          </w:tcPr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3E7A43" w:rsidTr="003E7A43">
        <w:tc>
          <w:tcPr>
            <w:tcW w:w="1881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합계</w:t>
            </w:r>
          </w:p>
        </w:tc>
        <w:tc>
          <w:tcPr>
            <w:tcW w:w="3348" w:type="dxa"/>
          </w:tcPr>
          <w:p w:rsidR="003E7A43" w:rsidRDefault="003E7A43" w:rsidP="00B767B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1121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696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1250" w:type="dxa"/>
          </w:tcPr>
          <w:p w:rsidR="003E7A43" w:rsidRPr="0093477C" w:rsidRDefault="003E7A43" w:rsidP="003E7A4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fldChar w:fldCharType="begin"/>
            </w: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instrText xml:space="preserve"> </w:instrTex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instrText>=SUM(ABOVE)</w:instrText>
            </w: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instrText xml:space="preserve"> </w:instrText>
            </w: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fldChar w:fldCharType="separate"/>
            </w:r>
            <w:r>
              <w:rPr>
                <w:rFonts w:ascii="Arial" w:eastAsia="굴림" w:hAnsi="Arial" w:cs="Arial"/>
                <w:bCs/>
                <w:noProof/>
                <w:color w:val="333333"/>
                <w:kern w:val="0"/>
                <w:szCs w:val="30"/>
              </w:rPr>
              <w:t>0</w:t>
            </w: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fldChar w:fldCharType="end"/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원</w:t>
            </w:r>
          </w:p>
        </w:tc>
      </w:tr>
    </w:tbl>
    <w:p w:rsidR="00F31451" w:rsidRPr="00F31451" w:rsidRDefault="00F31451" w:rsidP="0093477C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9719FB" w:rsidRDefault="009719FB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</w:pPr>
      <w:r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br w:type="page"/>
      </w:r>
    </w:p>
    <w:p w:rsidR="00E953C9" w:rsidRDefault="001475BA" w:rsidP="00E953C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</w:pPr>
      <w:r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lastRenderedPageBreak/>
        <w:t xml:space="preserve">3. 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>구현</w:t>
      </w:r>
    </w:p>
    <w:p w:rsidR="00E953C9" w:rsidRDefault="00E953C9" w:rsidP="00E953C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/>
          <w:bCs/>
          <w:color w:val="333333"/>
          <w:kern w:val="0"/>
          <w:sz w:val="24"/>
          <w:szCs w:val="30"/>
        </w:rPr>
        <w:t xml:space="preserve">3-1.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기술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상세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명세</w:t>
      </w:r>
    </w:p>
    <w:p w:rsidR="00E953C9" w:rsidRDefault="00E953C9" w:rsidP="00E953C9">
      <w:pPr>
        <w:pStyle w:val="a3"/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웹페이지</w:t>
      </w:r>
    </w:p>
    <w:p w:rsidR="00E953C9" w:rsidRDefault="00E953C9" w:rsidP="00E953C9">
      <w:pPr>
        <w:pStyle w:val="a3"/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E953C9" w:rsidRDefault="00E953C9" w:rsidP="00E953C9">
      <w:pPr>
        <w:pStyle w:val="a3"/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서버</w:t>
      </w:r>
    </w:p>
    <w:p w:rsidR="00E953C9" w:rsidRDefault="00E953C9" w:rsidP="00E953C9">
      <w:pPr>
        <w:pStyle w:val="a3"/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E953C9" w:rsidRDefault="00E953C9" w:rsidP="00E953C9">
      <w:pPr>
        <w:pStyle w:val="a3"/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임베디드</w:t>
      </w:r>
    </w:p>
    <w:p w:rsidR="00E953C9" w:rsidRPr="00E953C9" w:rsidRDefault="00E953C9" w:rsidP="00E953C9">
      <w:pPr>
        <w:pStyle w:val="a3"/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E953C9" w:rsidRDefault="00E953C9" w:rsidP="00E953C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3-2.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구성도</w:t>
      </w:r>
    </w:p>
    <w:p w:rsidR="00E953C9" w:rsidRDefault="00E953C9" w:rsidP="00E953C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/>
          <w:bCs/>
          <w:color w:val="333333"/>
          <w:kern w:val="0"/>
          <w:sz w:val="24"/>
          <w:szCs w:val="30"/>
        </w:rPr>
        <w:t xml:space="preserve">    </w:t>
      </w:r>
    </w:p>
    <w:p w:rsidR="00E953C9" w:rsidRDefault="00E953C9" w:rsidP="00E953C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3-3.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회로도</w:t>
      </w:r>
    </w:p>
    <w:p w:rsidR="00E953C9" w:rsidRPr="00E953C9" w:rsidRDefault="00E953C9" w:rsidP="00E953C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/>
          <w:bCs/>
          <w:color w:val="333333"/>
          <w:kern w:val="0"/>
          <w:sz w:val="24"/>
          <w:szCs w:val="30"/>
        </w:rPr>
        <w:t xml:space="preserve">    </w:t>
      </w:r>
    </w:p>
    <w:p w:rsidR="001475BA" w:rsidRDefault="00651132" w:rsidP="00E953C9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</w:pPr>
      <w:r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br w:type="page"/>
      </w:r>
      <w:r w:rsidR="00932D85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lastRenderedPageBreak/>
        <w:t>4</w:t>
      </w:r>
      <w:r w:rsidR="00677750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 xml:space="preserve">. </w:t>
      </w:r>
      <w:r w:rsidR="001475BA"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>업무</w:t>
      </w:r>
      <w:r w:rsidR="001475BA"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 xml:space="preserve"> </w:t>
      </w:r>
      <w:r w:rsidR="001475BA"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>분배</w:t>
      </w:r>
      <w:r w:rsidR="0041672E">
        <w:rPr>
          <w:rFonts w:ascii="Arial" w:eastAsia="굴림" w:hAnsi="Arial" w:cs="Arial" w:hint="eastAsia"/>
          <w:b/>
          <w:bCs/>
          <w:color w:val="333333"/>
          <w:kern w:val="0"/>
          <w:sz w:val="30"/>
          <w:szCs w:val="30"/>
        </w:rPr>
        <w:t xml:space="preserve"> </w:t>
      </w:r>
    </w:p>
    <w:p w:rsidR="0041672E" w:rsidRDefault="0041672E" w:rsidP="001475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-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홍세진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(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팀장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)</w:t>
      </w: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: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백엔드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,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임베디드</w:t>
      </w:r>
      <w:r w:rsidR="00225777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(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라즈베리파이</w:t>
      </w:r>
      <w:r w:rsidR="00225777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, </w:t>
      </w:r>
      <w:r w:rsidR="00225777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구매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)</w:t>
      </w:r>
    </w:p>
    <w:p w:rsidR="0041672E" w:rsidRDefault="0041672E" w:rsidP="001475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-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유건우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: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프론트엔드</w:t>
      </w:r>
    </w:p>
    <w:p w:rsidR="0041672E" w:rsidRDefault="0041672E" w:rsidP="001475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-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임창묵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:</w:t>
      </w: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프론트엔드</w:t>
      </w:r>
    </w:p>
    <w:p w:rsidR="0041672E" w:rsidRDefault="0041672E" w:rsidP="001475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-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황신실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:</w:t>
      </w: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임베디드</w:t>
      </w:r>
      <w:r w:rsidR="00225777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(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아두이노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="00225777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주변</w:t>
      </w:r>
      <w:r w:rsidR="00225777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회로설계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)</w:t>
      </w:r>
    </w:p>
    <w:p w:rsidR="0041672E" w:rsidRPr="002F73D5" w:rsidRDefault="0041672E" w:rsidP="001475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-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이윤민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:</w:t>
      </w: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프론트엔드</w:t>
      </w:r>
    </w:p>
    <w:p w:rsidR="0041672E" w:rsidRPr="00FC6600" w:rsidRDefault="0041672E" w:rsidP="001475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</w:p>
    <w:p w:rsidR="00651132" w:rsidRDefault="00651132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</w:pPr>
      <w:r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br w:type="page"/>
      </w:r>
    </w:p>
    <w:p w:rsidR="001475BA" w:rsidRDefault="00932D85" w:rsidP="009347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</w:pPr>
      <w:r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lastRenderedPageBreak/>
        <w:t>5</w:t>
      </w:r>
      <w:r w:rsidR="001475BA"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 xml:space="preserve">. </w:t>
      </w:r>
      <w:r w:rsidR="001475BA"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>프로젝트</w:t>
      </w:r>
      <w:r w:rsidR="001475BA"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 xml:space="preserve"> </w:t>
      </w:r>
      <w:r w:rsidR="001475BA"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>일정</w:t>
      </w:r>
    </w:p>
    <w:p w:rsidR="0093477C" w:rsidRDefault="006B02BC" w:rsidP="009347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sub_pjt2</w:t>
      </w:r>
    </w:p>
    <w:p w:rsidR="00EB35D9" w:rsidRPr="006B02BC" w:rsidRDefault="006B02BC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- </w:t>
      </w:r>
      <w:r w:rsidRPr="006B02BC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1</w:t>
      </w:r>
      <w:r w:rsidRPr="006B02B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주차</w:t>
      </w:r>
    </w:p>
    <w:p w:rsidR="00E953C9" w:rsidRPr="006B02BC" w:rsidRDefault="00EB35D9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EB35D9">
        <w:rPr>
          <w:rFonts w:ascii="Arial" w:eastAsia="굴림" w:hAnsi="Arial" w:cs="Arial"/>
          <w:bCs/>
          <w:noProof/>
          <w:color w:val="333333"/>
          <w:kern w:val="0"/>
          <w:sz w:val="22"/>
          <w:szCs w:val="30"/>
        </w:rPr>
        <w:drawing>
          <wp:anchor distT="0" distB="0" distL="114300" distR="114300" simplePos="0" relativeHeight="251659264" behindDoc="0" locked="0" layoutInCell="1" allowOverlap="1" wp14:anchorId="5AABE815" wp14:editId="68C6E68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1823" cy="2482913"/>
            <wp:effectExtent l="0" t="0" r="381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1823" cy="2482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02BC" w:rsidRDefault="00EB35D9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EB35D9">
        <w:rPr>
          <w:rFonts w:ascii="Arial" w:eastAsia="굴림" w:hAnsi="Arial" w:cs="Arial"/>
          <w:bCs/>
          <w:noProof/>
          <w:color w:val="333333"/>
          <w:kern w:val="0"/>
          <w:sz w:val="22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4C31C2" wp14:editId="3187E0A7">
                <wp:simplePos x="0" y="0"/>
                <wp:positionH relativeFrom="column">
                  <wp:posOffset>1345565</wp:posOffset>
                </wp:positionH>
                <wp:positionV relativeFrom="paragraph">
                  <wp:posOffset>246438</wp:posOffset>
                </wp:positionV>
                <wp:extent cx="2616200" cy="0"/>
                <wp:effectExtent l="0" t="114300" r="0" b="133350"/>
                <wp:wrapNone/>
                <wp:docPr id="6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20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EBC8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105.95pt;margin-top:19.4pt;width:20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" strokecolor="red" strokeweight="4.5pt">
                <v:stroke endarrow="block" joinstyle="miter"/>
              </v:shape>
            </w:pict>
          </mc:Fallback>
        </mc:AlternateContent>
      </w:r>
      <w:r w:rsidR="006B02BC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- </w:t>
      </w:r>
      <w:r w:rsidR="006B02B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2</w:t>
      </w:r>
      <w:r w:rsidR="006B02B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주차</w:t>
      </w:r>
    </w:p>
    <w:p w:rsidR="00E953C9" w:rsidRDefault="00EB35D9" w:rsidP="006B02BC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EB35D9">
        <w:rPr>
          <w:rFonts w:ascii="Arial" w:eastAsia="굴림" w:hAnsi="Arial" w:cs="Arial"/>
          <w:bCs/>
          <w:noProof/>
          <w:color w:val="333333"/>
          <w:kern w:val="0"/>
          <w:sz w:val="22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DDBB2" wp14:editId="44C2454D">
                <wp:simplePos x="0" y="0"/>
                <wp:positionH relativeFrom="column">
                  <wp:posOffset>1353185</wp:posOffset>
                </wp:positionH>
                <wp:positionV relativeFrom="paragraph">
                  <wp:posOffset>181033</wp:posOffset>
                </wp:positionV>
                <wp:extent cx="1742440" cy="0"/>
                <wp:effectExtent l="0" t="114300" r="0" b="133350"/>
                <wp:wrapNone/>
                <wp:docPr id="7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44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38982" id="직선 화살표 연결선 6" o:spid="_x0000_s1026" type="#_x0000_t32" style="position:absolute;left:0;text-align:left;margin-left:106.55pt;margin-top:14.25pt;width:137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" strokecolor="red" strokeweight="4.5pt">
                <v:stroke endarrow="block" joinstyle="miter"/>
              </v:shape>
            </w:pict>
          </mc:Fallback>
        </mc:AlternateContent>
      </w:r>
      <w:r w:rsidR="00E953C9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 </w:t>
      </w:r>
    </w:p>
    <w:p w:rsidR="006B02BC" w:rsidRDefault="00EB35D9" w:rsidP="009347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EB35D9">
        <w:rPr>
          <w:rFonts w:ascii="Arial" w:eastAsia="굴림" w:hAnsi="Arial" w:cs="Arial"/>
          <w:bCs/>
          <w:noProof/>
          <w:color w:val="333333"/>
          <w:kern w:val="0"/>
          <w:sz w:val="22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1CD29" wp14:editId="6BE9849F">
                <wp:simplePos x="0" y="0"/>
                <wp:positionH relativeFrom="column">
                  <wp:posOffset>2219325</wp:posOffset>
                </wp:positionH>
                <wp:positionV relativeFrom="paragraph">
                  <wp:posOffset>132138</wp:posOffset>
                </wp:positionV>
                <wp:extent cx="1742440" cy="0"/>
                <wp:effectExtent l="0" t="114300" r="0" b="133350"/>
                <wp:wrapNone/>
                <wp:docPr id="10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44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88949" id="직선 화살표 연결선 9" o:spid="_x0000_s1026" type="#_x0000_t32" style="position:absolute;left:0;text-align:left;margin-left:174.75pt;margin-top:10.4pt;width:137.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" strokecolor="red" strokeweight="4.5pt">
                <v:stroke endarrow="block" joinstyle="miter"/>
              </v:shape>
            </w:pict>
          </mc:Fallback>
        </mc:AlternateContent>
      </w:r>
      <w:r w:rsidR="006B02BC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sub_pjt3</w:t>
      </w:r>
    </w:p>
    <w:p w:rsidR="006B02BC" w:rsidRDefault="00EB35D9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EB35D9">
        <w:rPr>
          <w:rFonts w:ascii="Arial" w:eastAsia="굴림" w:hAnsi="Arial" w:cs="Arial"/>
          <w:bCs/>
          <w:noProof/>
          <w:color w:val="333333"/>
          <w:kern w:val="0"/>
          <w:sz w:val="22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6FC14" wp14:editId="7891A5F2">
                <wp:simplePos x="0" y="0"/>
                <wp:positionH relativeFrom="column">
                  <wp:posOffset>1348105</wp:posOffset>
                </wp:positionH>
                <wp:positionV relativeFrom="paragraph">
                  <wp:posOffset>85148</wp:posOffset>
                </wp:positionV>
                <wp:extent cx="1742440" cy="0"/>
                <wp:effectExtent l="0" t="114300" r="0" b="133350"/>
                <wp:wrapNone/>
                <wp:docPr id="11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44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36B89" id="직선 화살표 연결선 10" o:spid="_x0000_s1026" type="#_x0000_t32" style="position:absolute;left:0;text-align:left;margin-left:106.15pt;margin-top:6.7pt;width:137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" strokecolor="red" strokeweight="4.5pt">
                <v:stroke endarrow="block" joinstyle="miter"/>
              </v:shape>
            </w:pict>
          </mc:Fallback>
        </mc:AlternateContent>
      </w:r>
      <w:r w:rsidR="006B02B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- </w:t>
      </w:r>
      <w:r w:rsidR="006B02BC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1</w:t>
      </w:r>
      <w:r w:rsidR="006B02B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주차</w:t>
      </w:r>
    </w:p>
    <w:p w:rsidR="00E953C9" w:rsidRDefault="00EB35D9" w:rsidP="006B02BC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2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EB35D9">
        <w:rPr>
          <w:rFonts w:ascii="Arial" w:eastAsia="굴림" w:hAnsi="Arial" w:cs="Arial"/>
          <w:bCs/>
          <w:noProof/>
          <w:color w:val="333333"/>
          <w:kern w:val="0"/>
          <w:sz w:val="22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F2FE26" wp14:editId="1457FE65">
                <wp:simplePos x="0" y="0"/>
                <wp:positionH relativeFrom="column">
                  <wp:posOffset>3083618</wp:posOffset>
                </wp:positionH>
                <wp:positionV relativeFrom="paragraph">
                  <wp:posOffset>278130</wp:posOffset>
                </wp:positionV>
                <wp:extent cx="2620010" cy="5080"/>
                <wp:effectExtent l="0" t="114300" r="0" b="147320"/>
                <wp:wrapNone/>
                <wp:docPr id="13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0010" cy="50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01A0C" id="직선 화살표 연결선 12" o:spid="_x0000_s1026" type="#_x0000_t32" style="position:absolute;left:0;text-align:left;margin-left:242.8pt;margin-top:21.9pt;width:206.3pt;height: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" strokecolor="red" strokeweight="4.5pt">
                <v:stroke endarrow="block" joinstyle="miter"/>
              </v:shape>
            </w:pict>
          </mc:Fallback>
        </mc:AlternateContent>
      </w:r>
      <w:r w:rsidRPr="00EB35D9">
        <w:rPr>
          <w:rFonts w:ascii="Arial" w:eastAsia="굴림" w:hAnsi="Arial" w:cs="Arial"/>
          <w:bCs/>
          <w:noProof/>
          <w:color w:val="333333"/>
          <w:kern w:val="0"/>
          <w:sz w:val="22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D1E3FC" wp14:editId="06981B32">
                <wp:simplePos x="0" y="0"/>
                <wp:positionH relativeFrom="column">
                  <wp:posOffset>2219325</wp:posOffset>
                </wp:positionH>
                <wp:positionV relativeFrom="paragraph">
                  <wp:posOffset>9525</wp:posOffset>
                </wp:positionV>
                <wp:extent cx="1742440" cy="0"/>
                <wp:effectExtent l="0" t="114300" r="0" b="133350"/>
                <wp:wrapNone/>
                <wp:docPr id="12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44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C9802" id="직선 화살표 연결선 11" o:spid="_x0000_s1026" type="#_x0000_t32" style="position:absolute;left:0;text-align:left;margin-left:174.75pt;margin-top:.75pt;width:137.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" strokecolor="red" strokeweight="4.5pt">
                <v:stroke endarrow="block" joinstyle="miter"/>
              </v:shape>
            </w:pict>
          </mc:Fallback>
        </mc:AlternateContent>
      </w:r>
      <w:r w:rsidR="00E953C9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 </w:t>
      </w:r>
    </w:p>
    <w:p w:rsidR="006B02BC" w:rsidRDefault="00EB35D9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EB35D9">
        <w:rPr>
          <w:rFonts w:ascii="Arial" w:eastAsia="굴림" w:hAnsi="Arial" w:cs="Arial"/>
          <w:bCs/>
          <w:noProof/>
          <w:color w:val="333333"/>
          <w:kern w:val="0"/>
          <w:sz w:val="22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A97E46" wp14:editId="0EC72922">
                <wp:simplePos x="0" y="0"/>
                <wp:positionH relativeFrom="column">
                  <wp:posOffset>3083618</wp:posOffset>
                </wp:positionH>
                <wp:positionV relativeFrom="paragraph">
                  <wp:posOffset>234315</wp:posOffset>
                </wp:positionV>
                <wp:extent cx="2620010" cy="5080"/>
                <wp:effectExtent l="0" t="114300" r="0" b="147320"/>
                <wp:wrapNone/>
                <wp:docPr id="15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0010" cy="50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2B97A" id="직선 화살표 연결선 14" o:spid="_x0000_s1026" type="#_x0000_t32" style="position:absolute;left:0;text-align:left;margin-left:242.8pt;margin-top:18.45pt;width:206.3pt;height: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" strokecolor="red" strokeweight="4.5pt">
                <v:stroke endarrow="block" joinstyle="miter"/>
              </v:shape>
            </w:pict>
          </mc:Fallback>
        </mc:AlternateContent>
      </w:r>
      <w:r w:rsidR="006B02B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- 2</w:t>
      </w:r>
      <w:r w:rsidR="006B02B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주차</w:t>
      </w:r>
    </w:p>
    <w:p w:rsidR="00E953C9" w:rsidRDefault="00E953C9" w:rsidP="006B02BC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2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 </w:t>
      </w:r>
    </w:p>
    <w:p w:rsidR="008463DC" w:rsidRDefault="008463DC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- </w:t>
      </w:r>
      <w:r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2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주차</w:t>
      </w:r>
    </w:p>
    <w:p w:rsidR="008463DC" w:rsidRDefault="008463DC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</w:p>
    <w:p w:rsidR="008463DC" w:rsidRDefault="008463DC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s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ub_</w:t>
      </w:r>
      <w:r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pjt3</w:t>
      </w:r>
    </w:p>
    <w:p w:rsidR="008463DC" w:rsidRDefault="006B02BC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- </w:t>
      </w:r>
      <w:r w:rsidR="008463DC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1</w:t>
      </w:r>
      <w:r w:rsidR="008463D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주차</w:t>
      </w:r>
    </w:p>
    <w:p w:rsidR="008463DC" w:rsidRDefault="008463DC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- 2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주차</w:t>
      </w:r>
    </w:p>
    <w:p w:rsidR="00E953C9" w:rsidRDefault="008463DC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- </w:t>
      </w:r>
      <w:r w:rsidR="006B02BC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3</w:t>
      </w:r>
      <w:r w:rsidR="006B02B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주차</w:t>
      </w:r>
    </w:p>
    <w:p w:rsidR="006B02BC" w:rsidRPr="006B02BC" w:rsidRDefault="00E953C9" w:rsidP="006B02BC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2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 </w:t>
      </w:r>
      <w:r w:rsidR="006B02B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</w:t>
      </w:r>
    </w:p>
    <w:sectPr w:rsidR="006B02BC" w:rsidRPr="006B02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E2D" w:rsidRDefault="00CC7E2D" w:rsidP="0041672E">
      <w:pPr>
        <w:spacing w:after="0" w:line="240" w:lineRule="auto"/>
      </w:pPr>
      <w:r>
        <w:separator/>
      </w:r>
    </w:p>
  </w:endnote>
  <w:endnote w:type="continuationSeparator" w:id="0">
    <w:p w:rsidR="00CC7E2D" w:rsidRDefault="00CC7E2D" w:rsidP="00416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E2D" w:rsidRDefault="00CC7E2D" w:rsidP="0041672E">
      <w:pPr>
        <w:spacing w:after="0" w:line="240" w:lineRule="auto"/>
      </w:pPr>
      <w:r>
        <w:separator/>
      </w:r>
    </w:p>
  </w:footnote>
  <w:footnote w:type="continuationSeparator" w:id="0">
    <w:p w:rsidR="00CC7E2D" w:rsidRDefault="00CC7E2D" w:rsidP="00416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26119"/>
    <w:multiLevelType w:val="multilevel"/>
    <w:tmpl w:val="9AD69B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027018"/>
    <w:multiLevelType w:val="multilevel"/>
    <w:tmpl w:val="F664DF42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BC244E6"/>
    <w:multiLevelType w:val="multilevel"/>
    <w:tmpl w:val="DACA23C0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720"/>
      </w:pPr>
      <w:rPr>
        <w:rFonts w:ascii="Arial" w:eastAsia="굴림" w:hAnsi="Arial" w:cs="Arial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DB630D3"/>
    <w:multiLevelType w:val="hybridMultilevel"/>
    <w:tmpl w:val="4748F57A"/>
    <w:lvl w:ilvl="0" w:tplc="A84CDB1C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10A36DFD"/>
    <w:multiLevelType w:val="hybridMultilevel"/>
    <w:tmpl w:val="D05877B6"/>
    <w:lvl w:ilvl="0" w:tplc="0A48A816">
      <w:start w:val="1"/>
      <w:numFmt w:val="bullet"/>
      <w:lvlText w:val="-"/>
      <w:lvlJc w:val="left"/>
      <w:pPr>
        <w:ind w:left="112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A2A7218"/>
    <w:multiLevelType w:val="hybridMultilevel"/>
    <w:tmpl w:val="0BA2C2A6"/>
    <w:lvl w:ilvl="0" w:tplc="04090019">
      <w:start w:val="1"/>
      <w:numFmt w:val="upperLetter"/>
      <w:lvlText w:val="%1."/>
      <w:lvlJc w:val="left"/>
      <w:pPr>
        <w:ind w:left="2400" w:hanging="400"/>
      </w:pPr>
    </w:lvl>
    <w:lvl w:ilvl="1" w:tplc="04090019">
      <w:start w:val="1"/>
      <w:numFmt w:val="upperLetter"/>
      <w:lvlText w:val="%2."/>
      <w:lvlJc w:val="left"/>
      <w:pPr>
        <w:ind w:left="2800" w:hanging="400"/>
      </w:pPr>
    </w:lvl>
    <w:lvl w:ilvl="2" w:tplc="0409001B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6" w15:restartNumberingAfterBreak="0">
    <w:nsid w:val="1EAB436F"/>
    <w:multiLevelType w:val="multilevel"/>
    <w:tmpl w:val="F664DF42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85F0847"/>
    <w:multiLevelType w:val="multilevel"/>
    <w:tmpl w:val="767E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59678F"/>
    <w:multiLevelType w:val="multilevel"/>
    <w:tmpl w:val="378A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023AE"/>
    <w:multiLevelType w:val="multilevel"/>
    <w:tmpl w:val="119A9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606143"/>
    <w:multiLevelType w:val="multilevel"/>
    <w:tmpl w:val="378A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6E3870"/>
    <w:multiLevelType w:val="multilevel"/>
    <w:tmpl w:val="378A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2D3855"/>
    <w:multiLevelType w:val="multilevel"/>
    <w:tmpl w:val="B8A0470C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97B28EB"/>
    <w:multiLevelType w:val="multilevel"/>
    <w:tmpl w:val="076286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A323591"/>
    <w:multiLevelType w:val="multilevel"/>
    <w:tmpl w:val="AC2A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Arial" w:eastAsia="굴림" w:hAnsi="Arial" w:cs="Arial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DD1C65"/>
    <w:multiLevelType w:val="multilevel"/>
    <w:tmpl w:val="92E4B1A0"/>
    <w:lvl w:ilvl="0">
      <w:start w:val="1"/>
      <w:numFmt w:val="decimal"/>
      <w:lvlText w:val="%1."/>
      <w:lvlJc w:val="left"/>
      <w:pPr>
        <w:tabs>
          <w:tab w:val="num" w:pos="5040"/>
        </w:tabs>
        <w:ind w:left="5040" w:hanging="360"/>
      </w:pPr>
      <w:rPr>
        <w:rFonts w:ascii="Arial" w:eastAsia="굴림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5760"/>
        </w:tabs>
        <w:ind w:left="5760" w:hanging="360"/>
      </w:pPr>
    </w:lvl>
    <w:lvl w:ilvl="2" w:tentative="1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 w:tentative="1">
      <w:start w:val="1"/>
      <w:numFmt w:val="decimal"/>
      <w:lvlText w:val="%4."/>
      <w:lvlJc w:val="left"/>
      <w:pPr>
        <w:tabs>
          <w:tab w:val="num" w:pos="7200"/>
        </w:tabs>
        <w:ind w:left="7200" w:hanging="360"/>
      </w:pPr>
    </w:lvl>
    <w:lvl w:ilvl="4" w:tentative="1">
      <w:start w:val="1"/>
      <w:numFmt w:val="decimal"/>
      <w:lvlText w:val="%5."/>
      <w:lvlJc w:val="left"/>
      <w:pPr>
        <w:tabs>
          <w:tab w:val="num" w:pos="7920"/>
        </w:tabs>
        <w:ind w:left="7920" w:hanging="360"/>
      </w:pPr>
    </w:lvl>
    <w:lvl w:ilvl="5" w:tentative="1">
      <w:start w:val="1"/>
      <w:numFmt w:val="decimal"/>
      <w:lvlText w:val="%6."/>
      <w:lvlJc w:val="left"/>
      <w:pPr>
        <w:tabs>
          <w:tab w:val="num" w:pos="8640"/>
        </w:tabs>
        <w:ind w:left="8640" w:hanging="360"/>
      </w:pPr>
    </w:lvl>
    <w:lvl w:ilvl="6" w:tentative="1">
      <w:start w:val="1"/>
      <w:numFmt w:val="decimal"/>
      <w:lvlText w:val="%7."/>
      <w:lvlJc w:val="left"/>
      <w:pPr>
        <w:tabs>
          <w:tab w:val="num" w:pos="9360"/>
        </w:tabs>
        <w:ind w:left="9360" w:hanging="360"/>
      </w:pPr>
    </w:lvl>
    <w:lvl w:ilvl="7" w:tentative="1">
      <w:start w:val="1"/>
      <w:numFmt w:val="decimal"/>
      <w:lvlText w:val="%8."/>
      <w:lvlJc w:val="left"/>
      <w:pPr>
        <w:tabs>
          <w:tab w:val="num" w:pos="10080"/>
        </w:tabs>
        <w:ind w:left="10080" w:hanging="360"/>
      </w:pPr>
    </w:lvl>
    <w:lvl w:ilvl="8" w:tentative="1">
      <w:start w:val="1"/>
      <w:numFmt w:val="decimal"/>
      <w:lvlText w:val="%9."/>
      <w:lvlJc w:val="left"/>
      <w:pPr>
        <w:tabs>
          <w:tab w:val="num" w:pos="10800"/>
        </w:tabs>
        <w:ind w:left="10800" w:hanging="360"/>
      </w:pPr>
    </w:lvl>
  </w:abstractNum>
  <w:abstractNum w:abstractNumId="16" w15:restartNumberingAfterBreak="0">
    <w:nsid w:val="54BD17EB"/>
    <w:multiLevelType w:val="hybridMultilevel"/>
    <w:tmpl w:val="1C88F6C8"/>
    <w:lvl w:ilvl="0" w:tplc="DE0890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BD854BC">
      <w:start w:val="5"/>
      <w:numFmt w:val="bullet"/>
      <w:lvlText w:val="-"/>
      <w:lvlJc w:val="left"/>
      <w:pPr>
        <w:ind w:left="1560" w:hanging="360"/>
      </w:pPr>
      <w:rPr>
        <w:rFonts w:ascii="Arial" w:eastAsia="굴림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54D7C5F"/>
    <w:multiLevelType w:val="multilevel"/>
    <w:tmpl w:val="2FCAE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EE4D22"/>
    <w:multiLevelType w:val="multilevel"/>
    <w:tmpl w:val="A120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E25F40"/>
    <w:multiLevelType w:val="hybridMultilevel"/>
    <w:tmpl w:val="893896EE"/>
    <w:lvl w:ilvl="0" w:tplc="ED7A2A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0" w15:restartNumberingAfterBreak="0">
    <w:nsid w:val="7BD20ABD"/>
    <w:multiLevelType w:val="multilevel"/>
    <w:tmpl w:val="5818FF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D58750F"/>
    <w:multiLevelType w:val="hybridMultilevel"/>
    <w:tmpl w:val="6CD22E72"/>
    <w:lvl w:ilvl="0" w:tplc="880CBF8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7E6539DE"/>
    <w:multiLevelType w:val="multilevel"/>
    <w:tmpl w:val="378A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8"/>
  </w:num>
  <w:num w:numId="3">
    <w:abstractNumId w:val="17"/>
  </w:num>
  <w:num w:numId="4">
    <w:abstractNumId w:val="9"/>
  </w:num>
  <w:num w:numId="5">
    <w:abstractNumId w:val="18"/>
  </w:num>
  <w:num w:numId="6">
    <w:abstractNumId w:val="7"/>
  </w:num>
  <w:num w:numId="7">
    <w:abstractNumId w:val="22"/>
  </w:num>
  <w:num w:numId="8">
    <w:abstractNumId w:val="11"/>
  </w:num>
  <w:num w:numId="9">
    <w:abstractNumId w:val="10"/>
  </w:num>
  <w:num w:numId="10">
    <w:abstractNumId w:val="14"/>
  </w:num>
  <w:num w:numId="11">
    <w:abstractNumId w:val="21"/>
  </w:num>
  <w:num w:numId="12">
    <w:abstractNumId w:val="13"/>
  </w:num>
  <w:num w:numId="13">
    <w:abstractNumId w:val="0"/>
  </w:num>
  <w:num w:numId="14">
    <w:abstractNumId w:val="3"/>
  </w:num>
  <w:num w:numId="15">
    <w:abstractNumId w:val="12"/>
  </w:num>
  <w:num w:numId="16">
    <w:abstractNumId w:val="16"/>
  </w:num>
  <w:num w:numId="17">
    <w:abstractNumId w:val="4"/>
  </w:num>
  <w:num w:numId="18">
    <w:abstractNumId w:val="2"/>
  </w:num>
  <w:num w:numId="19">
    <w:abstractNumId w:val="5"/>
  </w:num>
  <w:num w:numId="20">
    <w:abstractNumId w:val="6"/>
  </w:num>
  <w:num w:numId="21">
    <w:abstractNumId w:val="1"/>
  </w:num>
  <w:num w:numId="22">
    <w:abstractNumId w:val="2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600"/>
    <w:rsid w:val="00083EAD"/>
    <w:rsid w:val="000B336E"/>
    <w:rsid w:val="000E1A69"/>
    <w:rsid w:val="001475BA"/>
    <w:rsid w:val="001B0341"/>
    <w:rsid w:val="00225777"/>
    <w:rsid w:val="00260E49"/>
    <w:rsid w:val="002615E8"/>
    <w:rsid w:val="002F73D5"/>
    <w:rsid w:val="00397823"/>
    <w:rsid w:val="003E7A43"/>
    <w:rsid w:val="0041672E"/>
    <w:rsid w:val="00491193"/>
    <w:rsid w:val="00517D10"/>
    <w:rsid w:val="00576DD6"/>
    <w:rsid w:val="00603B34"/>
    <w:rsid w:val="00651132"/>
    <w:rsid w:val="00677750"/>
    <w:rsid w:val="006A44C2"/>
    <w:rsid w:val="006B02BC"/>
    <w:rsid w:val="006B6E0A"/>
    <w:rsid w:val="006D725C"/>
    <w:rsid w:val="00733B52"/>
    <w:rsid w:val="007715A3"/>
    <w:rsid w:val="007B17CC"/>
    <w:rsid w:val="007C0FCA"/>
    <w:rsid w:val="00821A04"/>
    <w:rsid w:val="008463DC"/>
    <w:rsid w:val="008D1A15"/>
    <w:rsid w:val="00914C7F"/>
    <w:rsid w:val="00932D85"/>
    <w:rsid w:val="0093477C"/>
    <w:rsid w:val="009719FB"/>
    <w:rsid w:val="009845EC"/>
    <w:rsid w:val="00A40296"/>
    <w:rsid w:val="00AA4EC6"/>
    <w:rsid w:val="00AE2409"/>
    <w:rsid w:val="00B34958"/>
    <w:rsid w:val="00B767BA"/>
    <w:rsid w:val="00B80935"/>
    <w:rsid w:val="00BA5880"/>
    <w:rsid w:val="00BF72DD"/>
    <w:rsid w:val="00CB5410"/>
    <w:rsid w:val="00CB762B"/>
    <w:rsid w:val="00CC7E2D"/>
    <w:rsid w:val="00D14E5B"/>
    <w:rsid w:val="00D6000C"/>
    <w:rsid w:val="00E953C9"/>
    <w:rsid w:val="00EA5D62"/>
    <w:rsid w:val="00EB35D9"/>
    <w:rsid w:val="00EF04F7"/>
    <w:rsid w:val="00F31451"/>
    <w:rsid w:val="00F3380E"/>
    <w:rsid w:val="00F77C1E"/>
    <w:rsid w:val="00FC6600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93AC3"/>
  <w15:chartTrackingRefBased/>
  <w15:docId w15:val="{44C510AF-85CB-4A65-AF74-EAC6B50C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495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FC660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44C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FC660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C660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FC6600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md-plain">
    <w:name w:val="md-plain"/>
    <w:basedOn w:val="a0"/>
    <w:rsid w:val="00FC6600"/>
  </w:style>
  <w:style w:type="paragraph" w:customStyle="1" w:styleId="md-end-block">
    <w:name w:val="md-end-block"/>
    <w:basedOn w:val="a"/>
    <w:rsid w:val="00FC66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C6600"/>
    <w:pPr>
      <w:ind w:leftChars="400" w:left="800"/>
    </w:pPr>
  </w:style>
  <w:style w:type="character" w:styleId="a4">
    <w:name w:val="Hyperlink"/>
    <w:basedOn w:val="a0"/>
    <w:uiPriority w:val="99"/>
    <w:unhideWhenUsed/>
    <w:rsid w:val="006D725C"/>
    <w:rPr>
      <w:color w:val="0000FF"/>
      <w:u w:val="single"/>
    </w:rPr>
  </w:style>
  <w:style w:type="table" w:styleId="a5">
    <w:name w:val="Table Grid"/>
    <w:basedOn w:val="a1"/>
    <w:uiPriority w:val="39"/>
    <w:rsid w:val="00F31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4167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1672E"/>
  </w:style>
  <w:style w:type="paragraph" w:styleId="a7">
    <w:name w:val="footer"/>
    <w:basedOn w:val="a"/>
    <w:link w:val="Char0"/>
    <w:uiPriority w:val="99"/>
    <w:unhideWhenUsed/>
    <w:rsid w:val="004167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1672E"/>
  </w:style>
  <w:style w:type="character" w:customStyle="1" w:styleId="3Char">
    <w:name w:val="제목 3 Char"/>
    <w:basedOn w:val="a0"/>
    <w:link w:val="3"/>
    <w:uiPriority w:val="9"/>
    <w:semiHidden/>
    <w:rsid w:val="006A44C2"/>
    <w:rPr>
      <w:rFonts w:asciiTheme="majorHAnsi" w:eastAsiaTheme="majorEastAsia" w:hAnsiTheme="majorHAnsi" w:cstheme="majorBidi"/>
    </w:rPr>
  </w:style>
  <w:style w:type="character" w:styleId="HTML">
    <w:name w:val="HTML Cite"/>
    <w:basedOn w:val="a0"/>
    <w:uiPriority w:val="99"/>
    <w:semiHidden/>
    <w:unhideWhenUsed/>
    <w:rsid w:val="006A44C2"/>
    <w:rPr>
      <w:i/>
      <w:iCs/>
    </w:rPr>
  </w:style>
  <w:style w:type="character" w:customStyle="1" w:styleId="eipwbe">
    <w:name w:val="eipwbe"/>
    <w:basedOn w:val="a0"/>
    <w:rsid w:val="006A44C2"/>
  </w:style>
  <w:style w:type="character" w:customStyle="1" w:styleId="st">
    <w:name w:val="st"/>
    <w:basedOn w:val="a0"/>
    <w:rsid w:val="006A44C2"/>
  </w:style>
  <w:style w:type="character" w:styleId="a8">
    <w:name w:val="Emphasis"/>
    <w:basedOn w:val="a0"/>
    <w:uiPriority w:val="20"/>
    <w:qFormat/>
    <w:rsid w:val="006A44C2"/>
    <w:rPr>
      <w:i/>
      <w:iCs/>
    </w:rPr>
  </w:style>
  <w:style w:type="character" w:styleId="a9">
    <w:name w:val="Placeholder Text"/>
    <w:basedOn w:val="a0"/>
    <w:uiPriority w:val="99"/>
    <w:semiHidden/>
    <w:rsid w:val="003E7A43"/>
    <w:rPr>
      <w:color w:val="808080"/>
    </w:rPr>
  </w:style>
  <w:style w:type="character" w:customStyle="1" w:styleId="1Char">
    <w:name w:val="제목 1 Char"/>
    <w:basedOn w:val="a0"/>
    <w:link w:val="1"/>
    <w:uiPriority w:val="9"/>
    <w:rsid w:val="00B34958"/>
    <w:rPr>
      <w:rFonts w:asciiTheme="majorHAnsi" w:eastAsiaTheme="majorEastAsia" w:hAnsiTheme="majorHAnsi" w:cstheme="majorBidi"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B349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z.newdaily.co.kr/site/data/html/2020/04/21/2020042100102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hani.co.kr/arti/economy/consumer/95312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2185A-D8EC-4BDE-92FB-73D5B39EA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10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36</cp:revision>
  <dcterms:created xsi:type="dcterms:W3CDTF">2020-07-20T08:41:00Z</dcterms:created>
  <dcterms:modified xsi:type="dcterms:W3CDTF">2020-07-22T00:31:00Z</dcterms:modified>
</cp:coreProperties>
</file>