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Быкасов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систем контроля версий, приобрести практические навыки по работе с системой Git.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Подготовка технического обеспечения</w:t>
      </w:r>
    </w:p>
    <w:p>
      <w:pPr>
        <w:numPr>
          <w:ilvl w:val="0"/>
          <w:numId w:val="1002"/>
        </w:numPr>
        <w:pStyle w:val="Compact"/>
      </w:pPr>
      <w:r>
        <w:t xml:space="preserve">Настройка github</w:t>
      </w:r>
    </w:p>
    <w:p>
      <w:pPr>
        <w:numPr>
          <w:ilvl w:val="0"/>
          <w:numId w:val="1002"/>
        </w:numPr>
        <w:pStyle w:val="Compact"/>
      </w:pPr>
      <w:r>
        <w:t xml:space="preserve">Основная настройка git</w:t>
      </w:r>
    </w:p>
    <w:p>
      <w:pPr>
        <w:numPr>
          <w:ilvl w:val="0"/>
          <w:numId w:val="1002"/>
        </w:numPr>
        <w:pStyle w:val="Compact"/>
      </w:pPr>
      <w:r>
        <w:t xml:space="preserve">Генерация SSH ключа</w:t>
      </w:r>
    </w:p>
    <w:p>
      <w:pPr>
        <w:numPr>
          <w:ilvl w:val="0"/>
          <w:numId w:val="1002"/>
        </w:numPr>
        <w:pStyle w:val="Compact"/>
      </w:pPr>
      <w:r>
        <w:t xml:space="preserve">Создание рабочего пространства и репозитория курса по шаблону</w:t>
      </w:r>
    </w:p>
    <w:p>
      <w:pPr>
        <w:numPr>
          <w:ilvl w:val="0"/>
          <w:numId w:val="1002"/>
        </w:numPr>
        <w:pStyle w:val="Compact"/>
      </w:pPr>
      <w:r>
        <w:t xml:space="preserve">Создание репозитория курса по шаблону</w:t>
      </w:r>
    </w:p>
    <w:p>
      <w:pPr>
        <w:numPr>
          <w:ilvl w:val="0"/>
          <w:numId w:val="1002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3"/>
        </w:numPr>
        <w:pStyle w:val="Compact"/>
      </w:pPr>
      <w:r>
        <w:t xml:space="preserve">Задание для самостоятельной работы В процессе выполнения лабораторной работы необходимо создать отчет в соответствующем каталоге рабочего пространства (labs&gt;lab02&gt;report), скопировать отчеты по предыдущим лабораторным работам в соответствующие каталоги, а затем загрузить все файлы на GitHub.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Моя цель в этой работе — изучить принципы и идеологию системы контроля версий Git. Я планирую научиться эффективно работать с репозиториями: создавать их, управлять версиями, фиксировать изменения, а также интегрировать их в центральное хранилище. В процессе я освою работу с ветками, научусь управлять удалёнными репозиториями</w:t>
      </w:r>
    </w:p>
    <w:bookmarkStart w:id="51" w:name="подготовка-репозитор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 репозитория</w:t>
      </w:r>
    </w:p>
    <w:p>
      <w:pPr>
        <w:pStyle w:val="FirstParagraph"/>
      </w:pPr>
      <w:r>
        <w:t xml:space="preserve">После настройки учётной записи на GitHub, я выполнил предварительную конфигурацию git. В терминале я ввёл следующие команды для настройки имени пользователя и электронной почты:</w:t>
      </w:r>
    </w:p>
    <w:p>
      <w:pPr>
        <w:pStyle w:val="BodyTex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lunev-cyber</w:t>
      </w:r>
      <w:r>
        <w:t xml:space="preserve">”</w:t>
      </w:r>
    </w:p>
    <w:p>
      <w:pPr>
        <w:pStyle w:val="BodyText"/>
      </w:pP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mega.krutoi99@gmail.com</w:t>
      </w:r>
      <w:r>
        <w:t xml:space="preserve">”</w:t>
      </w:r>
    </w:p>
    <w:p>
      <w:pPr>
        <w:pStyle w:val="BodyText"/>
      </w:pPr>
      <w:r>
        <w:t xml:space="preserve">Это нужно для того, чтобы каждый мой commit был подписан моими данными.</w:t>
      </w:r>
    </w:p>
    <w:p>
      <w:pPr>
        <w:pStyle w:val="BodyText"/>
      </w:pPr>
      <w:r>
        <w:t xml:space="preserve">Для корректного отображения сообщений в git я также настроил параметр utf-8, введя команду:</w:t>
      </w:r>
    </w:p>
    <w:p>
      <w:pPr>
        <w:pStyle w:val="BodyText"/>
      </w:pPr>
      <w:r>
        <w:t xml:space="preserve">git config –global core.quotepath false. (рис. 1)</w:t>
      </w:r>
    </w:p>
    <w:p>
      <w:pPr>
        <w:pStyle w:val="CaptionedFigure"/>
      </w:pPr>
      <w:bookmarkStart w:id="25" w:name="fig:001"/>
      <w:r>
        <w:drawing>
          <wp:inline>
            <wp:extent cx="5334000" cy="2904821"/>
            <wp:effectExtent b="0" l="0" r="0" t="0"/>
            <wp:docPr descr="Рис. 1: выполнил предварительную конфигурацию git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выполнил предварительную конфигурацию git</w:t>
      </w:r>
    </w:p>
    <w:p>
      <w:pPr>
        <w:pStyle w:val="BodyText"/>
      </w:pPr>
      <w:r>
        <w:t xml:space="preserve">Для того чтобы безопасно подключаться к репозиторию, я сгенерировал SSH ключ с помощью команды:</w:t>
      </w:r>
    </w:p>
    <w:p>
      <w:pPr>
        <w:pStyle w:val="BodyText"/>
      </w:pPr>
      <w:r>
        <w:t xml:space="preserve">ssh-keygen -C</w:t>
      </w:r>
      <w:r>
        <w:t xml:space="preserve"> </w:t>
      </w:r>
      <w:r>
        <w:t xml:space="preserve">“</w:t>
      </w:r>
      <w:r>
        <w:t xml:space="preserve">lunev-cyber</w:t>
      </w:r>
      <w:r>
        <w:t xml:space="preserve"> </w:t>
      </w:r>
      <w:hyperlink r:id="rId26">
        <w:r>
          <w:rPr>
            <w:rStyle w:val="Hyperlink"/>
          </w:rPr>
          <w:t xml:space="preserve">mega.krutoi99@gmail.com</w:t>
        </w:r>
      </w:hyperlink>
      <w:r>
        <w:t xml:space="preserve">”</w:t>
      </w:r>
      <w:r>
        <w:t xml:space="preserve">.</w:t>
      </w:r>
    </w:p>
    <w:p>
      <w:pPr>
        <w:pStyle w:val="BodyText"/>
      </w:pPr>
      <w:r>
        <w:t xml:space="preserve">SSH ключ позволяет мне осуществлять безопасную аутентификацию на сервере без необходимости каждый раз вводить пароль. Полученный публичный ключ был загружен на GitHub в разделе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  <w:r>
        <w:t xml:space="preserve">.(Рис.2 и Рис.3)</w:t>
      </w:r>
      <w:r>
        <w:t xml:space="preserve"> </w:t>
      </w:r>
      <w:r>
        <w:t xml:space="preserve">(рис. 2) (рис. 3)</w:t>
      </w:r>
    </w:p>
    <w:p>
      <w:pPr>
        <w:pStyle w:val="CaptionedFigure"/>
      </w:pPr>
      <w:bookmarkStart w:id="30" w:name="fig:002"/>
      <w:r>
        <w:drawing>
          <wp:inline>
            <wp:extent cx="5334000" cy="2904821"/>
            <wp:effectExtent b="0" l="0" r="0" t="0"/>
            <wp:docPr descr="Рис. 2: Создание SSH ключ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SSH ключа</w:t>
      </w:r>
    </w:p>
    <w:p>
      <w:pPr>
        <w:pStyle w:val="CaptionedFigure"/>
      </w:pPr>
      <w:bookmarkStart w:id="34" w:name="fig:003"/>
      <w:r>
        <w:drawing>
          <wp:inline>
            <wp:extent cx="5334000" cy="2904821"/>
            <wp:effectExtent b="0" l="0" r="0" t="0"/>
            <wp:docPr descr="Рис. 3: Загрузка ключа на Github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Загрузка ключа на Github</w:t>
      </w:r>
    </w:p>
    <w:p>
      <w:pPr>
        <w:pStyle w:val="BodyText"/>
      </w:pPr>
      <w:r>
        <w:t xml:space="preserve">Я создал рабочее пространство для лабораторной работы, следуя предложенной структуре. Каталоги были созданы с помощью команды:</w:t>
      </w:r>
    </w:p>
    <w:p>
      <w:pPr>
        <w:pStyle w:val="BodyText"/>
      </w:pPr>
      <w:r>
        <w:t xml:space="preserve">mkdir -p ~/work/study/2024-2025/Архитектура компьютера/arch-pc/labs/lab02/.</w:t>
      </w:r>
    </w:p>
    <w:p>
      <w:pPr>
        <w:pStyle w:val="BodyText"/>
      </w:pPr>
      <w:r>
        <w:t xml:space="preserve">Эта структура позволяет легко управлять файлами лабораторных работ.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8" w:name="fig:004"/>
      <w:r>
        <w:drawing>
          <wp:inline>
            <wp:extent cx="5334000" cy="2906346"/>
            <wp:effectExtent b="0" l="0" r="0" t="0"/>
            <wp:docPr descr="Рис. 4: Создание каталога для предмета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каталога для предмета</w:t>
      </w:r>
    </w:p>
    <w:p>
      <w:pPr>
        <w:pStyle w:val="BodyText"/>
      </w:pPr>
      <w:r>
        <w:t xml:space="preserve">Для упрощения работы, я создал репозиторий на основе шаблона курса через веб- интерфейс GitHub. Я использовал готовый шаблон, который предоставил преподаватель, выбрав опцию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. Это помогло мне быстро настроить все необходимые файлы и каталоги. С помощью команды</w:t>
      </w:r>
      <w:r>
        <w:t xml:space="preserve"> </w:t>
      </w:r>
      <w:r>
        <w:t xml:space="preserve">“</w:t>
      </w:r>
      <w:r>
        <w:t xml:space="preserve">git clone –recursive</w:t>
      </w:r>
      <w:r>
        <w:t xml:space="preserve">”</w:t>
      </w:r>
      <w:r>
        <w:t xml:space="preserve"> </w:t>
      </w:r>
      <w:r>
        <w:t xml:space="preserve">(рис. 5])</w:t>
      </w:r>
    </w:p>
    <w:p>
      <w:pPr>
        <w:pStyle w:val="CaptionedFigure"/>
      </w:pPr>
      <w:bookmarkStart w:id="42" w:name="fig:005"/>
      <w:r>
        <w:drawing>
          <wp:inline>
            <wp:extent cx="5334000" cy="2904821"/>
            <wp:effectExtent b="0" l="0" r="0" t="0"/>
            <wp:docPr descr="Рис. 5: Клониров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Клонирование репозитория</w:t>
      </w:r>
    </w:p>
    <w:p>
      <w:pPr>
        <w:pStyle w:val="BodyText"/>
      </w:pPr>
      <w:r>
        <w:t xml:space="preserve">Перейдя в каталог курса, я удалил ненужные файлы, с помощью команды</w:t>
      </w:r>
      <w:r>
        <w:t xml:space="preserve"> </w:t>
      </w:r>
      <w:r>
        <w:t xml:space="preserve">“</w:t>
      </w:r>
      <w:r>
        <w:t xml:space="preserve">rm package.json</w:t>
      </w:r>
      <w:r>
        <w:t xml:space="preserve">”</w:t>
      </w:r>
      <w:r>
        <w:t xml:space="preserve">, и создал необходимые каталоги для курса, с помощью команды</w:t>
      </w:r>
      <w:r>
        <w:t xml:space="preserve"> </w:t>
      </w:r>
      <w:r>
        <w:t xml:space="preserve">“</w:t>
      </w:r>
      <w:r>
        <w:t xml:space="preserve">make prepare</w:t>
      </w:r>
      <w:r>
        <w:t xml:space="preserve">”</w:t>
      </w:r>
      <w:r>
        <w:t xml:space="preserve">. Затем я выполнил первичную настройку структуры репозитория с помощью команд: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feat(main): make course structure</w:t>
      </w:r>
      <w:r>
        <w:t xml:space="preserve">”</w:t>
      </w:r>
    </w:p>
    <w:p>
      <w:pPr>
        <w:pStyle w:val="BodyText"/>
      </w:pPr>
      <w:r>
        <w:t xml:space="preserve">git push</w:t>
      </w:r>
    </w:p>
    <w:p>
      <w:pPr>
        <w:pStyle w:val="BodyText"/>
      </w:pPr>
      <w:r>
        <w:t xml:space="preserve">Эти действия загрузили структуру курса в центральный репозиторий на GitHub.</w:t>
      </w:r>
    </w:p>
    <w:p>
      <w:pPr>
        <w:pStyle w:val="BodyText"/>
      </w:pPr>
      <w:r>
        <w:t xml:space="preserve">(рис. 6, 7)</w:t>
      </w:r>
    </w:p>
    <w:p>
      <w:pPr>
        <w:pStyle w:val="CaptionedFigure"/>
      </w:pPr>
      <w:bookmarkStart w:id="46" w:name="fig:006"/>
      <w:r>
        <w:drawing>
          <wp:inline>
            <wp:extent cx="5334000" cy="2904821"/>
            <wp:effectExtent b="0" l="0" r="0" t="0"/>
            <wp:docPr descr="Рис. 6: Удаление лишних файлов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Удаление лишних файлов</w:t>
      </w:r>
    </w:p>
    <w:p>
      <w:pPr>
        <w:pStyle w:val="CaptionedFigure"/>
      </w:pPr>
      <w:bookmarkStart w:id="50" w:name="fig:007"/>
      <w:r>
        <w:drawing>
          <wp:inline>
            <wp:extent cx="5334000" cy="2904821"/>
            <wp:effectExtent b="0" l="0" r="0" t="0"/>
            <wp:docPr descr="Рис. 7: Загрузка файлов на сервер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Загрузка файлов на сервер</w:t>
      </w:r>
    </w:p>
    <w:bookmarkEnd w:id="51"/>
    <w:bookmarkStart w:id="52" w:name="задание-для-самостоятельной-работы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Я создал отчет по выполнению лабораторной работы и сохранил его в каталоге</w:t>
      </w:r>
      <w:r>
        <w:t xml:space="preserve"> </w:t>
      </w:r>
      <w:r>
        <w:t xml:space="preserve">labs/lab02/report.</w:t>
      </w:r>
      <w:r>
        <w:t xml:space="preserve"> </w:t>
      </w:r>
      <w:r>
        <w:t xml:space="preserve">Затем скопировал отчеты по предыдущим лабораторным работам в соответствующие каталоги и загрузил их на GitHub с помощью команд: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Добавлены отчеты по лабораторным работам</w:t>
      </w:r>
      <w:r>
        <w:t xml:space="preserve">’</w:t>
      </w:r>
    </w:p>
    <w:p>
      <w:pPr>
        <w:pStyle w:val="BodyText"/>
      </w:pPr>
      <w:r>
        <w:t xml:space="preserve">git push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с системой контроля версий Git. Я освоил основные команды, настроил рабочее пространство и репозиторий, а также успешно загрузил результаты на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26" Target="mailto:mega.krutoi99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mailto:mega.krutoi9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Быкасов Владислав Дмитриевич НБИбд-01-24</dc:creator>
  <dc:language>ru-RU</dc:language>
  <cp:keywords/>
  <dcterms:created xsi:type="dcterms:W3CDTF">2024-10-24T16:57:28Z</dcterms:created>
  <dcterms:modified xsi:type="dcterms:W3CDTF">2024-10-24T16:57:28Z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