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638227</wp:posOffset>
            </wp:positionH>
            <wp:positionV relativeFrom="paragraph">
              <wp:posOffset>8561</wp:posOffset>
            </wp:positionV>
            <wp:extent cx="685799" cy="533386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99" cy="533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3" w:lineRule="auto"/>
        <w:rPr>
          <w:rFonts w:ascii="Arial"/>
          <w:sz w:val="21"/>
        </w:rPr>
      </w:pPr>
    </w:p>
    <w:p>
      <w:pPr>
        <w:pStyle w:val="BodyText"/>
        <w:spacing w:before="59" w:line="222" w:lineRule="auto"/>
        <w:ind w:left="4440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657209</wp:posOffset>
            </wp:positionH>
            <wp:positionV relativeFrom="paragraph">
              <wp:posOffset>145678</wp:posOffset>
            </wp:positionV>
            <wp:extent cx="4527720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77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</w:rPr>
        <w:t>湖</w:t>
      </w:r>
      <w:r>
        <w:rPr>
          <w:spacing w:val="-14"/>
        </w:rPr>
        <w:t xml:space="preserve"> </w:t>
      </w:r>
      <w:r>
        <w:rPr>
          <w:spacing w:val="-14"/>
        </w:rPr>
        <w:t>南</w:t>
      </w:r>
      <w:r>
        <w:rPr>
          <w:spacing w:val="-14"/>
        </w:rPr>
        <w:t xml:space="preserve"> </w:t>
      </w:r>
      <w:r>
        <w:rPr>
          <w:spacing w:val="-14"/>
        </w:rPr>
        <w:t>同</w:t>
      </w:r>
      <w:r>
        <w:rPr>
          <w:spacing w:val="-14"/>
        </w:rPr>
        <w:t xml:space="preserve"> </w:t>
      </w:r>
      <w:r>
        <w:rPr>
          <w:spacing w:val="-14"/>
        </w:rPr>
        <w:t>飞</w:t>
      </w:r>
      <w:r>
        <w:rPr>
          <w:spacing w:val="-14"/>
        </w:rPr>
        <w:t xml:space="preserve"> </w:t>
      </w:r>
      <w:r>
        <w:rPr>
          <w:spacing w:val="-14"/>
        </w:rPr>
        <w:t>电</w:t>
      </w:r>
      <w:r>
        <w:rPr>
          <w:spacing w:val="-14"/>
        </w:rPr>
        <w:t xml:space="preserve"> </w:t>
      </w:r>
      <w:r>
        <w:rPr>
          <w:spacing w:val="-14"/>
        </w:rPr>
        <w:t>力</w:t>
      </w:r>
      <w:r>
        <w:rPr>
          <w:spacing w:val="-21"/>
        </w:rPr>
        <w:t xml:space="preserve"> </w:t>
      </w:r>
      <w:r>
        <w:rPr>
          <w:spacing w:val="-14"/>
        </w:rPr>
        <w:t>调</w:t>
      </w:r>
      <w:r>
        <w:rPr>
          <w:spacing w:val="-20"/>
        </w:rPr>
        <w:t xml:space="preserve"> </w:t>
      </w:r>
      <w:r>
        <w:rPr>
          <w:spacing w:val="-14"/>
        </w:rPr>
        <w:t>度</w:t>
      </w:r>
      <w:r>
        <w:rPr>
          <w:spacing w:val="-21"/>
        </w:rPr>
        <w:t xml:space="preserve"> </w:t>
      </w:r>
      <w:r>
        <w:rPr>
          <w:spacing w:val="-14"/>
        </w:rPr>
        <w:t>信</w:t>
      </w:r>
      <w:r>
        <w:rPr>
          <w:spacing w:val="-14"/>
        </w:rPr>
        <w:t xml:space="preserve"> </w:t>
      </w:r>
      <w:r>
        <w:rPr>
          <w:spacing w:val="-14"/>
        </w:rPr>
        <w:t>息</w:t>
      </w:r>
      <w:r>
        <w:rPr>
          <w:spacing w:val="-23"/>
        </w:rPr>
        <w:t xml:space="preserve"> </w:t>
      </w:r>
      <w:r>
        <w:rPr>
          <w:spacing w:val="-14"/>
        </w:rPr>
        <w:t>有</w:t>
      </w:r>
      <w:r>
        <w:rPr>
          <w:spacing w:val="-14"/>
        </w:rPr>
        <w:t xml:space="preserve"> </w:t>
      </w:r>
      <w:r>
        <w:rPr>
          <w:spacing w:val="-14"/>
        </w:rPr>
        <w:t>限</w:t>
      </w:r>
      <w:r>
        <w:rPr>
          <w:spacing w:val="-19"/>
        </w:rPr>
        <w:t xml:space="preserve"> </w:t>
      </w:r>
      <w:r>
        <w:rPr>
          <w:spacing w:val="-14"/>
        </w:rPr>
        <w:t>责</w:t>
      </w:r>
      <w:r>
        <w:rPr>
          <w:spacing w:val="-21"/>
        </w:rPr>
        <w:t xml:space="preserve"> </w:t>
      </w:r>
      <w:r>
        <w:rPr>
          <w:spacing w:val="-14"/>
        </w:rPr>
        <w:t>任</w:t>
      </w:r>
      <w:r>
        <w:rPr>
          <w:spacing w:val="-17"/>
        </w:rPr>
        <w:t xml:space="preserve"> </w:t>
      </w:r>
      <w:r>
        <w:rPr>
          <w:spacing w:val="-15"/>
        </w:rPr>
        <w:t>公</w:t>
      </w:r>
      <w:r>
        <w:rPr>
          <w:spacing w:val="-15"/>
        </w:rPr>
        <w:t xml:space="preserve"> </w:t>
      </w:r>
      <w:r>
        <w:rPr>
          <w:spacing w:val="-15"/>
        </w:rPr>
        <w:t>司</w:t>
      </w:r>
    </w:p>
    <w:p>
      <w:pPr>
        <w:pStyle w:val="BodyText"/>
        <w:spacing w:before="311" w:line="222" w:lineRule="auto"/>
        <w:ind w:left="2363"/>
        <w:outlineLvl w:val="0"/>
        <w:rPr>
          <w:sz w:val="61"/>
          <w:szCs w:val="61"/>
        </w:rPr>
      </w:pPr>
      <w:r>
        <w:rPr>
          <w:b/>
          <w:bCs/>
          <w:spacing w:val="1"/>
          <w:sz w:val="61"/>
          <w:szCs w:val="61"/>
        </w:rPr>
        <w:t>管理评审签到表</w:t>
      </w:r>
    </w:p>
    <w:p>
      <w:pPr>
        <w:spacing w:before="237"/>
      </w:pPr>
    </w:p>
    <w:tbl>
      <w:tblPr>
        <w:tblStyle w:val="TableNormal"/>
        <w:tblW w:w="924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353"/>
        <w:gridCol w:w="3007"/>
        <w:gridCol w:w="1259"/>
        <w:gridCol w:w="3621"/>
      </w:tblGrid>
      <w:tr>
        <w:tblPrEx>
          <w:tblW w:w="924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474"/>
        </w:trPr>
        <w:tc>
          <w:tcPr>
            <w:tcW w:w="1353" w:type="dxa"/>
          </w:tcPr>
          <w:p>
            <w:pPr>
              <w:pStyle w:val="TableText"/>
              <w:spacing w:before="131" w:line="220" w:lineRule="auto"/>
              <w:ind w:left="247"/>
            </w:pPr>
            <w:r>
              <w:rPr>
                <w:b/>
                <w:bCs/>
                <w:spacing w:val="1"/>
              </w:rPr>
              <w:t>评审时间</w:t>
            </w:r>
          </w:p>
        </w:tc>
        <w:tc>
          <w:tcPr>
            <w:tcW w:w="3007" w:type="dxa"/>
          </w:tcPr>
          <w:p>
            <w:pPr>
              <w:pStyle w:val="TableText"/>
              <w:spacing w:before="154"/>
              <w:ind w:left="982"/>
            </w:pPr>
            <w:r>
              <w:rPr>
                <w:spacing w:val="-2"/>
              </w:rPr>
              <w:t>2023-1-30</w:t>
            </w:r>
          </w:p>
        </w:tc>
        <w:tc>
          <w:tcPr>
            <w:tcW w:w="1259" w:type="dxa"/>
          </w:tcPr>
          <w:p>
            <w:pPr>
              <w:pStyle w:val="TableText"/>
              <w:spacing w:before="131" w:line="220" w:lineRule="auto"/>
              <w:ind w:left="128"/>
            </w:pPr>
            <w:r>
              <w:rPr>
                <w:b/>
                <w:bCs/>
                <w:spacing w:val="1"/>
              </w:rPr>
              <w:t>评审地点</w:t>
            </w:r>
          </w:p>
        </w:tc>
        <w:tc>
          <w:tcPr>
            <w:tcW w:w="3621" w:type="dxa"/>
          </w:tcPr>
          <w:p>
            <w:pPr>
              <w:pStyle w:val="TableText"/>
              <w:spacing w:before="132" w:line="219" w:lineRule="auto"/>
              <w:ind w:left="1236"/>
            </w:pPr>
            <w:r>
              <w:rPr>
                <w:spacing w:val="1"/>
              </w:rPr>
              <w:t>同飞会议室</w:t>
            </w:r>
          </w:p>
        </w:tc>
      </w:tr>
      <w:tr>
        <w:tblPrEx>
          <w:tblW w:w="9240" w:type="dxa"/>
          <w:tblInd w:w="5" w:type="dxa"/>
          <w:tblLayout w:type="fixed"/>
        </w:tblPrEx>
        <w:trPr>
          <w:trHeight w:val="2947"/>
        </w:trPr>
        <w:tc>
          <w:tcPr>
            <w:tcW w:w="1353" w:type="dxa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9" w:line="220" w:lineRule="auto"/>
              <w:ind w:left="247"/>
            </w:pPr>
            <w:r>
              <w:rPr>
                <w:b/>
                <w:bCs/>
                <w:spacing w:val="-4"/>
              </w:rPr>
              <w:t>评审组织</w:t>
            </w:r>
          </w:p>
        </w:tc>
        <w:tc>
          <w:tcPr>
            <w:tcW w:w="7887" w:type="dxa"/>
            <w:gridSpan w:val="3"/>
          </w:tcPr>
          <w:p>
            <w:pPr>
              <w:pStyle w:val="TableText"/>
              <w:spacing w:before="129" w:line="219" w:lineRule="auto"/>
              <w:ind w:left="82"/>
            </w:pPr>
            <w:r>
              <w:t>主持：总经理</w:t>
            </w:r>
            <w:r>
              <w:rPr>
                <w:spacing w:val="12"/>
              </w:rPr>
              <w:t xml:space="preserve">  </w:t>
            </w:r>
            <w:r>
              <w:t>陆涛</w:t>
            </w:r>
          </w:p>
          <w:p>
            <w:pPr>
              <w:pStyle w:val="TableText"/>
              <w:spacing w:before="250" w:line="444" w:lineRule="auto"/>
              <w:ind w:left="751" w:right="3795" w:hanging="669"/>
            </w:pPr>
            <w:r>
              <w:t>出席：管理层、管理者代表和各部门负责人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管理者代表 吴艳</w:t>
            </w:r>
          </w:p>
          <w:p>
            <w:pPr>
              <w:pStyle w:val="TableText"/>
              <w:spacing w:line="235" w:lineRule="auto"/>
              <w:ind w:left="712"/>
            </w:pPr>
            <w:r>
              <w:t>总经部经理 谢广胜</w:t>
            </w:r>
            <w:r>
              <w:rPr>
                <w:spacing w:val="14"/>
              </w:rPr>
              <w:t xml:space="preserve">      </w:t>
            </w:r>
            <w:r>
              <w:t>营销部经理</w:t>
            </w:r>
            <w:r>
              <w:rPr>
                <w:spacing w:val="19"/>
              </w:rPr>
              <w:t xml:space="preserve"> </w:t>
            </w:r>
            <w:r>
              <w:t>卢肖依</w:t>
            </w:r>
          </w:p>
          <w:p>
            <w:pPr>
              <w:pStyle w:val="TableText"/>
              <w:spacing w:before="241" w:line="220" w:lineRule="auto"/>
              <w:ind w:left="712"/>
            </w:pPr>
            <w:r>
              <w:rPr>
                <w:position w:val="1"/>
              </w:rPr>
              <w:t xml:space="preserve">通讯部经理 李彦         </w:t>
            </w:r>
            <w:r>
              <w:rPr>
                <w:position w:val="-1"/>
              </w:rPr>
              <w:t>信息部</w:t>
            </w:r>
            <w:r>
              <w:rPr>
                <w:spacing w:val="-1"/>
                <w:position w:val="-1"/>
              </w:rPr>
              <w:t>经理 周丽</w:t>
            </w:r>
          </w:p>
          <w:p>
            <w:pPr>
              <w:pStyle w:val="TableText"/>
              <w:spacing w:before="241" w:line="226" w:lineRule="auto"/>
              <w:ind w:left="732"/>
            </w:pPr>
            <w:r>
              <w:rPr>
                <w:spacing w:val="-1"/>
                <w:position w:val="-1"/>
              </w:rPr>
              <w:t>研发部经理 胡刚</w:t>
            </w:r>
            <w:r>
              <w:rPr>
                <w:spacing w:val="9"/>
                <w:position w:val="-1"/>
              </w:rPr>
              <w:t xml:space="preserve">        </w:t>
            </w:r>
            <w:r>
              <w:rPr>
                <w:spacing w:val="-1"/>
                <w:position w:val="1"/>
              </w:rPr>
              <w:t>综合管理部经理 杨洁</w:t>
            </w:r>
          </w:p>
        </w:tc>
      </w:tr>
      <w:tr>
        <w:tblPrEx>
          <w:tblW w:w="9240" w:type="dxa"/>
          <w:tblInd w:w="5" w:type="dxa"/>
          <w:tblLayout w:type="fixed"/>
        </w:tblPrEx>
        <w:trPr>
          <w:trHeight w:val="669"/>
        </w:trPr>
        <w:tc>
          <w:tcPr>
            <w:tcW w:w="9240" w:type="dxa"/>
            <w:gridSpan w:val="4"/>
          </w:tcPr>
          <w:p>
            <w:pPr>
              <w:pStyle w:val="TableText"/>
              <w:spacing w:before="130" w:line="220" w:lineRule="auto"/>
              <w:ind w:left="4128"/>
            </w:pPr>
            <w:r>
              <w:rPr>
                <w:b/>
                <w:bCs/>
                <w:spacing w:val="-4"/>
              </w:rPr>
              <w:t>评审目的</w:t>
            </w:r>
          </w:p>
        </w:tc>
      </w:tr>
      <w:tr>
        <w:tblPrEx>
          <w:tblW w:w="9240" w:type="dxa"/>
          <w:tblInd w:w="5" w:type="dxa"/>
          <w:tblLayout w:type="fixed"/>
        </w:tblPrEx>
        <w:trPr>
          <w:trHeight w:val="1419"/>
        </w:trPr>
        <w:tc>
          <w:tcPr>
            <w:tcW w:w="9240" w:type="dxa"/>
            <w:gridSpan w:val="4"/>
          </w:tcPr>
          <w:p>
            <w:pPr>
              <w:pStyle w:val="TableText"/>
              <w:spacing w:before="132" w:line="448" w:lineRule="auto"/>
              <w:ind w:left="75"/>
            </w:pPr>
            <w:r>
              <w:rPr>
                <w:spacing w:val="-2"/>
              </w:rPr>
              <w:t>对《信息技术服务运行维护服务能力成熟度模型》三级体系的适宜性、充分性和有效性等进行评价；</w:t>
            </w:r>
            <w:r>
              <w:rPr>
                <w:spacing w:val="1"/>
              </w:rPr>
              <w:t xml:space="preserve"> </w:t>
            </w:r>
            <w:r>
              <w:t>对公司质量管理体系、项目管理过程、运维产品研发体系、运维服务能力管理体系等进行评审；</w:t>
            </w:r>
          </w:p>
          <w:p>
            <w:pPr>
              <w:pStyle w:val="TableText"/>
              <w:spacing w:before="1" w:line="217" w:lineRule="auto"/>
              <w:ind w:left="75"/>
            </w:pPr>
            <w:r>
              <w:t>对内部审核工作及审核结果进行评价。</w:t>
            </w:r>
          </w:p>
        </w:tc>
      </w:tr>
      <w:tr>
        <w:tblPrEx>
          <w:tblW w:w="9240" w:type="dxa"/>
          <w:tblInd w:w="5" w:type="dxa"/>
          <w:tblLayout w:type="fixed"/>
        </w:tblPrEx>
        <w:trPr>
          <w:trHeight w:val="689"/>
        </w:trPr>
        <w:tc>
          <w:tcPr>
            <w:tcW w:w="9240" w:type="dxa"/>
            <w:gridSpan w:val="4"/>
          </w:tcPr>
          <w:p>
            <w:pPr>
              <w:pStyle w:val="TableText"/>
              <w:spacing w:before="132" w:line="220" w:lineRule="auto"/>
              <w:ind w:left="4378"/>
            </w:pPr>
            <w:r>
              <w:rPr>
                <w:b/>
                <w:bCs/>
                <w:spacing w:val="-5"/>
              </w:rPr>
              <w:t>签到</w:t>
            </w:r>
          </w:p>
        </w:tc>
      </w:tr>
      <w:tr>
        <w:tblPrEx>
          <w:tblW w:w="9240" w:type="dxa"/>
          <w:tblInd w:w="5" w:type="dxa"/>
          <w:tblLayout w:type="fixed"/>
        </w:tblPrEx>
        <w:trPr>
          <w:trHeight w:val="3421"/>
        </w:trPr>
        <w:tc>
          <w:tcPr>
            <w:tcW w:w="9240" w:type="dxa"/>
            <w:gridSpan w:val="4"/>
          </w:tcPr>
          <w:p>
            <w:pPr>
              <w:pStyle w:val="TableText"/>
              <w:spacing w:line="279" w:lineRule="auto"/>
              <w:ind w:left="75" w:right="7168"/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rightMargin">
                    <wp:posOffset>-5268201</wp:posOffset>
                  </wp:positionH>
                  <wp:positionV relativeFrom="topMargin">
                    <wp:posOffset>633067</wp:posOffset>
                  </wp:positionV>
                  <wp:extent cx="611391" cy="298888"/>
                  <wp:effectExtent l="0" t="0" r="0" b="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1391" cy="298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rightMargin">
                    <wp:posOffset>-3261557</wp:posOffset>
                  </wp:positionH>
                  <wp:positionV relativeFrom="topMargin">
                    <wp:posOffset>868001</wp:posOffset>
                  </wp:positionV>
                  <wp:extent cx="472128" cy="330158"/>
                  <wp:effectExtent l="0" t="0" r="0" b="0"/>
                  <wp:wrapNone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2128" cy="330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rightMargin">
                    <wp:posOffset>-5185592</wp:posOffset>
                  </wp:positionH>
                  <wp:positionV relativeFrom="topMargin">
                    <wp:posOffset>1004616</wp:posOffset>
                  </wp:positionV>
                  <wp:extent cx="363304" cy="214886"/>
                  <wp:effectExtent l="0" t="0" r="0" b="0"/>
                  <wp:wrapNone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3304" cy="214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rightMargin">
                    <wp:posOffset>-5275478</wp:posOffset>
                  </wp:positionH>
                  <wp:positionV relativeFrom="topMargin">
                    <wp:posOffset>1229973</wp:posOffset>
                  </wp:positionV>
                  <wp:extent cx="379638" cy="679458"/>
                  <wp:effectExtent l="0" t="0" r="0" b="0"/>
                  <wp:wrapNone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638" cy="679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2"/>
              </w:rPr>
              <w:t>总经理</w:t>
            </w:r>
            <w:r>
              <w:rPr>
                <w:spacing w:val="15"/>
              </w:rPr>
              <w:t xml:space="preserve">    </w:t>
            </w:r>
            <w:r>
              <w:rPr>
                <w:position w:val="-15"/>
              </w:rPr>
              <w:drawing>
                <wp:inline distT="0" distB="0" distL="0" distR="0">
                  <wp:extent cx="550883" cy="335762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0883" cy="33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  <w:position w:val="-2"/>
              </w:rPr>
              <w:t>管理者代表</w:t>
            </w:r>
            <w:r>
              <w:rPr>
                <w:spacing w:val="26"/>
                <w:position w:val="-2"/>
              </w:rPr>
              <w:t xml:space="preserve">   </w:t>
            </w:r>
            <w:r>
              <w:rPr>
                <w:spacing w:val="2"/>
                <w:position w:val="5"/>
              </w:rPr>
              <w:t>是轮</w:t>
            </w:r>
          </w:p>
          <w:p>
            <w:pPr>
              <w:pStyle w:val="TableText"/>
              <w:spacing w:before="194" w:line="219" w:lineRule="auto"/>
              <w:ind w:left="75"/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5" type="#_x0000_t202" style="height:14.65pt;margin-left:206.75pt;margin-top:2.41pt;position:absolute;width:23.85pt;z-index:251662336">
                  <v:textbox inset="0,0,0,0">
                    <w:txbxContent>
                      <w:p>
                        <w:pPr>
                          <w:pStyle w:val="TableText"/>
                          <w:spacing w:before="20" w:line="222" w:lineRule="auto"/>
                          <w:ind w:left="20"/>
                        </w:pPr>
                        <w:r>
                          <w:rPr>
                            <w:spacing w:val="8"/>
                          </w:rPr>
                          <w:t>周的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26" type="#_x0000_t202" style="height:40pt;margin-left:164.25pt;margin-top:8.23pt;position:absolute;width:33.6pt;z-index:251664384">
                  <v:textbox inset="0,0,0,0">
                    <w:txbxContent>
                      <w:p>
                        <w:pPr>
                          <w:pStyle w:val="TableText"/>
                          <w:spacing w:before="20" w:line="219" w:lineRule="auto"/>
                          <w:ind w:left="30"/>
                        </w:pPr>
                        <w:r>
                          <w:rPr>
                            <w:spacing w:val="-2"/>
                          </w:rPr>
                          <w:t>信息部</w:t>
                        </w:r>
                      </w:p>
                      <w:p>
                        <w:pPr>
                          <w:pStyle w:val="TableText"/>
                          <w:spacing w:before="260" w:line="219" w:lineRule="auto"/>
                          <w:ind w:left="20"/>
                        </w:pPr>
                        <w:r>
                          <w:rPr>
                            <w:spacing w:val="-2"/>
                          </w:rPr>
                          <w:t>研发部</w:t>
                        </w:r>
                      </w:p>
                    </w:txbxContent>
                  </v:textbox>
                </v:shape>
              </w:pict>
            </w:r>
            <w:r>
              <w:rPr>
                <w:spacing w:val="3"/>
              </w:rPr>
              <w:t>总经部</w:t>
            </w:r>
          </w:p>
          <w:p>
            <w:pPr>
              <w:pStyle w:val="TableText"/>
              <w:spacing w:before="250" w:line="219" w:lineRule="auto"/>
              <w:ind w:left="75"/>
            </w:pPr>
            <w:r>
              <w:rPr>
                <w:spacing w:val="3"/>
              </w:rPr>
              <w:t>营销部</w:t>
            </w:r>
          </w:p>
          <w:p>
            <w:pPr>
              <w:pStyle w:val="TableText"/>
              <w:spacing w:before="260" w:line="219" w:lineRule="auto"/>
              <w:ind w:left="75"/>
            </w:pPr>
            <w:r>
              <w:pict>
                <v:shape id="_x0000_s1027" type="#_x0000_t202" style="height:19.95pt;margin-left:164.75pt;margin-top:8.89pt;position:absolute;width:85.25pt;z-index:251663360">
                  <v:textbox inset="0,0,0,0">
                    <w:txbxContent>
                      <w:p>
                        <w:pPr>
                          <w:pStyle w:val="TableText"/>
                          <w:spacing w:before="20"/>
                          <w:ind w:left="20"/>
                        </w:pPr>
                        <w:r>
                          <w:rPr>
                            <w:spacing w:val="2"/>
                          </w:rPr>
                          <w:t>综合管理部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r>
                          <w:rPr>
                            <w:position w:val="-11"/>
                          </w:rPr>
                          <w:drawing>
                            <wp:inline distT="0" distB="0" distL="0" distR="0">
                              <wp:extent cx="328977" cy="227399"/>
                              <wp:effectExtent l="0" t="0" r="0" b="0"/>
                              <wp:docPr id="16" name="IM 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28977" cy="2273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通信部</w:t>
            </w:r>
          </w:p>
        </w:tc>
      </w:tr>
    </w:tbl>
    <w:p>
      <w:pPr>
        <w:rPr>
          <w:rFonts w:ascii="Arial"/>
          <w:sz w:val="21"/>
        </w:rPr>
      </w:pPr>
    </w:p>
    <w:sectPr>
      <w:footerReference w:type="default" r:id="rId12"/>
      <w:pgSz w:w="11910" w:h="16840"/>
      <w:pgMar w:top="1431" w:right="1375" w:bottom="1949" w:left="1284" w:header="0" w:footer="18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2" w:lineRule="auto"/>
      <w:ind w:left="8125"/>
      <w:rPr>
        <w:rFonts w:ascii="Times New Roman" w:eastAsia="Times New Roman" w:hAnsi="Times New Roman" w:cs="Times New Roman"/>
        <w:sz w:val="13"/>
        <w:szCs w:val="13"/>
      </w:rPr>
    </w:pPr>
    <w:r>
      <w:rPr>
        <w:rFonts w:ascii="Times New Roman" w:eastAsia="Times New Roman" w:hAnsi="Times New Roman" w:cs="Times New Roman"/>
        <w:sz w:val="13"/>
        <w:szCs w:val="13"/>
      </w:rPr>
      <w:t>1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FangSong" w:eastAsia="FangSong" w:hAnsi="FangSong" w:cs="FangSong"/>
      <w:sz w:val="18"/>
      <w:szCs w:val="18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footer" Target="footer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2025-12-03T15:21:02Z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2025-12-03T15:21:02Z</vt:filetime>
  </property>
  <property fmtid="{D5CDD505-2E9C-101B-9397-08002B2CF9AE}" pid="3" name="CRO">
    <vt:lpwstr>wqlLaW5nc29mdCBQREYgdG8gV1BTIDExMEI</vt:lpwstr>
  </property>
  <property fmtid="{D5CDD505-2E9C-101B-9397-08002B2CF9AE}" pid="4" name="UsrData">
    <vt:lpwstr>692fe4d9f4e5d9001fde4b1bwl</vt:lpwstr>
  </property>
</Properties>
</file>