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wordWrap w:val="0"/>
        <w:spacing w:line="360" w:lineRule="auto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签订地点：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wordWrap w:val="0"/>
        <w:spacing w:after="312" w:afterLines="100" w:line="360" w:lineRule="auto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签订时间：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pStyle w:val="6"/>
      </w:pPr>
      <w:r>
        <w:t>空调维修保养合同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甲方（委托方）：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   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乙方（承修方 ）：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  </w:t>
      </w:r>
    </w:p>
    <w:p>
      <w:pPr>
        <w:tabs>
          <w:tab w:val="left" w:pos="3060"/>
        </w:tabs>
        <w:wordWrap w:val="0"/>
        <w:spacing w:before="312" w:beforeLines="100" w:after="312" w:afterLines="10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甲乙双方根据《中华人民共和国合同法》及相关法律法规，遵循平等、自愿、公平、诚信的原则，经过友好协商签订本合同，承诺共同信守。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第一条  </w:t>
      </w:r>
      <w:r>
        <w:rPr>
          <w:rFonts w:hint="eastAsia" w:ascii="宋体" w:hAnsi="宋体"/>
          <w:b/>
          <w:sz w:val="24"/>
          <w:szCs w:val="24"/>
        </w:rPr>
        <w:t>服务</w:t>
      </w:r>
      <w:r>
        <w:rPr>
          <w:rFonts w:ascii="宋体" w:hAnsi="宋体"/>
          <w:b/>
          <w:sz w:val="24"/>
          <w:szCs w:val="24"/>
        </w:rPr>
        <w:t>内容</w:t>
      </w:r>
    </w:p>
    <w:p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="480" w:firstLineChars="200"/>
        <w:rPr>
          <w:rFonts w:ascii="宋体" w:hAnsi="宋体"/>
          <w:b/>
          <w:bCs/>
          <w:kern w:val="0"/>
          <w:sz w:val="24"/>
          <w:szCs w:val="24"/>
          <w:lang w:val="zh-CN"/>
        </w:rPr>
      </w:pPr>
      <w:r>
        <w:rPr>
          <w:rFonts w:ascii="宋体" w:hAnsi="宋体"/>
          <w:kern w:val="0"/>
          <w:sz w:val="24"/>
          <w:szCs w:val="24"/>
          <w:lang w:val="zh-CN"/>
        </w:rPr>
        <w:t>1.1 维修保养服务设备范围及具体维修保养内容</w:t>
      </w:r>
      <w:r>
        <w:rPr>
          <w:rFonts w:ascii="宋体" w:hAnsi="宋体"/>
          <w:kern w:val="0"/>
          <w:sz w:val="24"/>
          <w:szCs w:val="24"/>
          <w:u w:val="single"/>
          <w:lang w:val="zh-CN"/>
        </w:rPr>
        <w:t xml:space="preserve">                      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kern w:val="0"/>
          <w:sz w:val="24"/>
          <w:szCs w:val="24"/>
          <w:u w:val="single"/>
          <w:lang w:val="zh-CN"/>
        </w:rPr>
        <w:t xml:space="preserve">                        </w:t>
      </w:r>
      <w:r>
        <w:rPr>
          <w:rFonts w:ascii="宋体" w:hAnsi="宋体"/>
          <w:kern w:val="0"/>
          <w:sz w:val="24"/>
          <w:szCs w:val="24"/>
          <w:lang w:val="zh-CN"/>
        </w:rPr>
        <w:t>（</w:t>
      </w:r>
      <w:r>
        <w:rPr>
          <w:rFonts w:hint="eastAsia" w:ascii="宋体" w:hAnsi="宋体"/>
          <w:kern w:val="0"/>
          <w:sz w:val="24"/>
          <w:szCs w:val="24"/>
          <w:lang w:val="zh-CN"/>
        </w:rPr>
        <w:t>或另行制作《维修保养清单》作为本合同附件</w:t>
      </w:r>
      <w:r>
        <w:rPr>
          <w:rFonts w:ascii="宋体" w:hAnsi="宋体"/>
          <w:kern w:val="0"/>
          <w:sz w:val="24"/>
          <w:szCs w:val="24"/>
          <w:lang w:val="zh-CN"/>
        </w:rPr>
        <w:t>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1.2 乙方指派专业人员（根据相关行业规定，持有上岗证书）对甲方的空调机组每</w:t>
      </w:r>
      <w:r>
        <w:rPr>
          <w:rFonts w:ascii="宋体" w:hAnsi="宋体"/>
          <w:sz w:val="24"/>
          <w:szCs w:val="24"/>
          <w:u w:val="single"/>
        </w:rPr>
        <w:t xml:space="preserve"> 年 </w:t>
      </w:r>
      <w:r>
        <w:rPr>
          <w:rFonts w:ascii="宋体" w:hAnsi="宋体"/>
          <w:sz w:val="24"/>
          <w:szCs w:val="24"/>
        </w:rPr>
        <w:t>进行</w:t>
      </w:r>
      <w:r>
        <w:rPr>
          <w:rFonts w:ascii="宋体" w:hAnsi="宋体"/>
          <w:sz w:val="24"/>
          <w:szCs w:val="24"/>
          <w:u w:val="single"/>
        </w:rPr>
        <w:t xml:space="preserve"> 四 </w:t>
      </w:r>
      <w:r>
        <w:rPr>
          <w:rFonts w:ascii="宋体" w:hAnsi="宋体"/>
          <w:sz w:val="24"/>
          <w:szCs w:val="24"/>
        </w:rPr>
        <w:t>次定期检查保养工作，自合同签订后</w:t>
      </w:r>
      <w:r>
        <w:rPr>
          <w:rFonts w:ascii="宋体" w:hAnsi="宋体"/>
          <w:sz w:val="24"/>
          <w:szCs w:val="24"/>
          <w:u w:val="single"/>
        </w:rPr>
        <w:t xml:space="preserve"> 7 </w:t>
      </w:r>
      <w:r>
        <w:rPr>
          <w:rFonts w:ascii="宋体" w:hAnsi="宋体"/>
          <w:sz w:val="24"/>
          <w:szCs w:val="24"/>
        </w:rPr>
        <w:t xml:space="preserve">日内进行首次定期维修保养，每隔3个月进行下一次维修保养工作。 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1.3 乙方负责对甲方空调机组提供紧急抢修服务</w:t>
      </w:r>
      <w:r>
        <w:rPr>
          <w:rFonts w:ascii="宋体" w:hAnsi="宋体"/>
          <w:kern w:val="0"/>
          <w:sz w:val="24"/>
          <w:szCs w:val="24"/>
        </w:rPr>
        <w:t>，当甲方机组发生故障时，提供电话咨询；若故障仍未排除，乙方应在接到甲方通知</w:t>
      </w:r>
      <w:r>
        <w:rPr>
          <w:rFonts w:ascii="宋体" w:hAnsi="宋体"/>
          <w:kern w:val="0"/>
          <w:sz w:val="24"/>
          <w:szCs w:val="24"/>
          <w:u w:val="single"/>
        </w:rPr>
        <w:t>　　</w:t>
      </w:r>
      <w:r>
        <w:rPr>
          <w:rFonts w:ascii="宋体" w:hAnsi="宋体"/>
          <w:kern w:val="0"/>
          <w:sz w:val="24"/>
          <w:szCs w:val="24"/>
        </w:rPr>
        <w:t>小时内到达甲方单位现场开始抢修工作，以保证甲方机组在最短的时间内恢复正常并投入运行。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1.4 乙方</w:t>
      </w:r>
      <w:bookmarkStart w:id="0" w:name="#396152"/>
      <w:bookmarkEnd w:id="0"/>
      <w:r>
        <w:rPr>
          <w:rFonts w:ascii="宋体" w:hAnsi="宋体"/>
          <w:kern w:val="0"/>
          <w:sz w:val="24"/>
          <w:szCs w:val="24"/>
        </w:rPr>
        <w:t>在服务期间，应指派工程师对甲方现场操作和维修人员进行培训，以增强甲方人员对机组的认识和了解。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第二条  服务要求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bookmarkStart w:id="1" w:name="#396127"/>
      <w:bookmarkEnd w:id="1"/>
      <w:r>
        <w:rPr>
          <w:rFonts w:ascii="宋体" w:hAnsi="宋体"/>
          <w:sz w:val="24"/>
          <w:szCs w:val="24"/>
        </w:rPr>
        <w:t>2.1</w:t>
      </w:r>
      <w:bookmarkStart w:id="2" w:name="#396128"/>
      <w:bookmarkEnd w:id="2"/>
      <w:r>
        <w:rPr>
          <w:rFonts w:ascii="宋体" w:hAnsi="宋体"/>
          <w:sz w:val="24"/>
          <w:szCs w:val="24"/>
        </w:rPr>
        <w:t xml:space="preserve"> 乙方对甲方空调机组进行维修保养之前（抢修除外），应该提前</w:t>
      </w:r>
      <w:r>
        <w:rPr>
          <w:rFonts w:ascii="宋体" w:hAnsi="宋体"/>
          <w:sz w:val="24"/>
          <w:szCs w:val="24"/>
          <w:u w:val="single"/>
        </w:rPr>
        <w:t xml:space="preserve"> 3 </w:t>
      </w:r>
      <w:r>
        <w:rPr>
          <w:rFonts w:ascii="宋体" w:hAnsi="宋体"/>
          <w:sz w:val="24"/>
          <w:szCs w:val="24"/>
        </w:rPr>
        <w:t>日通知甲方，以便甲方协调安排相关工作。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2.2 乙方在检查保养过程中，发现损坏、报废的零部件及时报甲方确认。如需更换的配件或购买其他材料，在保证质量、价格优惠的前提下，乙方可购买零部件，但须报请甲方确认同意。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乙方保证工作人员具备相应资质，并严格遵守国家法律法规、相关技术安全规范与甲方现场的管理制度进行检查维护保养工作，在工作过程中造成的事故由乙方自己负责。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乙方每次维修保养结束后，应将甲方现场清理干净，避免污染。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2.5甲方设备遇到紧急情况不能正常使用，乙方应免费为甲方提供紧急抢修服务</w:t>
      </w:r>
      <w:r>
        <w:rPr>
          <w:rFonts w:hint="eastAsia" w:ascii="宋体" w:hAnsi="宋体"/>
          <w:sz w:val="24"/>
          <w:szCs w:val="24"/>
        </w:rPr>
        <w:t>，乙方在接到甲方电话后应当在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小时内到达现场进行抢修</w:t>
      </w:r>
      <w:r>
        <w:rPr>
          <w:rFonts w:ascii="宋体" w:hAnsi="宋体"/>
          <w:sz w:val="24"/>
          <w:szCs w:val="24"/>
        </w:rPr>
        <w:t>（紧急抢修联系人姓名：</w:t>
      </w:r>
      <w:r>
        <w:rPr>
          <w:rFonts w:ascii="宋体" w:hAnsi="宋体"/>
          <w:sz w:val="24"/>
          <w:szCs w:val="24"/>
          <w:u w:val="single"/>
        </w:rPr>
        <w:t xml:space="preserve">           </w:t>
      </w:r>
      <w:r>
        <w:rPr>
          <w:rFonts w:ascii="宋体" w:hAnsi="宋体"/>
          <w:sz w:val="24"/>
          <w:szCs w:val="24"/>
        </w:rPr>
        <w:t>联系方式：</w:t>
      </w:r>
      <w:r>
        <w:rPr>
          <w:rFonts w:ascii="宋体" w:hAnsi="宋体"/>
          <w:sz w:val="24"/>
          <w:szCs w:val="24"/>
          <w:u w:val="single"/>
        </w:rPr>
        <w:t xml:space="preserve">             </w:t>
      </w:r>
      <w:r>
        <w:rPr>
          <w:rFonts w:ascii="宋体" w:hAnsi="宋体"/>
          <w:sz w:val="24"/>
          <w:szCs w:val="24"/>
        </w:rPr>
        <w:t>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第三条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 xml:space="preserve"> 服务期限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3" w:name="#396136"/>
      <w:bookmarkEnd w:id="3"/>
      <w:r>
        <w:rPr>
          <w:rFonts w:ascii="宋体" w:hAnsi="宋体"/>
          <w:kern w:val="0"/>
          <w:sz w:val="24"/>
          <w:szCs w:val="24"/>
        </w:rPr>
        <w:t>本合同约定保养服务期限为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年，自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/>
          <w:kern w:val="0"/>
          <w:sz w:val="24"/>
          <w:szCs w:val="24"/>
        </w:rPr>
        <w:t>年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月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日至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年</w:t>
      </w:r>
      <w:r>
        <w:rPr>
          <w:rFonts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ascii="宋体" w:hAnsi="宋体"/>
          <w:kern w:val="0"/>
          <w:sz w:val="24"/>
          <w:szCs w:val="24"/>
        </w:rPr>
        <w:t>月</w:t>
      </w:r>
      <w:r>
        <w:rPr>
          <w:rFonts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ascii="宋体" w:hAnsi="宋体"/>
          <w:kern w:val="0"/>
          <w:sz w:val="24"/>
          <w:szCs w:val="24"/>
        </w:rPr>
        <w:t>日。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第四条 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>服务验收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甲方验收代表： 姓名：</w:t>
      </w:r>
      <w:r>
        <w:rPr>
          <w:rFonts w:ascii="宋体" w:hAnsi="宋体"/>
          <w:sz w:val="24"/>
          <w:szCs w:val="24"/>
          <w:u w:val="single"/>
        </w:rPr>
        <w:t xml:space="preserve">          </w:t>
      </w:r>
      <w:r>
        <w:rPr>
          <w:rFonts w:ascii="宋体" w:hAnsi="宋体"/>
          <w:sz w:val="24"/>
          <w:szCs w:val="24"/>
        </w:rPr>
        <w:t>联系方式：</w:t>
      </w:r>
      <w:r>
        <w:rPr>
          <w:rFonts w:ascii="宋体" w:hAnsi="宋体"/>
          <w:sz w:val="24"/>
          <w:szCs w:val="24"/>
          <w:u w:val="single"/>
        </w:rPr>
        <w:t xml:space="preserve">                   </w:t>
      </w:r>
      <w:r>
        <w:rPr>
          <w:rFonts w:ascii="宋体" w:hAnsi="宋体"/>
          <w:sz w:val="24"/>
          <w:szCs w:val="24"/>
        </w:rPr>
        <w:t xml:space="preserve">。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>4.2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验收标准：乙方购买的所有配件均为原厂正宗产品；甲方的办空调设备顺畅运行。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乙方在每次定期检查保养或维修保养后</w:t>
      </w:r>
      <w:r>
        <w:rPr>
          <w:rFonts w:ascii="宋体" w:hAnsi="宋体"/>
          <w:sz w:val="24"/>
          <w:szCs w:val="24"/>
          <w:u w:val="single"/>
        </w:rPr>
        <w:t xml:space="preserve">  3  </w:t>
      </w:r>
      <w:r>
        <w:rPr>
          <w:rFonts w:ascii="宋体" w:hAnsi="宋体"/>
          <w:sz w:val="24"/>
          <w:szCs w:val="24"/>
        </w:rPr>
        <w:t>天内，须向甲方提交详细的检查运行报告及改善方案或维修保养书面报告，并经甲方验收代表签字认可，该方案与报告作为确认乙方服务成果以及甲方支付服务费的依据。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第五条 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>服务费用及付款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5.1 本合同费用共计</w:t>
      </w:r>
      <w:r>
        <w:rPr>
          <w:rFonts w:ascii="宋体" w:hAnsi="宋体"/>
          <w:sz w:val="24"/>
          <w:szCs w:val="24"/>
          <w:u w:val="single"/>
        </w:rPr>
        <w:t xml:space="preserve">          </w:t>
      </w:r>
      <w:r>
        <w:rPr>
          <w:rFonts w:ascii="宋体" w:hAnsi="宋体"/>
          <w:sz w:val="24"/>
          <w:szCs w:val="24"/>
        </w:rPr>
        <w:t>元（人民币），大写：</w:t>
      </w:r>
      <w:r>
        <w:rPr>
          <w:rFonts w:ascii="宋体" w:hAnsi="宋体"/>
          <w:sz w:val="24"/>
          <w:szCs w:val="24"/>
          <w:u w:val="single"/>
        </w:rPr>
        <w:t xml:space="preserve">                  </w:t>
      </w:r>
      <w:r>
        <w:rPr>
          <w:rFonts w:ascii="宋体" w:hAnsi="宋体"/>
          <w:sz w:val="24"/>
          <w:szCs w:val="24"/>
        </w:rPr>
        <w:t>。此费用包括劳务费、交通费、培训费、税金等相关费用，除合同另有规定外，乙方不得再以任何理由向甲方收取其他费用。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5.2 在乙方对设备进行维修保养时，若系统中的设备、零部件等正常损耗或损坏需要更换时，乙方应该免费更换修理，所需材料每件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</w:rPr>
        <w:t>元以内（包含    元）由乙方承担，每件超过</w:t>
      </w:r>
      <w:r>
        <w:rPr>
          <w:rFonts w:ascii="宋体" w:hAnsi="宋体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</w:rPr>
        <w:t>元的，超过部分由甲方承担。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5.3 乙方在维修过程中，若产生合同约定以外的费用，必须提前做出书面申请并附费用清单，报甲方批准，否则甲方不承担该费用。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5.4 付款时间及比例：</w:t>
      </w:r>
    </w:p>
    <w:tbl>
      <w:tblPr>
        <w:tblStyle w:val="7"/>
        <w:tblpPr w:leftFromText="180" w:rightFromText="180" w:vertAnchor="text" w:horzAnchor="page" w:tblpXSpec="center" w:tblpY="1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659"/>
        <w:gridCol w:w="1659"/>
        <w:gridCol w:w="3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bookmarkStart w:id="4" w:name="#396131"/>
            <w:bookmarkEnd w:id="4"/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付款次序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付款比例（%）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付款金额(元)</w:t>
            </w: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第一次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合同签订后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第二次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第三次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备注：乙方提供</w:t>
            </w:r>
            <w:r>
              <w:rPr>
                <w:rFonts w:ascii="宋体" w:hAnsi="宋体"/>
                <w:sz w:val="24"/>
                <w:szCs w:val="24"/>
              </w:rPr>
              <w:t>正规税务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发票作为甲方付款的前提条件</w:t>
            </w:r>
          </w:p>
        </w:tc>
      </w:tr>
    </w:tbl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kern w:val="0"/>
          <w:sz w:val="24"/>
          <w:szCs w:val="24"/>
        </w:rPr>
        <w:t>5.5</w:t>
      </w:r>
      <w:r>
        <w:rPr>
          <w:rFonts w:hint="eastAsia" w:ascii="宋体" w:hAnsi="宋体"/>
          <w:kern w:val="0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付款地点：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</w:t>
      </w:r>
      <w:r>
        <w:rPr>
          <w:rFonts w:ascii="宋体" w:hAnsi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5.6</w:t>
      </w:r>
      <w:r>
        <w:rPr>
          <w:rFonts w:hint="eastAsia" w:ascii="宋体" w:hAnsi="宋体"/>
          <w:kern w:val="0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付款方式：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</w:t>
      </w:r>
      <w:r>
        <w:rPr>
          <w:rFonts w:ascii="宋体" w:hAnsi="宋体"/>
          <w:sz w:val="24"/>
          <w:szCs w:val="24"/>
        </w:rPr>
        <w:t>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第六条  双方的权利与义务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kern w:val="0"/>
          <w:sz w:val="24"/>
          <w:szCs w:val="24"/>
          <w:lang w:val="zh-CN"/>
        </w:rPr>
        <w:t>甲方应协调乙方与第三方关系，</w:t>
      </w:r>
      <w:r>
        <w:rPr>
          <w:rFonts w:ascii="宋体" w:hAnsi="宋体"/>
          <w:sz w:val="24"/>
          <w:szCs w:val="24"/>
        </w:rPr>
        <w:t>提供空调设备相关资料、图纸和工作记录档案及其他相应工作条件。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在检查保养过程中，若因甲方人员人为损坏而造成设备无法使用，将由甲方承担配件及维修费用。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在检查保养过程中，若甲方自购空调机组配件，应保证配件的质量符合相关标准。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lang w:val="zh-CN"/>
        </w:rPr>
      </w:pPr>
      <w:r>
        <w:rPr>
          <w:rFonts w:ascii="宋体" w:hAnsi="宋体"/>
          <w:sz w:val="24"/>
          <w:szCs w:val="24"/>
        </w:rPr>
        <w:t>6.4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在维修保养过程中，若因乙方技术人员的失误而造成甲方机组产生故障或</w:t>
      </w:r>
      <w:r>
        <w:rPr>
          <w:rFonts w:ascii="宋体" w:hAnsi="宋体"/>
          <w:kern w:val="0"/>
          <w:sz w:val="24"/>
          <w:szCs w:val="24"/>
          <w:lang w:val="zh-CN"/>
        </w:rPr>
        <w:t>配件损坏，乙方须免费提供配件及维修的一切费用，并尽快将甲方机组修复，造成其他损失的应当向甲方承担赔偿责任。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lang w:val="zh-CN"/>
        </w:rPr>
      </w:pPr>
      <w:r>
        <w:rPr>
          <w:rFonts w:ascii="宋体" w:hAnsi="宋体"/>
          <w:kern w:val="0"/>
          <w:sz w:val="24"/>
          <w:szCs w:val="24"/>
          <w:lang w:val="zh-CN"/>
        </w:rPr>
        <w:t>6.5</w:t>
      </w:r>
      <w:r>
        <w:rPr>
          <w:rFonts w:hint="eastAsia" w:ascii="宋体" w:hAnsi="宋体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/>
          <w:kern w:val="0"/>
          <w:sz w:val="24"/>
          <w:szCs w:val="24"/>
          <w:lang w:val="zh-CN"/>
        </w:rPr>
        <w:t>除甲方书面同意外，乙方不得部分转让或全部转让应由其履行的合同义务。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lang w:val="zh-CN"/>
        </w:rPr>
      </w:pPr>
      <w:r>
        <w:rPr>
          <w:rFonts w:ascii="宋体" w:hAnsi="宋体"/>
          <w:kern w:val="0"/>
          <w:sz w:val="24"/>
          <w:szCs w:val="24"/>
          <w:lang w:val="zh-CN"/>
        </w:rPr>
        <w:t>6.6</w:t>
      </w:r>
      <w:r>
        <w:rPr>
          <w:rFonts w:hint="eastAsia" w:ascii="宋体" w:hAnsi="宋体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/>
          <w:kern w:val="0"/>
          <w:sz w:val="24"/>
          <w:szCs w:val="24"/>
          <w:lang w:val="zh-CN"/>
        </w:rPr>
        <w:t>乙方及其工作人员应保守在为甲方服务期间所获得的技术秘密、商业机密等。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第七条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 xml:space="preserve"> 违约责任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7.1 甲方应按照合同约定的时间和比例向乙方支付</w:t>
      </w:r>
      <w:r>
        <w:rPr>
          <w:rFonts w:hint="eastAsia" w:ascii="宋体" w:hAnsi="宋体"/>
          <w:sz w:val="24"/>
          <w:szCs w:val="24"/>
          <w:lang w:val="zh-CN"/>
        </w:rPr>
        <w:t>维修保养费用</w:t>
      </w:r>
      <w:r>
        <w:rPr>
          <w:rFonts w:ascii="宋体" w:hAnsi="宋体"/>
          <w:sz w:val="24"/>
          <w:szCs w:val="24"/>
        </w:rPr>
        <w:t>。甲方逾期付款的，应按照逾期未支付费用金额的同期银行贷款利率向乙方支付违约金。</w:t>
      </w:r>
    </w:p>
    <w:p>
      <w:pPr>
        <w:pStyle w:val="2"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7.2 乙方若不能按照本合同及相关附件进行年度定期保养，每逾期一日乙方须按照合同约定服务费的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</w:rPr>
        <w:t>‰向甲方支付违约金。逾期达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</w:rPr>
        <w:t>日，甲方有权解除合同，并要求乙方按照合同总价款的</w:t>
      </w:r>
      <w:r>
        <w:rPr>
          <w:rFonts w:ascii="宋体" w:hAnsi="宋体"/>
          <w:sz w:val="24"/>
          <w:szCs w:val="24"/>
          <w:u w:val="single"/>
        </w:rPr>
        <w:t xml:space="preserve"> 20 </w:t>
      </w:r>
      <w:r>
        <w:rPr>
          <w:rFonts w:ascii="宋体" w:hAnsi="宋体"/>
          <w:sz w:val="24"/>
          <w:szCs w:val="24"/>
        </w:rPr>
        <w:t>%支付违约金。由此给甲方造成损失的，乙方还应当赔偿损失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.3 在紧急抢修过程中，乙方若不能按照合同约定及时进行抢修工作，甲方有权利另行聘请他人抢修，相关费用甲方可直接从未付价款中双倍扣除，同时甲方有权要求乙方赔偿因抢修不及时造成的损失。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7.4 在本合同执行过程中，如有下列情况发生，</w:t>
      </w:r>
      <w:r>
        <w:rPr>
          <w:rFonts w:ascii="宋体" w:hAnsi="宋体"/>
          <w:sz w:val="24"/>
          <w:szCs w:val="24"/>
        </w:rPr>
        <w:t>甲方有权解除合同，乙方应按照合同约定服务费的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</w:rPr>
        <w:t>%向甲方支付违约金，同时甲方有权选择按照乙方提供保养的时间或定期保养次数，扣除或要求乙方退还未完成工作量的服务费用，并赔偿损失：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（1）</w:t>
      </w:r>
      <w:r>
        <w:rPr>
          <w:rFonts w:ascii="宋体" w:hAnsi="宋体"/>
          <w:sz w:val="24"/>
          <w:szCs w:val="24"/>
        </w:rPr>
        <w:t>乙方在紧急抢修任务中累计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</w:rPr>
        <w:t>次不能及时进行抢修工作；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5" w:name="#396180"/>
      <w:bookmarkEnd w:id="5"/>
      <w:r>
        <w:rPr>
          <w:rFonts w:ascii="宋体" w:hAnsi="宋体"/>
          <w:kern w:val="0"/>
          <w:sz w:val="24"/>
          <w:szCs w:val="24"/>
        </w:rPr>
        <w:t xml:space="preserve">（2）在现有技术条件下，经过 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kern w:val="0"/>
          <w:sz w:val="24"/>
          <w:szCs w:val="24"/>
        </w:rPr>
        <w:t>次维修空调机组仍无法正常运行；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6" w:name="#396181"/>
      <w:bookmarkEnd w:id="6"/>
      <w:r>
        <w:rPr>
          <w:rFonts w:ascii="宋体" w:hAnsi="宋体"/>
          <w:kern w:val="0"/>
          <w:sz w:val="24"/>
          <w:szCs w:val="24"/>
        </w:rPr>
        <w:t>（3）无论在任何情况下，乙方以旧件换取空调零部件的；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7" w:name="#396182"/>
      <w:bookmarkEnd w:id="7"/>
      <w:r>
        <w:rPr>
          <w:rFonts w:ascii="宋体" w:hAnsi="宋体"/>
          <w:kern w:val="0"/>
          <w:sz w:val="24"/>
          <w:szCs w:val="24"/>
        </w:rPr>
        <w:t>（4）乙方不按安全规范进行维修或因维修质量问题，导致出现事故造成重大损失的</w:t>
      </w:r>
      <w:bookmarkStart w:id="8" w:name="#396184"/>
      <w:bookmarkEnd w:id="8"/>
      <w:r>
        <w:rPr>
          <w:rFonts w:ascii="宋体" w:hAnsi="宋体"/>
          <w:kern w:val="0"/>
          <w:sz w:val="24"/>
          <w:szCs w:val="24"/>
        </w:rPr>
        <w:t>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9" w:name="#396183"/>
      <w:bookmarkEnd w:id="9"/>
      <w:r>
        <w:rPr>
          <w:rFonts w:ascii="宋体" w:hAnsi="宋体"/>
          <w:kern w:val="0"/>
          <w:sz w:val="24"/>
          <w:szCs w:val="24"/>
        </w:rPr>
        <w:t>（5）未经甲方同意将维修保养工作交由他人完成的；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（6）其他违约行为导致合同目的无法实现。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第八条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不可抗力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各方按照事件对履行合同影响的程度协商决定</w:t>
      </w:r>
      <w:r>
        <w:rPr>
          <w:rFonts w:ascii="宋体" w:hAnsi="宋体"/>
          <w:sz w:val="24"/>
          <w:szCs w:val="24"/>
        </w:rPr>
        <w:t>是否</w:t>
      </w:r>
      <w:r>
        <w:rPr>
          <w:rFonts w:hint="eastAsia" w:ascii="宋体" w:hAnsi="宋体"/>
          <w:sz w:val="24"/>
          <w:szCs w:val="24"/>
        </w:rPr>
        <w:t>变更或</w:t>
      </w:r>
      <w:r>
        <w:rPr>
          <w:rFonts w:ascii="宋体" w:hAnsi="宋体"/>
          <w:sz w:val="24"/>
          <w:szCs w:val="24"/>
        </w:rPr>
        <w:t>解除合同</w:t>
      </w:r>
      <w:r>
        <w:rPr>
          <w:rFonts w:hint="eastAsia" w:ascii="宋体" w:hAnsi="宋体"/>
          <w:sz w:val="24"/>
          <w:szCs w:val="24"/>
        </w:rPr>
        <w:t>。遭受不可抗力的一方未履行上述义务的，不能免除其违约责任。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第九条</w:t>
      </w:r>
      <w:r>
        <w:rPr>
          <w:rFonts w:hint="eastAsia" w:ascii="宋体" w:hAnsi="宋体"/>
          <w:b/>
          <w:sz w:val="24"/>
          <w:szCs w:val="24"/>
        </w:rPr>
        <w:t xml:space="preserve">  </w:t>
      </w:r>
      <w:r>
        <w:rPr>
          <w:rFonts w:ascii="宋体" w:hAnsi="宋体"/>
          <w:b/>
          <w:sz w:val="24"/>
          <w:szCs w:val="24"/>
        </w:rPr>
        <w:t>争议解决方式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甲乙双方如因本合同产生纠纷，可由双方协商解决，协商未果，按以下第</w:t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</w:rPr>
        <w:t>种方式解决</w:t>
      </w:r>
      <w:r>
        <w:rPr>
          <w:rFonts w:hint="eastAsia" w:ascii="宋体" w:hAnsi="宋体"/>
          <w:sz w:val="24"/>
          <w:szCs w:val="24"/>
        </w:rPr>
        <w:t>（只能选择一种）</w:t>
      </w:r>
      <w:r>
        <w:rPr>
          <w:rFonts w:ascii="宋体" w:hAnsi="宋体"/>
          <w:sz w:val="24"/>
          <w:szCs w:val="24"/>
        </w:rPr>
        <w:t xml:space="preserve">： 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r>
        <w:rPr>
          <w:rFonts w:hint="eastAsia" w:ascii="宋体" w:hAnsi="宋体"/>
          <w:sz w:val="24"/>
          <w:szCs w:val="24"/>
        </w:rPr>
        <w:t>提交</w:t>
      </w:r>
      <w:r>
        <w:rPr>
          <w:rFonts w:ascii="宋体" w:hAnsi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/>
          <w:sz w:val="24"/>
          <w:szCs w:val="24"/>
        </w:rPr>
        <w:t>人民法院管辖；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B. </w:t>
      </w:r>
      <w:r>
        <w:rPr>
          <w:rFonts w:hint="eastAsia" w:ascii="宋体" w:hAnsi="宋体"/>
          <w:sz w:val="24"/>
          <w:szCs w:val="24"/>
        </w:rPr>
        <w:t>提交</w:t>
      </w:r>
      <w:r>
        <w:rPr>
          <w:rFonts w:ascii="宋体" w:hAnsi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/>
          <w:sz w:val="24"/>
          <w:szCs w:val="24"/>
        </w:rPr>
        <w:t>仲裁。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widowControl/>
        <w:wordWrap w:val="0"/>
        <w:autoSpaceDN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第十条 </w:t>
      </w:r>
      <w:r>
        <w:rPr>
          <w:rFonts w:hint="eastAsia" w:ascii="宋体" w:hAnsi="宋体"/>
          <w:b/>
          <w:sz w:val="24"/>
          <w:szCs w:val="24"/>
        </w:rPr>
        <w:t xml:space="preserve"> 合同效力及其他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.1 合同履行期间，双方与合同有关的来往传真、电话、会议纪要等，均为合同的组成部分，与本合同具有同等法律效力。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.2 如需修改或者补充合同内容，应经甲乙双方协商，签订补充协议，经双方签字、盖章认可，与本合同具有同等效力。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乙方在任何情况下都不得向甲方经办人提供任何形式的回扣，一经发现，甲方可立即全面终止合同，同时提请有关部门追究有关当事人的责任。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1</w:t>
      </w:r>
      <w:r>
        <w:rPr>
          <w:rFonts w:hint="eastAsia" w:ascii="宋体" w:hAnsi="宋体"/>
          <w:kern w:val="0"/>
          <w:sz w:val="24"/>
          <w:szCs w:val="24"/>
        </w:rPr>
        <w:t>0</w:t>
      </w:r>
      <w:r>
        <w:rPr>
          <w:rFonts w:ascii="宋体" w:hAnsi="宋体"/>
          <w:kern w:val="0"/>
          <w:sz w:val="24"/>
          <w:szCs w:val="24"/>
        </w:rPr>
        <w:t>.</w:t>
      </w:r>
      <w:r>
        <w:rPr>
          <w:rFonts w:hint="eastAsia" w:ascii="宋体" w:hAnsi="宋体"/>
          <w:kern w:val="0"/>
          <w:sz w:val="24"/>
          <w:szCs w:val="24"/>
        </w:rPr>
        <w:t xml:space="preserve">4 </w:t>
      </w:r>
      <w:r>
        <w:rPr>
          <w:rFonts w:ascii="宋体" w:hAnsi="宋体"/>
          <w:kern w:val="0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widowControl/>
        <w:wordWrap w:val="0"/>
        <w:spacing w:after="312" w:afterLines="100"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1</w:t>
      </w:r>
      <w:r>
        <w:rPr>
          <w:rFonts w:hint="eastAsia" w:ascii="宋体" w:hAnsi="宋体"/>
          <w:kern w:val="0"/>
          <w:sz w:val="24"/>
          <w:szCs w:val="24"/>
        </w:rPr>
        <w:t>0</w:t>
      </w:r>
      <w:r>
        <w:rPr>
          <w:rFonts w:ascii="宋体" w:hAnsi="宋体"/>
          <w:kern w:val="0"/>
          <w:sz w:val="24"/>
          <w:szCs w:val="24"/>
        </w:rPr>
        <w:t>.</w:t>
      </w:r>
      <w:r>
        <w:rPr>
          <w:rFonts w:hint="eastAsia" w:ascii="宋体" w:hAnsi="宋体"/>
          <w:kern w:val="0"/>
          <w:sz w:val="24"/>
          <w:szCs w:val="24"/>
        </w:rPr>
        <w:t xml:space="preserve">5 </w:t>
      </w:r>
      <w:r>
        <w:rPr>
          <w:rFonts w:ascii="宋体" w:hAnsi="宋体"/>
          <w:kern w:val="0"/>
          <w:sz w:val="24"/>
          <w:szCs w:val="24"/>
        </w:rPr>
        <w:t>本合同经甲、乙双方签字盖章后生效，合同正本一式</w:t>
      </w:r>
      <w:r>
        <w:rPr>
          <w:rFonts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ascii="宋体" w:hAnsi="宋体"/>
          <w:kern w:val="0"/>
          <w:sz w:val="24"/>
          <w:szCs w:val="24"/>
        </w:rPr>
        <w:t>份，双方各执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份。</w:t>
      </w:r>
    </w:p>
    <w:tbl>
      <w:tblPr>
        <w:tblStyle w:val="7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4153" w:type="dxa"/>
            <w:vAlign w:val="center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153" w:type="dxa"/>
            <w:vAlign w:val="center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6" w:hRule="atLeast"/>
        </w:trPr>
        <w:tc>
          <w:tcPr>
            <w:tcW w:w="4153" w:type="dxa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     年     月    日</w:t>
            </w:r>
          </w:p>
        </w:tc>
        <w:tc>
          <w:tcPr>
            <w:tcW w:w="4153" w:type="dxa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     年     月    日</w:t>
            </w:r>
          </w:p>
        </w:tc>
      </w:tr>
    </w:tbl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5086" w:y="244"/>
      <w:rPr>
        <w:b/>
        <w:u w:val="single"/>
      </w:rPr>
    </w:pPr>
    <w:bookmarkStart w:id="10" w:name="_GoBack"/>
    <w:bookmarkEnd w:id="1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DB"/>
    <w:rsid w:val="001210B5"/>
    <w:rsid w:val="001C167B"/>
    <w:rsid w:val="002B2E70"/>
    <w:rsid w:val="005D0A12"/>
    <w:rsid w:val="006F30A0"/>
    <w:rsid w:val="007D7792"/>
    <w:rsid w:val="008E1A74"/>
    <w:rsid w:val="00B77BA3"/>
    <w:rsid w:val="00BE4AAA"/>
    <w:rsid w:val="00CB3EF7"/>
    <w:rsid w:val="00D174DB"/>
    <w:rsid w:val="00E47478"/>
    <w:rsid w:val="00ED55C9"/>
    <w:rsid w:val="7F9BE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0"/>
    <w:pPr>
      <w:jc w:val="left"/>
    </w:pPr>
  </w:style>
  <w:style w:type="paragraph" w:styleId="3">
    <w:name w:val="Body Text Indent 2"/>
    <w:basedOn w:val="1"/>
    <w:link w:val="15"/>
    <w:uiPriority w:val="0"/>
    <w:pPr>
      <w:spacing w:after="120" w:line="480" w:lineRule="auto"/>
      <w:ind w:left="420" w:leftChars="200"/>
    </w:p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  <w:style w:type="character" w:customStyle="1" w:styleId="11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脚 字符"/>
    <w:link w:val="4"/>
    <w:uiPriority w:val="0"/>
    <w:rPr>
      <w:sz w:val="18"/>
      <w:szCs w:val="18"/>
    </w:rPr>
  </w:style>
  <w:style w:type="character" w:customStyle="1" w:styleId="14">
    <w:name w:val="批注文字 字符1"/>
    <w:link w:val="2"/>
    <w:uiPriority w:val="0"/>
  </w:style>
  <w:style w:type="character" w:customStyle="1" w:styleId="15">
    <w:name w:val="正文文本缩进 2 字符"/>
    <w:link w:val="3"/>
    <w:uiPriority w:val="0"/>
  </w:style>
  <w:style w:type="character" w:customStyle="1" w:styleId="16">
    <w:name w:val="apple-style-span"/>
    <w:basedOn w:val="9"/>
    <w:uiPriority w:val="0"/>
  </w:style>
  <w:style w:type="character" w:customStyle="1" w:styleId="17">
    <w:name w:val="正文文本缩进 2 字符1"/>
    <w:basedOn w:val="9"/>
    <w:semiHidden/>
    <w:uiPriority w:val="99"/>
  </w:style>
  <w:style w:type="character" w:customStyle="1" w:styleId="18">
    <w:name w:val="页脚 字符1"/>
    <w:basedOn w:val="9"/>
    <w:semiHidden/>
    <w:uiPriority w:val="99"/>
    <w:rPr>
      <w:sz w:val="18"/>
      <w:szCs w:val="18"/>
    </w:rPr>
  </w:style>
  <w:style w:type="character" w:customStyle="1" w:styleId="19">
    <w:name w:val="页眉 字符"/>
    <w:basedOn w:val="9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批注文字 字符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494</Words>
  <Characters>2821</Characters>
  <Lines>23</Lines>
  <Paragraphs>6</Paragraphs>
  <TotalTime>0</TotalTime>
  <ScaleCrop>false</ScaleCrop>
  <LinksUpToDate>false</LinksUpToDate>
  <CharactersWithSpaces>3309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2019-03-11T08:25:00Z</dcterms:created>
  <dc:creator>雯 张</dc:creator>
  <cp:lastModifiedBy>雯 张</cp:lastModifiedBy>
  <dcterms:modified xsi:type="dcterms:W3CDTF">2020-05-26T14:25:19Z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