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合同编号：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</w:p>
    <w:p>
      <w:pPr>
        <w:snapToGrid w:val="0"/>
        <w:spacing w:after="312" w:afterLines="100" w:line="360" w:lineRule="auto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婚姻介绍服务合同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征婚人（简称甲方）：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婚姻介绍服务机构（简称乙方）：</w:t>
      </w:r>
      <w:r>
        <w:rPr>
          <w:rFonts w:hint="eastAsia" w:ascii="宋体" w:hAnsi="宋体" w:cs="宋体"/>
          <w:sz w:val="24"/>
          <w:u w:val="single"/>
        </w:rPr>
        <w:t xml:space="preserve">                   </w:t>
      </w:r>
    </w:p>
    <w:p>
      <w:pPr>
        <w:wordWrap w:val="0"/>
        <w:snapToGrid w:val="0"/>
        <w:spacing w:before="312" w:after="312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依据《中华人民共和国民法典》及有关法律法规的规定，甲乙双方在平等、公平、自愿、诚实信用原则的基础上，就婚姻介绍服务，明确双方权利和义务，经协商一致，达成如下协议：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第一条</w:t>
      </w:r>
      <w:r>
        <w:rPr>
          <w:rFonts w:hint="eastAsia" w:ascii="宋体" w:hAnsi="宋体" w:cs="宋体"/>
          <w:b/>
          <w:sz w:val="24"/>
        </w:rPr>
        <w:t xml:space="preserve">  合同期限及见面次数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本合同有效期限为：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日至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日（或甲方择偶成功）为止。提供的见面次数为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次。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第二条</w:t>
      </w:r>
      <w:r>
        <w:rPr>
          <w:rFonts w:hint="eastAsia" w:ascii="宋体" w:hAnsi="宋体" w:cs="宋体"/>
          <w:b/>
          <w:sz w:val="24"/>
        </w:rPr>
        <w:t xml:space="preserve">  婚姻介绍服务费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根据乙方价目表上的服务收费标准（见附件一），服务费为人民币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元，大写金额为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万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仟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佰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拾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元。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如提高服务级别或增加其他服务，可另签补充协议。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第三条</w:t>
      </w:r>
      <w:r>
        <w:rPr>
          <w:rFonts w:hint="eastAsia" w:ascii="宋体" w:hAnsi="宋体" w:cs="宋体"/>
          <w:b/>
          <w:sz w:val="24"/>
        </w:rPr>
        <w:t xml:space="preserve">  </w:t>
      </w:r>
      <w:bookmarkStart w:id="0" w:name="_GoBack"/>
      <w:r>
        <w:rPr>
          <w:rFonts w:hint="eastAsia" w:ascii="宋体" w:hAnsi="宋体" w:cs="宋体"/>
          <w:b/>
          <w:sz w:val="24"/>
        </w:rPr>
        <w:t>付费时间、方式</w:t>
      </w:r>
      <w:bookmarkEnd w:id="0"/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合同签字生效后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日内以□现金/□刷卡/□支票方式支付婚姻介绍服务费。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第四条</w:t>
      </w:r>
      <w:r>
        <w:rPr>
          <w:rFonts w:hint="eastAsia" w:ascii="宋体" w:hAnsi="宋体" w:cs="宋体"/>
          <w:b/>
          <w:sz w:val="24"/>
        </w:rPr>
        <w:t xml:space="preserve">  甲方的权利和义务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如实、详细填写个人信息登记表（见附件二），提供半年内两寸免冠照片和生活照片各一张，及合法、有效的身份证明等原件及复印件，复印件留乙方存档。如需保密的内容以文字形式说明；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如实、详细填写择偶标准单（见附件三）；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按合同约定支付婚姻介绍服务费；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可自选乙方信息库的资料，或接受乙方提供的信息及推荐的人选；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接受服务时，按照约定的时间、地点，准时赴约；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依法保护从乙方获取的任何信息资料，必须保密；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可参加乙方举办的征婚交友活动（见附件一的约定）；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经本婚姻介绍机构服务且择偶成功，合同自行解除；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甲方联系方式发生变化时，应在发生变化之日的7日内通知乙方。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第五条</w:t>
      </w:r>
      <w:r>
        <w:rPr>
          <w:rFonts w:hint="eastAsia" w:ascii="宋体" w:hAnsi="宋体" w:cs="宋体"/>
          <w:b/>
          <w:sz w:val="24"/>
        </w:rPr>
        <w:t xml:space="preserve">  乙方的权利和义务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按照甲方提供的信息建立甲方个人信息档案，可要求甲方提供相关证明并对其真实性、合法性作出保证；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对甲方提供的个人信息，乙方无权做任何修改或不实描述或宣传；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对甲方提供的一切信息或甲方声明需保密的信息，必须保密（广告形式除外），不得违反约定擅自泄露；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按照甲方择偶要求提供合适人选；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为甲方提供的信息必须真实、合法、有效，并且乙方对此信息已经核实；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在发布甲方信息时，对在何种媒体、发布时间、形式及内容等需经甲方书面确认，须保证信息的真实性、合法性和时效性；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如果乙方地址、电话发生变化，需在发生变化之日的7日内，通知甲方；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合同终止之日起7日内，将甲方提交和填写的信息资料完整退还甲方，乙方不得留存；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应举办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次以上的征婚交友活动；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 如甲方提出需乙方指定婚姻介绍服务人员，乙方无权阻拦。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第六条</w:t>
      </w:r>
      <w:r>
        <w:rPr>
          <w:rFonts w:hint="eastAsia" w:ascii="宋体" w:hAnsi="宋体" w:cs="宋体"/>
          <w:b/>
          <w:sz w:val="24"/>
        </w:rPr>
        <w:t xml:space="preserve">  违约责任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甲方未按约定支付婚姻介绍服务费的，乙方有权要求甲方支付婚姻介绍服务费，并按婚姻介绍服务费总额的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甲方提交资料不真实、不合法的，婚姻介绍服务费不予退还，并按婚姻介绍服务费总额的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%支付违约金。如给乙方造成损失的，依法据实赔偿；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甲方擅自泄露他人信息的，依法承担相应法律责任；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甲方联系方式发生变化，未按照约定通知乙方，视为服务期间，所收服务费用不予返还；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乙方对甲方提供的个人信息进行修改、不实描述或宣传的，双倍返还婚姻介绍服务费；给对方造成损失的，依法据实赔偿；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乙方擅自泄露对方信息的，依法承担相应法律责任；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甲方利用婚姻介绍进行违法犯罪，合同自动终止。所收服务费用不予返还，并依法承担相应法律责任；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乙方在媒体上发布未经甲方书面确认的个人信息，双倍返还广告费。同时甲方有权解除合同，并保留进一步追究的权利；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乙方地址、电话发生变化，未按约定通知甲方的，甲方有权解除合同，并要求退还部分婚姻介绍服务费（婚姻介绍服务费－婚姻介绍服务费/应提供信息次数*已提供信息次数）；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 乙方未按约定退还甲方资料，丢失或擅自留存的，双倍返还甲方婚姻介绍服务费，并承担由此产生的一切法律后果；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11. 乙方提供的择偶信息不真实，每次按婚姻介绍服务费总额的20%赔偿，并按婚姻介绍服务费总额的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%支付违约金。如给甲方造成损失的，依法据实赔偿；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12. 乙方提供的信息次数未达到约定的，退还部分婚姻介绍服务费（婚姻介绍服务费－婚姻介绍服务费/应提供信息次数*已提供信息次数）。并按婚姻介绍服务费总额的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第七条</w:t>
      </w:r>
      <w:r>
        <w:rPr>
          <w:rFonts w:hint="eastAsia" w:ascii="宋体" w:hAnsi="宋体" w:cs="宋体"/>
          <w:b/>
          <w:sz w:val="24"/>
        </w:rPr>
        <w:t xml:space="preserve">  争议解决方式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本合同发生争议时，由双方协商解决或向有关行政管理部门申请调解解决，或者按以下第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种方式解决：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向</w:t>
      </w:r>
      <w:r>
        <w:rPr>
          <w:rFonts w:hint="eastAsia" w:ascii="宋体" w:hAnsi="宋体" w:cs="宋体"/>
          <w:sz w:val="24"/>
          <w:u w:val="single"/>
        </w:rPr>
        <w:t xml:space="preserve">                  </w:t>
      </w:r>
      <w:r>
        <w:rPr>
          <w:rFonts w:hint="eastAsia" w:ascii="宋体" w:hAnsi="宋体" w:cs="宋体"/>
          <w:sz w:val="24"/>
        </w:rPr>
        <w:t>仲裁委员会仲裁；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依法向人民法院起诉。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第八条  其他约定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   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第九条</w:t>
      </w:r>
      <w:r>
        <w:rPr>
          <w:rFonts w:hint="eastAsia" w:ascii="宋体" w:hAnsi="宋体" w:cs="宋体"/>
          <w:b/>
          <w:sz w:val="24"/>
        </w:rPr>
        <w:t xml:space="preserve">  附则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本合同自双方当事人签字或盖章之日起生效，本合同一式2份，甲方乙方各持1份，均具有同等的法律效力。</w:t>
      </w:r>
    </w:p>
    <w:p>
      <w:pPr>
        <w:wordWrap w:val="0"/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本合同未尽事宜，由甲、乙双方另行以书面形式约定。补充协议与本合同不一致的，以补充协议为准。本合同的附件与本合同具有同等效力。</w:t>
      </w:r>
    </w:p>
    <w:p>
      <w:pPr>
        <w:wordWrap w:val="0"/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tbl>
      <w:tblPr>
        <w:tblStyle w:val="29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甲方（签字）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乙方（签章）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法定代表人（签字）：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地址：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电话：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委托代理人（签字）</w:t>
            </w:r>
          </w:p>
        </w:tc>
      </w:tr>
    </w:tbl>
    <w:p>
      <w:pPr>
        <w:snapToGrid w:val="0"/>
        <w:spacing w:before="312" w:before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附件一  婚姻介绍服务收费标准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附件二  个人信息登记表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姓名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性别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婚姻状况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身高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籍贯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民族</w:t>
      </w:r>
      <w:r>
        <w:rPr>
          <w:rFonts w:hint="eastAsia" w:ascii="宋体" w:hAnsi="宋体" w:cs="宋体"/>
          <w:sz w:val="24"/>
          <w:u w:val="single"/>
        </w:rPr>
        <w:t xml:space="preserve">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出生日期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日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户口所在地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电话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现住址 </w:t>
      </w:r>
      <w:r>
        <w:rPr>
          <w:rFonts w:hint="eastAsia" w:ascii="宋体" w:hAnsi="宋体" w:cs="宋体"/>
          <w:sz w:val="24"/>
          <w:u w:val="single"/>
        </w:rPr>
        <w:t xml:space="preserve">                          </w:t>
      </w:r>
      <w:r>
        <w:rPr>
          <w:rFonts w:hint="eastAsia" w:ascii="宋体" w:hAnsi="宋体" w:cs="宋体"/>
          <w:sz w:val="24"/>
        </w:rPr>
        <w:t>邮编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工作单位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>职业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职称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职务</w:t>
      </w:r>
      <w:r>
        <w:rPr>
          <w:rFonts w:hint="eastAsia" w:ascii="宋体" w:hAnsi="宋体" w:cs="宋体"/>
          <w:sz w:val="24"/>
          <w:u w:val="single"/>
        </w:rPr>
        <w:t xml:space="preserve">                             </w:t>
      </w:r>
      <w:r>
        <w:rPr>
          <w:rFonts w:hint="eastAsia" w:ascii="宋体" w:hAnsi="宋体" w:cs="宋体"/>
          <w:sz w:val="24"/>
        </w:rPr>
        <w:t>血型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毕业学校</w:t>
      </w:r>
      <w:r>
        <w:rPr>
          <w:rFonts w:hint="eastAsia" w:ascii="宋体" w:hAnsi="宋体" w:cs="宋体"/>
          <w:sz w:val="24"/>
          <w:u w:val="single"/>
        </w:rPr>
        <w:t xml:space="preserve">                </w:t>
      </w:r>
      <w:r>
        <w:rPr>
          <w:rFonts w:hint="eastAsia" w:ascii="宋体" w:hAnsi="宋体" w:cs="宋体"/>
          <w:sz w:val="24"/>
        </w:rPr>
        <w:t>学历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专业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子女情况：□无子女；□男孩，年龄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岁（□自带；□对方抚养）；□女孩，年龄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岁（□自带；□对方抚养）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家庭情况：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居住情况：□无；□私产；□公产；□商品房（无贷款）；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□商品房（有贷款）建筑面积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m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 xml:space="preserve"> ；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□结婚时可购房；□同住；□租房。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收入情况：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元/月，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元/年。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车辆情况：□私车（品牌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元）；□公车。</w:t>
      </w:r>
    </w:p>
    <w:p>
      <w:pPr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上述信息本人自愿填写，婚姻状况一栏，同户口簿相符，所有信息及提供的证件，完全属实，保证其真实性、合法性，如有虚假愿承担法律责任。（如有变更及时书面通知婚介机构）</w:t>
      </w:r>
    </w:p>
    <w:tbl>
      <w:tblPr>
        <w:tblStyle w:val="2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7"/>
        <w:gridCol w:w="48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征婚人：（签名）</w:t>
            </w:r>
          </w:p>
        </w:tc>
        <w:tc>
          <w:tcPr>
            <w:tcW w:w="4859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婚姻介绍服务机构（签章）：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  <w:shd w:val="clear" w:color="auto" w:fill="auto"/>
          </w:tcPr>
          <w:p>
            <w:pPr>
              <w:snapToGrid w:val="0"/>
              <w:spacing w:line="360" w:lineRule="auto"/>
              <w:ind w:firstLine="480" w:firstLineChars="200"/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  </w:t>
            </w:r>
          </w:p>
        </w:tc>
        <w:tc>
          <w:tcPr>
            <w:tcW w:w="4859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委托代理人（签字）：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859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</w:tbl>
    <w:p>
      <w:pPr>
        <w:snapToGrid w:val="0"/>
        <w:spacing w:before="312" w:before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附件三  择偶要求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年龄</w:t>
      </w:r>
      <w:r>
        <w:rPr>
          <w:rFonts w:hint="eastAsia" w:ascii="宋体" w:hAnsi="宋体" w:cs="宋体"/>
          <w:sz w:val="24"/>
          <w:u w:val="single"/>
        </w:rPr>
        <w:t xml:space="preserve">　      </w:t>
      </w:r>
      <w:r>
        <w:rPr>
          <w:rFonts w:hint="eastAsia" w:ascii="宋体" w:hAnsi="宋体" w:cs="宋体"/>
          <w:sz w:val="24"/>
        </w:rPr>
        <w:t>岁至</w:t>
      </w:r>
      <w:r>
        <w:rPr>
          <w:rFonts w:hint="eastAsia" w:ascii="宋体" w:hAnsi="宋体" w:cs="宋体"/>
          <w:sz w:val="24"/>
          <w:u w:val="single"/>
        </w:rPr>
        <w:t xml:space="preserve">　      </w:t>
      </w:r>
      <w:r>
        <w:rPr>
          <w:rFonts w:hint="eastAsia" w:ascii="宋体" w:hAnsi="宋体" w:cs="宋体"/>
          <w:sz w:val="24"/>
        </w:rPr>
        <w:t>岁。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身高</w:t>
      </w:r>
      <w:r>
        <w:rPr>
          <w:rFonts w:hint="eastAsia" w:ascii="宋体" w:hAnsi="宋体" w:cs="宋体"/>
          <w:sz w:val="24"/>
          <w:u w:val="single"/>
        </w:rPr>
        <w:t>　    　</w:t>
      </w:r>
      <w:r>
        <w:rPr>
          <w:rFonts w:hint="eastAsia" w:ascii="宋体" w:hAnsi="宋体" w:cs="宋体"/>
          <w:sz w:val="24"/>
        </w:rPr>
        <w:t>cm至</w:t>
      </w:r>
      <w:r>
        <w:rPr>
          <w:rFonts w:hint="eastAsia" w:ascii="宋体" w:hAnsi="宋体" w:cs="宋体"/>
          <w:sz w:val="24"/>
          <w:u w:val="single"/>
        </w:rPr>
        <w:t>　    　</w:t>
      </w:r>
      <w:r>
        <w:rPr>
          <w:rFonts w:hint="eastAsia" w:ascii="宋体" w:hAnsi="宋体" w:cs="宋体"/>
          <w:sz w:val="24"/>
        </w:rPr>
        <w:t>cm。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体重</w:t>
      </w:r>
      <w:r>
        <w:rPr>
          <w:rFonts w:hint="eastAsia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KG。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民族</w:t>
      </w:r>
      <w:r>
        <w:rPr>
          <w:rFonts w:hint="eastAsia" w:ascii="宋体" w:hAnsi="宋体" w:cs="宋体"/>
          <w:sz w:val="24"/>
          <w:u w:val="single"/>
        </w:rPr>
        <w:t xml:space="preserve">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学历</w:t>
      </w:r>
      <w:r>
        <w:rPr>
          <w:rFonts w:hint="eastAsia" w:ascii="宋体" w:hAnsi="宋体" w:cs="宋体"/>
          <w:sz w:val="24"/>
          <w:u w:val="single"/>
        </w:rPr>
        <w:t xml:space="preserve">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收入情况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元/月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元/年。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婚姻状况：□不限；□未婚；□离婚未育；□离子女归对方；□离自带子女；□离婚子女独立；□丧偶未育；□丧偶已育；□丧偶子女独立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职业要求：□销售业；□金融财务业；□公务员；□医药卫生；□服务业；□电子IT业；□教师；□个体经营；□私营业主；□保险业；□演员；□作家；□画家；□其他；□不限。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居住情况：□租房；□与父母同住；□商品房（无贷款）；□商品房（有贷款）；□结婚时可购房</w:t>
      </w:r>
      <w:r>
        <w:rPr>
          <w:rFonts w:hint="eastAsia" w:ascii="宋体" w:hAnsi="宋体" w:cs="宋体"/>
          <w:sz w:val="24"/>
          <w:u w:val="single"/>
        </w:rPr>
        <w:t xml:space="preserve">             　</w:t>
      </w:r>
      <w:r>
        <w:rPr>
          <w:rFonts w:hint="eastAsia" w:ascii="宋体" w:hAnsi="宋体" w:cs="宋体"/>
          <w:sz w:val="24"/>
        </w:rPr>
        <w:t>建筑面积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m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>；□不限。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车辆情况：□私车（品牌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元）；□公车；□可购（</w:t>
      </w:r>
      <w:r>
        <w:rPr>
          <w:rFonts w:hint="eastAsia" w:ascii="宋体" w:hAnsi="宋体" w:cs="宋体"/>
          <w:sz w:val="24"/>
          <w:u w:val="single"/>
        </w:rPr>
        <w:t>　　   　</w:t>
      </w:r>
      <w:r>
        <w:rPr>
          <w:rFonts w:hint="eastAsia" w:ascii="宋体" w:hAnsi="宋体" w:cs="宋体"/>
          <w:sz w:val="24"/>
        </w:rPr>
        <w:t>元）。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其它择偶要求：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</w:t>
      </w:r>
    </w:p>
    <w:p>
      <w:pPr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上述要求本人本着真诚、自愿原则填写（如有变更及时书面通知婚介机构）</w:t>
      </w:r>
    </w:p>
    <w:tbl>
      <w:tblPr>
        <w:tblStyle w:val="2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012"/>
        <w:gridCol w:w="30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征婚人：（签名）</w:t>
            </w:r>
          </w:p>
        </w:tc>
        <w:tc>
          <w:tcPr>
            <w:tcW w:w="3012" w:type="dxa"/>
          </w:tcPr>
          <w:p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10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婚姻介绍服务机构（签章）：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  <w:tc>
          <w:tcPr>
            <w:tcW w:w="3012" w:type="dxa"/>
          </w:tcPr>
          <w:p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10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委托代理人（签字）：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3012" w:type="dxa"/>
          </w:tcPr>
          <w:p>
            <w:pPr>
              <w:snapToGrid w:val="0"/>
              <w:spacing w:line="360" w:lineRule="auto"/>
              <w:rPr>
                <w:rFonts w:ascii="宋体" w:hAnsi="宋体" w:cs="宋体"/>
                <w:sz w:val="24"/>
                <w:u w:val="single"/>
              </w:rPr>
            </w:pPr>
          </w:p>
        </w:tc>
        <w:tc>
          <w:tcPr>
            <w:tcW w:w="3010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</w:tbl>
    <w:p>
      <w:pPr>
        <w:snapToGrid w:val="0"/>
        <w:spacing w:line="360" w:lineRule="auto"/>
        <w:rPr>
          <w:rFonts w:ascii="宋体" w:hAnsi="宋体" w:cs="宋体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ple Color Emoji">
    <w:altName w:val="Arial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8A5"/>
    <w:multiLevelType w:val="multilevel"/>
    <w:tmpl w:val="01F138A5"/>
    <w:lvl w:ilvl="0" w:tentative="0">
      <w:start w:val="1"/>
      <w:numFmt w:val="decimal"/>
      <w:pStyle w:val="98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2811D8"/>
    <w:multiLevelType w:val="multilevel"/>
    <w:tmpl w:val="222811D8"/>
    <w:lvl w:ilvl="0" w:tentative="0">
      <w:start w:val="1"/>
      <w:numFmt w:val="decimal"/>
      <w:pStyle w:val="99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1252CA"/>
    <w:rsid w:val="0022060C"/>
    <w:rsid w:val="0025175E"/>
    <w:rsid w:val="002B3025"/>
    <w:rsid w:val="002D31B6"/>
    <w:rsid w:val="003162E7"/>
    <w:rsid w:val="00380476"/>
    <w:rsid w:val="003C2963"/>
    <w:rsid w:val="00412777"/>
    <w:rsid w:val="00487955"/>
    <w:rsid w:val="005442BF"/>
    <w:rsid w:val="005530C5"/>
    <w:rsid w:val="005D4777"/>
    <w:rsid w:val="00601504"/>
    <w:rsid w:val="00620682"/>
    <w:rsid w:val="00751005"/>
    <w:rsid w:val="00765371"/>
    <w:rsid w:val="007B6C57"/>
    <w:rsid w:val="007C5081"/>
    <w:rsid w:val="007C6539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A722B"/>
    <w:rsid w:val="00D05523"/>
    <w:rsid w:val="00D5007E"/>
    <w:rsid w:val="00D61B1E"/>
    <w:rsid w:val="00E12544"/>
    <w:rsid w:val="00E16CD8"/>
    <w:rsid w:val="00E25F26"/>
    <w:rsid w:val="00E44E51"/>
    <w:rsid w:val="00F268D0"/>
    <w:rsid w:val="00F411D9"/>
    <w:rsid w:val="00F95AA0"/>
    <w:rsid w:val="00FE39AE"/>
    <w:rsid w:val="00FE6B41"/>
    <w:rsid w:val="D4FED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nhideWhenUsed="0" w:uiPriority="99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nhideWhenUsed="0" w:uiPriority="99" w:semiHidden="0" w:name="Body Text Indent 2"/>
    <w:lsdException w:unhideWhenUsed="0" w:uiPriority="99" w:semiHidden="0" w:name="Body Text Indent 3"/>
    <w:lsdException w:uiPriority="99" w:name="Block Text"/>
    <w:lsdException w:unhideWhenUsed="0" w:uiPriority="0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qFormat="1"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6"/>
      <w:szCs w:val="20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5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9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80"/>
    <w:unhideWhenUsed/>
    <w:uiPriority w:val="99"/>
    <w:rPr>
      <w:rFonts w:ascii="Apple Color Emoji" w:hAnsi="Apple Color Emoji" w:eastAsia="等线" w:cs="Times New Roman"/>
      <w:sz w:val="26"/>
      <w:szCs w:val="26"/>
    </w:rPr>
  </w:style>
  <w:style w:type="paragraph" w:styleId="8">
    <w:name w:val="annotation text"/>
    <w:basedOn w:val="1"/>
    <w:link w:val="67"/>
    <w:uiPriority w:val="0"/>
    <w:pPr>
      <w:jc w:val="left"/>
    </w:pPr>
    <w:rPr>
      <w:rFonts w:ascii="Times New Roman" w:hAnsi="Times New Roman" w:eastAsia="宋体"/>
    </w:rPr>
  </w:style>
  <w:style w:type="paragraph" w:styleId="9">
    <w:name w:val="Body Text"/>
    <w:basedOn w:val="1"/>
    <w:link w:val="60"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45"/>
    <w:uiPriority w:val="0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11">
    <w:name w:val="index 4"/>
    <w:basedOn w:val="1"/>
    <w:next w:val="1"/>
    <w:uiPriority w:val="99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iPriority w:val="39"/>
    <w:pPr>
      <w:widowControl/>
      <w:tabs>
        <w:tab w:val="right" w:leader="dot" w:pos="9628"/>
      </w:tabs>
      <w:spacing w:line="480" w:lineRule="exact"/>
      <w:ind w:left="840" w:leftChars="400"/>
      <w:jc w:val="left"/>
    </w:pPr>
    <w:rPr>
      <w:rFonts w:ascii="Times New Roman" w:hAnsi="Times New Roman" w:eastAsia="宋体" w:cs="Times New Roman"/>
      <w:bCs/>
      <w:sz w:val="24"/>
      <w:szCs w:val="32"/>
    </w:rPr>
  </w:style>
  <w:style w:type="paragraph" w:styleId="13">
    <w:name w:val="Plain Text"/>
    <w:basedOn w:val="1"/>
    <w:link w:val="39"/>
    <w:qFormat/>
    <w:uiPriority w:val="0"/>
    <w:rPr>
      <w:rFonts w:ascii="宋体" w:hAnsi="Courier New"/>
      <w:szCs w:val="20"/>
    </w:rPr>
  </w:style>
  <w:style w:type="paragraph" w:styleId="14">
    <w:name w:val="Date"/>
    <w:basedOn w:val="1"/>
    <w:next w:val="1"/>
    <w:link w:val="88"/>
    <w:uiPriority w:val="99"/>
    <w:pPr>
      <w:ind w:left="100" w:leftChars="2500"/>
    </w:pPr>
    <w:rPr>
      <w:rFonts w:ascii="宋体" w:hAnsi="宋体" w:eastAsia="宋体" w:cs="Times New Roman"/>
      <w:b/>
      <w:sz w:val="32"/>
      <w:szCs w:val="24"/>
    </w:rPr>
  </w:style>
  <w:style w:type="paragraph" w:styleId="15">
    <w:name w:val="Body Text Indent 2"/>
    <w:basedOn w:val="1"/>
    <w:link w:val="44"/>
    <w:uiPriority w:val="99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16">
    <w:name w:val="Balloon Text"/>
    <w:basedOn w:val="1"/>
    <w:link w:val="63"/>
    <w:uiPriority w:val="0"/>
    <w:rPr>
      <w:rFonts w:ascii="Times New Roman" w:hAnsi="Times New Roman" w:eastAsia="宋体"/>
      <w:sz w:val="18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widowControl/>
      <w:jc w:val="left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20">
    <w:name w:val="toc 4"/>
    <w:basedOn w:val="1"/>
    <w:next w:val="1"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21">
    <w:name w:val="footnote text"/>
    <w:basedOn w:val="1"/>
    <w:link w:val="54"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2">
    <w:name w:val="Body Text Indent 3"/>
    <w:basedOn w:val="1"/>
    <w:link w:val="42"/>
    <w:uiPriority w:val="99"/>
    <w:pPr>
      <w:spacing w:after="120"/>
      <w:ind w:left="420" w:leftChars="200"/>
    </w:pPr>
    <w:rPr>
      <w:sz w:val="16"/>
      <w:szCs w:val="16"/>
    </w:rPr>
  </w:style>
  <w:style w:type="paragraph" w:styleId="23">
    <w:name w:val="toc 2"/>
    <w:basedOn w:val="1"/>
    <w:next w:val="1"/>
    <w:uiPriority w:val="39"/>
    <w:pPr>
      <w:widowControl/>
      <w:ind w:left="420" w:leftChars="200"/>
      <w:jc w:val="left"/>
    </w:pPr>
    <w:rPr>
      <w:rFonts w:ascii="Arial" w:hAnsi="Arial" w:eastAsia="宋体" w:cs="Times New Roman"/>
      <w:bCs/>
      <w:sz w:val="24"/>
      <w:szCs w:val="32"/>
    </w:rPr>
  </w:style>
  <w:style w:type="paragraph" w:styleId="24">
    <w:name w:val="Body Text 2"/>
    <w:basedOn w:val="1"/>
    <w:link w:val="97"/>
    <w:uiPriority w:val="99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25">
    <w:name w:val="HTML Preformatted"/>
    <w:basedOn w:val="1"/>
    <w:link w:val="87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26">
    <w:name w:val="Normal (Web)"/>
    <w:basedOn w:val="1"/>
    <w:uiPriority w:val="99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27">
    <w:name w:val="Title"/>
    <w:basedOn w:val="1"/>
    <w:next w:val="1"/>
    <w:link w:val="4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annotation subject"/>
    <w:basedOn w:val="8"/>
    <w:next w:val="8"/>
    <w:link w:val="71"/>
    <w:uiPriority w:val="0"/>
    <w:rPr>
      <w:b/>
    </w:rPr>
  </w:style>
  <w:style w:type="table" w:styleId="30">
    <w:name w:val="Table Grid"/>
    <w:basedOn w:val="29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Strong"/>
    <w:qFormat/>
    <w:uiPriority w:val="22"/>
    <w:rPr>
      <w:rFonts w:cs="Times New Roman"/>
      <w:b/>
      <w:bCs/>
    </w:rPr>
  </w:style>
  <w:style w:type="character" w:styleId="33">
    <w:name w:val="page number"/>
    <w:basedOn w:val="31"/>
    <w:uiPriority w:val="99"/>
  </w:style>
  <w:style w:type="character" w:styleId="34">
    <w:name w:val="FollowedHyperlink"/>
    <w:uiPriority w:val="99"/>
    <w:rPr>
      <w:color w:val="800080"/>
      <w:u w:val="single"/>
    </w:rPr>
  </w:style>
  <w:style w:type="character" w:styleId="35">
    <w:name w:val="Emphasis"/>
    <w:qFormat/>
    <w:uiPriority w:val="20"/>
    <w:rPr>
      <w:rFonts w:ascii="Times New Roman" w:hAnsi="Times New Roman" w:eastAsia="宋体"/>
      <w:i/>
    </w:rPr>
  </w:style>
  <w:style w:type="character" w:styleId="36">
    <w:name w:val="Hyperlink"/>
    <w:basedOn w:val="31"/>
    <w:uiPriority w:val="0"/>
    <w:rPr>
      <w:color w:val="0000FF"/>
      <w:u w:val="single"/>
    </w:rPr>
  </w:style>
  <w:style w:type="character" w:styleId="37">
    <w:name w:val="annotation reference"/>
    <w:uiPriority w:val="99"/>
    <w:rPr>
      <w:rFonts w:ascii="Times New Roman" w:hAnsi="Times New Roman" w:eastAsia="宋体"/>
      <w:sz w:val="21"/>
    </w:rPr>
  </w:style>
  <w:style w:type="character" w:styleId="38">
    <w:name w:val="footnote reference"/>
    <w:uiPriority w:val="99"/>
    <w:rPr>
      <w:rFonts w:cs="Times New Roman"/>
      <w:vertAlign w:val="superscript"/>
    </w:rPr>
  </w:style>
  <w:style w:type="character" w:customStyle="1" w:styleId="39">
    <w:name w:val="纯文本 字符"/>
    <w:basedOn w:val="31"/>
    <w:link w:val="13"/>
    <w:uiPriority w:val="99"/>
    <w:rPr>
      <w:rFonts w:ascii="宋体" w:hAnsi="Courier New"/>
      <w:szCs w:val="20"/>
    </w:rPr>
  </w:style>
  <w:style w:type="character" w:customStyle="1" w:styleId="40">
    <w:name w:val="页脚 字符"/>
    <w:basedOn w:val="31"/>
    <w:link w:val="17"/>
    <w:uiPriority w:val="99"/>
    <w:rPr>
      <w:sz w:val="18"/>
      <w:szCs w:val="18"/>
    </w:rPr>
  </w:style>
  <w:style w:type="character" w:customStyle="1" w:styleId="41">
    <w:name w:val="页眉 字符"/>
    <w:basedOn w:val="31"/>
    <w:link w:val="18"/>
    <w:uiPriority w:val="99"/>
    <w:rPr>
      <w:sz w:val="18"/>
      <w:szCs w:val="18"/>
    </w:rPr>
  </w:style>
  <w:style w:type="character" w:customStyle="1" w:styleId="42">
    <w:name w:val="正文文本缩进 3 字符"/>
    <w:basedOn w:val="31"/>
    <w:link w:val="22"/>
    <w:uiPriority w:val="99"/>
    <w:rPr>
      <w:sz w:val="16"/>
      <w:szCs w:val="16"/>
    </w:rPr>
  </w:style>
  <w:style w:type="character" w:customStyle="1" w:styleId="43">
    <w:name w:val="标题 字符"/>
    <w:basedOn w:val="31"/>
    <w:link w:val="2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4">
    <w:name w:val="正文文本缩进 2 字符"/>
    <w:basedOn w:val="31"/>
    <w:link w:val="1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45">
    <w:name w:val="正文文本缩进 字符"/>
    <w:basedOn w:val="31"/>
    <w:link w:val="10"/>
    <w:uiPriority w:val="99"/>
    <w:rPr>
      <w:rFonts w:ascii="方正宋三简体" w:hAnsi="Times New Roman" w:eastAsia="方正宋三简体" w:cs="Times New Roman"/>
      <w:b/>
      <w:szCs w:val="20"/>
    </w:rPr>
  </w:style>
  <w:style w:type="paragraph" w:customStyle="1" w:styleId="46">
    <w:name w:val="样式 样式 标题 3 + (中文) 宋体1 + 小四"/>
    <w:basedOn w:val="1"/>
    <w:link w:val="47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47">
    <w:name w:val="样式 样式 标题 3 + (中文) 宋体1 + 小四 Char"/>
    <w:basedOn w:val="31"/>
    <w:link w:val="46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48">
    <w:name w:val="标题 3 字符"/>
    <w:basedOn w:val="31"/>
    <w:link w:val="4"/>
    <w:uiPriority w:val="9"/>
    <w:rPr>
      <w:rFonts w:eastAsia="宋体"/>
      <w:b/>
      <w:bCs/>
      <w:sz w:val="32"/>
      <w:szCs w:val="32"/>
    </w:rPr>
  </w:style>
  <w:style w:type="character" w:customStyle="1" w:styleId="49">
    <w:name w:val="标题 1 字符"/>
    <w:basedOn w:val="31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50">
    <w:name w:val="标题 2 字符"/>
    <w:basedOn w:val="31"/>
    <w:link w:val="3"/>
    <w:uiPriority w:val="9"/>
    <w:rPr>
      <w:rFonts w:ascii="Arial" w:hAnsi="Arial" w:eastAsia="黑体" w:cs="Times New Roman"/>
      <w:b/>
      <w:sz w:val="36"/>
      <w:szCs w:val="20"/>
    </w:rPr>
  </w:style>
  <w:style w:type="character" w:customStyle="1" w:styleId="51">
    <w:name w:val="标题 4 字符"/>
    <w:basedOn w:val="31"/>
    <w:link w:val="5"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52">
    <w:name w:val="标题 5 字符"/>
    <w:basedOn w:val="31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53">
    <w:name w:val="列出段落1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54">
    <w:name w:val="脚注文本 字符"/>
    <w:basedOn w:val="31"/>
    <w:link w:val="21"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55">
    <w:name w:val="largefont"/>
    <w:basedOn w:val="1"/>
    <w:uiPriority w:val="0"/>
    <w:pPr>
      <w:widowControl/>
      <w:spacing w:before="100" w:after="100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56">
    <w:name w:val="修订1"/>
    <w: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57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8">
    <w:name w:val="largefont style3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9">
    <w:name w:val="reader-word-layer reader-word-s1-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正文文本 字符"/>
    <w:basedOn w:val="31"/>
    <w:link w:val="9"/>
    <w:uiPriority w:val="99"/>
    <w:rPr>
      <w:rFonts w:ascii="Times New Roman" w:hAnsi="Times New Roman" w:eastAsia="宋体" w:cs="Times New Roman"/>
      <w:szCs w:val="24"/>
    </w:rPr>
  </w:style>
  <w:style w:type="paragraph" w:customStyle="1" w:styleId="61">
    <w:name w:val="Header Base"/>
    <w:basedOn w:val="9"/>
    <w:uiPriority w:val="0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hAnsi="Arial" w:eastAsia="Times New Roman"/>
      <w:spacing w:val="-5"/>
      <w:kern w:val="0"/>
      <w:sz w:val="24"/>
      <w:szCs w:val="20"/>
    </w:rPr>
  </w:style>
  <w:style w:type="character" w:customStyle="1" w:styleId="62">
    <w:name w:val="tpc_content"/>
    <w:uiPriority w:val="0"/>
    <w:rPr>
      <w:rFonts w:ascii="Times New Roman" w:hAnsi="Times New Roman" w:eastAsia="宋体" w:cs="Times New Roman"/>
    </w:rPr>
  </w:style>
  <w:style w:type="character" w:customStyle="1" w:styleId="63">
    <w:name w:val="批注框文本 字符"/>
    <w:link w:val="16"/>
    <w:locked/>
    <w:uiPriority w:val="0"/>
    <w:rPr>
      <w:rFonts w:ascii="Times New Roman" w:hAnsi="Times New Roman" w:eastAsia="宋体"/>
      <w:sz w:val="18"/>
    </w:rPr>
  </w:style>
  <w:style w:type="character" w:customStyle="1" w:styleId="64">
    <w:name w:val="批注框文本 字符1"/>
    <w:basedOn w:val="31"/>
    <w:semiHidden/>
    <w:uiPriority w:val="99"/>
    <w:rPr>
      <w:sz w:val="18"/>
      <w:szCs w:val="18"/>
    </w:rPr>
  </w:style>
  <w:style w:type="character" w:customStyle="1" w:styleId="65">
    <w:name w:val="批注框文本字符1"/>
    <w:basedOn w:val="31"/>
    <w:semiHidden/>
    <w:uiPriority w:val="99"/>
    <w:rPr>
      <w:rFonts w:ascii="宋体" w:hAnsi="等线" w:eastAsia="宋体" w:cs="Times New Roman"/>
      <w:sz w:val="18"/>
      <w:szCs w:val="18"/>
    </w:rPr>
  </w:style>
  <w:style w:type="character" w:customStyle="1" w:styleId="66">
    <w:name w:val="Balloon Text Char1"/>
    <w:semiHidden/>
    <w:uiPriority w:val="99"/>
    <w:rPr>
      <w:kern w:val="2"/>
      <w:sz w:val="0"/>
      <w:szCs w:val="0"/>
    </w:rPr>
  </w:style>
  <w:style w:type="character" w:customStyle="1" w:styleId="67">
    <w:name w:val="批注文字 字符"/>
    <w:link w:val="8"/>
    <w:locked/>
    <w:uiPriority w:val="0"/>
    <w:rPr>
      <w:rFonts w:ascii="Times New Roman" w:hAnsi="Times New Roman" w:eastAsia="宋体"/>
    </w:rPr>
  </w:style>
  <w:style w:type="character" w:customStyle="1" w:styleId="68">
    <w:name w:val="批注文字 字符1"/>
    <w:basedOn w:val="31"/>
    <w:semiHidden/>
    <w:uiPriority w:val="99"/>
  </w:style>
  <w:style w:type="character" w:customStyle="1" w:styleId="69">
    <w:name w:val="批注文字字符1"/>
    <w:basedOn w:val="31"/>
    <w:semiHidden/>
    <w:uiPriority w:val="99"/>
    <w:rPr>
      <w:rFonts w:ascii="等线" w:hAnsi="等线" w:eastAsia="等线" w:cs="Times New Roman"/>
      <w:sz w:val="21"/>
    </w:rPr>
  </w:style>
  <w:style w:type="character" w:customStyle="1" w:styleId="70">
    <w:name w:val="Comment Text Char1"/>
    <w:semiHidden/>
    <w:uiPriority w:val="99"/>
    <w:rPr>
      <w:kern w:val="2"/>
      <w:sz w:val="21"/>
      <w:szCs w:val="24"/>
    </w:rPr>
  </w:style>
  <w:style w:type="character" w:customStyle="1" w:styleId="71">
    <w:name w:val="批注主题 字符"/>
    <w:link w:val="28"/>
    <w:locked/>
    <w:uiPriority w:val="0"/>
    <w:rPr>
      <w:rFonts w:ascii="Times New Roman" w:hAnsi="Times New Roman" w:eastAsia="宋体"/>
      <w:b/>
    </w:rPr>
  </w:style>
  <w:style w:type="character" w:customStyle="1" w:styleId="72">
    <w:name w:val="批注主题 字符1"/>
    <w:basedOn w:val="68"/>
    <w:semiHidden/>
    <w:uiPriority w:val="99"/>
    <w:rPr>
      <w:b/>
      <w:bCs/>
    </w:rPr>
  </w:style>
  <w:style w:type="character" w:customStyle="1" w:styleId="73">
    <w:name w:val="批注主题字符1"/>
    <w:basedOn w:val="69"/>
    <w:semiHidden/>
    <w:uiPriority w:val="99"/>
    <w:rPr>
      <w:rFonts w:ascii="等线" w:hAnsi="等线" w:eastAsia="等线" w:cs="Times New Roman"/>
      <w:b/>
      <w:bCs/>
      <w:sz w:val="21"/>
    </w:rPr>
  </w:style>
  <w:style w:type="character" w:customStyle="1" w:styleId="74">
    <w:name w:val="Comment Subject Char1"/>
    <w:semiHidden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75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自定样式1"/>
    <w:basedOn w:val="1"/>
    <w:uiPriority w:val="0"/>
    <w:pPr>
      <w:suppressAutoHyphens/>
      <w:spacing w:line="360" w:lineRule="auto"/>
      <w:textAlignment w:val="baseline"/>
    </w:pPr>
    <w:rPr>
      <w:rFonts w:ascii="宋体" w:hAnsi="宋体" w:eastAsia="宋体" w:cs="Tahoma"/>
      <w:kern w:val="1"/>
      <w:sz w:val="24"/>
      <w:szCs w:val="20"/>
      <w:shd w:val="clear" w:color="auto" w:fill="FFFFFF"/>
    </w:rPr>
  </w:style>
  <w:style w:type="paragraph" w:customStyle="1" w:styleId="78">
    <w:name w:val="框内容"/>
    <w:basedOn w:val="9"/>
    <w:uiPriority w:val="0"/>
    <w:pPr>
      <w:suppressAutoHyphens/>
      <w:spacing w:after="0"/>
    </w:pPr>
    <w:rPr>
      <w:kern w:val="1"/>
      <w:szCs w:val="20"/>
    </w:rPr>
  </w:style>
  <w:style w:type="paragraph" w:customStyle="1" w:styleId="79">
    <w:name w:val="Char"/>
    <w:basedOn w:val="7"/>
    <w:link w:val="81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character" w:customStyle="1" w:styleId="80">
    <w:name w:val="文档结构图 字符"/>
    <w:basedOn w:val="31"/>
    <w:link w:val="7"/>
    <w:uiPriority w:val="99"/>
    <w:rPr>
      <w:rFonts w:ascii="Apple Color Emoji" w:hAnsi="Apple Color Emoji" w:eastAsia="等线" w:cs="Times New Roman"/>
      <w:sz w:val="26"/>
      <w:szCs w:val="26"/>
    </w:rPr>
  </w:style>
  <w:style w:type="character" w:customStyle="1" w:styleId="81">
    <w:name w:val="Char Char"/>
    <w:link w:val="79"/>
    <w:uiPriority w:val="0"/>
    <w:rPr>
      <w:rFonts w:ascii="Tahoma" w:hAnsi="Tahoma" w:eastAsia="宋体" w:cs="Times New Roman"/>
      <w:b/>
      <w:sz w:val="24"/>
      <w:szCs w:val="24"/>
      <w:shd w:val="clear" w:color="auto" w:fill="000080"/>
    </w:rPr>
  </w:style>
  <w:style w:type="paragraph" w:customStyle="1" w:styleId="82">
    <w:name w:val="样式2"/>
    <w:basedOn w:val="1"/>
    <w:link w:val="83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83">
    <w:name w:val="样式2 Char"/>
    <w:link w:val="82"/>
    <w:locked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84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85">
    <w:name w:val="apple-style-span"/>
    <w:uiPriority w:val="0"/>
    <w:rPr>
      <w:rFonts w:cs="Times New Roman"/>
    </w:rPr>
  </w:style>
  <w:style w:type="paragraph" w:customStyle="1" w:styleId="86">
    <w:name w:val="样式1"/>
    <w:basedOn w:val="5"/>
    <w:uiPriority w:val="0"/>
    <w:pPr>
      <w:spacing w:line="372" w:lineRule="auto"/>
    </w:pPr>
    <w:rPr>
      <w:rFonts w:ascii="Arial" w:hAnsi="Arial" w:eastAsia="黑体"/>
      <w:b w:val="0"/>
    </w:rPr>
  </w:style>
  <w:style w:type="character" w:customStyle="1" w:styleId="87">
    <w:name w:val="HTML 预设格式 字符"/>
    <w:basedOn w:val="31"/>
    <w:link w:val="25"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88">
    <w:name w:val="日期 字符"/>
    <w:basedOn w:val="31"/>
    <w:link w:val="14"/>
    <w:uiPriority w:val="99"/>
    <w:rPr>
      <w:rFonts w:ascii="宋体" w:hAnsi="宋体" w:eastAsia="宋体" w:cs="Times New Roman"/>
      <w:b/>
      <w:sz w:val="32"/>
      <w:szCs w:val="24"/>
    </w:rPr>
  </w:style>
  <w:style w:type="paragraph" w:customStyle="1" w:styleId="89">
    <w:name w:val="Char Char Char"/>
    <w:basedOn w:val="1"/>
    <w:uiPriority w:val="0"/>
    <w:rPr>
      <w:rFonts w:ascii="宋体" w:hAnsi="宋体" w:eastAsia="宋体" w:cs="Courier New"/>
      <w:sz w:val="32"/>
      <w:szCs w:val="32"/>
    </w:rPr>
  </w:style>
  <w:style w:type="character" w:customStyle="1" w:styleId="90">
    <w:name w:val="p10"/>
    <w:uiPriority w:val="0"/>
    <w:rPr>
      <w:rFonts w:cs="Times New Roman"/>
    </w:rPr>
  </w:style>
  <w:style w:type="paragraph" w:customStyle="1" w:styleId="9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92">
    <w:name w:val="oblog_text"/>
    <w:uiPriority w:val="0"/>
    <w:rPr>
      <w:rFonts w:cs="Times New Roman"/>
    </w:rPr>
  </w:style>
  <w:style w:type="paragraph" w:customStyle="1" w:styleId="93">
    <w:name w:val="Char Char Char1"/>
    <w:basedOn w:val="1"/>
    <w:uiPriority w:val="0"/>
    <w:rPr>
      <w:rFonts w:ascii="宋体" w:hAnsi="宋体" w:eastAsia="宋体" w:cs="Courier New"/>
      <w:sz w:val="32"/>
      <w:szCs w:val="32"/>
    </w:rPr>
  </w:style>
  <w:style w:type="paragraph" w:customStyle="1" w:styleId="94">
    <w:name w:val="Char1"/>
    <w:basedOn w:val="7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paragraph" w:customStyle="1" w:styleId="95">
    <w:name w:val="标题5"/>
    <w:basedOn w:val="6"/>
    <w:uiPriority w:val="0"/>
  </w:style>
  <w:style w:type="paragraph" w:customStyle="1" w:styleId="96">
    <w:name w:val="标题4"/>
    <w:basedOn w:val="5"/>
    <w:uiPriority w:val="0"/>
    <w:pPr>
      <w:spacing w:line="372" w:lineRule="auto"/>
    </w:pPr>
    <w:rPr>
      <w:rFonts w:ascii="Arial" w:hAnsi="Arial" w:eastAsia="黑体"/>
    </w:rPr>
  </w:style>
  <w:style w:type="character" w:customStyle="1" w:styleId="97">
    <w:name w:val="正文文本 2 字符"/>
    <w:basedOn w:val="31"/>
    <w:link w:val="24"/>
    <w:uiPriority w:val="99"/>
    <w:rPr>
      <w:rFonts w:ascii="Times New Roman" w:hAnsi="Times New Roman" w:eastAsia="宋体" w:cs="Times New Roman"/>
      <w:szCs w:val="24"/>
    </w:rPr>
  </w:style>
  <w:style w:type="paragraph" w:customStyle="1" w:styleId="98">
    <w:name w:val="样式 标题 3 + (中文) 宋体"/>
    <w:basedOn w:val="4"/>
    <w:uiPriority w:val="0"/>
    <w:pPr>
      <w:numPr>
        <w:ilvl w:val="0"/>
        <w:numId w:val="1"/>
      </w:numPr>
    </w:pPr>
    <w:rPr>
      <w:rFonts w:ascii="等线" w:hAnsi="等线" w:cs="Times New Roman"/>
    </w:rPr>
  </w:style>
  <w:style w:type="paragraph" w:customStyle="1" w:styleId="99">
    <w:name w:val="样式 标题 3 + (中文) 宋体1"/>
    <w:basedOn w:val="4"/>
    <w:link w:val="100"/>
    <w:uiPriority w:val="0"/>
    <w:pPr>
      <w:numPr>
        <w:ilvl w:val="0"/>
        <w:numId w:val="2"/>
      </w:numPr>
    </w:pPr>
    <w:rPr>
      <w:rFonts w:ascii="等线" w:hAnsi="等线" w:cs="Times New Roman"/>
    </w:rPr>
  </w:style>
  <w:style w:type="character" w:customStyle="1" w:styleId="100">
    <w:name w:val="样式 标题 3 + (中文) 宋体1 Char"/>
    <w:link w:val="99"/>
    <w:uiPriority w:val="0"/>
    <w:rPr>
      <w:rFonts w:ascii="等线" w:hAnsi="等线" w:eastAsia="宋体" w:cs="Times New Roman"/>
      <w:b/>
      <w:bCs/>
      <w:sz w:val="32"/>
      <w:szCs w:val="32"/>
    </w:rPr>
  </w:style>
  <w:style w:type="paragraph" w:customStyle="1" w:styleId="101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table" w:customStyle="1" w:styleId="102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576</Words>
  <Characters>3289</Characters>
  <Lines>27</Lines>
  <Paragraphs>7</Paragraphs>
  <TotalTime>0</TotalTime>
  <ScaleCrop>false</ScaleCrop>
  <LinksUpToDate>false</LinksUpToDate>
  <CharactersWithSpaces>3858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2019-03-18T08:34:00Z</dcterms:created>
  <dc:creator>雯 张</dc:creator>
  <cp:lastModifiedBy>雯 张</cp:lastModifiedBy>
  <dcterms:modified xsi:type="dcterms:W3CDTF">2020-05-27T10:11:38Z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