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pt-BR"/>
        </w:rPr>
        <w:id w:val="-46581462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5A3BDED7" w14:textId="45E39377" w:rsidR="002504D9" w:rsidRDefault="002504D9">
          <w:pPr>
            <w:pStyle w:val="CabealhodoSumrio"/>
          </w:pPr>
          <w:r>
            <w:rPr>
              <w:lang w:val="pt-BR"/>
            </w:rPr>
            <w:t>Sumário</w:t>
          </w:r>
        </w:p>
        <w:p w14:paraId="030B1DB0" w14:textId="7909145B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50156" w:history="1">
            <w:r w:rsidRPr="004C048F">
              <w:rPr>
                <w:rStyle w:val="Hyperlink"/>
                <w:noProof/>
                <w:lang w:val="pt-BR"/>
              </w:rPr>
              <w:t>Sobre mesa[i] - 05/12/2019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E8B7A" w14:textId="0EB8743A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57" w:history="1">
            <w:r w:rsidRPr="004C048F">
              <w:rPr>
                <w:rStyle w:val="Hyperlink"/>
                <w:noProof/>
                <w:lang w:val="pt-BR"/>
              </w:rPr>
              <w:t>Parasita[i] - 30/11/2019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9BD68" w14:textId="68612714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58" w:history="1">
            <w:r w:rsidRPr="004C048F">
              <w:rPr>
                <w:rStyle w:val="Hyperlink"/>
                <w:noProof/>
                <w:lang w:val="pt-BR"/>
              </w:rPr>
              <w:t>Repouso[i] - 19/10/2019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439D0" w14:textId="15CCDB6D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59" w:history="1">
            <w:r w:rsidRPr="004C048F">
              <w:rPr>
                <w:rStyle w:val="Hyperlink"/>
                <w:noProof/>
                <w:lang w:val="pt-BR"/>
              </w:rPr>
              <w:t>Cidadãos do Universo* - 30/09/2019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AC44C" w14:textId="04F75CE3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60" w:history="1">
            <w:r w:rsidRPr="004C048F">
              <w:rPr>
                <w:rStyle w:val="Hyperlink"/>
                <w:noProof/>
                <w:lang w:val="pt-BR"/>
              </w:rPr>
              <w:t>Criticismo Filosófico [i] - 15/09/2019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94205" w14:textId="14FD94A3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61" w:history="1">
            <w:r w:rsidRPr="004C048F">
              <w:rPr>
                <w:rStyle w:val="Hyperlink"/>
                <w:noProof/>
                <w:lang w:val="pt-BR"/>
              </w:rPr>
              <w:t>Do conhecimento à opinião há erro* - 26/08/2019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68C51" w14:textId="19EED2E3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62" w:history="1">
            <w:r w:rsidRPr="004C048F">
              <w:rPr>
                <w:rStyle w:val="Hyperlink"/>
                <w:noProof/>
                <w:lang w:val="pt-BR"/>
              </w:rPr>
              <w:t>A unidade complexa de Russell* - 16/07/2019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1B261" w14:textId="46BAC265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63" w:history="1">
            <w:r w:rsidRPr="004C048F">
              <w:rPr>
                <w:rStyle w:val="Hyperlink"/>
                <w:noProof/>
                <w:lang w:val="pt-BR"/>
              </w:rPr>
              <w:t>Graus de autoevidência* - 15/07/2019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4FA7F" w14:textId="42931C75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64" w:history="1">
            <w:r w:rsidRPr="004C048F">
              <w:rPr>
                <w:rStyle w:val="Hyperlink"/>
                <w:noProof/>
                <w:lang w:val="pt-BR"/>
              </w:rPr>
              <w:t>O conhecimento a priori lida com relações universais[i] - 06/07/2019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AAA03" w14:textId="3F663A6A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65" w:history="1">
            <w:r w:rsidRPr="004C048F">
              <w:rPr>
                <w:rStyle w:val="Hyperlink"/>
                <w:noProof/>
                <w:lang w:val="pt-BR"/>
              </w:rPr>
              <w:t>Russell platônico[i] - 26/06/2019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900B0" w14:textId="3CDE9125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66" w:history="1">
            <w:r w:rsidRPr="004C048F">
              <w:rPr>
                <w:rStyle w:val="Hyperlink"/>
                <w:noProof/>
                <w:lang w:val="pt-BR"/>
              </w:rPr>
              <w:t>A mente que liga o mundo* - 23/06/2019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C6AB4" w14:textId="75EA6D53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67" w:history="1">
            <w:r w:rsidRPr="004C048F">
              <w:rPr>
                <w:rStyle w:val="Hyperlink"/>
                <w:noProof/>
                <w:lang w:val="pt-BR"/>
              </w:rPr>
              <w:t>Princípios lógicos* - 08/06/2019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6485" w14:textId="35C2AB52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68" w:history="1">
            <w:r w:rsidRPr="004C048F">
              <w:rPr>
                <w:rStyle w:val="Hyperlink"/>
                <w:noProof/>
                <w:lang w:val="pt-BR"/>
              </w:rPr>
              <w:t>Sobre a indução* - 30/05/2019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EFB9" w14:textId="325C02FB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69" w:history="1">
            <w:r w:rsidRPr="004C048F">
              <w:rPr>
                <w:rStyle w:val="Hyperlink"/>
                <w:noProof/>
                <w:lang w:val="pt-BR"/>
              </w:rPr>
              <w:t>Acerca da dúvida - 23/05/2019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68E4" w14:textId="6C188F24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70" w:history="1">
            <w:r w:rsidRPr="004C048F">
              <w:rPr>
                <w:rStyle w:val="Hyperlink"/>
                <w:noProof/>
                <w:lang w:val="pt-BR"/>
              </w:rPr>
              <w:t>Ideias de Deus* - 18/05/2019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3E71E" w14:textId="58896E90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71" w:history="1">
            <w:r w:rsidRPr="004C048F">
              <w:rPr>
                <w:rStyle w:val="Hyperlink"/>
                <w:noProof/>
                <w:lang w:val="pt-BR"/>
              </w:rPr>
              <w:t>O espaço físico [i] - 24/04/2019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64024" w14:textId="1F1A1CF0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72" w:history="1">
            <w:r w:rsidRPr="004C048F">
              <w:rPr>
                <w:rStyle w:val="Hyperlink"/>
                <w:noProof/>
                <w:lang w:val="pt-BR"/>
              </w:rPr>
              <w:t>O mundo não existe[i] - 16/04/2019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7818B" w14:textId="4C97D9C8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73" w:history="1">
            <w:r w:rsidRPr="004C048F">
              <w:rPr>
                <w:rStyle w:val="Hyperlink"/>
                <w:noProof/>
                <w:lang w:val="pt-BR"/>
              </w:rPr>
              <w:t>Abrangência - 10/04/2019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16A83" w14:textId="7A3A2574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74" w:history="1">
            <w:r w:rsidRPr="004C048F">
              <w:rPr>
                <w:rStyle w:val="Hyperlink"/>
                <w:noProof/>
                <w:lang w:val="pt-BR"/>
              </w:rPr>
              <w:t>Didática e Pedagogia do Exame* - 24/03/2019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2C8F" w14:textId="74F00802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75" w:history="1">
            <w:r w:rsidRPr="004C048F">
              <w:rPr>
                <w:rStyle w:val="Hyperlink"/>
                <w:noProof/>
                <w:lang w:val="pt-BR"/>
              </w:rPr>
              <w:t>Como resolver problemas filosóficos* - 27/02/2019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A454A" w14:textId="679FB523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76" w:history="1">
            <w:r w:rsidRPr="004C048F">
              <w:rPr>
                <w:rStyle w:val="Hyperlink"/>
                <w:noProof/>
                <w:lang w:val="pt-BR"/>
              </w:rPr>
              <w:t>O pragmatismo de Putnam[1] - 30/01/2019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0EB79" w14:textId="7538D57B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77" w:history="1">
            <w:r w:rsidRPr="004C048F">
              <w:rPr>
                <w:rStyle w:val="Hyperlink"/>
                <w:noProof/>
                <w:lang w:val="pt-BR"/>
              </w:rPr>
              <w:t>Fé na Festa* - 05/01/2019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62E4A" w14:textId="08D6D456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78" w:history="1">
            <w:r w:rsidRPr="004C048F">
              <w:rPr>
                <w:rStyle w:val="Hyperlink"/>
                <w:noProof/>
              </w:rPr>
              <w:t>Make you happy - 09/03/2019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AA29A" w14:textId="79411B7C" w:rsidR="002504D9" w:rsidRDefault="002504D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179" w:history="1">
            <w:r w:rsidRPr="004C048F">
              <w:rPr>
                <w:rStyle w:val="Hyperlink"/>
                <w:noProof/>
              </w:rPr>
              <w:t>The brain is only a part of the consciousness* - 26/01/2019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0B805" w14:textId="5F3CBFFD" w:rsidR="002504D9" w:rsidRDefault="002504D9">
          <w:r>
            <w:rPr>
              <w:b/>
              <w:bCs/>
            </w:rPr>
            <w:fldChar w:fldCharType="end"/>
          </w:r>
        </w:p>
      </w:sdtContent>
    </w:sdt>
    <w:p w14:paraId="5BC73CE8" w14:textId="77777777" w:rsidR="00402A43" w:rsidRDefault="00402A43">
      <w:pPr>
        <w:pStyle w:val="Ttulo1"/>
      </w:pPr>
    </w:p>
    <w:p w14:paraId="22EBFD58" w14:textId="7E06891E" w:rsidR="00626A2C" w:rsidRPr="00402A43" w:rsidRDefault="00000000">
      <w:pPr>
        <w:pStyle w:val="Ttulo1"/>
        <w:rPr>
          <w:lang w:val="pt-BR"/>
        </w:rPr>
      </w:pPr>
      <w:bookmarkStart w:id="0" w:name="_Toc208350156"/>
      <w:r w:rsidRPr="00402A43">
        <w:rPr>
          <w:lang w:val="pt-BR"/>
        </w:rPr>
        <w:t>Sobre mesa[i] - 05/12/2019</w:t>
      </w:r>
      <w:bookmarkEnd w:id="0"/>
      <w:r w:rsidRPr="00402A43">
        <w:rPr>
          <w:lang w:val="pt-BR"/>
        </w:rPr>
        <w:br/>
      </w:r>
    </w:p>
    <w:p w14:paraId="5262D390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>Nesse primeiro capítulo Russell aborda um objeto simples, uma mesa, para</w:t>
      </w:r>
      <w:r w:rsidRPr="00402A43">
        <w:rPr>
          <w:lang w:val="pt-BR"/>
        </w:rPr>
        <w:br/>
        <w:t>enfatizar o problema do conhecimento, por um lado e, por outro, o papel da</w:t>
      </w:r>
      <w:r w:rsidRPr="00402A43">
        <w:rPr>
          <w:lang w:val="pt-BR"/>
        </w:rPr>
        <w:br/>
        <w:t>Filosofia. Desde este início já podemos notar o uso do método cartesiano e a</w:t>
      </w:r>
      <w:r w:rsidRPr="00402A43">
        <w:rPr>
          <w:lang w:val="pt-BR"/>
        </w:rPr>
        <w:br/>
        <w:t>refutação ao idealismo.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Ao se perguntar se há algum conhecimento no mundo do qual não se pode duvidar,</w:t>
      </w:r>
      <w:r w:rsidRPr="00402A43">
        <w:rPr>
          <w:lang w:val="pt-BR"/>
        </w:rPr>
        <w:br/>
        <w:t>Russell entra no campo da teoria do conhecimento argumentando que só uma</w:t>
      </w:r>
      <w:r w:rsidRPr="00402A43">
        <w:rPr>
          <w:lang w:val="pt-BR"/>
        </w:rPr>
        <w:br/>
        <w:t>filosofia crítica e não dogmática pode responder, depois de muita</w:t>
      </w:r>
      <w:r w:rsidRPr="00402A43">
        <w:rPr>
          <w:lang w:val="pt-BR"/>
        </w:rPr>
        <w:br/>
        <w:t>investigação. Retomando Descartes, mas sem [ainda] o citar, Russell analisa a</w:t>
      </w:r>
      <w:r w:rsidRPr="00402A43">
        <w:rPr>
          <w:lang w:val="pt-BR"/>
        </w:rPr>
        <w:br/>
        <w:t>mesa para mostrar que o conhecimento oriundo da experiência é duvidoso e</w:t>
      </w:r>
      <w:r w:rsidRPr="00402A43">
        <w:rPr>
          <w:lang w:val="pt-BR"/>
        </w:rPr>
        <w:br/>
        <w:t>controverso já que nossos sentidos não são sempre precisos e que há diferentes</w:t>
      </w:r>
      <w:r w:rsidRPr="00402A43">
        <w:rPr>
          <w:lang w:val="pt-BR"/>
        </w:rPr>
        <w:br/>
        <w:t>pontos de vista que variam em cada um de nós, com relação à mesa.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O questionamento do conhecimento pelos sentidos levanta a questão central da</w:t>
      </w:r>
      <w:r w:rsidRPr="00402A43">
        <w:rPr>
          <w:lang w:val="pt-BR"/>
        </w:rPr>
        <w:br/>
        <w:t>aparência versus realidade. Tomamos por real uma mesa a partir de suas</w:t>
      </w:r>
      <w:r w:rsidRPr="00402A43">
        <w:rPr>
          <w:lang w:val="pt-BR"/>
        </w:rPr>
        <w:br/>
        <w:t>características aparentes, ou seja, do que inferimos do que vemos. E existe</w:t>
      </w:r>
      <w:r w:rsidRPr="00402A43">
        <w:rPr>
          <w:lang w:val="pt-BR"/>
        </w:rPr>
        <w:br/>
        <w:t>muito de nós no que vemos: a forma da mesa criada por nós não vem somente da</w:t>
      </w:r>
      <w:r w:rsidRPr="00402A43">
        <w:rPr>
          <w:lang w:val="pt-BR"/>
        </w:rPr>
        <w:br/>
        <w:t>mesa, mas do que nossa sensação obtém. A isso Russell nomeia “dados-dos-</w:t>
      </w:r>
      <w:r w:rsidRPr="00402A43">
        <w:rPr>
          <w:lang w:val="pt-BR"/>
        </w:rPr>
        <w:br/>
        <w:t>sentidos”, contrapondo-os ao objeto físico.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 mesa que vemos e temos, então, são dados-dos-sentidos, mas há de fato uma</w:t>
      </w:r>
      <w:r w:rsidRPr="00402A43">
        <w:rPr>
          <w:lang w:val="pt-BR"/>
        </w:rPr>
        <w:br/>
        <w:t>mesa real? Há um objeto físico despido de dados-dos-sentidos e livre de nossa</w:t>
      </w:r>
      <w:r w:rsidRPr="00402A43">
        <w:rPr>
          <w:lang w:val="pt-BR"/>
        </w:rPr>
        <w:br/>
        <w:t>sensação? Essas questões podem ser extrapoladas para uma questão mais ampla:</w:t>
      </w:r>
      <w:r w:rsidRPr="00402A43">
        <w:rPr>
          <w:lang w:val="pt-BR"/>
        </w:rPr>
        <w:br/>
        <w:t>há, de todo, matéria? Tal questão do problema do conhecimento foi respondida,</w:t>
      </w:r>
      <w:r w:rsidRPr="00402A43">
        <w:rPr>
          <w:lang w:val="pt-BR"/>
        </w:rPr>
        <w:br/>
        <w:t>como Russell retoma, pelos idealistas. Para eles só há mesa para uma mente, ou</w:t>
      </w:r>
      <w:r w:rsidRPr="00402A43">
        <w:rPr>
          <w:lang w:val="pt-BR"/>
        </w:rPr>
        <w:br/>
        <w:t>seja, há uma mesa lá porque estamos cientes dela. Porém, ao fecharmos os</w:t>
      </w:r>
      <w:r w:rsidRPr="00402A43">
        <w:rPr>
          <w:lang w:val="pt-BR"/>
        </w:rPr>
        <w:br/>
        <w:t>olhos, a mesa desaparece? Com certeza não, porque Deus está ciente, de acordo</w:t>
      </w:r>
      <w:r w:rsidRPr="00402A43">
        <w:rPr>
          <w:lang w:val="pt-BR"/>
        </w:rPr>
        <w:br/>
        <w:t>com o bispo Berkeley.</w:t>
      </w:r>
      <w:r w:rsidRPr="00402A43">
        <w:rPr>
          <w:lang w:val="pt-BR"/>
        </w:rPr>
        <w:br/>
      </w:r>
      <w:r w:rsidRPr="00402A43">
        <w:rPr>
          <w:lang w:val="pt-BR"/>
        </w:rPr>
        <w:br/>
        <w:t>Desse modo adentramos no terreno da dicotomia mente e matéria. Há uma mesa</w:t>
      </w:r>
      <w:r w:rsidRPr="00402A43">
        <w:rPr>
          <w:lang w:val="pt-BR"/>
        </w:rPr>
        <w:br/>
        <w:t>dura, marrom, que eu posso tocá-la e o faço pela garantia da mente de Deus. A</w:t>
      </w:r>
      <w:r w:rsidRPr="00402A43">
        <w:rPr>
          <w:lang w:val="pt-BR"/>
        </w:rPr>
        <w:br/>
        <w:t>filosofia de Berkeley supõe que a mesa real é feita de mente e põe em dúvida a</w:t>
      </w:r>
      <w:r w:rsidRPr="00402A43">
        <w:rPr>
          <w:lang w:val="pt-BR"/>
        </w:rPr>
        <w:br/>
        <w:t>existência da matéria. E, não podemos considerar essa ideia absurda, pois foi</w:t>
      </w:r>
      <w:r w:rsidRPr="00402A43">
        <w:rPr>
          <w:lang w:val="pt-BR"/>
        </w:rPr>
        <w:br/>
        <w:t>acompanhada por muitos filósofos.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Russell considera tal argumento falacioso e retoma a dúvida: há objeto físico,</w:t>
      </w:r>
      <w:r w:rsidRPr="00402A43">
        <w:rPr>
          <w:lang w:val="pt-BR"/>
        </w:rPr>
        <w:br/>
        <w:t>matéria? De que natureza? Para Russell há razões para supor que há uma mesa</w:t>
      </w:r>
      <w:r w:rsidRPr="00402A43">
        <w:rPr>
          <w:lang w:val="pt-BR"/>
        </w:rPr>
        <w:br/>
        <w:t>real e a investigação continuará, mas, por agora, já mostrou o papel da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filosofia: tornar uma simples mesa um problema cheio de possibilidades.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* * *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[i] Há uma primeira resenha desse primeiro capítulo de Russell disponível no</w:t>
      </w:r>
      <w:r w:rsidRPr="00402A43">
        <w:rPr>
          <w:lang w:val="pt-BR"/>
        </w:rPr>
        <w:br/>
        <w:t>link que se segue: &lt;https://www.reflexoesdofilosofo.blog.br/2019/04/o-mundo-</w:t>
      </w:r>
      <w:r w:rsidRPr="00402A43">
        <w:rPr>
          <w:lang w:val="pt-BR"/>
        </w:rPr>
        <w:br/>
        <w:t>nao-existei.html&gt;. Já a atual é feita com base na tradução de Desidério</w:t>
      </w:r>
      <w:r w:rsidRPr="00402A43">
        <w:rPr>
          <w:lang w:val="pt-BR"/>
        </w:rPr>
        <w:br/>
        <w:t>Murcho, Edições 70. Abril de 2008. RUSSELL, B. “Os Problemas da Filosofia”.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345B16CD" w14:textId="77777777" w:rsidR="00626A2C" w:rsidRPr="00402A43" w:rsidRDefault="00000000">
      <w:pPr>
        <w:pStyle w:val="Ttulo1"/>
        <w:rPr>
          <w:lang w:val="pt-BR"/>
        </w:rPr>
      </w:pPr>
      <w:bookmarkStart w:id="1" w:name="_Toc208350157"/>
      <w:r w:rsidRPr="00402A43">
        <w:rPr>
          <w:lang w:val="pt-BR"/>
        </w:rPr>
        <w:t>Parasita[i] - 30/11/2019</w:t>
      </w:r>
      <w:bookmarkEnd w:id="1"/>
      <w:r w:rsidRPr="00402A43">
        <w:rPr>
          <w:lang w:val="pt-BR"/>
        </w:rPr>
        <w:br/>
      </w:r>
    </w:p>
    <w:p w14:paraId="258687FF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>Queria falar um pouco sobre um vazio-de-si não abstrato, mas concreto e não</w:t>
      </w:r>
      <w:r w:rsidRPr="00402A43">
        <w:rPr>
          <w:lang w:val="pt-BR"/>
        </w:rPr>
        <w:br/>
        <w:t>individual, mas coletivo. Este vazio-de-si é uma casa onde mora uma família. A</w:t>
      </w:r>
      <w:r w:rsidRPr="00402A43">
        <w:rPr>
          <w:lang w:val="pt-BR"/>
        </w:rPr>
        <w:br/>
        <w:t>casa-em-si poderia ser um vazio-em-si, assim como a família-em-si poderia ser</w:t>
      </w:r>
      <w:r w:rsidRPr="00402A43">
        <w:rPr>
          <w:lang w:val="pt-BR"/>
        </w:rPr>
        <w:br/>
        <w:t>um vazio-em-si, mas aqui falamos especificamente da família e da casa, juntas.</w:t>
      </w:r>
      <w:r w:rsidRPr="00402A43">
        <w:rPr>
          <w:lang w:val="pt-BR"/>
        </w:rPr>
        <w:br/>
        <w:t>Esse vazio-em-si existe? Existe uma casa concebida de tal modo que proporcione</w:t>
      </w:r>
      <w:r w:rsidRPr="00402A43">
        <w:rPr>
          <w:lang w:val="pt-BR"/>
        </w:rPr>
        <w:br/>
        <w:t>tal sensação? Existe, mas não é autoimune, como se propõe.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 casa que falamos é moderna, com suas formas retangulares lisas e limpas, com</w:t>
      </w:r>
      <w:r w:rsidRPr="00402A43">
        <w:rPr>
          <w:lang w:val="pt-BR"/>
        </w:rPr>
        <w:br/>
        <w:t>concreto aparente e um vazio penetrante. Casa de arquiteto, feita por</w:t>
      </w:r>
      <w:r w:rsidRPr="00402A43">
        <w:rPr>
          <w:lang w:val="pt-BR"/>
        </w:rPr>
        <w:br/>
        <w:t>arquiteto, para ele mesmo. A sala grande divide espaço com um amplo gramado</w:t>
      </w:r>
      <w:r w:rsidRPr="00402A43">
        <w:rPr>
          <w:lang w:val="pt-BR"/>
        </w:rPr>
        <w:br/>
        <w:t>separado por uma imensa porta de vidro lisa e limpa. Nada escapa a tamanha</w:t>
      </w:r>
      <w:r w:rsidRPr="00402A43">
        <w:rPr>
          <w:lang w:val="pt-BR"/>
        </w:rPr>
        <w:br/>
        <w:t>longitude e frieza... Será? A casa possui camadas, andares: abaixo a rua e a</w:t>
      </w:r>
      <w:r w:rsidRPr="00402A43">
        <w:rPr>
          <w:lang w:val="pt-BR"/>
        </w:rPr>
        <w:br/>
        <w:t>garagem, depois a sala-copa-cozinha e por fim os quartos. Espaços vazados,</w:t>
      </w:r>
      <w:r w:rsidRPr="00402A43">
        <w:rPr>
          <w:lang w:val="pt-BR"/>
        </w:rPr>
        <w:br/>
        <w:t>longilíneos e longitudinais.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 casa é grande, tão grande que é duas. Existe dentro dessa casa, no porão,</w:t>
      </w:r>
      <w:r w:rsidRPr="00402A43">
        <w:rPr>
          <w:lang w:val="pt-BR"/>
        </w:rPr>
        <w:br/>
        <w:t>uma casa desconhecida, com acesso escondido: é a casa da guerra. Ela é feita</w:t>
      </w:r>
      <w:r w:rsidRPr="00402A43">
        <w:rPr>
          <w:lang w:val="pt-BR"/>
        </w:rPr>
        <w:br/>
        <w:t>para não ser descoberta, para que se possa viver em segredo, longe da invasão</w:t>
      </w:r>
      <w:r w:rsidRPr="00402A43">
        <w:rPr>
          <w:lang w:val="pt-BR"/>
        </w:rPr>
        <w:br/>
        <w:t>inimiga. E é no vazio-de-si prometido que começam a aparecer parasitas que não</w:t>
      </w:r>
      <w:r w:rsidRPr="00402A43">
        <w:rPr>
          <w:lang w:val="pt-BR"/>
        </w:rPr>
        <w:br/>
        <w:t>são vistos ou percebidos por anos. Na casa moram pessoas que ali vivem e se</w:t>
      </w:r>
      <w:r w:rsidRPr="00402A43">
        <w:rPr>
          <w:lang w:val="pt-BR"/>
        </w:rPr>
        <w:br/>
        <w:t xml:space="preserve">alimentam sem que a família-em-si saiba, </w:t>
      </w:r>
      <w:proofErr w:type="gramStart"/>
      <w:r w:rsidRPr="00402A43">
        <w:rPr>
          <w:lang w:val="pt-BR"/>
        </w:rPr>
        <w:t>pois</w:t>
      </w:r>
      <w:proofErr w:type="gramEnd"/>
      <w:r w:rsidRPr="00402A43">
        <w:rPr>
          <w:lang w:val="pt-BR"/>
        </w:rPr>
        <w:t xml:space="preserve"> a família-em-si acredita no</w:t>
      </w:r>
      <w:r w:rsidRPr="00402A43">
        <w:rPr>
          <w:lang w:val="pt-BR"/>
        </w:rPr>
        <w:br/>
        <w:t>vazio-de-si prometido.</w:t>
      </w:r>
      <w:r w:rsidRPr="00402A43">
        <w:rPr>
          <w:lang w:val="pt-BR"/>
        </w:rPr>
        <w:br/>
      </w:r>
      <w:r w:rsidRPr="00402A43">
        <w:rPr>
          <w:lang w:val="pt-BR"/>
        </w:rPr>
        <w:br/>
        <w:t>Família rica e gentil. Família bonita, limpa e cheirosa. Existe família assim,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sem defeito? O homem é um defeito-em-si. Tudo o que vive tem defeito. A</w:t>
      </w:r>
      <w:r w:rsidRPr="00402A43">
        <w:rPr>
          <w:lang w:val="pt-BR"/>
        </w:rPr>
        <w:br/>
        <w:t>família rica e gentil (pai, mãe, filho e filha) tem sua contraparte no</w:t>
      </w:r>
      <w:r w:rsidRPr="00402A43">
        <w:rPr>
          <w:lang w:val="pt-BR"/>
        </w:rPr>
        <w:br/>
        <w:t>subúrbio, na sobrevida. Para cada família rica assim existem iguais famílias</w:t>
      </w:r>
      <w:r w:rsidRPr="00402A43">
        <w:rPr>
          <w:lang w:val="pt-BR"/>
        </w:rPr>
        <w:br/>
        <w:t>pobres de pais, mães, filhos e filhas na proporção de 10, 20, 100 vezes. Isso</w:t>
      </w:r>
      <w:r w:rsidRPr="00402A43">
        <w:rPr>
          <w:lang w:val="pt-BR"/>
        </w:rPr>
        <w:br/>
        <w:t>é o capitalismo, cuja base é o lucro, deveríamos saber e não nos assustar.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 “família Doriana” não sabe que alguém assalta sua geladeira toda noite,</w:t>
      </w:r>
      <w:r w:rsidRPr="00402A43">
        <w:rPr>
          <w:lang w:val="pt-BR"/>
        </w:rPr>
        <w:br/>
        <w:t>dança em sua sala quando saem para jantar e descansam sob o sol do jardim nos</w:t>
      </w:r>
      <w:r w:rsidRPr="00402A43">
        <w:rPr>
          <w:lang w:val="pt-BR"/>
        </w:rPr>
        <w:br/>
        <w:t>domingos de passeio. O vazio-de-si traz segurança tamanha que a reboque vem à</w:t>
      </w:r>
      <w:r w:rsidRPr="00402A43">
        <w:rPr>
          <w:lang w:val="pt-BR"/>
        </w:rPr>
        <w:br/>
        <w:t>ingenuidade. A família precisa de funcionários: motorista, governanta,</w:t>
      </w:r>
      <w:r w:rsidRPr="00402A43">
        <w:rPr>
          <w:lang w:val="pt-BR"/>
        </w:rPr>
        <w:br/>
        <w:t>professores particulares, tutores. São parasitas. Parasitas pobres e de cheiro</w:t>
      </w:r>
      <w:r w:rsidRPr="00402A43">
        <w:rPr>
          <w:lang w:val="pt-BR"/>
        </w:rPr>
        <w:br/>
        <w:t>azedo. Cheiro que faz ultrapassar limites imaginários e imaginados.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Quem são os parasitas mesmo? O povo pobre relegado a condições precárias que</w:t>
      </w:r>
      <w:r w:rsidRPr="00402A43">
        <w:rPr>
          <w:lang w:val="pt-BR"/>
        </w:rPr>
        <w:br/>
        <w:t>devem servir diuturnamente ou a família no seu vazio-de-si oneroso? A família</w:t>
      </w:r>
      <w:r w:rsidRPr="00402A43">
        <w:rPr>
          <w:lang w:val="pt-BR"/>
        </w:rPr>
        <w:br/>
        <w:t>“não tem culpa”, a família rica e gentil tem problemas... E não sabe o que o</w:t>
      </w:r>
      <w:r w:rsidRPr="00402A43">
        <w:rPr>
          <w:lang w:val="pt-BR"/>
        </w:rPr>
        <w:br/>
        <w:t>filho caçula sabe. A família rica não sabe até que ponto haverá famílias</w:t>
      </w:r>
      <w:r w:rsidRPr="00402A43">
        <w:rPr>
          <w:lang w:val="pt-BR"/>
        </w:rPr>
        <w:br/>
        <w:t>pobres para servi-la ou até quando famílias aceitarão ser submissas e</w:t>
      </w:r>
      <w:r w:rsidRPr="00402A43">
        <w:rPr>
          <w:lang w:val="pt-BR"/>
        </w:rPr>
        <w:br/>
        <w:t xml:space="preserve">expropriadas. </w:t>
      </w:r>
      <w:proofErr w:type="gramStart"/>
      <w:r w:rsidRPr="00402A43">
        <w:rPr>
          <w:lang w:val="pt-BR"/>
        </w:rPr>
        <w:t>E também</w:t>
      </w:r>
      <w:proofErr w:type="gramEnd"/>
      <w:r w:rsidRPr="00402A43">
        <w:rPr>
          <w:lang w:val="pt-BR"/>
        </w:rPr>
        <w:t xml:space="preserve"> não sabe que as famílias pobres _têm_ que sobreviver.</w:t>
      </w:r>
      <w:r w:rsidRPr="00402A43">
        <w:rPr>
          <w:lang w:val="pt-BR"/>
        </w:rPr>
        <w:br/>
        <w:t>Até quando essa equação matemática será igual a zero?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* * *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[i] Nos melhores cinemas: &lt;http://www.adorocinema.com/filmes/filme-255238/&gt;.</w:t>
      </w:r>
      <w:r w:rsidRPr="00402A43">
        <w:rPr>
          <w:lang w:val="pt-BR"/>
        </w:rPr>
        <w:br/>
        <w:t xml:space="preserve">Acessado </w:t>
      </w:r>
      <w:proofErr w:type="gramStart"/>
      <w:r w:rsidRPr="00402A43">
        <w:rPr>
          <w:lang w:val="pt-BR"/>
        </w:rPr>
        <w:t>em  30</w:t>
      </w:r>
      <w:proofErr w:type="gramEnd"/>
      <w:r w:rsidRPr="00402A43">
        <w:rPr>
          <w:lang w:val="pt-BR"/>
        </w:rPr>
        <w:t xml:space="preserve">/11/2019.  </w:t>
      </w:r>
      <w:r w:rsidRPr="00402A43">
        <w:rPr>
          <w:lang w:val="pt-BR"/>
        </w:rPr>
        <w:br/>
        <w:t>Para ouvir:</w:t>
      </w:r>
      <w:r w:rsidRPr="00402A43">
        <w:rPr>
          <w:lang w:val="pt-BR"/>
        </w:rPr>
        <w:br/>
        <w:t>&lt;https://drive.google.com/open?id=1W-aHVnQmxDslii1I_X2Zea3YkrmaGNPl&gt;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351C0D17" w14:textId="77777777" w:rsidR="00626A2C" w:rsidRPr="00402A43" w:rsidRDefault="00000000">
      <w:pPr>
        <w:pStyle w:val="Ttulo1"/>
        <w:rPr>
          <w:lang w:val="pt-BR"/>
        </w:rPr>
      </w:pPr>
      <w:bookmarkStart w:id="2" w:name="_Toc208350158"/>
      <w:r w:rsidRPr="00402A43">
        <w:rPr>
          <w:lang w:val="pt-BR"/>
        </w:rPr>
        <w:t>Repouso[i] - 19/10/2019</w:t>
      </w:r>
      <w:bookmarkEnd w:id="2"/>
      <w:r w:rsidRPr="00402A43">
        <w:rPr>
          <w:lang w:val="pt-BR"/>
        </w:rPr>
        <w:br/>
      </w:r>
    </w:p>
    <w:p w14:paraId="102F01D3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>Uma coisa em repouso está como que isolada das demais em um determinado estado</w:t>
      </w:r>
      <w:r w:rsidRPr="00402A43">
        <w:rPr>
          <w:lang w:val="pt-BR"/>
        </w:rPr>
        <w:br/>
        <w:t>que possivelmente não pode ser influenciada ou talvez não se contradiga.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Porém, o estado de repouso não é um estado duradouro, pois tudo está em</w:t>
      </w:r>
      <w:r w:rsidRPr="00402A43">
        <w:rPr>
          <w:lang w:val="pt-BR"/>
        </w:rPr>
        <w:br/>
        <w:t xml:space="preserve">movimento. Os astros estão em constante movimento, o sol, o </w:t>
      </w:r>
      <w:proofErr w:type="gramStart"/>
      <w:r w:rsidRPr="00402A43">
        <w:rPr>
          <w:lang w:val="pt-BR"/>
        </w:rPr>
        <w:t>universo, etc.</w:t>
      </w:r>
      <w:proofErr w:type="gramEnd"/>
      <w:r w:rsidRPr="00402A43">
        <w:rPr>
          <w:lang w:val="pt-BR"/>
        </w:rPr>
        <w:br/>
      </w:r>
      <w:r w:rsidRPr="00402A43">
        <w:rPr>
          <w:lang w:val="pt-BR"/>
        </w:rPr>
        <w:lastRenderedPageBreak/>
        <w:t>Sentimos a chuva e o vento. A rocha de tão dura vira areia. Nosso corpo nunca</w:t>
      </w:r>
      <w:r w:rsidRPr="00402A43">
        <w:rPr>
          <w:lang w:val="pt-BR"/>
        </w:rPr>
        <w:br/>
        <w:t>está em repouso pois há sempre um coração batendo e sangue circulando, quando</w:t>
      </w:r>
      <w:r w:rsidRPr="00402A43">
        <w:rPr>
          <w:lang w:val="pt-BR"/>
        </w:rPr>
        <w:br/>
        <w:t>vivo e plena decomposição quando morto, até ser completamente putrefato e</w:t>
      </w:r>
      <w:r w:rsidRPr="00402A43">
        <w:rPr>
          <w:lang w:val="pt-BR"/>
        </w:rPr>
        <w:br/>
        <w:t>começar a pertencer a outros corpos ou materiais.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Conclui-se, então, que o repouso não existe por si só, mas que ele é uma parte</w:t>
      </w:r>
      <w:r w:rsidRPr="00402A43">
        <w:rPr>
          <w:lang w:val="pt-BR"/>
        </w:rPr>
        <w:br/>
        <w:t>do movimento, uma situação intermediária, pois nada permanece indefinidamente</w:t>
      </w:r>
      <w:r w:rsidRPr="00402A43">
        <w:rPr>
          <w:lang w:val="pt-BR"/>
        </w:rPr>
        <w:br/>
        <w:t>em repouso senão que se volta ao movimento como forma primordial.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As consequências dessa conclusão implicam em duvidar de tudo que signifique</w:t>
      </w:r>
      <w:r w:rsidRPr="00402A43">
        <w:rPr>
          <w:lang w:val="pt-BR"/>
        </w:rPr>
        <w:br/>
        <w:t>repouso ou permanência. A duvidar do uno e do estável. A duvidar de ideais</w:t>
      </w:r>
      <w:r w:rsidRPr="00402A43">
        <w:rPr>
          <w:lang w:val="pt-BR"/>
        </w:rPr>
        <w:br/>
        <w:t xml:space="preserve">abstratas ou das formas de Platão. Assim, uma ideia abstrata é uma </w:t>
      </w:r>
      <w:proofErr w:type="gramStart"/>
      <w:r w:rsidRPr="00402A43">
        <w:rPr>
          <w:lang w:val="pt-BR"/>
        </w:rPr>
        <w:t>quimera</w:t>
      </w:r>
      <w:proofErr w:type="gramEnd"/>
      <w:r w:rsidRPr="00402A43">
        <w:rPr>
          <w:lang w:val="pt-BR"/>
        </w:rPr>
        <w:t>,</w:t>
      </w:r>
      <w:r w:rsidRPr="00402A43">
        <w:rPr>
          <w:lang w:val="pt-BR"/>
        </w:rPr>
        <w:br/>
        <w:t>ela não existe senão no pensamento e nele não permanece, ela surge e se esvai.</w:t>
      </w:r>
      <w:r w:rsidRPr="00402A43">
        <w:rPr>
          <w:lang w:val="pt-BR"/>
        </w:rPr>
        <w:br/>
        <w:t>É na concretude que as coisas acontecem e de onde surgem as ideias e onde elas</w:t>
      </w:r>
      <w:r w:rsidRPr="00402A43">
        <w:rPr>
          <w:lang w:val="pt-BR"/>
        </w:rPr>
        <w:br/>
        <w:t>terminam, passando por nossa mente e nossos pensamentos.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 fórmula matemática eterna e verdadeira é um erro, uma petição de princípio.</w:t>
      </w:r>
      <w:r w:rsidRPr="00402A43">
        <w:rPr>
          <w:lang w:val="pt-BR"/>
        </w:rPr>
        <w:br/>
        <w:t>A expressão “2 + 2 = 4” acaba ali, após lê-la. Aquele número 2 não é um algo</w:t>
      </w:r>
      <w:r w:rsidRPr="00402A43">
        <w:rPr>
          <w:lang w:val="pt-BR"/>
        </w:rPr>
        <w:br/>
        <w:t>imutável, mas algo aplicável e dispensável. O eterno não é eterno, mas tudo é</w:t>
      </w:r>
      <w:r w:rsidRPr="00402A43">
        <w:rPr>
          <w:lang w:val="pt-BR"/>
        </w:rPr>
        <w:br/>
        <w:t>enquanto dura e tudo passará. Diante disso só nos resta lutar em movimento e</w:t>
      </w:r>
      <w:r w:rsidRPr="00402A43">
        <w:rPr>
          <w:lang w:val="pt-BR"/>
        </w:rPr>
        <w:br/>
        <w:t>para uma direção que leve à subtração de dogmatismos.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* * *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[i] Pensamentos espontâneos a partir de um trecho de THALHEIMER, A. INTRODUÇÃO</w:t>
      </w:r>
      <w:r w:rsidRPr="00402A43">
        <w:rPr>
          <w:lang w:val="pt-BR"/>
        </w:rPr>
        <w:br/>
        <w:t>AO MATERIALISMO DIALÉTICO. Fundamentos da Teoria Marxista. ~pg. 52. Acessado</w:t>
      </w:r>
      <w:r w:rsidRPr="00402A43">
        <w:rPr>
          <w:lang w:val="pt-BR"/>
        </w:rPr>
        <w:br/>
        <w:t>em 19/10/2019:</w:t>
      </w:r>
      <w:r w:rsidRPr="00402A43">
        <w:rPr>
          <w:lang w:val="pt-BR"/>
        </w:rPr>
        <w:br/>
        <w:t>https://www.marxists.org/portugues/thalheimer/1928/materialismo/Introducao-ao-</w:t>
      </w:r>
      <w:r w:rsidRPr="00402A43">
        <w:rPr>
          <w:lang w:val="pt-BR"/>
        </w:rPr>
        <w:br/>
        <w:t>Materialismo-Dialetico.pdf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7665C6A7" w14:textId="77777777" w:rsidR="00626A2C" w:rsidRPr="00402A43" w:rsidRDefault="00000000">
      <w:pPr>
        <w:pStyle w:val="Ttulo1"/>
        <w:rPr>
          <w:lang w:val="pt-BR"/>
        </w:rPr>
      </w:pPr>
      <w:bookmarkStart w:id="3" w:name="_Toc208350159"/>
      <w:r w:rsidRPr="00402A43">
        <w:rPr>
          <w:lang w:val="pt-BR"/>
        </w:rPr>
        <w:lastRenderedPageBreak/>
        <w:t>Cidadãos do Universo* - 30/09/2019</w:t>
      </w:r>
      <w:bookmarkEnd w:id="3"/>
      <w:r w:rsidRPr="00402A43">
        <w:rPr>
          <w:lang w:val="pt-BR"/>
        </w:rPr>
        <w:br/>
      </w:r>
    </w:p>
    <w:p w14:paraId="3982EE0D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 xml:space="preserve">Nesse último capítulo, Russel verificará qual o valor da filosofia e </w:t>
      </w:r>
      <w:proofErr w:type="gramStart"/>
      <w:r w:rsidRPr="00402A43">
        <w:rPr>
          <w:lang w:val="pt-BR"/>
        </w:rPr>
        <w:t>por que</w:t>
      </w:r>
      <w:proofErr w:type="gramEnd"/>
      <w:r w:rsidRPr="00402A43">
        <w:rPr>
          <w:lang w:val="pt-BR"/>
        </w:rPr>
        <w:br/>
        <w:t>estudá-la. Ele inicia com a constatação de que, se há utilidade no estudo das</w:t>
      </w:r>
      <w:r w:rsidRPr="00402A43">
        <w:rPr>
          <w:lang w:val="pt-BR"/>
        </w:rPr>
        <w:br/>
        <w:t>ciências físicas, isso não ocorre no caso da filosofia já que seu valor diz</w:t>
      </w:r>
      <w:r w:rsidRPr="00402A43">
        <w:rPr>
          <w:lang w:val="pt-BR"/>
        </w:rPr>
        <w:br/>
        <w:t>respeito não somente ao estudo de coisas materiais, mas para os _benefícios</w:t>
      </w:r>
      <w:r w:rsidRPr="00402A43">
        <w:rPr>
          <w:lang w:val="pt-BR"/>
        </w:rPr>
        <w:br/>
        <w:t>que traz para a mente_.</w:t>
      </w:r>
      <w:r w:rsidRPr="00402A43">
        <w:rPr>
          <w:lang w:val="pt-BR"/>
        </w:rPr>
        <w:br/>
      </w:r>
      <w:r w:rsidRPr="00402A43">
        <w:rPr>
          <w:lang w:val="pt-BR"/>
        </w:rPr>
        <w:br/>
        <w:t>Para Russell, a filosofia é um tipo de conhecimento que _dá unidade ao todo</w:t>
      </w:r>
      <w:r w:rsidRPr="00402A43">
        <w:rPr>
          <w:lang w:val="pt-BR"/>
        </w:rPr>
        <w:br/>
        <w:t>das ciências_ examinando criticamente as bases de nossas convicções,</w:t>
      </w:r>
      <w:r w:rsidRPr="00402A43">
        <w:rPr>
          <w:lang w:val="pt-BR"/>
        </w:rPr>
        <w:br/>
        <w:t>preconceitos e crenças. Porém, diferentemente dos resultados obtidos pelas</w:t>
      </w:r>
      <w:r w:rsidRPr="00402A43">
        <w:rPr>
          <w:lang w:val="pt-BR"/>
        </w:rPr>
        <w:br/>
        <w:t>outras ciências, a filosofia _não costuma apresentar resultados positivos</w:t>
      </w:r>
      <w:proofErr w:type="gramStart"/>
      <w:r w:rsidRPr="00402A43">
        <w:rPr>
          <w:lang w:val="pt-BR"/>
        </w:rPr>
        <w:t>_ ,</w:t>
      </w:r>
      <w:proofErr w:type="gramEnd"/>
      <w:r w:rsidRPr="00402A43">
        <w:rPr>
          <w:lang w:val="pt-BR"/>
        </w:rPr>
        <w:br/>
        <w:t>até porque quando um conhecimento, antes filosófico, se estabelece, ele passa</w:t>
      </w:r>
      <w:r w:rsidRPr="00402A43">
        <w:rPr>
          <w:lang w:val="pt-BR"/>
        </w:rPr>
        <w:br/>
        <w:t>para outra ciência, como no caso da astronomia, filosofia natural ou</w:t>
      </w:r>
      <w:r w:rsidRPr="00402A43">
        <w:rPr>
          <w:lang w:val="pt-BR"/>
        </w:rPr>
        <w:br/>
        <w:t>psicologia. Ficam, então, com a filosofia, _questões sem resposta definitiva_.</w:t>
      </w:r>
      <w:r w:rsidRPr="00402A43">
        <w:rPr>
          <w:lang w:val="pt-BR"/>
        </w:rPr>
        <w:br/>
      </w:r>
      <w:r w:rsidRPr="00402A43">
        <w:rPr>
          <w:lang w:val="pt-BR"/>
        </w:rPr>
        <w:br/>
        <w:t>Por outro lado, Russell ressalta que a filosofia _investiga questões</w:t>
      </w:r>
      <w:r w:rsidRPr="00402A43">
        <w:rPr>
          <w:lang w:val="pt-BR"/>
        </w:rPr>
        <w:br/>
        <w:t>especulativas não demonstráveis e controversas</w:t>
      </w:r>
      <w:proofErr w:type="gramStart"/>
      <w:r w:rsidRPr="00402A43">
        <w:rPr>
          <w:lang w:val="pt-BR"/>
        </w:rPr>
        <w:t>_ ,</w:t>
      </w:r>
      <w:proofErr w:type="gramEnd"/>
      <w:r w:rsidRPr="00402A43">
        <w:rPr>
          <w:lang w:val="pt-BR"/>
        </w:rPr>
        <w:t xml:space="preserve"> mas de grande importância,</w:t>
      </w:r>
      <w:r w:rsidRPr="00402A43">
        <w:rPr>
          <w:lang w:val="pt-BR"/>
        </w:rPr>
        <w:br/>
        <w:t>como a natureza e finalidade do universo, mente e consciência, questões</w:t>
      </w:r>
      <w:r w:rsidRPr="00402A43">
        <w:rPr>
          <w:lang w:val="pt-BR"/>
        </w:rPr>
        <w:br/>
      </w:r>
      <w:proofErr w:type="gramStart"/>
      <w:r w:rsidRPr="00402A43">
        <w:rPr>
          <w:lang w:val="pt-BR"/>
        </w:rPr>
        <w:t>morais, etc.</w:t>
      </w:r>
      <w:proofErr w:type="gramEnd"/>
      <w:r w:rsidRPr="00402A43">
        <w:rPr>
          <w:lang w:val="pt-BR"/>
        </w:rPr>
        <w:t xml:space="preserve"> Embora **filósofos sustentassem respostas e demonstrações para</w:t>
      </w:r>
      <w:r w:rsidRPr="00402A43">
        <w:rPr>
          <w:lang w:val="pt-BR"/>
        </w:rPr>
        <w:br/>
        <w:t>crenças religiosas*</w:t>
      </w:r>
      <w:proofErr w:type="gramStart"/>
      <w:r w:rsidRPr="00402A43">
        <w:rPr>
          <w:lang w:val="pt-BR"/>
        </w:rPr>
        <w:t>* ,</w:t>
      </w:r>
      <w:proofErr w:type="gramEnd"/>
      <w:r w:rsidRPr="00402A43">
        <w:rPr>
          <w:lang w:val="pt-BR"/>
        </w:rPr>
        <w:t xml:space="preserve"> o estudo promovido por Russell nessas investigações</w:t>
      </w:r>
      <w:r w:rsidRPr="00402A43">
        <w:rPr>
          <w:lang w:val="pt-BR"/>
        </w:rPr>
        <w:br/>
        <w:t>demonstrou que não há provas filosóficas contundentes em tal conhecimento e</w:t>
      </w:r>
      <w:r w:rsidRPr="00402A43">
        <w:rPr>
          <w:lang w:val="pt-BR"/>
        </w:rPr>
        <w:br/>
        <w:t>não está aí o valor da filosofia.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Russell define o valor da filosofia na incerteza. O homem que desconhece a</w:t>
      </w:r>
      <w:r w:rsidRPr="00402A43">
        <w:rPr>
          <w:lang w:val="pt-BR"/>
        </w:rPr>
        <w:br/>
        <w:t>filosofia fica preso em seus preconceitos e nas verdades do seu tempo,</w:t>
      </w:r>
      <w:r w:rsidRPr="00402A43">
        <w:rPr>
          <w:lang w:val="pt-BR"/>
        </w:rPr>
        <w:br/>
        <w:t>acreditando que o mundo é definido e fechado. Então, o estudo filosófico</w:t>
      </w:r>
      <w:r w:rsidRPr="00402A43">
        <w:rPr>
          <w:lang w:val="pt-BR"/>
        </w:rPr>
        <w:br/>
        <w:t>_levanta dúvidas nas questões mais banais_ nos lançando nas mais variadas</w:t>
      </w:r>
      <w:r w:rsidRPr="00402A43">
        <w:rPr>
          <w:lang w:val="pt-BR"/>
        </w:rPr>
        <w:br/>
        <w:t>possibilidades de como as coisas podem ou poderiam ser. Principalmente, a</w:t>
      </w:r>
      <w:r w:rsidRPr="00402A43">
        <w:rPr>
          <w:lang w:val="pt-BR"/>
        </w:rPr>
        <w:br/>
        <w:t>filosofia faz com que nos libertemos de nosso mundo de interesses privados e</w:t>
      </w:r>
      <w:r w:rsidRPr="00402A43">
        <w:rPr>
          <w:lang w:val="pt-BR"/>
        </w:rPr>
        <w:br/>
        <w:t>vontades instintivas em direção a um mundo maior e mais livre, escapando de</w:t>
      </w:r>
      <w:r w:rsidRPr="00402A43">
        <w:rPr>
          <w:lang w:val="pt-BR"/>
        </w:rPr>
        <w:br/>
        <w:t>nossa prisão cotidiana.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Para Russell, a **contemplação filosófica** (que nos permite escapar..) traz</w:t>
      </w:r>
      <w:r w:rsidRPr="00402A43">
        <w:rPr>
          <w:lang w:val="pt-BR"/>
        </w:rPr>
        <w:br/>
        <w:t>um alargamento do ser, do eu, para além do maniqueísmo e se baseando puramente</w:t>
      </w:r>
      <w:r w:rsidRPr="00402A43">
        <w:rPr>
          <w:lang w:val="pt-BR"/>
        </w:rPr>
        <w:br/>
        <w:t>em um conhecimento livre de amarras. Daí que não devemos nos prender em</w:t>
      </w:r>
      <w:r w:rsidRPr="00402A43">
        <w:rPr>
          <w:lang w:val="pt-BR"/>
        </w:rPr>
        <w:br/>
        <w:t>filosofias que tratam do universo para o homem, definindo-o como a medida das</w:t>
      </w:r>
      <w:r w:rsidRPr="00402A43">
        <w:rPr>
          <w:lang w:val="pt-BR"/>
        </w:rPr>
        <w:br/>
        <w:t>coisas e do conhecimento uma criação de e para nossa mente. Russell apregoa</w:t>
      </w:r>
      <w:r w:rsidRPr="00402A43">
        <w:rPr>
          <w:lang w:val="pt-BR"/>
        </w:rPr>
        <w:br/>
        <w:t>que é preciso romper nosso círculo doméstico de preconceitos em busca do não</w:t>
      </w:r>
      <w:r w:rsidRPr="00402A43">
        <w:rPr>
          <w:lang w:val="pt-BR"/>
        </w:rPr>
        <w:br/>
        <w:t>eu pois um intelecto livre se deixa levar pela verdadeira contemplação</w:t>
      </w:r>
      <w:r w:rsidRPr="00402A43">
        <w:rPr>
          <w:lang w:val="pt-BR"/>
        </w:rPr>
        <w:br/>
        <w:t>filosófica que busca um conhecimento abstrato e universal, superando a</w:t>
      </w:r>
      <w:r w:rsidRPr="00402A43">
        <w:rPr>
          <w:lang w:val="pt-BR"/>
        </w:rPr>
        <w:br/>
        <w:t>barreira do corpo, do eu, do aqui, agora.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Russell conclui ressaltando que uma mente que se eleva à contemplação</w:t>
      </w:r>
      <w:r w:rsidRPr="00402A43">
        <w:rPr>
          <w:lang w:val="pt-BR"/>
        </w:rPr>
        <w:br/>
        <w:t>filosófica é livre e imparcial e tal comportamento reflete em nossas ações e</w:t>
      </w:r>
      <w:r w:rsidRPr="00402A43">
        <w:rPr>
          <w:lang w:val="pt-BR"/>
        </w:rPr>
        <w:br/>
        <w:t>sentimentos como um propósito do todo. A mente que deseja a verdade, segundo</w:t>
      </w:r>
      <w:r w:rsidRPr="00402A43">
        <w:rPr>
          <w:lang w:val="pt-BR"/>
        </w:rPr>
        <w:br/>
        <w:t>ele, é a ação que deseja justiça e o sentimento do amor universal e não uma</w:t>
      </w:r>
      <w:r w:rsidRPr="00402A43">
        <w:rPr>
          <w:lang w:val="pt-BR"/>
        </w:rPr>
        <w:br/>
        <w:t xml:space="preserve">que parte de nosso julgamento e utilidade. </w:t>
      </w:r>
      <w:r>
        <w:t xml:space="preserve">Só </w:t>
      </w:r>
      <w:proofErr w:type="spellStart"/>
      <w:r>
        <w:t>assim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tornamos</w:t>
      </w:r>
      <w:proofErr w:type="spellEnd"/>
      <w:r>
        <w:t xml:space="preserve"> cidadãos do</w:t>
      </w:r>
      <w:r>
        <w:br/>
        <w:t>universo. Finalizando o livro, vem sua citação:</w:t>
      </w:r>
      <w:r>
        <w:br/>
      </w:r>
      <w:r>
        <w:br/>
        <w:t>_Thus, to sum up our discussion of the value of philosophy; Philosophy is to</w:t>
      </w:r>
      <w:r>
        <w:br/>
        <w:t>be studied, not for the sake of any definite answers to its questions since no</w:t>
      </w:r>
      <w:r>
        <w:br/>
        <w:t>definite answers can, as a rule, be known to be true, but rather for the sake</w:t>
      </w:r>
      <w:r>
        <w:br/>
        <w:t>of the questions themselves; because these questions enlarge our conception of</w:t>
      </w:r>
      <w:r>
        <w:br/>
        <w:t>what is possible, enrich our intellectual imagination and diminish the</w:t>
      </w:r>
      <w:r>
        <w:br/>
        <w:t>dogmatic assurance which closes the mind against speculation; but above all</w:t>
      </w:r>
      <w:r>
        <w:br/>
        <w:t>because, through the greatness of the universe which philosophy contemplates,</w:t>
      </w:r>
      <w:r>
        <w:br/>
        <w:t>the mind also is rendered great, and becomes capable of that union with the</w:t>
      </w:r>
      <w:r>
        <w:br/>
        <w:t>universe which constitutes its highest good.___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 xml:space="preserve">  </w:t>
      </w:r>
      <w:r>
        <w:br/>
      </w:r>
      <w:r>
        <w:br/>
        <w:t xml:space="preserve">* Bertrand Russell, Problems of Philosophy. THE VALUE OF PHILOSOPHY. Acessado em 15/8/2019: &lt;http://www.ditext.com/russell/rus15.html&gt;. </w:t>
      </w:r>
      <w:r w:rsidRPr="00402A43">
        <w:rPr>
          <w:lang w:val="pt-BR"/>
        </w:rPr>
        <w:t xml:space="preserve">Ver o seguinte fichamento e os </w:t>
      </w:r>
      <w:proofErr w:type="gramStart"/>
      <w:r w:rsidRPr="00402A43">
        <w:rPr>
          <w:lang w:val="pt-BR"/>
        </w:rPr>
        <w:t>anteriores:.</w:t>
      </w:r>
      <w:proofErr w:type="gramEnd"/>
      <w:r w:rsidRPr="00402A43">
        <w:rPr>
          <w:lang w:val="pt-BR"/>
        </w:rPr>
        <w:t>&lt;https://www.reflexoesdofilosofo.blog.br/2019/09/criticismo-filosofico-i.html&gt;.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6EF34C73" w14:textId="77777777" w:rsidR="00626A2C" w:rsidRPr="00402A43" w:rsidRDefault="00000000">
      <w:pPr>
        <w:pStyle w:val="Ttulo1"/>
        <w:rPr>
          <w:lang w:val="pt-BR"/>
        </w:rPr>
      </w:pPr>
      <w:bookmarkStart w:id="4" w:name="_Toc208350160"/>
      <w:r w:rsidRPr="00402A43">
        <w:rPr>
          <w:lang w:val="pt-BR"/>
        </w:rPr>
        <w:t>Criticismo Filosófico [i] - 15/09/2019</w:t>
      </w:r>
      <w:bookmarkEnd w:id="4"/>
      <w:r w:rsidRPr="00402A43">
        <w:rPr>
          <w:lang w:val="pt-BR"/>
        </w:rPr>
        <w:br/>
      </w:r>
    </w:p>
    <w:p w14:paraId="06C8CEEB" w14:textId="77777777" w:rsidR="00626A2C" w:rsidRDefault="00000000">
      <w:r w:rsidRPr="00402A43">
        <w:rPr>
          <w:lang w:val="pt-BR"/>
        </w:rPr>
        <w:t xml:space="preserve">**A Ideia Absoluta de </w:t>
      </w:r>
      <w:proofErr w:type="gramStart"/>
      <w:r w:rsidRPr="00402A43">
        <w:rPr>
          <w:lang w:val="pt-BR"/>
        </w:rPr>
        <w:t>Hegel.*</w:t>
      </w:r>
      <w:proofErr w:type="gramEnd"/>
      <w:r w:rsidRPr="00402A43">
        <w:rPr>
          <w:lang w:val="pt-BR"/>
        </w:rPr>
        <w:t>* Russell diz que é prática comum na filosofia o</w:t>
      </w:r>
      <w:r w:rsidRPr="00402A43">
        <w:rPr>
          <w:lang w:val="pt-BR"/>
        </w:rPr>
        <w:br/>
        <w:t>uso de um raciocínio metafísico a priori para tratar de dogmas da religião,</w:t>
      </w:r>
      <w:r w:rsidRPr="00402A43">
        <w:rPr>
          <w:lang w:val="pt-BR"/>
        </w:rPr>
        <w:br/>
        <w:t xml:space="preserve">universo, </w:t>
      </w:r>
      <w:proofErr w:type="gramStart"/>
      <w:r w:rsidRPr="00402A43">
        <w:rPr>
          <w:lang w:val="pt-BR"/>
        </w:rPr>
        <w:t>matéria, etc.</w:t>
      </w:r>
      <w:proofErr w:type="gramEnd"/>
      <w:r w:rsidRPr="00402A43">
        <w:rPr>
          <w:lang w:val="pt-BR"/>
        </w:rPr>
        <w:t>, que, porém, não sobreviveria a um escrutínio crítico.</w:t>
      </w:r>
      <w:r w:rsidRPr="00402A43">
        <w:rPr>
          <w:lang w:val="pt-BR"/>
        </w:rPr>
        <w:br/>
        <w:t>Para ele, o representante desse pensamento é Hegel, que estabelece que o todo</w:t>
      </w:r>
      <w:r w:rsidRPr="00402A43">
        <w:rPr>
          <w:lang w:val="pt-BR"/>
        </w:rPr>
        <w:br/>
        <w:t>é composto por partes fragmentárias incapazes de existirem sem o resto do</w:t>
      </w:r>
      <w:r w:rsidRPr="00402A43">
        <w:rPr>
          <w:lang w:val="pt-BR"/>
        </w:rPr>
        <w:br/>
        <w:t>mundo.  Nesse sentido, o filósofo, a partir de qualquer amostra de realidade</w:t>
      </w:r>
      <w:r w:rsidRPr="00402A43">
        <w:rPr>
          <w:lang w:val="pt-BR"/>
        </w:rPr>
        <w:br/>
        <w:t>pode ver o todo, como se cada pedaço fosse enganchado com o próximo e assim</w:t>
      </w:r>
      <w:r w:rsidRPr="00402A43">
        <w:rPr>
          <w:lang w:val="pt-BR"/>
        </w:rPr>
        <w:br/>
        <w:t>por diante. Russell diz que, de acordo com Hegel, essa incompletude aparece</w:t>
      </w:r>
      <w:r w:rsidRPr="00402A43">
        <w:rPr>
          <w:lang w:val="pt-BR"/>
        </w:rPr>
        <w:br/>
        <w:t>tanto no mundo das coisas quanto no dos pensamentos, composto por ideias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enganchadas que, através da contradição, uma ideia se transforma em antítese</w:t>
      </w:r>
      <w:r w:rsidRPr="00402A43">
        <w:rPr>
          <w:lang w:val="pt-BR"/>
        </w:rPr>
        <w:br/>
        <w:t>para daí virar síntese que, ainda incompleta, inicia um novo ciclo e,</w:t>
      </w:r>
      <w:r w:rsidRPr="00402A43">
        <w:rPr>
          <w:lang w:val="pt-BR"/>
        </w:rPr>
        <w:br/>
        <w:t>sucessivamente, avança até a "Ideia Absoluta</w:t>
      </w:r>
      <w:proofErr w:type="gramStart"/>
      <w:r w:rsidRPr="00402A43">
        <w:rPr>
          <w:lang w:val="pt-BR"/>
        </w:rPr>
        <w:t>".[</w:t>
      </w:r>
      <w:proofErr w:type="gramEnd"/>
      <w:r w:rsidRPr="00402A43">
        <w:rPr>
          <w:lang w:val="pt-BR"/>
        </w:rPr>
        <w:t>ii] Essa ideia absoluta</w:t>
      </w:r>
      <w:r w:rsidRPr="00402A43">
        <w:rPr>
          <w:lang w:val="pt-BR"/>
        </w:rPr>
        <w:br/>
        <w:t>descreve a realidade absoluta que seria o que Deus vê: uma unidade espiritual</w:t>
      </w:r>
      <w:r w:rsidRPr="00402A43">
        <w:rPr>
          <w:lang w:val="pt-BR"/>
        </w:rPr>
        <w:br/>
        <w:t xml:space="preserve">imutável, perfeita e eterna.  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**Os problemas com a Ideia </w:t>
      </w:r>
      <w:proofErr w:type="gramStart"/>
      <w:r w:rsidRPr="00402A43">
        <w:rPr>
          <w:lang w:val="pt-BR"/>
        </w:rPr>
        <w:t>Absoluta.*</w:t>
      </w:r>
      <w:proofErr w:type="gramEnd"/>
      <w:r w:rsidRPr="00402A43">
        <w:rPr>
          <w:lang w:val="pt-BR"/>
        </w:rPr>
        <w:t>* Russell argumenta que, apesar de</w:t>
      </w:r>
      <w:r w:rsidRPr="00402A43">
        <w:rPr>
          <w:lang w:val="pt-BR"/>
        </w:rPr>
        <w:br/>
        <w:t>parecerem sublimes, ao serem investigados os argumentos são confusos. Hegel</w:t>
      </w:r>
      <w:r w:rsidRPr="00402A43">
        <w:rPr>
          <w:lang w:val="pt-BR"/>
        </w:rPr>
        <w:br/>
        <w:t>diz que o que é incompleto não subsiste por si só e depende de relações com</w:t>
      </w:r>
      <w:r w:rsidRPr="00402A43">
        <w:rPr>
          <w:lang w:val="pt-BR"/>
        </w:rPr>
        <w:br/>
        <w:t>outras coisas que fazem parte de sua natureza. Por natureza de uma coisa,</w:t>
      </w:r>
      <w:r w:rsidRPr="00402A43">
        <w:rPr>
          <w:lang w:val="pt-BR"/>
        </w:rPr>
        <w:br/>
        <w:t xml:space="preserve">Russell entende que seja </w:t>
      </w:r>
      <w:proofErr w:type="gramStart"/>
      <w:r w:rsidRPr="00402A43">
        <w:rPr>
          <w:lang w:val="pt-BR"/>
        </w:rPr>
        <w:t>_“</w:t>
      </w:r>
      <w:proofErr w:type="spellStart"/>
      <w:proofErr w:type="gramEnd"/>
      <w:r w:rsidRPr="00402A43">
        <w:rPr>
          <w:lang w:val="pt-BR"/>
        </w:rPr>
        <w:t>all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the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truths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about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the</w:t>
      </w:r>
      <w:proofErr w:type="spellEnd"/>
      <w:r w:rsidRPr="00402A43">
        <w:rPr>
          <w:lang w:val="pt-BR"/>
        </w:rPr>
        <w:t xml:space="preserve"> </w:t>
      </w:r>
      <w:proofErr w:type="spellStart"/>
      <w:proofErr w:type="gramStart"/>
      <w:r w:rsidRPr="00402A43">
        <w:rPr>
          <w:lang w:val="pt-BR"/>
        </w:rPr>
        <w:t>thing</w:t>
      </w:r>
      <w:proofErr w:type="spellEnd"/>
      <w:r w:rsidRPr="00402A43">
        <w:rPr>
          <w:lang w:val="pt-BR"/>
        </w:rPr>
        <w:t>”_</w:t>
      </w:r>
      <w:proofErr w:type="gramEnd"/>
      <w:r w:rsidRPr="00402A43">
        <w:rPr>
          <w:lang w:val="pt-BR"/>
        </w:rPr>
        <w:t>. Se parece claro</w:t>
      </w:r>
      <w:r w:rsidRPr="00402A43">
        <w:rPr>
          <w:lang w:val="pt-BR"/>
        </w:rPr>
        <w:br/>
        <w:t>que a verdade que liga uma coisa à outra não subsiste se a outra coisa não</w:t>
      </w:r>
      <w:r w:rsidRPr="00402A43">
        <w:rPr>
          <w:lang w:val="pt-BR"/>
        </w:rPr>
        <w:br/>
        <w:t>subsiste, essa verdade não é parte da coisa, mas, segundo Hegel, é parte da</w:t>
      </w:r>
      <w:r w:rsidRPr="00402A43">
        <w:rPr>
          <w:lang w:val="pt-BR"/>
        </w:rPr>
        <w:br/>
        <w:t>natureza da coisa. Russell, então, enfatiza a confusão da natureza entre</w:t>
      </w:r>
      <w:r w:rsidRPr="00402A43">
        <w:rPr>
          <w:lang w:val="pt-BR"/>
        </w:rPr>
        <w:br/>
        <w:t>conhecimento de coisas e conhecimento de verdades. Se assumirmos que a</w:t>
      </w:r>
      <w:r w:rsidRPr="00402A43">
        <w:rPr>
          <w:lang w:val="pt-BR"/>
        </w:rPr>
        <w:br/>
        <w:t>natureza da coisa consiste nas verdades da coisa, deveríamos conhecer todas as</w:t>
      </w:r>
      <w:r w:rsidRPr="00402A43">
        <w:rPr>
          <w:lang w:val="pt-BR"/>
        </w:rPr>
        <w:br/>
        <w:t>relações da coisa com todo o universo, porém isso não é possível e ainda assim</w:t>
      </w:r>
      <w:r w:rsidRPr="00402A43">
        <w:rPr>
          <w:lang w:val="pt-BR"/>
        </w:rPr>
        <w:br/>
        <w:t>conhecemos a coisa, mesmo quando sua natureza não é completa. Conhecemos uma</w:t>
      </w:r>
      <w:r w:rsidRPr="00402A43">
        <w:rPr>
          <w:lang w:val="pt-BR"/>
        </w:rPr>
        <w:br/>
        <w:t>coisa por familiaridade até mesmo sem conhecer nenhuma proposição da coisa. Ou</w:t>
      </w:r>
      <w:r w:rsidRPr="00402A43">
        <w:rPr>
          <w:lang w:val="pt-BR"/>
        </w:rPr>
        <w:br/>
        <w:t>seja, conhecer uma coisa não requer conhecimento da natureza da coisa,</w:t>
      </w:r>
      <w:r w:rsidRPr="00402A43">
        <w:rPr>
          <w:lang w:val="pt-BR"/>
        </w:rPr>
        <w:br/>
        <w:t>conforme acima, embora esse conhecimento esteja envolvido no conhecimento de</w:t>
      </w:r>
      <w:r w:rsidRPr="00402A43">
        <w:rPr>
          <w:lang w:val="pt-BR"/>
        </w:rPr>
        <w:br/>
        <w:t>qualquer proposição da coisa[iii]. Russell diz que o fato de uma coisa ter</w:t>
      </w:r>
      <w:r w:rsidRPr="00402A43">
        <w:rPr>
          <w:lang w:val="pt-BR"/>
        </w:rPr>
        <w:br/>
        <w:t>relações não quer dizer que elas sejam logicamente necessárias já que não</w:t>
      </w:r>
      <w:r w:rsidRPr="00402A43">
        <w:rPr>
          <w:lang w:val="pt-BR"/>
        </w:rPr>
        <w:br/>
        <w:t>podemos deduzir suas relações, somente o faríamos depois de conhecê-las. Ou</w:t>
      </w:r>
      <w:r w:rsidRPr="00402A43">
        <w:rPr>
          <w:lang w:val="pt-BR"/>
        </w:rPr>
        <w:br/>
        <w:t>seja, não podemos provar que o universo forma um todo como queria Hegel, e o</w:t>
      </w:r>
      <w:r w:rsidRPr="00402A43">
        <w:rPr>
          <w:lang w:val="pt-BR"/>
        </w:rPr>
        <w:br/>
        <w:t xml:space="preserve">que se seguiria disso: a irrealidade do espaço, tempo, </w:t>
      </w:r>
      <w:proofErr w:type="gramStart"/>
      <w:r w:rsidRPr="00402A43">
        <w:rPr>
          <w:lang w:val="pt-BR"/>
        </w:rPr>
        <w:t>matéria, etc.</w:t>
      </w:r>
      <w:proofErr w:type="gramEnd"/>
      <w:r w:rsidRPr="00402A43">
        <w:rPr>
          <w:lang w:val="pt-BR"/>
        </w:rPr>
        <w:t xml:space="preserve"> O</w:t>
      </w:r>
      <w:r w:rsidRPr="00402A43">
        <w:rPr>
          <w:lang w:val="pt-BR"/>
        </w:rPr>
        <w:br/>
        <w:t>resultado é a inviabilidade de uma análise sistêmica e a filosofia segue a</w:t>
      </w:r>
      <w:r w:rsidRPr="00402A43">
        <w:rPr>
          <w:lang w:val="pt-BR"/>
        </w:rPr>
        <w:br/>
        <w:t>análise indutiva e científica.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**Argumentação </w:t>
      </w:r>
      <w:proofErr w:type="gramStart"/>
      <w:r w:rsidRPr="00402A43">
        <w:rPr>
          <w:lang w:val="pt-BR"/>
        </w:rPr>
        <w:t>Metafísica.*</w:t>
      </w:r>
      <w:proofErr w:type="gramEnd"/>
      <w:r w:rsidRPr="00402A43">
        <w:rPr>
          <w:lang w:val="pt-BR"/>
        </w:rPr>
        <w:t>* Segundo Russell, o trabalho metafísico se</w:t>
      </w:r>
      <w:r w:rsidRPr="00402A43">
        <w:rPr>
          <w:lang w:val="pt-BR"/>
        </w:rPr>
        <w:br/>
        <w:t>assentou em provar que as características do mundo eram autocontraditórias e</w:t>
      </w:r>
      <w:r w:rsidRPr="00402A43">
        <w:rPr>
          <w:lang w:val="pt-BR"/>
        </w:rPr>
        <w:br/>
        <w:t>por isso não reais. Porém, os modernos vão no sentido de mostrar que essas</w:t>
      </w:r>
      <w:r w:rsidRPr="00402A43">
        <w:rPr>
          <w:lang w:val="pt-BR"/>
        </w:rPr>
        <w:br/>
        <w:t>contradições eram ilusórias e que muito pouco pode ser provado a priori de</w:t>
      </w:r>
      <w:r w:rsidRPr="00402A43">
        <w:rPr>
          <w:lang w:val="pt-BR"/>
        </w:rPr>
        <w:br/>
        <w:t>considerações do que deve ser. Por exemplo, espaço e tempo parecem ser</w:t>
      </w:r>
      <w:r w:rsidRPr="00402A43">
        <w:rPr>
          <w:lang w:val="pt-BR"/>
        </w:rPr>
        <w:br/>
        <w:t>infinitos em extensão, por mais que tentemos não achamos um fim. Por menor que</w:t>
      </w:r>
      <w:r w:rsidRPr="00402A43">
        <w:rPr>
          <w:lang w:val="pt-BR"/>
        </w:rPr>
        <w:br/>
        <w:t>seja um espaço ou tempo sempre podemos dividi-los novamente e assim</w:t>
      </w:r>
      <w:r w:rsidRPr="00402A43">
        <w:rPr>
          <w:lang w:val="pt-BR"/>
        </w:rPr>
        <w:br/>
        <w:t>sucessivamente até o infinito. Porém, contra esses fatos aparentes, filósofos</w:t>
      </w:r>
      <w:r w:rsidRPr="00402A43">
        <w:rPr>
          <w:lang w:val="pt-BR"/>
        </w:rPr>
        <w:br/>
        <w:t xml:space="preserve">argumentaram que não </w:t>
      </w:r>
      <w:proofErr w:type="gramStart"/>
      <w:r w:rsidRPr="00402A43">
        <w:rPr>
          <w:lang w:val="pt-BR"/>
        </w:rPr>
        <w:t>haveriam</w:t>
      </w:r>
      <w:proofErr w:type="gramEnd"/>
      <w:r w:rsidRPr="00402A43">
        <w:rPr>
          <w:lang w:val="pt-BR"/>
        </w:rPr>
        <w:t xml:space="preserve"> coleções infinitas de coisas. Daí surge uma</w:t>
      </w:r>
      <w:r w:rsidRPr="00402A43">
        <w:rPr>
          <w:lang w:val="pt-BR"/>
        </w:rPr>
        <w:br/>
        <w:t>contradição entre a aparente natureza do espaço e do tempo e a suposta</w:t>
      </w:r>
      <w:r w:rsidRPr="00402A43">
        <w:rPr>
          <w:lang w:val="pt-BR"/>
        </w:rPr>
        <w:br/>
        <w:t>impossibilidade de coleções infinitas. Quando Kant enfatizou essa contradição</w:t>
      </w:r>
      <w:r w:rsidRPr="00402A43">
        <w:rPr>
          <w:lang w:val="pt-BR"/>
        </w:rPr>
        <w:br/>
        <w:t>deduzida da impossibilidade do tempo e do espaço declarados por ele</w:t>
      </w:r>
      <w:r w:rsidRPr="00402A43">
        <w:rPr>
          <w:lang w:val="pt-BR"/>
        </w:rPr>
        <w:br/>
        <w:t>subjetivos, os filósofos trataram tempo espaço como sendo aparentes e não</w:t>
      </w:r>
      <w:r w:rsidRPr="00402A43">
        <w:rPr>
          <w:lang w:val="pt-BR"/>
        </w:rPr>
        <w:br/>
        <w:t>fazendo parte do mundo real, como ele é.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br/>
        <w:t xml:space="preserve">**Contribuição da </w:t>
      </w:r>
      <w:proofErr w:type="gramStart"/>
      <w:r w:rsidRPr="00402A43">
        <w:rPr>
          <w:lang w:val="pt-BR"/>
        </w:rPr>
        <w:t>Lógica.*</w:t>
      </w:r>
      <w:proofErr w:type="gramEnd"/>
      <w:r w:rsidRPr="00402A43">
        <w:rPr>
          <w:lang w:val="pt-BR"/>
        </w:rPr>
        <w:t>* Porém o trabalho de matemáticos, principalmente</w:t>
      </w:r>
      <w:r w:rsidRPr="00402A43">
        <w:rPr>
          <w:lang w:val="pt-BR"/>
        </w:rPr>
        <w:br/>
        <w:t>Cantor, mostrou que a impossibilidade de coleções infinitas era um erro,</w:t>
      </w:r>
      <w:r w:rsidRPr="00402A43">
        <w:rPr>
          <w:lang w:val="pt-BR"/>
        </w:rPr>
        <w:br/>
        <w:t xml:space="preserve">invalidando uma das grandes construções metafísicas. </w:t>
      </w:r>
      <w:r>
        <w:t>Conforme Russell: "They</w:t>
      </w:r>
      <w:r>
        <w:br/>
        <w:t>are not in fact self-contradictory, but only contradictory of certain rather</w:t>
      </w:r>
      <w:r>
        <w:br/>
        <w:t xml:space="preserve">obstinate mental prejudices". </w:t>
      </w:r>
      <w:r w:rsidRPr="00402A43">
        <w:rPr>
          <w:lang w:val="pt-BR"/>
        </w:rPr>
        <w:t>Os matemáticos não só mostraram que o espaço</w:t>
      </w:r>
      <w:r w:rsidRPr="00402A43">
        <w:rPr>
          <w:lang w:val="pt-BR"/>
        </w:rPr>
        <w:br/>
        <w:t>como se supõe ser é possível, como também que outras formas de espaço são</w:t>
      </w:r>
      <w:r w:rsidRPr="00402A43">
        <w:rPr>
          <w:lang w:val="pt-BR"/>
        </w:rPr>
        <w:br/>
        <w:t>possíveis como a lógica pode mostrar. Por exemplo, alguns axiomas de Euclides</w:t>
      </w:r>
      <w:r w:rsidRPr="00402A43">
        <w:rPr>
          <w:lang w:val="pt-BR"/>
        </w:rPr>
        <w:br/>
        <w:t>que influenciaram filósofos retiraram sua aparente necessidade de nossa</w:t>
      </w:r>
      <w:r w:rsidRPr="00402A43">
        <w:rPr>
          <w:lang w:val="pt-BR"/>
        </w:rPr>
        <w:br/>
        <w:t>familiaridade com o espaço atual conhecido e não com alguma fundação lógica a</w:t>
      </w:r>
      <w:r w:rsidRPr="00402A43">
        <w:rPr>
          <w:lang w:val="pt-BR"/>
        </w:rPr>
        <w:br/>
        <w:t>priori. Imaginando mundos em que esses axiomas fossem falsos, os matemáticos</w:t>
      </w:r>
      <w:r w:rsidRPr="00402A43">
        <w:rPr>
          <w:lang w:val="pt-BR"/>
        </w:rPr>
        <w:br/>
        <w:t>criaram espaços diferentes do nosso e mesmo colocando em dúvida se nosso</w:t>
      </w:r>
      <w:r w:rsidRPr="00402A43">
        <w:rPr>
          <w:lang w:val="pt-BR"/>
        </w:rPr>
        <w:br/>
        <w:t>espaço é estritamente euclidiano. Até então a experiência descrevia uma</w:t>
      </w:r>
      <w:r w:rsidRPr="00402A43">
        <w:rPr>
          <w:lang w:val="pt-BR"/>
        </w:rPr>
        <w:br/>
        <w:t>possibilidade de espaço que a lógica mostrou impossível, agora a lógica mostra</w:t>
      </w:r>
      <w:r w:rsidRPr="00402A43">
        <w:rPr>
          <w:lang w:val="pt-BR"/>
        </w:rPr>
        <w:br/>
        <w:t>muitos espaços possíveis que a experiência apenas parcialmente decide entre</w:t>
      </w:r>
      <w:r w:rsidRPr="00402A43">
        <w:rPr>
          <w:lang w:val="pt-BR"/>
        </w:rPr>
        <w:br/>
        <w:t xml:space="preserve">eles. </w:t>
      </w:r>
      <w:r>
        <w:t xml:space="preserve">Russell </w:t>
      </w:r>
      <w:proofErr w:type="spellStart"/>
      <w:r>
        <w:t>abre</w:t>
      </w:r>
      <w:proofErr w:type="spellEnd"/>
      <w:r>
        <w:t xml:space="preserve"> o </w:t>
      </w:r>
      <w:proofErr w:type="spellStart"/>
      <w:r>
        <w:t>mundo</w:t>
      </w:r>
      <w:proofErr w:type="spellEnd"/>
      <w:r>
        <w:t xml:space="preserve"> para enormes possibilidades onde pouco é conhecido:</w:t>
      </w:r>
      <w:r>
        <w:br/>
        <w:t>"Thus, while our knowledge of what is has become less than it was formerly</w:t>
      </w:r>
      <w:r>
        <w:br/>
        <w:t xml:space="preserve">supposed to be, our knowledge of what may be is enormously increased". </w:t>
      </w:r>
      <w:r w:rsidRPr="00402A43">
        <w:rPr>
          <w:lang w:val="pt-BR"/>
        </w:rPr>
        <w:t>A</w:t>
      </w:r>
      <w:r w:rsidRPr="00402A43">
        <w:rPr>
          <w:lang w:val="pt-BR"/>
        </w:rPr>
        <w:br/>
        <w:t>lógica, então, torna-se a grande libertadora da imaginação apresentando</w:t>
      </w:r>
      <w:r w:rsidRPr="00402A43">
        <w:rPr>
          <w:lang w:val="pt-BR"/>
        </w:rPr>
        <w:br/>
        <w:t>inúmeras alternativas para a experiência decidir, quando possível, entre os</w:t>
      </w:r>
      <w:r w:rsidRPr="00402A43">
        <w:rPr>
          <w:lang w:val="pt-BR"/>
        </w:rPr>
        <w:br/>
        <w:t>mundos oferecidos.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**Criticismo </w:t>
      </w:r>
      <w:proofErr w:type="gramStart"/>
      <w:r w:rsidRPr="00402A43">
        <w:rPr>
          <w:lang w:val="pt-BR"/>
        </w:rPr>
        <w:t>Filosófico.*</w:t>
      </w:r>
      <w:proofErr w:type="gramEnd"/>
      <w:r w:rsidRPr="00402A43">
        <w:rPr>
          <w:lang w:val="pt-BR"/>
        </w:rPr>
        <w:t>* O conhecimento, não fica limitado à experiência</w:t>
      </w:r>
      <w:r w:rsidRPr="00402A43">
        <w:rPr>
          <w:lang w:val="pt-BR"/>
        </w:rPr>
        <w:br/>
        <w:t>atual, mas ao que podemos aprender da experiência, conforme o conhecimento por</w:t>
      </w:r>
      <w:r w:rsidRPr="00402A43">
        <w:rPr>
          <w:lang w:val="pt-BR"/>
        </w:rPr>
        <w:br/>
        <w:t>descrição, que não se prende a uma experiência direta. Nesse tipo de</w:t>
      </w:r>
      <w:r w:rsidRPr="00402A43">
        <w:rPr>
          <w:lang w:val="pt-BR"/>
        </w:rPr>
        <w:br/>
        <w:t>conhecimento, porém, precisamos de uma "conexão de universais" que nos permite</w:t>
      </w:r>
      <w:r w:rsidRPr="00402A43">
        <w:rPr>
          <w:lang w:val="pt-BR"/>
        </w:rPr>
        <w:br/>
        <w:t>inferir um objeto de um dado. É a conexão de universais que nos permite</w:t>
      </w:r>
      <w:r w:rsidRPr="00402A43">
        <w:rPr>
          <w:lang w:val="pt-BR"/>
        </w:rPr>
        <w:br/>
        <w:t>extrair dados-dos-sentidos de objetos físicos, ou seja, dá munição para a</w:t>
      </w:r>
      <w:r w:rsidRPr="00402A43">
        <w:rPr>
          <w:lang w:val="pt-BR"/>
        </w:rPr>
        <w:br/>
        <w:t>experiência, assim como da lei da causalidade para lei da gravitação. A lei de</w:t>
      </w:r>
      <w:r w:rsidRPr="00402A43">
        <w:rPr>
          <w:lang w:val="pt-BR"/>
        </w:rPr>
        <w:br/>
        <w:t>gravitação, segundo Russell, é uma combinação da experiência com um princípio</w:t>
      </w:r>
      <w:r w:rsidRPr="00402A43">
        <w:rPr>
          <w:lang w:val="pt-BR"/>
        </w:rPr>
        <w:br/>
        <w:t xml:space="preserve">a priori como o princípio de </w:t>
      </w:r>
      <w:proofErr w:type="gramStart"/>
      <w:r w:rsidRPr="00402A43">
        <w:rPr>
          <w:lang w:val="pt-BR"/>
        </w:rPr>
        <w:t>indução.[</w:t>
      </w:r>
      <w:proofErr w:type="gramEnd"/>
      <w:r w:rsidRPr="00402A43">
        <w:rPr>
          <w:lang w:val="pt-BR"/>
        </w:rPr>
        <w:t>iv] O conhecimento filosófico é um tipo</w:t>
      </w:r>
      <w:r w:rsidRPr="00402A43">
        <w:rPr>
          <w:lang w:val="pt-BR"/>
        </w:rPr>
        <w:br/>
        <w:t>de conhecimento científico, a diferença é o criticismo que procura</w:t>
      </w:r>
      <w:r w:rsidRPr="00402A43">
        <w:rPr>
          <w:lang w:val="pt-BR"/>
        </w:rPr>
        <w:br/>
        <w:t>inconsistências nos conhecimentos científicos e da vida diária. Embora a</w:t>
      </w:r>
      <w:r w:rsidRPr="00402A43">
        <w:rPr>
          <w:lang w:val="pt-BR"/>
        </w:rPr>
        <w:br/>
        <w:t>investigação de Russell tenha refutado, criticamente, um sistema metafísico</w:t>
      </w:r>
      <w:r w:rsidRPr="00402A43">
        <w:rPr>
          <w:lang w:val="pt-BR"/>
        </w:rPr>
        <w:br/>
        <w:t xml:space="preserve">como não estando </w:t>
      </w:r>
      <w:proofErr w:type="gramStart"/>
      <w:r w:rsidRPr="00402A43">
        <w:rPr>
          <w:lang w:val="pt-BR"/>
        </w:rPr>
        <w:t>a</w:t>
      </w:r>
      <w:proofErr w:type="gramEnd"/>
      <w:r w:rsidRPr="00402A43">
        <w:rPr>
          <w:lang w:val="pt-BR"/>
        </w:rPr>
        <w:t xml:space="preserve"> altura da ciência, ao contrário, a crítica filosófica</w:t>
      </w:r>
      <w:r w:rsidRPr="00402A43">
        <w:rPr>
          <w:lang w:val="pt-BR"/>
        </w:rPr>
        <w:br/>
        <w:t>corrobora em muito o conhecimento empreendido pela humanidade. Porém, Russell</w:t>
      </w:r>
      <w:r w:rsidRPr="00402A43">
        <w:rPr>
          <w:lang w:val="pt-BR"/>
        </w:rPr>
        <w:br/>
        <w:t>impõe um certo limite na crítica já que um ceticismo absoluto (</w:t>
      </w:r>
      <w:proofErr w:type="spellStart"/>
      <w:r w:rsidRPr="00402A43">
        <w:rPr>
          <w:lang w:val="pt-BR"/>
        </w:rPr>
        <w:t>blank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doubt</w:t>
      </w:r>
      <w:proofErr w:type="spellEnd"/>
      <w:r w:rsidRPr="00402A43">
        <w:rPr>
          <w:lang w:val="pt-BR"/>
        </w:rPr>
        <w:t>)</w:t>
      </w:r>
      <w:r w:rsidRPr="00402A43">
        <w:rPr>
          <w:lang w:val="pt-BR"/>
        </w:rPr>
        <w:br/>
        <w:t>impede qualquer tipo de conhecimento tornando-se destrutivo. A essência da</w:t>
      </w:r>
      <w:r w:rsidRPr="00402A43">
        <w:rPr>
          <w:lang w:val="pt-BR"/>
        </w:rPr>
        <w:br/>
        <w:t>crítica, para Russell, é a dúvida metodológica cartesiana, analisando cada</w:t>
      </w:r>
      <w:r w:rsidRPr="00402A43">
        <w:rPr>
          <w:lang w:val="pt-BR"/>
        </w:rPr>
        <w:br/>
        <w:t>aspecto do conhecimento, como feito nessa investigação com os dados-dos-</w:t>
      </w:r>
      <w:r w:rsidRPr="00402A43">
        <w:rPr>
          <w:lang w:val="pt-BR"/>
        </w:rPr>
        <w:br/>
        <w:t>sentidos que pareciam indubitáveis e levaram a rejeitar uma semelhança direta</w:t>
      </w:r>
      <w:r w:rsidRPr="00402A43">
        <w:rPr>
          <w:lang w:val="pt-BR"/>
        </w:rPr>
        <w:br/>
        <w:t>com o objeto físico. A filosofia não rejeitaria um conhecimento impassível de</w:t>
      </w:r>
      <w:r w:rsidRPr="00402A43">
        <w:rPr>
          <w:lang w:val="pt-BR"/>
        </w:rPr>
        <w:br/>
        <w:t>objeção. O criticismo filosófico analisa cada parte aparente de conhecimento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em seu mérito e retém o que se mostra ser de fato um conhecimento, admitido o</w:t>
      </w:r>
      <w:r w:rsidRPr="00402A43">
        <w:rPr>
          <w:lang w:val="pt-BR"/>
        </w:rPr>
        <w:br/>
        <w:t>erro proveniente da falibilidade humana. Ocorre que a filosofia reduz a chance</w:t>
      </w:r>
      <w:r w:rsidRPr="00402A43">
        <w:rPr>
          <w:lang w:val="pt-BR"/>
        </w:rPr>
        <w:br/>
        <w:t>desse erro tornando-o às vezes irrisório, mais do que isso não é prudente</w:t>
      </w:r>
      <w:r w:rsidRPr="00402A43">
        <w:rPr>
          <w:lang w:val="pt-BR"/>
        </w:rPr>
        <w:br/>
        <w:t>esperar.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* * *</w:t>
      </w:r>
      <w:r>
        <w:br/>
      </w:r>
      <w:r>
        <w:br/>
        <w:t xml:space="preserve">  </w:t>
      </w:r>
      <w:r>
        <w:br/>
      </w:r>
      <w:r>
        <w:br/>
        <w:t>[i] Bertrand Russell, Problems of Philosophy. THE LIMITS OF PHILOSOPHICAL</w:t>
      </w:r>
      <w:r>
        <w:br/>
        <w:t xml:space="preserve">KNOWLEDGE. </w:t>
      </w:r>
      <w:r w:rsidRPr="00402A43">
        <w:rPr>
          <w:lang w:val="pt-BR"/>
        </w:rPr>
        <w:t>Acessado em 18/7/2019:</w:t>
      </w:r>
      <w:r w:rsidRPr="00402A43">
        <w:rPr>
          <w:lang w:val="pt-BR"/>
        </w:rPr>
        <w:br/>
        <w:t>[http://www.ditext.com/russell/rus14.html](http://www.ditext.com/russell/rus14.html).</w:t>
      </w:r>
      <w:r w:rsidRPr="00402A43">
        <w:rPr>
          <w:lang w:val="pt-BR"/>
        </w:rPr>
        <w:br/>
        <w:t>Ver o seguinte fichamento e os anteriores:</w:t>
      </w:r>
      <w:r w:rsidRPr="00402A43">
        <w:rPr>
          <w:lang w:val="pt-BR"/>
        </w:rPr>
        <w:br/>
        <w:t>&lt;https://www.reflexoesdofilosofo.blog.br/2019/08/conhecimento-erro-e-opiniao-</w:t>
      </w:r>
      <w:r w:rsidRPr="00402A43">
        <w:rPr>
          <w:lang w:val="pt-BR"/>
        </w:rPr>
        <w:br/>
        <w:t>provavel.html&gt;.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 xml:space="preserve">[ii] </w:t>
      </w:r>
      <w:proofErr w:type="spellStart"/>
      <w:r>
        <w:t>Ideia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 xml:space="preserve"> que “has no incompleteness, no opposite, and no need of</w:t>
      </w:r>
      <w:r>
        <w:br/>
        <w:t>further development”.</w:t>
      </w:r>
      <w:r>
        <w:br/>
      </w:r>
      <w:r>
        <w:br/>
        <w:t>[iii] Hence, (1) acquaintance with a thing does not logically involve a</w:t>
      </w:r>
      <w:r>
        <w:br/>
        <w:t>knowledge of its relations, and (2) a knowledge of some of its relations does</w:t>
      </w:r>
      <w:r>
        <w:br/>
        <w:t>not involve a knowledge of all of its relations nor a knowledge of its</w:t>
      </w:r>
      <w:r>
        <w:br/>
        <w:t>'nature' in the above sense.</w:t>
      </w:r>
      <w:r>
        <w:br/>
      </w:r>
      <w:r>
        <w:br/>
        <w:t>[iv] Thus our intuitive knowledge, which is the source of all our other</w:t>
      </w:r>
      <w:r>
        <w:br/>
        <w:t>knowledge of truths, is of two sorts: pure empirical knowledge, which tells us</w:t>
      </w:r>
      <w:r>
        <w:br/>
        <w:t>of the existence and some of the properties of particular things with which we</w:t>
      </w:r>
      <w:r>
        <w:br/>
        <w:t>are acquainted, and pure a priori knowledge, which gives us connexions between</w:t>
      </w:r>
      <w:r>
        <w:br/>
        <w:t>universals, and enables us to draw inferences from the particular facts given</w:t>
      </w:r>
      <w:r>
        <w:br/>
        <w:t>in empirical knowledge. Our derivative knowledge always depends upon some pure</w:t>
      </w:r>
      <w:r>
        <w:br/>
        <w:t>a priori knowledge and usually also depends upon some pure empirical</w:t>
      </w:r>
      <w:r>
        <w:br/>
        <w:t>knowledge.</w:t>
      </w:r>
      <w:r>
        <w:br/>
      </w:r>
      <w:r>
        <w:br/>
      </w:r>
      <w:r>
        <w:br/>
      </w:r>
    </w:p>
    <w:p w14:paraId="60B6B9A7" w14:textId="77777777" w:rsidR="00626A2C" w:rsidRPr="00402A43" w:rsidRDefault="00000000">
      <w:pPr>
        <w:pStyle w:val="Ttulo1"/>
        <w:rPr>
          <w:lang w:val="pt-BR"/>
        </w:rPr>
      </w:pPr>
      <w:bookmarkStart w:id="5" w:name="_Toc208350161"/>
      <w:r w:rsidRPr="00402A43">
        <w:rPr>
          <w:lang w:val="pt-BR"/>
        </w:rPr>
        <w:lastRenderedPageBreak/>
        <w:t>Do conhecimento à opinião há erro* - 26/08/2019</w:t>
      </w:r>
      <w:bookmarkEnd w:id="5"/>
      <w:r w:rsidRPr="00402A43">
        <w:rPr>
          <w:lang w:val="pt-BR"/>
        </w:rPr>
        <w:br/>
      </w:r>
    </w:p>
    <w:p w14:paraId="5CFD22EB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>Russell tratará de verificar se conseguimos distinguir entre crenças</w:t>
      </w:r>
      <w:r w:rsidRPr="00402A43">
        <w:rPr>
          <w:lang w:val="pt-BR"/>
        </w:rPr>
        <w:br/>
        <w:t>verdadeiras e falsas, iniciando com o que significa conhecer. Se parece que o</w:t>
      </w:r>
      <w:r w:rsidRPr="00402A43">
        <w:rPr>
          <w:lang w:val="pt-BR"/>
        </w:rPr>
        <w:br/>
        <w:t>conhecimento é o resultado de uma crença verdadeira, pode às vezes acontecer</w:t>
      </w:r>
      <w:r w:rsidRPr="00402A43">
        <w:rPr>
          <w:lang w:val="pt-BR"/>
        </w:rPr>
        <w:br/>
        <w:t>de uma crença verdadeira ser deduzida de uma crença falsa e isso não resulta</w:t>
      </w:r>
      <w:r w:rsidRPr="00402A43">
        <w:rPr>
          <w:lang w:val="pt-BR"/>
        </w:rPr>
        <w:br/>
        <w:t xml:space="preserve">em conhecimento. Ou de um processo falacioso de </w:t>
      </w:r>
      <w:proofErr w:type="gramStart"/>
      <w:r w:rsidRPr="00402A43">
        <w:rPr>
          <w:lang w:val="pt-BR"/>
        </w:rPr>
        <w:t>raciocínio,  até</w:t>
      </w:r>
      <w:proofErr w:type="gramEnd"/>
      <w:r w:rsidRPr="00402A43">
        <w:rPr>
          <w:lang w:val="pt-BR"/>
        </w:rPr>
        <w:t xml:space="preserve"> mesmo com</w:t>
      </w:r>
      <w:r w:rsidRPr="00402A43">
        <w:rPr>
          <w:lang w:val="pt-BR"/>
        </w:rPr>
        <w:br/>
        <w:t>premissas e conclusão verdadeiras.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Segundo Russell, o conhecimento é algo deduzido de premissas conhecidas, ou</w:t>
      </w:r>
      <w:r w:rsidRPr="00402A43">
        <w:rPr>
          <w:lang w:val="pt-BR"/>
        </w:rPr>
        <w:br/>
        <w:t>seja, um conhecimento derivativo de premissas conhecidas intuitivamente, desde</w:t>
      </w:r>
      <w:r w:rsidRPr="00402A43">
        <w:rPr>
          <w:lang w:val="pt-BR"/>
        </w:rPr>
        <w:br/>
        <w:t>que assumida uma conexão lógica válida. Há, até mesmo, conhecimento que pode</w:t>
      </w:r>
      <w:r w:rsidRPr="00402A43">
        <w:rPr>
          <w:lang w:val="pt-BR"/>
        </w:rPr>
        <w:br/>
        <w:t>ser uma inferência de uma notícia de jornal obtido pelos dados-dos-sentidos da</w:t>
      </w:r>
      <w:r w:rsidRPr="00402A43">
        <w:rPr>
          <w:lang w:val="pt-BR"/>
        </w:rPr>
        <w:br/>
        <w:t>leitura da notícia que não é, de fato, uma inferência lógica, mas inferência</w:t>
      </w:r>
      <w:r w:rsidRPr="00402A43">
        <w:rPr>
          <w:lang w:val="pt-BR"/>
        </w:rPr>
        <w:br/>
        <w:t>psicológica. Russell diz que não há uma definição precisa de conhecimento pois</w:t>
      </w:r>
      <w:r w:rsidRPr="00402A43">
        <w:rPr>
          <w:lang w:val="pt-BR"/>
        </w:rPr>
        <w:br/>
        <w:t>este pode ser estender até a provável opinião. Se o conhecimento derivativo</w:t>
      </w:r>
      <w:r w:rsidRPr="00402A43">
        <w:rPr>
          <w:lang w:val="pt-BR"/>
        </w:rPr>
        <w:br/>
        <w:t>depende do indutivo, o último não tem um critério certo de conhecimento ou</w:t>
      </w:r>
      <w:r w:rsidRPr="00402A43">
        <w:rPr>
          <w:lang w:val="pt-BR"/>
        </w:rPr>
        <w:br/>
        <w:t>erro[i].</w:t>
      </w:r>
      <w:r w:rsidRPr="00402A43">
        <w:rPr>
          <w:lang w:val="pt-BR"/>
        </w:rPr>
        <w:br/>
      </w:r>
      <w:r w:rsidRPr="00402A43">
        <w:rPr>
          <w:lang w:val="pt-BR"/>
        </w:rPr>
        <w:br/>
        <w:t>Russell, então, compara o conhecimento de verdades, que corresponde ao</w:t>
      </w:r>
      <w:r w:rsidRPr="00402A43">
        <w:rPr>
          <w:lang w:val="pt-BR"/>
        </w:rPr>
        <w:br/>
        <w:t>complexo dito no capítulo anterior, com o conhecimento por familiaridade e</w:t>
      </w:r>
      <w:r w:rsidRPr="00402A43">
        <w:rPr>
          <w:lang w:val="pt-BR"/>
        </w:rPr>
        <w:br/>
        <w:t>situa o último como dependente da percepção e não suscetível ao julgamento que</w:t>
      </w:r>
      <w:r w:rsidRPr="00402A43">
        <w:rPr>
          <w:lang w:val="pt-BR"/>
        </w:rPr>
        <w:br/>
        <w:t xml:space="preserve">pode </w:t>
      </w:r>
      <w:proofErr w:type="gramStart"/>
      <w:r w:rsidRPr="00402A43">
        <w:rPr>
          <w:lang w:val="pt-BR"/>
        </w:rPr>
        <w:t>acarretar em</w:t>
      </w:r>
      <w:proofErr w:type="gramEnd"/>
      <w:r w:rsidRPr="00402A43">
        <w:rPr>
          <w:lang w:val="pt-BR"/>
        </w:rPr>
        <w:t xml:space="preserve"> erro. Então ele distingue os dois tipos de </w:t>
      </w:r>
      <w:proofErr w:type="spellStart"/>
      <w:r w:rsidRPr="00402A43">
        <w:rPr>
          <w:lang w:val="pt-BR"/>
        </w:rPr>
        <w:t>autoevidência</w:t>
      </w:r>
      <w:proofErr w:type="spellEnd"/>
      <w:r w:rsidRPr="00402A43">
        <w:rPr>
          <w:lang w:val="pt-BR"/>
        </w:rPr>
        <w:t xml:space="preserve"> que</w:t>
      </w:r>
      <w:r w:rsidRPr="00402A43">
        <w:rPr>
          <w:lang w:val="pt-BR"/>
        </w:rPr>
        <w:br/>
        <w:t>se seguem.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Conhecimento </w:t>
      </w:r>
      <w:proofErr w:type="spellStart"/>
      <w:r w:rsidRPr="00402A43">
        <w:rPr>
          <w:lang w:val="pt-BR"/>
        </w:rPr>
        <w:t>autoevidente</w:t>
      </w:r>
      <w:proofErr w:type="spellEnd"/>
      <w:r w:rsidRPr="00402A43">
        <w:rPr>
          <w:lang w:val="pt-BR"/>
        </w:rPr>
        <w:t xml:space="preserve"> de um fato particular fica privado a uma pessoa:</w:t>
      </w:r>
      <w:r w:rsidRPr="00402A43">
        <w:rPr>
          <w:lang w:val="pt-BR"/>
        </w:rPr>
        <w:br/>
        <w:t>dados-dos-sentidos, um sentimento, já fatos relacionados a universais não têm</w:t>
      </w:r>
      <w:r w:rsidRPr="00402A43">
        <w:rPr>
          <w:lang w:val="pt-BR"/>
        </w:rPr>
        <w:br/>
        <w:t>essa privacidade e podem ser conhecidos por muitas mentes por familiaridade.</w:t>
      </w:r>
      <w:r w:rsidRPr="00402A43">
        <w:rPr>
          <w:lang w:val="pt-BR"/>
        </w:rPr>
        <w:br/>
        <w:t xml:space="preserve">Assim, uma garantia absolutamente de </w:t>
      </w:r>
      <w:proofErr w:type="spellStart"/>
      <w:r w:rsidRPr="00402A43">
        <w:rPr>
          <w:lang w:val="pt-BR"/>
        </w:rPr>
        <w:t>autoevidência</w:t>
      </w:r>
      <w:proofErr w:type="spellEnd"/>
      <w:r w:rsidRPr="00402A43">
        <w:rPr>
          <w:lang w:val="pt-BR"/>
        </w:rPr>
        <w:t xml:space="preserve"> é quando conhecemos por</w:t>
      </w:r>
      <w:r w:rsidRPr="00402A43">
        <w:rPr>
          <w:lang w:val="pt-BR"/>
        </w:rPr>
        <w:br/>
        <w:t>familiaridade os termos e a relação envolvidos em um complexo, neste caso o</w:t>
      </w:r>
      <w:r w:rsidRPr="00402A43">
        <w:rPr>
          <w:lang w:val="pt-BR"/>
        </w:rPr>
        <w:br/>
        <w:t>julgamento de que os termos estão relacionados deve ser verdadeiro.</w:t>
      </w:r>
      <w:r w:rsidRPr="00402A43">
        <w:rPr>
          <w:lang w:val="pt-BR"/>
        </w:rPr>
        <w:br/>
      </w:r>
      <w:r w:rsidRPr="00402A43">
        <w:rPr>
          <w:lang w:val="pt-BR"/>
        </w:rPr>
        <w:br/>
        <w:t>Entretanto, passar da percepção de um fato complexo ao seu julgamento não é um</w:t>
      </w:r>
      <w:r w:rsidRPr="00402A43">
        <w:rPr>
          <w:lang w:val="pt-BR"/>
        </w:rPr>
        <w:br/>
        <w:t>processo infalível porque pode terminar em não correspondência devido a algum</w:t>
      </w:r>
      <w:r w:rsidRPr="00402A43">
        <w:rPr>
          <w:lang w:val="pt-BR"/>
        </w:rPr>
        <w:br/>
        <w:t xml:space="preserve">erro. Já o segundo caso de </w:t>
      </w:r>
      <w:proofErr w:type="spellStart"/>
      <w:r w:rsidRPr="00402A43">
        <w:rPr>
          <w:lang w:val="pt-BR"/>
        </w:rPr>
        <w:t>autoevidência</w:t>
      </w:r>
      <w:proofErr w:type="spellEnd"/>
      <w:r w:rsidRPr="00402A43">
        <w:rPr>
          <w:lang w:val="pt-BR"/>
        </w:rPr>
        <w:t xml:space="preserve"> apresenta graus, não por conta dos</w:t>
      </w:r>
      <w:r w:rsidRPr="00402A43">
        <w:rPr>
          <w:lang w:val="pt-BR"/>
        </w:rPr>
        <w:br/>
        <w:t>dados-dos-sentidos, mas pelos julgamentos duvidosos sobre eles[ii]. Já nos</w:t>
      </w:r>
      <w:r w:rsidRPr="00402A43">
        <w:rPr>
          <w:lang w:val="pt-BR"/>
        </w:rPr>
        <w:br/>
        <w:t>conhecimentos derivados, as últimas premissas devem ter alto grau de</w:t>
      </w:r>
      <w:r w:rsidRPr="00402A43">
        <w:rPr>
          <w:lang w:val="pt-BR"/>
        </w:rPr>
        <w:br/>
      </w:r>
      <w:proofErr w:type="spellStart"/>
      <w:r w:rsidRPr="00402A43">
        <w:rPr>
          <w:lang w:val="pt-BR"/>
        </w:rPr>
        <w:t>autoevidência</w:t>
      </w:r>
      <w:proofErr w:type="spellEnd"/>
      <w:r w:rsidRPr="00402A43">
        <w:rPr>
          <w:lang w:val="pt-BR"/>
        </w:rPr>
        <w:t>, como quando em matemática partimos de axiomas e devemos</w:t>
      </w:r>
      <w:r w:rsidRPr="00402A43">
        <w:rPr>
          <w:lang w:val="pt-BR"/>
        </w:rPr>
        <w:br/>
        <w:t>demonstrar os resultados.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Encerrando, Russell argumenta que se no que acreditamos é verdade, tem-se</w:t>
      </w:r>
      <w:r w:rsidRPr="00402A43">
        <w:rPr>
          <w:lang w:val="pt-BR"/>
        </w:rPr>
        <w:br/>
        <w:t>conhecimento, seja intuitivo ou inferido, caso contrário se falso é erro e,</w:t>
      </w:r>
      <w:r w:rsidRPr="00402A43">
        <w:rPr>
          <w:lang w:val="pt-BR"/>
        </w:rPr>
        <w:br/>
        <w:t>não sendo ambos, é uma opinião provável. Na base, há o conhecimento intuitivo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 xml:space="preserve">em proporção aos graus de </w:t>
      </w:r>
      <w:proofErr w:type="spellStart"/>
      <w:r w:rsidRPr="00402A43">
        <w:rPr>
          <w:lang w:val="pt-BR"/>
        </w:rPr>
        <w:t>autoevidência</w:t>
      </w:r>
      <w:proofErr w:type="spellEnd"/>
      <w:r w:rsidRPr="00402A43">
        <w:rPr>
          <w:lang w:val="pt-BR"/>
        </w:rPr>
        <w:t>. A opinião provável pode se valer do</w:t>
      </w:r>
      <w:r w:rsidRPr="00402A43">
        <w:rPr>
          <w:lang w:val="pt-BR"/>
        </w:rPr>
        <w:br/>
        <w:t>critério da coerência que é usado nas ciências e filosofia, mas que por si só</w:t>
      </w:r>
      <w:r w:rsidRPr="00402A43">
        <w:rPr>
          <w:lang w:val="pt-BR"/>
        </w:rPr>
        <w:br/>
        <w:t>não se transforma em conhecimento indubitável.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* * *</w:t>
      </w:r>
      <w:r>
        <w:br/>
      </w:r>
      <w:r>
        <w:br/>
        <w:t xml:space="preserve">  </w:t>
      </w:r>
      <w:r>
        <w:br/>
      </w:r>
      <w:r>
        <w:br/>
        <w:t xml:space="preserve">* Bertrand Russell, Problems of Philosophy. KNOWLEDGE, ERROR, AND PROBABLE OPINION. </w:t>
      </w:r>
      <w:r w:rsidRPr="00402A43">
        <w:rPr>
          <w:lang w:val="pt-BR"/>
        </w:rPr>
        <w:t>Acessado em 12/7/2019: &lt;http://www.ditext.com/russell/rus13.html&gt;. Ver o seguinte fichamento e os anteriores: &lt;https://www.reflexoesdofilosofo.blog.br/2019/07/a-unidade-complexa-de-russell.html&gt;.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[i] Conforme Russell: “all our knowledge of truths is infected with some</w:t>
      </w:r>
      <w:r>
        <w:br/>
        <w:t>degree of doubt, and a theory which ignored this fact would be plainly wrong”.</w:t>
      </w:r>
      <w:r>
        <w:br/>
      </w:r>
      <w:r>
        <w:br/>
      </w:r>
      <w:r w:rsidRPr="00402A43">
        <w:rPr>
          <w:lang w:val="pt-BR"/>
        </w:rPr>
        <w:t>[ii] Graus como ocorrem na afinação de um instrumento, ele cita.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763176BF" w14:textId="77777777" w:rsidR="00626A2C" w:rsidRPr="00402A43" w:rsidRDefault="00000000">
      <w:pPr>
        <w:pStyle w:val="Ttulo1"/>
        <w:rPr>
          <w:lang w:val="pt-BR"/>
        </w:rPr>
      </w:pPr>
      <w:bookmarkStart w:id="6" w:name="_Toc208350162"/>
      <w:r w:rsidRPr="00402A43">
        <w:rPr>
          <w:lang w:val="pt-BR"/>
        </w:rPr>
        <w:t>A unidade complexa de Russell* - 16/07/2019</w:t>
      </w:r>
      <w:bookmarkEnd w:id="6"/>
      <w:r w:rsidRPr="00402A43">
        <w:rPr>
          <w:lang w:val="pt-BR"/>
        </w:rPr>
        <w:br/>
      </w:r>
    </w:p>
    <w:p w14:paraId="62A5745F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>Russell inicia comparando o conhecimento de coisas, que se referem a algo, com</w:t>
      </w:r>
      <w:r w:rsidRPr="00402A43">
        <w:rPr>
          <w:lang w:val="pt-BR"/>
        </w:rPr>
        <w:br/>
        <w:t>o conhecimento de verdades que está sujeito ao erro. Ou seja, as coisas</w:t>
      </w:r>
      <w:r w:rsidRPr="00402A43">
        <w:rPr>
          <w:lang w:val="pt-BR"/>
        </w:rPr>
        <w:br/>
        <w:t>conhecidas existem, não há como negar, porém o conhecimento de verdades</w:t>
      </w:r>
      <w:r w:rsidRPr="00402A43">
        <w:rPr>
          <w:lang w:val="pt-BR"/>
        </w:rPr>
        <w:br/>
        <w:t>envolve um dualismo, já que uns podem acreditar em algo errado na mesma</w:t>
      </w:r>
      <w:r w:rsidRPr="00402A43">
        <w:rPr>
          <w:lang w:val="pt-BR"/>
        </w:rPr>
        <w:br/>
        <w:t>intensidade em que outros podem acreditar em algo certo. Para analisar essa</w:t>
      </w:r>
      <w:r w:rsidRPr="00402A43">
        <w:rPr>
          <w:lang w:val="pt-BR"/>
        </w:rPr>
        <w:br/>
        <w:t>questão ele estuda primeiro o significado da verdade e da falsidade.[i] Então,</w:t>
      </w:r>
      <w:r w:rsidRPr="00402A43">
        <w:rPr>
          <w:lang w:val="pt-BR"/>
        </w:rPr>
        <w:br/>
        <w:t>Russell enumera três pontos na busca da natureza da verdade: 1) uma teoria da</w:t>
      </w:r>
      <w:r w:rsidRPr="00402A43">
        <w:rPr>
          <w:lang w:val="pt-BR"/>
        </w:rPr>
        <w:br/>
        <w:t>verdade deve admitir seu oposto, a falsidade; 2) para haver verdade e</w:t>
      </w:r>
      <w:r w:rsidRPr="00402A43">
        <w:rPr>
          <w:lang w:val="pt-BR"/>
        </w:rPr>
        <w:br/>
        <w:t>falsidade é preciso mais do que somente matéria no mundo, é preciso crenças e</w:t>
      </w:r>
      <w:r w:rsidRPr="00402A43">
        <w:rPr>
          <w:lang w:val="pt-BR"/>
        </w:rPr>
        <w:br/>
        <w:t>afirmações das quais se obtêm verdade e falsidade; 3) apesar da ligação da</w:t>
      </w:r>
      <w:r w:rsidRPr="00402A43">
        <w:rPr>
          <w:lang w:val="pt-BR"/>
        </w:rPr>
        <w:br/>
        <w:t>verdade ou falsidade com a crença, elas não são qualidades intrínsecas da</w:t>
      </w:r>
      <w:r w:rsidRPr="00402A43">
        <w:rPr>
          <w:lang w:val="pt-BR"/>
        </w:rPr>
        <w:br/>
        <w:t>crença, mas a respeito de algo que a crença se refere.</w:t>
      </w:r>
      <w:r w:rsidRPr="00402A43">
        <w:rPr>
          <w:lang w:val="pt-BR"/>
        </w:rPr>
        <w:br/>
      </w:r>
      <w:r w:rsidRPr="00402A43">
        <w:rPr>
          <w:lang w:val="pt-BR"/>
        </w:rPr>
        <w:br/>
        <w:t>Russell comenta a visão de muitos filósofos de que a verdade é algo que</w:t>
      </w:r>
      <w:r w:rsidRPr="00402A43">
        <w:rPr>
          <w:lang w:val="pt-BR"/>
        </w:rPr>
        <w:br/>
        <w:t>corresponde à ligação da crença com o fato, corroborando a ligação com algo</w:t>
      </w:r>
      <w:r w:rsidRPr="00402A43">
        <w:rPr>
          <w:lang w:val="pt-BR"/>
        </w:rPr>
        <w:br/>
        <w:t>externo e nomeando como a teoria da coerência[ii], quando a falsidade é a</w:t>
      </w:r>
      <w:r w:rsidRPr="00402A43">
        <w:rPr>
          <w:lang w:val="pt-BR"/>
        </w:rPr>
        <w:br/>
        <w:t>falta de coerência com o conjunto de nossas crenças. Porém, Russell salienta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que não há apenas um conjunto coerente de crenças usando como exemplo a</w:t>
      </w:r>
      <w:r w:rsidRPr="00402A43">
        <w:rPr>
          <w:lang w:val="pt-BR"/>
        </w:rPr>
        <w:br/>
        <w:t>ciência, onde há mais de uma hipótese para um conjunto de fatos de determinado</w:t>
      </w:r>
      <w:r w:rsidRPr="00402A43">
        <w:rPr>
          <w:lang w:val="pt-BR"/>
        </w:rPr>
        <w:br/>
        <w:t>assunto, assim como em Filosofia, que também pode haver mais de uma hipótese</w:t>
      </w:r>
      <w:r w:rsidRPr="00402A43">
        <w:rPr>
          <w:lang w:val="pt-BR"/>
        </w:rPr>
        <w:br/>
        <w:t>capaz de suplantar todos os fatos, por isso a coerência falha como definição</w:t>
      </w:r>
      <w:r w:rsidRPr="00402A43">
        <w:rPr>
          <w:lang w:val="pt-BR"/>
        </w:rPr>
        <w:br/>
        <w:t>da verdade. Além do mais, a coerência pressupõe as leis da lógica, p.ex., a</w:t>
      </w:r>
      <w:r w:rsidRPr="00402A43">
        <w:rPr>
          <w:lang w:val="pt-BR"/>
        </w:rPr>
        <w:br/>
        <w:t>lei da contradição que, se falsa, "nada será mais incoerente com qualquer</w:t>
      </w:r>
      <w:r w:rsidRPr="00402A43">
        <w:rPr>
          <w:lang w:val="pt-BR"/>
        </w:rPr>
        <w:br/>
        <w:t>outra coisa". Dito isto, ele conclui que a coerência seria mais um teste da</w:t>
      </w:r>
      <w:r w:rsidRPr="00402A43">
        <w:rPr>
          <w:lang w:val="pt-BR"/>
        </w:rPr>
        <w:br/>
        <w:t>verdade e não se confundindo com a própria verdade.</w:t>
      </w:r>
      <w:r w:rsidRPr="00402A43">
        <w:rPr>
          <w:lang w:val="pt-BR"/>
        </w:rPr>
        <w:br/>
      </w:r>
      <w:r w:rsidRPr="00402A43">
        <w:rPr>
          <w:lang w:val="pt-BR"/>
        </w:rPr>
        <w:br/>
        <w:t>Russell então retorna à correspondência com os fatos como sendo a natureza da</w:t>
      </w:r>
      <w:r w:rsidRPr="00402A43">
        <w:rPr>
          <w:lang w:val="pt-BR"/>
        </w:rPr>
        <w:br/>
        <w:t>verdade, ressaltando que não significa uma relação da mente com um objeto,</w:t>
      </w:r>
      <w:r w:rsidRPr="00402A43">
        <w:rPr>
          <w:lang w:val="pt-BR"/>
        </w:rPr>
        <w:br/>
        <w:t>senão não haveria seu oposto, a falsidade. Aprofundando essa correspondência,</w:t>
      </w:r>
      <w:r w:rsidRPr="00402A43">
        <w:rPr>
          <w:lang w:val="pt-BR"/>
        </w:rPr>
        <w:br/>
        <w:t>ele mostra que, às vezes, a crença não se refere a nenhum objeto em outras a</w:t>
      </w:r>
      <w:r w:rsidRPr="00402A43">
        <w:rPr>
          <w:lang w:val="pt-BR"/>
        </w:rPr>
        <w:br/>
        <w:t>inúmeros, nas palavras do filósofo, tratando da crença ou do julgamento: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proofErr w:type="spellStart"/>
      <w:r w:rsidRPr="00402A43">
        <w:rPr>
          <w:lang w:val="pt-BR"/>
        </w:rPr>
        <w:t>What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is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called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belief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or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judgement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is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nothing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but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this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relation</w:t>
      </w:r>
      <w:proofErr w:type="spellEnd"/>
      <w:r w:rsidRPr="00402A43">
        <w:rPr>
          <w:lang w:val="pt-BR"/>
        </w:rPr>
        <w:t xml:space="preserve"> of </w:t>
      </w:r>
      <w:proofErr w:type="spellStart"/>
      <w:r w:rsidRPr="00402A43">
        <w:rPr>
          <w:lang w:val="pt-BR"/>
        </w:rPr>
        <w:t>believing</w:t>
      </w:r>
      <w:proofErr w:type="spellEnd"/>
      <w:r w:rsidRPr="00402A43">
        <w:rPr>
          <w:lang w:val="pt-BR"/>
        </w:rPr>
        <w:br/>
      </w:r>
      <w:proofErr w:type="spellStart"/>
      <w:r w:rsidRPr="00402A43">
        <w:rPr>
          <w:lang w:val="pt-BR"/>
        </w:rPr>
        <w:t>or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judging</w:t>
      </w:r>
      <w:proofErr w:type="spellEnd"/>
      <w:r w:rsidRPr="00402A43">
        <w:rPr>
          <w:lang w:val="pt-BR"/>
        </w:rPr>
        <w:t xml:space="preserve">, </w:t>
      </w:r>
      <w:proofErr w:type="spellStart"/>
      <w:r w:rsidRPr="00402A43">
        <w:rPr>
          <w:lang w:val="pt-BR"/>
        </w:rPr>
        <w:t>which</w:t>
      </w:r>
      <w:proofErr w:type="spellEnd"/>
      <w:r w:rsidRPr="00402A43">
        <w:rPr>
          <w:lang w:val="pt-BR"/>
        </w:rPr>
        <w:t xml:space="preserve"> relates a mind to </w:t>
      </w:r>
      <w:proofErr w:type="spellStart"/>
      <w:r w:rsidRPr="00402A43">
        <w:rPr>
          <w:lang w:val="pt-BR"/>
        </w:rPr>
        <w:t>several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things</w:t>
      </w:r>
      <w:proofErr w:type="spellEnd"/>
      <w:r w:rsidRPr="00402A43">
        <w:rPr>
          <w:lang w:val="pt-BR"/>
        </w:rPr>
        <w:t xml:space="preserve"> **</w:t>
      </w:r>
      <w:proofErr w:type="spellStart"/>
      <w:r w:rsidRPr="00402A43">
        <w:rPr>
          <w:lang w:val="pt-BR"/>
        </w:rPr>
        <w:t>other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than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itself</w:t>
      </w:r>
      <w:proofErr w:type="spellEnd"/>
      <w:r w:rsidRPr="00402A43">
        <w:rPr>
          <w:lang w:val="pt-BR"/>
        </w:rPr>
        <w:t xml:space="preserve">**. </w:t>
      </w:r>
      <w:r>
        <w:t>An</w:t>
      </w:r>
      <w:r>
        <w:br/>
        <w:t>act of belief or of judgement is the occurrence between certain terms at some</w:t>
      </w:r>
      <w:r>
        <w:br/>
      </w:r>
      <w:proofErr w:type="gramStart"/>
      <w:r>
        <w:t>particular time</w:t>
      </w:r>
      <w:proofErr w:type="gramEnd"/>
      <w:r>
        <w:t>, of the relation of believing or judging.</w:t>
      </w:r>
      <w:r>
        <w:br/>
      </w:r>
      <w:r>
        <w:br/>
      </w:r>
      <w:r w:rsidRPr="00402A43">
        <w:rPr>
          <w:lang w:val="pt-BR"/>
        </w:rPr>
        <w:t>Segundo Russell o ato de julgar envolve um sujeito, a mente, e objetos que são</w:t>
      </w:r>
      <w:r w:rsidRPr="00402A43">
        <w:rPr>
          <w:lang w:val="pt-BR"/>
        </w:rPr>
        <w:br/>
        <w:t>os termos que são julgados. Eles são os constituintes do ato de julgar e tem</w:t>
      </w:r>
      <w:r w:rsidRPr="00402A43">
        <w:rPr>
          <w:lang w:val="pt-BR"/>
        </w:rPr>
        <w:br/>
        <w:t>um sentido ou direção, ou seja, há uma ordem entre eles. Para ele, qualquer</w:t>
      </w:r>
      <w:r w:rsidRPr="00402A43">
        <w:rPr>
          <w:lang w:val="pt-BR"/>
        </w:rPr>
        <w:br/>
        <w:t>relação entre sujeito e objetos os une em um _todo complexo</w:t>
      </w:r>
      <w:proofErr w:type="gramStart"/>
      <w:r w:rsidRPr="00402A43">
        <w:rPr>
          <w:lang w:val="pt-BR"/>
        </w:rPr>
        <w:t>_ ,</w:t>
      </w:r>
      <w:proofErr w:type="gramEnd"/>
      <w:r w:rsidRPr="00402A43">
        <w:rPr>
          <w:lang w:val="pt-BR"/>
        </w:rPr>
        <w:t xml:space="preserve"> e o inverso,</w:t>
      </w:r>
      <w:r w:rsidRPr="00402A43">
        <w:rPr>
          <w:lang w:val="pt-BR"/>
        </w:rPr>
        <w:br/>
        <w:t>onde há um objeto complexo há relação unindo seus constituintes. Mesmo dentro</w:t>
      </w:r>
      <w:r w:rsidRPr="00402A43">
        <w:rPr>
          <w:lang w:val="pt-BR"/>
        </w:rPr>
        <w:br/>
        <w:t>dos objetos pode haver outras relações dependendo da relação primeira que é a</w:t>
      </w:r>
      <w:r w:rsidRPr="00402A43">
        <w:rPr>
          <w:lang w:val="pt-BR"/>
        </w:rPr>
        <w:br/>
        <w:t>crença ou julgamento. Já acreditar falsamente invalida as relações dos</w:t>
      </w:r>
      <w:r w:rsidRPr="00402A43">
        <w:rPr>
          <w:lang w:val="pt-BR"/>
        </w:rPr>
        <w:br/>
        <w:t>objetos.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Russell encontra então a definição de verdade: quando a crença corresponde a</w:t>
      </w:r>
      <w:r w:rsidRPr="00402A43">
        <w:rPr>
          <w:lang w:val="pt-BR"/>
        </w:rPr>
        <w:br/>
        <w:t>uma unidade complexa formada pelos termos, a relação e a mente.[iii] Assim,</w:t>
      </w:r>
      <w:r w:rsidRPr="00402A43">
        <w:rPr>
          <w:lang w:val="pt-BR"/>
        </w:rPr>
        <w:br/>
        <w:t>verdade e falsidade são propriedades extrínsecas das crenças e no limite não</w:t>
      </w:r>
      <w:r w:rsidRPr="00402A43">
        <w:rPr>
          <w:lang w:val="pt-BR"/>
        </w:rPr>
        <w:br/>
        <w:t>envolvem a mente, somente os objetos das crenças, como ele diz: “ _</w:t>
      </w:r>
      <w:proofErr w:type="spellStart"/>
      <w:r w:rsidRPr="00402A43">
        <w:rPr>
          <w:lang w:val="pt-BR"/>
        </w:rPr>
        <w:t>Hence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we</w:t>
      </w:r>
      <w:proofErr w:type="spellEnd"/>
      <w:r w:rsidRPr="00402A43">
        <w:rPr>
          <w:lang w:val="pt-BR"/>
        </w:rPr>
        <w:br/>
      </w:r>
      <w:proofErr w:type="spellStart"/>
      <w:r w:rsidRPr="00402A43">
        <w:rPr>
          <w:lang w:val="pt-BR"/>
        </w:rPr>
        <w:t>account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simultaneously</w:t>
      </w:r>
      <w:proofErr w:type="spellEnd"/>
      <w:r w:rsidRPr="00402A43">
        <w:rPr>
          <w:lang w:val="pt-BR"/>
        </w:rPr>
        <w:t xml:space="preserve"> for </w:t>
      </w:r>
      <w:proofErr w:type="spellStart"/>
      <w:r w:rsidRPr="00402A43">
        <w:rPr>
          <w:lang w:val="pt-BR"/>
        </w:rPr>
        <w:t>the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two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facts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that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beliefs</w:t>
      </w:r>
      <w:proofErr w:type="spellEnd"/>
      <w:r w:rsidRPr="00402A43">
        <w:rPr>
          <w:lang w:val="pt-BR"/>
        </w:rPr>
        <w:t xml:space="preserve"> (a) </w:t>
      </w:r>
      <w:proofErr w:type="spellStart"/>
      <w:r w:rsidRPr="00402A43">
        <w:rPr>
          <w:lang w:val="pt-BR"/>
        </w:rPr>
        <w:t>depend</w:t>
      </w:r>
      <w:proofErr w:type="spellEnd"/>
      <w:r w:rsidRPr="00402A43">
        <w:rPr>
          <w:lang w:val="pt-BR"/>
        </w:rPr>
        <w:t xml:space="preserve"> on minds for</w:t>
      </w:r>
      <w:r w:rsidRPr="00402A43">
        <w:rPr>
          <w:lang w:val="pt-BR"/>
        </w:rPr>
        <w:br/>
      </w:r>
      <w:proofErr w:type="spellStart"/>
      <w:r w:rsidRPr="00402A43">
        <w:rPr>
          <w:lang w:val="pt-BR"/>
        </w:rPr>
        <w:t>their</w:t>
      </w:r>
      <w:proofErr w:type="spellEnd"/>
      <w:r w:rsidRPr="00402A43">
        <w:rPr>
          <w:lang w:val="pt-BR"/>
        </w:rPr>
        <w:t xml:space="preserve">  </w:t>
      </w:r>
      <w:proofErr w:type="spellStart"/>
      <w:r w:rsidRPr="00402A43">
        <w:rPr>
          <w:lang w:val="pt-BR"/>
        </w:rPr>
        <w:t>existence</w:t>
      </w:r>
      <w:proofErr w:type="spellEnd"/>
      <w:r w:rsidRPr="00402A43">
        <w:rPr>
          <w:lang w:val="pt-BR"/>
        </w:rPr>
        <w:t xml:space="preserve">, (b) do </w:t>
      </w:r>
      <w:proofErr w:type="spellStart"/>
      <w:r w:rsidRPr="00402A43">
        <w:rPr>
          <w:lang w:val="pt-BR"/>
        </w:rPr>
        <w:t>not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depend</w:t>
      </w:r>
      <w:proofErr w:type="spellEnd"/>
      <w:r w:rsidRPr="00402A43">
        <w:rPr>
          <w:lang w:val="pt-BR"/>
        </w:rPr>
        <w:t xml:space="preserve"> on minds for </w:t>
      </w:r>
      <w:proofErr w:type="spellStart"/>
      <w:r w:rsidRPr="00402A43">
        <w:rPr>
          <w:lang w:val="pt-BR"/>
        </w:rPr>
        <w:t>their</w:t>
      </w:r>
      <w:proofErr w:type="spellEnd"/>
      <w:r w:rsidRPr="00402A43">
        <w:rPr>
          <w:lang w:val="pt-BR"/>
        </w:rPr>
        <w:t xml:space="preserve"> truth”. _A verdade é a</w:t>
      </w:r>
      <w:r w:rsidRPr="00402A43">
        <w:rPr>
          <w:lang w:val="pt-BR"/>
        </w:rPr>
        <w:br/>
        <w:t>correspondência entre a crença e esse fato composto pela unidade complexa e a</w:t>
      </w:r>
      <w:r w:rsidRPr="00402A43">
        <w:rPr>
          <w:lang w:val="pt-BR"/>
        </w:rPr>
        <w:br/>
        <w:t>falsidade aparece quando não há tal fato. Porém, verdade e falsidade não são</w:t>
      </w:r>
      <w:r w:rsidRPr="00402A43">
        <w:rPr>
          <w:lang w:val="pt-BR"/>
        </w:rPr>
        <w:br/>
        <w:t>criadas pela mente, mas a mente cria crenças feitas verdade por um fato.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* * *</w:t>
      </w:r>
      <w:r>
        <w:br/>
      </w:r>
      <w:r>
        <w:br/>
      </w:r>
      <w:r>
        <w:lastRenderedPageBreak/>
        <w:t xml:space="preserve">  </w:t>
      </w:r>
      <w:r>
        <w:br/>
      </w:r>
      <w:r>
        <w:br/>
        <w:t xml:space="preserve">* Bertrand Russell, Problems of Philosophy. TRUTH AND FALSEHOOD. Acessado em 9/7/2019: [http://www.ditext.com/russell/rus12.html](http://www.ditext.com/russell/rus12.html). </w:t>
      </w:r>
      <w:r w:rsidRPr="00402A43">
        <w:rPr>
          <w:lang w:val="pt-BR"/>
        </w:rPr>
        <w:t>Ver o seguinte fichamento e os anteriores: [https://www.reflexoesdofilosofo.blog.br/2019/07/graus-de-autoevidencia.html](https://www.reflexoesdofilosofo.blog.br/2019/07/graus-de-autoevidencia.html).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[i] Importante ressaltar que o enfoque de Russell aqui é na busca do que é</w:t>
      </w:r>
      <w:r w:rsidRPr="00402A43">
        <w:rPr>
          <w:lang w:val="pt-BR"/>
        </w:rPr>
        <w:br/>
        <w:t>verdade e falsidade e não de quais crenças são verdadeiras ou falsas.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[ii] Em algum momento deveríamos confrontar a teoria do conhecimento de</w:t>
      </w:r>
      <w:r w:rsidRPr="00402A43">
        <w:rPr>
          <w:lang w:val="pt-BR"/>
        </w:rPr>
        <w:br/>
        <w:t>Russell com Descartes, já que ele põe em dúvida o conhecimento oriundo dos</w:t>
      </w:r>
      <w:r w:rsidRPr="00402A43">
        <w:rPr>
          <w:lang w:val="pt-BR"/>
        </w:rPr>
        <w:br/>
        <w:t>sentidos (sujeito ao erro). Já Russell aqui parece fazer o oposto.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[iii] Esse complexo parece uma coisa que precisará ser mais bem investigado</w:t>
      </w:r>
      <w:r w:rsidRPr="00402A43">
        <w:rPr>
          <w:lang w:val="pt-BR"/>
        </w:rPr>
        <w:br/>
        <w:t>ontologicamente.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006E4B70" w14:textId="77777777" w:rsidR="00626A2C" w:rsidRPr="00402A43" w:rsidRDefault="00000000">
      <w:pPr>
        <w:pStyle w:val="Ttulo1"/>
        <w:rPr>
          <w:lang w:val="pt-BR"/>
        </w:rPr>
      </w:pPr>
      <w:bookmarkStart w:id="7" w:name="_Toc208350163"/>
      <w:r w:rsidRPr="00402A43">
        <w:rPr>
          <w:lang w:val="pt-BR"/>
        </w:rPr>
        <w:t xml:space="preserve">Graus de </w:t>
      </w:r>
      <w:proofErr w:type="spellStart"/>
      <w:r w:rsidRPr="00402A43">
        <w:rPr>
          <w:lang w:val="pt-BR"/>
        </w:rPr>
        <w:t>autoevidência</w:t>
      </w:r>
      <w:proofErr w:type="spellEnd"/>
      <w:r w:rsidRPr="00402A43">
        <w:rPr>
          <w:lang w:val="pt-BR"/>
        </w:rPr>
        <w:t>* - 15/07/2019</w:t>
      </w:r>
      <w:bookmarkEnd w:id="7"/>
      <w:r w:rsidRPr="00402A43">
        <w:rPr>
          <w:lang w:val="pt-BR"/>
        </w:rPr>
        <w:br/>
      </w:r>
    </w:p>
    <w:p w14:paraId="2250C2E2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>Russell inicia dizendo que geralmente todas nossas crenças são capazes de</w:t>
      </w:r>
      <w:r w:rsidRPr="00402A43">
        <w:rPr>
          <w:lang w:val="pt-BR"/>
        </w:rPr>
        <w:br/>
        <w:t>prova por alguma razão ou mesmo outra crença, embora isso não ocorra</w:t>
      </w:r>
      <w:r w:rsidRPr="00402A43">
        <w:rPr>
          <w:lang w:val="pt-BR"/>
        </w:rPr>
        <w:br/>
        <w:t>conscientemente. Porém, ao subir na escala das razões, questionando-as,</w:t>
      </w:r>
      <w:r w:rsidRPr="00402A43">
        <w:rPr>
          <w:lang w:val="pt-BR"/>
        </w:rPr>
        <w:br/>
        <w:t>chegaremos a princípios gerais evidentes e não dedutíveis, ao nível da</w:t>
      </w:r>
      <w:r w:rsidRPr="00402A43">
        <w:rPr>
          <w:lang w:val="pt-BR"/>
        </w:rPr>
        <w:br/>
        <w:t>indução, e princípios lógicos não demonstráveis. Russell ressalta que até</w:t>
      </w:r>
      <w:r w:rsidRPr="00402A43">
        <w:rPr>
          <w:lang w:val="pt-BR"/>
        </w:rPr>
        <w:br/>
        <w:t>proposições aritméticas simples, mesmo que deduzidas, têm tanta evidência</w:t>
      </w:r>
      <w:r w:rsidRPr="00402A43">
        <w:rPr>
          <w:lang w:val="pt-BR"/>
        </w:rPr>
        <w:br/>
        <w:t xml:space="preserve">quanto princípios lógicos e os princípios éticos como: _" </w:t>
      </w:r>
      <w:proofErr w:type="spellStart"/>
      <w:r w:rsidRPr="00402A43">
        <w:rPr>
          <w:lang w:val="pt-BR"/>
        </w:rPr>
        <w:t>we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ought</w:t>
      </w:r>
      <w:proofErr w:type="spellEnd"/>
      <w:r w:rsidRPr="00402A43">
        <w:rPr>
          <w:lang w:val="pt-BR"/>
        </w:rPr>
        <w:t xml:space="preserve"> to </w:t>
      </w:r>
      <w:proofErr w:type="spellStart"/>
      <w:r w:rsidRPr="00402A43">
        <w:rPr>
          <w:lang w:val="pt-BR"/>
        </w:rPr>
        <w:t>pursue</w:t>
      </w:r>
      <w:proofErr w:type="spellEnd"/>
      <w:r w:rsidRPr="00402A43">
        <w:rPr>
          <w:lang w:val="pt-BR"/>
        </w:rPr>
        <w:br/>
      </w:r>
      <w:proofErr w:type="spellStart"/>
      <w:r w:rsidRPr="00402A43">
        <w:rPr>
          <w:lang w:val="pt-BR"/>
        </w:rPr>
        <w:t>what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is</w:t>
      </w:r>
      <w:proofErr w:type="spellEnd"/>
      <w:r w:rsidRPr="00402A43">
        <w:rPr>
          <w:lang w:val="pt-BR"/>
        </w:rPr>
        <w:t xml:space="preserve"> </w:t>
      </w:r>
      <w:proofErr w:type="spellStart"/>
      <w:proofErr w:type="gramStart"/>
      <w:r w:rsidRPr="00402A43">
        <w:rPr>
          <w:lang w:val="pt-BR"/>
        </w:rPr>
        <w:t>good</w:t>
      </w:r>
      <w:proofErr w:type="spellEnd"/>
      <w:r w:rsidRPr="00402A43">
        <w:rPr>
          <w:lang w:val="pt-BR"/>
        </w:rPr>
        <w:t>”_</w:t>
      </w:r>
      <w:proofErr w:type="gramEnd"/>
      <w:r w:rsidRPr="00402A43">
        <w:rPr>
          <w:lang w:val="pt-BR"/>
        </w:rPr>
        <w:t>, embora esses últimos mais questionáveis.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Russell diz que, ao comparar princípios gerais com casos particulares, os</w:t>
      </w:r>
      <w:r w:rsidRPr="00402A43">
        <w:rPr>
          <w:lang w:val="pt-BR"/>
        </w:rPr>
        <w:br/>
        <w:t>últimos são mais evidentes, como no caso de uma rosa que estamos vendo, não</w:t>
      </w:r>
      <w:r w:rsidRPr="00402A43">
        <w:rPr>
          <w:lang w:val="pt-BR"/>
        </w:rPr>
        <w:br/>
        <w:t>podemos dizer que _é e não é_ vermelha[i], excetuando-se aí os casos que usam</w:t>
      </w:r>
      <w:r w:rsidRPr="00402A43">
        <w:rPr>
          <w:lang w:val="pt-BR"/>
        </w:rPr>
        <w:br/>
        <w:t xml:space="preserve">abstração. Somam-se aos princípios gerais as verdades </w:t>
      </w:r>
      <w:proofErr w:type="spellStart"/>
      <w:r w:rsidRPr="00402A43">
        <w:rPr>
          <w:lang w:val="pt-BR"/>
        </w:rPr>
        <w:t>autoevidentes</w:t>
      </w:r>
      <w:proofErr w:type="spellEnd"/>
      <w:r w:rsidRPr="00402A43">
        <w:rPr>
          <w:lang w:val="pt-BR"/>
        </w:rPr>
        <w:br/>
        <w:t>diretamente derivadas da sensação, chamadas por Russell de verdades da</w:t>
      </w:r>
      <w:r w:rsidRPr="00402A43">
        <w:rPr>
          <w:lang w:val="pt-BR"/>
        </w:rPr>
        <w:br/>
        <w:t>percepção e sobre as quais recaem julgamentos da percepção, embora não</w:t>
      </w:r>
      <w:r w:rsidRPr="00402A43">
        <w:rPr>
          <w:lang w:val="pt-BR"/>
        </w:rPr>
        <w:br/>
        <w:t>verdadeiros ou falsos. São verdades obtidas dos dados-dos-sentidos, porém não</w:t>
      </w:r>
      <w:r w:rsidRPr="00402A43">
        <w:rPr>
          <w:lang w:val="pt-BR"/>
        </w:rPr>
        <w:br/>
        <w:t>se pode dizer de uma amostra de cor que é verdadeira ou falsa, ele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simplesmente existe.</w:t>
      </w:r>
      <w:r w:rsidRPr="00402A43">
        <w:rPr>
          <w:lang w:val="pt-BR"/>
        </w:rPr>
        <w:br/>
      </w:r>
      <w:r w:rsidRPr="00402A43">
        <w:rPr>
          <w:lang w:val="pt-BR"/>
        </w:rPr>
        <w:br/>
        <w:t>Há, então, um julgamento da existência dos dados-dos-sentidos e outro que o</w:t>
      </w:r>
      <w:r w:rsidRPr="00402A43">
        <w:rPr>
          <w:lang w:val="pt-BR"/>
        </w:rPr>
        <w:br/>
        <w:t xml:space="preserve">analisa, ambos considerados por Russell verdades </w:t>
      </w:r>
      <w:proofErr w:type="spellStart"/>
      <w:r w:rsidRPr="00402A43">
        <w:rPr>
          <w:lang w:val="pt-BR"/>
        </w:rPr>
        <w:t>autoevidentes</w:t>
      </w:r>
      <w:proofErr w:type="spellEnd"/>
      <w:r w:rsidRPr="00402A43">
        <w:rPr>
          <w:lang w:val="pt-BR"/>
        </w:rPr>
        <w:t>. No segundo</w:t>
      </w:r>
      <w:r w:rsidRPr="00402A43">
        <w:rPr>
          <w:lang w:val="pt-BR"/>
        </w:rPr>
        <w:br/>
        <w:t>caso, dados-dos-sentidos têm constituintes como um pedaço de vermelho que é</w:t>
      </w:r>
      <w:r w:rsidRPr="00402A43">
        <w:rPr>
          <w:lang w:val="pt-BR"/>
        </w:rPr>
        <w:br/>
        <w:t>redondo e nossos julgamentos revelam essas relações. Outro julgamento</w:t>
      </w:r>
      <w:r w:rsidRPr="00402A43">
        <w:rPr>
          <w:lang w:val="pt-BR"/>
        </w:rPr>
        <w:br/>
        <w:t>intuitivo abordado por Russell é a memória, a qual coloca na frente de nossa</w:t>
      </w:r>
      <w:r w:rsidRPr="00402A43">
        <w:rPr>
          <w:lang w:val="pt-BR"/>
        </w:rPr>
        <w:br/>
        <w:t>mente um objeto que remete ao passado trazendo todo o conhecimento do que</w:t>
      </w:r>
      <w:r w:rsidRPr="00402A43">
        <w:rPr>
          <w:lang w:val="pt-BR"/>
        </w:rPr>
        <w:br/>
        <w:t>vivenciamos. Russell comenta que os julgamentos da memória dependem do quão</w:t>
      </w:r>
      <w:r w:rsidRPr="00402A43">
        <w:rPr>
          <w:lang w:val="pt-BR"/>
        </w:rPr>
        <w:br/>
        <w:t>recente foram nossas experiências: as mais recentes mais vívidas, porém as</w:t>
      </w:r>
      <w:r w:rsidRPr="00402A43">
        <w:rPr>
          <w:lang w:val="pt-BR"/>
        </w:rPr>
        <w:br/>
        <w:t>mais antigas não nos trazem uma certeza evidente. Ou seja, há graus de</w:t>
      </w:r>
      <w:r w:rsidRPr="00402A43">
        <w:rPr>
          <w:lang w:val="pt-BR"/>
        </w:rPr>
        <w:br/>
        <w:t>evidência e fidedignidade do que apreendemos pela memória.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Ele enfatiza essa característica da </w:t>
      </w:r>
      <w:proofErr w:type="spellStart"/>
      <w:r w:rsidRPr="00402A43">
        <w:rPr>
          <w:lang w:val="pt-BR"/>
        </w:rPr>
        <w:t>autoevidência</w:t>
      </w:r>
      <w:proofErr w:type="spellEnd"/>
      <w:r w:rsidRPr="00402A43">
        <w:rPr>
          <w:lang w:val="pt-BR"/>
        </w:rPr>
        <w:t>, que são os graus, desde os</w:t>
      </w:r>
      <w:r w:rsidRPr="00402A43">
        <w:rPr>
          <w:lang w:val="pt-BR"/>
        </w:rPr>
        <w:br/>
        <w:t>mais altos como verdades da percepção e princípios lógicos, passando pelo</w:t>
      </w:r>
      <w:r w:rsidRPr="00402A43">
        <w:rPr>
          <w:lang w:val="pt-BR"/>
        </w:rPr>
        <w:br/>
        <w:t>princípio da indução até chegar à variação da memória e julgamentos éticos e</w:t>
      </w:r>
      <w:r w:rsidRPr="00402A43">
        <w:rPr>
          <w:lang w:val="pt-BR"/>
        </w:rPr>
        <w:br/>
        <w:t xml:space="preserve">estéticos. Assim, Russell ressalta a importância dos graus de </w:t>
      </w:r>
      <w:proofErr w:type="spellStart"/>
      <w:r w:rsidRPr="00402A43">
        <w:rPr>
          <w:lang w:val="pt-BR"/>
        </w:rPr>
        <w:t>autoevidência</w:t>
      </w:r>
      <w:proofErr w:type="spellEnd"/>
      <w:r w:rsidRPr="00402A43">
        <w:rPr>
          <w:lang w:val="pt-BR"/>
        </w:rPr>
        <w:t xml:space="preserve"> na</w:t>
      </w:r>
      <w:r w:rsidRPr="00402A43">
        <w:rPr>
          <w:lang w:val="pt-BR"/>
        </w:rPr>
        <w:br/>
        <w:t>teoria do conhecimento, pois, se proposições podem ter graus de evidência sem</w:t>
      </w:r>
      <w:r w:rsidRPr="00402A43">
        <w:rPr>
          <w:lang w:val="pt-BR"/>
        </w:rPr>
        <w:br/>
        <w:t>serem verdadeiras, onde houver um conflito entre verdade e evidência, as</w:t>
      </w:r>
      <w:r w:rsidRPr="00402A43">
        <w:rPr>
          <w:lang w:val="pt-BR"/>
        </w:rPr>
        <w:br/>
        <w:t xml:space="preserve">proposições mais </w:t>
      </w:r>
      <w:proofErr w:type="spellStart"/>
      <w:r w:rsidRPr="00402A43">
        <w:rPr>
          <w:lang w:val="pt-BR"/>
        </w:rPr>
        <w:t>autoevidentes</w:t>
      </w:r>
      <w:proofErr w:type="spellEnd"/>
      <w:r w:rsidRPr="00402A43">
        <w:rPr>
          <w:lang w:val="pt-BR"/>
        </w:rPr>
        <w:t xml:space="preserve"> devem ser mantidas. Por fim, Russell diz que a</w:t>
      </w:r>
      <w:r w:rsidRPr="00402A43">
        <w:rPr>
          <w:lang w:val="pt-BR"/>
        </w:rPr>
        <w:br/>
        <w:t xml:space="preserve">noção de </w:t>
      </w:r>
      <w:proofErr w:type="spellStart"/>
      <w:r w:rsidRPr="00402A43">
        <w:rPr>
          <w:lang w:val="pt-BR"/>
        </w:rPr>
        <w:t>autoevidência</w:t>
      </w:r>
      <w:proofErr w:type="spellEnd"/>
      <w:r w:rsidRPr="00402A43">
        <w:rPr>
          <w:lang w:val="pt-BR"/>
        </w:rPr>
        <w:t xml:space="preserve"> varia entre a verdade (alto grau) e a presunção (baixo</w:t>
      </w:r>
      <w:r w:rsidRPr="00402A43">
        <w:rPr>
          <w:lang w:val="pt-BR"/>
        </w:rPr>
        <w:br/>
        <w:t>grau) e desenvolverá tal conceito associado ao conhecimento e o erro, porém</w:t>
      </w:r>
      <w:r w:rsidRPr="00402A43">
        <w:rPr>
          <w:lang w:val="pt-BR"/>
        </w:rPr>
        <w:br/>
        <w:t>antes investigará a natureza da verdade.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* * *</w:t>
      </w:r>
      <w:r>
        <w:br/>
      </w:r>
      <w:r>
        <w:br/>
        <w:t xml:space="preserve">  </w:t>
      </w:r>
      <w:r>
        <w:br/>
      </w:r>
      <w:r>
        <w:br/>
        <w:t xml:space="preserve">* Bertrand Russell, Problems of Philosophy. ON INTUITIVE KNOWLEDGE. Acessado em 3/7/2019: [http://www.ditext.com/russell/rus11.html](http://www.ditext.com/russell/rus11.html). </w:t>
      </w:r>
      <w:r w:rsidRPr="00402A43">
        <w:rPr>
          <w:lang w:val="pt-BR"/>
        </w:rPr>
        <w:t>Ver o seguinte fichamento e os anteriores: [</w:t>
      </w:r>
      <w:proofErr w:type="gramStart"/>
      <w:r w:rsidRPr="00402A43">
        <w:rPr>
          <w:lang w:val="pt-BR"/>
        </w:rPr>
        <w:t>https://www.reflexoesdofilosofo.blog.br/2019/07/o-conhecimento-priori-lida-com-relacoes.html](</w:t>
      </w:r>
      <w:proofErr w:type="gramEnd"/>
      <w:r w:rsidRPr="00402A43">
        <w:rPr>
          <w:lang w:val="pt-BR"/>
        </w:rPr>
        <w:t xml:space="preserve">https://www.reflexoesdofilosofo.blog.br/2019/07/o-conhecimento-priori-lida-com-relacoes.html). 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[i] O caminho natural é de particular ao geral, ou seja, é indutivo!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br/>
      </w:r>
    </w:p>
    <w:p w14:paraId="0F511E9D" w14:textId="77777777" w:rsidR="00626A2C" w:rsidRPr="00402A43" w:rsidRDefault="00000000">
      <w:pPr>
        <w:pStyle w:val="Ttulo1"/>
        <w:rPr>
          <w:lang w:val="pt-BR"/>
        </w:rPr>
      </w:pPr>
      <w:bookmarkStart w:id="8" w:name="_Toc208350164"/>
      <w:r w:rsidRPr="00402A43">
        <w:rPr>
          <w:lang w:val="pt-BR"/>
        </w:rPr>
        <w:t>O conhecimento a priori lida com relações universais[i] - 06/07/2019</w:t>
      </w:r>
      <w:bookmarkEnd w:id="8"/>
      <w:r w:rsidRPr="00402A43">
        <w:rPr>
          <w:lang w:val="pt-BR"/>
        </w:rPr>
        <w:br/>
      </w:r>
    </w:p>
    <w:p w14:paraId="36102917" w14:textId="77777777" w:rsidR="00626A2C" w:rsidRDefault="00000000">
      <w:r w:rsidRPr="00402A43">
        <w:rPr>
          <w:lang w:val="pt-BR"/>
        </w:rPr>
        <w:t>Russell divide o conhecimento de universais entre por familiaridade /</w:t>
      </w:r>
      <w:r w:rsidRPr="00402A43">
        <w:rPr>
          <w:lang w:val="pt-BR"/>
        </w:rPr>
        <w:br/>
        <w:t>experiência e por descrição[ii]. Temos familiaridade com o branco, doce, etc.,</w:t>
      </w:r>
      <w:r w:rsidRPr="00402A43">
        <w:rPr>
          <w:lang w:val="pt-BR"/>
        </w:rPr>
        <w:br/>
        <w:t>qualidades dos dados-dos-sentidos, chamadas por ele de "qualidades sensíveis",</w:t>
      </w:r>
      <w:r w:rsidRPr="00402A43">
        <w:rPr>
          <w:lang w:val="pt-BR"/>
        </w:rPr>
        <w:br/>
        <w:t>que são abstraídas da observação de diversas coisas vermelhas, doces, etc.</w:t>
      </w:r>
      <w:r w:rsidRPr="00402A43">
        <w:rPr>
          <w:lang w:val="pt-BR"/>
        </w:rPr>
        <w:br/>
        <w:t>Também estamos familiarizados com relações em um único dado, por exemplo, uma</w:t>
      </w:r>
      <w:r w:rsidRPr="00402A43">
        <w:rPr>
          <w:lang w:val="pt-BR"/>
        </w:rPr>
        <w:br/>
        <w:t>folha onde pela abstração vemos partes brancas, coisas à esquerda de coisas à</w:t>
      </w:r>
      <w:r w:rsidRPr="00402A43">
        <w:rPr>
          <w:lang w:val="pt-BR"/>
        </w:rPr>
        <w:br/>
        <w:t xml:space="preserve">direita e das quais extraímos relações universais, assim como da </w:t>
      </w:r>
      <w:proofErr w:type="spellStart"/>
      <w:r w:rsidRPr="00402A43">
        <w:rPr>
          <w:lang w:val="pt-BR"/>
        </w:rPr>
        <w:t>sequencia</w:t>
      </w:r>
      <w:proofErr w:type="spellEnd"/>
      <w:r w:rsidRPr="00402A43">
        <w:rPr>
          <w:lang w:val="pt-BR"/>
        </w:rPr>
        <w:t xml:space="preserve"> de</w:t>
      </w:r>
      <w:r w:rsidRPr="00402A43">
        <w:rPr>
          <w:lang w:val="pt-BR"/>
        </w:rPr>
        <w:br/>
        <w:t>sons de um sino, no tempo, abstraímos relações universais de antes e depois.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Outro tipo de relação que conhecemos por familiaridade, ressaltada por</w:t>
      </w:r>
      <w:r w:rsidRPr="00402A43">
        <w:rPr>
          <w:lang w:val="pt-BR"/>
        </w:rPr>
        <w:br/>
        <w:t>Russell, é a semelhança (ou similaridade) entre duas cores, p.ex., quando</w:t>
      </w:r>
      <w:r w:rsidRPr="00402A43">
        <w:rPr>
          <w:lang w:val="pt-BR"/>
        </w:rPr>
        <w:br/>
        <w:t>temos uma consciência imediata de que o verde é mais próximo de outro verde do</w:t>
      </w:r>
      <w:r w:rsidRPr="00402A43">
        <w:rPr>
          <w:lang w:val="pt-BR"/>
        </w:rPr>
        <w:br/>
        <w:t>que do vermelho, ou seja, conhecemos relações entre relações (verde-verde,</w:t>
      </w:r>
      <w:r w:rsidRPr="00402A43">
        <w:rPr>
          <w:lang w:val="pt-BR"/>
        </w:rPr>
        <w:br/>
        <w:t>verde-vermelho) que competem a universais assim como as qualidades sensíveis.</w:t>
      </w:r>
      <w:r w:rsidRPr="00402A43">
        <w:rPr>
          <w:lang w:val="pt-BR"/>
        </w:rPr>
        <w:br/>
        <w:t>Com esse resultado, Russell pode então retomar a sentença "2+2=4" conhecida a</w:t>
      </w:r>
      <w:r w:rsidRPr="00402A43">
        <w:rPr>
          <w:lang w:val="pt-BR"/>
        </w:rPr>
        <w:br/>
        <w:t>priori, mas de solução deixada em aberto, para mostrar que ela trata da</w:t>
      </w:r>
      <w:r w:rsidRPr="00402A43">
        <w:rPr>
          <w:lang w:val="pt-BR"/>
        </w:rPr>
        <w:br/>
        <w:t>relação entre dois universais: dois e quatro. Isso vai permitir a ele</w:t>
      </w:r>
      <w:r w:rsidRPr="00402A43">
        <w:rPr>
          <w:lang w:val="pt-BR"/>
        </w:rPr>
        <w:br/>
        <w:t>estabelecer a proposição: _"</w:t>
      </w:r>
      <w:proofErr w:type="spellStart"/>
      <w:r w:rsidRPr="00402A43">
        <w:rPr>
          <w:lang w:val="pt-BR"/>
        </w:rPr>
        <w:t>All</w:t>
      </w:r>
      <w:proofErr w:type="spellEnd"/>
      <w:r w:rsidRPr="00402A43">
        <w:rPr>
          <w:lang w:val="pt-BR"/>
        </w:rPr>
        <w:t xml:space="preserve"> a priori </w:t>
      </w:r>
      <w:proofErr w:type="spellStart"/>
      <w:r w:rsidRPr="00402A43">
        <w:rPr>
          <w:lang w:val="pt-BR"/>
        </w:rPr>
        <w:t>knowledge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deals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exclusively</w:t>
      </w:r>
      <w:proofErr w:type="spellEnd"/>
      <w:r w:rsidRPr="00402A43">
        <w:rPr>
          <w:lang w:val="pt-BR"/>
        </w:rPr>
        <w:t xml:space="preserve"> with </w:t>
      </w:r>
      <w:proofErr w:type="spellStart"/>
      <w:r w:rsidRPr="00402A43">
        <w:rPr>
          <w:lang w:val="pt-BR"/>
        </w:rPr>
        <w:t>the</w:t>
      </w:r>
      <w:proofErr w:type="spellEnd"/>
      <w:r w:rsidRPr="00402A43">
        <w:rPr>
          <w:lang w:val="pt-BR"/>
        </w:rPr>
        <w:br/>
      </w:r>
      <w:proofErr w:type="spellStart"/>
      <w:r w:rsidRPr="00402A43">
        <w:rPr>
          <w:lang w:val="pt-BR"/>
        </w:rPr>
        <w:t>relations</w:t>
      </w:r>
      <w:proofErr w:type="spellEnd"/>
      <w:r w:rsidRPr="00402A43">
        <w:rPr>
          <w:lang w:val="pt-BR"/>
        </w:rPr>
        <w:t xml:space="preserve"> of </w:t>
      </w:r>
      <w:proofErr w:type="spellStart"/>
      <w:r w:rsidRPr="00402A43">
        <w:rPr>
          <w:lang w:val="pt-BR"/>
        </w:rPr>
        <w:t>universals</w:t>
      </w:r>
      <w:proofErr w:type="spellEnd"/>
      <w:r w:rsidRPr="00402A43">
        <w:rPr>
          <w:lang w:val="pt-BR"/>
        </w:rPr>
        <w:t>"_ para solucionar o problema do conhecimento a priori.</w:t>
      </w:r>
      <w:r w:rsidRPr="00402A43">
        <w:rPr>
          <w:lang w:val="pt-BR"/>
        </w:rPr>
        <w:br/>
      </w:r>
      <w:r w:rsidRPr="00402A43">
        <w:rPr>
          <w:lang w:val="pt-BR"/>
        </w:rPr>
        <w:br/>
        <w:t>Segundo Russell, conhecemos uma proposição conhecendo as palavras por</w:t>
      </w:r>
      <w:r w:rsidRPr="00402A43">
        <w:rPr>
          <w:lang w:val="pt-BR"/>
        </w:rPr>
        <w:br/>
        <w:t>familiaridade e por aí percebemos que muitos casos que tratariam de</w:t>
      </w:r>
      <w:r w:rsidRPr="00402A43">
        <w:rPr>
          <w:lang w:val="pt-BR"/>
        </w:rPr>
        <w:br/>
        <w:t>particulares na verdade tratam de universais. Assim, como acabamos de</w:t>
      </w:r>
      <w:r w:rsidRPr="00402A43">
        <w:rPr>
          <w:lang w:val="pt-BR"/>
        </w:rPr>
        <w:br/>
        <w:t>mencionar, “dois mais dois igual a quatro” pode ser entendido por quem conhece</w:t>
      </w:r>
      <w:r w:rsidRPr="00402A43">
        <w:rPr>
          <w:lang w:val="pt-BR"/>
        </w:rPr>
        <w:br/>
        <w:t>os universais dois e quatro e a relação entre eles. Contudo, salienta Russell,</w:t>
      </w:r>
      <w:r w:rsidRPr="00402A43">
        <w:rPr>
          <w:lang w:val="pt-BR"/>
        </w:rPr>
        <w:br/>
        <w:t>isso não quer dizer que podemos antecipar e controlar a experiência, como</w:t>
      </w:r>
      <w:r w:rsidRPr="00402A43">
        <w:rPr>
          <w:lang w:val="pt-BR"/>
        </w:rPr>
        <w:br/>
        <w:t>explorado em capítulo anterior[iii]. Podemos, sim, saber a priori que “2+2=4”,</w:t>
      </w:r>
      <w:r w:rsidRPr="00402A43">
        <w:rPr>
          <w:lang w:val="pt-BR"/>
        </w:rPr>
        <w:br/>
        <w:t>mas isso não é válido para coisas particulares, pois elas dependem de</w:t>
      </w:r>
      <w:r w:rsidRPr="00402A43">
        <w:rPr>
          <w:lang w:val="pt-BR"/>
        </w:rPr>
        <w:br/>
        <w:t>elementos empíricos.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Ele então compara o conhecimento por generalização empírica com o conhecimento</w:t>
      </w:r>
      <w:r w:rsidRPr="00402A43">
        <w:rPr>
          <w:lang w:val="pt-BR"/>
        </w:rPr>
        <w:br/>
        <w:t>a priori dizendo que, por mais casos particulares que conheçamos, ainda assim</w:t>
      </w:r>
      <w:r w:rsidRPr="00402A43">
        <w:rPr>
          <w:lang w:val="pt-BR"/>
        </w:rPr>
        <w:br/>
        <w:t>há um grau de certeza não comparada a evidência do conhecimento a priori de</w:t>
      </w:r>
      <w:r w:rsidRPr="00402A43">
        <w:rPr>
          <w:lang w:val="pt-BR"/>
        </w:rPr>
        <w:br/>
        <w:t>universais, pois ainda dependerá de um conhecimento indutivo.[iv] Ainda sobre</w:t>
      </w:r>
      <w:r w:rsidRPr="00402A43">
        <w:rPr>
          <w:lang w:val="pt-BR"/>
        </w:rPr>
        <w:br/>
        <w:t>o conhecimento por familiaridade, pode haver casos em que se chega à evidência</w:t>
      </w:r>
      <w:r w:rsidRPr="00402A43">
        <w:rPr>
          <w:lang w:val="pt-BR"/>
        </w:rPr>
        <w:br/>
        <w:t>pela via da experiência ou em que conhecemos uma proposição geral sem tratar</w:t>
      </w:r>
      <w:r w:rsidRPr="00402A43">
        <w:rPr>
          <w:lang w:val="pt-BR"/>
        </w:rPr>
        <w:br/>
        <w:t>casos particulares. Russell elenca entre eles o caso dos objetos físicos dos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quais nunca temos sequer uma evidência dada na experiência e ainda assim podem</w:t>
      </w:r>
      <w:r w:rsidRPr="00402A43">
        <w:rPr>
          <w:lang w:val="pt-BR"/>
        </w:rPr>
        <w:br/>
        <w:t>ser inferidos dos dados-dos-sentidos ou o conhecimento de outras mentes.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Nesse ponto, ele descreve uma hierarquia das fontes do conhecimento que</w:t>
      </w:r>
      <w:r w:rsidRPr="00402A43">
        <w:rPr>
          <w:lang w:val="pt-BR"/>
        </w:rPr>
        <w:br/>
        <w:t>ilustramos abaixo e que resume muito do que foi tratado nos outros capítulos</w:t>
      </w:r>
      <w:r w:rsidRPr="00402A43">
        <w:rPr>
          <w:lang w:val="pt-BR"/>
        </w:rPr>
        <w:br/>
        <w:t>até agora.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[![](https://blogger.googleusercontent.com/img/b/R29vZ2xl/AVvXsEgcbuDljzBowRog2gJhMy_iRnVfoqZz9_85WJefjetKGaG4h2lOIWWnMDK3zGQwtLqtKYQi9T68mOIAEX6BbHlMpDuC9-UgqR_9k3l784jN3N6Xhyphenhyphen5TGPAzBJ-</w:t>
      </w:r>
      <w:r w:rsidRPr="00402A43">
        <w:rPr>
          <w:lang w:val="pt-BR"/>
        </w:rPr>
        <w:br/>
        <w:t>CNXj0W8lPKnFAjRKRx10/s400/fontes+do+conhecimento.PNG)](https://blogger.googleusercontent.com/img/b/R29vZ2xl/AVvXsEgcbuDljzBowRog2gJhMy_iRnVfoqZz9_85WJefjetKGaG4h2lOIWWnMDK3zGQwtLqtKYQi9T68mOIAEX6BbHlMpDuC9-UgqR_9k3l784jN3N6Xhyphenhyphen5TGPAzBJ-</w:t>
      </w:r>
      <w:r w:rsidRPr="00402A43">
        <w:rPr>
          <w:lang w:val="pt-BR"/>
        </w:rPr>
        <w:br/>
        <w:t>CNXj0W8lPKnFAjRKRx10/s1600/fontes+do+conhecimento.PNG)</w:t>
      </w:r>
      <w:r w:rsidRPr="00402A43">
        <w:rPr>
          <w:lang w:val="pt-BR"/>
        </w:rPr>
        <w:br/>
      </w:r>
      <w:r w:rsidRPr="00402A43">
        <w:rPr>
          <w:lang w:val="pt-BR"/>
        </w:rPr>
        <w:br/>
        <w:t>Russell conclui que o conhecimento de verdades depende da intuição e</w:t>
      </w:r>
      <w:r w:rsidRPr="00402A43">
        <w:rPr>
          <w:lang w:val="pt-BR"/>
        </w:rPr>
        <w:br/>
        <w:t>verificará, assim como fez com familiaridade, seu escopo e natureza, porém</w:t>
      </w:r>
      <w:r w:rsidRPr="00402A43">
        <w:rPr>
          <w:lang w:val="pt-BR"/>
        </w:rPr>
        <w:br/>
        <w:t>tratando de um fator novo, o erro. O conhecimento de verdades, então, é mais</w:t>
      </w:r>
      <w:r w:rsidRPr="00402A43">
        <w:rPr>
          <w:lang w:val="pt-BR"/>
        </w:rPr>
        <w:br/>
        <w:t>difícil, pois teremos que distinguir casos que sejam conhecimento ou erro por</w:t>
      </w:r>
      <w:r w:rsidRPr="00402A43">
        <w:rPr>
          <w:lang w:val="pt-BR"/>
        </w:rPr>
        <w:br/>
        <w:t>conta de crenças que podem ser erradas.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* * *</w:t>
      </w:r>
      <w:r>
        <w:br/>
      </w:r>
      <w:r>
        <w:br/>
        <w:t xml:space="preserve">  </w:t>
      </w:r>
      <w:r>
        <w:br/>
      </w:r>
      <w:r>
        <w:br/>
        <w:t>[i] Bertrand Russell, Problems of Philosophy. ON OUR KNOWLEDGE OF UNIVERSALS.</w:t>
      </w:r>
      <w:r>
        <w:br/>
      </w:r>
      <w:r w:rsidRPr="00402A43">
        <w:rPr>
          <w:lang w:val="pt-BR"/>
        </w:rPr>
        <w:t>Acessado em 26/6/2019:</w:t>
      </w:r>
      <w:r w:rsidRPr="00402A43">
        <w:rPr>
          <w:lang w:val="pt-BR"/>
        </w:rPr>
        <w:br/>
        <w:t>[http://www.ditext.com/russell/rus10.html](http://www.ditext.com/russell/rus10.html).</w:t>
      </w:r>
      <w:r w:rsidRPr="00402A43">
        <w:rPr>
          <w:lang w:val="pt-BR"/>
        </w:rPr>
        <w:br/>
        <w:t>Ver o seguinte fichamento e os anteriores:</w:t>
      </w:r>
      <w:r w:rsidRPr="00402A43">
        <w:rPr>
          <w:lang w:val="pt-BR"/>
        </w:rPr>
        <w:br/>
        <w:t>[https://www.reflexoesdofilosofo.blog.br/2019/06/russell-</w:t>
      </w:r>
      <w:r w:rsidRPr="00402A43">
        <w:rPr>
          <w:lang w:val="pt-BR"/>
        </w:rPr>
        <w:br/>
        <w:t>platonicoi.html](https://www.reflexoesdofilosofo.blog.br/2019/06/russell-</w:t>
      </w:r>
      <w:r w:rsidRPr="00402A43">
        <w:rPr>
          <w:lang w:val="pt-BR"/>
        </w:rPr>
        <w:br/>
        <w:t>platonicoi.html).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 xml:space="preserve">[ii] </w:t>
      </w:r>
      <w:proofErr w:type="spellStart"/>
      <w:r>
        <w:t>Retomando</w:t>
      </w:r>
      <w:proofErr w:type="spellEnd"/>
      <w:r>
        <w:t xml:space="preserve"> </w:t>
      </w:r>
      <w:proofErr w:type="spellStart"/>
      <w:r>
        <w:t>distinção</w:t>
      </w:r>
      <w:proofErr w:type="spellEnd"/>
      <w:r>
        <w:t xml:space="preserve"> do capítulo V que não resenhamos.</w:t>
      </w:r>
      <w:r>
        <w:br/>
      </w:r>
      <w:r>
        <w:br/>
        <w:t>[iii] Conforme "HOW A PRIORI KNOWLEDGE IS POSSIBLE"</w:t>
      </w:r>
      <w:r>
        <w:br/>
        <w:t>([http://www.ditext.com/russell/rus8.html](http://www.ditext.com/russell/rus8.html)):</w:t>
      </w:r>
      <w:r>
        <w:br/>
        <w:t>"It seems strange that we should apparently be able to know some truths in</w:t>
      </w:r>
      <w:r>
        <w:br/>
        <w:t>advance about particular things of which we have as yet no experience; (...).</w:t>
      </w:r>
      <w:r>
        <w:br/>
        <w:t>This apparent power of anticipating facts about things of which we have no</w:t>
      </w:r>
      <w:r>
        <w:br/>
      </w:r>
      <w:r>
        <w:lastRenderedPageBreak/>
        <w:t xml:space="preserve">experience is certainly surprising." </w:t>
      </w:r>
      <w:r w:rsidRPr="00402A43">
        <w:rPr>
          <w:lang w:val="pt-BR"/>
        </w:rPr>
        <w:t>Não problematizamos esse assunto em nosso</w:t>
      </w:r>
      <w:r w:rsidRPr="00402A43">
        <w:rPr>
          <w:lang w:val="pt-BR"/>
        </w:rPr>
        <w:br/>
        <w:t>fichamento por não parecer ser tema ligado ao foco central de discussão,</w:t>
      </w:r>
      <w:r w:rsidRPr="00402A43">
        <w:rPr>
          <w:lang w:val="pt-BR"/>
        </w:rPr>
        <w:br/>
        <w:t>embora muito pertinente no que se refere à ciência.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[iv] Two opposite points are to be observed concerning a priori general</w:t>
      </w:r>
      <w:r>
        <w:br/>
        <w:t>propositions.</w:t>
      </w:r>
      <w:r>
        <w:br/>
      </w:r>
      <w:r>
        <w:br/>
      </w:r>
      <w:r>
        <w:br/>
      </w:r>
    </w:p>
    <w:p w14:paraId="25053475" w14:textId="77777777" w:rsidR="00626A2C" w:rsidRPr="00402A43" w:rsidRDefault="00000000">
      <w:pPr>
        <w:pStyle w:val="Ttulo1"/>
        <w:rPr>
          <w:lang w:val="pt-BR"/>
        </w:rPr>
      </w:pPr>
      <w:bookmarkStart w:id="9" w:name="_Toc208350165"/>
      <w:r w:rsidRPr="00402A43">
        <w:rPr>
          <w:lang w:val="pt-BR"/>
        </w:rPr>
        <w:t>Russell platônico[i] - 26/06/2019</w:t>
      </w:r>
      <w:bookmarkEnd w:id="9"/>
      <w:r w:rsidRPr="00402A43">
        <w:rPr>
          <w:lang w:val="pt-BR"/>
        </w:rPr>
        <w:br/>
      </w:r>
    </w:p>
    <w:p w14:paraId="53BA273F" w14:textId="77777777" w:rsidR="00626A2C" w:rsidRDefault="00000000">
      <w:r w:rsidRPr="00402A43">
        <w:rPr>
          <w:lang w:val="pt-BR"/>
        </w:rPr>
        <w:t>Russell inicia esse capítulo retomando as relações e as trata como entidades</w:t>
      </w:r>
      <w:r w:rsidRPr="00402A43">
        <w:rPr>
          <w:lang w:val="pt-BR"/>
        </w:rPr>
        <w:br/>
        <w:t>com um tipo de ser diferente dos objetos físicos, das mentes e dos dados-dos-</w:t>
      </w:r>
      <w:r w:rsidRPr="00402A43">
        <w:rPr>
          <w:lang w:val="pt-BR"/>
        </w:rPr>
        <w:br/>
        <w:t xml:space="preserve">sentidos, remetendo o seu tratamento à </w:t>
      </w:r>
      <w:proofErr w:type="gramStart"/>
      <w:r w:rsidRPr="00402A43">
        <w:rPr>
          <w:lang w:val="pt-BR"/>
        </w:rPr>
        <w:t>bem sucedida</w:t>
      </w:r>
      <w:proofErr w:type="gramEnd"/>
      <w:r w:rsidRPr="00402A43">
        <w:rPr>
          <w:lang w:val="pt-BR"/>
        </w:rPr>
        <w:t xml:space="preserve"> teoria das ideias de</w:t>
      </w:r>
      <w:r w:rsidRPr="00402A43">
        <w:rPr>
          <w:lang w:val="pt-BR"/>
        </w:rPr>
        <w:br/>
        <w:t>Platão. Ao questionar a noção de justiça, a teoria das ideias (ou formas)</w:t>
      </w:r>
      <w:r w:rsidRPr="00402A43">
        <w:rPr>
          <w:lang w:val="pt-BR"/>
        </w:rPr>
        <w:br/>
        <w:t>começa por verificar atos justos particulares mostrando que todos eles</w:t>
      </w:r>
      <w:r w:rsidRPr="00402A43">
        <w:rPr>
          <w:lang w:val="pt-BR"/>
        </w:rPr>
        <w:br/>
        <w:t xml:space="preserve">participam de uma natureza comum (ou essência), </w:t>
      </w:r>
      <w:proofErr w:type="gramStart"/>
      <w:r w:rsidRPr="00402A43">
        <w:rPr>
          <w:lang w:val="pt-BR"/>
        </w:rPr>
        <w:t>“ _</w:t>
      </w:r>
      <w:proofErr w:type="gramEnd"/>
      <w:r w:rsidRPr="00402A43">
        <w:rPr>
          <w:lang w:val="pt-BR"/>
        </w:rPr>
        <w:t xml:space="preserve">a </w:t>
      </w:r>
      <w:proofErr w:type="gramStart"/>
      <w:r w:rsidRPr="00402A43">
        <w:rPr>
          <w:lang w:val="pt-BR"/>
        </w:rPr>
        <w:t>justiça”_</w:t>
      </w:r>
      <w:proofErr w:type="gramEnd"/>
      <w:r w:rsidRPr="00402A43">
        <w:rPr>
          <w:lang w:val="pt-BR"/>
        </w:rPr>
        <w:t>. De posse dessa</w:t>
      </w:r>
      <w:r w:rsidRPr="00402A43">
        <w:rPr>
          <w:lang w:val="pt-BR"/>
        </w:rPr>
        <w:br/>
        <w:t>essência que não está presente no mundo, pois não é particular e nem se</w:t>
      </w:r>
      <w:r w:rsidRPr="00402A43">
        <w:rPr>
          <w:lang w:val="pt-BR"/>
        </w:rPr>
        <w:br/>
        <w:t xml:space="preserve">degrada, ele a caracteriza como eterna, assim como a </w:t>
      </w:r>
      <w:proofErr w:type="gramStart"/>
      <w:r w:rsidRPr="00402A43">
        <w:rPr>
          <w:lang w:val="pt-BR"/>
        </w:rPr>
        <w:t>brancura, etc.</w:t>
      </w:r>
      <w:proofErr w:type="gramEnd"/>
      <w:r w:rsidRPr="00402A43">
        <w:rPr>
          <w:lang w:val="pt-BR"/>
        </w:rPr>
        <w:br/>
      </w:r>
      <w:r w:rsidRPr="00402A43">
        <w:rPr>
          <w:lang w:val="pt-BR"/>
        </w:rPr>
        <w:br/>
        <w:t>Para Platão, o mundo suprassensível das ideias é o real ao passo que nosso</w:t>
      </w:r>
      <w:r w:rsidRPr="00402A43">
        <w:rPr>
          <w:lang w:val="pt-BR"/>
        </w:rPr>
        <w:br/>
        <w:t>mundo dos sentidos é uma cópia, o que nos levaria a buscar por esse</w:t>
      </w:r>
      <w:r w:rsidRPr="00402A43">
        <w:rPr>
          <w:lang w:val="pt-BR"/>
        </w:rPr>
        <w:br/>
        <w:t>conhecimento beirando um misticismo. Porém, Russell enfatiza que na verdade</w:t>
      </w:r>
      <w:r w:rsidRPr="00402A43">
        <w:rPr>
          <w:lang w:val="pt-BR"/>
        </w:rPr>
        <w:br/>
        <w:t>sua base é lógica e entende as ideias de Platão como universais, em oposição</w:t>
      </w:r>
      <w:r w:rsidRPr="00402A43">
        <w:rPr>
          <w:lang w:val="pt-BR"/>
        </w:rPr>
        <w:br/>
        <w:t>ao particular dado pelos sentidos, e compartilhado por eles.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Então Russell define a maioria das palavras como universais: substantivos,</w:t>
      </w:r>
      <w:r w:rsidRPr="00402A43">
        <w:rPr>
          <w:lang w:val="pt-BR"/>
        </w:rPr>
        <w:br/>
        <w:t>adjetivos, preposições e verbos, deixando como particulares os nomes próprios</w:t>
      </w:r>
      <w:r w:rsidRPr="00402A43">
        <w:rPr>
          <w:lang w:val="pt-BR"/>
        </w:rPr>
        <w:br/>
        <w:t>e pronomes. Com base nisso, ele argumenta que nenhuma sentença pode ser feita</w:t>
      </w:r>
      <w:r w:rsidRPr="00402A43">
        <w:rPr>
          <w:lang w:val="pt-BR"/>
        </w:rPr>
        <w:br/>
        <w:t>sem universais e que todo conhecimento de verdades então está ligado a eles,</w:t>
      </w:r>
      <w:r w:rsidRPr="00402A43">
        <w:rPr>
          <w:lang w:val="pt-BR"/>
        </w:rPr>
        <w:br/>
        <w:t>reforçando essa abordagem ao dizer que todas as palavras do dicionário são</w:t>
      </w:r>
      <w:r w:rsidRPr="00402A43">
        <w:rPr>
          <w:lang w:val="pt-BR"/>
        </w:rPr>
        <w:br/>
        <w:t>universais e que muitas vezes tentamos transformar universais em particular</w:t>
      </w:r>
      <w:r w:rsidRPr="00402A43">
        <w:rPr>
          <w:lang w:val="pt-BR"/>
        </w:rPr>
        <w:br/>
        <w:t xml:space="preserve">como no caso da sentença: “Charles </w:t>
      </w:r>
      <w:proofErr w:type="spellStart"/>
      <w:r w:rsidRPr="00402A43">
        <w:rPr>
          <w:lang w:val="pt-BR"/>
        </w:rPr>
        <w:t>I's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head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was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cut</w:t>
      </w:r>
      <w:proofErr w:type="spellEnd"/>
      <w:r w:rsidRPr="00402A43">
        <w:rPr>
          <w:lang w:val="pt-BR"/>
        </w:rPr>
        <w:t xml:space="preserve"> off”. Pensamos em Carlos</w:t>
      </w:r>
      <w:r w:rsidRPr="00402A43">
        <w:rPr>
          <w:lang w:val="pt-BR"/>
        </w:rPr>
        <w:br/>
        <w:t>I, na sua cabeça e no ato de cortá-la como particulares quando na verdade</w:t>
      </w:r>
      <w:r w:rsidRPr="00402A43">
        <w:rPr>
          <w:lang w:val="pt-BR"/>
        </w:rPr>
        <w:br/>
        <w:t xml:space="preserve">cabeça e cortar são </w:t>
      </w:r>
      <w:proofErr w:type="gramStart"/>
      <w:r w:rsidRPr="00402A43">
        <w:rPr>
          <w:lang w:val="pt-BR"/>
        </w:rPr>
        <w:t>universais.[</w:t>
      </w:r>
      <w:proofErr w:type="gramEnd"/>
      <w:r w:rsidRPr="00402A43">
        <w:rPr>
          <w:lang w:val="pt-BR"/>
        </w:rPr>
        <w:t>ii]</w:t>
      </w:r>
      <w:r w:rsidRPr="00402A43">
        <w:rPr>
          <w:lang w:val="pt-BR"/>
        </w:rPr>
        <w:br/>
      </w:r>
      <w:r w:rsidRPr="00402A43">
        <w:rPr>
          <w:lang w:val="pt-BR"/>
        </w:rPr>
        <w:br/>
        <w:t>Ele acusa o negligenciamento no uso de preposições e verbos como universais em</w:t>
      </w:r>
      <w:r w:rsidRPr="00402A43">
        <w:rPr>
          <w:lang w:val="pt-BR"/>
        </w:rPr>
        <w:br/>
        <w:t>detrimento dos adjetivos e substantivos, já que os últimos expressariam</w:t>
      </w:r>
      <w:r w:rsidRPr="00402A43">
        <w:rPr>
          <w:lang w:val="pt-BR"/>
        </w:rPr>
        <w:br/>
        <w:t>propriedades das coisas e os primeiros tratariam de relações entre elas,</w:t>
      </w:r>
      <w:r w:rsidRPr="00402A43">
        <w:rPr>
          <w:lang w:val="pt-BR"/>
        </w:rPr>
        <w:br/>
        <w:t>supostamente não existentes, como, por exemplo, o monismo de Espinosa e</w:t>
      </w:r>
      <w:r w:rsidRPr="00402A43">
        <w:rPr>
          <w:lang w:val="pt-BR"/>
        </w:rPr>
        <w:br/>
        <w:t xml:space="preserve">Bradley e o </w:t>
      </w:r>
      <w:proofErr w:type="spellStart"/>
      <w:r w:rsidRPr="00402A43">
        <w:rPr>
          <w:lang w:val="pt-BR"/>
        </w:rPr>
        <w:t>monadismo</w:t>
      </w:r>
      <w:proofErr w:type="spellEnd"/>
      <w:r w:rsidRPr="00402A43">
        <w:rPr>
          <w:lang w:val="pt-BR"/>
        </w:rPr>
        <w:t xml:space="preserve"> de Leibniz. Russell considera verbos e preposições mais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universais, de fato. Ao tratar da brancura, ele relembra que sua existência</w:t>
      </w:r>
      <w:r w:rsidRPr="00402A43">
        <w:rPr>
          <w:lang w:val="pt-BR"/>
        </w:rPr>
        <w:br/>
        <w:t>foi negada por Berkeley e Hume, pois eram ideias abstratas inexistentes, porém</w:t>
      </w:r>
      <w:r w:rsidRPr="00402A43">
        <w:rPr>
          <w:lang w:val="pt-BR"/>
        </w:rPr>
        <w:br/>
        <w:t>não usar ideias abstratas significa comparar coisas particulares por</w:t>
      </w:r>
      <w:r w:rsidRPr="00402A43">
        <w:rPr>
          <w:lang w:val="pt-BR"/>
        </w:rPr>
        <w:br/>
        <w:t>semelhança, mas ela mesma seria um universal.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Admitindo, então, as relações como universais, Russell mostrará que não são</w:t>
      </w:r>
      <w:r w:rsidRPr="00402A43">
        <w:rPr>
          <w:lang w:val="pt-BR"/>
        </w:rPr>
        <w:br/>
        <w:t>meramente mentais. Ao tratar da proposição "Edimburgo está ao norte de</w:t>
      </w:r>
      <w:r w:rsidRPr="00402A43">
        <w:rPr>
          <w:lang w:val="pt-BR"/>
        </w:rPr>
        <w:br/>
        <w:t>Londres" Russell diz que apesar da discordância de Berkeley e Kant, essa é uma</w:t>
      </w:r>
      <w:r w:rsidRPr="00402A43">
        <w:rPr>
          <w:lang w:val="pt-BR"/>
        </w:rPr>
        <w:br/>
        <w:t>relação que já está no mundo antes de nossa apreensão e pertence somente a</w:t>
      </w:r>
      <w:r w:rsidRPr="00402A43">
        <w:rPr>
          <w:lang w:val="pt-BR"/>
        </w:rPr>
        <w:br/>
        <w:t>Edimburgo e Londres. Assim, sendo um fato independente do pensamento, a</w:t>
      </w:r>
      <w:r w:rsidRPr="00402A43">
        <w:rPr>
          <w:lang w:val="pt-BR"/>
        </w:rPr>
        <w:br/>
        <w:t>relação “norte de” presente na proposição é um universal independente da mente</w:t>
      </w:r>
      <w:r w:rsidRPr="00402A43">
        <w:rPr>
          <w:lang w:val="pt-BR"/>
        </w:rPr>
        <w:br/>
        <w:t>humana. Porém, diferentemente de Edimburgo e Londres, a relação “norte de”</w:t>
      </w:r>
      <w:r w:rsidRPr="00402A43">
        <w:rPr>
          <w:lang w:val="pt-BR"/>
        </w:rPr>
        <w:br/>
        <w:t>parece não existir em nenhum tempo e lugar.[iii]</w:t>
      </w:r>
      <w:r w:rsidRPr="00402A43">
        <w:rPr>
          <w:lang w:val="pt-BR"/>
        </w:rPr>
        <w:br/>
      </w:r>
      <w:r w:rsidRPr="00402A43">
        <w:rPr>
          <w:lang w:val="pt-BR"/>
        </w:rPr>
        <w:br/>
        <w:t>Relembrando a ambiguidade no conceito da ideia de Berkeley, Russell diz que</w:t>
      </w:r>
      <w:r w:rsidRPr="00402A43">
        <w:rPr>
          <w:lang w:val="pt-BR"/>
        </w:rPr>
        <w:br/>
        <w:t>podemos _pensar_ em um universal, cada homem pode ter _um pensamento_ da</w:t>
      </w:r>
      <w:r w:rsidRPr="00402A43">
        <w:rPr>
          <w:lang w:val="pt-BR"/>
        </w:rPr>
        <w:br/>
        <w:t>brancura, mas a brancura é o _objeto desses pensamentos_ e diferente deles.</w:t>
      </w:r>
      <w:r w:rsidRPr="00402A43">
        <w:rPr>
          <w:lang w:val="pt-BR"/>
        </w:rPr>
        <w:br/>
        <w:t>Para finalizar, Russell caracteriza o mundo dos universais, em oposição ao</w:t>
      </w:r>
      <w:r w:rsidRPr="00402A43">
        <w:rPr>
          <w:lang w:val="pt-BR"/>
        </w:rPr>
        <w:br/>
        <w:t>mundo da existência onde pensamentos, mentes e objetos existem no tempo, como</w:t>
      </w:r>
      <w:r w:rsidRPr="00402A43">
        <w:rPr>
          <w:lang w:val="pt-BR"/>
        </w:rPr>
        <w:br/>
        <w:t>o mundo dos seres "sem tempo", imutável e rígido. Se, ao contrário, o mundo da</w:t>
      </w:r>
      <w:r w:rsidRPr="00402A43">
        <w:rPr>
          <w:lang w:val="pt-BR"/>
        </w:rPr>
        <w:br/>
        <w:t>existência é vago e fugaz, ele é o mundo da vida, porém, acrescenta ele, ambos</w:t>
      </w:r>
      <w:r w:rsidRPr="00402A43">
        <w:rPr>
          <w:lang w:val="pt-BR"/>
        </w:rPr>
        <w:br/>
        <w:t>os mundos são reais e importantes para os estudos metafísicos e serão</w:t>
      </w:r>
      <w:r w:rsidRPr="00402A43">
        <w:rPr>
          <w:lang w:val="pt-BR"/>
        </w:rPr>
        <w:br/>
        <w:t>explorados adiante.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* * *</w:t>
      </w:r>
      <w:r>
        <w:br/>
      </w:r>
      <w:r>
        <w:br/>
        <w:t xml:space="preserve">  </w:t>
      </w:r>
      <w:r>
        <w:br/>
      </w:r>
      <w:r>
        <w:br/>
        <w:t>[i] Bertrand Russell, Problems of Philosophy. THE WORLD OF UNIVERSALS.</w:t>
      </w:r>
      <w:r>
        <w:br/>
      </w:r>
      <w:r w:rsidRPr="00402A43">
        <w:rPr>
          <w:lang w:val="pt-BR"/>
        </w:rPr>
        <w:t>Acessado em 24/6/2019:</w:t>
      </w:r>
      <w:r w:rsidRPr="00402A43">
        <w:rPr>
          <w:lang w:val="pt-BR"/>
        </w:rPr>
        <w:br/>
        <w:t>[http://www.ditext.com/russell/rus9.html](http://www.ditext.com/russell/rus9.html).</w:t>
      </w:r>
      <w:r w:rsidRPr="00402A43">
        <w:rPr>
          <w:lang w:val="pt-BR"/>
        </w:rPr>
        <w:br/>
        <w:t>Ver o seguinte fichamento e os anteriores:</w:t>
      </w:r>
      <w:r w:rsidRPr="00402A43">
        <w:rPr>
          <w:lang w:val="pt-BR"/>
        </w:rPr>
        <w:br/>
        <w:t>&lt;https://www.reflexoesdofilosofo.blog.br/2019/06/a-mente-que-liga-o-</w:t>
      </w:r>
      <w:r w:rsidRPr="00402A43">
        <w:rPr>
          <w:lang w:val="pt-BR"/>
        </w:rPr>
        <w:br/>
        <w:t>mundo.html&gt;.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 xml:space="preserve">[ii] Conforme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>: “Hence we succeed in avoiding all notice of</w:t>
      </w:r>
      <w:r>
        <w:br/>
        <w:t>universals as such, until the study of philosophy forces them upon our</w:t>
      </w:r>
      <w:r>
        <w:br/>
        <w:t>attention”.</w:t>
      </w:r>
      <w:r>
        <w:br/>
      </w:r>
      <w:r>
        <w:br/>
        <w:t>[iii] Ele diz disso: “It is neither in space nor in time, neither material nor</w:t>
      </w:r>
      <w:r>
        <w:br/>
        <w:t>mental; yet it is something.”</w:t>
      </w:r>
      <w:r>
        <w:br/>
      </w:r>
      <w:r>
        <w:lastRenderedPageBreak/>
        <w:br/>
      </w:r>
      <w:r>
        <w:br/>
      </w:r>
    </w:p>
    <w:p w14:paraId="27808550" w14:textId="77777777" w:rsidR="00626A2C" w:rsidRPr="00402A43" w:rsidRDefault="00000000">
      <w:pPr>
        <w:pStyle w:val="Ttulo1"/>
        <w:rPr>
          <w:lang w:val="pt-BR"/>
        </w:rPr>
      </w:pPr>
      <w:bookmarkStart w:id="10" w:name="_Toc208350166"/>
      <w:r w:rsidRPr="00402A43">
        <w:rPr>
          <w:lang w:val="pt-BR"/>
        </w:rPr>
        <w:t>A mente que liga o mundo* - 23/06/2019</w:t>
      </w:r>
      <w:bookmarkEnd w:id="10"/>
      <w:r w:rsidRPr="00402A43">
        <w:rPr>
          <w:lang w:val="pt-BR"/>
        </w:rPr>
        <w:br/>
      </w:r>
    </w:p>
    <w:p w14:paraId="08871759" w14:textId="77777777" w:rsidR="00626A2C" w:rsidRDefault="00000000">
      <w:r w:rsidRPr="00402A43">
        <w:rPr>
          <w:lang w:val="pt-BR"/>
        </w:rPr>
        <w:t>Ao tratar do conhecimento _a priori</w:t>
      </w:r>
      <w:proofErr w:type="gramStart"/>
      <w:r w:rsidRPr="00402A43">
        <w:rPr>
          <w:lang w:val="pt-BR"/>
        </w:rPr>
        <w:t>_ ,</w:t>
      </w:r>
      <w:proofErr w:type="gramEnd"/>
      <w:r w:rsidRPr="00402A43">
        <w:rPr>
          <w:lang w:val="pt-BR"/>
        </w:rPr>
        <w:t xml:space="preserve"> Russell remete a Kant definindo-o como</w:t>
      </w:r>
      <w:r w:rsidRPr="00402A43">
        <w:rPr>
          <w:lang w:val="pt-BR"/>
        </w:rPr>
        <w:br/>
        <w:t>um conhecimento não puramente analítico e do qual extraiu resultados</w:t>
      </w:r>
      <w:r w:rsidRPr="00402A43">
        <w:rPr>
          <w:lang w:val="pt-BR"/>
        </w:rPr>
        <w:br/>
        <w:t>metafísicos. Um conhecimento analítico é aquele no qual predicados são</w:t>
      </w:r>
      <w:r w:rsidRPr="00402A43">
        <w:rPr>
          <w:lang w:val="pt-BR"/>
        </w:rPr>
        <w:br/>
        <w:t>extraídos do sujeito, p.ex.: “Um homem careca é um homem.”. Tal tipo de</w:t>
      </w:r>
      <w:r w:rsidRPr="00402A43">
        <w:rPr>
          <w:lang w:val="pt-BR"/>
        </w:rPr>
        <w:br/>
        <w:t>conhecimento perdurava entre os racionalistas e não podia ser negado já que</w:t>
      </w:r>
      <w:r w:rsidRPr="00402A43">
        <w:rPr>
          <w:lang w:val="pt-BR"/>
        </w:rPr>
        <w:br/>
        <w:t>contrariaria a lei da contradição[i]. Partindo dessa visão anterior a Kant,</w:t>
      </w:r>
      <w:r w:rsidRPr="00402A43">
        <w:rPr>
          <w:lang w:val="pt-BR"/>
        </w:rPr>
        <w:br/>
        <w:t>Hume mostrou que alguns conhecimentos considerados analíticos eram de fato</w:t>
      </w:r>
      <w:r w:rsidRPr="00402A43">
        <w:rPr>
          <w:lang w:val="pt-BR"/>
        </w:rPr>
        <w:br/>
        <w:t>sintéticos, como a conexão entre causa e efeito sobre a qual nada era</w:t>
      </w:r>
      <w:r w:rsidRPr="00402A43">
        <w:rPr>
          <w:lang w:val="pt-BR"/>
        </w:rPr>
        <w:br/>
        <w:t>conhecido _a priori_ , em oposição ao assumido pelos racionalistas de que o</w:t>
      </w:r>
      <w:r w:rsidRPr="00402A43">
        <w:rPr>
          <w:lang w:val="pt-BR"/>
        </w:rPr>
        <w:br/>
        <w:t>efeito poderia ser deduzido da causa.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Da tradição racionalista, Kant ficou balançado com essa visão cética e</w:t>
      </w:r>
      <w:r w:rsidRPr="00402A43">
        <w:rPr>
          <w:lang w:val="pt-BR"/>
        </w:rPr>
        <w:br/>
        <w:t>percebeu que todas as proposições aritméticas e geométricas eram sintéticas _a</w:t>
      </w:r>
      <w:r w:rsidRPr="00402A43">
        <w:rPr>
          <w:lang w:val="pt-BR"/>
        </w:rPr>
        <w:br/>
        <w:t>priori_ , p.ex., “5+7=12”, 12 sendo uma ideia nova não extraída de 5+7, mas</w:t>
      </w:r>
      <w:r w:rsidRPr="00402A43">
        <w:rPr>
          <w:lang w:val="pt-BR"/>
        </w:rPr>
        <w:br/>
        <w:t>como? Segundo Russell, essa era uma questão que deveria ser investigada por</w:t>
      </w:r>
      <w:r w:rsidRPr="00402A43">
        <w:rPr>
          <w:lang w:val="pt-BR"/>
        </w:rPr>
        <w:br/>
        <w:t>filósofos não céticos e retoma o já dito de que não há conhecimento matemático</w:t>
      </w:r>
      <w:r w:rsidRPr="00402A43">
        <w:rPr>
          <w:lang w:val="pt-BR"/>
        </w:rPr>
        <w:br/>
        <w:t>por indução a partir do particular porque a validade do princípio [de indução]</w:t>
      </w:r>
      <w:r w:rsidRPr="00402A43">
        <w:rPr>
          <w:lang w:val="pt-BR"/>
        </w:rPr>
        <w:br/>
        <w:t>não se prova por si mesma e que basta uma instância para certa garantia, novas</w:t>
      </w:r>
      <w:r w:rsidRPr="00402A43">
        <w:rPr>
          <w:lang w:val="pt-BR"/>
        </w:rPr>
        <w:br/>
        <w:t>nada acrescentam.[ii] Mais do que isso, há uma incompatibilidade: o</w:t>
      </w:r>
      <w:r w:rsidRPr="00402A43">
        <w:rPr>
          <w:lang w:val="pt-BR"/>
        </w:rPr>
        <w:br/>
        <w:t>conhecimento é geral experiência é particular.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 solução kantiana define dois elementos em nossa experiência, um devido ao</w:t>
      </w:r>
      <w:r w:rsidRPr="00402A43">
        <w:rPr>
          <w:lang w:val="pt-BR"/>
        </w:rPr>
        <w:br/>
        <w:t>objeto e outro devido à nossa natureza. Russell concorda: dados-dos-sentidos e</w:t>
      </w:r>
      <w:r w:rsidRPr="00402A43">
        <w:rPr>
          <w:lang w:val="pt-BR"/>
        </w:rPr>
        <w:br/>
        <w:t>matéria. Para Kant, conhecemos _a priori_ espaço, tempo, causalidade, etc.,</w:t>
      </w:r>
      <w:r w:rsidRPr="00402A43">
        <w:rPr>
          <w:lang w:val="pt-BR"/>
        </w:rPr>
        <w:br/>
        <w:t>porém o material da sensação vem do objeto que é dividido entre a coisa-em-si</w:t>
      </w:r>
      <w:r w:rsidRPr="00402A43">
        <w:rPr>
          <w:lang w:val="pt-BR"/>
        </w:rPr>
        <w:br/>
        <w:t>incognoscível e o fenômeno, conhecido na experiência e que concorda com o _a</w:t>
      </w:r>
      <w:r w:rsidRPr="00402A43">
        <w:rPr>
          <w:lang w:val="pt-BR"/>
        </w:rPr>
        <w:br/>
        <w:t xml:space="preserve">priori_ já que </w:t>
      </w:r>
      <w:proofErr w:type="spellStart"/>
      <w:r w:rsidRPr="00402A43">
        <w:rPr>
          <w:lang w:val="pt-BR"/>
        </w:rPr>
        <w:t>contem</w:t>
      </w:r>
      <w:proofErr w:type="spellEnd"/>
      <w:r w:rsidRPr="00402A43">
        <w:rPr>
          <w:lang w:val="pt-BR"/>
        </w:rPr>
        <w:t xml:space="preserve"> elementos de nossa natureza.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Tentando harmonizar empiristas e racionalistas, Kant diz que independentemente</w:t>
      </w:r>
      <w:r w:rsidRPr="00402A43">
        <w:rPr>
          <w:lang w:val="pt-BR"/>
        </w:rPr>
        <w:br/>
        <w:t>do conhecimento _a priori_ (racionalista!), não podemos conhecer nada da</w:t>
      </w:r>
      <w:r w:rsidRPr="00402A43">
        <w:rPr>
          <w:lang w:val="pt-BR"/>
        </w:rPr>
        <w:br/>
        <w:t>coisa-em-si mesma que não seja um objeto atual ou possível de nossa</w:t>
      </w:r>
      <w:r w:rsidRPr="00402A43">
        <w:rPr>
          <w:lang w:val="pt-BR"/>
        </w:rPr>
        <w:br/>
        <w:t>experiência (empirista!). Segundo Russell, se para Kant é certo que os fatos</w:t>
      </w:r>
      <w:r w:rsidRPr="00402A43">
        <w:rPr>
          <w:lang w:val="pt-BR"/>
        </w:rPr>
        <w:br/>
        <w:t>devem sempre concordar com a lógica e a aritmética (conhecimento _a priori_),</w:t>
      </w:r>
      <w:r w:rsidRPr="00402A43">
        <w:rPr>
          <w:lang w:val="pt-BR"/>
        </w:rPr>
        <w:br/>
        <w:t>pois é de nossa natureza, ela mesma poderia um dia mudar, como qualquer coisa</w:t>
      </w:r>
      <w:r w:rsidRPr="00402A43">
        <w:rPr>
          <w:lang w:val="pt-BR"/>
        </w:rPr>
        <w:br/>
        <w:t>no mundo, e poderia acontecer de amanhã 2+2 ser igual a cinco, o que</w:t>
      </w:r>
      <w:r w:rsidRPr="00402A43">
        <w:rPr>
          <w:lang w:val="pt-BR"/>
        </w:rPr>
        <w:br/>
        <w:t>destruiria a certeza e universalidade das proposições aritméticas. Além do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mais, Russell argumenta que o _a priori_ de Kant fica limitado dessa forma,</w:t>
      </w:r>
      <w:r w:rsidRPr="00402A43">
        <w:rPr>
          <w:lang w:val="pt-BR"/>
        </w:rPr>
        <w:br/>
        <w:t>pois “2+2=4” deveria valer também para coisas-em-si e não só para fenômenos.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Segundo Russell alguns filósofos viram o _a priori_ como uma forma de pensar,</w:t>
      </w:r>
      <w:r w:rsidRPr="00402A43">
        <w:rPr>
          <w:lang w:val="pt-BR"/>
        </w:rPr>
        <w:br/>
        <w:t>algo mental. Porém, ele diz que, apesar de natural, o _a priori_ se refere</w:t>
      </w:r>
      <w:r w:rsidRPr="00402A43">
        <w:rPr>
          <w:lang w:val="pt-BR"/>
        </w:rPr>
        <w:br/>
        <w:t>também às coisas: a lei de contradição significa não somente que não podemos</w:t>
      </w:r>
      <w:r w:rsidRPr="00402A43">
        <w:rPr>
          <w:lang w:val="pt-BR"/>
        </w:rPr>
        <w:br/>
        <w:t>pensar “ao mesmo tempo” que uma árvore é uma faia e não é uma faia como a</w:t>
      </w:r>
      <w:r w:rsidRPr="00402A43">
        <w:rPr>
          <w:lang w:val="pt-BR"/>
        </w:rPr>
        <w:br/>
        <w:t>árvore em si (a coisa-em-si real árvore) não é uma faia. Se a lei de</w:t>
      </w:r>
      <w:r w:rsidRPr="00402A43">
        <w:rPr>
          <w:lang w:val="pt-BR"/>
        </w:rPr>
        <w:br/>
        <w:t>contradição é uma lei do pensamento porque não precisamos olhar duas vezes</w:t>
      </w:r>
      <w:r w:rsidRPr="00402A43">
        <w:rPr>
          <w:lang w:val="pt-BR"/>
        </w:rPr>
        <w:br/>
        <w:t xml:space="preserve">para árvore para ver que não é faia, isso se </w:t>
      </w:r>
      <w:proofErr w:type="spellStart"/>
      <w:r w:rsidRPr="00402A43">
        <w:rPr>
          <w:lang w:val="pt-BR"/>
        </w:rPr>
        <w:t>da</w:t>
      </w:r>
      <w:proofErr w:type="spellEnd"/>
      <w:r w:rsidRPr="00402A43">
        <w:rPr>
          <w:lang w:val="pt-BR"/>
        </w:rPr>
        <w:t xml:space="preserve"> não porque a mente é feita</w:t>
      </w:r>
      <w:r w:rsidRPr="00402A43">
        <w:rPr>
          <w:lang w:val="pt-BR"/>
        </w:rPr>
        <w:br/>
        <w:t>dessa forma, mas pelo resultado de nossa reflexão. Entretanto, não é a lei de</w:t>
      </w:r>
      <w:r w:rsidRPr="00402A43">
        <w:rPr>
          <w:lang w:val="pt-BR"/>
        </w:rPr>
        <w:br/>
        <w:t>contradição que garante isso, mas o fato dela aplicada na natureza, nas</w:t>
      </w:r>
      <w:r w:rsidRPr="00402A43">
        <w:rPr>
          <w:lang w:val="pt-BR"/>
        </w:rPr>
        <w:br/>
        <w:t>coisas[iii].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Assim o conhecimento _a priori_ não é, para Russell, sobre a constituição da</w:t>
      </w:r>
      <w:r w:rsidRPr="00402A43">
        <w:rPr>
          <w:lang w:val="pt-BR"/>
        </w:rPr>
        <w:br/>
        <w:t>mente, mas sobre o que o mundo contém, seja mental ou não. Ocorre que essa</w:t>
      </w:r>
      <w:r w:rsidRPr="00402A43">
        <w:rPr>
          <w:lang w:val="pt-BR"/>
        </w:rPr>
        <w:br/>
        <w:t>teoria kantiana trata de relações que não são mentais nem físicas, pois</w:t>
      </w:r>
      <w:r w:rsidRPr="00402A43">
        <w:rPr>
          <w:lang w:val="pt-BR"/>
        </w:rPr>
        <w:br/>
        <w:t>considera coisas-em-si incognoscíveis, mas em uma relação entre elas produzida</w:t>
      </w:r>
      <w:r w:rsidRPr="00402A43">
        <w:rPr>
          <w:lang w:val="pt-BR"/>
        </w:rPr>
        <w:br/>
        <w:t>pela mente. Assim, o fato de haver um pernilongo em meu quarto, a relação "em"</w:t>
      </w:r>
      <w:r w:rsidRPr="00402A43">
        <w:rPr>
          <w:lang w:val="pt-BR"/>
        </w:rPr>
        <w:br/>
        <w:t>é criada por nós, segundo Kant e algo que Russell se debruçará a seguir, pois,</w:t>
      </w:r>
      <w:r w:rsidRPr="00402A43">
        <w:rPr>
          <w:lang w:val="pt-BR"/>
        </w:rPr>
        <w:br/>
        <w:t xml:space="preserve">independente de nós, parece certo </w:t>
      </w:r>
      <w:proofErr w:type="gramStart"/>
      <w:r w:rsidRPr="00402A43">
        <w:rPr>
          <w:lang w:val="pt-BR"/>
        </w:rPr>
        <w:t>que</w:t>
      </w:r>
      <w:proofErr w:type="gramEnd"/>
      <w:r w:rsidRPr="00402A43">
        <w:rPr>
          <w:lang w:val="pt-BR"/>
        </w:rPr>
        <w:t xml:space="preserve"> o pernilongo está no quarto.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* * *</w:t>
      </w:r>
      <w:r>
        <w:br/>
      </w:r>
      <w:r>
        <w:br/>
        <w:t xml:space="preserve">  </w:t>
      </w:r>
      <w:r>
        <w:br/>
      </w:r>
      <w:r>
        <w:br/>
        <w:t xml:space="preserve">* Bertrand Russell, Problems of Philosophy. HOW A PRIORI KNOWLEDGE IS POSSIBLE. </w:t>
      </w:r>
      <w:r w:rsidRPr="00402A43">
        <w:rPr>
          <w:lang w:val="pt-BR"/>
        </w:rPr>
        <w:t>Acessado em 6/6/2019: [</w:t>
      </w:r>
      <w:proofErr w:type="gramStart"/>
      <w:r w:rsidRPr="00402A43">
        <w:rPr>
          <w:lang w:val="pt-BR"/>
        </w:rPr>
        <w:t>http://www.ditext.com/russell/rus8.html](</w:t>
      </w:r>
      <w:proofErr w:type="gramEnd"/>
      <w:r w:rsidRPr="00402A43">
        <w:rPr>
          <w:lang w:val="pt-BR"/>
        </w:rPr>
        <w:t>http://www.ditext.com/russell/rus8.html). Ver o seguinte fichamento e os anteriores: &lt;https://www.reflexoesdofilosofo.blog.br/2019/06/principios-logicos.html&gt;.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[i] Analítico pois basta analisar o enunciado para se extrair propriedades que</w:t>
      </w:r>
      <w:r w:rsidRPr="00402A43">
        <w:rPr>
          <w:lang w:val="pt-BR"/>
        </w:rPr>
        <w:br/>
        <w:t>não poderiam ser negadas.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[ii] Conforme Russell: “Thus our knowledge of the general propositions of</w:t>
      </w:r>
      <w:r>
        <w:br/>
        <w:t>mathematics (and the same applies to logic) must be accounted for otherwise</w:t>
      </w:r>
      <w:r>
        <w:br/>
        <w:t>than our (merely probable) knowledge of empirical generalizations such as 'all</w:t>
      </w:r>
      <w:r>
        <w:br/>
        <w:t>men are mortal'.”</w:t>
      </w:r>
      <w:r>
        <w:br/>
      </w:r>
      <w:r>
        <w:br/>
        <w:t>[iii] Nas palavras do filósofo: “Thus the law of contradiction is about</w:t>
      </w:r>
      <w:r>
        <w:br/>
      </w:r>
      <w:r>
        <w:lastRenderedPageBreak/>
        <w:t>things, and not merely about thoughts; and although belief in the law of</w:t>
      </w:r>
      <w:r>
        <w:br/>
        <w:t>contradiction is a thought, the law of contradiction itself is not a thought,</w:t>
      </w:r>
      <w:r>
        <w:br/>
        <w:t>but a fact concerning the things in the world.”</w:t>
      </w:r>
      <w:r>
        <w:br/>
      </w:r>
      <w:r>
        <w:br/>
      </w:r>
      <w:r>
        <w:br/>
      </w:r>
    </w:p>
    <w:p w14:paraId="4197572C" w14:textId="77777777" w:rsidR="00626A2C" w:rsidRPr="00402A43" w:rsidRDefault="00000000">
      <w:pPr>
        <w:pStyle w:val="Ttulo1"/>
        <w:rPr>
          <w:lang w:val="pt-BR"/>
        </w:rPr>
      </w:pPr>
      <w:bookmarkStart w:id="11" w:name="_Toc208350167"/>
      <w:r w:rsidRPr="00402A43">
        <w:rPr>
          <w:lang w:val="pt-BR"/>
        </w:rPr>
        <w:t>Princípios lógicos* - 08/06/2019</w:t>
      </w:r>
      <w:bookmarkEnd w:id="11"/>
      <w:r w:rsidRPr="00402A43">
        <w:rPr>
          <w:lang w:val="pt-BR"/>
        </w:rPr>
        <w:br/>
      </w:r>
    </w:p>
    <w:p w14:paraId="65F80268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>A teoria do conhecimento de Russell aborda os princípios de inferência</w:t>
      </w:r>
      <w:r w:rsidRPr="00402A43">
        <w:rPr>
          <w:lang w:val="pt-BR"/>
        </w:rPr>
        <w:br/>
        <w:t>(considerados óbvios) que são aliados do princípio de indução na tentativa de</w:t>
      </w:r>
      <w:r w:rsidRPr="00402A43">
        <w:rPr>
          <w:lang w:val="pt-BR"/>
        </w:rPr>
        <w:br/>
        <w:t>validar a experiência e que possuem graus de certeza similares aos dados-dos-</w:t>
      </w:r>
      <w:r w:rsidRPr="00402A43">
        <w:rPr>
          <w:lang w:val="pt-BR"/>
        </w:rPr>
        <w:br/>
        <w:t>sentidos. Ele nos recorda que princípios lógicos partem de _casos particulares</w:t>
      </w:r>
      <w:r w:rsidRPr="00402A43">
        <w:rPr>
          <w:lang w:val="pt-BR"/>
        </w:rPr>
        <w:br/>
        <w:t>para leis gerais</w:t>
      </w:r>
      <w:proofErr w:type="gramStart"/>
      <w:r w:rsidRPr="00402A43">
        <w:rPr>
          <w:lang w:val="pt-BR"/>
        </w:rPr>
        <w:t>_ ,</w:t>
      </w:r>
      <w:proofErr w:type="gramEnd"/>
      <w:r w:rsidRPr="00402A43">
        <w:rPr>
          <w:lang w:val="pt-BR"/>
        </w:rPr>
        <w:t xml:space="preserve"> assim como a aritmética (“2+2=4”, “</w:t>
      </w:r>
      <w:proofErr w:type="spellStart"/>
      <w:r w:rsidRPr="00402A43">
        <w:rPr>
          <w:lang w:val="pt-BR"/>
        </w:rPr>
        <w:t>a+b</w:t>
      </w:r>
      <w:proofErr w:type="spellEnd"/>
      <w:r w:rsidRPr="00402A43">
        <w:rPr>
          <w:lang w:val="pt-BR"/>
        </w:rPr>
        <w:t>=c”, etc.) e que há</w:t>
      </w:r>
      <w:r w:rsidRPr="00402A43">
        <w:rPr>
          <w:lang w:val="pt-BR"/>
        </w:rPr>
        <w:br/>
        <w:t xml:space="preserve">um tipo de implicação geral: </w:t>
      </w:r>
      <w:proofErr w:type="gramStart"/>
      <w:r w:rsidRPr="00402A43">
        <w:rPr>
          <w:lang w:val="pt-BR"/>
        </w:rPr>
        <w:t>_“</w:t>
      </w:r>
      <w:proofErr w:type="spellStart"/>
      <w:proofErr w:type="gramEnd"/>
      <w:r w:rsidRPr="00402A43">
        <w:rPr>
          <w:lang w:val="pt-BR"/>
        </w:rPr>
        <w:t>whatever</w:t>
      </w:r>
      <w:proofErr w:type="spellEnd"/>
      <w:r w:rsidRPr="00402A43">
        <w:rPr>
          <w:lang w:val="pt-BR"/>
        </w:rPr>
        <w:t xml:space="preserve"> follows </w:t>
      </w:r>
      <w:proofErr w:type="spellStart"/>
      <w:r w:rsidRPr="00402A43">
        <w:rPr>
          <w:lang w:val="pt-BR"/>
        </w:rPr>
        <w:t>from</w:t>
      </w:r>
      <w:proofErr w:type="spellEnd"/>
      <w:r w:rsidRPr="00402A43">
        <w:rPr>
          <w:lang w:val="pt-BR"/>
        </w:rPr>
        <w:t xml:space="preserve"> a </w:t>
      </w:r>
      <w:proofErr w:type="spellStart"/>
      <w:r w:rsidRPr="00402A43">
        <w:rPr>
          <w:lang w:val="pt-BR"/>
        </w:rPr>
        <w:t>true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proposition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is</w:t>
      </w:r>
      <w:proofErr w:type="spellEnd"/>
      <w:r w:rsidRPr="00402A43">
        <w:rPr>
          <w:lang w:val="pt-BR"/>
        </w:rPr>
        <w:br/>
      </w:r>
      <w:proofErr w:type="spellStart"/>
      <w:proofErr w:type="gramStart"/>
      <w:r w:rsidRPr="00402A43">
        <w:rPr>
          <w:lang w:val="pt-BR"/>
        </w:rPr>
        <w:t>true</w:t>
      </w:r>
      <w:proofErr w:type="spellEnd"/>
      <w:r w:rsidRPr="00402A43">
        <w:rPr>
          <w:lang w:val="pt-BR"/>
        </w:rPr>
        <w:t>”_</w:t>
      </w:r>
      <w:proofErr w:type="gramEnd"/>
      <w:r w:rsidRPr="00402A43">
        <w:rPr>
          <w:lang w:val="pt-BR"/>
        </w:rPr>
        <w:t xml:space="preserve"> que, se </w:t>
      </w:r>
      <w:proofErr w:type="spellStart"/>
      <w:r w:rsidRPr="00402A43">
        <w:rPr>
          <w:lang w:val="pt-BR"/>
        </w:rPr>
        <w:t>parece</w:t>
      </w:r>
      <w:proofErr w:type="spellEnd"/>
      <w:r w:rsidRPr="00402A43">
        <w:rPr>
          <w:lang w:val="pt-BR"/>
        </w:rPr>
        <w:t xml:space="preserve"> trivial, deve ser investigada pelo filósofo. Ele enumera</w:t>
      </w:r>
      <w:r w:rsidRPr="00402A43">
        <w:rPr>
          <w:lang w:val="pt-BR"/>
        </w:rPr>
        <w:br/>
        <w:t>exemplos de tais princípios lógicos classificados como “Leis do Pensamento”: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_(1) The </w:t>
      </w:r>
      <w:proofErr w:type="spellStart"/>
      <w:r w:rsidRPr="00402A43">
        <w:rPr>
          <w:lang w:val="pt-BR"/>
        </w:rPr>
        <w:t>law</w:t>
      </w:r>
      <w:proofErr w:type="spellEnd"/>
      <w:r w:rsidRPr="00402A43">
        <w:rPr>
          <w:lang w:val="pt-BR"/>
        </w:rPr>
        <w:t xml:space="preserve"> of </w:t>
      </w:r>
      <w:proofErr w:type="spellStart"/>
      <w:r w:rsidRPr="00402A43">
        <w:rPr>
          <w:lang w:val="pt-BR"/>
        </w:rPr>
        <w:t>identity</w:t>
      </w:r>
      <w:proofErr w:type="spellEnd"/>
      <w:r w:rsidRPr="00402A43">
        <w:rPr>
          <w:lang w:val="pt-BR"/>
        </w:rPr>
        <w:t>: '</w:t>
      </w:r>
      <w:proofErr w:type="spellStart"/>
      <w:r w:rsidRPr="00402A43">
        <w:rPr>
          <w:lang w:val="pt-BR"/>
        </w:rPr>
        <w:t>Whatever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is</w:t>
      </w:r>
      <w:proofErr w:type="spellEnd"/>
      <w:r w:rsidRPr="00402A43">
        <w:rPr>
          <w:lang w:val="pt-BR"/>
        </w:rPr>
        <w:t xml:space="preserve">, </w:t>
      </w:r>
      <w:proofErr w:type="spellStart"/>
      <w:r w:rsidRPr="00402A43">
        <w:rPr>
          <w:lang w:val="pt-BR"/>
        </w:rPr>
        <w:t>is</w:t>
      </w:r>
      <w:proofErr w:type="spellEnd"/>
      <w:r w:rsidRPr="00402A43">
        <w:rPr>
          <w:lang w:val="pt-BR"/>
        </w:rPr>
        <w:t>.'_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_(2) The law of contradiction: 'Nothing can both be and not be.'_</w:t>
      </w:r>
      <w:r>
        <w:br/>
      </w:r>
      <w:r>
        <w:br/>
        <w:t>_(3) The law of excluded middle: 'Everything must either be or not be.'_</w:t>
      </w:r>
      <w:r>
        <w:br/>
      </w:r>
      <w:r>
        <w:br/>
      </w:r>
      <w:r w:rsidRPr="00402A43">
        <w:rPr>
          <w:lang w:val="pt-BR"/>
        </w:rPr>
        <w:t>Investigando a história, Russell aponta para a distinção entre empiristas</w:t>
      </w:r>
      <w:r w:rsidRPr="00402A43">
        <w:rPr>
          <w:lang w:val="pt-BR"/>
        </w:rPr>
        <w:br/>
        <w:t>(Locke, Berkeley e Hume) e racionalistas (Leibniz e Descartes) tomando partido</w:t>
      </w:r>
      <w:r w:rsidRPr="00402A43">
        <w:rPr>
          <w:lang w:val="pt-BR"/>
        </w:rPr>
        <w:br/>
        <w:t>dos segundos: para os empiristas todo conhecimento vem da experiência, já os</w:t>
      </w:r>
      <w:r w:rsidRPr="00402A43">
        <w:rPr>
          <w:lang w:val="pt-BR"/>
        </w:rPr>
        <w:br/>
        <w:t>racionalistas admitem ideias inatas (entre as quais Russell inclui os</w:t>
      </w:r>
      <w:r w:rsidRPr="00402A43">
        <w:rPr>
          <w:lang w:val="pt-BR"/>
        </w:rPr>
        <w:br/>
        <w:t>princípios lógicos), base do conhecimento. Ideias inatas são referidas por</w:t>
      </w:r>
      <w:r w:rsidRPr="00402A43">
        <w:rPr>
          <w:lang w:val="pt-BR"/>
        </w:rPr>
        <w:br/>
        <w:t>Russell pelo termo _a priori</w:t>
      </w:r>
      <w:proofErr w:type="gramStart"/>
      <w:r w:rsidRPr="00402A43">
        <w:rPr>
          <w:lang w:val="pt-BR"/>
        </w:rPr>
        <w:t>_ :</w:t>
      </w:r>
      <w:proofErr w:type="gramEnd"/>
      <w:r w:rsidRPr="00402A43">
        <w:rPr>
          <w:lang w:val="pt-BR"/>
        </w:rPr>
        <w:t xml:space="preserve"> algo que não vem da experiência, mas é base</w:t>
      </w:r>
      <w:r w:rsidRPr="00402A43">
        <w:rPr>
          <w:lang w:val="pt-BR"/>
        </w:rPr>
        <w:br/>
        <w:t>para ela. Por outro lado, de acordo com Russell, os racionalistas erram ao</w:t>
      </w:r>
      <w:r w:rsidRPr="00402A43">
        <w:rPr>
          <w:lang w:val="pt-BR"/>
        </w:rPr>
        <w:br/>
        <w:t>propor conhecimentos que podem ser deduzidos independentemente da experiência.</w:t>
      </w:r>
      <w:r w:rsidRPr="00402A43">
        <w:rPr>
          <w:lang w:val="pt-BR"/>
        </w:rPr>
        <w:br/>
        <w:t>Ele enfatiza que todo conhecimento de algo existente é empírico, ou seja,</w:t>
      </w:r>
      <w:r w:rsidRPr="00402A43">
        <w:rPr>
          <w:lang w:val="pt-BR"/>
        </w:rPr>
        <w:br/>
        <w:t>provém da experiência, direta ou indiretamente. Então, conhecer o que existe</w:t>
      </w:r>
      <w:r w:rsidRPr="00402A43">
        <w:rPr>
          <w:lang w:val="pt-BR"/>
        </w:rPr>
        <w:br/>
        <w:t>envolve dados-dos-sentidos e sem eles há somente um conhecimento</w:t>
      </w:r>
      <w:r w:rsidRPr="00402A43">
        <w:rPr>
          <w:lang w:val="pt-BR"/>
        </w:rPr>
        <w:br/>
      </w:r>
      <w:proofErr w:type="gramStart"/>
      <w:r w:rsidRPr="00402A43">
        <w:rPr>
          <w:lang w:val="pt-BR"/>
        </w:rPr>
        <w:t>hipotético.[</w:t>
      </w:r>
      <w:proofErr w:type="gramEnd"/>
      <w:r w:rsidRPr="00402A43">
        <w:rPr>
          <w:lang w:val="pt-BR"/>
        </w:rPr>
        <w:t>i]</w:t>
      </w:r>
      <w:r w:rsidRPr="00402A43">
        <w:rPr>
          <w:lang w:val="pt-BR"/>
        </w:rPr>
        <w:br/>
      </w:r>
      <w:r w:rsidRPr="00402A43">
        <w:rPr>
          <w:lang w:val="pt-BR"/>
        </w:rPr>
        <w:br/>
        <w:t>Russell cita como conhecimento _a priori</w:t>
      </w:r>
      <w:proofErr w:type="gramStart"/>
      <w:r w:rsidRPr="00402A43">
        <w:rPr>
          <w:lang w:val="pt-BR"/>
        </w:rPr>
        <w:t>_ ,</w:t>
      </w:r>
      <w:proofErr w:type="gramEnd"/>
      <w:r w:rsidRPr="00402A43">
        <w:rPr>
          <w:lang w:val="pt-BR"/>
        </w:rPr>
        <w:t xml:space="preserve"> mas não lógico, o valor ético. São</w:t>
      </w:r>
      <w:r w:rsidRPr="00402A43">
        <w:rPr>
          <w:lang w:val="pt-BR"/>
        </w:rPr>
        <w:br/>
        <w:t xml:space="preserve">julgamentos que consideramos valorosos não </w:t>
      </w:r>
      <w:proofErr w:type="spellStart"/>
      <w:r w:rsidRPr="00402A43">
        <w:rPr>
          <w:lang w:val="pt-BR"/>
        </w:rPr>
        <w:t>por</w:t>
      </w:r>
      <w:proofErr w:type="spellEnd"/>
      <w:r w:rsidRPr="00402A43">
        <w:rPr>
          <w:lang w:val="pt-BR"/>
        </w:rPr>
        <w:t xml:space="preserve"> um fim útil, mas por nossa</w:t>
      </w:r>
      <w:r w:rsidRPr="00402A43">
        <w:rPr>
          <w:lang w:val="pt-BR"/>
        </w:rPr>
        <w:br/>
        <w:t>própria conta, independentemente da experiência. Tais julgamentos éticos,</w:t>
      </w:r>
      <w:r w:rsidRPr="00402A43">
        <w:rPr>
          <w:lang w:val="pt-BR"/>
        </w:rPr>
        <w:br/>
        <w:t xml:space="preserve">p.ex., felicidade ao invés de </w:t>
      </w:r>
      <w:proofErr w:type="gramStart"/>
      <w:r w:rsidRPr="00402A43">
        <w:rPr>
          <w:lang w:val="pt-BR"/>
        </w:rPr>
        <w:t>tristeza, etc.</w:t>
      </w:r>
      <w:proofErr w:type="gramEnd"/>
      <w:r w:rsidRPr="00402A43">
        <w:rPr>
          <w:lang w:val="pt-BR"/>
        </w:rPr>
        <w:t>, não podem ser provados pela</w:t>
      </w:r>
      <w:r w:rsidRPr="00402A43">
        <w:rPr>
          <w:lang w:val="pt-BR"/>
        </w:rPr>
        <w:br/>
        <w:t>experiência, pois _é impossível deduzir o que deveria ser do que é</w:t>
      </w:r>
      <w:proofErr w:type="gramStart"/>
      <w:r w:rsidRPr="00402A43">
        <w:rPr>
          <w:lang w:val="pt-BR"/>
        </w:rPr>
        <w:t>_ ,</w:t>
      </w:r>
      <w:proofErr w:type="gramEnd"/>
      <w:r w:rsidRPr="00402A43">
        <w:rPr>
          <w:lang w:val="pt-BR"/>
        </w:rPr>
        <w:t xml:space="preserve"> embora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sejam aplicados na experiência. Ponto crítico, a matemática é para Russell _a</w:t>
      </w:r>
      <w:r w:rsidRPr="00402A43">
        <w:rPr>
          <w:lang w:val="pt-BR"/>
        </w:rPr>
        <w:br/>
        <w:t>priori_ e um princípio geral que pode ser pensado abstratamente, embora os</w:t>
      </w:r>
      <w:r w:rsidRPr="00402A43">
        <w:rPr>
          <w:lang w:val="pt-BR"/>
        </w:rPr>
        <w:br/>
        <w:t>empiristas considerem um conhecimento por indução: ver muitas vezes duas</w:t>
      </w:r>
      <w:r w:rsidRPr="00402A43">
        <w:rPr>
          <w:lang w:val="pt-BR"/>
        </w:rPr>
        <w:br/>
        <w:t xml:space="preserve">coisas juntas somando </w:t>
      </w:r>
      <w:proofErr w:type="gramStart"/>
      <w:r w:rsidRPr="00402A43">
        <w:rPr>
          <w:lang w:val="pt-BR"/>
        </w:rPr>
        <w:t>quatro, etc.</w:t>
      </w:r>
      <w:proofErr w:type="gramEnd"/>
      <w:r w:rsidRPr="00402A43">
        <w:rPr>
          <w:lang w:val="pt-BR"/>
        </w:rPr>
        <w:t xml:space="preserve"> Assim como as propriedades do triângulo que</w:t>
      </w:r>
      <w:r w:rsidRPr="00402A43">
        <w:rPr>
          <w:lang w:val="pt-BR"/>
        </w:rPr>
        <w:br/>
        <w:t>podem ser tiradas de apenas um triângulo, do particular direto ao geral. Na</w:t>
      </w:r>
      <w:r w:rsidRPr="00402A43">
        <w:rPr>
          <w:lang w:val="pt-BR"/>
        </w:rPr>
        <w:br/>
        <w:t>aritmética, “2+2=4” tão logo se evidencie a verdade dessa proposição não</w:t>
      </w:r>
      <w:r w:rsidRPr="00402A43">
        <w:rPr>
          <w:lang w:val="pt-BR"/>
        </w:rPr>
        <w:br/>
        <w:t>precisa ser reiterado na generalização da experiência, pois já atinge grau de</w:t>
      </w:r>
      <w:r w:rsidRPr="00402A43">
        <w:rPr>
          <w:lang w:val="pt-BR"/>
        </w:rPr>
        <w:br/>
        <w:t>certeza. Russell usa o famoso exemplo dos “outros mundos possíveis”: mesmo que</w:t>
      </w:r>
      <w:r w:rsidRPr="00402A43">
        <w:rPr>
          <w:lang w:val="pt-BR"/>
        </w:rPr>
        <w:br/>
        <w:t>existam outros mundos é inconcebível que a soma “2+2” não seja sempre “4”,</w:t>
      </w:r>
      <w:r w:rsidRPr="00402A43">
        <w:rPr>
          <w:lang w:val="pt-BR"/>
        </w:rPr>
        <w:br/>
        <w:t>isto é, não é um fato que pode mudar.</w:t>
      </w:r>
      <w:r w:rsidRPr="00402A43">
        <w:rPr>
          <w:lang w:val="pt-BR"/>
        </w:rPr>
        <w:br/>
      </w:r>
      <w:r w:rsidRPr="00402A43">
        <w:rPr>
          <w:lang w:val="pt-BR"/>
        </w:rPr>
        <w:br/>
        <w:t>Russell então compara: 1.) um conhecimento factual "Todo homem é mortal" que</w:t>
      </w:r>
      <w:r w:rsidRPr="00402A43">
        <w:rPr>
          <w:lang w:val="pt-BR"/>
        </w:rPr>
        <w:br/>
        <w:t>necessita de muitos exemplos (generalização empírica) de que todos morremos</w:t>
      </w:r>
      <w:r w:rsidRPr="00402A43">
        <w:rPr>
          <w:lang w:val="pt-BR"/>
        </w:rPr>
        <w:br/>
        <w:t>para termos certeza com 2.) o conhecimento lógico matemático do tipo “2+2=4”</w:t>
      </w:r>
      <w:r w:rsidRPr="00402A43">
        <w:rPr>
          <w:lang w:val="pt-BR"/>
        </w:rPr>
        <w:br/>
        <w:t>que requer apenas um exemplo para ser tomado como certo para reabilitar a</w:t>
      </w:r>
      <w:r w:rsidRPr="00402A43">
        <w:rPr>
          <w:lang w:val="pt-BR"/>
        </w:rPr>
        <w:br/>
        <w:t>possibilidade do conhecimento dedutivo (do geral ao particular). P.ex., Pedro</w:t>
      </w:r>
      <w:r w:rsidRPr="00402A43">
        <w:rPr>
          <w:lang w:val="pt-BR"/>
        </w:rPr>
        <w:br/>
        <w:t>e João somados a Paulo e Celso somam quatro homens embora não os conheçamos,</w:t>
      </w:r>
      <w:r w:rsidRPr="00402A43">
        <w:rPr>
          <w:lang w:val="pt-BR"/>
        </w:rPr>
        <w:br/>
        <w:t>mas ele rechaça o argumento dedutivo clássico: “Se todo homem é mortal;</w:t>
      </w:r>
      <w:r w:rsidRPr="00402A43">
        <w:rPr>
          <w:lang w:val="pt-BR"/>
        </w:rPr>
        <w:br/>
        <w:t>Sócrates é homem; Sócrates é mortal” mostrando que dependeria de um</w:t>
      </w:r>
      <w:r w:rsidRPr="00402A43">
        <w:rPr>
          <w:lang w:val="pt-BR"/>
        </w:rPr>
        <w:br/>
        <w:t>conhecimento indutivo de Sócrates para convencer de maneira mais clara.[ii]</w:t>
      </w:r>
      <w:r w:rsidRPr="00402A43">
        <w:rPr>
          <w:lang w:val="pt-BR"/>
        </w:rPr>
        <w:br/>
        <w:t>Nas palavras do filósofo: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proofErr w:type="spellStart"/>
      <w:r w:rsidRPr="00402A43">
        <w:rPr>
          <w:lang w:val="pt-BR"/>
        </w:rPr>
        <w:t>This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illustrates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the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difference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between</w:t>
      </w:r>
      <w:proofErr w:type="spellEnd"/>
      <w:r w:rsidRPr="00402A43">
        <w:rPr>
          <w:lang w:val="pt-BR"/>
        </w:rPr>
        <w:t xml:space="preserve"> general </w:t>
      </w:r>
      <w:proofErr w:type="spellStart"/>
      <w:r w:rsidRPr="00402A43">
        <w:rPr>
          <w:lang w:val="pt-BR"/>
        </w:rPr>
        <w:t>propositions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known</w:t>
      </w:r>
      <w:proofErr w:type="spellEnd"/>
      <w:r w:rsidRPr="00402A43">
        <w:rPr>
          <w:lang w:val="pt-BR"/>
        </w:rPr>
        <w:t xml:space="preserve"> a priori,</w:t>
      </w:r>
      <w:r w:rsidRPr="00402A43">
        <w:rPr>
          <w:lang w:val="pt-BR"/>
        </w:rPr>
        <w:br/>
      </w:r>
      <w:proofErr w:type="spellStart"/>
      <w:r w:rsidRPr="00402A43">
        <w:rPr>
          <w:lang w:val="pt-BR"/>
        </w:rPr>
        <w:t>such</w:t>
      </w:r>
      <w:proofErr w:type="spellEnd"/>
      <w:r w:rsidRPr="00402A43">
        <w:rPr>
          <w:lang w:val="pt-BR"/>
        </w:rPr>
        <w:t xml:space="preserve"> as '</w:t>
      </w:r>
      <w:proofErr w:type="spellStart"/>
      <w:r w:rsidRPr="00402A43">
        <w:rPr>
          <w:lang w:val="pt-BR"/>
        </w:rPr>
        <w:t>two</w:t>
      </w:r>
      <w:proofErr w:type="spellEnd"/>
      <w:r w:rsidRPr="00402A43">
        <w:rPr>
          <w:lang w:val="pt-BR"/>
        </w:rPr>
        <w:t xml:space="preserve"> and </w:t>
      </w:r>
      <w:proofErr w:type="spellStart"/>
      <w:r w:rsidRPr="00402A43">
        <w:rPr>
          <w:lang w:val="pt-BR"/>
        </w:rPr>
        <w:t>two</w:t>
      </w:r>
      <w:proofErr w:type="spellEnd"/>
      <w:r w:rsidRPr="00402A43">
        <w:rPr>
          <w:lang w:val="pt-BR"/>
        </w:rPr>
        <w:t xml:space="preserve"> are four', and </w:t>
      </w:r>
      <w:proofErr w:type="spellStart"/>
      <w:r w:rsidRPr="00402A43">
        <w:rPr>
          <w:lang w:val="pt-BR"/>
        </w:rPr>
        <w:t>empirical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generalizations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such</w:t>
      </w:r>
      <w:proofErr w:type="spellEnd"/>
      <w:r w:rsidRPr="00402A43">
        <w:rPr>
          <w:lang w:val="pt-BR"/>
        </w:rPr>
        <w:t xml:space="preserve"> as '</w:t>
      </w:r>
      <w:proofErr w:type="spellStart"/>
      <w:r w:rsidRPr="00402A43">
        <w:rPr>
          <w:lang w:val="pt-BR"/>
        </w:rPr>
        <w:t>all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men</w:t>
      </w:r>
      <w:proofErr w:type="spellEnd"/>
      <w:r w:rsidRPr="00402A43">
        <w:rPr>
          <w:lang w:val="pt-BR"/>
        </w:rPr>
        <w:br/>
        <w:t xml:space="preserve">are mortal'. </w:t>
      </w:r>
      <w:r>
        <w:t>In regard to the former, **deduction is the right mode of</w:t>
      </w:r>
      <w:r>
        <w:br/>
        <w:t>argument** , whereas in regard to the latter, **induction is always</w:t>
      </w:r>
      <w:r>
        <w:br/>
        <w:t>theoretically preferable** , and warrants a greater confidence in the truth of</w:t>
      </w:r>
      <w:r>
        <w:br/>
        <w:t>our conclusion, because all empirical generalizations are more uncertain than</w:t>
      </w:r>
      <w:r>
        <w:br/>
        <w:t>the instances of them.[iii]</w:t>
      </w:r>
      <w:r>
        <w:br/>
      </w:r>
      <w:r>
        <w:br/>
        <w:t>Russell, então, nos avisa que investigará como é possível o conhecimento de</w:t>
      </w:r>
      <w:r>
        <w:br/>
        <w:t>proposições _a priori_ (lógica, matemática pura, ética) e de proposições</w:t>
      </w:r>
      <w:r>
        <w:br/>
        <w:t>gerais, onde há casos infinitos de análise, recorrendo ao nobre Kant.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 xml:space="preserve">  </w:t>
      </w:r>
      <w:r>
        <w:br/>
      </w:r>
      <w:r>
        <w:br/>
        <w:t>(*) Bertrand Russell, Problems of Philosophy. ON OUR KNOWLEDGE OF GENERAL</w:t>
      </w:r>
      <w:r>
        <w:br/>
        <w:t xml:space="preserve">PRINCIPLES. </w:t>
      </w:r>
      <w:r w:rsidRPr="00402A43">
        <w:rPr>
          <w:lang w:val="pt-BR"/>
        </w:rPr>
        <w:t>Acessado em 31/05/2019:</w:t>
      </w:r>
      <w:r w:rsidRPr="00402A43">
        <w:rPr>
          <w:lang w:val="pt-BR"/>
        </w:rPr>
        <w:br/>
        <w:t>[</w:t>
      </w:r>
      <w:proofErr w:type="gramStart"/>
      <w:r w:rsidRPr="00402A43">
        <w:rPr>
          <w:lang w:val="pt-BR"/>
        </w:rPr>
        <w:t>http://www.ditext.com/russell/rus7.html](</w:t>
      </w:r>
      <w:proofErr w:type="gramEnd"/>
      <w:r w:rsidRPr="00402A43">
        <w:rPr>
          <w:lang w:val="pt-BR"/>
        </w:rPr>
        <w:t>http://www.ditext.com/russell/rus7.html).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Ver o seguinte fichamento e os anteriores:</w:t>
      </w:r>
      <w:r w:rsidRPr="00402A43">
        <w:rPr>
          <w:lang w:val="pt-BR"/>
        </w:rPr>
        <w:br/>
        <w:t>&lt;https://www.reflexoesdofilosofo.blog.br/2019/05/sobre-inducao.html&gt;.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[i] Percebemos que ao longo da investigação Russell mantém seu compromisso com</w:t>
      </w:r>
      <w:r w:rsidRPr="00402A43">
        <w:rPr>
          <w:lang w:val="pt-BR"/>
        </w:rPr>
        <w:br/>
        <w:t>dados-dos-sentidos.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[ii] Um silogismo é um termo filosófico com o qual Aristóteles designou a</w:t>
      </w:r>
      <w:r w:rsidRPr="00402A43">
        <w:rPr>
          <w:lang w:val="pt-BR"/>
        </w:rPr>
        <w:br/>
        <w:t>conclusão deduzida de premissas, a argumentação lógica perfeita. É um</w:t>
      </w:r>
      <w:r w:rsidRPr="00402A43">
        <w:rPr>
          <w:lang w:val="pt-BR"/>
        </w:rPr>
        <w:br/>
        <w:t>argumento dedutivo constituído de três proposições declarativas (duas</w:t>
      </w:r>
      <w:r w:rsidRPr="00402A43">
        <w:rPr>
          <w:lang w:val="pt-BR"/>
        </w:rPr>
        <w:br/>
        <w:t>premissas e uma conclusão) que se conectam de tal modo que, a partir das duas</w:t>
      </w:r>
      <w:r w:rsidRPr="00402A43">
        <w:rPr>
          <w:lang w:val="pt-BR"/>
        </w:rPr>
        <w:br/>
        <w:t>primeiras (as premissas), é possível deduzir uma conclusão.</w:t>
      </w:r>
      <w:r w:rsidRPr="00402A43">
        <w:rPr>
          <w:lang w:val="pt-BR"/>
        </w:rPr>
        <w:br/>
        <w:t>&lt;https://pt.wikipedia.org/wiki/Silogismo&gt;, acessado em 8/6/2019.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[iii] Nota-se a concordância de Russell com a lógica indutiva moderna em</w:t>
      </w:r>
      <w:r w:rsidRPr="00402A43">
        <w:rPr>
          <w:lang w:val="pt-BR"/>
        </w:rPr>
        <w:br/>
        <w:t>detrimento da dedução dos gregos.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76813E4C" w14:textId="77777777" w:rsidR="00626A2C" w:rsidRPr="00402A43" w:rsidRDefault="00000000">
      <w:pPr>
        <w:pStyle w:val="Ttulo1"/>
        <w:rPr>
          <w:lang w:val="pt-BR"/>
        </w:rPr>
      </w:pPr>
      <w:bookmarkStart w:id="12" w:name="_Toc208350168"/>
      <w:r w:rsidRPr="00402A43">
        <w:rPr>
          <w:lang w:val="pt-BR"/>
        </w:rPr>
        <w:t>Sobre a indução* - 30/05/2019</w:t>
      </w:r>
      <w:bookmarkEnd w:id="12"/>
      <w:r w:rsidRPr="00402A43">
        <w:rPr>
          <w:lang w:val="pt-BR"/>
        </w:rPr>
        <w:br/>
      </w:r>
    </w:p>
    <w:p w14:paraId="573FE6BD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>Como Russell nos mostrou até agora[i], o conhecimento das coisas existentes e</w:t>
      </w:r>
      <w:r w:rsidRPr="00402A43">
        <w:rPr>
          <w:lang w:val="pt-BR"/>
        </w:rPr>
        <w:br/>
        <w:t>que adquirimos pela nossa experiência nos limita e ampliar esse conhecimento</w:t>
      </w:r>
      <w:r w:rsidRPr="00402A43">
        <w:rPr>
          <w:lang w:val="pt-BR"/>
        </w:rPr>
        <w:br/>
        <w:t>passa pela inferência (p.ex. sabermos que o barulho do trovão é sempre</w:t>
      </w:r>
      <w:r w:rsidRPr="00402A43">
        <w:rPr>
          <w:lang w:val="pt-BR"/>
        </w:rPr>
        <w:br/>
        <w:t xml:space="preserve">precedido por um </w:t>
      </w:r>
      <w:proofErr w:type="gramStart"/>
      <w:r w:rsidRPr="00402A43">
        <w:rPr>
          <w:lang w:val="pt-BR"/>
        </w:rPr>
        <w:t>raio, etc.</w:t>
      </w:r>
      <w:proofErr w:type="gramEnd"/>
      <w:r w:rsidRPr="00402A43">
        <w:rPr>
          <w:lang w:val="pt-BR"/>
        </w:rPr>
        <w:t>). A respeito do sol que nasce todo dia, Russell se</w:t>
      </w:r>
      <w:r w:rsidRPr="00402A43">
        <w:rPr>
          <w:lang w:val="pt-BR"/>
        </w:rPr>
        <w:br/>
        <w:t>pergunta se confiar que ele nascerá novamente amanhã é um resultado cego do</w:t>
      </w:r>
      <w:r w:rsidRPr="00402A43">
        <w:rPr>
          <w:lang w:val="pt-BR"/>
        </w:rPr>
        <w:br/>
        <w:t>que vemos diariamente ou poderia ser uma crença razoável.</w:t>
      </w:r>
      <w:r w:rsidRPr="00402A43">
        <w:rPr>
          <w:lang w:val="pt-BR"/>
        </w:rPr>
        <w:br/>
      </w:r>
      <w:r w:rsidRPr="00402A43">
        <w:rPr>
          <w:lang w:val="pt-BR"/>
        </w:rPr>
        <w:br/>
        <w:t>Ele argumenta que é plausível supor que o sol nasça amanhã porque nasce todos</w:t>
      </w:r>
      <w:r w:rsidRPr="00402A43">
        <w:rPr>
          <w:lang w:val="pt-BR"/>
        </w:rPr>
        <w:br/>
        <w:t>os dias (resultado cego), mas podemos inferir essa crença das leis do</w:t>
      </w:r>
      <w:r w:rsidRPr="00402A43">
        <w:rPr>
          <w:lang w:val="pt-BR"/>
        </w:rPr>
        <w:br/>
        <w:t xml:space="preserve">movimento da terra, dos </w:t>
      </w:r>
      <w:proofErr w:type="gramStart"/>
      <w:r w:rsidRPr="00402A43">
        <w:rPr>
          <w:lang w:val="pt-BR"/>
        </w:rPr>
        <w:t>astros, etc.</w:t>
      </w:r>
      <w:proofErr w:type="gramEnd"/>
      <w:r w:rsidRPr="00402A43">
        <w:rPr>
          <w:lang w:val="pt-BR"/>
        </w:rPr>
        <w:t>, leis essas em que confiamos porque</w:t>
      </w:r>
      <w:r w:rsidRPr="00402A43">
        <w:rPr>
          <w:lang w:val="pt-BR"/>
        </w:rPr>
        <w:br/>
        <w:t xml:space="preserve">sempre aconteceram (crença razoável). </w:t>
      </w:r>
      <w:proofErr w:type="gramStart"/>
      <w:r w:rsidRPr="00402A43">
        <w:rPr>
          <w:lang w:val="pt-BR"/>
        </w:rPr>
        <w:t>Ou seja</w:t>
      </w:r>
      <w:proofErr w:type="gramEnd"/>
      <w:r w:rsidRPr="00402A43">
        <w:rPr>
          <w:lang w:val="pt-BR"/>
        </w:rPr>
        <w:t xml:space="preserve"> e ainda assim, a probabilidade</w:t>
      </w:r>
      <w:r w:rsidRPr="00402A43">
        <w:rPr>
          <w:lang w:val="pt-BR"/>
        </w:rPr>
        <w:br/>
        <w:t>do sol nascer amanhã se basearia nas nossas observações diárias e, por isso,</w:t>
      </w:r>
      <w:r w:rsidRPr="00402A43">
        <w:rPr>
          <w:lang w:val="pt-BR"/>
        </w:rPr>
        <w:br/>
        <w:t>_coisas que ocorrem frequentemente seriam a causa para que acreditemos que</w:t>
      </w:r>
      <w:r w:rsidRPr="00402A43">
        <w:rPr>
          <w:lang w:val="pt-BR"/>
        </w:rPr>
        <w:br/>
        <w:t>continuem ocorrendo frequentemente</w:t>
      </w:r>
      <w:proofErr w:type="gramStart"/>
      <w:r w:rsidRPr="00402A43">
        <w:rPr>
          <w:lang w:val="pt-BR"/>
        </w:rPr>
        <w:t>_ ,</w:t>
      </w:r>
      <w:proofErr w:type="gramEnd"/>
      <w:r w:rsidRPr="00402A43">
        <w:rPr>
          <w:lang w:val="pt-BR"/>
        </w:rPr>
        <w:t xml:space="preserve"> embora possam ser enganosas, às vezes.</w:t>
      </w:r>
      <w:r w:rsidRPr="00402A43">
        <w:rPr>
          <w:lang w:val="pt-BR"/>
        </w:rPr>
        <w:br/>
        <w:t>Nesse sentido, Russell cita o inusitado caso do frango que sempre foi</w:t>
      </w:r>
      <w:r w:rsidRPr="00402A43">
        <w:rPr>
          <w:lang w:val="pt-BR"/>
        </w:rPr>
        <w:br/>
        <w:t>alimentado diariamente por seu dono até que teve seu pescoço torcido. Então,</w:t>
      </w:r>
      <w:r w:rsidRPr="00402A43">
        <w:rPr>
          <w:lang w:val="pt-BR"/>
        </w:rPr>
        <w:br/>
        <w:t>não estaríamos na mesma posição desse frango? Que certeza nós teríamos para</w:t>
      </w:r>
      <w:r w:rsidRPr="00402A43">
        <w:rPr>
          <w:lang w:val="pt-BR"/>
        </w:rPr>
        <w:br/>
        <w:t>esperar que tais eventos ocorram?</w:t>
      </w:r>
      <w:r w:rsidRPr="00402A43">
        <w:rPr>
          <w:lang w:val="pt-BR"/>
        </w:rPr>
        <w:br/>
      </w:r>
      <w:r w:rsidRPr="00402A43">
        <w:rPr>
          <w:lang w:val="pt-BR"/>
        </w:rPr>
        <w:br/>
        <w:t>A pergunta se volta se podemos crer nessa _uniformidade da natureza</w:t>
      </w:r>
      <w:proofErr w:type="gramStart"/>
      <w:r w:rsidRPr="00402A43">
        <w:rPr>
          <w:lang w:val="pt-BR"/>
        </w:rPr>
        <w:t>_ ,</w:t>
      </w:r>
      <w:proofErr w:type="gramEnd"/>
      <w:r w:rsidRPr="00402A43">
        <w:rPr>
          <w:lang w:val="pt-BR"/>
        </w:rPr>
        <w:t xml:space="preserve"> onde há</w:t>
      </w:r>
      <w:r w:rsidRPr="00402A43">
        <w:rPr>
          <w:lang w:val="pt-BR"/>
        </w:rPr>
        <w:br/>
        <w:t>leis gerais como as leis do movimento e a lei da gravidade que são usadas pela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ciência e tomadas como “sem exceção”. Elas se mostram válidas até agora, mas</w:t>
      </w:r>
      <w:r w:rsidRPr="00402A43">
        <w:rPr>
          <w:lang w:val="pt-BR"/>
        </w:rPr>
        <w:br/>
        <w:t>podemos crer que o que houve no passado continuará a ocorrer, por alguma razão</w:t>
      </w:r>
      <w:r w:rsidRPr="00402A43">
        <w:rPr>
          <w:lang w:val="pt-BR"/>
        </w:rPr>
        <w:br/>
        <w:t>específica? Haveria uma lei garantidora do futuro que não o próprio passado</w:t>
      </w:r>
      <w:r w:rsidRPr="00402A43">
        <w:rPr>
          <w:lang w:val="pt-BR"/>
        </w:rPr>
        <w:br/>
        <w:t>(que já foi futuro...)? Há garantias de que duas coisas que normalmente estão</w:t>
      </w:r>
      <w:r w:rsidRPr="00402A43">
        <w:rPr>
          <w:lang w:val="pt-BR"/>
        </w:rPr>
        <w:br/>
        <w:t xml:space="preserve">associadas continuarão a estar? </w:t>
      </w:r>
      <w:r>
        <w:t xml:space="preserve">A </w:t>
      </w:r>
      <w:proofErr w:type="spellStart"/>
      <w:r>
        <w:t>partir</w:t>
      </w:r>
      <w:proofErr w:type="spellEnd"/>
      <w:r>
        <w:t xml:space="preserve"> dessas </w:t>
      </w:r>
      <w:proofErr w:type="spellStart"/>
      <w:r>
        <w:t>perguntas</w:t>
      </w:r>
      <w:proofErr w:type="spellEnd"/>
      <w:r>
        <w:t>, Russell diz: “On</w:t>
      </w:r>
      <w:r>
        <w:br/>
        <w:t>our answer to this question must depend the validity of the whole of our</w:t>
      </w:r>
      <w:r>
        <w:br/>
        <w:t>expectations as to the future, the whole of the results obtained _by</w:t>
      </w:r>
      <w:r>
        <w:br/>
        <w:t>induction_ , and in fact practically all the beliefs upon which our daily life</w:t>
      </w:r>
      <w:r>
        <w:br/>
        <w:t>is based.”</w:t>
      </w:r>
      <w:r>
        <w:br/>
      </w:r>
      <w:r>
        <w:br/>
      </w:r>
      <w:r w:rsidRPr="00402A43">
        <w:rPr>
          <w:lang w:val="pt-BR"/>
        </w:rPr>
        <w:t>Logo, estamos no terreno da probabilidade que, se pode sempre aumentar, nunca</w:t>
      </w:r>
      <w:r w:rsidRPr="00402A43">
        <w:rPr>
          <w:lang w:val="pt-BR"/>
        </w:rPr>
        <w:br/>
        <w:t>é certa já que o último exemplo pode ser uma falha (lembremos do frango!!).</w:t>
      </w:r>
      <w:r w:rsidRPr="00402A43">
        <w:rPr>
          <w:lang w:val="pt-BR"/>
        </w:rPr>
        <w:br/>
        <w:t>Russell, então, define o _princípio da indução_ baseado na frequência da</w:t>
      </w:r>
      <w:r w:rsidRPr="00402A43">
        <w:rPr>
          <w:lang w:val="pt-BR"/>
        </w:rPr>
        <w:br/>
        <w:t xml:space="preserve">associação em que, se elevando a probabilidade, pode chegar à certeza. </w:t>
      </w:r>
      <w:proofErr w:type="spellStart"/>
      <w:r>
        <w:t>E</w:t>
      </w:r>
      <w:proofErr w:type="spellEnd"/>
      <w:r>
        <w:t xml:space="preserve"> do</w:t>
      </w:r>
      <w:r>
        <w:br/>
        <w:t xml:space="preserve">particular </w:t>
      </w:r>
      <w:proofErr w:type="spellStart"/>
      <w:r>
        <w:t>ele</w:t>
      </w:r>
      <w:proofErr w:type="spellEnd"/>
      <w:r>
        <w:t xml:space="preserve"> formula a regra geral:</w:t>
      </w:r>
      <w:r>
        <w:br/>
      </w:r>
      <w:r>
        <w:br/>
        <w:t>“(a) The greater the number of cases in which a thing the sort A has been</w:t>
      </w:r>
      <w:r>
        <w:br/>
        <w:t>found associated with a thing the sort B, the more probable it is (if no cases</w:t>
      </w:r>
      <w:r>
        <w:br/>
        <w:t>of failure of association are known) that A is always associated with B;</w:t>
      </w:r>
      <w:r>
        <w:br/>
      </w:r>
      <w:r>
        <w:br/>
        <w:t>(b) Under the same circumstances, a sufficient number of cases of the</w:t>
      </w:r>
      <w:r>
        <w:br/>
        <w:t>association of A with B will make it nearly certain that A is always</w:t>
      </w:r>
      <w:r>
        <w:br/>
        <w:t>associated with B, and will make this general law approach certainty without</w:t>
      </w:r>
      <w:r>
        <w:br/>
        <w:t>limit.”</w:t>
      </w:r>
      <w:r>
        <w:br/>
      </w:r>
      <w:r>
        <w:br/>
      </w:r>
      <w:r w:rsidRPr="00402A43">
        <w:rPr>
          <w:lang w:val="pt-BR"/>
        </w:rPr>
        <w:t>Essa probabilidade, conclui Russell, se assenta em um conjunto de dados</w:t>
      </w:r>
      <w:r w:rsidRPr="00402A43">
        <w:rPr>
          <w:lang w:val="pt-BR"/>
        </w:rPr>
        <w:br/>
        <w:t>verificados e novos dados não a invalidam, mas criam um novo quadro. Apesar</w:t>
      </w:r>
      <w:r w:rsidRPr="00402A43">
        <w:rPr>
          <w:lang w:val="pt-BR"/>
        </w:rPr>
        <w:br/>
        <w:t>disso, se o princípio da indução não é garantidor do futuro, ele é um grande</w:t>
      </w:r>
      <w:r w:rsidRPr="00402A43">
        <w:rPr>
          <w:lang w:val="pt-BR"/>
        </w:rPr>
        <w:br/>
        <w:t>aliado nas convicções diárias pois as leis gerais, a despeito das inúmeras</w:t>
      </w:r>
      <w:r w:rsidRPr="00402A43">
        <w:rPr>
          <w:lang w:val="pt-BR"/>
        </w:rPr>
        <w:br/>
        <w:t>evidências, por si só nada dizem sobre o futuro, se não se assentarem em tal</w:t>
      </w:r>
      <w:r w:rsidRPr="00402A43">
        <w:rPr>
          <w:lang w:val="pt-BR"/>
        </w:rPr>
        <w:br/>
        <w:t>princípio.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* * *</w:t>
      </w:r>
      <w:r>
        <w:br/>
      </w:r>
      <w:r>
        <w:br/>
        <w:t xml:space="preserve">  </w:t>
      </w:r>
      <w:r>
        <w:br/>
      </w:r>
      <w:r>
        <w:br/>
        <w:t>* Bertrand Russell, Problems of Philosophy. ON INDUCTION. Acessado em 28/05/2019: &lt;http://www.ditext.com/russell/rus6.html&gt;.</w:t>
      </w:r>
      <w:r>
        <w:br/>
      </w:r>
      <w:r>
        <w:br/>
      </w:r>
      <w:r w:rsidRPr="00402A43">
        <w:rPr>
          <w:lang w:val="pt-BR"/>
        </w:rPr>
        <w:t>[i] Dos fichamentos anteriores:</w:t>
      </w:r>
      <w:r w:rsidRPr="00402A43">
        <w:rPr>
          <w:lang w:val="pt-BR"/>
        </w:rPr>
        <w:br/>
        <w:t>&lt;https://www.reflexoesdofilosofo.blog.br/2019/04/o-mundo-nao-existei.html&gt;,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&lt;https://www.reflexoesdofilosofo.blog.br/2019/04/o-espaco-fisico-i.html&gt;,</w:t>
      </w:r>
      <w:r w:rsidRPr="00402A43">
        <w:rPr>
          <w:lang w:val="pt-BR"/>
        </w:rPr>
        <w:br/>
        <w:t>&lt;https://www.reflexoesdofilosofo.blog.br/2019/05/ideias-de-deus.html&gt;.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4983C7B0" w14:textId="77777777" w:rsidR="00626A2C" w:rsidRPr="00402A43" w:rsidRDefault="00000000">
      <w:pPr>
        <w:pStyle w:val="Ttulo1"/>
        <w:rPr>
          <w:lang w:val="pt-BR"/>
        </w:rPr>
      </w:pPr>
      <w:bookmarkStart w:id="13" w:name="_Toc208350169"/>
      <w:r w:rsidRPr="00402A43">
        <w:rPr>
          <w:lang w:val="pt-BR"/>
        </w:rPr>
        <w:t>Acerca da dúvida - 23/05/2019</w:t>
      </w:r>
      <w:bookmarkEnd w:id="13"/>
      <w:r w:rsidRPr="00402A43">
        <w:rPr>
          <w:lang w:val="pt-BR"/>
        </w:rPr>
        <w:br/>
      </w:r>
    </w:p>
    <w:p w14:paraId="5F907B69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>[![](https://blogger.googleusercontent.com/img/b/R29vZ2xl/AVvXsEgsL1J1yXhRcoE-</w:t>
      </w:r>
      <w:r w:rsidRPr="00402A43">
        <w:rPr>
          <w:lang w:val="pt-BR"/>
        </w:rPr>
        <w:br/>
        <w:t>xOxfONXJUQ0nJ6XOgiD3tc3mqykFIMRzdKUfYQvyAhHi46R_1LSGB5EVhggkOcfGoK7KqKHJeIfUpOqZglpeGwLYA1pKv47EdfqLM4eOQyQ8l6mI7rRlxMNY1eP8xrU/s200/fogo-</w:t>
      </w:r>
      <w:r w:rsidRPr="00402A43">
        <w:rPr>
          <w:lang w:val="pt-BR"/>
        </w:rPr>
        <w:br/>
        <w:t>fatuo.jpeg)](https://blogger.googleusercontent.com/img/b/R29vZ2xl/AVvXsEgsL1J1yXhRcoE-</w:t>
      </w:r>
      <w:r w:rsidRPr="00402A43">
        <w:rPr>
          <w:lang w:val="pt-BR"/>
        </w:rPr>
        <w:br/>
        <w:t>xOxfONXJUQ0nJ6XOgiD3tc3mqykFIMRzdKUfYQvyAhHi46R_1LSGB5EVhggkOcfGoK7KqKHJeIfUpOqZglpeGwLYA1pKv47EdfqLM4eOQyQ8l6mI7rRlxMNY1eP8xrU/s1600/fogo-</w:t>
      </w:r>
      <w:r w:rsidRPr="00402A43">
        <w:rPr>
          <w:lang w:val="pt-BR"/>
        </w:rPr>
        <w:br/>
        <w:t xml:space="preserve">fatuo.jpeg)  </w:t>
      </w:r>
      <w:r w:rsidRPr="00402A43">
        <w:rPr>
          <w:lang w:val="pt-BR"/>
        </w:rPr>
        <w:br/>
        <w:t xml:space="preserve">---  </w:t>
      </w:r>
      <w:r w:rsidRPr="00402A43">
        <w:rPr>
          <w:lang w:val="pt-BR"/>
        </w:rPr>
        <w:br/>
        <w:t xml:space="preserve">Imagem </w:t>
      </w:r>
      <w:proofErr w:type="spellStart"/>
      <w:r w:rsidRPr="00402A43">
        <w:rPr>
          <w:lang w:val="pt-BR"/>
        </w:rPr>
        <w:t>abrilsuperinteressante</w:t>
      </w:r>
      <w:proofErr w:type="spellEnd"/>
      <w:r w:rsidRPr="00402A43">
        <w:rPr>
          <w:lang w:val="pt-BR"/>
        </w:rPr>
        <w:t xml:space="preserve">  </w:t>
      </w:r>
      <w:r w:rsidRPr="00402A43">
        <w:rPr>
          <w:lang w:val="pt-BR"/>
        </w:rPr>
        <w:br/>
        <w:t>A nossa existência é pautada por uma relação com o mundo e com as outras</w:t>
      </w:r>
      <w:r w:rsidRPr="00402A43">
        <w:rPr>
          <w:lang w:val="pt-BR"/>
        </w:rPr>
        <w:br/>
        <w:t>pessoas: não somos sozinhos e somos dependentes. Por "mundo" entende-se a</w:t>
      </w:r>
      <w:r w:rsidRPr="00402A43">
        <w:rPr>
          <w:lang w:val="pt-BR"/>
        </w:rPr>
        <w:br/>
        <w:t>natureza, os astros, os outros animais, enfim, o universo. Ou seja, coisas</w:t>
      </w:r>
      <w:r w:rsidRPr="00402A43">
        <w:rPr>
          <w:lang w:val="pt-BR"/>
        </w:rPr>
        <w:br/>
        <w:t>para as quais não temos uma relação de equivalência e simetria, diferentemente</w:t>
      </w:r>
      <w:r w:rsidRPr="00402A43">
        <w:rPr>
          <w:lang w:val="pt-BR"/>
        </w:rPr>
        <w:br/>
        <w:t>de nossa relação com as outras pessoas.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O peso da dúvida é a mola-mestra de nossa existência, seja na relação com o</w:t>
      </w:r>
      <w:r w:rsidRPr="00402A43">
        <w:rPr>
          <w:lang w:val="pt-BR"/>
        </w:rPr>
        <w:br/>
        <w:t>mundo ou com as outras pessoas. Por mais que interroguemos o outro, por mais</w:t>
      </w:r>
      <w:r w:rsidRPr="00402A43">
        <w:rPr>
          <w:lang w:val="pt-BR"/>
        </w:rPr>
        <w:br/>
        <w:t>elementos comportamentais e psicológicos que nos seja possível extrair de</w:t>
      </w:r>
      <w:r w:rsidRPr="00402A43">
        <w:rPr>
          <w:lang w:val="pt-BR"/>
        </w:rPr>
        <w:br/>
        <w:t>alguém, jamais saberemos ao certo se eles são verdadeiros, não por uma questão</w:t>
      </w:r>
      <w:r w:rsidRPr="00402A43">
        <w:rPr>
          <w:lang w:val="pt-BR"/>
        </w:rPr>
        <w:br/>
        <w:t>moral ou ética, mas pelo simples fato do conhecimento, do véu que encobre</w:t>
      </w:r>
      <w:r w:rsidRPr="00402A43">
        <w:rPr>
          <w:lang w:val="pt-BR"/>
        </w:rPr>
        <w:br/>
        <w:t>nossa visão e embaralha a interpretação do mundo. Diante disso, tal relação</w:t>
      </w:r>
      <w:r w:rsidRPr="00402A43">
        <w:rPr>
          <w:lang w:val="pt-BR"/>
        </w:rPr>
        <w:br/>
        <w:t xml:space="preserve">deve ser, senão relevada, minimizada. Sabendo disso, temos uma régua para </w:t>
      </w:r>
      <w:proofErr w:type="gramStart"/>
      <w:r w:rsidRPr="00402A43">
        <w:rPr>
          <w:lang w:val="pt-BR"/>
        </w:rPr>
        <w:t>nos</w:t>
      </w:r>
      <w:proofErr w:type="gramEnd"/>
      <w:r w:rsidRPr="00402A43">
        <w:rPr>
          <w:lang w:val="pt-BR"/>
        </w:rPr>
        <w:br/>
        <w:t>medir e medir os outros e, a partir daí, viver.</w:t>
      </w:r>
      <w:r w:rsidRPr="00402A43">
        <w:rPr>
          <w:lang w:val="pt-BR"/>
        </w:rPr>
        <w:br/>
      </w:r>
      <w:r w:rsidRPr="00402A43">
        <w:rPr>
          <w:lang w:val="pt-BR"/>
        </w:rPr>
        <w:br/>
        <w:t>Já a relação com o mundo começa quando começamos, quando nos deparamos com a</w:t>
      </w:r>
      <w:r w:rsidRPr="00402A43">
        <w:rPr>
          <w:lang w:val="pt-BR"/>
        </w:rPr>
        <w:br/>
        <w:t>vida e terminará quando menos se espera. Essa é a única relação certa enquanto</w:t>
      </w:r>
      <w:r w:rsidRPr="00402A43">
        <w:rPr>
          <w:lang w:val="pt-BR"/>
        </w:rPr>
        <w:br/>
        <w:t>vivemos ou enquanto haja mundo para vivermos. Entretanto, jamais conseguiremos</w:t>
      </w:r>
      <w:r w:rsidRPr="00402A43">
        <w:rPr>
          <w:lang w:val="pt-BR"/>
        </w:rPr>
        <w:br/>
        <w:t>entender ao certo porque estamos aqui, como viemos parar nessa capa humana e</w:t>
      </w:r>
      <w:r w:rsidRPr="00402A43">
        <w:rPr>
          <w:lang w:val="pt-BR"/>
        </w:rPr>
        <w:br/>
        <w:t>qual a força que nos move. Eis a dúvida.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Nesse oceano de ilusões e elucubrações, a ciência nos auxilia com o que é</w:t>
      </w:r>
      <w:r w:rsidRPr="00402A43">
        <w:rPr>
          <w:lang w:val="pt-BR"/>
        </w:rPr>
        <w:br/>
        <w:t>possível conhecer, de fato. Ela explica o fato. Conhecemos pela ciência algo</w:t>
      </w:r>
      <w:r w:rsidRPr="00402A43">
        <w:rPr>
          <w:lang w:val="pt-BR"/>
        </w:rPr>
        <w:br/>
        <w:t>que não conhecemos pelos nossos esquálidos sentidos individuais, mas que se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desenvolvem pela exploração colaborativa de nossa espécie. A filosofia nos</w:t>
      </w:r>
      <w:r w:rsidRPr="00402A43">
        <w:rPr>
          <w:lang w:val="pt-BR"/>
        </w:rPr>
        <w:br/>
        <w:t>auxilia com possibilidades de conhecimento teóricas, nuances não disponíveis</w:t>
      </w:r>
      <w:r w:rsidRPr="00402A43">
        <w:rPr>
          <w:lang w:val="pt-BR"/>
        </w:rPr>
        <w:br/>
        <w:t>ao instrumental científico e que nos permite especular além do dado. Ela é,</w:t>
      </w:r>
      <w:r w:rsidRPr="00402A43">
        <w:rPr>
          <w:lang w:val="pt-BR"/>
        </w:rPr>
        <w:br/>
        <w:t>sem dúvida, um grande contingencial para interpelar a dúvida. Por fim, a</w:t>
      </w:r>
      <w:r w:rsidRPr="00402A43">
        <w:rPr>
          <w:lang w:val="pt-BR"/>
        </w:rPr>
        <w:br/>
        <w:t>religião nos permite superar qualquer abordagem especulativa e conceitual e</w:t>
      </w:r>
      <w:r w:rsidRPr="00402A43">
        <w:rPr>
          <w:lang w:val="pt-BR"/>
        </w:rPr>
        <w:br/>
        <w:t>subir ao transcendental, território de exploração ilimitada, de valores</w:t>
      </w:r>
      <w:r w:rsidRPr="00402A43">
        <w:rPr>
          <w:lang w:val="pt-BR"/>
        </w:rPr>
        <w:br/>
        <w:t xml:space="preserve">incomensuráveis </w:t>
      </w:r>
      <w:proofErr w:type="gramStart"/>
      <w:r w:rsidRPr="00402A43">
        <w:rPr>
          <w:lang w:val="pt-BR"/>
        </w:rPr>
        <w:t>aonde</w:t>
      </w:r>
      <w:proofErr w:type="gramEnd"/>
      <w:r w:rsidRPr="00402A43">
        <w:rPr>
          <w:lang w:val="pt-BR"/>
        </w:rPr>
        <w:t xml:space="preserve"> impera a superstição.</w:t>
      </w:r>
      <w:r w:rsidRPr="00402A43">
        <w:rPr>
          <w:lang w:val="pt-BR"/>
        </w:rPr>
        <w:br/>
      </w:r>
      <w:r w:rsidRPr="00402A43">
        <w:rPr>
          <w:lang w:val="pt-BR"/>
        </w:rPr>
        <w:br/>
        <w:t>Temos armas para lutar contra a dúvida, sejam científicas, filosóficas ou</w:t>
      </w:r>
      <w:r w:rsidRPr="00402A43">
        <w:rPr>
          <w:lang w:val="pt-BR"/>
        </w:rPr>
        <w:br/>
        <w:t>religiosas. Elas podem ser escolhidas e combinadas a nosso bel prazer, a</w:t>
      </w:r>
      <w:r w:rsidRPr="00402A43">
        <w:rPr>
          <w:lang w:val="pt-BR"/>
        </w:rPr>
        <w:br/>
        <w:t>depender dos incômodos de cada tempo, das adversidades. Renegá-la, jamais.</w:t>
      </w:r>
      <w:r w:rsidRPr="00402A43">
        <w:rPr>
          <w:lang w:val="pt-BR"/>
        </w:rPr>
        <w:br/>
        <w:t>Naturalizá-la, tampouco. E nem mesmo derrotá-la, mas alimentá-la como fogo</w:t>
      </w:r>
      <w:r w:rsidRPr="00402A43">
        <w:rPr>
          <w:lang w:val="pt-BR"/>
        </w:rPr>
        <w:br/>
        <w:t>fátuo nessa efêmera, porém única e incansável existência.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44DB4821" w14:textId="77777777" w:rsidR="00626A2C" w:rsidRPr="00402A43" w:rsidRDefault="00000000">
      <w:pPr>
        <w:pStyle w:val="Ttulo1"/>
        <w:rPr>
          <w:lang w:val="pt-BR"/>
        </w:rPr>
      </w:pPr>
      <w:bookmarkStart w:id="14" w:name="_Toc208350170"/>
      <w:r w:rsidRPr="00402A43">
        <w:rPr>
          <w:lang w:val="pt-BR"/>
        </w:rPr>
        <w:t>Ideias de Deus* - 18/05/2019</w:t>
      </w:r>
      <w:bookmarkEnd w:id="14"/>
      <w:r w:rsidRPr="00402A43">
        <w:rPr>
          <w:lang w:val="pt-BR"/>
        </w:rPr>
        <w:br/>
      </w:r>
    </w:p>
    <w:p w14:paraId="2B6B03CA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 xml:space="preserve">**Idealismo e Teoria do </w:t>
      </w:r>
      <w:proofErr w:type="gramStart"/>
      <w:r w:rsidRPr="00402A43">
        <w:rPr>
          <w:lang w:val="pt-BR"/>
        </w:rPr>
        <w:t>Conhecimento.*</w:t>
      </w:r>
      <w:proofErr w:type="gramEnd"/>
      <w:r w:rsidRPr="00402A43">
        <w:rPr>
          <w:lang w:val="pt-BR"/>
        </w:rPr>
        <w:t>* Russell relembra que idealismo</w:t>
      </w:r>
      <w:r w:rsidRPr="00402A43">
        <w:rPr>
          <w:lang w:val="pt-BR"/>
        </w:rPr>
        <w:br/>
        <w:t>significa que _o que existe ou pode ser conhecido é_ _de alguma forma mental_</w:t>
      </w:r>
      <w:r w:rsidRPr="00402A43">
        <w:rPr>
          <w:lang w:val="pt-BR"/>
        </w:rPr>
        <w:br/>
        <w:t>, ressaltando que há vários tipos de idealismo. Segundo ele, embora o fato de</w:t>
      </w:r>
      <w:r w:rsidRPr="00402A43">
        <w:rPr>
          <w:lang w:val="pt-BR"/>
        </w:rPr>
        <w:br/>
        <w:t>imaginarmos que o mundo físico à nossa volta possa ser produto da mente ou</w:t>
      </w:r>
      <w:r w:rsidRPr="00402A43">
        <w:rPr>
          <w:lang w:val="pt-BR"/>
        </w:rPr>
        <w:br/>
        <w:t>deixe de existir quando fechamos os olhos, o idealismo não pode ser descartado</w:t>
      </w:r>
      <w:r w:rsidRPr="00402A43">
        <w:rPr>
          <w:lang w:val="pt-BR"/>
        </w:rPr>
        <w:br/>
        <w:t>como absurdo. Russell nos mostrou que o mundo físico, se existente</w:t>
      </w:r>
      <w:r w:rsidRPr="00402A43">
        <w:rPr>
          <w:lang w:val="pt-BR"/>
        </w:rPr>
        <w:br/>
        <w:t>independente de nós, deveria ser diferente dos dados-dos-sentidos, o que</w:t>
      </w:r>
      <w:r w:rsidRPr="00402A43">
        <w:rPr>
          <w:lang w:val="pt-BR"/>
        </w:rPr>
        <w:br/>
        <w:t>tornaria difícil a conceituação de sua natureza. Porém, mesmo que soe estranho</w:t>
      </w:r>
      <w:r w:rsidRPr="00402A43">
        <w:rPr>
          <w:lang w:val="pt-BR"/>
        </w:rPr>
        <w:br/>
        <w:t>como o idealismo caracteriza a apreensão da realidade, Russell afirma que _o</w:t>
      </w:r>
      <w:r w:rsidRPr="00402A43">
        <w:rPr>
          <w:lang w:val="pt-BR"/>
        </w:rPr>
        <w:br/>
        <w:t>idealismo remete à teoria do conhecimento_ e às condições que temos para</w:t>
      </w:r>
      <w:r w:rsidRPr="00402A43">
        <w:rPr>
          <w:lang w:val="pt-BR"/>
        </w:rPr>
        <w:br/>
        <w:t>conhecer as coisas que nos cercam.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**Conceito de </w:t>
      </w:r>
      <w:proofErr w:type="gramStart"/>
      <w:r w:rsidRPr="00402A43">
        <w:rPr>
          <w:lang w:val="pt-BR"/>
        </w:rPr>
        <w:t>Ideia.*</w:t>
      </w:r>
      <w:proofErr w:type="gramEnd"/>
      <w:r w:rsidRPr="00402A43">
        <w:rPr>
          <w:lang w:val="pt-BR"/>
        </w:rPr>
        <w:t>* Já vimos, também, que Bishop Berkeley foi o primeiro a</w:t>
      </w:r>
      <w:r w:rsidRPr="00402A43">
        <w:rPr>
          <w:lang w:val="pt-BR"/>
        </w:rPr>
        <w:br/>
        <w:t>conceituar dados-dos-sentidos dependendo de nossa mente e com ampla aceitação</w:t>
      </w:r>
      <w:r w:rsidRPr="00402A43">
        <w:rPr>
          <w:lang w:val="pt-BR"/>
        </w:rPr>
        <w:br/>
        <w:t>na filosofia. Argumentando que só temos garantia do conhecimento de dados-dos-</w:t>
      </w:r>
      <w:r w:rsidRPr="00402A43">
        <w:rPr>
          <w:lang w:val="pt-BR"/>
        </w:rPr>
        <w:br/>
        <w:t>sentidos, para Berkeley tal conhecimento estaria em nossa mente (se não na</w:t>
      </w:r>
      <w:r w:rsidRPr="00402A43">
        <w:rPr>
          <w:lang w:val="pt-BR"/>
        </w:rPr>
        <w:br/>
        <w:t>minha, em outra, em alguma mente...) e só seria possível pela _noção de ideia,</w:t>
      </w:r>
      <w:r w:rsidRPr="00402A43">
        <w:rPr>
          <w:lang w:val="pt-BR"/>
        </w:rPr>
        <w:br/>
        <w:t>que é exatamente o que é imediatamente conhecido por nós</w:t>
      </w:r>
      <w:proofErr w:type="gramStart"/>
      <w:r w:rsidRPr="00402A43">
        <w:rPr>
          <w:lang w:val="pt-BR"/>
        </w:rPr>
        <w:t>_ :</w:t>
      </w:r>
      <w:proofErr w:type="gramEnd"/>
      <w:r w:rsidRPr="00402A43">
        <w:rPr>
          <w:lang w:val="pt-BR"/>
        </w:rPr>
        <w:t xml:space="preserve"> uma cor que vemos</w:t>
      </w:r>
      <w:r w:rsidRPr="00402A43">
        <w:rPr>
          <w:lang w:val="pt-BR"/>
        </w:rPr>
        <w:br/>
        <w:t xml:space="preserve">é uma ideia, uma </w:t>
      </w:r>
      <w:proofErr w:type="gramStart"/>
      <w:r w:rsidRPr="00402A43">
        <w:rPr>
          <w:lang w:val="pt-BR"/>
        </w:rPr>
        <w:t>voz, etc.</w:t>
      </w:r>
      <w:proofErr w:type="gramEnd"/>
      <w:r w:rsidRPr="00402A43">
        <w:rPr>
          <w:lang w:val="pt-BR"/>
        </w:rPr>
        <w:t xml:space="preserve"> Ao exemplificar o que conhecemos de uma árvore,</w:t>
      </w:r>
      <w:r w:rsidRPr="00402A43">
        <w:rPr>
          <w:lang w:val="pt-BR"/>
        </w:rPr>
        <w:br/>
        <w:t>Berkeley afirma que é uma ideia dela em nossa mente, mas quando essa ideia se</w:t>
      </w:r>
      <w:r w:rsidRPr="00402A43">
        <w:rPr>
          <w:lang w:val="pt-BR"/>
        </w:rPr>
        <w:br/>
        <w:t>esvai, a árvore não existe mais? Jamais, ela existe porque é uma ideia de Deus</w:t>
      </w:r>
      <w:r w:rsidRPr="00402A43">
        <w:rPr>
          <w:lang w:val="pt-BR"/>
        </w:rPr>
        <w:br/>
        <w:t>e as ideias de Deus nunca cessam.[i] _Então, tudo o que vemos, sentimos ou</w:t>
      </w:r>
      <w:r w:rsidRPr="00402A43">
        <w:rPr>
          <w:lang w:val="pt-BR"/>
        </w:rPr>
        <w:br/>
        <w:t>tocamos são ideias que só são porque são ideias de Deus e por isso todos nós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compartilhamos de ideias semelhantes, pois são de Deus._ Se Deus cessa, o</w:t>
      </w:r>
      <w:r w:rsidRPr="00402A43">
        <w:rPr>
          <w:lang w:val="pt-BR"/>
        </w:rPr>
        <w:br/>
        <w:t>mundo cessa[ii].</w:t>
      </w:r>
      <w:r w:rsidRPr="00402A43">
        <w:rPr>
          <w:lang w:val="pt-BR"/>
        </w:rPr>
        <w:br/>
      </w:r>
      <w:r w:rsidRPr="00402A43">
        <w:rPr>
          <w:lang w:val="pt-BR"/>
        </w:rPr>
        <w:br/>
        <w:t>**Falácias do Conceito de Ideia.** Porém, explica Russell, se o conceito de</w:t>
      </w:r>
      <w:r w:rsidRPr="00402A43">
        <w:rPr>
          <w:lang w:val="pt-BR"/>
        </w:rPr>
        <w:br/>
        <w:t>ideia remete a algo em nossa mente, a ideia de uma árvore não significa que a</w:t>
      </w:r>
      <w:r w:rsidRPr="00402A43">
        <w:rPr>
          <w:lang w:val="pt-BR"/>
        </w:rPr>
        <w:br/>
        <w:t>árvore toda está em nossa mente, mas um pensamento dela. Se Berkeley, em</w:t>
      </w:r>
      <w:r w:rsidRPr="00402A43">
        <w:rPr>
          <w:lang w:val="pt-BR"/>
        </w:rPr>
        <w:br/>
        <w:t>oposição ao objeto físico, trata de dados-dos-sentidos como algo subjetivo e,</w:t>
      </w:r>
      <w:r w:rsidRPr="00402A43">
        <w:rPr>
          <w:lang w:val="pt-BR"/>
        </w:rPr>
        <w:br/>
        <w:t>por isso, mais dependendo de nós do que do objeto, isso não significa que tudo</w:t>
      </w:r>
      <w:r w:rsidRPr="00402A43">
        <w:rPr>
          <w:lang w:val="pt-BR"/>
        </w:rPr>
        <w:br/>
        <w:t>que é imediatamente conhecido está em nossa mente. _O que importa a Russell</w:t>
      </w:r>
      <w:r w:rsidRPr="00402A43">
        <w:rPr>
          <w:lang w:val="pt-BR"/>
        </w:rPr>
        <w:br/>
        <w:t>não é a distinção entre dados-dos-sentidos e objetos físicos, mas a questão de</w:t>
      </w:r>
      <w:r w:rsidRPr="00402A43">
        <w:rPr>
          <w:lang w:val="pt-BR"/>
        </w:rPr>
        <w:br/>
        <w:t>saber se tudo que conhecemos é mental._ Russell argumenta que uma coisa é a</w:t>
      </w:r>
      <w:r w:rsidRPr="00402A43">
        <w:rPr>
          <w:lang w:val="pt-BR"/>
        </w:rPr>
        <w:br/>
        <w:t>consciência de uma cor em nossa frente (o ato mental de apreensão que está em</w:t>
      </w:r>
      <w:r w:rsidRPr="00402A43">
        <w:rPr>
          <w:lang w:val="pt-BR"/>
        </w:rPr>
        <w:br/>
        <w:t>nossa mente) e outra é a própria cor percebida pelos dados-dos-sentidos.</w:t>
      </w:r>
      <w:r w:rsidRPr="00402A43">
        <w:rPr>
          <w:lang w:val="pt-BR"/>
        </w:rPr>
        <w:br/>
        <w:t>_Russell aponta para uma confusão no conceito de ideia de Berkeley entre o ato</w:t>
      </w:r>
      <w:r w:rsidRPr="00402A43">
        <w:rPr>
          <w:lang w:val="pt-BR"/>
        </w:rPr>
        <w:br/>
        <w:t>de apreensão e a coisa apreendida[iii]_.</w:t>
      </w:r>
      <w:r w:rsidRPr="00402A43">
        <w:rPr>
          <w:lang w:val="pt-BR"/>
        </w:rPr>
        <w:br/>
      </w:r>
      <w:r w:rsidRPr="00402A43">
        <w:rPr>
          <w:lang w:val="pt-BR"/>
        </w:rPr>
        <w:br/>
        <w:t>**Outras falácias.** Tal confusão entre ato e objeto permite a Russell</w:t>
      </w:r>
      <w:r w:rsidRPr="00402A43">
        <w:rPr>
          <w:lang w:val="pt-BR"/>
        </w:rPr>
        <w:br/>
        <w:t>caracterizar a mente como tendo a capacidade de apreensão de outros objetos</w:t>
      </w:r>
      <w:r w:rsidRPr="00402A43">
        <w:rPr>
          <w:lang w:val="pt-BR"/>
        </w:rPr>
        <w:br/>
        <w:t>que não ela e enfatizar que limitar o seu conhecimento a coisas que estão na</w:t>
      </w:r>
      <w:r w:rsidRPr="00402A43">
        <w:rPr>
          <w:lang w:val="pt-BR"/>
        </w:rPr>
        <w:br/>
        <w:t>mente, como faz Berkeley, equivale dizer que essas coisas não são mentais,</w:t>
      </w:r>
      <w:r w:rsidRPr="00402A43">
        <w:rPr>
          <w:lang w:val="pt-BR"/>
        </w:rPr>
        <w:br/>
        <w:t>invalidando seu conceito de ideia. Além disso, para Russell, _há uma suposição</w:t>
      </w:r>
      <w:r w:rsidRPr="00402A43">
        <w:rPr>
          <w:lang w:val="pt-BR"/>
        </w:rPr>
        <w:br/>
        <w:t>de que o que existe deve ser conhecido por nós</w:t>
      </w:r>
      <w:proofErr w:type="gramStart"/>
      <w:r w:rsidRPr="00402A43">
        <w:rPr>
          <w:lang w:val="pt-BR"/>
        </w:rPr>
        <w:t>_ ,</w:t>
      </w:r>
      <w:proofErr w:type="gramEnd"/>
      <w:r w:rsidRPr="00402A43">
        <w:rPr>
          <w:lang w:val="pt-BR"/>
        </w:rPr>
        <w:t xml:space="preserve"> nesse caso, a matéria seria</w:t>
      </w:r>
      <w:r w:rsidRPr="00402A43">
        <w:rPr>
          <w:lang w:val="pt-BR"/>
        </w:rPr>
        <w:br/>
        <w:t xml:space="preserve">uma mera </w:t>
      </w:r>
      <w:proofErr w:type="gramStart"/>
      <w:r w:rsidRPr="00402A43">
        <w:rPr>
          <w:lang w:val="pt-BR"/>
        </w:rPr>
        <w:t>quimera</w:t>
      </w:r>
      <w:proofErr w:type="gramEnd"/>
      <w:r w:rsidRPr="00402A43">
        <w:rPr>
          <w:lang w:val="pt-BR"/>
        </w:rPr>
        <w:t>, pois só conheceríamos mentes e ideias mentais. E o que não</w:t>
      </w:r>
      <w:r w:rsidRPr="00402A43">
        <w:rPr>
          <w:lang w:val="pt-BR"/>
        </w:rPr>
        <w:br/>
        <w:t>tem importância para nós não seria real, porém, segundo ele, a matéria faz</w:t>
      </w:r>
      <w:r w:rsidRPr="00402A43">
        <w:rPr>
          <w:lang w:val="pt-BR"/>
        </w:rPr>
        <w:br/>
        <w:t>parte de um desejo de conhecimento que temos.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**Teoria do Conhecimento de </w:t>
      </w:r>
      <w:proofErr w:type="gramStart"/>
      <w:r w:rsidRPr="00402A43">
        <w:rPr>
          <w:lang w:val="pt-BR"/>
        </w:rPr>
        <w:t>Russell.*</w:t>
      </w:r>
      <w:proofErr w:type="gramEnd"/>
      <w:r w:rsidRPr="00402A43">
        <w:rPr>
          <w:lang w:val="pt-BR"/>
        </w:rPr>
        <w:t>* Russell se refere ao conhecimento de</w:t>
      </w:r>
      <w:r w:rsidRPr="00402A43">
        <w:rPr>
          <w:lang w:val="pt-BR"/>
        </w:rPr>
        <w:br/>
        <w:t>duas maneiras: 1.) oposto ao erro, conhecimento de algo que julgamos</w:t>
      </w:r>
      <w:r w:rsidRPr="00402A43">
        <w:rPr>
          <w:lang w:val="pt-BR"/>
        </w:rPr>
        <w:br/>
        <w:t>verdadeiro e 2.) conhecimento de coisas, um tipo de apreensão, por exemplo,</w:t>
      </w:r>
      <w:r w:rsidRPr="00402A43">
        <w:rPr>
          <w:lang w:val="pt-BR"/>
        </w:rPr>
        <w:br/>
        <w:t>conhecimento de dados dos sentidos. Russell então muda a suposição destacada</w:t>
      </w:r>
      <w:r w:rsidRPr="00402A43">
        <w:rPr>
          <w:lang w:val="pt-BR"/>
        </w:rPr>
        <w:br/>
        <w:t>acima a acusando de falsa: “</w:t>
      </w:r>
      <w:proofErr w:type="spellStart"/>
      <w:r w:rsidRPr="00402A43">
        <w:rPr>
          <w:lang w:val="pt-BR"/>
        </w:rPr>
        <w:t>We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can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never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truly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judge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that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something</w:t>
      </w:r>
      <w:proofErr w:type="spellEnd"/>
      <w:r w:rsidRPr="00402A43">
        <w:rPr>
          <w:lang w:val="pt-BR"/>
        </w:rPr>
        <w:t xml:space="preserve"> with </w:t>
      </w:r>
      <w:proofErr w:type="spellStart"/>
      <w:r w:rsidRPr="00402A43">
        <w:rPr>
          <w:lang w:val="pt-BR"/>
        </w:rPr>
        <w:t>which</w:t>
      </w:r>
      <w:proofErr w:type="spellEnd"/>
      <w:r w:rsidRPr="00402A43">
        <w:rPr>
          <w:lang w:val="pt-BR"/>
        </w:rPr>
        <w:br/>
      </w:r>
      <w:proofErr w:type="spellStart"/>
      <w:r w:rsidRPr="00402A43">
        <w:rPr>
          <w:lang w:val="pt-BR"/>
        </w:rPr>
        <w:t>we</w:t>
      </w:r>
      <w:proofErr w:type="spellEnd"/>
      <w:r w:rsidRPr="00402A43">
        <w:rPr>
          <w:lang w:val="pt-BR"/>
        </w:rPr>
        <w:t xml:space="preserve"> are </w:t>
      </w:r>
      <w:proofErr w:type="spellStart"/>
      <w:r w:rsidRPr="00402A43">
        <w:rPr>
          <w:lang w:val="pt-BR"/>
        </w:rPr>
        <w:t>not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acquainted</w:t>
      </w:r>
      <w:proofErr w:type="spellEnd"/>
      <w:r w:rsidRPr="00402A43">
        <w:rPr>
          <w:lang w:val="pt-BR"/>
        </w:rPr>
        <w:t xml:space="preserve"> </w:t>
      </w:r>
      <w:proofErr w:type="spellStart"/>
      <w:r w:rsidRPr="00402A43">
        <w:rPr>
          <w:lang w:val="pt-BR"/>
        </w:rPr>
        <w:t>exists</w:t>
      </w:r>
      <w:proofErr w:type="spellEnd"/>
      <w:proofErr w:type="gramStart"/>
      <w:r w:rsidRPr="00402A43">
        <w:rPr>
          <w:lang w:val="pt-BR"/>
        </w:rPr>
        <w:t>.”[</w:t>
      </w:r>
      <w:proofErr w:type="gramEnd"/>
      <w:r w:rsidRPr="00402A43">
        <w:rPr>
          <w:lang w:val="pt-BR"/>
        </w:rPr>
        <w:t>iv] Ele argumenta que se não pode ser conhecido</w:t>
      </w:r>
      <w:r w:rsidRPr="00402A43">
        <w:rPr>
          <w:lang w:val="pt-BR"/>
        </w:rPr>
        <w:br/>
        <w:t>(apreendido) como imperador da China, mesmo assim pode julgar verdadeiramente</w:t>
      </w:r>
      <w:r w:rsidRPr="00402A43">
        <w:rPr>
          <w:lang w:val="pt-BR"/>
        </w:rPr>
        <w:br/>
        <w:t>que ele existe. Ele finaliza dizendo que sim, _o fato de estar familiarizado</w:t>
      </w:r>
      <w:r w:rsidRPr="00402A43">
        <w:rPr>
          <w:lang w:val="pt-BR"/>
        </w:rPr>
        <w:br/>
        <w:t xml:space="preserve">com algo indica o conhecimento desse </w:t>
      </w:r>
      <w:proofErr w:type="gramStart"/>
      <w:r w:rsidRPr="00402A43">
        <w:rPr>
          <w:lang w:val="pt-BR"/>
        </w:rPr>
        <w:t>algo</w:t>
      </w:r>
      <w:proofErr w:type="gramEnd"/>
      <w:r w:rsidRPr="00402A43">
        <w:rPr>
          <w:lang w:val="pt-BR"/>
        </w:rPr>
        <w:t xml:space="preserve"> mas não estar familiarizado com algo</w:t>
      </w:r>
      <w:r w:rsidRPr="00402A43">
        <w:rPr>
          <w:lang w:val="pt-BR"/>
        </w:rPr>
        <w:br/>
        <w:t>não significa que este algo não pode ser conhecido ou exista_. Podemos julgar</w:t>
      </w:r>
      <w:r w:rsidRPr="00402A43">
        <w:rPr>
          <w:lang w:val="pt-BR"/>
        </w:rPr>
        <w:br/>
        <w:t>verdadeiro algo com que não estamos familiarizados, mas que podemos conhecer</w:t>
      </w:r>
      <w:r w:rsidRPr="00402A43">
        <w:rPr>
          <w:lang w:val="pt-BR"/>
        </w:rPr>
        <w:br/>
        <w:t>por descrição, assunto que será investigado no próximo capítulo.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* * *</w:t>
      </w:r>
      <w:r>
        <w:br/>
      </w:r>
      <w:r>
        <w:br/>
      </w:r>
      <w:r>
        <w:lastRenderedPageBreak/>
        <w:t xml:space="preserve">  </w:t>
      </w:r>
      <w:r>
        <w:br/>
      </w:r>
      <w:r>
        <w:br/>
        <w:t>* Bertrand Russell, Problems of Philosophy. IDEALISM. Acessado em 11/05/2019: http://www.ditext.com/russell/rus4.html.</w:t>
      </w:r>
      <w:r>
        <w:br/>
      </w:r>
      <w:r>
        <w:br/>
        <w:t>[i] Conforme Russell: “Its being, he says, consists in being perceived: in the</w:t>
      </w:r>
      <w:r>
        <w:br/>
        <w:t xml:space="preserve">Latin of the schoolmen its 'esse' is 'percipi'.”. </w:t>
      </w:r>
      <w:r w:rsidRPr="00402A43">
        <w:rPr>
          <w:lang w:val="pt-BR"/>
        </w:rPr>
        <w:t>Ou seja, o ser da árvore é</w:t>
      </w:r>
      <w:r w:rsidRPr="00402A43">
        <w:rPr>
          <w:lang w:val="pt-BR"/>
        </w:rPr>
        <w:br/>
        <w:t>sempre um ser percebido [por uma mente].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[ii] Inclusive nós, acreditamos, pois nesse caso também somos ideias: de Deus,</w:t>
      </w:r>
      <w:r w:rsidRPr="00402A43">
        <w:rPr>
          <w:lang w:val="pt-BR"/>
        </w:rPr>
        <w:br/>
        <w:t>para os outros.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[iii] Ou: “Thus, by an unconscious equivocation, we arrive at the conclusion</w:t>
      </w:r>
      <w:r>
        <w:br/>
        <w:t>that whatever we can apprehend must be in our minds.”.</w:t>
      </w:r>
      <w:r>
        <w:br/>
      </w:r>
      <w:r>
        <w:br/>
      </w:r>
      <w:r w:rsidRPr="00402A43">
        <w:rPr>
          <w:lang w:val="pt-BR"/>
        </w:rPr>
        <w:t xml:space="preserve">[iv] Usaremos </w:t>
      </w:r>
      <w:proofErr w:type="spellStart"/>
      <w:r w:rsidRPr="00402A43">
        <w:rPr>
          <w:lang w:val="pt-BR"/>
        </w:rPr>
        <w:t>acquainted</w:t>
      </w:r>
      <w:proofErr w:type="spellEnd"/>
      <w:r w:rsidRPr="00402A43">
        <w:rPr>
          <w:lang w:val="pt-BR"/>
        </w:rPr>
        <w:t xml:space="preserve"> como familiarizado e/ou apreendido </w:t>
      </w:r>
      <w:proofErr w:type="spellStart"/>
      <w:r w:rsidRPr="00402A43">
        <w:rPr>
          <w:lang w:val="pt-BR"/>
        </w:rPr>
        <w:t>indiscrinadamente</w:t>
      </w:r>
      <w:proofErr w:type="spellEnd"/>
      <w:r w:rsidRPr="00402A43">
        <w:rPr>
          <w:lang w:val="pt-BR"/>
        </w:rPr>
        <w:t>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437D2224" w14:textId="77777777" w:rsidR="00626A2C" w:rsidRPr="00402A43" w:rsidRDefault="00000000">
      <w:pPr>
        <w:pStyle w:val="Ttulo1"/>
        <w:rPr>
          <w:lang w:val="pt-BR"/>
        </w:rPr>
      </w:pPr>
      <w:bookmarkStart w:id="15" w:name="_Toc208350171"/>
      <w:r w:rsidRPr="00402A43">
        <w:rPr>
          <w:lang w:val="pt-BR"/>
        </w:rPr>
        <w:t>O espaço físico [i] - 24/04/2019</w:t>
      </w:r>
      <w:bookmarkEnd w:id="15"/>
      <w:r w:rsidRPr="00402A43">
        <w:rPr>
          <w:lang w:val="pt-BR"/>
        </w:rPr>
        <w:br/>
      </w:r>
    </w:p>
    <w:p w14:paraId="32939D0A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>Os dados-dos-sentidos[ii], que para a Filosofia são mais conhecidos do que o</w:t>
      </w:r>
      <w:r w:rsidRPr="00402A43">
        <w:rPr>
          <w:lang w:val="pt-BR"/>
        </w:rPr>
        <w:br/>
        <w:t>próprio objeto em si, objeto este que teve sua própria existência e realidade</w:t>
      </w:r>
      <w:r w:rsidRPr="00402A43">
        <w:rPr>
          <w:lang w:val="pt-BR"/>
        </w:rPr>
        <w:br/>
        <w:t>colocadas em dúvida, não são alvo da ciência. Esta define o objeto em termos</w:t>
      </w:r>
      <w:r w:rsidRPr="00402A43">
        <w:rPr>
          <w:lang w:val="pt-BR"/>
        </w:rPr>
        <w:br/>
        <w:t>de posição e movimento, conforme argumentação de Russell. Isso se deve,</w:t>
      </w:r>
      <w:r w:rsidRPr="00402A43">
        <w:rPr>
          <w:lang w:val="pt-BR"/>
        </w:rPr>
        <w:br/>
        <w:t>podemos acrescentar, devido à utilidade da ciência que “despe” o objeto de</w:t>
      </w:r>
      <w:r w:rsidRPr="00402A43">
        <w:rPr>
          <w:lang w:val="pt-BR"/>
        </w:rPr>
        <w:br/>
        <w:t>características sem valor objetivo, embora nesse processo algo importante se</w:t>
      </w:r>
      <w:r w:rsidRPr="00402A43">
        <w:rPr>
          <w:lang w:val="pt-BR"/>
        </w:rPr>
        <w:br/>
        <w:t>perca: sua influência e valor social[iii].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Assim, duas luzes são refletidas pelo objeto: uma que sentimos e</w:t>
      </w:r>
      <w:r w:rsidRPr="00402A43">
        <w:rPr>
          <w:lang w:val="pt-BR"/>
        </w:rPr>
        <w:br/>
        <w:t>experienciamos e outra que a ciência descreve (espacial), essa última um cego</w:t>
      </w:r>
      <w:r w:rsidRPr="00402A43">
        <w:rPr>
          <w:lang w:val="pt-BR"/>
        </w:rPr>
        <w:br/>
        <w:t>pode compartilhar, a primeira não. A parte descrita pela ciência é o que,</w:t>
      </w:r>
      <w:r w:rsidRPr="00402A43">
        <w:rPr>
          <w:lang w:val="pt-BR"/>
        </w:rPr>
        <w:br/>
        <w:t>segundo Russell, existe no mundo independente de nós. Mesmo o espaço que a</w:t>
      </w:r>
      <w:r w:rsidRPr="00402A43">
        <w:rPr>
          <w:lang w:val="pt-BR"/>
        </w:rPr>
        <w:br/>
        <w:t>ciência utiliza não é o mesmo que aprendemos a ver e tocar já que cada um tem</w:t>
      </w:r>
      <w:r w:rsidRPr="00402A43">
        <w:rPr>
          <w:lang w:val="pt-BR"/>
        </w:rPr>
        <w:br/>
        <w:t>seu próprio espaço e cada pessoa tem uma visão diferente dele dependendo do</w:t>
      </w:r>
      <w:r w:rsidRPr="00402A43">
        <w:rPr>
          <w:lang w:val="pt-BR"/>
        </w:rPr>
        <w:br/>
        <w:t>ponto de vista e de suas faculdades, e a ciência tem o dela. O espaço da</w:t>
      </w:r>
      <w:r w:rsidRPr="00402A43">
        <w:rPr>
          <w:lang w:val="pt-BR"/>
        </w:rPr>
        <w:br/>
        <w:t>ciência, então, é o que chamamos espaço físico!</w:t>
      </w:r>
      <w:r w:rsidRPr="00402A43">
        <w:rPr>
          <w:lang w:val="pt-BR"/>
        </w:rPr>
        <w:br/>
      </w:r>
      <w:r w:rsidRPr="00402A43">
        <w:rPr>
          <w:lang w:val="pt-BR"/>
        </w:rPr>
        <w:br/>
        <w:t>E é porque nós (nossos corpos) estamos nesse mesmo espaço físico é que somos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capazes de nos relacionarmos com os objetos, somos capazes de sentir, cheirar</w:t>
      </w:r>
      <w:r w:rsidRPr="00402A43">
        <w:rPr>
          <w:lang w:val="pt-BR"/>
        </w:rPr>
        <w:br/>
      </w:r>
      <w:proofErr w:type="gramStart"/>
      <w:r w:rsidRPr="00402A43">
        <w:rPr>
          <w:lang w:val="pt-BR"/>
        </w:rPr>
        <w:t>tocar, etc.</w:t>
      </w:r>
      <w:proofErr w:type="gramEnd"/>
      <w:r w:rsidRPr="00402A43">
        <w:rPr>
          <w:lang w:val="pt-BR"/>
        </w:rPr>
        <w:t xml:space="preserve"> Mas os dados-dos-sentidos estão em nosso espaço privado. Embora (e</w:t>
      </w:r>
      <w:r w:rsidRPr="00402A43">
        <w:rPr>
          <w:lang w:val="pt-BR"/>
        </w:rPr>
        <w:br/>
        <w:t>a experiência o mostre) eles sejam correspondentes, esses dois espaços. A</w:t>
      </w:r>
      <w:r w:rsidRPr="00402A43">
        <w:rPr>
          <w:lang w:val="pt-BR"/>
        </w:rPr>
        <w:br/>
        <w:t>respeito de se distinguir espaço físico e dados-dos-sentidos, Russell o faz</w:t>
      </w:r>
      <w:r w:rsidRPr="00402A43">
        <w:rPr>
          <w:lang w:val="pt-BR"/>
        </w:rPr>
        <w:br/>
        <w:t>citando o exemplo do sol, que demora 8 minutos para chegar até nós, ou seja, o</w:t>
      </w:r>
      <w:r w:rsidRPr="00402A43">
        <w:rPr>
          <w:lang w:val="pt-BR"/>
        </w:rPr>
        <w:br/>
        <w:t xml:space="preserve">que vemos agora não é o que é, mas o que foi.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Nesse sentido, a natureza dos objetos físicos (espaço, ondas) nos permanece</w:t>
      </w:r>
      <w:r w:rsidRPr="00402A43">
        <w:rPr>
          <w:lang w:val="pt-BR"/>
        </w:rPr>
        <w:br/>
        <w:t>desconhecida, já que conhecemos dados-dos-sentidos. Porém, argumenta Russell,</w:t>
      </w:r>
      <w:r w:rsidRPr="00402A43">
        <w:rPr>
          <w:lang w:val="pt-BR"/>
        </w:rPr>
        <w:br/>
        <w:t>embora os objetos físicos não sejam exatamente como os dados-dos-sentidos,</w:t>
      </w:r>
      <w:r w:rsidRPr="00402A43">
        <w:rPr>
          <w:lang w:val="pt-BR"/>
        </w:rPr>
        <w:br/>
        <w:t>eles são _similares_ e podem realmente ter, por exemplo, cores, mesmo que mais</w:t>
      </w:r>
      <w:r w:rsidRPr="00402A43">
        <w:rPr>
          <w:lang w:val="pt-BR"/>
        </w:rPr>
        <w:br/>
        <w:t>ou menos aproximadas à sua variação e ângulo de incidência luminosa. Dito</w:t>
      </w:r>
      <w:r w:rsidRPr="00402A43">
        <w:rPr>
          <w:lang w:val="pt-BR"/>
        </w:rPr>
        <w:br/>
        <w:t>isto, Russell não chega à natureza última do objeto físico, embora não</w:t>
      </w:r>
      <w:r w:rsidRPr="00402A43">
        <w:rPr>
          <w:lang w:val="pt-BR"/>
        </w:rPr>
        <w:br/>
        <w:t>concorde que seja puramente mental, como argumentaram os idealistas.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* * *</w:t>
      </w:r>
      <w:r>
        <w:br/>
      </w:r>
      <w:r>
        <w:br/>
        <w:t xml:space="preserve">  </w:t>
      </w:r>
      <w:r>
        <w:br/>
      </w:r>
      <w:r>
        <w:br/>
        <w:t xml:space="preserve">[i] Bertrand Russell, _Problems of Philosophy_. THE NATURE OF MATTER. </w:t>
      </w:r>
      <w:r w:rsidRPr="00402A43">
        <w:rPr>
          <w:lang w:val="pt-BR"/>
        </w:rPr>
        <w:t>Acessado</w:t>
      </w:r>
      <w:r w:rsidRPr="00402A43">
        <w:rPr>
          <w:lang w:val="pt-BR"/>
        </w:rPr>
        <w:br/>
        <w:t>em 23/04/2019:</w:t>
      </w:r>
      <w:r w:rsidRPr="00402A43">
        <w:rPr>
          <w:lang w:val="pt-BR"/>
        </w:rPr>
        <w:br/>
        <w:t>[</w:t>
      </w:r>
      <w:proofErr w:type="gramStart"/>
      <w:r w:rsidRPr="00402A43">
        <w:rPr>
          <w:lang w:val="pt-BR"/>
        </w:rPr>
        <w:t>http://www.ditext.com/russell/rus3.html](</w:t>
      </w:r>
      <w:proofErr w:type="gramEnd"/>
      <w:r w:rsidRPr="00402A43">
        <w:rPr>
          <w:lang w:val="pt-BR"/>
        </w:rPr>
        <w:t>http://www.ditext.com/russell/rus3.html).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[ii] Definição em: &lt;https://www.reflexoesdofilosofo.blog.br/2019/04/o-mundo-</w:t>
      </w:r>
      <w:r w:rsidRPr="00402A43">
        <w:rPr>
          <w:lang w:val="pt-BR"/>
        </w:rPr>
        <w:br/>
        <w:t>nao-existei.html&gt;.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[iii] Mais ou menos o que Marx definiu na sua teoria do valor.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63FC59EE" w14:textId="77777777" w:rsidR="00626A2C" w:rsidRPr="00402A43" w:rsidRDefault="00000000">
      <w:pPr>
        <w:pStyle w:val="Ttulo1"/>
        <w:rPr>
          <w:lang w:val="pt-BR"/>
        </w:rPr>
      </w:pPr>
      <w:bookmarkStart w:id="16" w:name="_Toc208350172"/>
      <w:r w:rsidRPr="00402A43">
        <w:rPr>
          <w:lang w:val="pt-BR"/>
        </w:rPr>
        <w:t>O mundo não existe[i] - 16/04/2019</w:t>
      </w:r>
      <w:bookmarkEnd w:id="16"/>
      <w:r w:rsidRPr="00402A43">
        <w:rPr>
          <w:lang w:val="pt-BR"/>
        </w:rPr>
        <w:br/>
      </w:r>
    </w:p>
    <w:p w14:paraId="6312DC5F" w14:textId="77777777" w:rsidR="00626A2C" w:rsidRDefault="00000000">
      <w:r w:rsidRPr="00402A43">
        <w:rPr>
          <w:lang w:val="pt-BR"/>
        </w:rPr>
        <w:t>Russell inicia com a questão se existe algum conhecimento que seja certo o</w:t>
      </w:r>
      <w:r w:rsidRPr="00402A43">
        <w:rPr>
          <w:lang w:val="pt-BR"/>
        </w:rPr>
        <w:br/>
      </w:r>
      <w:proofErr w:type="spellStart"/>
      <w:r w:rsidRPr="00402A43">
        <w:rPr>
          <w:lang w:val="pt-BR"/>
        </w:rPr>
        <w:t>sufiiente</w:t>
      </w:r>
      <w:proofErr w:type="spellEnd"/>
      <w:r w:rsidRPr="00402A43">
        <w:rPr>
          <w:lang w:val="pt-BR"/>
        </w:rPr>
        <w:t xml:space="preserve"> que não possa ser duvidado e faz uma investigação entre realidade e</w:t>
      </w:r>
      <w:r w:rsidRPr="00402A43">
        <w:rPr>
          <w:lang w:val="pt-BR"/>
        </w:rPr>
        <w:br/>
        <w:t>aparência que pode levar a crer que o mundo físico não existe, ou seja, ele</w:t>
      </w:r>
      <w:r w:rsidRPr="00402A43">
        <w:rPr>
          <w:lang w:val="pt-BR"/>
        </w:rPr>
        <w:br/>
        <w:t>questiona tal conhecimento. A cena se passa em seu escritório, ele está</w:t>
      </w:r>
      <w:r w:rsidRPr="00402A43">
        <w:rPr>
          <w:lang w:val="pt-BR"/>
        </w:rPr>
        <w:br/>
        <w:t>sentado na poltrona da escrivaninha próximo a janela de onde se vê o sol e as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nuvens. A mesa que ele observa é marrom, mas será que é _realmente_? Há um</w:t>
      </w:r>
      <w:r w:rsidRPr="00402A43">
        <w:rPr>
          <w:lang w:val="pt-BR"/>
        </w:rPr>
        <w:br/>
        <w:t>pedaço da mesa mais escuro pela sombra, há outro pedaço branco pela</w:t>
      </w:r>
      <w:r w:rsidRPr="00402A43">
        <w:rPr>
          <w:lang w:val="pt-BR"/>
        </w:rPr>
        <w:br/>
        <w:t>luminosidade e uma parte lascada mostrando uma cor mais clara. Se alguém</w:t>
      </w:r>
      <w:r w:rsidRPr="00402A43">
        <w:rPr>
          <w:lang w:val="pt-BR"/>
        </w:rPr>
        <w:br/>
        <w:t>observa somente o pedaço iluminado pode achar que a mesa é clara, se alguém a</w:t>
      </w:r>
      <w:r w:rsidRPr="00402A43">
        <w:rPr>
          <w:lang w:val="pt-BR"/>
        </w:rPr>
        <w:br/>
        <w:t>vê de noite terá outra impressão. Mas, qual a cor da mesa? A mesa real não é a</w:t>
      </w:r>
      <w:r w:rsidRPr="00402A43">
        <w:rPr>
          <w:lang w:val="pt-BR"/>
        </w:rPr>
        <w:br/>
        <w:t>que vemos, mas uma que inferimos do nosso ponto de vista.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 mesa apresenta uma superfície sólida e maciça a olho nu, mas pelo</w:t>
      </w:r>
      <w:r w:rsidRPr="00402A43">
        <w:rPr>
          <w:lang w:val="pt-BR"/>
        </w:rPr>
        <w:br/>
        <w:t>microscópio podemos notar fissuras, porosidade. Esse microscópio está correto,</w:t>
      </w:r>
      <w:r w:rsidRPr="00402A43">
        <w:rPr>
          <w:lang w:val="pt-BR"/>
        </w:rPr>
        <w:br/>
        <w:t>há outro mais possante ou nós estamos corretos? Afinal, qual a consistência da</w:t>
      </w:r>
      <w:r w:rsidRPr="00402A43">
        <w:rPr>
          <w:lang w:val="pt-BR"/>
        </w:rPr>
        <w:br/>
        <w:t xml:space="preserve">mesa? </w:t>
      </w:r>
      <w:proofErr w:type="gramStart"/>
      <w:r w:rsidRPr="00402A43">
        <w:rPr>
          <w:lang w:val="pt-BR"/>
        </w:rPr>
        <w:t>O mesmo</w:t>
      </w:r>
      <w:proofErr w:type="gramEnd"/>
      <w:r w:rsidRPr="00402A43">
        <w:rPr>
          <w:lang w:val="pt-BR"/>
        </w:rPr>
        <w:t xml:space="preserve"> vale para a forma _real_ da mesa que também varia dependendo do</w:t>
      </w:r>
      <w:r w:rsidRPr="00402A43">
        <w:rPr>
          <w:lang w:val="pt-BR"/>
        </w:rPr>
        <w:br/>
        <w:t>ângulo em que a vemos[ii]. Observamos várias propriedades que Russell denomina</w:t>
      </w:r>
      <w:r w:rsidRPr="00402A43">
        <w:rPr>
          <w:lang w:val="pt-BR"/>
        </w:rPr>
        <w:br/>
        <w:t>dados-dos-sentidos e que se apresentam à nossa sensação (cor, textura, som,</w:t>
      </w:r>
      <w:r w:rsidRPr="00402A43">
        <w:rPr>
          <w:lang w:val="pt-BR"/>
        </w:rPr>
        <w:br/>
        <w:t>etc.), mas qual mesa é a _real_? Há um objeto físico chamado mesa ou tudo não</w:t>
      </w:r>
      <w:r w:rsidRPr="00402A43">
        <w:rPr>
          <w:lang w:val="pt-BR"/>
        </w:rPr>
        <w:br/>
        <w:t>passa de dados-dos-sentidos? Temos conhecimento, pela sensação, de dados-dos-</w:t>
      </w:r>
      <w:r w:rsidRPr="00402A43">
        <w:rPr>
          <w:lang w:val="pt-BR"/>
        </w:rPr>
        <w:br/>
        <w:t>sentidos e, se não podemos concluir que o objeto físico não existe, ao menos</w:t>
      </w:r>
      <w:r w:rsidRPr="00402A43">
        <w:rPr>
          <w:lang w:val="pt-BR"/>
        </w:rPr>
        <w:br/>
        <w:t>sabemos que ele está muito distante de nós.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Russell data essa argumentação a Berkeley como o primeiro a dizer que os</w:t>
      </w:r>
      <w:r w:rsidRPr="00402A43">
        <w:rPr>
          <w:lang w:val="pt-BR"/>
        </w:rPr>
        <w:br/>
        <w:t>objetos dos nossos sentidos não existem independentes de nós, porém ele não</w:t>
      </w:r>
      <w:r w:rsidRPr="00402A43">
        <w:rPr>
          <w:lang w:val="pt-BR"/>
        </w:rPr>
        <w:br/>
        <w:t>concorda com a conclusão: que só existem ideias ou que os objetos só existem</w:t>
      </w:r>
      <w:r w:rsidRPr="00402A43">
        <w:rPr>
          <w:lang w:val="pt-BR"/>
        </w:rPr>
        <w:br/>
        <w:t>por causa de uma ideia, seja a de Deus ou a de uma mente universal[iii].</w:t>
      </w:r>
      <w:r w:rsidRPr="00402A43">
        <w:rPr>
          <w:lang w:val="pt-BR"/>
        </w:rPr>
        <w:br/>
        <w:t>Berkeley e os demais idealistas, Leibniz, etc., não negam a existência do</w:t>
      </w:r>
      <w:r w:rsidRPr="00402A43">
        <w:rPr>
          <w:lang w:val="pt-BR"/>
        </w:rPr>
        <w:br/>
        <w:t>objeto físico, mas afirmam que ele é uma ideia de uma mente ou conjunto delas.</w:t>
      </w:r>
      <w:r w:rsidRPr="00402A43">
        <w:rPr>
          <w:lang w:val="pt-BR"/>
        </w:rPr>
        <w:br/>
        <w:t>Russell, então, nos mostra que o que vemos e sentimos do objeto não é o objeto</w:t>
      </w:r>
      <w:r w:rsidRPr="00402A43">
        <w:rPr>
          <w:lang w:val="pt-BR"/>
        </w:rPr>
        <w:br/>
        <w:t>físico em si, mas o que nos relaciona a ele, ou seja, sua _aparência_ , o que</w:t>
      </w:r>
      <w:r w:rsidRPr="00402A43">
        <w:rPr>
          <w:lang w:val="pt-BR"/>
        </w:rPr>
        <w:br/>
        <w:t>nos leva a dúvida sobre como seria a _realidade_ e se há meios de conhecê-la.</w:t>
      </w:r>
      <w:r w:rsidRPr="00402A43">
        <w:rPr>
          <w:lang w:val="pt-BR"/>
        </w:rPr>
        <w:br/>
        <w:t>Uma simples mesa torna-se uma questão cheia de possibilidades e, se existe</w:t>
      </w:r>
      <w:r w:rsidRPr="00402A43">
        <w:rPr>
          <w:lang w:val="pt-BR"/>
        </w:rPr>
        <w:br/>
        <w:t>dúvida, embora a Filosofia não possa responder a todas as questões, pelo menos</w:t>
      </w:r>
      <w:r w:rsidRPr="00402A43">
        <w:rPr>
          <w:lang w:val="pt-BR"/>
        </w:rPr>
        <w:br/>
        <w:t>ela aumenta o nosso interesse pelo mundo.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>
        <w:t>* * *</w:t>
      </w:r>
      <w:r>
        <w:br/>
      </w:r>
      <w:r>
        <w:br/>
        <w:t xml:space="preserve">  </w:t>
      </w:r>
      <w:r>
        <w:br/>
      </w:r>
      <w:r>
        <w:br/>
        <w:t>[i] Bertrand Russell, _Problems of Philosophy_. APPEARANCE AND REALITY.</w:t>
      </w:r>
      <w:r>
        <w:br/>
        <w:t>Acessado em 15/04/2019:</w:t>
      </w:r>
      <w:r>
        <w:br/>
        <w:t>[http://www.ditext.com/russell/rus1.html](http://www.ditext.com/russell/rus1.html).</w:t>
      </w:r>
      <w:r>
        <w:br/>
      </w:r>
      <w:r>
        <w:br/>
        <w:t>[ii] Nas palavas de Russell: “But the 'real' shape is not what we see; it is</w:t>
      </w:r>
      <w:r>
        <w:br/>
        <w:t>something inferred from what we see.”</w:t>
      </w:r>
      <w:r>
        <w:br/>
      </w:r>
      <w:r>
        <w:lastRenderedPageBreak/>
        <w:br/>
        <w:t>[iii] O que ele considera falácia: “Whatever can be thought of is an idea in</w:t>
      </w:r>
      <w:r>
        <w:br/>
        <w:t>the mind of the person thinking of it; therefore nothing can be thought of</w:t>
      </w:r>
      <w:r>
        <w:br/>
        <w:t>except ideas in minds; therefore anything else is inconceivable, and what is</w:t>
      </w:r>
      <w:r>
        <w:br/>
        <w:t>inconceivable cannot exist.”</w:t>
      </w:r>
      <w:r>
        <w:br/>
      </w:r>
      <w:r>
        <w:br/>
      </w:r>
      <w:r>
        <w:br/>
      </w:r>
    </w:p>
    <w:p w14:paraId="659D0B57" w14:textId="77777777" w:rsidR="00626A2C" w:rsidRPr="00402A43" w:rsidRDefault="00000000">
      <w:pPr>
        <w:pStyle w:val="Ttulo1"/>
        <w:rPr>
          <w:lang w:val="pt-BR"/>
        </w:rPr>
      </w:pPr>
      <w:bookmarkStart w:id="17" w:name="_Toc208350173"/>
      <w:r w:rsidRPr="00402A43">
        <w:rPr>
          <w:lang w:val="pt-BR"/>
        </w:rPr>
        <w:t>Abrangência - 10/04/2019</w:t>
      </w:r>
      <w:bookmarkEnd w:id="17"/>
      <w:r w:rsidRPr="00402A43">
        <w:rPr>
          <w:lang w:val="pt-BR"/>
        </w:rPr>
        <w:br/>
      </w:r>
    </w:p>
    <w:p w14:paraId="54C8F8D9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A respeito do exercício mental, há sem dúvida um aprendizado. Na realidade, o</w:t>
      </w:r>
      <w:r w:rsidRPr="00402A43">
        <w:rPr>
          <w:lang w:val="pt-BR"/>
        </w:rPr>
        <w:br/>
        <w:t>exercício mental envolve, de fato, habilidades corporais a ele associadas. Por</w:t>
      </w:r>
      <w:r w:rsidRPr="00402A43">
        <w:rPr>
          <w:lang w:val="pt-BR"/>
        </w:rPr>
        <w:br/>
        <w:t>mais que a atividade seja teórica, ainda assim estamos movimentando algo em</w:t>
      </w:r>
      <w:r w:rsidRPr="00402A43">
        <w:rPr>
          <w:lang w:val="pt-BR"/>
        </w:rPr>
        <w:br/>
        <w:t>nosso organismo. É plausível admitir que, ao estudar determinado assunto,</w:t>
      </w:r>
      <w:r w:rsidRPr="00402A43">
        <w:rPr>
          <w:lang w:val="pt-BR"/>
        </w:rPr>
        <w:br/>
        <w:t>passamos a ter maior conhecimento sobre ele e isso propicia domínio e</w:t>
      </w:r>
      <w:r w:rsidRPr="00402A43">
        <w:rPr>
          <w:lang w:val="pt-BR"/>
        </w:rPr>
        <w:br/>
        <w:t>familiaridade. Por exemplo, estudar Filosofia faz com que o sujeito conheça</w:t>
      </w:r>
      <w:r w:rsidRPr="00402A43">
        <w:rPr>
          <w:lang w:val="pt-BR"/>
        </w:rPr>
        <w:br/>
        <w:t>mais sobre Filosofia e as atividades corporais podem variar entre movimento</w:t>
      </w:r>
      <w:r w:rsidRPr="00402A43">
        <w:rPr>
          <w:lang w:val="pt-BR"/>
        </w:rPr>
        <w:br/>
        <w:t>dos braços e mãos para folear páginas, atenção dedicada ou mesmo ter que ir</w:t>
      </w:r>
      <w:r w:rsidRPr="00402A43">
        <w:rPr>
          <w:lang w:val="pt-BR"/>
        </w:rPr>
        <w:br/>
        <w:t>até a biblioteca buscar um livro. Tudo isso fisicamente muito básico.</w:t>
      </w:r>
      <w:r w:rsidRPr="00402A43">
        <w:rPr>
          <w:lang w:val="pt-BR"/>
        </w:rPr>
        <w:br/>
      </w:r>
      <w:r w:rsidRPr="00402A43">
        <w:rPr>
          <w:lang w:val="pt-BR"/>
        </w:rPr>
        <w:br/>
        <w:t>Então, se estudamos a Ética não aprendemos a Lógica, ou aprendemos? O</w:t>
      </w:r>
      <w:r w:rsidRPr="00402A43">
        <w:rPr>
          <w:lang w:val="pt-BR"/>
        </w:rPr>
        <w:br/>
        <w:t>conhecimento se move por domínios e é sempre dispendioso e regular,</w:t>
      </w:r>
      <w:r w:rsidRPr="00402A43">
        <w:rPr>
          <w:lang w:val="pt-BR"/>
        </w:rPr>
        <w:br/>
        <w:t>insistente. Mas, se quanto mais eu estudo Ética, isso pode influenciar na</w:t>
      </w:r>
      <w:r w:rsidRPr="00402A43">
        <w:rPr>
          <w:lang w:val="pt-BR"/>
        </w:rPr>
        <w:br/>
        <w:t>minha capacidade de aprender Lógica?  O que pode importar nesse caso é o</w:t>
      </w:r>
      <w:r w:rsidRPr="00402A43">
        <w:rPr>
          <w:lang w:val="pt-BR"/>
        </w:rPr>
        <w:br/>
        <w:t>método, já que é necessário conhecer o conteúdo. Segue-se que muito estudar</w:t>
      </w:r>
      <w:r w:rsidRPr="00402A43">
        <w:rPr>
          <w:lang w:val="pt-BR"/>
        </w:rPr>
        <w:br/>
        <w:t>Ética pode e não pode impulsionar minha capacidade de aprender Lógica.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Por outro lado, há atividades físicas que dependem do mental, mas são mais</w:t>
      </w:r>
      <w:r w:rsidRPr="00402A43">
        <w:rPr>
          <w:lang w:val="pt-BR"/>
        </w:rPr>
        <w:br/>
        <w:t>físicas do que mentais. Por exemplo, o trabalho liberal, em grande medida, é</w:t>
      </w:r>
      <w:r w:rsidRPr="00402A43">
        <w:rPr>
          <w:lang w:val="pt-BR"/>
        </w:rPr>
        <w:br/>
        <w:t>um fazer e refazer diário, porém sobre conteúdos variantes. No final da</w:t>
      </w:r>
      <w:r w:rsidRPr="00402A43">
        <w:rPr>
          <w:lang w:val="pt-BR"/>
        </w:rPr>
        <w:br/>
        <w:t>estória, vale otimizar a conjunção do físico com o mental: se a execução</w:t>
      </w:r>
      <w:r w:rsidRPr="00402A43">
        <w:rPr>
          <w:lang w:val="pt-BR"/>
        </w:rPr>
        <w:br/>
        <w:t>[física] é dispendiosa, ela com certeza pode ser feita da melhor maneira e se</w:t>
      </w:r>
      <w:r w:rsidRPr="00402A43">
        <w:rPr>
          <w:lang w:val="pt-BR"/>
        </w:rPr>
        <w:br/>
        <w:t>tornar mais abrangente, ou seja, capaz de endereçar um número maior de casos e</w:t>
      </w:r>
      <w:r w:rsidRPr="00402A43">
        <w:rPr>
          <w:lang w:val="pt-BR"/>
        </w:rPr>
        <w:br/>
        <w:t>se aperfeiçoar.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3CFF7A6B" w14:textId="77777777" w:rsidR="00626A2C" w:rsidRPr="00402A43" w:rsidRDefault="00000000">
      <w:pPr>
        <w:pStyle w:val="Ttulo1"/>
        <w:rPr>
          <w:lang w:val="pt-BR"/>
        </w:rPr>
      </w:pPr>
      <w:bookmarkStart w:id="18" w:name="_Toc208350174"/>
      <w:r w:rsidRPr="00402A43">
        <w:rPr>
          <w:lang w:val="pt-BR"/>
        </w:rPr>
        <w:lastRenderedPageBreak/>
        <w:t>Didática e Pedagogia do Exame* - 24/03/2019</w:t>
      </w:r>
      <w:bookmarkEnd w:id="18"/>
      <w:r w:rsidRPr="00402A43">
        <w:rPr>
          <w:lang w:val="pt-BR"/>
        </w:rPr>
        <w:br/>
      </w:r>
    </w:p>
    <w:p w14:paraId="30082FB1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>Observações sobre a prática da avaliação da aprendizagem nas escolas</w:t>
      </w:r>
      <w:r w:rsidRPr="00402A43">
        <w:rPr>
          <w:lang w:val="pt-BR"/>
        </w:rPr>
        <w:br/>
        <w:t>brasileiras atestam que ela se orienta pela pedagogia do exame polarizada</w:t>
      </w:r>
      <w:r w:rsidRPr="00402A43">
        <w:rPr>
          <w:lang w:val="pt-BR"/>
        </w:rPr>
        <w:br/>
        <w:t>pelas provas e exames, ainda mais intensos no ensino médio que deve preparar</w:t>
      </w:r>
      <w:r w:rsidRPr="00402A43">
        <w:rPr>
          <w:lang w:val="pt-BR"/>
        </w:rPr>
        <w:br/>
        <w:t>os alunos para o vestibular.</w:t>
      </w:r>
      <w:r w:rsidRPr="00402A43">
        <w:rPr>
          <w:lang w:val="pt-BR"/>
        </w:rPr>
        <w:br/>
      </w:r>
      <w:r w:rsidRPr="00402A43">
        <w:rPr>
          <w:lang w:val="pt-BR"/>
        </w:rPr>
        <w:br/>
        <w:t>Sob essa ótica, o sistema de ensino é _quantitativo_ porque baseado em números</w:t>
      </w:r>
      <w:r w:rsidRPr="00402A43">
        <w:rPr>
          <w:lang w:val="pt-BR"/>
        </w:rPr>
        <w:br/>
        <w:t>que se concretizam nas notas das provas ou nos percentuais de aprovação e</w:t>
      </w:r>
      <w:r w:rsidRPr="00402A43">
        <w:rPr>
          <w:lang w:val="pt-BR"/>
        </w:rPr>
        <w:br/>
        <w:t xml:space="preserve">reprovação </w:t>
      </w:r>
      <w:proofErr w:type="gramStart"/>
      <w:r w:rsidRPr="00402A43">
        <w:rPr>
          <w:lang w:val="pt-BR"/>
        </w:rPr>
        <w:t>e também</w:t>
      </w:r>
      <w:proofErr w:type="gramEnd"/>
      <w:r w:rsidRPr="00402A43">
        <w:rPr>
          <w:lang w:val="pt-BR"/>
        </w:rPr>
        <w:t xml:space="preserve"> _instrumental_ porque tem como fim a promoção nas séries</w:t>
      </w:r>
      <w:r w:rsidRPr="00402A43">
        <w:rPr>
          <w:lang w:val="pt-BR"/>
        </w:rPr>
        <w:br/>
        <w:t>de escolaridade. Tal abordagem mobiliza todos os atores e agentes envolvidos</w:t>
      </w:r>
      <w:r w:rsidRPr="00402A43">
        <w:rPr>
          <w:lang w:val="pt-BR"/>
        </w:rPr>
        <w:br/>
        <w:t>na educação: sejam os alunos que devem se inteirar das tarefas necessárias</w:t>
      </w:r>
      <w:r w:rsidRPr="00402A43">
        <w:rPr>
          <w:lang w:val="pt-BR"/>
        </w:rPr>
        <w:br/>
        <w:t>para obter as notas; os professores que usam as provas como instrumento de</w:t>
      </w:r>
      <w:r w:rsidRPr="00402A43">
        <w:rPr>
          <w:lang w:val="pt-BR"/>
        </w:rPr>
        <w:br/>
        <w:t>ameaça aos alunos; os pais que ficam na expectativa das notas; o</w:t>
      </w:r>
      <w:r w:rsidRPr="00402A43">
        <w:rPr>
          <w:lang w:val="pt-BR"/>
        </w:rPr>
        <w:br/>
        <w:t>estabelecimento de ensino que se vale das estatísticas dos resultados (que</w:t>
      </w:r>
      <w:r w:rsidRPr="00402A43">
        <w:rPr>
          <w:lang w:val="pt-BR"/>
        </w:rPr>
        <w:br/>
        <w:t>escondem as disparidades individuais e os caminhos que levaram à obtenção da</w:t>
      </w:r>
      <w:r w:rsidRPr="00402A43">
        <w:rPr>
          <w:lang w:val="pt-BR"/>
        </w:rPr>
        <w:br/>
        <w:t>nota); e o sistema social que, aferindo esses resultados, tem “garantias” de</w:t>
      </w:r>
      <w:r w:rsidRPr="00402A43">
        <w:rPr>
          <w:lang w:val="pt-BR"/>
        </w:rPr>
        <w:br/>
        <w:t>que tudo está indo bem (claro que aparentemente...). Os desdobramentos desse</w:t>
      </w:r>
      <w:r w:rsidRPr="00402A43">
        <w:rPr>
          <w:lang w:val="pt-BR"/>
        </w:rPr>
        <w:br/>
        <w:t>quadro revelam uma relação cindida entre professores autoritários que utilizam</w:t>
      </w:r>
      <w:r w:rsidRPr="00402A43">
        <w:rPr>
          <w:lang w:val="pt-BR"/>
        </w:rPr>
        <w:br/>
        <w:t>as provas como instrumento de disciplinamento de alunos que, com medo, se</w:t>
      </w:r>
      <w:r w:rsidRPr="00402A43">
        <w:rPr>
          <w:lang w:val="pt-BR"/>
        </w:rPr>
        <w:br/>
        <w:t>submetem as avaliações em busca de aprovação. Não vemos nessa prática a</w:t>
      </w:r>
      <w:r w:rsidRPr="00402A43">
        <w:rPr>
          <w:lang w:val="pt-BR"/>
        </w:rPr>
        <w:br/>
        <w:t>valorização, quer seja de conteúdos, quer seja de competências.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Luckesi nos mostra que um processo histórico instaura esse quadro atual, seja</w:t>
      </w:r>
      <w:r w:rsidRPr="00402A43">
        <w:rPr>
          <w:lang w:val="pt-BR"/>
        </w:rPr>
        <w:br/>
        <w:t>partindo da pedagogia jesuítica que já se valia de um ritual de provas e</w:t>
      </w:r>
      <w:r w:rsidRPr="00402A43">
        <w:rPr>
          <w:lang w:val="pt-BR"/>
        </w:rPr>
        <w:br/>
        <w:t xml:space="preserve">exames ou da pedagogia </w:t>
      </w:r>
      <w:proofErr w:type="spellStart"/>
      <w:r w:rsidRPr="00402A43">
        <w:rPr>
          <w:lang w:val="pt-BR"/>
        </w:rPr>
        <w:t>comeniana</w:t>
      </w:r>
      <w:proofErr w:type="spellEnd"/>
      <w:r w:rsidRPr="00402A43">
        <w:rPr>
          <w:lang w:val="pt-BR"/>
        </w:rPr>
        <w:t xml:space="preserve"> que pregava que “o medo é um excelente fator</w:t>
      </w:r>
      <w:r w:rsidRPr="00402A43">
        <w:rPr>
          <w:lang w:val="pt-BR"/>
        </w:rPr>
        <w:br/>
        <w:t xml:space="preserve">para manter a atenção dos </w:t>
      </w:r>
      <w:proofErr w:type="gramStart"/>
      <w:r w:rsidRPr="00402A43">
        <w:rPr>
          <w:lang w:val="pt-BR"/>
        </w:rPr>
        <w:t>alunos”[</w:t>
      </w:r>
      <w:proofErr w:type="gramEnd"/>
      <w:r w:rsidRPr="00402A43">
        <w:rPr>
          <w:lang w:val="pt-BR"/>
        </w:rPr>
        <w:t>i]. Além disso, a sociedade burguesa</w:t>
      </w:r>
      <w:r w:rsidRPr="00402A43">
        <w:rPr>
          <w:lang w:val="pt-BR"/>
        </w:rPr>
        <w:br/>
        <w:t>capitalista ainda incide sobre a nossa educação com seus mecanismos de</w:t>
      </w:r>
      <w:r w:rsidRPr="00402A43">
        <w:rPr>
          <w:lang w:val="pt-BR"/>
        </w:rPr>
        <w:br/>
        <w:t>controle que operam o fetiche da prova que se torna o objeto que regula a</w:t>
      </w:r>
      <w:r w:rsidRPr="00402A43">
        <w:rPr>
          <w:lang w:val="pt-BR"/>
        </w:rPr>
        <w:br/>
        <w:t>relação entre professor e aluno pela via da dominação: a prova vale mais do</w:t>
      </w:r>
      <w:r w:rsidRPr="00402A43">
        <w:rPr>
          <w:lang w:val="pt-BR"/>
        </w:rPr>
        <w:br/>
        <w:t>que o aprendizado; mecanismos que impõem medo aos alunos que vivem em</w:t>
      </w:r>
      <w:r w:rsidRPr="00402A43">
        <w:rPr>
          <w:lang w:val="pt-BR"/>
        </w:rPr>
        <w:br/>
        <w:t>constante preocupação com as avaliações que os cerceiam.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Assim, a pedagogia do exame traz consequências: 1) pedagógicas, porque</w:t>
      </w:r>
      <w:r w:rsidRPr="00402A43">
        <w:rPr>
          <w:lang w:val="pt-BR"/>
        </w:rPr>
        <w:br/>
        <w:t>centraliza atenção aos exames em detrimento da aprendizagem; 2) psicológicas,</w:t>
      </w:r>
      <w:r w:rsidRPr="00402A43">
        <w:rPr>
          <w:lang w:val="pt-BR"/>
        </w:rPr>
        <w:br/>
        <w:t>porque os alunos se tornam submissos aos exames e devem se conformar com essa</w:t>
      </w:r>
      <w:r w:rsidRPr="00402A43">
        <w:rPr>
          <w:lang w:val="pt-BR"/>
        </w:rPr>
        <w:br/>
        <w:t>pedagogia, criando sujeitos coagidos; 3) sociológicas, em virtude dos</w:t>
      </w:r>
      <w:r w:rsidRPr="00402A43">
        <w:rPr>
          <w:lang w:val="pt-BR"/>
        </w:rPr>
        <w:br/>
        <w:t>processos de seletividade social que se dão de modo desigual em virtude das</w:t>
      </w:r>
      <w:r w:rsidRPr="00402A43">
        <w:rPr>
          <w:lang w:val="pt-BR"/>
        </w:rPr>
        <w:br/>
        <w:t>classes sociais. Mas o que há de errado? O problema seria a avalição ou o modo</w:t>
      </w:r>
      <w:r w:rsidRPr="00402A43">
        <w:rPr>
          <w:lang w:val="pt-BR"/>
        </w:rPr>
        <w:br/>
        <w:t>de avaliação e sua prática? Deixaremos por hora essa pergunta em aberto e</w:t>
      </w:r>
      <w:r w:rsidRPr="00402A43">
        <w:rPr>
          <w:lang w:val="pt-BR"/>
        </w:rPr>
        <w:br/>
        <w:t>voltaremos a esse assunto brevemente.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br/>
        <w:t>* * *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* Parte do trabalho: _Como avaliar? Em Filosofia se avalia, mas, como pressuposto o quadro teórico da disciplina, é preciso um processo avaliativo coerente com o enfoque_. Junho/2015. Sintetiza-se aqui tópico de LUCKESI, Cipriano Carlos. _Avaliação da aprendizagem escolar: estudos e </w:t>
      </w:r>
      <w:proofErr w:type="gramStart"/>
      <w:r w:rsidRPr="00402A43">
        <w:rPr>
          <w:lang w:val="pt-BR"/>
        </w:rPr>
        <w:t>proposições._</w:t>
      </w:r>
      <w:proofErr w:type="gramEnd"/>
      <w:r w:rsidRPr="00402A43">
        <w:rPr>
          <w:lang w:val="pt-BR"/>
        </w:rPr>
        <w:t xml:space="preserve"> São Paulo: Cortez Editora, 2003.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[i] LUCKESI, 2003, p. 22.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451A6474" w14:textId="77777777" w:rsidR="00626A2C" w:rsidRPr="00402A43" w:rsidRDefault="00000000">
      <w:pPr>
        <w:pStyle w:val="Ttulo1"/>
        <w:rPr>
          <w:lang w:val="pt-BR"/>
        </w:rPr>
      </w:pPr>
      <w:bookmarkStart w:id="19" w:name="_Toc208350175"/>
      <w:r w:rsidRPr="00402A43">
        <w:rPr>
          <w:lang w:val="pt-BR"/>
        </w:rPr>
        <w:t>Como resolver problemas filosóficos* - 27/02/2019</w:t>
      </w:r>
      <w:bookmarkEnd w:id="19"/>
      <w:r w:rsidRPr="00402A43">
        <w:rPr>
          <w:lang w:val="pt-BR"/>
        </w:rPr>
        <w:br/>
      </w:r>
    </w:p>
    <w:p w14:paraId="208C971A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 xml:space="preserve">Perguntamos: problemas </w:t>
      </w:r>
      <w:proofErr w:type="spellStart"/>
      <w:r w:rsidRPr="00402A43">
        <w:rPr>
          <w:lang w:val="pt-BR"/>
        </w:rPr>
        <w:t>filsóficos</w:t>
      </w:r>
      <w:proofErr w:type="spellEnd"/>
      <w:r w:rsidRPr="00402A43">
        <w:rPr>
          <w:lang w:val="pt-BR"/>
        </w:rPr>
        <w:t xml:space="preserve"> podem ser resolvidos através de proposições</w:t>
      </w:r>
      <w:r w:rsidRPr="00402A43">
        <w:rPr>
          <w:lang w:val="pt-BR"/>
        </w:rPr>
        <w:br/>
        <w:t xml:space="preserve">lógicas ou de um mero discurso do senso comum?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_Isomorfismo_. Partimos da tríade linguagem, pensamento e realidade. O</w:t>
      </w:r>
      <w:r w:rsidRPr="00402A43">
        <w:rPr>
          <w:lang w:val="pt-BR"/>
        </w:rPr>
        <w:br/>
        <w:t>primeiro Wittgenstein, do _Tractatus</w:t>
      </w:r>
      <w:proofErr w:type="gramStart"/>
      <w:r w:rsidRPr="00402A43">
        <w:rPr>
          <w:lang w:val="pt-BR"/>
        </w:rPr>
        <w:t>_ ,</w:t>
      </w:r>
      <w:proofErr w:type="gramEnd"/>
      <w:r w:rsidRPr="00402A43">
        <w:rPr>
          <w:lang w:val="pt-BR"/>
        </w:rPr>
        <w:t xml:space="preserve"> se questiona se existiria uma ordem a</w:t>
      </w:r>
      <w:r w:rsidRPr="00402A43">
        <w:rPr>
          <w:lang w:val="pt-BR"/>
        </w:rPr>
        <w:br/>
        <w:t>priori no mundo e, se sim, em que consistiria? Para o 1º W[i], sim: há uma</w:t>
      </w:r>
      <w:r w:rsidRPr="00402A43">
        <w:rPr>
          <w:lang w:val="pt-BR"/>
        </w:rPr>
        <w:br/>
        <w:t>ordem no mundo e ela é a estrutura lógica composta por um mesmo esqueleto que</w:t>
      </w:r>
      <w:r w:rsidRPr="00402A43">
        <w:rPr>
          <w:lang w:val="pt-BR"/>
        </w:rPr>
        <w:br/>
        <w:t>parte do isomorfismo entre linguagem, pensamento e realidade, representada</w:t>
      </w:r>
      <w:r w:rsidRPr="00402A43">
        <w:rPr>
          <w:lang w:val="pt-BR"/>
        </w:rPr>
        <w:br/>
        <w:t>pela lógica simbólica, cujo embrião já estava presente em Russell. De acordo</w:t>
      </w:r>
      <w:r w:rsidRPr="00402A43">
        <w:rPr>
          <w:lang w:val="pt-BR"/>
        </w:rPr>
        <w:br/>
        <w:t>com Schwartz, podemos encontrar nos _Principia Mathematica</w:t>
      </w:r>
      <w:proofErr w:type="gramStart"/>
      <w:r w:rsidRPr="00402A43">
        <w:rPr>
          <w:lang w:val="pt-BR"/>
        </w:rPr>
        <w:t>_ ,</w:t>
      </w:r>
      <w:proofErr w:type="gramEnd"/>
      <w:r w:rsidRPr="00402A43">
        <w:rPr>
          <w:lang w:val="pt-BR"/>
        </w:rPr>
        <w:t xml:space="preserve"> uma definição do</w:t>
      </w:r>
      <w:r w:rsidRPr="00402A43">
        <w:rPr>
          <w:lang w:val="pt-BR"/>
        </w:rPr>
        <w:br/>
        <w:t>atomismo lógico como o mundo tendo a estrutura da lógica matemática. Porém,</w:t>
      </w:r>
      <w:r w:rsidRPr="00402A43">
        <w:rPr>
          <w:lang w:val="pt-BR"/>
        </w:rPr>
        <w:br/>
        <w:t>salienta Schwartz, se há um potencial da ordenação do mundo que se baseia no</w:t>
      </w:r>
      <w:r w:rsidRPr="00402A43">
        <w:rPr>
          <w:lang w:val="pt-BR"/>
        </w:rPr>
        <w:br/>
        <w:t>pensamento e na linguagem, esta é imprecisa. Assim, a lógica simbólica deveria</w:t>
      </w:r>
      <w:r w:rsidRPr="00402A43">
        <w:rPr>
          <w:lang w:val="pt-BR"/>
        </w:rPr>
        <w:br/>
        <w:t>ser usada para ordenar pensamento e linguagem e resolver problemas</w:t>
      </w:r>
      <w:r w:rsidRPr="00402A43">
        <w:rPr>
          <w:lang w:val="pt-BR"/>
        </w:rPr>
        <w:br/>
        <w:t>filosóficos, valendo-se de uma linguagem ideal. Do que se cunha: “A proposição</w:t>
      </w:r>
      <w:r w:rsidRPr="00402A43">
        <w:rPr>
          <w:lang w:val="pt-BR"/>
        </w:rPr>
        <w:br/>
        <w:t>mostra a forma lógica da realidade”. Nada mais cristalino para uma definição</w:t>
      </w:r>
      <w:r w:rsidRPr="00402A43">
        <w:rPr>
          <w:lang w:val="pt-BR"/>
        </w:rPr>
        <w:br/>
        <w:t>positivista. Já o 2º W[ii] revela a ilusão do _Tractatus</w:t>
      </w:r>
      <w:proofErr w:type="gramStart"/>
      <w:r w:rsidRPr="00402A43">
        <w:rPr>
          <w:lang w:val="pt-BR"/>
        </w:rPr>
        <w:t>_ :</w:t>
      </w:r>
      <w:proofErr w:type="gramEnd"/>
      <w:r w:rsidRPr="00402A43">
        <w:rPr>
          <w:lang w:val="pt-BR"/>
        </w:rPr>
        <w:t xml:space="preserve"> uma ordem a priori</w:t>
      </w:r>
      <w:r w:rsidRPr="00402A43">
        <w:rPr>
          <w:lang w:val="pt-BR"/>
        </w:rPr>
        <w:br/>
        <w:t>que correlaciona linguagem e mundo, ordem simples, sem interferência empírica</w:t>
      </w:r>
      <w:r w:rsidRPr="00402A43">
        <w:rPr>
          <w:lang w:val="pt-BR"/>
        </w:rPr>
        <w:br/>
        <w:t>e anterior à experiência.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_Significado_. Além do isomorfismo, o 1º W também definiu a teoria pictórica</w:t>
      </w:r>
      <w:r w:rsidRPr="00402A43">
        <w:rPr>
          <w:lang w:val="pt-BR"/>
        </w:rPr>
        <w:br/>
        <w:t>do significado. Por ela, enunciados obtém significado ao representar fatos: se</w:t>
      </w:r>
      <w:r w:rsidRPr="00402A43">
        <w:rPr>
          <w:lang w:val="pt-BR"/>
        </w:rPr>
        <w:br/>
        <w:t>sim, são enunciados verdadeiros, se não, falsos. Ryle a chama de “</w:t>
      </w:r>
      <w:proofErr w:type="gramStart"/>
      <w:r w:rsidRPr="00402A43">
        <w:rPr>
          <w:lang w:val="pt-BR"/>
        </w:rPr>
        <w:t>Fido”-</w:t>
      </w:r>
      <w:proofErr w:type="gramEnd"/>
      <w:r w:rsidRPr="00402A43">
        <w:rPr>
          <w:lang w:val="pt-BR"/>
        </w:rPr>
        <w:t>Fido:</w:t>
      </w:r>
      <w:r w:rsidRPr="00402A43">
        <w:rPr>
          <w:lang w:val="pt-BR"/>
        </w:rPr>
        <w:br/>
        <w:t xml:space="preserve">Fido representa Fido, tratando-a como uma teoria grotesca. Seguindo </w:t>
      </w:r>
      <w:proofErr w:type="spellStart"/>
      <w:r w:rsidRPr="00402A43">
        <w:rPr>
          <w:lang w:val="pt-BR"/>
        </w:rPr>
        <w:t>Sto</w:t>
      </w:r>
      <w:proofErr w:type="spellEnd"/>
      <w:r w:rsidRPr="00402A43">
        <w:rPr>
          <w:lang w:val="pt-BR"/>
        </w:rPr>
        <w:br/>
        <w:t>Agostinho, que revelou que aprendeu a linguagem a partir de quais objetos as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palavras representam, a teoria do significado dos formalistas usa elementos de</w:t>
      </w:r>
      <w:r w:rsidRPr="00402A43">
        <w:rPr>
          <w:lang w:val="pt-BR"/>
        </w:rPr>
        <w:br/>
        <w:t>linguagem para retratar, nomear. Tal teoria é criticada pelo 2º W como sendo</w:t>
      </w:r>
      <w:r w:rsidRPr="00402A43">
        <w:rPr>
          <w:lang w:val="pt-BR"/>
        </w:rPr>
        <w:br/>
        <w:t>uma simplificação extrema focando em apenas um tipo de função de linguagem.</w:t>
      </w:r>
      <w:r w:rsidRPr="00402A43">
        <w:rPr>
          <w:lang w:val="pt-BR"/>
        </w:rPr>
        <w:br/>
        <w:t>Juntamente com Austin, argumentam que a linguagem não é apenas isso: “Para uma</w:t>
      </w:r>
      <w:r w:rsidRPr="00402A43">
        <w:rPr>
          <w:lang w:val="pt-BR"/>
        </w:rPr>
        <w:br/>
        <w:t>grande classe de casos em que empregamos a palavra significado – embora não</w:t>
      </w:r>
      <w:r w:rsidRPr="00402A43">
        <w:rPr>
          <w:lang w:val="pt-BR"/>
        </w:rPr>
        <w:br/>
        <w:t>todos -, ela pode ser explicada da seguinte maneira: o significado de uma</w:t>
      </w:r>
      <w:r w:rsidRPr="00402A43">
        <w:rPr>
          <w:lang w:val="pt-BR"/>
        </w:rPr>
        <w:br/>
        <w:t>palavra é seu uso na linguagem” (p. 128). Significado é uso, saber como usar a</w:t>
      </w:r>
      <w:r w:rsidRPr="00402A43">
        <w:rPr>
          <w:lang w:val="pt-BR"/>
        </w:rPr>
        <w:br/>
        <w:t>linguagem é uma técnica (regras, convenções). Portanto, o uso não é óbvio,</w:t>
      </w:r>
      <w:r w:rsidRPr="00402A43">
        <w:rPr>
          <w:lang w:val="pt-BR"/>
        </w:rPr>
        <w:br/>
        <w:t>ainda mais em Filosofia.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_Jogos de linguagem_. O 2º W também trata dos jogos de linguagem, pelos quais</w:t>
      </w:r>
      <w:r w:rsidRPr="00402A43">
        <w:rPr>
          <w:lang w:val="pt-BR"/>
        </w:rPr>
        <w:br/>
        <w:t>elementos de linguagem são como lances em um jogo regido por regras. Se a</w:t>
      </w:r>
      <w:r w:rsidRPr="00402A43">
        <w:rPr>
          <w:lang w:val="pt-BR"/>
        </w:rPr>
        <w:br/>
        <w:t>teoria pictórica do significado dos formalistas trata o significado como</w:t>
      </w:r>
      <w:r w:rsidRPr="00402A43">
        <w:rPr>
          <w:lang w:val="pt-BR"/>
        </w:rPr>
        <w:br/>
        <w:t>propriedade formal das palavras, o 2º W nos questiona: “O signo sozinho parece</w:t>
      </w:r>
      <w:r w:rsidRPr="00402A43">
        <w:rPr>
          <w:lang w:val="pt-BR"/>
        </w:rPr>
        <w:br/>
        <w:t>morto. O que lhe dá vida? – No uso, ele vive.”. Jogos de linguagem salientam</w:t>
      </w:r>
      <w:r w:rsidRPr="00402A43">
        <w:rPr>
          <w:lang w:val="pt-BR"/>
        </w:rPr>
        <w:br/>
        <w:t>que os usos são infinitos e variados, assim como o são nossas vidas ativas. Há</w:t>
      </w:r>
      <w:r w:rsidRPr="00402A43">
        <w:rPr>
          <w:lang w:val="pt-BR"/>
        </w:rPr>
        <w:br/>
        <w:t>uma conjectura por parte dos formalistas ao afirmar que a palavra representa a</w:t>
      </w:r>
      <w:r w:rsidRPr="00402A43">
        <w:rPr>
          <w:lang w:val="pt-BR"/>
        </w:rPr>
        <w:br/>
        <w:t>coisa, isso seria um erro. Para Frege, Russell: “cada termo teria exatamente</w:t>
      </w:r>
      <w:r w:rsidRPr="00402A43">
        <w:rPr>
          <w:lang w:val="pt-BR"/>
        </w:rPr>
        <w:br/>
        <w:t>um significado perfeitamente preciso”. Conforme Schwartz, o projeto dos</w:t>
      </w:r>
      <w:r w:rsidRPr="00402A43">
        <w:rPr>
          <w:lang w:val="pt-BR"/>
        </w:rPr>
        <w:br/>
        <w:t>formalistas da linguagem ideal é um projeto sem esperança.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_Atos de fala_. Nesse contexto de Oxford, de uso comum da linguagem em</w:t>
      </w:r>
      <w:r w:rsidRPr="00402A43">
        <w:rPr>
          <w:lang w:val="pt-BR"/>
        </w:rPr>
        <w:br/>
        <w:t>Filosofia e para resolver problemas filosóficos, concluiremos com Austin e</w:t>
      </w:r>
      <w:r w:rsidRPr="00402A43">
        <w:rPr>
          <w:lang w:val="pt-BR"/>
        </w:rPr>
        <w:br/>
        <w:t>seus atos de fala. Partindo da definição formalista para a qual qualquer coisa</w:t>
      </w:r>
      <w:r w:rsidRPr="00402A43">
        <w:rPr>
          <w:lang w:val="pt-BR"/>
        </w:rPr>
        <w:br/>
        <w:t>que dizemos deve ser verdadeira (ou não falsa), Austin mostra que elocuções</w:t>
      </w:r>
      <w:r w:rsidRPr="00402A43">
        <w:rPr>
          <w:lang w:val="pt-BR"/>
        </w:rPr>
        <w:br/>
        <w:t>performativas como “Eu prometo” ou “Eu condeno...” não são relatórios do</w:t>
      </w:r>
      <w:r w:rsidRPr="00402A43">
        <w:rPr>
          <w:lang w:val="pt-BR"/>
        </w:rPr>
        <w:br/>
        <w:t>verdadeiro ou falso, mas realizam uma ação. Ele retira o foco de proposições</w:t>
      </w:r>
      <w:r w:rsidRPr="00402A43">
        <w:rPr>
          <w:lang w:val="pt-BR"/>
        </w:rPr>
        <w:br/>
        <w:t>que podem ser verdadeiras ou falsas trazendo-o para elocuções performativas</w:t>
      </w:r>
      <w:r w:rsidRPr="00402A43">
        <w:rPr>
          <w:lang w:val="pt-BR"/>
        </w:rPr>
        <w:br/>
        <w:t>que podem ser felizes ou infelizes e lançando uma sombra sobre o verdadeiro e</w:t>
      </w:r>
      <w:r w:rsidRPr="00402A43">
        <w:rPr>
          <w:lang w:val="pt-BR"/>
        </w:rPr>
        <w:br/>
        <w:t>o falso. Os atos de fala, então, seriam a essência da linguagem e tal</w:t>
      </w:r>
      <w:r w:rsidRPr="00402A43">
        <w:rPr>
          <w:lang w:val="pt-BR"/>
        </w:rPr>
        <w:br/>
        <w:t>conceituação extrapolou os limites da filosofia, sendo usada também em outras</w:t>
      </w:r>
      <w:r w:rsidRPr="00402A43">
        <w:rPr>
          <w:lang w:val="pt-BR"/>
        </w:rPr>
        <w:br/>
        <w:t>áreas do conhecimento.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* * *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* Uma crítica da Filosofia da linguagem comum de Oxford ao positivismo lógico e seus influenciados que reforça os diferentes usos e pontos de vista da linguagem. “Uma breve história da filosofia analítica de Russell a Rawls”. Schwartz, Stephen P. São Paulo: Edições Loyola, 2017, p. 126 e ss.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br/>
        <w:t>[i] 1º W = primeiro Wittgenstein.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[ii] 2º W = segundo Wittgenstein.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4C8D7592" w14:textId="77777777" w:rsidR="00626A2C" w:rsidRPr="00402A43" w:rsidRDefault="00000000">
      <w:pPr>
        <w:pStyle w:val="Ttulo1"/>
        <w:rPr>
          <w:lang w:val="pt-BR"/>
        </w:rPr>
      </w:pPr>
      <w:bookmarkStart w:id="20" w:name="_Toc208350176"/>
      <w:r w:rsidRPr="00402A43">
        <w:rPr>
          <w:lang w:val="pt-BR"/>
        </w:rPr>
        <w:t xml:space="preserve">O pragmatismo de </w:t>
      </w:r>
      <w:proofErr w:type="gramStart"/>
      <w:r w:rsidRPr="00402A43">
        <w:rPr>
          <w:lang w:val="pt-BR"/>
        </w:rPr>
        <w:t>Putnam[</w:t>
      </w:r>
      <w:proofErr w:type="gramEnd"/>
      <w:r w:rsidRPr="00402A43">
        <w:rPr>
          <w:lang w:val="pt-BR"/>
        </w:rPr>
        <w:t>1] - 30/01/2019</w:t>
      </w:r>
      <w:bookmarkEnd w:id="20"/>
      <w:r w:rsidRPr="00402A43">
        <w:rPr>
          <w:lang w:val="pt-BR"/>
        </w:rPr>
        <w:br/>
      </w:r>
    </w:p>
    <w:p w14:paraId="69E4338F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O pragmatismo de Putnam resulta ser uma crítica ao positivismo lógico que,</w:t>
      </w:r>
      <w:r w:rsidRPr="00402A43">
        <w:rPr>
          <w:lang w:val="pt-BR"/>
        </w:rPr>
        <w:br/>
        <w:t>poucas linhas adiante, iremos esclarecer.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 respeito da ciência, Putnam descreve duas perspectivas: externalista e</w:t>
      </w:r>
      <w:r w:rsidRPr="00402A43">
        <w:rPr>
          <w:lang w:val="pt-BR"/>
        </w:rPr>
        <w:br/>
        <w:t>internalista. A externalista aproxima-se de um realismo metafísico: há um</w:t>
      </w:r>
      <w:r w:rsidRPr="00402A43">
        <w:rPr>
          <w:lang w:val="pt-BR"/>
        </w:rPr>
        <w:br/>
        <w:t>mundo de objetos que compõem uma totalidade fixa independente da mente</w:t>
      </w:r>
      <w:r w:rsidRPr="00402A43">
        <w:rPr>
          <w:lang w:val="pt-BR"/>
        </w:rPr>
        <w:br/>
        <w:t>[humana]. Sendo assim, há uma descrição única e completa do mundo que devemos</w:t>
      </w:r>
      <w:r w:rsidRPr="00402A43">
        <w:rPr>
          <w:lang w:val="pt-BR"/>
        </w:rPr>
        <w:br/>
        <w:t>buscar, partindo de um ponto de vista do Olho de Deus (se isso fosse possível</w:t>
      </w:r>
      <w:r w:rsidRPr="00402A43">
        <w:rPr>
          <w:lang w:val="pt-BR"/>
        </w:rPr>
        <w:br/>
        <w:t>um dia então seríamos Deus e apreenderíamos toda a verdade do mundo).</w:t>
      </w:r>
      <w:r w:rsidRPr="00402A43">
        <w:rPr>
          <w:lang w:val="pt-BR"/>
        </w:rPr>
        <w:br/>
      </w:r>
      <w:r w:rsidRPr="00402A43">
        <w:rPr>
          <w:lang w:val="pt-BR"/>
        </w:rPr>
        <w:br/>
        <w:t>Já a perspectiva internalista, que ele defende, não admite tal verdade</w:t>
      </w:r>
      <w:r w:rsidRPr="00402A43">
        <w:rPr>
          <w:lang w:val="pt-BR"/>
        </w:rPr>
        <w:br/>
        <w:t>independente da mente. Assim, a ciência descreve objetos que são circunscritos</w:t>
      </w:r>
      <w:r w:rsidRPr="00402A43">
        <w:rPr>
          <w:lang w:val="pt-BR"/>
        </w:rPr>
        <w:br/>
        <w:t>em uma teoria, de modo é mais importante que as suas ideias sejam condizentes</w:t>
      </w:r>
      <w:r w:rsidRPr="00402A43">
        <w:rPr>
          <w:lang w:val="pt-BR"/>
        </w:rPr>
        <w:br/>
        <w:t>entre si do que a procura pela descrição da realidade do mundo. Não se trata,</w:t>
      </w:r>
      <w:r w:rsidRPr="00402A43">
        <w:rPr>
          <w:lang w:val="pt-BR"/>
        </w:rPr>
        <w:br/>
        <w:t>então, de um único ponto de vista (Olho de Deus), mas de pontos de vista de</w:t>
      </w:r>
      <w:r w:rsidRPr="00402A43">
        <w:rPr>
          <w:lang w:val="pt-BR"/>
        </w:rPr>
        <w:br/>
        <w:t>diferentes pessoas reais que têm interesses próprios e particulares.</w:t>
      </w:r>
      <w:r w:rsidRPr="00402A43">
        <w:rPr>
          <w:lang w:val="pt-BR"/>
        </w:rPr>
        <w:br/>
      </w:r>
      <w:r w:rsidRPr="00402A43">
        <w:rPr>
          <w:lang w:val="pt-BR"/>
        </w:rPr>
        <w:br/>
        <w:t>A perspectiva internalista de Putnam é fortemente influenciada pelo holismo de</w:t>
      </w:r>
      <w:r w:rsidRPr="00402A43">
        <w:rPr>
          <w:lang w:val="pt-BR"/>
        </w:rPr>
        <w:br/>
      </w:r>
      <w:proofErr w:type="gramStart"/>
      <w:r w:rsidRPr="00402A43">
        <w:rPr>
          <w:lang w:val="pt-BR"/>
        </w:rPr>
        <w:t>Quine[</w:t>
      </w:r>
      <w:proofErr w:type="gramEnd"/>
      <w:r w:rsidRPr="00402A43">
        <w:rPr>
          <w:lang w:val="pt-BR"/>
        </w:rPr>
        <w:t>2], já que não visa uma análise de cada sentença, mas a coerência do</w:t>
      </w:r>
      <w:r w:rsidRPr="00402A43">
        <w:rPr>
          <w:lang w:val="pt-BR"/>
        </w:rPr>
        <w:br/>
        <w:t>conjunto de crenças. Esse é o critério de aceitabilidade racional e, diferente</w:t>
      </w:r>
      <w:r w:rsidRPr="00402A43">
        <w:rPr>
          <w:lang w:val="pt-BR"/>
        </w:rPr>
        <w:br/>
        <w:t xml:space="preserve">de Quine, não é livre de valor. Portanto, fatos e </w:t>
      </w:r>
      <w:proofErr w:type="gramStart"/>
      <w:r w:rsidRPr="00402A43">
        <w:rPr>
          <w:lang w:val="pt-BR"/>
        </w:rPr>
        <w:t>valores[</w:t>
      </w:r>
      <w:proofErr w:type="gramEnd"/>
      <w:r w:rsidRPr="00402A43">
        <w:rPr>
          <w:lang w:val="pt-BR"/>
        </w:rPr>
        <w:t>3] estão</w:t>
      </w:r>
      <w:r w:rsidRPr="00402A43">
        <w:rPr>
          <w:lang w:val="pt-BR"/>
        </w:rPr>
        <w:br/>
        <w:t>intrinsicamente ligados na base do conhecimento científico e esse é um grande</w:t>
      </w:r>
      <w:r w:rsidRPr="00402A43">
        <w:rPr>
          <w:lang w:val="pt-BR"/>
        </w:rPr>
        <w:br/>
        <w:t>golpe na estrutura que sustenta o positivismo lógico (que trata, por exemplo,</w:t>
      </w:r>
      <w:r w:rsidRPr="00402A43">
        <w:rPr>
          <w:lang w:val="pt-BR"/>
        </w:rPr>
        <w:br/>
        <w:t>enunciados éticos sem conteúdo cognitivo).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* * *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br/>
        <w:t>[1] Uma pequena nota extraída de “Uma breve história da filosofia analítica de</w:t>
      </w:r>
      <w:r w:rsidRPr="00402A43">
        <w:rPr>
          <w:lang w:val="pt-BR"/>
        </w:rPr>
        <w:br/>
        <w:t>Russell a Rawls”. Schwartz, Stephen P. São Paulo: Edições Loyola, 2017, p.</w:t>
      </w:r>
      <w:r w:rsidRPr="00402A43">
        <w:rPr>
          <w:lang w:val="pt-BR"/>
        </w:rPr>
        <w:br/>
        <w:t>106.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[2] O Holismo de Quine diz que a unidade de significância empírica é a ciência</w:t>
      </w:r>
      <w:r w:rsidRPr="00402A43">
        <w:rPr>
          <w:lang w:val="pt-BR"/>
        </w:rPr>
        <w:br/>
        <w:t>como um todo. No mesmo livro, no debate do critério de verificabilidade de</w:t>
      </w:r>
      <w:r w:rsidRPr="00402A43">
        <w:rPr>
          <w:lang w:val="pt-BR"/>
        </w:rPr>
        <w:br/>
        <w:t>significação.</w:t>
      </w:r>
      <w:r w:rsidRPr="00402A43">
        <w:rPr>
          <w:lang w:val="pt-BR"/>
        </w:rPr>
        <w:br/>
      </w:r>
      <w:r w:rsidRPr="00402A43">
        <w:rPr>
          <w:lang w:val="pt-BR"/>
        </w:rPr>
        <w:br/>
        <w:t>[3] Fatos e valores estiveram presentes em nossa quinta reflexão:</w:t>
      </w:r>
      <w:r w:rsidRPr="00402A43">
        <w:rPr>
          <w:lang w:val="pt-BR"/>
        </w:rPr>
        <w:br/>
        <w:t>https://www.reflexoesdofilosofo.blog.br/2013/12/possibilidade-possibilidade-</w:t>
      </w:r>
      <w:r w:rsidRPr="00402A43">
        <w:rPr>
          <w:lang w:val="pt-BR"/>
        </w:rPr>
        <w:br/>
        <w:t>reside.html.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729AE6C3" w14:textId="77777777" w:rsidR="00626A2C" w:rsidRPr="00402A43" w:rsidRDefault="00000000">
      <w:pPr>
        <w:pStyle w:val="Ttulo1"/>
        <w:rPr>
          <w:lang w:val="pt-BR"/>
        </w:rPr>
      </w:pPr>
      <w:bookmarkStart w:id="21" w:name="_Toc208350177"/>
      <w:r w:rsidRPr="00402A43">
        <w:rPr>
          <w:lang w:val="pt-BR"/>
        </w:rPr>
        <w:t>Fé na Festa* - 05/01/2019</w:t>
      </w:r>
      <w:bookmarkEnd w:id="21"/>
      <w:r w:rsidRPr="00402A43">
        <w:rPr>
          <w:lang w:val="pt-BR"/>
        </w:rPr>
        <w:br/>
      </w:r>
    </w:p>
    <w:p w14:paraId="3B93C3AC" w14:textId="77777777" w:rsidR="00626A2C" w:rsidRPr="00402A43" w:rsidRDefault="00000000">
      <w:pPr>
        <w:rPr>
          <w:lang w:val="pt-BR"/>
        </w:rPr>
      </w:pPr>
      <w:r w:rsidRPr="00402A43">
        <w:rPr>
          <w:lang w:val="pt-BR"/>
        </w:rPr>
        <w:t xml:space="preserve">Gostaríamos de mostrar como </w:t>
      </w:r>
      <w:proofErr w:type="spellStart"/>
      <w:r w:rsidRPr="00402A43">
        <w:rPr>
          <w:lang w:val="pt-BR"/>
        </w:rPr>
        <w:t>Byung-Chul</w:t>
      </w:r>
      <w:proofErr w:type="spellEnd"/>
      <w:r w:rsidRPr="00402A43">
        <w:rPr>
          <w:lang w:val="pt-BR"/>
        </w:rPr>
        <w:t xml:space="preserve"> Han valoriza a festa em prol do</w:t>
      </w:r>
      <w:r w:rsidRPr="00402A43">
        <w:rPr>
          <w:lang w:val="pt-BR"/>
        </w:rPr>
        <w:br/>
        <w:t>trabalho, em um caminho contrário ao que pesa hoje no senso comum **. Não é o</w:t>
      </w:r>
      <w:r w:rsidRPr="00402A43">
        <w:rPr>
          <w:lang w:val="pt-BR"/>
        </w:rPr>
        <w:br/>
        <w:t>aperfeiçoamento técnico, mas a celebração que nos trará uma vida que valha a</w:t>
      </w:r>
      <w:r w:rsidRPr="00402A43">
        <w:rPr>
          <w:lang w:val="pt-BR"/>
        </w:rPr>
        <w:br/>
        <w:t>pena ser vivida.</w:t>
      </w:r>
      <w:r w:rsidRPr="00402A43">
        <w:rPr>
          <w:lang w:val="pt-BR"/>
        </w:rPr>
        <w:br/>
      </w:r>
      <w:r w:rsidRPr="00402A43">
        <w:rPr>
          <w:lang w:val="pt-BR"/>
        </w:rPr>
        <w:br/>
        <w:t>**</w:t>
      </w:r>
      <w:proofErr w:type="gramStart"/>
      <w:r w:rsidRPr="00402A43">
        <w:rPr>
          <w:lang w:val="pt-BR"/>
        </w:rPr>
        <w:t>Festa.*</w:t>
      </w:r>
      <w:proofErr w:type="gramEnd"/>
      <w:r w:rsidRPr="00402A43">
        <w:rPr>
          <w:lang w:val="pt-BR"/>
        </w:rPr>
        <w:t>* Han constata que não vivemos em um tempo de festividade. Segundo</w:t>
      </w:r>
      <w:r w:rsidRPr="00402A43">
        <w:rPr>
          <w:lang w:val="pt-BR"/>
        </w:rPr>
        <w:br/>
        <w:t>ele, uma celebração festiva é desprovida de tempo, é onde _demoramos_. Citando</w:t>
      </w:r>
      <w:r w:rsidRPr="00402A43">
        <w:rPr>
          <w:lang w:val="pt-BR"/>
        </w:rPr>
        <w:br/>
        <w:t>Gadamer, ele compara a festa com o belo, pela temporalidade: o tempo da arte é</w:t>
      </w:r>
      <w:r w:rsidRPr="00402A43">
        <w:rPr>
          <w:lang w:val="pt-BR"/>
        </w:rPr>
        <w:br/>
      </w:r>
      <w:proofErr w:type="gramStart"/>
      <w:r w:rsidRPr="00402A43">
        <w:rPr>
          <w:lang w:val="pt-BR"/>
        </w:rPr>
        <w:t>a eternidade, o tempo não passa</w:t>
      </w:r>
      <w:proofErr w:type="gramEnd"/>
      <w:r w:rsidRPr="00402A43">
        <w:rPr>
          <w:lang w:val="pt-BR"/>
        </w:rPr>
        <w:t>. E a relaciona com o divino: os deuses se</w:t>
      </w:r>
      <w:r w:rsidRPr="00402A43">
        <w:rPr>
          <w:lang w:val="pt-BR"/>
        </w:rPr>
        <w:br/>
        <w:t>alegram quando os homens brincam e jogam e lhes devotam rituais. Se hoje não</w:t>
      </w:r>
      <w:r w:rsidRPr="00402A43">
        <w:rPr>
          <w:lang w:val="pt-BR"/>
        </w:rPr>
        <w:br/>
        <w:t>há festa é porque estamos longe do divino. E mais, deveríamos copiar os</w:t>
      </w:r>
      <w:r w:rsidRPr="00402A43">
        <w:rPr>
          <w:lang w:val="pt-BR"/>
        </w:rPr>
        <w:br/>
        <w:t>deuses, pois eles não se importam em produzir. Mas o tempo do trabalho hoje</w:t>
      </w:r>
      <w:r w:rsidRPr="00402A43">
        <w:rPr>
          <w:lang w:val="pt-BR"/>
        </w:rPr>
        <w:br/>
        <w:t>roubou todo o tempo da festa e se tornou totalitário: “A própria pausa se</w:t>
      </w:r>
      <w:r w:rsidRPr="00402A43">
        <w:rPr>
          <w:lang w:val="pt-BR"/>
        </w:rPr>
        <w:br/>
        <w:t>conserva implícita no tempo de trabalho. Ela serve apenas para nos recuperar</w:t>
      </w:r>
      <w:r w:rsidRPr="00402A43">
        <w:rPr>
          <w:lang w:val="pt-BR"/>
        </w:rPr>
        <w:br/>
        <w:t>do trabalho, para poder continuar funcionando.” (p. 113). A vida perde</w:t>
      </w:r>
      <w:r w:rsidRPr="00402A43">
        <w:rPr>
          <w:lang w:val="pt-BR"/>
        </w:rPr>
        <w:br/>
        <w:t>intensidade pairando entre tédio e ocupação. As festas de hoje são eventos:</w:t>
      </w:r>
      <w:r w:rsidRPr="00402A43">
        <w:rPr>
          <w:lang w:val="pt-BR"/>
        </w:rPr>
        <w:br/>
        <w:t>eventuais, acontecem, apenas.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**Crise de </w:t>
      </w:r>
      <w:proofErr w:type="gramStart"/>
      <w:r w:rsidRPr="00402A43">
        <w:rPr>
          <w:lang w:val="pt-BR"/>
        </w:rPr>
        <w:t>Liberdade.*</w:t>
      </w:r>
      <w:proofErr w:type="gramEnd"/>
      <w:r w:rsidRPr="00402A43">
        <w:rPr>
          <w:lang w:val="pt-BR"/>
        </w:rPr>
        <w:t>* Han então trata da autoexploração que se dá na</w:t>
      </w:r>
      <w:r w:rsidRPr="00402A43">
        <w:rPr>
          <w:lang w:val="pt-BR"/>
        </w:rPr>
        <w:br/>
        <w:t xml:space="preserve">sociedade de desempenho: não somos explorados pelo outro, nós somos </w:t>
      </w:r>
      <w:proofErr w:type="gramStart"/>
      <w:r w:rsidRPr="00402A43">
        <w:rPr>
          <w:lang w:val="pt-BR"/>
        </w:rPr>
        <w:t>senhor</w:t>
      </w:r>
      <w:proofErr w:type="gramEnd"/>
      <w:r w:rsidRPr="00402A43">
        <w:rPr>
          <w:lang w:val="pt-BR"/>
        </w:rPr>
        <w:t xml:space="preserve"> e</w:t>
      </w:r>
      <w:r w:rsidRPr="00402A43">
        <w:rPr>
          <w:lang w:val="pt-BR"/>
        </w:rPr>
        <w:br/>
        <w:t>escravo de nós mesmos nos aproximando do sentimento de liberdade. De posse do</w:t>
      </w:r>
      <w:r w:rsidRPr="00402A43">
        <w:rPr>
          <w:lang w:val="pt-BR"/>
        </w:rPr>
        <w:br/>
        <w:t>smartfone e dos laptops trabalhamos continuamente de qualquer lugar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t>acreditando que o trabalho nos realizará. Porém, tal liberdade acaba se</w:t>
      </w:r>
      <w:r w:rsidRPr="00402A43">
        <w:rPr>
          <w:lang w:val="pt-BR"/>
        </w:rPr>
        <w:br/>
        <w:t>transformando em coação porque nos leva a nos explorarmos sem limites e é onde</w:t>
      </w:r>
      <w:r w:rsidRPr="00402A43">
        <w:rPr>
          <w:lang w:val="pt-BR"/>
        </w:rPr>
        <w:br/>
        <w:t>surgem as enfermidades como a depressão e a síndrome de Burnout, resultados</w:t>
      </w:r>
      <w:r w:rsidRPr="00402A43">
        <w:rPr>
          <w:lang w:val="pt-BR"/>
        </w:rPr>
        <w:br/>
        <w:t>dessa crise da liberdade. Mesmo que busquemos o sadio na histeria de saúde</w:t>
      </w:r>
      <w:r w:rsidRPr="00402A43">
        <w:rPr>
          <w:lang w:val="pt-BR"/>
        </w:rPr>
        <w:br/>
        <w:t xml:space="preserve">atual (fitness, </w:t>
      </w:r>
      <w:proofErr w:type="spellStart"/>
      <w:proofErr w:type="gramStart"/>
      <w:r w:rsidRPr="00402A43">
        <w:rPr>
          <w:lang w:val="pt-BR"/>
        </w:rPr>
        <w:t>botox</w:t>
      </w:r>
      <w:proofErr w:type="spellEnd"/>
      <w:r w:rsidRPr="00402A43">
        <w:rPr>
          <w:lang w:val="pt-BR"/>
        </w:rPr>
        <w:t>, etc.</w:t>
      </w:r>
      <w:proofErr w:type="gramEnd"/>
      <w:r w:rsidRPr="00402A43">
        <w:rPr>
          <w:lang w:val="pt-BR"/>
        </w:rPr>
        <w:t>), nada mais fazemos que sobreviver. Negando a</w:t>
      </w:r>
      <w:r w:rsidRPr="00402A43">
        <w:rPr>
          <w:lang w:val="pt-BR"/>
        </w:rPr>
        <w:br/>
        <w:t>morte em prol da vida nos tornamos zumbis e estamos “por demais mortos para</w:t>
      </w:r>
      <w:r w:rsidRPr="00402A43">
        <w:rPr>
          <w:lang w:val="pt-BR"/>
        </w:rPr>
        <w:br/>
        <w:t>viver, e por demais vivos para morrer.” (p. 119).</w:t>
      </w:r>
      <w:r w:rsidRPr="00402A43">
        <w:rPr>
          <w:lang w:val="pt-BR"/>
        </w:rPr>
        <w:br/>
      </w:r>
      <w:r w:rsidRPr="00402A43">
        <w:rPr>
          <w:lang w:val="pt-BR"/>
        </w:rPr>
        <w:br/>
        <w:t>**</w:t>
      </w:r>
      <w:proofErr w:type="gramStart"/>
      <w:r w:rsidRPr="00402A43">
        <w:rPr>
          <w:lang w:val="pt-BR"/>
        </w:rPr>
        <w:t>Beleza.*</w:t>
      </w:r>
      <w:proofErr w:type="gramEnd"/>
      <w:r w:rsidRPr="00402A43">
        <w:rPr>
          <w:lang w:val="pt-BR"/>
        </w:rPr>
        <w:t>* Han afirma que o homem que trabalha não é livre. Citando</w:t>
      </w:r>
      <w:r w:rsidRPr="00402A43">
        <w:rPr>
          <w:lang w:val="pt-BR"/>
        </w:rPr>
        <w:br/>
        <w:t>Aristóteles, ele nos diz que o homem livre está em busca das coisas belas, da</w:t>
      </w:r>
      <w:r w:rsidRPr="00402A43">
        <w:rPr>
          <w:lang w:val="pt-BR"/>
        </w:rPr>
        <w:br/>
        <w:t>realização de belos atos e da contemplação da beleza perene. Citando Arendt,</w:t>
      </w:r>
      <w:r w:rsidRPr="00402A43">
        <w:rPr>
          <w:lang w:val="pt-BR"/>
        </w:rPr>
        <w:br/>
        <w:t>ele refere o homem livre ao belo, que é o que não é útil. Mesmo os políticos</w:t>
      </w:r>
      <w:r w:rsidRPr="00402A43">
        <w:rPr>
          <w:lang w:val="pt-BR"/>
        </w:rPr>
        <w:br/>
        <w:t>deveriam se aproximar do belo, nesse sentido aristotélico de uma ação livre da</w:t>
      </w:r>
      <w:r w:rsidRPr="00402A43">
        <w:rPr>
          <w:lang w:val="pt-BR"/>
        </w:rPr>
        <w:br/>
        <w:t xml:space="preserve">necessidade e utilidade e buscando um _bios </w:t>
      </w:r>
      <w:proofErr w:type="spellStart"/>
      <w:r w:rsidRPr="00402A43">
        <w:rPr>
          <w:lang w:val="pt-BR"/>
        </w:rPr>
        <w:t>politikos</w:t>
      </w:r>
      <w:proofErr w:type="spellEnd"/>
      <w:r w:rsidRPr="00402A43">
        <w:rPr>
          <w:lang w:val="pt-BR"/>
        </w:rPr>
        <w:t>_ que promova a justiça e</w:t>
      </w:r>
      <w:r w:rsidRPr="00402A43">
        <w:rPr>
          <w:lang w:val="pt-BR"/>
        </w:rPr>
        <w:br/>
        <w:t>a felicidade.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**Uso </w:t>
      </w:r>
      <w:proofErr w:type="gramStart"/>
      <w:r w:rsidRPr="00402A43">
        <w:rPr>
          <w:lang w:val="pt-BR"/>
        </w:rPr>
        <w:t>livre.*</w:t>
      </w:r>
      <w:proofErr w:type="gramEnd"/>
      <w:r w:rsidRPr="00402A43">
        <w:rPr>
          <w:lang w:val="pt-BR"/>
        </w:rPr>
        <w:t xml:space="preserve">* Han aborda o “uso livre” de </w:t>
      </w:r>
      <w:proofErr w:type="spellStart"/>
      <w:r w:rsidRPr="00402A43">
        <w:rPr>
          <w:lang w:val="pt-BR"/>
        </w:rPr>
        <w:t>Agamben</w:t>
      </w:r>
      <w:proofErr w:type="spellEnd"/>
      <w:r w:rsidRPr="00402A43">
        <w:rPr>
          <w:lang w:val="pt-BR"/>
        </w:rPr>
        <w:t xml:space="preserve"> como uma “profanação” do</w:t>
      </w:r>
      <w:r w:rsidRPr="00402A43">
        <w:rPr>
          <w:lang w:val="pt-BR"/>
        </w:rPr>
        <w:br/>
        <w:t>uso dos objetos, chegando ao ponto de ilustrar uma passagem em que crianças</w:t>
      </w:r>
      <w:r w:rsidRPr="00402A43">
        <w:rPr>
          <w:lang w:val="pt-BR"/>
        </w:rPr>
        <w:br/>
        <w:t>acharam dinheiro e na brincadeira, as notas foram rasgadas. A profanação do</w:t>
      </w:r>
      <w:r w:rsidRPr="00402A43">
        <w:rPr>
          <w:lang w:val="pt-BR"/>
        </w:rPr>
        <w:br/>
        <w:t>uso do dinheiro é a profanação do ídolo, transformando-o em brinquedo. Segundo</w:t>
      </w:r>
      <w:r w:rsidRPr="00402A43">
        <w:rPr>
          <w:lang w:val="pt-BR"/>
        </w:rPr>
        <w:br/>
        <w:t>Han: “há que se profanar o trabalho, a produção, o capital, o tempo de</w:t>
      </w:r>
      <w:r w:rsidRPr="00402A43">
        <w:rPr>
          <w:lang w:val="pt-BR"/>
        </w:rPr>
        <w:br/>
        <w:t>trabalho, transformando-os em tempo de jogos e festa.” (p. 123).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**Beleza e </w:t>
      </w:r>
      <w:proofErr w:type="gramStart"/>
      <w:r w:rsidRPr="00402A43">
        <w:rPr>
          <w:lang w:val="pt-BR"/>
        </w:rPr>
        <w:t>festa.*</w:t>
      </w:r>
      <w:proofErr w:type="gramEnd"/>
      <w:r w:rsidRPr="00402A43">
        <w:rPr>
          <w:lang w:val="pt-BR"/>
        </w:rPr>
        <w:t>* A beleza também se aproxima da festa que é quando nos</w:t>
      </w:r>
      <w:r w:rsidRPr="00402A43">
        <w:rPr>
          <w:lang w:val="pt-BR"/>
        </w:rPr>
        <w:br/>
        <w:t>preparamos para ficarmos bonitos e belos. As próprias obras de arte retratam</w:t>
      </w:r>
      <w:r w:rsidRPr="00402A43">
        <w:rPr>
          <w:lang w:val="pt-BR"/>
        </w:rPr>
        <w:br/>
        <w:t>momentos felizes que seriam intermináveis, obras que poderiam ser fruídas nas</w:t>
      </w:r>
      <w:r w:rsidRPr="00402A43">
        <w:rPr>
          <w:lang w:val="pt-BR"/>
        </w:rPr>
        <w:br/>
        <w:t>ruas e celebrações culturais, porém hoje as obras estão trancafiadas em bancos</w:t>
      </w:r>
      <w:r w:rsidRPr="00402A43">
        <w:rPr>
          <w:lang w:val="pt-BR"/>
        </w:rPr>
        <w:br/>
        <w:t>e museus perdendo o valor de arte e culto para o valor comercial. As obras que</w:t>
      </w:r>
      <w:r w:rsidRPr="00402A43">
        <w:rPr>
          <w:lang w:val="pt-BR"/>
        </w:rPr>
        <w:br/>
        <w:t>retratam a intensidade da vida se perdem. As coisas só têm valor quando</w:t>
      </w:r>
      <w:r w:rsidRPr="00402A43">
        <w:rPr>
          <w:lang w:val="pt-BR"/>
        </w:rPr>
        <w:br/>
        <w:t>expostas, assim como nós que nos expomos nas redes sociais. Nossa produção nas</w:t>
      </w:r>
      <w:r w:rsidRPr="00402A43">
        <w:rPr>
          <w:lang w:val="pt-BR"/>
        </w:rPr>
        <w:br/>
        <w:t>redes é pela visibilidade e é quando nos tornamos mercadorias, porém na festa</w:t>
      </w:r>
      <w:r w:rsidRPr="00402A43">
        <w:rPr>
          <w:lang w:val="pt-BR"/>
        </w:rPr>
        <w:br/>
        <w:t>não produzimos, mas gastamos. Comercializamos os momentos de nossa vida e o</w:t>
      </w:r>
      <w:r w:rsidRPr="00402A43">
        <w:rPr>
          <w:lang w:val="pt-BR"/>
        </w:rPr>
        <w:br/>
        <w:t>valor do ser humano se transforma em valor de mercado.</w:t>
      </w:r>
      <w:r w:rsidRPr="00402A43">
        <w:rPr>
          <w:lang w:val="pt-BR"/>
        </w:rPr>
        <w:br/>
      </w:r>
      <w:r w:rsidRPr="00402A43">
        <w:rPr>
          <w:lang w:val="pt-BR"/>
        </w:rPr>
        <w:br/>
        <w:t>Han conclui dizendo que o festivo e o divino ficaram obsoletos. Há essa</w:t>
      </w:r>
      <w:r w:rsidRPr="00402A43">
        <w:rPr>
          <w:lang w:val="pt-BR"/>
        </w:rPr>
        <w:br/>
        <w:t>produção desenfreada de mercadorias fazendo de nosso mundo um local de</w:t>
      </w:r>
      <w:r w:rsidRPr="00402A43">
        <w:rPr>
          <w:lang w:val="pt-BR"/>
        </w:rPr>
        <w:br/>
        <w:t>utilidades e povoado de coisas que não permitem o silêncio, o vazio e a</w:t>
      </w:r>
      <w:r w:rsidRPr="00402A43">
        <w:rPr>
          <w:lang w:val="pt-BR"/>
        </w:rPr>
        <w:br/>
        <w:t>contemplação. Já é hora de romper esses laços comerciais e voltarmos para a</w:t>
      </w:r>
      <w:r w:rsidRPr="00402A43">
        <w:rPr>
          <w:lang w:val="pt-BR"/>
        </w:rPr>
        <w:br/>
        <w:t>festa.</w:t>
      </w:r>
      <w:r w:rsidRPr="00402A43">
        <w:rPr>
          <w:lang w:val="pt-BR"/>
        </w:rPr>
        <w:br/>
      </w:r>
      <w:r w:rsidRPr="00402A43">
        <w:rPr>
          <w:lang w:val="pt-BR"/>
        </w:rPr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* * *</w:t>
      </w:r>
      <w:r w:rsidRPr="00402A43">
        <w:rPr>
          <w:lang w:val="pt-BR"/>
        </w:rPr>
        <w:br/>
      </w:r>
      <w:r w:rsidRPr="00402A43">
        <w:rPr>
          <w:lang w:val="pt-BR"/>
        </w:rPr>
        <w:lastRenderedPageBreak/>
        <w:br/>
        <w:t xml:space="preserve">  </w:t>
      </w:r>
      <w:r w:rsidRPr="00402A43">
        <w:rPr>
          <w:lang w:val="pt-BR"/>
        </w:rPr>
        <w:br/>
      </w:r>
      <w:r w:rsidRPr="00402A43">
        <w:rPr>
          <w:lang w:val="pt-BR"/>
        </w:rPr>
        <w:br/>
        <w:t>* Alusão ao álbum de Gil, sempre muito festeiro.</w:t>
      </w:r>
      <w:r w:rsidRPr="00402A43">
        <w:rPr>
          <w:lang w:val="pt-BR"/>
        </w:rPr>
        <w:br/>
      </w:r>
      <w:r w:rsidRPr="00402A43">
        <w:rPr>
          <w:lang w:val="pt-BR"/>
        </w:rPr>
        <w:br/>
        <w:t>** Fichamento de “Tempo de celebração \- a festa numa época sem celebração”.</w:t>
      </w:r>
      <w:r w:rsidRPr="00402A43">
        <w:rPr>
          <w:lang w:val="pt-BR"/>
        </w:rPr>
        <w:br/>
        <w:t xml:space="preserve">Em Han, </w:t>
      </w:r>
      <w:proofErr w:type="spellStart"/>
      <w:r w:rsidRPr="00402A43">
        <w:rPr>
          <w:lang w:val="pt-BR"/>
        </w:rPr>
        <w:t>Byung-Chul</w:t>
      </w:r>
      <w:proofErr w:type="spellEnd"/>
      <w:r w:rsidRPr="00402A43">
        <w:rPr>
          <w:lang w:val="pt-BR"/>
        </w:rPr>
        <w:t xml:space="preserve"> - _Sociedade do Cansaço_. Petrópolis, RJ: Vozes, 2017.</w:t>
      </w:r>
      <w:r w:rsidRPr="00402A43">
        <w:rPr>
          <w:lang w:val="pt-BR"/>
        </w:rPr>
        <w:br/>
      </w:r>
      <w:r w:rsidRPr="00402A43">
        <w:rPr>
          <w:lang w:val="pt-BR"/>
        </w:rPr>
        <w:br/>
      </w:r>
      <w:r w:rsidRPr="00402A43">
        <w:rPr>
          <w:lang w:val="pt-BR"/>
        </w:rPr>
        <w:br/>
      </w:r>
    </w:p>
    <w:p w14:paraId="2EC668A4" w14:textId="77777777" w:rsidR="00626A2C" w:rsidRDefault="00000000">
      <w:pPr>
        <w:pStyle w:val="Ttulo1"/>
      </w:pPr>
      <w:bookmarkStart w:id="22" w:name="_Toc208350178"/>
      <w:r>
        <w:t>Make you happy - 09/03/2019</w:t>
      </w:r>
      <w:bookmarkEnd w:id="22"/>
      <w:r>
        <w:br/>
      </w:r>
    </w:p>
    <w:p w14:paraId="0CA9162D" w14:textId="77777777" w:rsidR="00626A2C" w:rsidRDefault="00000000">
      <w:r>
        <w:t xml:space="preserve">  </w:t>
      </w:r>
      <w:r>
        <w:br/>
      </w:r>
      <w:r>
        <w:br/>
        <w:t>[](https://www.blogger.com/blogger.g?blogID=6776834719361606300#_ftn1)</w:t>
      </w:r>
      <w:r>
        <w:br/>
      </w:r>
      <w:r>
        <w:br/>
        <w:t>Epicurus, born in Greek year of 341BC, asked a different question the oldest</w:t>
      </w:r>
      <w:r>
        <w:br/>
        <w:t>did at that time: what makes us happy instead of “good”? Studying happiness,</w:t>
      </w:r>
      <w:r>
        <w:br/>
        <w:t>he concluded some remarkable things:</w:t>
      </w:r>
      <w:r>
        <w:br/>
      </w:r>
      <w:r>
        <w:br/>
        <w:t>1) The friendship is better than the romantic or sexuality because many people</w:t>
      </w:r>
      <w:r>
        <w:br/>
        <w:t>are jealous or fight a lot in this type of relationships,</w:t>
      </w:r>
      <w:r>
        <w:br/>
      </w:r>
      <w:r>
        <w:br/>
        <w:t>2) Working alone or in small groups improving the world and felling we help</w:t>
      </w:r>
      <w:r>
        <w:br/>
        <w:t>others is more satisfying that working long hours to make money and</w:t>
      </w:r>
      <w:r>
        <w:br/>
      </w:r>
      <w:r>
        <w:br/>
        <w:t>3) Changing luxury by a calm and pure mind and a simple way of life.</w:t>
      </w:r>
      <w:r>
        <w:br/>
      </w:r>
      <w:r>
        <w:br/>
        <w:t>So, we need three things to be happy in our life: to have the friends around,</w:t>
      </w:r>
      <w:r>
        <w:br/>
        <w:t>to stop working to other people and take care of our own staffs and become</w:t>
      </w:r>
      <w:r>
        <w:br/>
        <w:t>calm being alone reflecting, reading and meditating.</w:t>
      </w:r>
      <w:r>
        <w:br/>
      </w:r>
      <w:r>
        <w:br/>
        <w:t>These insights spreaded and motivated the creation of a lot of communities in</w:t>
      </w:r>
      <w:r>
        <w:br/>
        <w:t>Mediterranean that were later transformed in monasteries by Christians. For</w:t>
      </w:r>
      <w:r>
        <w:br/>
        <w:t>SoL, even Karl Marx with his concept of communism, can be considered a version</w:t>
      </w:r>
      <w:r>
        <w:br/>
        <w:t>of Epicureanism. However, the main legacy of Epicurus is that we need to make</w:t>
      </w:r>
      <w:r>
        <w:br/>
        <w:t>us more happy but also teaches us that we need to think more in ourselves and</w:t>
      </w:r>
      <w:r>
        <w:br/>
        <w:t>also we need to have courage to change our life following the directions</w:t>
      </w:r>
      <w:r>
        <w:br/>
        <w:t>quoted here.</w:t>
      </w:r>
      <w:r>
        <w:br/>
      </w:r>
      <w:r>
        <w:br/>
        <w:t xml:space="preserve">  </w:t>
      </w:r>
      <w:r>
        <w:br/>
      </w:r>
      <w:r>
        <w:lastRenderedPageBreak/>
        <w:br/>
        <w:t>* * *</w:t>
      </w:r>
      <w:r>
        <w:br/>
      </w:r>
      <w:r>
        <w:br/>
        <w:t>(*) Digest of School of Life. Video can be found here:</w:t>
      </w:r>
      <w:r>
        <w:br/>
        <w:t>&lt;https://www.youtube.com/watch?v=Kg_47J6sy3A&gt;.</w:t>
      </w:r>
      <w:r>
        <w:br/>
      </w:r>
      <w:r>
        <w:br/>
      </w:r>
      <w:r>
        <w:br/>
      </w:r>
    </w:p>
    <w:p w14:paraId="4DC47179" w14:textId="77777777" w:rsidR="00626A2C" w:rsidRDefault="00000000">
      <w:pPr>
        <w:pStyle w:val="Ttulo1"/>
      </w:pPr>
      <w:bookmarkStart w:id="23" w:name="_Toc208350179"/>
      <w:r>
        <w:t>The brain is only a part of the consciousness* - 26/01/2019</w:t>
      </w:r>
      <w:bookmarkEnd w:id="23"/>
      <w:r>
        <w:br/>
      </w:r>
    </w:p>
    <w:p w14:paraId="0442007C" w14:textId="77777777" w:rsidR="00626A2C" w:rsidRDefault="00000000">
      <w:r>
        <w:t>The main aspect of this interview is the Alva´s argument that the</w:t>
      </w:r>
      <w:r>
        <w:br/>
        <w:t>consciousness does not reside entirely inside of us. If one thinks in</w:t>
      </w:r>
      <w:r>
        <w:br/>
        <w:t>consciousness, he thinks in a straightforward relationship between the</w:t>
      </w:r>
      <w:r>
        <w:br/>
        <w:t>consciousness and the brain, one to one. So, a feeling would have an</w:t>
      </w:r>
      <w:r>
        <w:br/>
        <w:t>electrical pulse associated in the brain. However, Alva argues that is more</w:t>
      </w:r>
      <w:r>
        <w:br/>
        <w:t>than that. We can say the brain performs a difficult job, but we are</w:t>
      </w:r>
      <w:r>
        <w:br/>
        <w:t>interacting with the world outside as well.</w:t>
      </w:r>
      <w:r>
        <w:br/>
      </w:r>
      <w:r>
        <w:br/>
        <w:t>He makes an analogy with the value of a 25 cents coin. Where is this value? Is</w:t>
      </w:r>
      <w:r>
        <w:br/>
        <w:t>it produced by whom? There is a complex system behind this. We have feelings</w:t>
      </w:r>
      <w:r>
        <w:br/>
        <w:t>and sensations represented in the brain, we have contents from outside but</w:t>
      </w:r>
      <w:r>
        <w:br/>
        <w:t>there is a substrate inside of us and it is beyond our brain. So, is the brain</w:t>
      </w:r>
      <w:r>
        <w:br/>
        <w:t>by itself sufficient? No, only part of it, but there is interaction between</w:t>
      </w:r>
      <w:r>
        <w:br/>
        <w:t>brain, body, environment and other people[i]. Otherwise it would be very hard</w:t>
      </w:r>
      <w:r>
        <w:br/>
        <w:t>to explain how am I apprehending the content outside? The brain is not self-</w:t>
      </w:r>
      <w:r>
        <w:br/>
        <w:t>sufficient… It isn’t as our stomach in the digestion process and the mystery</w:t>
      </w:r>
      <w:r>
        <w:br/>
        <w:t>is exactly this illusion.</w:t>
      </w:r>
      <w:r>
        <w:br/>
      </w:r>
      <w:r>
        <w:br/>
        <w:t>A very good example he quotes is about the tomato. The tomato we feel is not</w:t>
      </w:r>
      <w:r>
        <w:br/>
        <w:t>an exact copy in our mind but it is only a body in front of me. Despite of the</w:t>
      </w:r>
      <w:r>
        <w:br/>
        <w:t>fact that we have the sensation that the color and the flavor of the tomato</w:t>
      </w:r>
      <w:r>
        <w:br/>
        <w:t>are inside of us, without the "real" tomato we don´t have a tomato in our</w:t>
      </w:r>
      <w:r>
        <w:br/>
        <w:t>mind[ii]. For example, we cannot see the back of the tomato but we have the</w:t>
      </w:r>
      <w:r>
        <w:br/>
        <w:t>consciousness of that part. So, more than we can see, we have an expanded</w:t>
      </w:r>
      <w:r>
        <w:br/>
        <w:t>experience of consciousness. Only the visual experience can’t see the back</w:t>
      </w:r>
      <w:r>
        <w:br/>
        <w:t>side. The sense of presence of the hidden part in some sense is presented in</w:t>
      </w:r>
      <w:r>
        <w:br/>
        <w:t>our experience. The perceptual consciousness extends to a new way of presence</w:t>
      </w:r>
      <w:r>
        <w:br/>
        <w:t>and an ability of move around the tomato and then we presume it has a back</w:t>
      </w:r>
      <w:r>
        <w:br/>
        <w:t>part. We could not have the representation of a tomato without the tomato; we</w:t>
      </w:r>
      <w:r>
        <w:br/>
        <w:t>need the outside world.</w:t>
      </w:r>
      <w:r>
        <w:br/>
      </w:r>
      <w:r>
        <w:br/>
      </w:r>
      <w:r>
        <w:lastRenderedPageBreak/>
        <w:t>To continue and finalize, he talks about immigration as an example where</w:t>
      </w:r>
      <w:r>
        <w:br/>
        <w:t>people move between cultures and changes their habits. So, consciousness</w:t>
      </w:r>
      <w:r>
        <w:br/>
        <w:t>extends beyond our craniums in a real sense. We are ourselves not autonomous</w:t>
      </w:r>
      <w:r>
        <w:br/>
        <w:t>and we are not free because we are linked to a large environment. A science of</w:t>
      </w:r>
      <w:r>
        <w:br/>
        <w:t>consciousness should consider the brain in dynamic involvement and agree that</w:t>
      </w:r>
      <w:r>
        <w:br/>
        <w:t>consciousness does not happen only inside the brain: that is all. And, this</w:t>
      </w:r>
      <w:r>
        <w:br/>
        <w:t>also means that we have much more interaction with the world around us and</w:t>
      </w:r>
      <w:r>
        <w:br/>
        <w:t>less autonomy that we could put into our wishes and freedom.</w:t>
      </w:r>
      <w:r>
        <w:br/>
      </w:r>
      <w:r>
        <w:br/>
        <w:t xml:space="preserve">  </w:t>
      </w:r>
      <w:r>
        <w:br/>
      </w:r>
      <w:r>
        <w:br/>
        <w:t>* * *</w:t>
      </w:r>
      <w:r>
        <w:br/>
      </w:r>
      <w:r>
        <w:br/>
        <w:t xml:space="preserve">  </w:t>
      </w:r>
      <w:r>
        <w:br/>
      </w:r>
      <w:r>
        <w:br/>
        <w:t xml:space="preserve">* Digest of "Alva Noë - Why is Consciousness so baffling?".   </w:t>
      </w:r>
      <w:r>
        <w:br/>
        <w:t xml:space="preserve">In: https://youtu.be/1aPeWc7Um1A?list=PLnDky5U6KdTnVPeMbpyhUtbvLLYvURkq_&amp;t=69.  </w:t>
      </w:r>
      <w:r>
        <w:br/>
        <w:t xml:space="preserve">  </w:t>
      </w:r>
      <w:r>
        <w:br/>
        <w:t>[i] I had the opinion that our consciousness should be all over our whole</w:t>
      </w:r>
      <w:r>
        <w:br/>
        <w:t>body, as Merleau-Ponty described. However, here, is more than that and it is a</w:t>
      </w:r>
      <w:r>
        <w:br/>
        <w:t xml:space="preserve">phenomenological point of view.  </w:t>
      </w:r>
      <w:r>
        <w:br/>
        <w:t>[ii] Here we can point out to the realism/idealism problem and the very long</w:t>
      </w:r>
      <w:r>
        <w:br/>
        <w:t>discussion related.</w:t>
      </w:r>
      <w:r>
        <w:br/>
      </w:r>
      <w:r>
        <w:br/>
      </w:r>
      <w:r>
        <w:br/>
      </w:r>
    </w:p>
    <w:sectPr w:rsidR="00626A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646585">
    <w:abstractNumId w:val="8"/>
  </w:num>
  <w:num w:numId="2" w16cid:durableId="1045982338">
    <w:abstractNumId w:val="6"/>
  </w:num>
  <w:num w:numId="3" w16cid:durableId="1214535061">
    <w:abstractNumId w:val="5"/>
  </w:num>
  <w:num w:numId="4" w16cid:durableId="782261570">
    <w:abstractNumId w:val="4"/>
  </w:num>
  <w:num w:numId="5" w16cid:durableId="1841502591">
    <w:abstractNumId w:val="7"/>
  </w:num>
  <w:num w:numId="6" w16cid:durableId="1889610965">
    <w:abstractNumId w:val="3"/>
  </w:num>
  <w:num w:numId="7" w16cid:durableId="2100786876">
    <w:abstractNumId w:val="2"/>
  </w:num>
  <w:num w:numId="8" w16cid:durableId="806245303">
    <w:abstractNumId w:val="1"/>
  </w:num>
  <w:num w:numId="9" w16cid:durableId="181922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4D9"/>
    <w:rsid w:val="0029639D"/>
    <w:rsid w:val="00326F90"/>
    <w:rsid w:val="003E2139"/>
    <w:rsid w:val="00402A43"/>
    <w:rsid w:val="00626A2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8FEF06"/>
  <w14:defaultImageDpi w14:val="300"/>
  <w15:docId w15:val="{97075260-6588-41AA-987D-1713E0A6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504D9"/>
    <w:pPr>
      <w:spacing w:after="100"/>
    </w:pPr>
  </w:style>
  <w:style w:type="character" w:styleId="Hyperlink">
    <w:name w:val="Hyperlink"/>
    <w:basedOn w:val="Fontepargpadro"/>
    <w:uiPriority w:val="99"/>
    <w:unhideWhenUsed/>
    <w:rsid w:val="002504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13861</Words>
  <Characters>74850</Characters>
  <Application>Microsoft Office Word</Application>
  <DocSecurity>0</DocSecurity>
  <Lines>623</Lines>
  <Paragraphs>177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Quissak</cp:lastModifiedBy>
  <cp:revision>3</cp:revision>
  <cp:lastPrinted>2025-09-10T01:42:00Z</cp:lastPrinted>
  <dcterms:created xsi:type="dcterms:W3CDTF">2013-12-23T23:15:00Z</dcterms:created>
  <dcterms:modified xsi:type="dcterms:W3CDTF">2025-09-10T01:42:00Z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2025-09-10T01:42:16Z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d38dd89d-8240-49a0-8dae-e049b79029d4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