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80" w:lineRule="exact"/>
        <w:jc w:val="left"/>
        <w:rPr>
          <w:rFonts w:hint="eastAsia"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2"/>
          <w:szCs w:val="32"/>
        </w:rPr>
        <w:t>附件1</w:t>
      </w:r>
    </w:p>
    <w:tbl>
      <w:tblPr>
        <w:tblStyle w:val="2"/>
        <w:tblW w:w="9258" w:type="dxa"/>
        <w:tblInd w:w="-36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5"/>
        <w:gridCol w:w="462"/>
        <w:gridCol w:w="1083"/>
        <w:gridCol w:w="1031"/>
        <w:gridCol w:w="1133"/>
        <w:gridCol w:w="991"/>
        <w:gridCol w:w="1315"/>
        <w:gridCol w:w="885"/>
        <w:gridCol w:w="840"/>
        <w:gridCol w:w="99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9258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华文中宋" w:hAnsi="华文中宋" w:eastAsia="华文中宋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宋体"/>
                <w:b/>
                <w:bCs/>
                <w:color w:val="000000"/>
                <w:kern w:val="0"/>
                <w:sz w:val="32"/>
                <w:szCs w:val="32"/>
              </w:rPr>
              <w:t>上海市</w:t>
            </w:r>
            <w:r>
              <w:rPr>
                <w:rFonts w:hint="eastAsia" w:ascii="华文中宋" w:hAnsi="华文中宋" w:eastAsia="华文中宋" w:cs="宋体"/>
                <w:b/>
                <w:bCs/>
                <w:color w:val="000000"/>
                <w:kern w:val="0"/>
                <w:sz w:val="32"/>
                <w:szCs w:val="32"/>
                <w:lang w:val="en-US" w:eastAsia="zh-CN"/>
              </w:rPr>
              <w:t>多元化解矛盾纠纷服务</w:t>
            </w:r>
            <w:r>
              <w:rPr>
                <w:rFonts w:hint="eastAsia" w:ascii="华文中宋" w:hAnsi="华文中宋" w:eastAsia="华文中宋" w:cs="宋体"/>
                <w:b/>
                <w:bCs/>
                <w:color w:val="000000"/>
                <w:kern w:val="0"/>
                <w:sz w:val="32"/>
                <w:szCs w:val="32"/>
              </w:rPr>
              <w:t>“一件事”登记表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  <w:t>当事人类型</w:t>
            </w:r>
          </w:p>
        </w:tc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法律关系主体类型</w:t>
            </w:r>
          </w:p>
        </w:tc>
        <w:tc>
          <w:tcPr>
            <w:tcW w:w="718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2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  <w:t>当事人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</w:rPr>
              <w:t>信息</w:t>
            </w:r>
          </w:p>
        </w:tc>
        <w:tc>
          <w:tcPr>
            <w:tcW w:w="46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  <w:t>自然人</w:t>
            </w:r>
          </w:p>
        </w:tc>
        <w:tc>
          <w:tcPr>
            <w:tcW w:w="10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姓名</w:t>
            </w:r>
          </w:p>
        </w:tc>
        <w:tc>
          <w:tcPr>
            <w:tcW w:w="10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ind w:right="200"/>
              <w:jc w:val="center"/>
              <w:rPr>
                <w:rFonts w:ascii="仿宋" w:hAnsi="仿宋" w:eastAsia="仿宋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性别</w:t>
            </w:r>
          </w:p>
        </w:tc>
        <w:tc>
          <w:tcPr>
            <w:tcW w:w="9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有效证件号</w:t>
            </w:r>
          </w:p>
        </w:tc>
        <w:tc>
          <w:tcPr>
            <w:tcW w:w="27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2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2" w:type="dxa"/>
            <w:vMerge w:val="continue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出生日期</w:t>
            </w:r>
          </w:p>
        </w:tc>
        <w:tc>
          <w:tcPr>
            <w:tcW w:w="10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民族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wordWrap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户籍地址</w:t>
            </w:r>
          </w:p>
        </w:tc>
        <w:tc>
          <w:tcPr>
            <w:tcW w:w="27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2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2" w:type="dxa"/>
            <w:vMerge w:val="continue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职业</w:t>
            </w:r>
          </w:p>
        </w:tc>
        <w:tc>
          <w:tcPr>
            <w:tcW w:w="10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文化程度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wordWrap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政治面貌</w:t>
            </w:r>
          </w:p>
        </w:tc>
        <w:tc>
          <w:tcPr>
            <w:tcW w:w="27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2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联系地址</w:t>
            </w:r>
          </w:p>
        </w:tc>
        <w:tc>
          <w:tcPr>
            <w:tcW w:w="3155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联系电话</w:t>
            </w:r>
          </w:p>
        </w:tc>
        <w:tc>
          <w:tcPr>
            <w:tcW w:w="2718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2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462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  <w:t>非自然人</w:t>
            </w: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名称</w:t>
            </w:r>
          </w:p>
        </w:tc>
        <w:tc>
          <w:tcPr>
            <w:tcW w:w="10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ind w:right="200"/>
              <w:jc w:val="center"/>
              <w:rPr>
                <w:rFonts w:ascii="仿宋" w:hAnsi="仿宋" w:eastAsia="仿宋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组织机构类型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组织机构代码</w:t>
            </w:r>
          </w:p>
        </w:tc>
        <w:tc>
          <w:tcPr>
            <w:tcW w:w="27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2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2" w:type="dxa"/>
            <w:vMerge w:val="continue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申请人姓名</w:t>
            </w:r>
          </w:p>
        </w:tc>
        <w:tc>
          <w:tcPr>
            <w:tcW w:w="10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性别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wordWrap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申请人有效证件号</w:t>
            </w:r>
          </w:p>
        </w:tc>
        <w:tc>
          <w:tcPr>
            <w:tcW w:w="27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2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2" w:type="dxa"/>
            <w:vMerge w:val="continue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出生日期</w:t>
            </w:r>
          </w:p>
        </w:tc>
        <w:tc>
          <w:tcPr>
            <w:tcW w:w="10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民族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wordWrap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户籍地址</w:t>
            </w:r>
          </w:p>
        </w:tc>
        <w:tc>
          <w:tcPr>
            <w:tcW w:w="27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2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职业</w:t>
            </w:r>
          </w:p>
        </w:tc>
        <w:tc>
          <w:tcPr>
            <w:tcW w:w="10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文化程度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是否已委托代理人</w:t>
            </w:r>
          </w:p>
        </w:tc>
        <w:tc>
          <w:tcPr>
            <w:tcW w:w="2718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2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联系地址</w:t>
            </w:r>
          </w:p>
        </w:tc>
        <w:tc>
          <w:tcPr>
            <w:tcW w:w="3155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联系电话</w:t>
            </w:r>
          </w:p>
        </w:tc>
        <w:tc>
          <w:tcPr>
            <w:tcW w:w="2718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  <w:t>对方当事人类型</w:t>
            </w:r>
          </w:p>
        </w:tc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法律关系主体类型</w:t>
            </w:r>
          </w:p>
        </w:tc>
        <w:tc>
          <w:tcPr>
            <w:tcW w:w="718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2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  <w:t>对方当事人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</w:rPr>
              <w:t>信息</w:t>
            </w:r>
          </w:p>
        </w:tc>
        <w:tc>
          <w:tcPr>
            <w:tcW w:w="46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  <w:t>自然人</w:t>
            </w:r>
          </w:p>
        </w:tc>
        <w:tc>
          <w:tcPr>
            <w:tcW w:w="10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姓名</w:t>
            </w:r>
          </w:p>
        </w:tc>
        <w:tc>
          <w:tcPr>
            <w:tcW w:w="10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ind w:right="200"/>
              <w:jc w:val="center"/>
              <w:rPr>
                <w:rFonts w:ascii="仿宋" w:hAnsi="仿宋" w:eastAsia="仿宋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性别</w:t>
            </w:r>
          </w:p>
        </w:tc>
        <w:tc>
          <w:tcPr>
            <w:tcW w:w="9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有效证件号</w:t>
            </w:r>
          </w:p>
        </w:tc>
        <w:tc>
          <w:tcPr>
            <w:tcW w:w="27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2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2" w:type="dxa"/>
            <w:vMerge w:val="continue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出生日期</w:t>
            </w:r>
          </w:p>
        </w:tc>
        <w:tc>
          <w:tcPr>
            <w:tcW w:w="10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民族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wordWrap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户籍地址</w:t>
            </w:r>
          </w:p>
        </w:tc>
        <w:tc>
          <w:tcPr>
            <w:tcW w:w="27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2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2" w:type="dxa"/>
            <w:vMerge w:val="continue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职业</w:t>
            </w:r>
          </w:p>
        </w:tc>
        <w:tc>
          <w:tcPr>
            <w:tcW w:w="10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文化程度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wordWrap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adjustRightInd w:val="0"/>
              <w:snapToGrid w:val="0"/>
              <w:ind w:right="-118" w:rightChars="-56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政治面貌</w:t>
            </w:r>
          </w:p>
        </w:tc>
        <w:tc>
          <w:tcPr>
            <w:tcW w:w="27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2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联系地址</w:t>
            </w:r>
          </w:p>
        </w:tc>
        <w:tc>
          <w:tcPr>
            <w:tcW w:w="3155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联系电话</w:t>
            </w:r>
          </w:p>
        </w:tc>
        <w:tc>
          <w:tcPr>
            <w:tcW w:w="2718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2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462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  <w:t>非自然人</w:t>
            </w: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名称</w:t>
            </w:r>
          </w:p>
        </w:tc>
        <w:tc>
          <w:tcPr>
            <w:tcW w:w="10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ind w:right="200"/>
              <w:jc w:val="center"/>
              <w:rPr>
                <w:rFonts w:ascii="仿宋" w:hAnsi="仿宋" w:eastAsia="仿宋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组织机构类型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组织机构代码</w:t>
            </w:r>
          </w:p>
        </w:tc>
        <w:tc>
          <w:tcPr>
            <w:tcW w:w="27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2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联系地址</w:t>
            </w:r>
          </w:p>
        </w:tc>
        <w:tc>
          <w:tcPr>
            <w:tcW w:w="3155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联系电话</w:t>
            </w:r>
          </w:p>
        </w:tc>
        <w:tc>
          <w:tcPr>
            <w:tcW w:w="2718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87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  <w:t>纠纷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</w:rPr>
              <w:t>信息</w:t>
            </w: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纠纷类型</w:t>
            </w:r>
          </w:p>
        </w:tc>
        <w:tc>
          <w:tcPr>
            <w:tcW w:w="10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ind w:right="200"/>
              <w:jc w:val="center"/>
              <w:rPr>
                <w:rFonts w:ascii="仿宋" w:hAnsi="仿宋" w:eastAsia="仿宋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纠纷发生时间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纠纷发生地点</w:t>
            </w:r>
          </w:p>
        </w:tc>
        <w:tc>
          <w:tcPr>
            <w:tcW w:w="27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8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是否有损害</w:t>
            </w:r>
          </w:p>
        </w:tc>
        <w:tc>
          <w:tcPr>
            <w:tcW w:w="10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损害程度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wordWrap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是否已经鉴定</w:t>
            </w:r>
          </w:p>
        </w:tc>
        <w:tc>
          <w:tcPr>
            <w:tcW w:w="27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8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是否已起诉</w:t>
            </w:r>
          </w:p>
        </w:tc>
        <w:tc>
          <w:tcPr>
            <w:tcW w:w="10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是否曾寻求其他途径解决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wordWrap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诉求类型</w:t>
            </w:r>
          </w:p>
        </w:tc>
        <w:tc>
          <w:tcPr>
            <w:tcW w:w="8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诉求金额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  <w:lang w:val="en-US" w:eastAsia="zh-CN"/>
              </w:rPr>
              <w:t>申请事项</w:t>
            </w:r>
          </w:p>
        </w:tc>
        <w:tc>
          <w:tcPr>
            <w:tcW w:w="10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办事单位</w:t>
            </w:r>
          </w:p>
        </w:tc>
        <w:tc>
          <w:tcPr>
            <w:tcW w:w="10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化解矛盾纠纷服务事项</w:t>
            </w:r>
          </w:p>
        </w:tc>
        <w:tc>
          <w:tcPr>
            <w:tcW w:w="9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办理单位名称</w:t>
            </w:r>
          </w:p>
        </w:tc>
        <w:tc>
          <w:tcPr>
            <w:tcW w:w="27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5" w:hRule="atLeast"/>
        </w:trPr>
        <w:tc>
          <w:tcPr>
            <w:tcW w:w="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黑体" w:hAnsi="黑体" w:eastAsia="黑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0"/>
                <w:szCs w:val="20"/>
              </w:rPr>
              <w:t>承诺签名</w:t>
            </w:r>
          </w:p>
        </w:tc>
        <w:tc>
          <w:tcPr>
            <w:tcW w:w="8271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本人核对以上填写内容正确无误，并承诺以上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填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报信息及所提交的证明材料均真实有效，若被查证在事项办理过程中存在隐瞒事实、弄虚作假行为的，本人愿意承担法律责任，接受相关部门处理，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>本人同意所填报信息供办理化解纠纷服务和统计使用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。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 xml:space="preserve">   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                  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 xml:space="preserve"> 申请人签名：</w:t>
            </w:r>
            <w:r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  <w:u w:val="single"/>
              </w:rPr>
              <w:t xml:space="preserve">   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  <w:u w:val="single"/>
              </w:rPr>
              <w:t xml:space="preserve">   </w:t>
            </w:r>
            <w:r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  <w:u w:val="single"/>
              </w:rPr>
              <w:t xml:space="preserve">  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；联系电话：</w:t>
            </w:r>
            <w:r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  <w:u w:val="single"/>
              </w:rPr>
              <w:t xml:space="preserve">             </w:t>
            </w:r>
          </w:p>
          <w:p>
            <w:pPr>
              <w:widowControl/>
              <w:adjustRightInd w:val="0"/>
              <w:snapToGrid w:val="0"/>
              <w:jc w:val="right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申请登记日期：    年    月   日</w:t>
            </w:r>
          </w:p>
        </w:tc>
      </w:tr>
    </w:tbl>
    <w:p>
      <w:pPr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altName w:val="宋体"/>
    <w:panose1 w:val="02010600040101010101"/>
    <w:charset w:val="00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1"/>
  <w:bordersDoNotSurroundFooter w:val="1"/>
  <w:trackRevisions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303EA9"/>
    <w:rsid w:val="168D4EE9"/>
    <w:rsid w:val="219D055A"/>
    <w:rsid w:val="2256107D"/>
    <w:rsid w:val="28FA4C64"/>
    <w:rsid w:val="32435814"/>
    <w:rsid w:val="35DF964A"/>
    <w:rsid w:val="38D11264"/>
    <w:rsid w:val="3F7F869A"/>
    <w:rsid w:val="4F7774FA"/>
    <w:rsid w:val="566C7598"/>
    <w:rsid w:val="573C4A1E"/>
    <w:rsid w:val="63F9100B"/>
    <w:rsid w:val="682C0489"/>
    <w:rsid w:val="6D954E4D"/>
    <w:rsid w:val="6E19319D"/>
    <w:rsid w:val="6EAB6BCF"/>
    <w:rsid w:val="76FA69FD"/>
    <w:rsid w:val="7D6AA1DF"/>
    <w:rsid w:val="7F067FA4"/>
    <w:rsid w:val="A23F7D74"/>
    <w:rsid w:val="AEB61911"/>
    <w:rsid w:val="F6FD2E67"/>
    <w:rsid w:val="FEFF47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2022-03-18T12:31:00Z</dcterms:created>
  <dc:creator>NING MEI</dc:creator>
  <cp:lastModifiedBy>辰桐</cp:lastModifiedBy>
  <dcterms:modified xsi:type="dcterms:W3CDTF">2023-10-23T23:48:21Z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A5442CB28A64486C853DA7BA3D8AB9B5_13</vt:lpwstr>
  </property>
</Properties>
</file>