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6.jpeg" ContentType="image/jpeg"/>
  <Override PartName="/word/media/image25.jpeg" ContentType="image/jpeg"/>
  <Override PartName="/word/media/image22.png" ContentType="image/png"/>
  <Override PartName="/word/media/image21.png" ContentType="image/png"/>
  <Override PartName="/word/media/image28.jpeg" ContentType="image/jpeg"/>
  <Override PartName="/word/media/image18.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0.jpeg" ContentType="image/jpeg"/>
  <Override PartName="/word/media/image7.png" ContentType="image/png"/>
  <Override PartName="/word/media/image34.jpeg" ContentType="image/jpeg"/>
  <Override PartName="/word/media/image37.png" ContentType="image/png"/>
  <Override PartName="/word/media/image13.png" ContentType="image/png"/>
  <Override PartName="/word/media/image8.png" ContentType="image/png"/>
  <Override PartName="/word/media/image38.png" ContentType="image/png"/>
  <Override PartName="/word/media/image40.jpeg" ContentType="image/jpeg"/>
  <Override PartName="/word/media/image9.png" ContentType="image/png"/>
  <Override PartName="/word/media/image39.png" ContentType="image/png"/>
  <Override PartName="/word/media/image30.jpeg" ContentType="image/jpeg"/>
  <Override PartName="/word/media/image32.jpeg" ContentType="image/jpeg"/>
  <Override PartName="/word/media/image41.jpeg" ContentType="image/jpeg"/>
  <Override PartName="/word/media/image11.png" ContentType="image/png"/>
  <Override PartName="/word/media/image19.jpeg" ContentType="image/jpeg"/>
  <Override PartName="/word/media/image6.png" ContentType="image/png"/>
  <Override PartName="/word/media/image10.png" ContentType="image/png"/>
  <Override PartName="/word/media/image35.png" ContentType="image/png"/>
  <Override PartName="/word/media/image5.png" ContentType="image/png"/>
  <Override PartName="/word/media/image29.jpeg" ContentType="image/jpeg"/>
  <Override PartName="/word/media/image4.png" ContentType="image/png"/>
  <Override PartName="/word/media/image33.jpeg" ContentType="image/jpeg"/>
  <Override PartName="/word/media/image27.png" ContentType="image/png"/>
  <Override PartName="/word/media/image3.png" ContentType="image/png"/>
  <Override PartName="/word/media/image17.jpeg" ContentType="image/jpeg"/>
  <Override PartName="/word/media/image36.jpeg" ContentType="image/jpeg"/>
  <Override PartName="/word/media/image2.jpeg" ContentType="image/jpeg"/>
  <Override PartName="/word/media/image12.png" ContentType="image/png"/>
  <Override PartName="/word/media/image23.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lineRule="atLeast" w:line="300" w:before="0" w:after="0"/>
        <w:ind w:left="0" w:right="0" w:hanging="0"/>
        <w:jc w:val="left"/>
        <w:rPr/>
      </w:pPr>
      <w:hyperlink r:id="rId2">
        <w:r>
          <w:rPr>
            <w:rStyle w:val="InternetLink"/>
            <w:rFonts w:ascii="sohne;Helvetica Neue;Helvetica;Arial;sans-serif" w:hAnsi="sohne;Helvetica Neue;Helvetica;Arial;sans-serif"/>
            <w:b w:val="false"/>
            <w:i w:val="false"/>
            <w:caps w:val="false"/>
            <w:smallCaps w:val="false"/>
            <w:strike w:val="false"/>
            <w:dstrike w:val="false"/>
            <w:color w:val="668AAA"/>
            <w:spacing w:val="0"/>
            <w:sz w:val="20"/>
            <w:szCs w:val="20"/>
            <w:highlight w:val="white"/>
            <w:u w:val="none"/>
            <w:effect w:val="none"/>
          </w:rPr>
          <w:t>Sign In</w:t>
        </w:r>
      </w:hyperlink>
    </w:p>
    <w:p>
      <w:pPr>
        <w:pStyle w:val="TextBody"/>
        <w:widowControl/>
        <w:bidi w:val="0"/>
        <w:spacing w:before="0" w:after="0"/>
        <w:ind w:left="0" w:right="180" w:hanging="0"/>
        <w:jc w:val="left"/>
        <w:rPr>
          <w:sz w:val="20"/>
          <w:szCs w:val="20"/>
        </w:rPr>
      </w:pPr>
      <w:r>
        <w:rPr>
          <w:sz w:val="20"/>
          <w:szCs w:val="20"/>
        </w:rPr>
        <w:drawing>
          <wp:inline distT="0" distB="0" distL="0" distR="0">
            <wp:extent cx="247650" cy="247650"/>
            <wp:effectExtent l="0" t="0" r="0" b="0"/>
            <wp:docPr id="1" name="Image1"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4"/>
                    </pic:cNvPr>
                    <pic:cNvPicPr>
                      <a:picLocks noChangeAspect="1" noChangeArrowheads="1"/>
                    </pic:cNvPicPr>
                  </pic:nvPicPr>
                  <pic:blipFill>
                    <a:blip r:embed="rId3"/>
                    <a:stretch>
                      <a:fillRect/>
                    </a:stretch>
                  </pic:blipFill>
                  <pic:spPr bwMode="auto">
                    <a:xfrm>
                      <a:off x="0" y="0"/>
                      <a:ext cx="247650" cy="247650"/>
                    </a:xfrm>
                    <a:prstGeom prst="rect">
                      <a:avLst/>
                    </a:prstGeom>
                  </pic:spPr>
                </pic:pic>
              </a:graphicData>
            </a:graphic>
          </wp:inline>
        </w:drawing>
      </w:r>
    </w:p>
    <w:p>
      <w:pPr>
        <w:pStyle w:val="TextBody"/>
        <w:bidi w:val="0"/>
        <w:spacing w:before="0" w:after="0"/>
        <w:ind w:left="480" w:right="720" w:hanging="0"/>
        <w:jc w:val="left"/>
        <w:rPr>
          <w:sz w:val="20"/>
          <w:szCs w:val="20"/>
        </w:rPr>
      </w:pPr>
      <w:r>
        <w:rPr>
          <w:sz w:val="20"/>
          <w:szCs w:val="20"/>
        </w:rPr>
        <w:drawing>
          <wp:inline distT="0" distB="0" distL="0" distR="0">
            <wp:extent cx="323850" cy="323850"/>
            <wp:effectExtent l="0" t="0" r="0" b="0"/>
            <wp:docPr id="2" name="Image2"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6"/>
                    </pic:cNvPr>
                    <pic:cNvPicPr>
                      <a:picLocks noChangeAspect="1" noChangeArrowheads="1"/>
                    </pic:cNvPicPr>
                  </pic:nvPicPr>
                  <pic:blipFill>
                    <a:blip r:embed="rId5"/>
                    <a:stretch>
                      <a:fillRect/>
                    </a:stretch>
                  </pic:blipFill>
                  <pic:spPr bwMode="auto">
                    <a:xfrm>
                      <a:off x="0" y="0"/>
                      <a:ext cx="323850" cy="323850"/>
                    </a:xfrm>
                    <a:prstGeom prst="rect">
                      <a:avLst/>
                    </a:prstGeom>
                  </pic:spPr>
                </pic:pic>
              </a:graphicData>
            </a:graphic>
          </wp:inline>
        </w:drawing>
      </w:r>
    </w:p>
    <w:p>
      <w:pPr>
        <w:pStyle w:val="TextBody"/>
        <w:bidi w:val="0"/>
        <w:spacing w:lineRule="atLeast" w:line="300" w:before="0" w:after="0"/>
        <w:ind w:left="480" w:right="525" w:hanging="0"/>
        <w:jc w:val="left"/>
        <w:rPr>
          <w:sz w:val="20"/>
          <w:szCs w:val="20"/>
        </w:rPr>
      </w:pPr>
      <w:r>
        <w:rPr>
          <w:rFonts w:ascii="sohne;Helvetica Neue;Helvetica;Arial;sans-serif" w:hAnsi="sohne;Helvetica Neue;Helvetica;Arial;sans-serif"/>
          <w:b w:val="false"/>
          <w:color w:val="757575"/>
          <w:sz w:val="20"/>
          <w:szCs w:val="20"/>
          <w:bdr w:val="single" w:sz="2" w:space="1" w:color="E6E6E6"/>
        </w:rPr>
        <w:t>Published in</w:t>
      </w:r>
    </w:p>
    <w:p>
      <w:pPr>
        <w:pStyle w:val="TextBody"/>
        <w:bidi w:val="0"/>
        <w:spacing w:lineRule="atLeast" w:line="300" w:before="0" w:after="0"/>
        <w:ind w:left="480" w:right="480" w:hanging="0"/>
        <w:jc w:val="left"/>
        <w:rPr/>
      </w:pPr>
      <w:hyperlink r:id="rId7">
        <w:r>
          <w:rPr>
            <w:rStyle w:val="InternetLink"/>
            <w:rFonts w:ascii="sohne;Helvetica Neue;Helvetica;Arial;sans-serif" w:hAnsi="sohne;Helvetica Neue;Helvetica;Arial;sans-serif"/>
            <w:b w:val="false"/>
            <w:strike w:val="false"/>
            <w:dstrike w:val="false"/>
            <w:sz w:val="20"/>
            <w:szCs w:val="20"/>
            <w:u w:val="none"/>
            <w:effect w:val="none"/>
            <w:bdr w:val="single" w:sz="2" w:space="1" w:color="E6E6E6"/>
          </w:rPr>
          <w:t>Towards Data Science</w:t>
        </w:r>
      </w:hyperlink>
    </w:p>
    <w:p>
      <w:pPr>
        <w:pStyle w:val="TextBody"/>
        <w:bidi w:val="0"/>
        <w:spacing w:lineRule="atLeast" w:line="360" w:before="0" w:after="0"/>
        <w:ind w:left="300" w:right="300" w:hanging="0"/>
        <w:jc w:val="left"/>
        <w:rPr>
          <w:sz w:val="20"/>
          <w:szCs w:val="20"/>
        </w:rPr>
      </w:pPr>
      <w:r>
        <w:rPr>
          <w:rFonts w:ascii="sohne;Helvetica Neue;Helvetica;Arial;sans-serif" w:hAnsi="sohne;Helvetica Neue;Helvetica;Arial;sans-serif"/>
          <w:b w:val="false"/>
          <w:color w:val="292929"/>
          <w:sz w:val="20"/>
          <w:szCs w:val="20"/>
        </w:rPr>
        <w:t>You have </w:t>
      </w:r>
      <w:r>
        <w:rPr>
          <w:rFonts w:ascii="sohne;Helvetica Neue;Helvetica;Arial;sans-serif" w:hAnsi="sohne;Helvetica Neue;Helvetica;Arial;sans-serif"/>
          <w:b/>
          <w:color w:val="292929"/>
          <w:sz w:val="20"/>
          <w:szCs w:val="20"/>
        </w:rPr>
        <w:t>2</w:t>
      </w:r>
      <w:r>
        <w:rPr>
          <w:rFonts w:ascii="sohne;Helvetica Neue;Helvetica;Arial;sans-serif" w:hAnsi="sohne;Helvetica Neue;Helvetica;Arial;sans-serif"/>
          <w:b w:val="false"/>
          <w:color w:val="292929"/>
          <w:sz w:val="20"/>
          <w:szCs w:val="20"/>
        </w:rPr>
        <w:t> free member-only stories left this month. </w:t>
      </w:r>
    </w:p>
    <w:p>
      <w:pPr>
        <w:pStyle w:val="TextBody"/>
        <w:bidi w:val="0"/>
        <w:spacing w:before="240" w:after="0"/>
        <w:jc w:val="left"/>
        <w:rPr/>
      </w:pPr>
      <w:hyperlink r:id="rId8">
        <w:r>
          <w:rPr>
            <w:rStyle w:val="InternetLink"/>
            <w:sz w:val="20"/>
            <w:szCs w:val="20"/>
            <w:u w:val="single"/>
          </w:rPr>
          <w:t>Sign up for Medium and get an extra one</w:t>
        </w:r>
      </w:hyperlink>
    </w:p>
    <w:p>
      <w:pPr>
        <w:pStyle w:val="TextBody"/>
        <w:bidi w:val="0"/>
        <w:spacing w:before="0" w:after="0"/>
        <w:ind w:left="480" w:right="720" w:hanging="0"/>
        <w:jc w:val="left"/>
        <w:rPr>
          <w:sz w:val="20"/>
          <w:szCs w:val="20"/>
        </w:rPr>
      </w:pPr>
      <w:r>
        <w:rPr>
          <w:sz w:val="20"/>
          <w:szCs w:val="20"/>
        </w:rPr>
        <w:drawing>
          <wp:inline distT="0" distB="0" distL="0" distR="0">
            <wp:extent cx="476250" cy="476250"/>
            <wp:effectExtent l="0" t="0" r="0" b="0"/>
            <wp:docPr id="3" name="Image3"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10"/>
                    </pic:cNvPr>
                    <pic:cNvPicPr>
                      <a:picLocks noChangeAspect="1" noChangeArrowheads="1"/>
                    </pic:cNvPicPr>
                  </pic:nvPicPr>
                  <pic:blipFill>
                    <a:blip r:embed="rId9"/>
                    <a:stretch>
                      <a:fillRect/>
                    </a:stretch>
                  </pic:blipFill>
                  <pic:spPr bwMode="auto">
                    <a:xfrm>
                      <a:off x="0" y="0"/>
                      <a:ext cx="476250" cy="476250"/>
                    </a:xfrm>
                    <a:prstGeom prst="rect">
                      <a:avLst/>
                    </a:prstGeom>
                  </pic:spPr>
                </pic:pic>
              </a:graphicData>
            </a:graphic>
          </wp:inline>
        </w:drawing>
      </w:r>
    </w:p>
    <w:p>
      <w:pPr>
        <w:pStyle w:val="TextBody"/>
        <w:bidi w:val="0"/>
        <w:spacing w:lineRule="atLeast" w:line="360" w:before="0" w:after="60"/>
        <w:jc w:val="left"/>
        <w:rPr/>
      </w:pPr>
      <w:hyperlink r:id="rId11">
        <w:r>
          <w:rPr>
            <w:rStyle w:val="InternetLink"/>
            <w:rFonts w:ascii="sohne;Helvetica Neue;Helvetica;Arial;sans-serif" w:hAnsi="sohne;Helvetica Neue;Helvetica;Arial;sans-serif"/>
            <w:b w:val="false"/>
            <w:strike w:val="false"/>
            <w:dstrike w:val="false"/>
            <w:color w:val="292929"/>
            <w:sz w:val="20"/>
            <w:szCs w:val="20"/>
            <w:u w:val="none"/>
            <w:effect w:val="none"/>
          </w:rPr>
          <w:t>Yacoub Ahmed</w:t>
        </w:r>
      </w:hyperlink>
    </w:p>
    <w:p>
      <w:pPr>
        <w:pStyle w:val="TextBody"/>
        <w:bidi w:val="0"/>
        <w:spacing w:lineRule="atLeast" w:line="360" w:before="0" w:after="60"/>
        <w:jc w:val="left"/>
        <w:rPr/>
      </w:pPr>
      <w:hyperlink r:id="rId12">
        <w:r>
          <w:rPr>
            <w:rStyle w:val="InternetLink"/>
            <w:rFonts w:ascii="sohne;Helvetica Neue;Helvetica;Arial;sans-serif" w:hAnsi="sohne;Helvetica Neue;Helvetica;Arial;sans-serif"/>
            <w:b w:val="false"/>
            <w:strike w:val="false"/>
            <w:dstrike w:val="false"/>
            <w:color w:val="FFFFFF"/>
            <w:sz w:val="20"/>
            <w:szCs w:val="20"/>
            <w:u w:val="none"/>
            <w:effect w:val="none"/>
          </w:rPr>
          <w:t>Follow</w:t>
        </w:r>
      </w:hyperlink>
    </w:p>
    <w:p>
      <w:pPr>
        <w:pStyle w:val="TextBody"/>
        <w:bidi w:val="0"/>
        <w:spacing w:lineRule="atLeast" w:line="300" w:before="0" w:after="0"/>
        <w:ind w:left="480" w:right="480" w:hanging="0"/>
        <w:jc w:val="left"/>
        <w:rPr>
          <w:sz w:val="20"/>
          <w:szCs w:val="20"/>
        </w:rPr>
      </w:pPr>
      <w:r>
        <w:rPr>
          <w:rFonts w:ascii="sohne;Helvetica Neue;Helvetica;Arial;sans-serif" w:hAnsi="sohne;Helvetica Neue;Helvetica;Arial;sans-serif"/>
          <w:b w:val="false"/>
          <w:color w:val="757575"/>
          <w:sz w:val="20"/>
          <w:szCs w:val="20"/>
        </w:rPr>
        <w:t>Oct 11, 2019</w:t>
      </w:r>
    </w:p>
    <w:p>
      <w:pPr>
        <w:pStyle w:val="TextBody"/>
        <w:bidi w:val="0"/>
        <w:spacing w:lineRule="atLeast" w:line="300" w:before="0" w:after="0"/>
        <w:ind w:left="480" w:right="480" w:hanging="0"/>
        <w:jc w:val="left"/>
        <w:rPr>
          <w:sz w:val="20"/>
          <w:szCs w:val="20"/>
        </w:rPr>
      </w:pPr>
      <w:r>
        <w:rPr>
          <w:rFonts w:ascii="sohne;Helvetica Neue;Helvetica;Arial;sans-serif" w:hAnsi="sohne;Helvetica Neue;Helvetica;Arial;sans-serif"/>
          <w:b w:val="false"/>
          <w:color w:val="757575"/>
          <w:sz w:val="20"/>
          <w:szCs w:val="20"/>
        </w:rPr>
        <w:t>·</w:t>
      </w:r>
    </w:p>
    <w:p>
      <w:pPr>
        <w:pStyle w:val="TextBody"/>
        <w:bidi w:val="0"/>
        <w:spacing w:lineRule="atLeast" w:line="300" w:before="0" w:after="0"/>
        <w:jc w:val="left"/>
        <w:rPr>
          <w:sz w:val="20"/>
          <w:szCs w:val="20"/>
        </w:rPr>
      </w:pPr>
      <w:r>
        <w:rPr>
          <w:rFonts w:ascii="sohne;Helvetica Neue;Helvetica;Arial;sans-serif" w:hAnsi="sohne;Helvetica Neue;Helvetica;Arial;sans-serif"/>
          <w:b w:val="false"/>
          <w:color w:val="757575"/>
          <w:sz w:val="20"/>
          <w:szCs w:val="20"/>
        </w:rPr>
        <w:t>12 min read</w:t>
      </w:r>
    </w:p>
    <w:p>
      <w:pPr>
        <w:pStyle w:val="TextBody"/>
        <w:bidi w:val="0"/>
        <w:spacing w:lineRule="atLeast" w:line="300" w:before="0" w:after="0"/>
        <w:jc w:val="left"/>
        <w:rPr>
          <w:sz w:val="20"/>
          <w:szCs w:val="20"/>
        </w:rPr>
      </w:pPr>
      <w:r>
        <w:rPr>
          <w:rFonts w:ascii="sohne;Helvetica Neue;Helvetica;Arial;sans-serif" w:hAnsi="sohne;Helvetica Neue;Helvetica;Arial;sans-serif"/>
          <w:b w:val="false"/>
          <w:color w:val="757575"/>
          <w:sz w:val="20"/>
          <w:szCs w:val="20"/>
        </w:rPr>
        <w:t>·</w:t>
      </w:r>
    </w:p>
    <w:p>
      <w:pPr>
        <w:pStyle w:val="TextBody"/>
        <w:bidi w:val="0"/>
        <w:spacing w:lineRule="atLeast" w:line="300" w:before="0" w:after="0"/>
        <w:ind w:left="480" w:right="480" w:hanging="0"/>
        <w:jc w:val="left"/>
        <w:rPr>
          <w:sz w:val="20"/>
          <w:szCs w:val="20"/>
        </w:rPr>
      </w:pPr>
      <w:r>
        <w:rPr>
          <w:rFonts w:ascii="sohne;Helvetica Neue;Helvetica;Arial;sans-serif" w:hAnsi="sohne;Helvetica Neue;Helvetica;Arial;sans-serif"/>
          <w:b w:val="false"/>
          <w:color w:val="757575"/>
          <w:sz w:val="20"/>
          <w:szCs w:val="20"/>
        </w:rPr>
        <w:t>Member-only</w:t>
      </w:r>
    </w:p>
    <w:p>
      <w:pPr>
        <w:pStyle w:val="TextBody"/>
        <w:bidi w:val="0"/>
        <w:spacing w:lineRule="atLeast" w:line="300" w:before="0" w:after="0"/>
        <w:ind w:left="480" w:right="480" w:hanging="0"/>
        <w:jc w:val="left"/>
        <w:rPr>
          <w:sz w:val="20"/>
          <w:szCs w:val="20"/>
        </w:rPr>
      </w:pPr>
      <w:r>
        <w:rPr>
          <w:rFonts w:ascii="sohne;Helvetica Neue;Helvetica;Arial;sans-serif" w:hAnsi="sohne;Helvetica Neue;Helvetica;Arial;sans-serif"/>
          <w:b w:val="false"/>
          <w:color w:val="757575"/>
          <w:sz w:val="20"/>
          <w:szCs w:val="20"/>
        </w:rPr>
        <w:t>·</w:t>
      </w:r>
    </w:p>
    <w:p>
      <w:pPr>
        <w:pStyle w:val="TextBody"/>
        <w:bidi w:val="0"/>
        <w:spacing w:lineRule="atLeast" w:line="300" w:before="0" w:after="0"/>
        <w:ind w:left="480" w:right="480" w:hanging="0"/>
        <w:jc w:val="left"/>
        <w:rPr>
          <w:sz w:val="20"/>
          <w:szCs w:val="20"/>
        </w:rPr>
      </w:pPr>
      <w:r>
        <w:rPr>
          <w:rFonts w:ascii="sohne;Helvetica Neue;Helvetica;Arial;sans-serif" w:hAnsi="sohne;Helvetica Neue;Helvetica;Arial;sans-serif"/>
          <w:b w:val="false"/>
          <w:color w:val="668AAA"/>
          <w:sz w:val="20"/>
          <w:szCs w:val="20"/>
        </w:rPr>
        <w:t>Listen</w:t>
      </w:r>
    </w:p>
    <w:p>
      <w:pPr>
        <w:pStyle w:val="Heading1"/>
        <w:bidi w:val="0"/>
        <w:spacing w:lineRule="atLeast" w:line="600" w:before="0" w:after="0"/>
        <w:ind w:left="480" w:right="480" w:hanging="0"/>
        <w:jc w:val="left"/>
        <w:rPr>
          <w:sz w:val="20"/>
          <w:szCs w:val="20"/>
        </w:rPr>
      </w:pPr>
      <w:bookmarkStart w:id="0" w:name="ffb5"/>
      <w:bookmarkEnd w:id="0"/>
      <w:r>
        <mc:AlternateContent>
          <mc:Choice Requires="wps">
            <w:drawing>
              <wp:anchor behindDoc="0" distT="0" distB="0" distL="0" distR="0" simplePos="0" locked="0" layoutInCell="1" allowOverlap="1" relativeHeight="2">
                <wp:simplePos x="0" y="0"/>
                <wp:positionH relativeFrom="page">
                  <wp:posOffset>0</wp:posOffset>
                </wp:positionH>
                <wp:positionV relativeFrom="line">
                  <wp:posOffset>635</wp:posOffset>
                </wp:positionV>
                <wp:extent cx="95885" cy="175895"/>
                <wp:effectExtent l="0" t="0" r="0" b="0"/>
                <wp:wrapNone/>
                <wp:docPr id="4" name="Frame1"/>
                <a:graphic xmlns:a="http://schemas.openxmlformats.org/drawingml/2006/main">
                  <a:graphicData uri="http://schemas.microsoft.com/office/word/2010/wordprocessingShape">
                    <wps:wsp>
                      <wps:cNvSpPr/>
                      <wps:spPr>
                        <a:xfrm>
                          <a:off x="0" y="0"/>
                          <a:ext cx="95400" cy="17532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pPr>
                            <w:r>
                              <w:rPr/>
                            </w:r>
                          </w:p>
                        </w:txbxContent>
                      </wps:txbx>
                      <wps:bodyPr lIns="0" rIns="0" tIns="0" bIns="0">
                        <a:noAutofit/>
                      </wps:bodyPr>
                    </wps:wsp>
                  </a:graphicData>
                </a:graphic>
              </wp:anchor>
            </w:drawing>
          </mc:Choice>
          <mc:Fallback>
            <w:pict>
              <v:rect id="shape_0" ID="Frame1" stroked="f" style="position:absolute;margin-left:0pt;margin-top:0.05pt;width:7.45pt;height:13.75pt;mso-position-horizontal-relative:page">
                <w10:wrap type="none"/>
                <v:fill o:detectmouseclick="t" on="false"/>
                <v:stroke color="#3465a4" joinstyle="round" endcap="flat"/>
                <v:textbox>
                  <w:txbxContent>
                    <w:p>
                      <w:pPr>
                        <w:pStyle w:val="TextBody"/>
                        <w:bidi w:val="0"/>
                        <w:spacing w:lineRule="auto" w:line="276" w:before="0" w:after="140"/>
                        <w:jc w:val="left"/>
                        <w:rPr/>
                      </w:pPr>
                      <w:r>
                        <w:rPr/>
                      </w:r>
                    </w:p>
                  </w:txbxContent>
                </v:textbox>
              </v:rect>
            </w:pict>
          </mc:Fallback>
        </mc:AlternateContent>
      </w:r>
      <w:r>
        <w:rPr>
          <w:rFonts w:ascii="sohne;Helvetica Neue;Helvetica;Arial;sans-serif" w:hAnsi="sohne;Helvetica Neue;Helvetica;Arial;sans-serif"/>
          <w:b/>
          <w:i w:val="false"/>
          <w:caps w:val="false"/>
          <w:smallCaps w:val="false"/>
          <w:color w:val="292929"/>
          <w:sz w:val="20"/>
          <w:szCs w:val="20"/>
        </w:rPr>
        <w:t>Predicting stock prices using deep learning</w:t>
      </w:r>
    </w:p>
    <w:p>
      <w:pPr>
        <w:pStyle w:val="Heading2"/>
        <w:bidi w:val="0"/>
        <w:spacing w:lineRule="atLeast" w:line="420" w:before="0" w:after="0"/>
        <w:ind w:left="480" w:right="480" w:hanging="0"/>
        <w:jc w:val="left"/>
        <w:rPr>
          <w:sz w:val="20"/>
          <w:szCs w:val="20"/>
        </w:rPr>
      </w:pPr>
      <w:bookmarkStart w:id="1" w:name="48d5"/>
      <w:bookmarkEnd w:id="1"/>
      <w:r>
        <w:rPr>
          <w:rFonts w:ascii="sohne;Helvetica Neue;Helvetica;Arial;sans-serif" w:hAnsi="sohne;Helvetica Neue;Helvetica;Arial;sans-serif"/>
          <w:b w:val="false"/>
          <w:i w:val="false"/>
          <w:caps w:val="false"/>
          <w:smallCaps w:val="false"/>
          <w:color w:val="757575"/>
          <w:spacing w:val="0"/>
          <w:sz w:val="20"/>
          <w:szCs w:val="20"/>
        </w:rPr>
        <w:t>If a human investor can be successful, why can’t a machine?</w:t>
      </w:r>
    </w:p>
    <w:p>
      <w:pPr>
        <w:pStyle w:val="TextBody"/>
        <w:bidi w:val="0"/>
        <w:spacing w:before="0" w:after="0"/>
        <w:ind w:left="480" w:right="480" w:hanging="0"/>
        <w:jc w:val="left"/>
        <w:rPr>
          <w:sz w:val="20"/>
          <w:szCs w:val="20"/>
        </w:rPr>
      </w:pPr>
      <w:r>
        <w:rPr>
          <w:sz w:val="20"/>
          <w:szCs w:val="20"/>
        </w:rPr>
        <w:drawing>
          <wp:inline distT="0" distB="0" distL="0" distR="0">
            <wp:extent cx="6591300" cy="446722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3"/>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sz w:val="20"/>
          <w:szCs w:val="20"/>
        </w:rPr>
      </w:pPr>
      <w:bookmarkStart w:id="2" w:name="051d"/>
      <w:bookmarkEnd w:id="2"/>
      <w:r>
        <w:rPr>
          <w:rFonts w:ascii="source-serif-pro;Georgia;Cambria;Times New Roman;Times;serif" w:hAnsi="source-serif-pro;Georgia;Cambria;Times New Roman;Times;serif"/>
          <w:b w:val="false"/>
          <w:i w:val="false"/>
          <w:caps w:val="false"/>
          <w:smallCaps w:val="false"/>
          <w:color w:val="292929"/>
          <w:sz w:val="20"/>
          <w:szCs w:val="20"/>
        </w:rPr>
        <w:t>I would just like to add a disclaimer — this project is entirely intended for research purposes! I’m just a student learning about deep learning, and the project is a work in progress, please don’t put any money into an algorithm as naïve as this!</w:t>
      </w:r>
    </w:p>
    <w:p>
      <w:pPr>
        <w:pStyle w:val="TextBody"/>
        <w:bidi w:val="0"/>
        <w:spacing w:lineRule="atLeast" w:line="480" w:before="0" w:after="0"/>
        <w:ind w:left="480" w:right="480" w:hanging="0"/>
        <w:jc w:val="left"/>
        <w:rPr/>
      </w:pPr>
      <w:bookmarkStart w:id="3" w:name="125a"/>
      <w:bookmarkEnd w:id="3"/>
      <w:r>
        <w:rPr>
          <w:rFonts w:ascii="source-serif-pro;Georgia;Cambria;Times New Roman;Times;serif" w:hAnsi="source-serif-pro;Georgia;Cambria;Times New Roman;Times;serif"/>
          <w:b w:val="false"/>
          <w:i w:val="false"/>
          <w:caps w:val="false"/>
          <w:smallCaps w:val="false"/>
          <w:color w:val="292929"/>
          <w:sz w:val="20"/>
          <w:szCs w:val="20"/>
        </w:rPr>
        <w:t>Algorithmic trading has revolutionised the stock market and its surrounding industry. Over 70% of all trades happening in the US right now are being handled by bots[1]. Gone are the days of the packed stock exchange with suited people waving sheets of paper </w:t>
      </w:r>
      <w:hyperlink r:id="rId14"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shouting into telephones</w:t>
        </w:r>
      </w:hyperlink>
      <w:r>
        <w:rPr>
          <w:rFonts w:ascii="source-serif-pro;Georgia;Cambria;Times New Roman;Times;serif" w:hAnsi="source-serif-pro;Georgia;Cambria;Times New Roman;Times;serif"/>
          <w:b w:val="false"/>
          <w:i w:val="false"/>
          <w:caps w:val="false"/>
          <w:smallCaps w:val="false"/>
          <w:color w:val="292929"/>
          <w:sz w:val="20"/>
          <w:szCs w:val="20"/>
        </w:rPr>
        <w:t>.</w:t>
      </w:r>
    </w:p>
    <w:p>
      <w:pPr>
        <w:pStyle w:val="TextBody"/>
        <w:bidi w:val="0"/>
        <w:spacing w:lineRule="atLeast" w:line="480" w:before="0" w:after="0"/>
        <w:ind w:left="480" w:right="480" w:hanging="0"/>
        <w:jc w:val="left"/>
        <w:rPr>
          <w:sz w:val="20"/>
          <w:szCs w:val="20"/>
        </w:rPr>
      </w:pPr>
      <w:bookmarkStart w:id="4" w:name="b3a5"/>
      <w:bookmarkEnd w:id="4"/>
      <w:r>
        <w:rPr>
          <w:rFonts w:ascii="source-serif-pro;Georgia;Cambria;Times New Roman;Times;serif" w:hAnsi="source-serif-pro;Georgia;Cambria;Times New Roman;Times;serif"/>
          <w:b w:val="false"/>
          <w:i w:val="false"/>
          <w:caps w:val="false"/>
          <w:smallCaps w:val="false"/>
          <w:color w:val="292929"/>
          <w:sz w:val="20"/>
          <w:szCs w:val="20"/>
        </w:rPr>
        <w:t>This got me thinking of how I could develop my own algorithm for trading stocks, or at least try to accurately predict them.</w:t>
      </w:r>
    </w:p>
    <w:p>
      <w:pPr>
        <w:pStyle w:val="TextBody"/>
        <w:bidi w:val="0"/>
        <w:spacing w:lineRule="atLeast" w:line="480" w:before="0" w:after="0"/>
        <w:ind w:left="480" w:right="480" w:hanging="0"/>
        <w:jc w:val="left"/>
        <w:rPr>
          <w:sz w:val="20"/>
          <w:szCs w:val="20"/>
        </w:rPr>
      </w:pPr>
      <w:bookmarkStart w:id="5" w:name="ac6e"/>
      <w:bookmarkEnd w:id="5"/>
      <w:r>
        <w:rPr>
          <w:rFonts w:ascii="source-serif-pro;Georgia;Cambria;Times New Roman;Times;serif" w:hAnsi="source-serif-pro;Georgia;Cambria;Times New Roman;Times;serif"/>
          <w:b w:val="false"/>
          <w:i w:val="false"/>
          <w:caps w:val="false"/>
          <w:smallCaps w:val="false"/>
          <w:color w:val="292929"/>
          <w:sz w:val="20"/>
          <w:szCs w:val="20"/>
        </w:rPr>
        <w:t>And the results weren’t bad!</w:t>
      </w:r>
    </w:p>
    <w:p>
      <w:pPr>
        <w:pStyle w:val="TextBody"/>
        <w:bidi w:val="0"/>
        <w:spacing w:before="0" w:after="0"/>
        <w:ind w:left="480" w:right="480" w:hanging="0"/>
        <w:jc w:val="left"/>
        <w:rPr>
          <w:sz w:val="20"/>
          <w:szCs w:val="20"/>
        </w:rPr>
      </w:pPr>
      <w:r>
        <w:rPr>
          <w:sz w:val="20"/>
          <w:szCs w:val="20"/>
        </w:rPr>
        <w:drawing>
          <wp:inline distT="0" distB="0" distL="0" distR="0">
            <wp:extent cx="6591300" cy="44672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5"/>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sz w:val="20"/>
          <w:szCs w:val="20"/>
        </w:rPr>
      </w:pPr>
      <w:bookmarkStart w:id="6" w:name="81db"/>
      <w:bookmarkEnd w:id="6"/>
      <w:r>
        <w:rPr>
          <w:rFonts w:ascii="source-serif-pro;Georgia;Cambria;Times New Roman;Times;serif" w:hAnsi="source-serif-pro;Georgia;Cambria;Times New Roman;Times;serif"/>
          <w:b w:val="false"/>
          <w:i w:val="false"/>
          <w:caps w:val="false"/>
          <w:smallCaps w:val="false"/>
          <w:color w:val="292929"/>
          <w:sz w:val="20"/>
          <w:szCs w:val="20"/>
        </w:rPr>
        <w:t>I’ve learned a lot about neural networks and machine learning over the summer and one of the most recent and applicable ML technologies I learnt about is the LSTM cell [2].</w:t>
      </w:r>
    </w:p>
    <w:p>
      <w:pPr>
        <w:pStyle w:val="TextBody"/>
        <w:bidi w:val="0"/>
        <w:spacing w:before="0" w:after="0"/>
        <w:ind w:left="480" w:right="480" w:hanging="0"/>
        <w:jc w:val="left"/>
        <w:rPr>
          <w:sz w:val="20"/>
          <w:szCs w:val="20"/>
        </w:rPr>
      </w:pPr>
      <w:r>
        <w:rPr>
          <w:sz w:val="20"/>
          <w:szCs w:val="20"/>
        </w:rPr>
        <w:drawing>
          <wp:inline distT="0" distB="0" distL="0" distR="0">
            <wp:extent cx="6591300" cy="519112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6"/>
                    <a:stretch>
                      <a:fillRect/>
                    </a:stretch>
                  </pic:blipFill>
                  <pic:spPr bwMode="auto">
                    <a:xfrm>
                      <a:off x="0" y="0"/>
                      <a:ext cx="6591300" cy="5191125"/>
                    </a:xfrm>
                    <a:prstGeom prst="rect">
                      <a:avLst/>
                    </a:prstGeom>
                  </pic:spPr>
                </pic:pic>
              </a:graphicData>
            </a:graphic>
          </wp:inline>
        </w:drawing>
      </w:r>
    </w:p>
    <w:p>
      <w:pPr>
        <w:pStyle w:val="TextBody"/>
        <w:bidi w:val="0"/>
        <w:spacing w:before="0" w:after="0"/>
        <w:jc w:val="left"/>
        <w:rPr/>
      </w:pPr>
      <w:r>
        <w:rPr>
          <w:sz w:val="20"/>
          <w:szCs w:val="20"/>
        </w:rPr>
        <w:t> </w:t>
      </w:r>
      <w:hyperlink r:id="rId17" w:tgtFrame="_blank">
        <w:r>
          <w:rPr>
            <w:rStyle w:val="InternetLink"/>
            <w:sz w:val="20"/>
            <w:szCs w:val="20"/>
            <w:u w:val="single"/>
          </w:rPr>
          <w:t>https://colah.github.io/posts/2015-08-Understanding-LSTMs/</w:t>
        </w:r>
      </w:hyperlink>
    </w:p>
    <w:p>
      <w:pPr>
        <w:pStyle w:val="TextBody"/>
        <w:bidi w:val="0"/>
        <w:spacing w:lineRule="atLeast" w:line="480" w:before="0" w:after="0"/>
        <w:ind w:left="480" w:right="480" w:hanging="0"/>
        <w:jc w:val="left"/>
        <w:rPr>
          <w:sz w:val="20"/>
          <w:szCs w:val="20"/>
        </w:rPr>
      </w:pPr>
      <w:bookmarkStart w:id="7" w:name="de7d"/>
      <w:bookmarkEnd w:id="7"/>
      <w:r>
        <w:rPr>
          <w:caps w:val="false"/>
          <w:smallCaps w:val="false"/>
          <w:color w:val="292929"/>
          <w:sz w:val="20"/>
          <w:szCs w:val="20"/>
        </w:rPr>
        <w:t> </w:t>
      </w:r>
      <w:r>
        <w:rPr>
          <w:rFonts w:ascii="source-serif-pro;Georgia;Cambria;Times New Roman;Times;serif" w:hAnsi="source-serif-pro;Georgia;Cambria;Times New Roman;Times;serif"/>
          <w:b w:val="false"/>
          <w:i w:val="false"/>
          <w:caps w:val="false"/>
          <w:smallCaps w:val="false"/>
          <w:color w:val="292929"/>
          <w:sz w:val="20"/>
          <w:szCs w:val="20"/>
        </w:rPr>
        <w:t>This is achieved through the use of a recurrent node inside the LSTM cell. This node has an edge looping back on itself with a weight of one, meaning at every feedfoward iteration the cell can hold onto information from the previous step, as well as all previous steps. Since the looping connection’s weight is one, old memories wont fade over time like they would in traditional RNNs.</w:t>
      </w:r>
    </w:p>
    <w:p>
      <w:pPr>
        <w:pStyle w:val="TextBody"/>
        <w:bidi w:val="0"/>
        <w:spacing w:lineRule="atLeast" w:line="480" w:before="0" w:after="0"/>
        <w:ind w:left="480" w:right="480" w:hanging="0"/>
        <w:jc w:val="left"/>
        <w:rPr/>
      </w:pPr>
      <w:bookmarkStart w:id="8" w:name="29ea"/>
      <w:bookmarkEnd w:id="8"/>
      <w:r>
        <w:rPr>
          <w:rFonts w:ascii="source-serif-pro;Georgia;Cambria;Times New Roman;Times;serif" w:hAnsi="source-serif-pro;Georgia;Cambria;Times New Roman;Times;serif"/>
          <w:b w:val="false"/>
          <w:i w:val="false"/>
          <w:caps w:val="false"/>
          <w:smallCaps w:val="false"/>
          <w:color w:val="292929"/>
          <w:sz w:val="20"/>
          <w:szCs w:val="20"/>
        </w:rPr>
        <w:t>LTSMs and recurrent neural networks are as a result good at working with time series data thanks to their ability to remember the past. By storing some of the old state in these recurrent nodes, RNNs and LSTMs can reason about current information as well as information the network had seen one, ten or a thousand steps ago. Even better, I don’t have to write my own implementation of an LSTM cell; </w:t>
      </w:r>
      <w:hyperlink r:id="rId18">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they’re a default layer in Tensorflow’s Keras</w:t>
        </w:r>
      </w:hyperlink>
      <w:r>
        <w:rPr>
          <w:rFonts w:ascii="source-serif-pro;Georgia;Cambria;Times New Roman;Times;serif" w:hAnsi="source-serif-pro;Georgia;Cambria;Times New Roman;Times;serif"/>
          <w:b w:val="false"/>
          <w:i w:val="false"/>
          <w:caps w:val="false"/>
          <w:smallCaps w:val="false"/>
          <w:color w:val="292929"/>
          <w:sz w:val="20"/>
          <w:szCs w:val="20"/>
        </w:rPr>
        <w:t>.</w:t>
      </w:r>
    </w:p>
    <w:p>
      <w:pPr>
        <w:pStyle w:val="TextBody"/>
        <w:bidi w:val="0"/>
        <w:spacing w:lineRule="atLeast" w:line="480" w:before="0" w:after="0"/>
        <w:ind w:left="480" w:right="480" w:hanging="0"/>
        <w:jc w:val="left"/>
        <w:rPr>
          <w:sz w:val="20"/>
          <w:szCs w:val="20"/>
        </w:rPr>
      </w:pPr>
      <w:bookmarkStart w:id="9" w:name="a039"/>
      <w:bookmarkEnd w:id="9"/>
      <w:r>
        <w:rPr>
          <w:rFonts w:ascii="source-serif-pro;Georgia;Cambria;Times New Roman;Times;serif" w:hAnsi="source-serif-pro;Georgia;Cambria;Times New Roman;Times;serif"/>
          <w:b w:val="false"/>
          <w:i w:val="false"/>
          <w:caps w:val="false"/>
          <w:smallCaps w:val="false"/>
          <w:color w:val="292929"/>
          <w:sz w:val="20"/>
          <w:szCs w:val="20"/>
        </w:rPr>
        <w:t>So I had my plan; to use LSTMs and Keras to predict the stock market, and perhaps even make some money.</w:t>
      </w:r>
    </w:p>
    <w:p>
      <w:pPr>
        <w:pStyle w:val="TextBody"/>
        <w:bidi w:val="0"/>
        <w:spacing w:lineRule="atLeast" w:line="480" w:before="0" w:after="0"/>
        <w:ind w:left="480" w:right="480" w:hanging="0"/>
        <w:jc w:val="left"/>
        <w:rPr/>
      </w:pPr>
      <w:bookmarkStart w:id="10" w:name="d7f7"/>
      <w:bookmarkEnd w:id="10"/>
      <w:r>
        <w:rPr>
          <w:rFonts w:ascii="source-serif-pro;Georgia;Cambria;Times New Roman;Times;serif" w:hAnsi="source-serif-pro;Georgia;Cambria;Times New Roman;Times;serif"/>
          <w:b w:val="false"/>
          <w:i w:val="false"/>
          <w:caps w:val="false"/>
          <w:smallCaps w:val="false"/>
          <w:color w:val="292929"/>
          <w:sz w:val="20"/>
          <w:szCs w:val="20"/>
        </w:rPr>
        <w:t>If you want to jump straight into the code you can check out the </w:t>
      </w:r>
      <w:hyperlink r:id="rId19"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GitHub repo</w:t>
        </w:r>
      </w:hyperlink>
      <w:r>
        <w:rPr>
          <w:rFonts w:ascii="source-serif-pro;Georgia;Cambria;Times New Roman;Times;serif" w:hAnsi="source-serif-pro;Georgia;Cambria;Times New Roman;Times;serif"/>
          <w:b w:val="false"/>
          <w:i w:val="false"/>
          <w:caps w:val="false"/>
          <w:smallCaps w:val="false"/>
          <w:color w:val="292929"/>
          <w:sz w:val="20"/>
          <w:szCs w:val="20"/>
        </w:rPr>
        <w:t> :)</w:t>
      </w:r>
    </w:p>
    <w:p>
      <w:pPr>
        <w:pStyle w:val="TextBody"/>
        <w:bidi w:val="0"/>
        <w:spacing w:lineRule="atLeast" w:line="480" w:before="0" w:after="0"/>
        <w:ind w:left="480" w:right="480" w:hanging="0"/>
        <w:jc w:val="left"/>
        <w:rPr/>
      </w:pPr>
      <w:bookmarkStart w:id="11" w:name="b5ae"/>
      <w:bookmarkEnd w:id="11"/>
      <w:r>
        <w:rPr>
          <w:rStyle w:val="Emphasis"/>
          <w:rFonts w:ascii="source-serif-pro;Georgia;Cambria;Times New Roman;Times;serif" w:hAnsi="source-serif-pro;Georgia;Cambria;Times New Roman;Times;serif"/>
          <w:b/>
          <w:i/>
          <w:caps w:val="false"/>
          <w:smallCaps w:val="false"/>
          <w:color w:val="292929"/>
          <w:sz w:val="20"/>
          <w:szCs w:val="20"/>
        </w:rPr>
        <w:t>Note from Towards Data Science’s editors:</w:t>
      </w:r>
      <w:r>
        <w:rPr>
          <w:rStyle w:val="Emphasis"/>
          <w:rFonts w:ascii="source-serif-pro;Georgia;Cambria;Times New Roman;Times;serif" w:hAnsi="source-serif-pro;Georgia;Cambria;Times New Roman;Times;serif"/>
          <w:b w:val="false"/>
          <w:i w:val="false"/>
          <w:caps w:val="false"/>
          <w:smallCaps w:val="false"/>
          <w:color w:val="292929"/>
          <w:sz w:val="20"/>
          <w:szCs w:val="20"/>
        </w:rPr>
        <w:t> </w:t>
      </w:r>
      <w:r>
        <w:rPr>
          <w:rStyle w:val="Emphasis"/>
          <w:rFonts w:ascii="source-serif-pro;Georgia;Cambria;Times New Roman;Times;serif" w:hAnsi="source-serif-pro;Georgia;Cambria;Times New Roman;Times;serif"/>
          <w:b w:val="false"/>
          <w:i/>
          <w:caps w:val="false"/>
          <w:smallCaps w:val="false"/>
          <w:color w:val="292929"/>
          <w:sz w:val="20"/>
          <w:szCs w:val="20"/>
        </w:rPr>
        <w:t>While we allow independent authors to publish articles in accordance with our </w:t>
      </w:r>
      <w:hyperlink r:id="rId20" w:tgtFrame="_blank">
        <w:r>
          <w:rPr>
            <w:rStyle w:val="InternetLink"/>
            <w:rFonts w:ascii="source-serif-pro;Georgia;Cambria;Times New Roman;Times;serif" w:hAnsi="source-serif-pro;Georgia;Cambria;Times New Roman;Times;serif"/>
            <w:b w:val="false"/>
            <w:i/>
            <w:iCs/>
            <w:caps w:val="false"/>
            <w:smallCaps w:val="false"/>
            <w:color w:val="292929"/>
            <w:sz w:val="20"/>
            <w:szCs w:val="20"/>
            <w:u w:val="single"/>
          </w:rPr>
          <w:t>rules and guidelines</w:t>
        </w:r>
      </w:hyperlink>
      <w:r>
        <w:rPr>
          <w:rStyle w:val="Emphasis"/>
          <w:rFonts w:ascii="source-serif-pro;Georgia;Cambria;Times New Roman;Times;serif" w:hAnsi="source-serif-pro;Georgia;Cambria;Times New Roman;Times;serif"/>
          <w:b w:val="false"/>
          <w:i/>
          <w:caps w:val="false"/>
          <w:smallCaps w:val="false"/>
          <w:color w:val="292929"/>
          <w:sz w:val="20"/>
          <w:szCs w:val="20"/>
        </w:rPr>
        <w:t>, we do not endorse each author’s contribution. You should not rely on an author’s works without seeking professional advice. See our </w:t>
      </w:r>
      <w:hyperlink r:id="rId21" w:tgtFrame="_blank">
        <w:r>
          <w:rPr>
            <w:rStyle w:val="InternetLink"/>
            <w:rFonts w:ascii="source-serif-pro;Georgia;Cambria;Times New Roman;Times;serif" w:hAnsi="source-serif-pro;Georgia;Cambria;Times New Roman;Times;serif"/>
            <w:b w:val="false"/>
            <w:i/>
            <w:iCs/>
            <w:caps w:val="false"/>
            <w:smallCaps w:val="false"/>
            <w:color w:val="292929"/>
            <w:sz w:val="20"/>
            <w:szCs w:val="20"/>
            <w:u w:val="single"/>
          </w:rPr>
          <w:t>Reader Terms</w:t>
        </w:r>
      </w:hyperlink>
      <w:r>
        <w:rPr>
          <w:rStyle w:val="Emphasis"/>
          <w:rFonts w:ascii="source-serif-pro;Georgia;Cambria;Times New Roman;Times;serif" w:hAnsi="source-serif-pro;Georgia;Cambria;Times New Roman;Times;serif"/>
          <w:b w:val="false"/>
          <w:i w:val="false"/>
          <w:caps w:val="false"/>
          <w:smallCaps w:val="false"/>
          <w:color w:val="292929"/>
          <w:sz w:val="20"/>
          <w:szCs w:val="20"/>
        </w:rPr>
        <w:t> </w:t>
      </w:r>
      <w:r>
        <w:rPr>
          <w:rStyle w:val="Emphasis"/>
          <w:rFonts w:ascii="source-serif-pro;Georgia;Cambria;Times New Roman;Times;serif" w:hAnsi="source-serif-pro;Georgia;Cambria;Times New Roman;Times;serif"/>
          <w:b w:val="false"/>
          <w:i/>
          <w:caps w:val="false"/>
          <w:smallCaps w:val="false"/>
          <w:color w:val="292929"/>
          <w:sz w:val="20"/>
          <w:szCs w:val="20"/>
        </w:rPr>
        <w:t>for details.</w:t>
      </w:r>
    </w:p>
    <w:p>
      <w:pPr>
        <w:pStyle w:val="Heading1"/>
        <w:bidi w:val="0"/>
        <w:spacing w:lineRule="atLeast" w:line="420" w:before="0" w:after="0"/>
        <w:ind w:left="480" w:right="480" w:hanging="0"/>
        <w:jc w:val="left"/>
        <w:rPr>
          <w:sz w:val="20"/>
          <w:szCs w:val="20"/>
        </w:rPr>
      </w:pPr>
      <w:bookmarkStart w:id="12" w:name="a4f8"/>
      <w:bookmarkEnd w:id="12"/>
      <w:r>
        <w:rPr>
          <w:rFonts w:ascii="sohne;Helvetica Neue;Helvetica;Arial;sans-serif" w:hAnsi="sohne;Helvetica Neue;Helvetica;Arial;sans-serif"/>
          <w:b/>
          <w:i w:val="false"/>
          <w:caps w:val="false"/>
          <w:smallCaps w:val="false"/>
          <w:color w:val="292929"/>
          <w:spacing w:val="0"/>
          <w:sz w:val="20"/>
          <w:szCs w:val="20"/>
        </w:rPr>
        <w:t>The Dataset</w:t>
      </w:r>
    </w:p>
    <w:p>
      <w:pPr>
        <w:pStyle w:val="TextBody"/>
        <w:bidi w:val="0"/>
        <w:spacing w:lineRule="atLeast" w:line="480" w:before="0" w:after="0"/>
        <w:ind w:left="480" w:right="480" w:hanging="0"/>
        <w:jc w:val="left"/>
        <w:rPr/>
      </w:pPr>
      <w:bookmarkStart w:id="13" w:name="048c"/>
      <w:bookmarkEnd w:id="13"/>
      <w:r>
        <w:rPr>
          <w:rFonts w:ascii="source-serif-pro;Georgia;Cambria;Times New Roman;Times;serif" w:hAnsi="source-serif-pro;Georgia;Cambria;Times New Roman;Times;serif"/>
          <w:b w:val="false"/>
          <w:i w:val="false"/>
          <w:caps w:val="false"/>
          <w:smallCaps w:val="false"/>
          <w:color w:val="292929"/>
          <w:sz w:val="20"/>
          <w:szCs w:val="20"/>
        </w:rPr>
        <w:t>The good thing about stock price history is that it’s basically a well labelled pre formed dataset. After some googling I found a service called </w:t>
      </w:r>
      <w:hyperlink r:id="rId22"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AlphaVantage</w:t>
        </w:r>
      </w:hyperlink>
      <w:r>
        <w:rPr>
          <w:rFonts w:ascii="source-serif-pro;Georgia;Cambria;Times New Roman;Times;serif" w:hAnsi="source-serif-pro;Georgia;Cambria;Times New Roman;Times;serif"/>
          <w:b w:val="false"/>
          <w:i w:val="false"/>
          <w:caps w:val="false"/>
          <w:smallCaps w:val="false"/>
          <w:color w:val="292929"/>
          <w:sz w:val="20"/>
          <w:szCs w:val="20"/>
        </w:rPr>
        <w:t>. They offered the daily price history of NASDAQ stocks for the past 20 years. This included the open, high, low, close and volume of trades for each day, from today all the way back up to 1999. Even better, a </w:t>
      </w:r>
      <w:hyperlink r:id="rId23"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python wrapper</w:t>
        </w:r>
      </w:hyperlink>
      <w:r>
        <w:rPr>
          <w:rFonts w:ascii="source-serif-pro;Georgia;Cambria;Times New Roman;Times;serif" w:hAnsi="source-serif-pro;Georgia;Cambria;Times New Roman;Times;serif"/>
          <w:b w:val="false"/>
          <w:i w:val="false"/>
          <w:caps w:val="false"/>
          <w:smallCaps w:val="false"/>
          <w:color w:val="292929"/>
          <w:sz w:val="20"/>
          <w:szCs w:val="20"/>
        </w:rPr>
        <w:t> exists for the service. I got my free API key from the website and downloaded Microsofts daily stock history.</w:t>
      </w:r>
    </w:p>
    <w:p>
      <w:pPr>
        <w:pStyle w:val="TextBody"/>
        <w:bidi w:val="0"/>
        <w:spacing w:lineRule="atLeast" w:line="480" w:before="0" w:after="0"/>
        <w:ind w:left="480" w:right="480" w:hanging="0"/>
        <w:jc w:val="left"/>
        <w:rPr>
          <w:sz w:val="20"/>
          <w:szCs w:val="20"/>
        </w:rPr>
      </w:pPr>
      <w:bookmarkStart w:id="14" w:name="c31e"/>
      <w:bookmarkEnd w:id="14"/>
      <w:r>
        <w:rPr>
          <w:rFonts w:ascii="source-serif-pro;Georgia;Cambria;Times New Roman;Times;serif" w:hAnsi="source-serif-pro;Georgia;Cambria;Times New Roman;Times;serif"/>
          <w:b w:val="false"/>
          <w:i w:val="false"/>
          <w:caps w:val="false"/>
          <w:smallCaps w:val="false"/>
          <w:color w:val="292929"/>
          <w:sz w:val="20"/>
          <w:szCs w:val="20"/>
        </w:rPr>
        <w:t>Since AlphaVantage’s free API only allows for 5 calls per minute (and up to 500 calls a day) I opted to download the datasets and save them in CSV format so I could use them as often as I wanted.</w:t>
      </w:r>
    </w:p>
    <w:p>
      <w:pPr>
        <w:pStyle w:val="TextBody"/>
        <w:bidi w:val="0"/>
        <w:spacing w:lineRule="atLeast" w:line="480" w:before="0" w:after="0"/>
        <w:ind w:left="480" w:right="480" w:hanging="0"/>
        <w:jc w:val="left"/>
        <w:rPr/>
      </w:pPr>
      <w:bookmarkStart w:id="15" w:name="6e1c"/>
      <w:bookmarkEnd w:id="15"/>
      <w:r>
        <w:rPr>
          <w:rFonts w:ascii="source-serif-pro;Georgia;Cambria;Times New Roman;Times;serif" w:hAnsi="source-serif-pro;Georgia;Cambria;Times New Roman;Times;serif"/>
          <w:b w:val="false"/>
          <w:i w:val="false"/>
          <w:caps w:val="false"/>
          <w:smallCaps w:val="false"/>
          <w:color w:val="292929"/>
          <w:sz w:val="20"/>
          <w:szCs w:val="20"/>
        </w:rPr>
        <w:t>For the stocks that had their IPO listing within the past 20 years, the first day of trading that stock often looked anomalous due to the massively high volume. This inflated max volume value also affected how other volume values in the dataset were scaled when normalising the data, so I opted to drop the oldest data points out of every set. I also drop the date since the model doesn’t need to know anything about </w:t>
      </w:r>
      <w:r>
        <w:rPr>
          <w:rStyle w:val="Emphasis"/>
          <w:rFonts w:ascii="source-serif-pro;Georgia;Cambria;Times New Roman;Times;serif" w:hAnsi="source-serif-pro;Georgia;Cambria;Times New Roman;Times;serif"/>
          <w:b w:val="false"/>
          <w:i/>
          <w:caps w:val="false"/>
          <w:smallCaps w:val="false"/>
          <w:color w:val="292929"/>
          <w:sz w:val="20"/>
          <w:szCs w:val="20"/>
        </w:rPr>
        <w:t>when</w:t>
      </w:r>
      <w:r>
        <w:rPr>
          <w:rFonts w:ascii="source-serif-pro;Georgia;Cambria;Times New Roman;Times;serif" w:hAnsi="source-serif-pro;Georgia;Cambria;Times New Roman;Times;serif"/>
          <w:b w:val="false"/>
          <w:i w:val="false"/>
          <w:caps w:val="false"/>
          <w:smallCaps w:val="false"/>
          <w:color w:val="292929"/>
          <w:sz w:val="20"/>
          <w:szCs w:val="20"/>
        </w:rPr>
        <w:t> trades happened, all it needs is well ordered time series data.</w:t>
      </w:r>
    </w:p>
    <w:p>
      <w:pPr>
        <w:pStyle w:val="TextBody"/>
        <w:bidi w:val="0"/>
        <w:spacing w:lineRule="atLeast" w:line="480" w:before="0" w:after="0"/>
        <w:ind w:left="480" w:right="480" w:hanging="0"/>
        <w:jc w:val="left"/>
        <w:rPr/>
      </w:pPr>
      <w:bookmarkStart w:id="16" w:name="af88"/>
      <w:bookmarkEnd w:id="16"/>
      <w:r>
        <w:rPr>
          <w:rFonts w:ascii="source-serif-pro;Georgia;Cambria;Times New Roman;Times;serif" w:hAnsi="source-serif-pro;Georgia;Cambria;Times New Roman;Times;serif"/>
          <w:b w:val="false"/>
          <w:i w:val="false"/>
          <w:caps w:val="false"/>
          <w:smallCaps w:val="false"/>
          <w:color w:val="292929"/>
          <w:sz w:val="20"/>
          <w:szCs w:val="20"/>
        </w:rPr>
        <w:t>I also keep track of the number of {</w:t>
      </w:r>
      <w:r>
        <w:rPr>
          <w:rStyle w:val="Emphasis"/>
          <w:rFonts w:ascii="source-serif-pro;Georgia;Cambria;Times New Roman;Times;serif" w:hAnsi="source-serif-pro;Georgia;Cambria;Times New Roman;Times;serif"/>
          <w:b w:val="false"/>
          <w:i/>
          <w:caps w:val="false"/>
          <w:smallCaps w:val="false"/>
          <w:color w:val="292929"/>
          <w:sz w:val="20"/>
          <w:szCs w:val="20"/>
        </w:rPr>
        <w:t>history_points</w:t>
      </w:r>
      <w:r>
        <w:rPr>
          <w:rFonts w:ascii="source-serif-pro;Georgia;Cambria;Times New Roman;Times;serif" w:hAnsi="source-serif-pro;Georgia;Cambria;Times New Roman;Times;serif"/>
          <w:b w:val="false"/>
          <w:i w:val="false"/>
          <w:caps w:val="false"/>
          <w:smallCaps w:val="false"/>
          <w:color w:val="292929"/>
          <w:sz w:val="20"/>
          <w:szCs w:val="20"/>
        </w:rPr>
        <w:t>} we want to use; the number of days of stock history the model gets to base its predictions off of. So if history_points is set to 50, the model will train on and require the past 50 days of stock history to make a prediction about just the next day.</w:t>
      </w:r>
    </w:p>
    <w:p>
      <w:pPr>
        <w:pStyle w:val="TextBody"/>
        <w:bidi w:val="0"/>
        <w:spacing w:lineRule="atLeast" w:line="480" w:before="0" w:after="0"/>
        <w:ind w:left="480" w:right="480" w:hanging="0"/>
        <w:jc w:val="left"/>
        <w:rPr/>
      </w:pPr>
      <w:bookmarkStart w:id="17" w:name="7160"/>
      <w:bookmarkEnd w:id="17"/>
      <w:r>
        <w:rPr>
          <w:rFonts w:ascii="source-serif-pro;Georgia;Cambria;Times New Roman;Times;serif" w:hAnsi="source-serif-pro;Georgia;Cambria;Times New Roman;Times;serif"/>
          <w:b w:val="false"/>
          <w:i w:val="false"/>
          <w:caps w:val="false"/>
          <w:smallCaps w:val="false"/>
          <w:color w:val="292929"/>
          <w:sz w:val="20"/>
          <w:szCs w:val="20"/>
        </w:rPr>
        <w:t>Now we have to normalise the data — scale it between 0 and 1 — to improve how quickly our network converges[3] . Sklearn has a great </w:t>
      </w:r>
      <w:r>
        <w:rPr>
          <w:rStyle w:val="Emphasis"/>
          <w:rFonts w:ascii="source-serif-pro;Georgia;Cambria;Times New Roman;Times;serif" w:hAnsi="source-serif-pro;Georgia;Cambria;Times New Roman;Times;serif"/>
          <w:b w:val="false"/>
          <w:i/>
          <w:caps w:val="false"/>
          <w:smallCaps w:val="false"/>
          <w:color w:val="292929"/>
          <w:sz w:val="20"/>
          <w:szCs w:val="20"/>
        </w:rPr>
        <w:t>preprocessing</w:t>
      </w:r>
      <w:r>
        <w:rPr>
          <w:rFonts w:ascii="source-serif-pro;Georgia;Cambria;Times New Roman;Times;serif" w:hAnsi="source-serif-pro;Georgia;Cambria;Times New Roman;Times;serif"/>
          <w:b w:val="false"/>
          <w:i w:val="false"/>
          <w:caps w:val="false"/>
          <w:smallCaps w:val="false"/>
          <w:color w:val="292929"/>
          <w:sz w:val="20"/>
          <w:szCs w:val="20"/>
        </w:rPr>
        <w:t> library capable of doing this.</w:t>
      </w:r>
    </w:p>
    <w:p>
      <w:pPr>
        <w:pStyle w:val="TextBody"/>
        <w:bidi w:val="0"/>
        <w:spacing w:lineRule="atLeast" w:line="480" w:before="0" w:after="0"/>
        <w:ind w:left="480" w:right="480" w:hanging="0"/>
        <w:jc w:val="left"/>
        <w:rPr/>
      </w:pPr>
      <w:bookmarkStart w:id="18" w:name="388c"/>
      <w:bookmarkEnd w:id="18"/>
      <w:r>
        <w:rPr>
          <w:rStyle w:val="Emphasis"/>
          <w:rFonts w:ascii="source-serif-pro;Georgia;Cambria;Times New Roman;Times;serif" w:hAnsi="source-serif-pro;Georgia;Cambria;Times New Roman;Times;serif"/>
          <w:b w:val="false"/>
          <w:i/>
          <w:caps w:val="false"/>
          <w:smallCaps w:val="false"/>
          <w:color w:val="292929"/>
          <w:sz w:val="20"/>
          <w:szCs w:val="20"/>
        </w:rPr>
        <w:t>data_normalised</w:t>
      </w:r>
      <w:r>
        <w:rPr>
          <w:rFonts w:ascii="source-serif-pro;Georgia;Cambria;Times New Roman;Times;serif" w:hAnsi="source-serif-pro;Georgia;Cambria;Times New Roman;Times;serif"/>
          <w:b w:val="false"/>
          <w:i w:val="false"/>
          <w:caps w:val="false"/>
          <w:smallCaps w:val="false"/>
          <w:color w:val="292929"/>
          <w:sz w:val="20"/>
          <w:szCs w:val="20"/>
        </w:rPr>
        <w:t> now contains the normalised stock prices.</w:t>
      </w:r>
    </w:p>
    <w:p>
      <w:pPr>
        <w:pStyle w:val="TextBody"/>
        <w:bidi w:val="0"/>
        <w:spacing w:lineRule="atLeast" w:line="480" w:before="0" w:after="0"/>
        <w:ind w:left="480" w:right="480" w:hanging="0"/>
        <w:jc w:val="left"/>
        <w:rPr>
          <w:sz w:val="20"/>
          <w:szCs w:val="20"/>
        </w:rPr>
      </w:pPr>
      <w:bookmarkStart w:id="19" w:name="c527"/>
      <w:bookmarkEnd w:id="19"/>
      <w:r>
        <w:rPr>
          <w:rFonts w:ascii="source-serif-pro;Georgia;Cambria;Times New Roman;Times;serif" w:hAnsi="source-serif-pro;Georgia;Cambria;Times New Roman;Times;serif"/>
          <w:b w:val="false"/>
          <w:i w:val="false"/>
          <w:caps w:val="false"/>
          <w:smallCaps w:val="false"/>
          <w:color w:val="292929"/>
          <w:sz w:val="20"/>
          <w:szCs w:val="20"/>
        </w:rPr>
        <w:t>Now to get the dataset ready for model consumption.</w:t>
      </w:r>
    </w:p>
    <w:p>
      <w:pPr>
        <w:pStyle w:val="TextBody"/>
        <w:bidi w:val="0"/>
        <w:spacing w:lineRule="atLeast" w:line="480" w:before="0" w:after="0"/>
        <w:ind w:left="480" w:right="480" w:hanging="0"/>
        <w:jc w:val="left"/>
        <w:rPr/>
      </w:pPr>
      <w:bookmarkStart w:id="20" w:name="2cf2"/>
      <w:bookmarkEnd w:id="20"/>
      <w:r>
        <w:rPr>
          <w:rFonts w:ascii="source-serif-pro;Georgia;Cambria;Times New Roman;Times;serif" w:hAnsi="source-serif-pro;Georgia;Cambria;Times New Roman;Times;serif"/>
          <w:b w:val="false"/>
          <w:i w:val="false"/>
          <w:caps w:val="false"/>
          <w:smallCaps w:val="false"/>
          <w:color w:val="292929"/>
          <w:sz w:val="20"/>
          <w:szCs w:val="20"/>
        </w:rPr>
        <w:t>The </w:t>
      </w:r>
      <w:r>
        <w:rPr>
          <w:rStyle w:val="Emphasis"/>
          <w:rFonts w:ascii="source-serif-pro;Georgia;Cambria;Times New Roman;Times;serif" w:hAnsi="source-serif-pro;Georgia;Cambria;Times New Roman;Times;serif"/>
          <w:b w:val="false"/>
          <w:i/>
          <w:caps w:val="false"/>
          <w:smallCaps w:val="false"/>
          <w:color w:val="292929"/>
          <w:sz w:val="20"/>
          <w:szCs w:val="20"/>
        </w:rPr>
        <w:t>ohlcv_histories</w:t>
      </w:r>
      <w:r>
        <w:rPr>
          <w:rFonts w:ascii="source-serif-pro;Georgia;Cambria;Times New Roman;Times;serif" w:hAnsi="source-serif-pro;Georgia;Cambria;Times New Roman;Times;serif"/>
          <w:b w:val="false"/>
          <w:i w:val="false"/>
          <w:caps w:val="false"/>
          <w:smallCaps w:val="false"/>
          <w:color w:val="292929"/>
          <w:sz w:val="20"/>
          <w:szCs w:val="20"/>
        </w:rPr>
        <w:t> list will be our x parameter when training the neural network. Each value in the list is a numpy array containing 50 open, high, low, close, volume values, going from oldest to newest. This is controlled by the </w:t>
      </w:r>
      <w:r>
        <w:rPr>
          <w:rStyle w:val="Emphasis"/>
          <w:rFonts w:ascii="source-serif-pro;Georgia;Cambria;Times New Roman;Times;serif" w:hAnsi="source-serif-pro;Georgia;Cambria;Times New Roman;Times;serif"/>
          <w:b w:val="false"/>
          <w:i/>
          <w:caps w:val="false"/>
          <w:smallCaps w:val="false"/>
          <w:color w:val="292929"/>
          <w:sz w:val="20"/>
          <w:szCs w:val="20"/>
        </w:rPr>
        <w:t>history_points</w:t>
      </w:r>
      <w:r>
        <w:rPr>
          <w:rFonts w:ascii="source-serif-pro;Georgia;Cambria;Times New Roman;Times;serif" w:hAnsi="source-serif-pro;Georgia;Cambria;Times New Roman;Times;serif"/>
          <w:b w:val="false"/>
          <w:i w:val="false"/>
          <w:caps w:val="false"/>
          <w:smallCaps w:val="false"/>
          <w:color w:val="292929"/>
          <w:sz w:val="20"/>
          <w:szCs w:val="20"/>
        </w:rPr>
        <w:t> parameter, as seen inside the slice operation.</w:t>
      </w:r>
    </w:p>
    <w:p>
      <w:pPr>
        <w:pStyle w:val="TextBody"/>
        <w:bidi w:val="0"/>
        <w:spacing w:lineRule="atLeast" w:line="480" w:before="0" w:after="0"/>
        <w:ind w:left="480" w:right="480" w:hanging="0"/>
        <w:jc w:val="left"/>
        <w:rPr>
          <w:sz w:val="20"/>
          <w:szCs w:val="20"/>
        </w:rPr>
      </w:pPr>
      <w:bookmarkStart w:id="21" w:name="01ec"/>
      <w:bookmarkEnd w:id="21"/>
      <w:r>
        <w:rPr>
          <w:rFonts w:ascii="source-serif-pro;Georgia;Cambria;Times New Roman;Times;serif" w:hAnsi="source-serif-pro;Georgia;Cambria;Times New Roman;Times;serif"/>
          <w:b w:val="false"/>
          <w:i w:val="false"/>
          <w:caps w:val="false"/>
          <w:smallCaps w:val="false"/>
          <w:color w:val="292929"/>
          <w:sz w:val="20"/>
          <w:szCs w:val="20"/>
        </w:rPr>
        <w:t>So for each x value we are getting the [i : i + history_points] stock prices (remember that numpy slicing is [inclusive:exclusive]), then the y value must be the singular [i + history_points] stock price; the stock price for the very next day.</w:t>
      </w:r>
    </w:p>
    <w:p>
      <w:pPr>
        <w:pStyle w:val="TextBody"/>
        <w:bidi w:val="0"/>
        <w:spacing w:lineRule="atLeast" w:line="480" w:before="0" w:after="0"/>
        <w:ind w:left="480" w:right="480" w:hanging="0"/>
        <w:jc w:val="left"/>
        <w:rPr/>
      </w:pPr>
      <w:bookmarkStart w:id="22" w:name="ce8a"/>
      <w:bookmarkEnd w:id="22"/>
      <w:r>
        <w:rPr>
          <w:rFonts w:ascii="source-serif-pro;Georgia;Cambria;Times New Roman;Times;serif" w:hAnsi="source-serif-pro;Georgia;Cambria;Times New Roman;Times;serif"/>
          <w:b w:val="false"/>
          <w:i w:val="false"/>
          <w:caps w:val="false"/>
          <w:smallCaps w:val="false"/>
          <w:color w:val="292929"/>
          <w:sz w:val="20"/>
          <w:szCs w:val="20"/>
        </w:rPr>
        <w:t>Here we also have to choose what value we are intending on predicting. I decided to predict the </w:t>
      </w:r>
      <w:r>
        <w:rPr>
          <w:rStyle w:val="StrongEmphasis"/>
          <w:rFonts w:ascii="source-serif-pro;Georgia;Cambria;Times New Roman;Times;serif" w:hAnsi="source-serif-pro;Georgia;Cambria;Times New Roman;Times;serif"/>
          <w:b/>
          <w:i w:val="false"/>
          <w:caps w:val="false"/>
          <w:smallCaps w:val="false"/>
          <w:color w:val="292929"/>
          <w:sz w:val="20"/>
          <w:szCs w:val="20"/>
        </w:rPr>
        <w:t>open</w:t>
      </w:r>
      <w:r>
        <w:rPr>
          <w:rFonts w:ascii="source-serif-pro;Georgia;Cambria;Times New Roman;Times;serif" w:hAnsi="source-serif-pro;Georgia;Cambria;Times New Roman;Times;serif"/>
          <w:b w:val="false"/>
          <w:i w:val="false"/>
          <w:caps w:val="false"/>
          <w:smallCaps w:val="false"/>
          <w:color w:val="292929"/>
          <w:sz w:val="20"/>
          <w:szCs w:val="20"/>
        </w:rPr>
        <w:t> value for the next day, so we need to get the 0-th element of every ohlcv value in the data, hence </w:t>
      </w:r>
      <w:r>
        <w:rPr>
          <w:rStyle w:val="Emphasis"/>
          <w:rFonts w:ascii="source-serif-pro;Georgia;Cambria;Times New Roman;Times;serif" w:hAnsi="source-serif-pro;Georgia;Cambria;Times New Roman;Times;serif"/>
          <w:b w:val="false"/>
          <w:i/>
          <w:caps w:val="false"/>
          <w:smallCaps w:val="false"/>
          <w:color w:val="292929"/>
          <w:sz w:val="20"/>
          <w:szCs w:val="20"/>
        </w:rPr>
        <w:t>data_scaled[:,0]</w:t>
      </w:r>
      <w:r>
        <w:rPr>
          <w:rFonts w:ascii="source-serif-pro;Georgia;Cambria;Times New Roman;Times;serif" w:hAnsi="source-serif-pro;Georgia;Cambria;Times New Roman;Times;serif"/>
          <w:b w:val="false"/>
          <w:i w:val="false"/>
          <w:caps w:val="false"/>
          <w:smallCaps w:val="false"/>
          <w:color w:val="292929"/>
          <w:sz w:val="20"/>
          <w:szCs w:val="20"/>
        </w:rPr>
        <w:t>.</w:t>
      </w:r>
    </w:p>
    <w:p>
      <w:pPr>
        <w:pStyle w:val="TextBody"/>
        <w:bidi w:val="0"/>
        <w:spacing w:lineRule="atLeast" w:line="480" w:before="0" w:after="0"/>
        <w:ind w:left="480" w:right="480" w:hanging="0"/>
        <w:jc w:val="left"/>
        <w:rPr/>
      </w:pPr>
      <w:bookmarkStart w:id="23" w:name="7b65"/>
      <w:bookmarkEnd w:id="23"/>
      <w:r>
        <w:rPr>
          <w:rFonts w:ascii="source-serif-pro;Georgia;Cambria;Times New Roman;Times;serif" w:hAnsi="source-serif-pro;Georgia;Cambria;Times New Roman;Times;serif"/>
          <w:b w:val="false"/>
          <w:i w:val="false"/>
          <w:caps w:val="false"/>
          <w:smallCaps w:val="false"/>
          <w:color w:val="292929"/>
          <w:sz w:val="20"/>
          <w:szCs w:val="20"/>
        </w:rPr>
        <w:t>There’s also a variable called y_normaliser to hold on to. This is used at the end of a prediction, where the model will spit out a </w:t>
      </w:r>
      <w:r>
        <w:rPr>
          <w:rStyle w:val="Emphasis"/>
          <w:rFonts w:ascii="source-serif-pro;Georgia;Cambria;Times New Roman;Times;serif" w:hAnsi="source-serif-pro;Georgia;Cambria;Times New Roman;Times;serif"/>
          <w:b w:val="false"/>
          <w:i/>
          <w:caps w:val="false"/>
          <w:smallCaps w:val="false"/>
          <w:color w:val="292929"/>
          <w:sz w:val="20"/>
          <w:szCs w:val="20"/>
        </w:rPr>
        <w:t>normalised</w:t>
      </w:r>
      <w:r>
        <w:rPr>
          <w:rFonts w:ascii="source-serif-pro;Georgia;Cambria;Times New Roman;Times;serif" w:hAnsi="source-serif-pro;Georgia;Cambria;Times New Roman;Times;serif"/>
          <w:b w:val="false"/>
          <w:i w:val="false"/>
          <w:caps w:val="false"/>
          <w:smallCaps w:val="false"/>
          <w:color w:val="292929"/>
          <w:sz w:val="20"/>
          <w:szCs w:val="20"/>
        </w:rPr>
        <w:t> number between 0 and 1, we want to apply the reverse of the dataset normalisation to scale it back up to real world values. In the future we will also use this to compute the real world (un-normalised) error of our model.</w:t>
      </w:r>
    </w:p>
    <w:p>
      <w:pPr>
        <w:pStyle w:val="TextBody"/>
        <w:bidi w:val="0"/>
        <w:spacing w:lineRule="atLeast" w:line="480" w:before="0" w:after="0"/>
        <w:ind w:left="480" w:right="480" w:hanging="0"/>
        <w:jc w:val="left"/>
        <w:rPr/>
      </w:pPr>
      <w:bookmarkStart w:id="24" w:name="e992"/>
      <w:bookmarkEnd w:id="24"/>
      <w:r>
        <w:rPr>
          <w:rFonts w:ascii="source-serif-pro;Georgia;Cambria;Times New Roman;Times;serif" w:hAnsi="source-serif-pro;Georgia;Cambria;Times New Roman;Times;serif"/>
          <w:b w:val="false"/>
          <w:i w:val="false"/>
          <w:caps w:val="false"/>
          <w:smallCaps w:val="false"/>
          <w:color w:val="292929"/>
          <w:sz w:val="20"/>
          <w:szCs w:val="20"/>
        </w:rPr>
        <w:t>Then to get the data working with Keras I make the y array 2-dimensional by way of </w:t>
      </w:r>
      <w:r>
        <w:rPr>
          <w:rStyle w:val="Emphasis"/>
          <w:rFonts w:ascii="source-serif-pro;Georgia;Cambria;Times New Roman;Times;serif" w:hAnsi="source-serif-pro;Georgia;Cambria;Times New Roman;Times;serif"/>
          <w:b w:val="false"/>
          <w:i/>
          <w:caps w:val="false"/>
          <w:smallCaps w:val="false"/>
          <w:color w:val="292929"/>
          <w:sz w:val="20"/>
          <w:szCs w:val="20"/>
        </w:rPr>
        <w:t>np.expand_dims()</w:t>
      </w:r>
      <w:r>
        <w:rPr>
          <w:rFonts w:ascii="source-serif-pro;Georgia;Cambria;Times New Roman;Times;serif" w:hAnsi="source-serif-pro;Georgia;Cambria;Times New Roman;Times;serif"/>
          <w:b w:val="false"/>
          <w:i w:val="false"/>
          <w:caps w:val="false"/>
          <w:smallCaps w:val="false"/>
          <w:color w:val="292929"/>
          <w:sz w:val="20"/>
          <w:szCs w:val="20"/>
        </w:rPr>
        <w:t>. And finally I keep hold of the unscaled next day open values for plotting results later.</w:t>
      </w:r>
    </w:p>
    <w:p>
      <w:pPr>
        <w:pStyle w:val="TextBody"/>
        <w:bidi w:val="0"/>
        <w:spacing w:lineRule="atLeast" w:line="480" w:before="0" w:after="0"/>
        <w:ind w:left="480" w:right="480" w:hanging="0"/>
        <w:jc w:val="left"/>
        <w:rPr>
          <w:sz w:val="20"/>
          <w:szCs w:val="20"/>
        </w:rPr>
      </w:pPr>
      <w:bookmarkStart w:id="25" w:name="7c79"/>
      <w:bookmarkEnd w:id="25"/>
      <w:r>
        <w:rPr>
          <w:rFonts w:ascii="source-serif-pro;Georgia;Cambria;Times New Roman;Times;serif" w:hAnsi="source-serif-pro;Georgia;Cambria;Times New Roman;Times;serif"/>
          <w:b w:val="false"/>
          <w:i w:val="false"/>
          <w:caps w:val="false"/>
          <w:smallCaps w:val="false"/>
          <w:color w:val="292929"/>
          <w:sz w:val="20"/>
          <w:szCs w:val="20"/>
        </w:rPr>
        <w:t>Just before returning the data we check that the number of x’s == the number of y’s.</w:t>
      </w:r>
    </w:p>
    <w:p>
      <w:pPr>
        <w:pStyle w:val="TextBody"/>
        <w:bidi w:val="0"/>
        <w:spacing w:lineRule="atLeast" w:line="480" w:before="0" w:after="0"/>
        <w:ind w:left="480" w:right="480" w:hanging="0"/>
        <w:jc w:val="left"/>
        <w:rPr>
          <w:sz w:val="20"/>
          <w:szCs w:val="20"/>
        </w:rPr>
      </w:pPr>
      <w:bookmarkStart w:id="26" w:name="de81"/>
      <w:bookmarkEnd w:id="26"/>
      <w:r>
        <w:rPr>
          <w:rFonts w:ascii="source-serif-pro;Georgia;Cambria;Times New Roman;Times;serif" w:hAnsi="source-serif-pro;Georgia;Cambria;Times New Roman;Times;serif"/>
          <w:b w:val="false"/>
          <w:i w:val="false"/>
          <w:caps w:val="false"/>
          <w:smallCaps w:val="false"/>
          <w:color w:val="292929"/>
          <w:sz w:val="20"/>
          <w:szCs w:val="20"/>
        </w:rPr>
        <w:t>Now we can get any dataset we have the csv file for by running:</w:t>
      </w:r>
    </w:p>
    <w:p>
      <w:pPr>
        <w:pStyle w:val="TextBody"/>
        <w:bidi w:val="0"/>
        <w:spacing w:lineRule="atLeast" w:line="480" w:before="0" w:after="0"/>
        <w:ind w:left="480" w:right="480" w:hanging="0"/>
        <w:jc w:val="left"/>
        <w:rPr>
          <w:sz w:val="20"/>
          <w:szCs w:val="20"/>
        </w:rPr>
      </w:pPr>
      <w:bookmarkStart w:id="27" w:name="e5a0"/>
      <w:bookmarkEnd w:id="27"/>
      <w:r>
        <w:rPr>
          <w:rFonts w:ascii="source-serif-pro;Georgia;Cambria;Times New Roman;Times;serif" w:hAnsi="source-serif-pro;Georgia;Cambria;Times New Roman;Times;serif"/>
          <w:b w:val="false"/>
          <w:i w:val="false"/>
          <w:caps w:val="false"/>
          <w:smallCaps w:val="false"/>
          <w:color w:val="292929"/>
          <w:sz w:val="20"/>
          <w:szCs w:val="20"/>
        </w:rPr>
        <w:t>And that’s it! Our dataset is ready.</w:t>
      </w:r>
    </w:p>
    <w:p>
      <w:pPr>
        <w:pStyle w:val="Heading1"/>
        <w:bidi w:val="0"/>
        <w:spacing w:lineRule="atLeast" w:line="420" w:before="0" w:after="0"/>
        <w:ind w:left="480" w:right="480" w:hanging="0"/>
        <w:jc w:val="left"/>
        <w:rPr>
          <w:sz w:val="20"/>
          <w:szCs w:val="20"/>
        </w:rPr>
      </w:pPr>
      <w:bookmarkStart w:id="28" w:name="c879"/>
      <w:bookmarkEnd w:id="28"/>
      <w:r>
        <w:rPr>
          <w:rFonts w:ascii="sohne;Helvetica Neue;Helvetica;Arial;sans-serif" w:hAnsi="sohne;Helvetica Neue;Helvetica;Arial;sans-serif"/>
          <w:b/>
          <w:i w:val="false"/>
          <w:caps w:val="false"/>
          <w:smallCaps w:val="false"/>
          <w:color w:val="292929"/>
          <w:spacing w:val="0"/>
          <w:sz w:val="20"/>
          <w:szCs w:val="20"/>
        </w:rPr>
        <w:t>The Model</w:t>
      </w:r>
    </w:p>
    <w:p>
      <w:pPr>
        <w:pStyle w:val="TextBody"/>
        <w:bidi w:val="0"/>
        <w:spacing w:lineRule="atLeast" w:line="480" w:before="0" w:after="0"/>
        <w:ind w:left="480" w:right="480" w:hanging="0"/>
        <w:jc w:val="left"/>
        <w:rPr>
          <w:sz w:val="20"/>
          <w:szCs w:val="20"/>
        </w:rPr>
      </w:pPr>
      <w:bookmarkStart w:id="29" w:name="a20d"/>
      <w:bookmarkEnd w:id="29"/>
      <w:r>
        <w:rPr>
          <w:rFonts w:ascii="source-serif-pro;Georgia;Cambria;Times New Roman;Times;serif" w:hAnsi="source-serif-pro;Georgia;Cambria;Times New Roman;Times;serif"/>
          <w:b w:val="false"/>
          <w:i w:val="false"/>
          <w:caps w:val="false"/>
          <w:smallCaps w:val="false"/>
          <w:color w:val="292929"/>
          <w:sz w:val="20"/>
          <w:szCs w:val="20"/>
        </w:rPr>
        <w:t>I started this project only knowing how to write sequential Keras code, but I ended up learning it’s functional API since I wanted a more complex network structure, eventually featuring two inputs with different layer types in each branch.</w:t>
      </w:r>
    </w:p>
    <w:p>
      <w:pPr>
        <w:pStyle w:val="TextBody"/>
        <w:bidi w:val="0"/>
        <w:spacing w:lineRule="atLeast" w:line="480" w:before="0" w:after="0"/>
        <w:ind w:left="480" w:right="480" w:hanging="0"/>
        <w:jc w:val="left"/>
        <w:rPr>
          <w:sz w:val="20"/>
          <w:szCs w:val="20"/>
        </w:rPr>
      </w:pPr>
      <w:bookmarkStart w:id="30" w:name="d025"/>
      <w:bookmarkEnd w:id="30"/>
      <w:r>
        <w:rPr>
          <w:rFonts w:ascii="source-serif-pro;Georgia;Cambria;Times New Roman;Times;serif" w:hAnsi="source-serif-pro;Georgia;Cambria;Times New Roman;Times;serif"/>
          <w:b w:val="false"/>
          <w:i w:val="false"/>
          <w:caps w:val="false"/>
          <w:smallCaps w:val="false"/>
          <w:color w:val="292929"/>
          <w:sz w:val="20"/>
          <w:szCs w:val="20"/>
        </w:rPr>
        <w:t>I’ll go over the most basic model that I came up with first.</w:t>
      </w:r>
    </w:p>
    <w:p>
      <w:pPr>
        <w:pStyle w:val="TextBody"/>
        <w:bidi w:val="0"/>
        <w:spacing w:lineRule="atLeast" w:line="480" w:before="0" w:after="0"/>
        <w:ind w:left="480" w:right="480" w:hanging="0"/>
        <w:jc w:val="left"/>
        <w:rPr>
          <w:sz w:val="20"/>
          <w:szCs w:val="20"/>
        </w:rPr>
      </w:pPr>
      <w:bookmarkStart w:id="31" w:name="0c4d"/>
      <w:bookmarkEnd w:id="31"/>
      <w:r>
        <w:rPr>
          <w:rFonts w:ascii="source-serif-pro;Georgia;Cambria;Times New Roman;Times;serif" w:hAnsi="source-serif-pro;Georgia;Cambria;Times New Roman;Times;serif"/>
          <w:b w:val="false"/>
          <w:i w:val="false"/>
          <w:caps w:val="false"/>
          <w:smallCaps w:val="false"/>
          <w:color w:val="292929"/>
          <w:sz w:val="20"/>
          <w:szCs w:val="20"/>
        </w:rPr>
        <w:t>Which gives us a model that looks like:</w:t>
      </w:r>
    </w:p>
    <w:p>
      <w:pPr>
        <w:pStyle w:val="TextBody"/>
        <w:bidi w:val="0"/>
        <w:spacing w:before="0" w:after="0"/>
        <w:ind w:left="480" w:right="480" w:hanging="0"/>
        <w:jc w:val="left"/>
        <w:rPr>
          <w:sz w:val="20"/>
          <w:szCs w:val="20"/>
        </w:rPr>
      </w:pPr>
      <w:r>
        <w:rPr>
          <w:sz w:val="20"/>
          <w:szCs w:val="20"/>
        </w:rPr>
        <w:drawing>
          <wp:inline distT="0" distB="0" distL="0" distR="0">
            <wp:extent cx="2200275" cy="61341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4"/>
                    <a:stretch>
                      <a:fillRect/>
                    </a:stretch>
                  </pic:blipFill>
                  <pic:spPr bwMode="auto">
                    <a:xfrm>
                      <a:off x="0" y="0"/>
                      <a:ext cx="2200275" cy="6134100"/>
                    </a:xfrm>
                    <a:prstGeom prst="rect">
                      <a:avLst/>
                    </a:prstGeom>
                  </pic:spPr>
                </pic:pic>
              </a:graphicData>
            </a:graphic>
          </wp:inline>
        </w:drawing>
      </w:r>
    </w:p>
    <w:p>
      <w:pPr>
        <w:pStyle w:val="TextBody"/>
        <w:bidi w:val="0"/>
        <w:spacing w:lineRule="atLeast" w:line="480" w:before="0" w:after="0"/>
        <w:ind w:left="480" w:right="480" w:hanging="0"/>
        <w:jc w:val="left"/>
        <w:rPr/>
      </w:pPr>
      <w:bookmarkStart w:id="32" w:name="aa0e"/>
      <w:bookmarkEnd w:id="32"/>
      <w:r>
        <w:rPr>
          <w:rFonts w:ascii="source-serif-pro;Georgia;Cambria;Times New Roman;Times;serif" w:hAnsi="source-serif-pro;Georgia;Cambria;Times New Roman;Times;serif"/>
          <w:b w:val="false"/>
          <w:i w:val="false"/>
          <w:caps w:val="false"/>
          <w:smallCaps w:val="false"/>
          <w:color w:val="292929"/>
          <w:sz w:val="20"/>
          <w:szCs w:val="20"/>
        </w:rPr>
        <w:t>The input layer has shape (history_points, 5), since each input data point is an array shaped like [</w:t>
      </w:r>
      <w:r>
        <w:rPr>
          <w:rStyle w:val="Emphasis"/>
          <w:rFonts w:ascii="source-serif-pro;Georgia;Cambria;Times New Roman;Times;serif" w:hAnsi="source-serif-pro;Georgia;Cambria;Times New Roman;Times;serif"/>
          <w:b w:val="false"/>
          <w:i/>
          <w:caps w:val="false"/>
          <w:smallCaps w:val="false"/>
          <w:color w:val="292929"/>
          <w:sz w:val="20"/>
          <w:szCs w:val="20"/>
        </w:rPr>
        <w:t>history_points </w:t>
      </w:r>
      <w:r>
        <w:rPr>
          <w:rStyle w:val="StrongEmphasis"/>
          <w:rFonts w:ascii="source-serif-pro;Georgia;Cambria;Times New Roman;Times;serif" w:hAnsi="source-serif-pro;Georgia;Cambria;Times New Roman;Times;serif"/>
          <w:b/>
          <w:i w:val="false"/>
          <w:caps w:val="false"/>
          <w:smallCaps w:val="false"/>
          <w:color w:val="292929"/>
          <w:sz w:val="20"/>
          <w:szCs w:val="20"/>
        </w:rPr>
        <w:t>× </w:t>
      </w:r>
      <w:r>
        <w:rPr>
          <w:rFonts w:ascii="source-serif-pro;Georgia;Cambria;Times New Roman;Times;serif" w:hAnsi="source-serif-pro;Georgia;Cambria;Times New Roman;Times;serif"/>
          <w:b w:val="false"/>
          <w:i w:val="false"/>
          <w:caps w:val="false"/>
          <w:smallCaps w:val="false"/>
          <w:color w:val="292929"/>
          <w:sz w:val="20"/>
          <w:szCs w:val="20"/>
        </w:rPr>
        <w:t>OHLCV]. The model has 50 LSTM cells in the first layer, a dropout layer to prevent overfitting and then some dense layers to bring all of the LSTM data together.</w:t>
      </w:r>
    </w:p>
    <w:p>
      <w:pPr>
        <w:pStyle w:val="TextBody"/>
        <w:bidi w:val="0"/>
        <w:spacing w:lineRule="atLeast" w:line="480" w:before="0" w:after="0"/>
        <w:ind w:left="480" w:right="480" w:hanging="0"/>
        <w:jc w:val="left"/>
        <w:rPr>
          <w:sz w:val="20"/>
          <w:szCs w:val="20"/>
        </w:rPr>
      </w:pPr>
      <w:bookmarkStart w:id="33" w:name="feb4"/>
      <w:bookmarkEnd w:id="33"/>
      <w:r>
        <w:rPr>
          <w:rFonts w:ascii="source-serif-pro;Georgia;Cambria;Times New Roman;Times;serif" w:hAnsi="source-serif-pro;Georgia;Cambria;Times New Roman;Times;serif"/>
          <w:b w:val="false"/>
          <w:i w:val="false"/>
          <w:caps w:val="false"/>
          <w:smallCaps w:val="false"/>
          <w:color w:val="292929"/>
          <w:sz w:val="20"/>
          <w:szCs w:val="20"/>
        </w:rPr>
        <w:t>An important feature of this network is the linear output activation, allowing the model to tune its penultimate weights accurately.</w:t>
      </w:r>
    </w:p>
    <w:p>
      <w:pPr>
        <w:pStyle w:val="Heading1"/>
        <w:bidi w:val="0"/>
        <w:spacing w:lineRule="atLeast" w:line="420" w:before="0" w:after="0"/>
        <w:ind w:left="480" w:right="480" w:hanging="0"/>
        <w:jc w:val="left"/>
        <w:rPr>
          <w:sz w:val="20"/>
          <w:szCs w:val="20"/>
        </w:rPr>
      </w:pPr>
      <w:bookmarkStart w:id="34" w:name="0932"/>
      <w:bookmarkEnd w:id="34"/>
      <w:r>
        <w:rPr>
          <w:rFonts w:ascii="sohne;Helvetica Neue;Helvetica;Arial;sans-serif" w:hAnsi="sohne;Helvetica Neue;Helvetica;Arial;sans-serif"/>
          <w:b/>
          <w:i w:val="false"/>
          <w:caps w:val="false"/>
          <w:smallCaps w:val="false"/>
          <w:color w:val="292929"/>
          <w:spacing w:val="0"/>
          <w:sz w:val="20"/>
          <w:szCs w:val="20"/>
        </w:rPr>
        <w:t>The Training</w:t>
      </w:r>
    </w:p>
    <w:p>
      <w:pPr>
        <w:pStyle w:val="TextBody"/>
        <w:bidi w:val="0"/>
        <w:spacing w:lineRule="atLeast" w:line="480" w:before="0" w:after="0"/>
        <w:ind w:left="480" w:right="480" w:hanging="0"/>
        <w:jc w:val="left"/>
        <w:rPr/>
      </w:pPr>
      <w:bookmarkStart w:id="35" w:name="1ffa"/>
      <w:bookmarkEnd w:id="35"/>
      <w:r>
        <w:rPr>
          <w:rFonts w:ascii="source-serif-pro;Georgia;Cambria;Times New Roman;Times;serif" w:hAnsi="source-serif-pro;Georgia;Cambria;Times New Roman;Times;serif"/>
          <w:b w:val="false"/>
          <w:i w:val="false"/>
          <w:caps w:val="false"/>
          <w:smallCaps w:val="false"/>
          <w:color w:val="292929"/>
          <w:sz w:val="20"/>
          <w:szCs w:val="20"/>
        </w:rPr>
        <w:t>This is why I love Keras. Literally 3 lines of code and you instantly know how well your model is doing on a dataset. I got a final evaluation score of 0.00029, which seems super low but remember that this is the mean squared error of the </w:t>
      </w:r>
      <w:r>
        <w:rPr>
          <w:rStyle w:val="Emphasis"/>
          <w:rFonts w:ascii="source-serif-pro;Georgia;Cambria;Times New Roman;Times;serif" w:hAnsi="source-serif-pro;Georgia;Cambria;Times New Roman;Times;serif"/>
          <w:b w:val="false"/>
          <w:i/>
          <w:caps w:val="false"/>
          <w:smallCaps w:val="false"/>
          <w:color w:val="292929"/>
          <w:sz w:val="20"/>
          <w:szCs w:val="20"/>
        </w:rPr>
        <w:t>normalised</w:t>
      </w:r>
      <w:r>
        <w:rPr>
          <w:rFonts w:ascii="source-serif-pro;Georgia;Cambria;Times New Roman;Times;serif" w:hAnsi="source-serif-pro;Georgia;Cambria;Times New Roman;Times;serif"/>
          <w:b w:val="false"/>
          <w:i w:val="false"/>
          <w:caps w:val="false"/>
          <w:smallCaps w:val="false"/>
          <w:color w:val="292929"/>
          <w:sz w:val="20"/>
          <w:szCs w:val="20"/>
        </w:rPr>
        <w:t> data. After scaling this value will go up significantly, so it’s not a great metric for loss.</w:t>
      </w:r>
    </w:p>
    <w:p>
      <w:pPr>
        <w:pStyle w:val="Heading1"/>
        <w:bidi w:val="0"/>
        <w:spacing w:lineRule="atLeast" w:line="420" w:before="0" w:after="0"/>
        <w:ind w:left="480" w:right="480" w:hanging="0"/>
        <w:jc w:val="left"/>
        <w:rPr>
          <w:sz w:val="20"/>
          <w:szCs w:val="20"/>
        </w:rPr>
      </w:pPr>
      <w:bookmarkStart w:id="36" w:name="ea98"/>
      <w:bookmarkEnd w:id="36"/>
      <w:r>
        <w:rPr>
          <w:rFonts w:ascii="sohne;Helvetica Neue;Helvetica;Arial;sans-serif" w:hAnsi="sohne;Helvetica Neue;Helvetica;Arial;sans-serif"/>
          <w:b/>
          <w:i w:val="false"/>
          <w:caps w:val="false"/>
          <w:smallCaps w:val="false"/>
          <w:color w:val="292929"/>
          <w:spacing w:val="0"/>
          <w:sz w:val="20"/>
          <w:szCs w:val="20"/>
        </w:rPr>
        <w:t>The Evaluation</w:t>
      </w:r>
    </w:p>
    <w:p>
      <w:pPr>
        <w:pStyle w:val="TextBody"/>
        <w:bidi w:val="0"/>
        <w:spacing w:lineRule="atLeast" w:line="480" w:before="0" w:after="0"/>
        <w:ind w:left="480" w:right="480" w:hanging="0"/>
        <w:jc w:val="left"/>
        <w:rPr>
          <w:sz w:val="20"/>
          <w:szCs w:val="20"/>
        </w:rPr>
      </w:pPr>
      <w:bookmarkStart w:id="37" w:name="8907"/>
      <w:bookmarkEnd w:id="37"/>
      <w:r>
        <w:rPr>
          <w:rFonts w:ascii="source-serif-pro;Georgia;Cambria;Times New Roman;Times;serif" w:hAnsi="source-serif-pro;Georgia;Cambria;Times New Roman;Times;serif"/>
          <w:b w:val="false"/>
          <w:i w:val="false"/>
          <w:caps w:val="false"/>
          <w:smallCaps w:val="false"/>
          <w:color w:val="292929"/>
          <w:sz w:val="20"/>
          <w:szCs w:val="20"/>
        </w:rPr>
        <w:t>To more accurately evaluate the model, let’s see how it predicts the test set in comparison with the real values. First we scale the predicted values up, then we compute the mean squared error, but then to make the error relative to the dataset we divide it by the ‘spread’ of the test data — the max test data point minus the min.</w:t>
      </w:r>
    </w:p>
    <w:p>
      <w:pPr>
        <w:pStyle w:val="TextBody"/>
        <w:bidi w:val="0"/>
        <w:spacing w:lineRule="atLeast" w:line="480" w:before="0" w:after="0"/>
        <w:ind w:left="480" w:right="480" w:hanging="0"/>
        <w:jc w:val="left"/>
        <w:rPr/>
      </w:pPr>
      <w:bookmarkStart w:id="38" w:name="b80c"/>
      <w:bookmarkEnd w:id="38"/>
      <w:r>
        <w:rPr>
          <w:rFonts w:ascii="source-serif-pro;Georgia;Cambria;Times New Roman;Times;serif" w:hAnsi="source-serif-pro;Georgia;Cambria;Times New Roman;Times;serif"/>
          <w:b w:val="false"/>
          <w:i w:val="false"/>
          <w:caps w:val="false"/>
          <w:smallCaps w:val="false"/>
          <w:color w:val="292929"/>
          <w:sz w:val="20"/>
          <w:szCs w:val="20"/>
        </w:rPr>
        <w:t>This gives us an adjusted mean squared error of </w:t>
      </w:r>
      <w:r>
        <w:rPr>
          <w:rStyle w:val="StrongEmphasis"/>
          <w:rFonts w:ascii="source-serif-pro;Georgia;Cambria;Times New Roman;Times;serif" w:hAnsi="source-serif-pro;Georgia;Cambria;Times New Roman;Times;serif"/>
          <w:b/>
          <w:i w:val="false"/>
          <w:caps w:val="false"/>
          <w:smallCaps w:val="false"/>
          <w:color w:val="292929"/>
          <w:sz w:val="20"/>
          <w:szCs w:val="20"/>
        </w:rPr>
        <w:t>7.17</w:t>
      </w:r>
      <w:r>
        <w:rPr>
          <w:rFonts w:ascii="source-serif-pro;Georgia;Cambria;Times New Roman;Times;serif" w:hAnsi="source-serif-pro;Georgia;Cambria;Times New Roman;Times;serif"/>
          <w:b w:val="false"/>
          <w:i w:val="false"/>
          <w:caps w:val="false"/>
          <w:smallCaps w:val="false"/>
          <w:color w:val="292929"/>
          <w:sz w:val="20"/>
          <w:szCs w:val="20"/>
        </w:rPr>
        <w:t>. Is that good? It’s not amazing, it means on average the predicted line deviates over 7% from the actual. Let’s see how it looks on a graph.</w:t>
      </w:r>
    </w:p>
    <w:p>
      <w:pPr>
        <w:pStyle w:val="TextBody"/>
        <w:bidi w:val="0"/>
        <w:spacing w:before="0" w:after="0"/>
        <w:ind w:left="480" w:right="480" w:hanging="0"/>
        <w:jc w:val="left"/>
        <w:rPr>
          <w:sz w:val="20"/>
          <w:szCs w:val="20"/>
        </w:rPr>
      </w:pPr>
      <w:r>
        <w:rPr>
          <w:sz w:val="20"/>
          <w:szCs w:val="20"/>
        </w:rPr>
        <w:drawing>
          <wp:inline distT="0" distB="0" distL="0" distR="0">
            <wp:extent cx="6591300" cy="446722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5"/>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sz w:val="20"/>
          <w:szCs w:val="20"/>
        </w:rPr>
      </w:pPr>
      <w:bookmarkStart w:id="39" w:name="90c9"/>
      <w:bookmarkEnd w:id="39"/>
      <w:r>
        <w:rPr>
          <w:rFonts w:ascii="source-serif-pro;Georgia;Cambria;Times New Roman;Times;serif" w:hAnsi="source-serif-pro;Georgia;Cambria;Times New Roman;Times;serif"/>
          <w:b w:val="false"/>
          <w:i w:val="false"/>
          <w:caps w:val="false"/>
          <w:smallCaps w:val="false"/>
          <w:color w:val="292929"/>
          <w:sz w:val="20"/>
          <w:szCs w:val="20"/>
        </w:rPr>
        <w:t>But not bad! I’m not sure why the predicted value is consistently lower than the actual value, maybe it’s something to do with the way the test and train sets are split. And the results across the full dataset:</w:t>
      </w:r>
    </w:p>
    <w:p>
      <w:pPr>
        <w:pStyle w:val="TextBody"/>
        <w:bidi w:val="0"/>
        <w:spacing w:before="0" w:after="0"/>
        <w:ind w:left="480" w:right="480" w:hanging="0"/>
        <w:jc w:val="left"/>
        <w:rPr>
          <w:sz w:val="20"/>
          <w:szCs w:val="20"/>
        </w:rPr>
      </w:pPr>
      <w:r>
        <w:rPr>
          <w:sz w:val="20"/>
          <w:szCs w:val="20"/>
        </w:rPr>
        <w:drawing>
          <wp:inline distT="0" distB="0" distL="0" distR="0">
            <wp:extent cx="6591300" cy="446722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6"/>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sz w:val="20"/>
          <w:szCs w:val="20"/>
        </w:rPr>
      </w:pPr>
      <w:bookmarkStart w:id="40" w:name="7928"/>
      <w:bookmarkEnd w:id="40"/>
      <w:r>
        <w:rPr>
          <w:rFonts w:ascii="source-serif-pro;Georgia;Cambria;Times New Roman;Times;serif" w:hAnsi="source-serif-pro;Georgia;Cambria;Times New Roman;Times;serif"/>
          <w:b w:val="false"/>
          <w:i w:val="false"/>
          <w:caps w:val="false"/>
          <w:smallCaps w:val="false"/>
          <w:color w:val="292929"/>
          <w:sz w:val="20"/>
          <w:szCs w:val="20"/>
        </w:rPr>
        <w:t>It’s hard to tell how well the algorithm is performing across this whole graph but you can definitely see a tighter fit across the train set, as we would expect.</w:t>
      </w:r>
    </w:p>
    <w:p>
      <w:pPr>
        <w:pStyle w:val="Heading1"/>
        <w:bidi w:val="0"/>
        <w:spacing w:lineRule="atLeast" w:line="420" w:before="0" w:after="0"/>
        <w:ind w:left="480" w:right="480" w:hanging="0"/>
        <w:jc w:val="left"/>
        <w:rPr>
          <w:sz w:val="20"/>
          <w:szCs w:val="20"/>
        </w:rPr>
      </w:pPr>
      <w:bookmarkStart w:id="41" w:name="87bd"/>
      <w:bookmarkEnd w:id="41"/>
      <w:r>
        <w:rPr>
          <w:rFonts w:ascii="sohne;Helvetica Neue;Helvetica;Arial;sans-serif" w:hAnsi="sohne;Helvetica Neue;Helvetica;Arial;sans-serif"/>
          <w:b/>
          <w:i w:val="false"/>
          <w:caps w:val="false"/>
          <w:smallCaps w:val="false"/>
          <w:color w:val="292929"/>
          <w:spacing w:val="0"/>
          <w:sz w:val="20"/>
          <w:szCs w:val="20"/>
        </w:rPr>
        <w:t>The Improvements</w:t>
      </w:r>
    </w:p>
    <w:p>
      <w:pPr>
        <w:pStyle w:val="TextBody"/>
        <w:bidi w:val="0"/>
        <w:spacing w:lineRule="atLeast" w:line="480" w:before="0" w:after="0"/>
        <w:ind w:left="480" w:right="480" w:hanging="0"/>
        <w:jc w:val="left"/>
        <w:rPr>
          <w:sz w:val="20"/>
          <w:szCs w:val="20"/>
        </w:rPr>
      </w:pPr>
      <w:bookmarkStart w:id="42" w:name="55fb"/>
      <w:bookmarkEnd w:id="42"/>
      <w:r>
        <w:rPr>
          <w:rFonts w:ascii="source-serif-pro;Georgia;Cambria;Times New Roman;Times;serif" w:hAnsi="source-serif-pro;Georgia;Cambria;Times New Roman;Times;serif"/>
          <w:b w:val="false"/>
          <w:i w:val="false"/>
          <w:caps w:val="false"/>
          <w:smallCaps w:val="false"/>
          <w:color w:val="292929"/>
          <w:sz w:val="20"/>
          <w:szCs w:val="20"/>
        </w:rPr>
        <w:t>We could try to make our model more complex, and also increase the size of the dataset. Let’s start with trying to create a more complex model.</w:t>
      </w:r>
    </w:p>
    <w:p>
      <w:pPr>
        <w:pStyle w:val="TextBody"/>
        <w:bidi w:val="0"/>
        <w:spacing w:lineRule="atLeast" w:line="480" w:before="0" w:after="0"/>
        <w:ind w:left="480" w:right="480" w:hanging="0"/>
        <w:jc w:val="left"/>
        <w:rPr/>
      </w:pPr>
      <w:bookmarkStart w:id="43" w:name="2d4f"/>
      <w:bookmarkEnd w:id="43"/>
      <w:r>
        <w:rPr>
          <w:rFonts w:ascii="source-serif-pro;Georgia;Cambria;Times New Roman;Times;serif" w:hAnsi="source-serif-pro;Georgia;Cambria;Times New Roman;Times;serif"/>
          <w:b w:val="false"/>
          <w:i w:val="false"/>
          <w:caps w:val="false"/>
          <w:smallCaps w:val="false"/>
          <w:color w:val="292929"/>
          <w:sz w:val="20"/>
          <w:szCs w:val="20"/>
        </w:rPr>
        <w:t>A common metric used by stock market analysts are </w:t>
      </w:r>
      <w:r>
        <w:rPr>
          <w:rStyle w:val="Emphasis"/>
          <w:rFonts w:ascii="source-serif-pro;Georgia;Cambria;Times New Roman;Times;serif" w:hAnsi="source-serif-pro;Georgia;Cambria;Times New Roman;Times;serif"/>
          <w:b w:val="false"/>
          <w:i/>
          <w:caps w:val="false"/>
          <w:smallCaps w:val="false"/>
          <w:color w:val="292929"/>
          <w:sz w:val="20"/>
          <w:szCs w:val="20"/>
        </w:rPr>
        <w:t>technical indicators[4]</w:t>
      </w:r>
      <w:r>
        <w:rPr>
          <w:rFonts w:ascii="source-serif-pro;Georgia;Cambria;Times New Roman;Times;serif" w:hAnsi="source-serif-pro;Georgia;Cambria;Times New Roman;Times;serif"/>
          <w:b w:val="false"/>
          <w:i w:val="false"/>
          <w:caps w:val="false"/>
          <w:smallCaps w:val="false"/>
          <w:color w:val="292929"/>
          <w:sz w:val="20"/>
          <w:szCs w:val="20"/>
        </w:rPr>
        <w:t>. Technical indicators are math operations done on stock price history, and are traditionally used as visual aids to help identify the direction the market is going to change in. We can augment our model to accept these technical indicators through a secondary input branch.</w:t>
      </w:r>
    </w:p>
    <w:p>
      <w:pPr>
        <w:pStyle w:val="TextBody"/>
        <w:bidi w:val="0"/>
        <w:spacing w:lineRule="atLeast" w:line="480" w:before="0" w:after="0"/>
        <w:ind w:left="480" w:right="480" w:hanging="0"/>
        <w:jc w:val="left"/>
        <w:rPr>
          <w:sz w:val="20"/>
          <w:szCs w:val="20"/>
        </w:rPr>
      </w:pPr>
      <w:bookmarkStart w:id="44" w:name="e124"/>
      <w:bookmarkEnd w:id="44"/>
      <w:r>
        <w:rPr>
          <w:rFonts w:ascii="source-serif-pro;Georgia;Cambria;Times New Roman;Times;serif" w:hAnsi="source-serif-pro;Georgia;Cambria;Times New Roman;Times;serif"/>
          <w:b w:val="false"/>
          <w:i w:val="false"/>
          <w:caps w:val="false"/>
          <w:smallCaps w:val="false"/>
          <w:color w:val="292929"/>
          <w:sz w:val="20"/>
          <w:szCs w:val="20"/>
        </w:rPr>
        <w:t>For now let’s use only the simple moving average SMA indicator as an extra input into our network.</w:t>
      </w:r>
    </w:p>
    <w:p>
      <w:pPr>
        <w:pStyle w:val="TextBody"/>
        <w:bidi w:val="0"/>
        <w:spacing w:lineRule="atLeast" w:line="480" w:before="0" w:after="0"/>
        <w:ind w:left="480" w:right="480" w:hanging="0"/>
        <w:jc w:val="left"/>
        <w:rPr/>
      </w:pPr>
      <w:bookmarkStart w:id="45" w:name="790d"/>
      <w:bookmarkEnd w:id="45"/>
      <w:r>
        <w:rPr>
          <w:rFonts w:ascii="source-serif-pro;Georgia;Cambria;Times New Roman;Times;serif" w:hAnsi="source-serif-pro;Georgia;Cambria;Times New Roman;Times;serif"/>
          <w:b w:val="false"/>
          <w:i w:val="false"/>
          <w:caps w:val="false"/>
          <w:smallCaps w:val="false"/>
          <w:color w:val="292929"/>
          <w:sz w:val="20"/>
          <w:szCs w:val="20"/>
        </w:rPr>
        <w:t>To calculate the simple moving average of a stock, simply take the average of the stock’s </w:t>
      </w:r>
      <w:r>
        <w:rPr>
          <w:rStyle w:val="Emphasis"/>
          <w:rFonts w:ascii="source-serif-pro;Georgia;Cambria;Times New Roman;Times;serif" w:hAnsi="source-serif-pro;Georgia;Cambria;Times New Roman;Times;serif"/>
          <w:b w:val="false"/>
          <w:i/>
          <w:caps w:val="false"/>
          <w:smallCaps w:val="false"/>
          <w:color w:val="292929"/>
          <w:sz w:val="20"/>
          <w:szCs w:val="20"/>
        </w:rPr>
        <w:t>closing</w:t>
      </w:r>
      <w:r>
        <w:rPr>
          <w:rFonts w:ascii="source-serif-pro;Georgia;Cambria;Times New Roman;Times;serif" w:hAnsi="source-serif-pro;Georgia;Cambria;Times New Roman;Times;serif"/>
          <w:b w:val="false"/>
          <w:i w:val="false"/>
          <w:caps w:val="false"/>
          <w:smallCaps w:val="false"/>
          <w:color w:val="292929"/>
          <w:sz w:val="20"/>
          <w:szCs w:val="20"/>
        </w:rPr>
        <w:t> price over the past n time steps[5]. This works great for us, since we are already dealing with fixed timestep blocks of price history. To include the SMA in our model we will have to change our dataset handling code.</w:t>
      </w:r>
    </w:p>
    <w:p>
      <w:pPr>
        <w:pStyle w:val="TextBody"/>
        <w:bidi w:val="0"/>
        <w:spacing w:lineRule="atLeast" w:line="480" w:before="0" w:after="0"/>
        <w:ind w:left="480" w:right="480" w:hanging="0"/>
        <w:jc w:val="left"/>
        <w:rPr/>
      </w:pPr>
      <w:bookmarkStart w:id="46" w:name="f6ac"/>
      <w:bookmarkEnd w:id="46"/>
      <w:r>
        <w:rPr>
          <w:rFonts w:ascii="source-serif-pro;Georgia;Cambria;Times New Roman;Times;serif" w:hAnsi="source-serif-pro;Georgia;Cambria;Times New Roman;Times;serif"/>
          <w:b w:val="false"/>
          <w:i w:val="false"/>
          <w:caps w:val="false"/>
          <w:smallCaps w:val="false"/>
          <w:color w:val="292929"/>
          <w:sz w:val="20"/>
          <w:szCs w:val="20"/>
        </w:rPr>
        <w:t>This happens just after we have defined the ohlcv_histories and next_day_open_values arrays. We loop across every 50-price block of data and calculate the mean of the 3rd column, the closing price, and add that value to a </w:t>
      </w:r>
      <w:r>
        <w:rPr>
          <w:rStyle w:val="Emphasis"/>
          <w:rFonts w:ascii="source-serif-pro;Georgia;Cambria;Times New Roman;Times;serif" w:hAnsi="source-serif-pro;Georgia;Cambria;Times New Roman;Times;serif"/>
          <w:b w:val="false"/>
          <w:i/>
          <w:caps w:val="false"/>
          <w:smallCaps w:val="false"/>
          <w:color w:val="292929"/>
          <w:sz w:val="20"/>
          <w:szCs w:val="20"/>
        </w:rPr>
        <w:t>technical_indicators</w:t>
      </w:r>
      <w:r>
        <w:rPr>
          <w:rFonts w:ascii="source-serif-pro;Georgia;Cambria;Times New Roman;Times;serif" w:hAnsi="source-serif-pro;Georgia;Cambria;Times New Roman;Times;serif"/>
          <w:b w:val="false"/>
          <w:i w:val="false"/>
          <w:caps w:val="false"/>
          <w:smallCaps w:val="false"/>
          <w:color w:val="292929"/>
          <w:sz w:val="20"/>
          <w:szCs w:val="20"/>
        </w:rPr>
        <w:t> list. The list then goes through the same transformations as the rest of the data, being scaled to fit within the values 0 to 1. We then change the return statement to return the technical indicators, as well as the other stuff we returned from before.</w:t>
      </w:r>
    </w:p>
    <w:p>
      <w:pPr>
        <w:pStyle w:val="TextBody"/>
        <w:bidi w:val="0"/>
        <w:spacing w:lineRule="atLeast" w:line="480" w:before="0" w:after="0"/>
        <w:ind w:left="480" w:right="480" w:hanging="0"/>
        <w:jc w:val="left"/>
        <w:rPr>
          <w:sz w:val="20"/>
          <w:szCs w:val="20"/>
        </w:rPr>
      </w:pPr>
      <w:bookmarkStart w:id="47" w:name="5155"/>
      <w:bookmarkEnd w:id="47"/>
      <w:r>
        <w:rPr>
          <w:rFonts w:ascii="source-serif-pro;Georgia;Cambria;Times New Roman;Times;serif" w:hAnsi="source-serif-pro;Georgia;Cambria;Times New Roman;Times;serif"/>
          <w:b w:val="false"/>
          <w:i w:val="false"/>
          <w:caps w:val="false"/>
          <w:smallCaps w:val="false"/>
          <w:color w:val="292929"/>
          <w:sz w:val="20"/>
          <w:szCs w:val="20"/>
        </w:rPr>
        <w:t>Now to augment the model to match this new dataset. We want to be able to use our old LSTM structure, but incorporate the SMA technical indicator somewhere in the mix. Since the SMA is not a time-series piece of data we shouldn’t pass it through the LSTM. Instead we should mix it in before the final prediction is made; we should input it into the penultimate 64-node dense layer. So we will need a model with two inputs, a concatenation layer and one output.</w:t>
      </w:r>
    </w:p>
    <w:p>
      <w:pPr>
        <w:pStyle w:val="TextBody"/>
        <w:bidi w:val="0"/>
        <w:spacing w:before="0" w:after="0"/>
        <w:ind w:left="480" w:right="480" w:hanging="0"/>
        <w:jc w:val="left"/>
        <w:rPr>
          <w:sz w:val="20"/>
          <w:szCs w:val="20"/>
        </w:rPr>
      </w:pPr>
      <w:r>
        <w:rPr>
          <w:sz w:val="20"/>
          <w:szCs w:val="20"/>
        </w:rPr>
        <w:drawing>
          <wp:inline distT="0" distB="0" distL="0" distR="0">
            <wp:extent cx="6591300" cy="583882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7"/>
                    <a:stretch>
                      <a:fillRect/>
                    </a:stretch>
                  </pic:blipFill>
                  <pic:spPr bwMode="auto">
                    <a:xfrm>
                      <a:off x="0" y="0"/>
                      <a:ext cx="6591300" cy="5838825"/>
                    </a:xfrm>
                    <a:prstGeom prst="rect">
                      <a:avLst/>
                    </a:prstGeom>
                  </pic:spPr>
                </pic:pic>
              </a:graphicData>
            </a:graphic>
          </wp:inline>
        </w:drawing>
      </w:r>
    </w:p>
    <w:p>
      <w:pPr>
        <w:pStyle w:val="TextBody"/>
        <w:bidi w:val="0"/>
        <w:spacing w:lineRule="atLeast" w:line="480" w:before="0" w:after="0"/>
        <w:ind w:left="480" w:right="480" w:hanging="0"/>
        <w:jc w:val="left"/>
        <w:rPr>
          <w:sz w:val="20"/>
          <w:szCs w:val="20"/>
        </w:rPr>
      </w:pPr>
      <w:bookmarkStart w:id="48" w:name="72fe"/>
      <w:bookmarkEnd w:id="48"/>
      <w:r>
        <w:rPr>
          <w:rFonts w:ascii="source-serif-pro;Georgia;Cambria;Times New Roman;Times;serif" w:hAnsi="source-serif-pro;Georgia;Cambria;Times New Roman;Times;serif"/>
          <w:b w:val="false"/>
          <w:i w:val="false"/>
          <w:caps w:val="false"/>
          <w:smallCaps w:val="false"/>
          <w:color w:val="292929"/>
          <w:sz w:val="20"/>
          <w:szCs w:val="20"/>
        </w:rPr>
        <w:t>Note how we used technical_indicators.shape[1] as the input shape for the tech_input layer. This means that any new technical indicators we add will fit in just fine when we recompile the model.</w:t>
      </w:r>
    </w:p>
    <w:p>
      <w:pPr>
        <w:pStyle w:val="TextBody"/>
        <w:bidi w:val="0"/>
        <w:spacing w:lineRule="atLeast" w:line="480" w:before="0" w:after="0"/>
        <w:ind w:left="480" w:right="480" w:hanging="0"/>
        <w:jc w:val="left"/>
        <w:rPr>
          <w:sz w:val="20"/>
          <w:szCs w:val="20"/>
        </w:rPr>
      </w:pPr>
      <w:bookmarkStart w:id="49" w:name="c986"/>
      <w:bookmarkEnd w:id="49"/>
      <w:r>
        <w:rPr>
          <w:rFonts w:ascii="source-serif-pro;Georgia;Cambria;Times New Roman;Times;serif" w:hAnsi="source-serif-pro;Georgia;Cambria;Times New Roman;Times;serif"/>
          <w:b w:val="false"/>
          <w:i w:val="false"/>
          <w:caps w:val="false"/>
          <w:smallCaps w:val="false"/>
          <w:color w:val="292929"/>
          <w:sz w:val="20"/>
          <w:szCs w:val="20"/>
        </w:rPr>
        <w:t>The evaluation code has to be changed to match this dataset change as well.</w:t>
      </w:r>
    </w:p>
    <w:p>
      <w:pPr>
        <w:pStyle w:val="TextBody"/>
        <w:bidi w:val="0"/>
        <w:spacing w:lineRule="atLeast" w:line="480" w:before="0" w:after="0"/>
        <w:ind w:left="480" w:right="480" w:hanging="0"/>
        <w:jc w:val="left"/>
        <w:rPr>
          <w:sz w:val="20"/>
          <w:szCs w:val="20"/>
        </w:rPr>
      </w:pPr>
      <w:bookmarkStart w:id="50" w:name="7538"/>
      <w:bookmarkEnd w:id="50"/>
      <w:r>
        <w:rPr>
          <w:rFonts w:ascii="source-serif-pro;Georgia;Cambria;Times New Roman;Times;serif" w:hAnsi="source-serif-pro;Georgia;Cambria;Times New Roman;Times;serif"/>
          <w:b w:val="false"/>
          <w:i w:val="false"/>
          <w:caps w:val="false"/>
          <w:smallCaps w:val="false"/>
          <w:color w:val="292929"/>
          <w:sz w:val="20"/>
          <w:szCs w:val="20"/>
        </w:rPr>
        <w:t>We pass in a list of [ohlcv, technical_indicators] as the input to our model. This order matches the way we defined our model’s input.</w:t>
      </w:r>
    </w:p>
    <w:p>
      <w:pPr>
        <w:pStyle w:val="TextBody"/>
        <w:bidi w:val="0"/>
        <w:spacing w:lineRule="atLeast" w:line="480" w:before="0" w:after="0"/>
        <w:ind w:left="480" w:right="480" w:hanging="0"/>
        <w:jc w:val="left"/>
        <w:rPr/>
      </w:pPr>
      <w:bookmarkStart w:id="51" w:name="07b5"/>
      <w:bookmarkEnd w:id="51"/>
      <w:r>
        <w:rPr>
          <w:rFonts w:ascii="source-serif-pro;Georgia;Cambria;Times New Roman;Times;serif" w:hAnsi="source-serif-pro;Georgia;Cambria;Times New Roman;Times;serif"/>
          <w:b w:val="false"/>
          <w:i w:val="false"/>
          <w:caps w:val="false"/>
          <w:smallCaps w:val="false"/>
          <w:color w:val="292929"/>
          <w:sz w:val="20"/>
          <w:szCs w:val="20"/>
        </w:rPr>
        <w:t>And we get an adjusted mean squared error of </w:t>
      </w:r>
      <w:r>
        <w:rPr>
          <w:rStyle w:val="StrongEmphasis"/>
          <w:rFonts w:ascii="source-serif-pro;Georgia;Cambria;Times New Roman;Times;serif" w:hAnsi="source-serif-pro;Georgia;Cambria;Times New Roman;Times;serif"/>
          <w:b/>
          <w:i w:val="false"/>
          <w:caps w:val="false"/>
          <w:smallCaps w:val="false"/>
          <w:color w:val="292929"/>
          <w:sz w:val="20"/>
          <w:szCs w:val="20"/>
        </w:rPr>
        <w:t>2.25</w:t>
      </w:r>
      <w:r>
        <w:rPr>
          <w:rFonts w:ascii="source-serif-pro;Georgia;Cambria;Times New Roman;Times;serif" w:hAnsi="source-serif-pro;Georgia;Cambria;Times New Roman;Times;serif"/>
          <w:b w:val="false"/>
          <w:i w:val="false"/>
          <w:caps w:val="false"/>
          <w:smallCaps w:val="false"/>
          <w:color w:val="292929"/>
          <w:sz w:val="20"/>
          <w:szCs w:val="20"/>
        </w:rPr>
        <w:t>! Much lower, and the prediction appears to fit significantly closer to the test set when plotted;</w:t>
      </w:r>
    </w:p>
    <w:p>
      <w:pPr>
        <w:pStyle w:val="TextBody"/>
        <w:bidi w:val="0"/>
        <w:spacing w:before="0" w:after="0"/>
        <w:ind w:left="480" w:right="480" w:hanging="0"/>
        <w:jc w:val="left"/>
        <w:rPr>
          <w:sz w:val="20"/>
          <w:szCs w:val="20"/>
        </w:rPr>
      </w:pPr>
      <w:r>
        <w:rPr>
          <w:sz w:val="20"/>
          <w:szCs w:val="20"/>
        </w:rPr>
        <w:drawing>
          <wp:inline distT="0" distB="0" distL="0" distR="0">
            <wp:extent cx="6591300" cy="446722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28"/>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sz w:val="20"/>
          <w:szCs w:val="20"/>
        </w:rPr>
      </w:pPr>
      <w:bookmarkStart w:id="52" w:name="2ac2"/>
      <w:bookmarkEnd w:id="52"/>
      <w:r>
        <w:rPr>
          <w:rFonts w:ascii="source-serif-pro;Georgia;Cambria;Times New Roman;Times;serif" w:hAnsi="source-serif-pro;Georgia;Cambria;Times New Roman;Times;serif"/>
          <w:b w:val="false"/>
          <w:i w:val="false"/>
          <w:caps w:val="false"/>
          <w:smallCaps w:val="false"/>
          <w:color w:val="292929"/>
          <w:sz w:val="20"/>
          <w:szCs w:val="20"/>
        </w:rPr>
        <w:t>This model appears to not suffer the previous problem of being continuously off by a fixed amount, but does seem to suffer from not catching sudden jumps as well. Like at around x-coordinate 120, a large jump and dip in the real price occurs but the model fails to capture this effectively. But it is getting better! And it seems that technical indicators could be the way forward.</w:t>
      </w:r>
    </w:p>
    <w:p>
      <w:pPr>
        <w:pStyle w:val="TextBody"/>
        <w:bidi w:val="0"/>
        <w:spacing w:lineRule="atLeast" w:line="480" w:before="0" w:after="0"/>
        <w:ind w:left="480" w:right="480" w:hanging="0"/>
        <w:jc w:val="left"/>
        <w:rPr>
          <w:sz w:val="20"/>
          <w:szCs w:val="20"/>
        </w:rPr>
      </w:pPr>
      <w:bookmarkStart w:id="53" w:name="19d8"/>
      <w:bookmarkEnd w:id="53"/>
      <w:r>
        <w:rPr>
          <w:rFonts w:ascii="source-serif-pro;Georgia;Cambria;Times New Roman;Times;serif" w:hAnsi="source-serif-pro;Georgia;Cambria;Times New Roman;Times;serif"/>
          <w:b w:val="false"/>
          <w:i w:val="false"/>
          <w:caps w:val="false"/>
          <w:smallCaps w:val="false"/>
          <w:color w:val="292929"/>
          <w:sz w:val="20"/>
          <w:szCs w:val="20"/>
        </w:rPr>
        <w:t>Let’s try including a more advanced technical indicator: the Moving Average Convergence Divergence. The MACD is calculated by subtracting the 26-period Exponential Moving Average from the 12-period EMA[6]. The EMA is calculated[7] using the formula:</w:t>
      </w:r>
    </w:p>
    <w:p>
      <w:pPr>
        <w:pStyle w:val="TextBody"/>
        <w:bidi w:val="0"/>
        <w:spacing w:before="0" w:after="0"/>
        <w:ind w:left="480" w:right="480" w:hanging="0"/>
        <w:jc w:val="left"/>
        <w:rPr>
          <w:sz w:val="20"/>
          <w:szCs w:val="20"/>
        </w:rPr>
      </w:pPr>
      <w:r>
        <w:rPr>
          <w:sz w:val="20"/>
          <w:szCs w:val="20"/>
        </w:rPr>
        <w:drawing>
          <wp:inline distT="0" distB="0" distL="0" distR="0">
            <wp:extent cx="6591300" cy="260985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9"/>
                    <a:stretch>
                      <a:fillRect/>
                    </a:stretch>
                  </pic:blipFill>
                  <pic:spPr bwMode="auto">
                    <a:xfrm>
                      <a:off x="0" y="0"/>
                      <a:ext cx="6591300" cy="2609850"/>
                    </a:xfrm>
                    <a:prstGeom prst="rect">
                      <a:avLst/>
                    </a:prstGeom>
                  </pic:spPr>
                </pic:pic>
              </a:graphicData>
            </a:graphic>
          </wp:inline>
        </w:drawing>
      </w:r>
    </w:p>
    <w:p>
      <w:pPr>
        <w:pStyle w:val="TextBody"/>
        <w:bidi w:val="0"/>
        <w:spacing w:lineRule="atLeast" w:line="480" w:before="0" w:after="0"/>
        <w:ind w:left="480" w:right="480" w:hanging="0"/>
        <w:jc w:val="left"/>
        <w:rPr>
          <w:sz w:val="20"/>
          <w:szCs w:val="20"/>
        </w:rPr>
      </w:pPr>
      <w:bookmarkStart w:id="54" w:name="b577"/>
      <w:bookmarkEnd w:id="54"/>
      <w:r>
        <w:rPr>
          <w:rFonts w:ascii="source-serif-pro;Georgia;Cambria;Times New Roman;Times;serif" w:hAnsi="source-serif-pro;Georgia;Cambria;Times New Roman;Times;serif"/>
          <w:b w:val="false"/>
          <w:i w:val="false"/>
          <w:caps w:val="false"/>
          <w:smallCaps w:val="false"/>
          <w:color w:val="292929"/>
          <w:sz w:val="20"/>
          <w:szCs w:val="20"/>
        </w:rPr>
        <w:t>To update our technical indicators loop to include the MACD indicator:</w:t>
      </w:r>
    </w:p>
    <w:p>
      <w:pPr>
        <w:pStyle w:val="TextBody"/>
        <w:bidi w:val="0"/>
        <w:spacing w:lineRule="atLeast" w:line="480" w:before="0" w:after="0"/>
        <w:ind w:left="480" w:right="480" w:hanging="0"/>
        <w:jc w:val="left"/>
        <w:rPr>
          <w:sz w:val="20"/>
          <w:szCs w:val="20"/>
        </w:rPr>
      </w:pPr>
      <w:bookmarkStart w:id="55" w:name="a02b"/>
      <w:bookmarkEnd w:id="55"/>
      <w:r>
        <w:rPr>
          <w:rFonts w:ascii="source-serif-pro;Georgia;Cambria;Times New Roman;Times;serif" w:hAnsi="source-serif-pro;Georgia;Cambria;Times New Roman;Times;serif"/>
          <w:b w:val="false"/>
          <w:i w:val="false"/>
          <w:caps w:val="false"/>
          <w:smallCaps w:val="false"/>
          <w:color w:val="292929"/>
          <w:sz w:val="20"/>
          <w:szCs w:val="20"/>
        </w:rPr>
        <w:t>With the SMA and MACD indicators, our model achieves an adjusted mean squared error of 2.60. Slightly higher than when using just the SMA and that is reflected in the graph.</w:t>
      </w:r>
    </w:p>
    <w:p>
      <w:pPr>
        <w:pStyle w:val="TextBody"/>
        <w:bidi w:val="0"/>
        <w:spacing w:before="0" w:after="0"/>
        <w:ind w:left="480" w:right="480" w:hanging="0"/>
        <w:jc w:val="left"/>
        <w:rPr>
          <w:sz w:val="20"/>
          <w:szCs w:val="20"/>
        </w:rPr>
      </w:pPr>
      <w:r>
        <w:rPr>
          <w:sz w:val="20"/>
          <w:szCs w:val="20"/>
        </w:rPr>
        <w:drawing>
          <wp:inline distT="0" distB="0" distL="0" distR="0">
            <wp:extent cx="6591300" cy="446722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30"/>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sz w:val="20"/>
          <w:szCs w:val="20"/>
        </w:rPr>
      </w:pPr>
      <w:bookmarkStart w:id="56" w:name="bc18"/>
      <w:bookmarkEnd w:id="56"/>
      <w:r>
        <w:rPr>
          <w:rFonts w:ascii="source-serif-pro;Georgia;Cambria;Times New Roman;Times;serif" w:hAnsi="source-serif-pro;Georgia;Cambria;Times New Roman;Times;serif"/>
          <w:b w:val="false"/>
          <w:i w:val="false"/>
          <w:caps w:val="false"/>
          <w:smallCaps w:val="false"/>
          <w:color w:val="292929"/>
          <w:sz w:val="20"/>
          <w:szCs w:val="20"/>
        </w:rPr>
        <w:t>You can see that it doesn’t fit as accurately as when using just the SMA. Maybe since we’re giving the model more data it needs more layers to make sense of it, but for now I’m just going to omit the use of the MACD technical indicator.</w:t>
      </w:r>
    </w:p>
    <w:p>
      <w:pPr>
        <w:pStyle w:val="TextBody"/>
        <w:bidi w:val="0"/>
        <w:spacing w:lineRule="atLeast" w:line="480" w:before="0" w:after="0"/>
        <w:ind w:left="480" w:right="480" w:hanging="0"/>
        <w:jc w:val="left"/>
        <w:rPr>
          <w:sz w:val="20"/>
          <w:szCs w:val="20"/>
        </w:rPr>
      </w:pPr>
      <w:bookmarkStart w:id="57" w:name="5242"/>
      <w:bookmarkEnd w:id="57"/>
      <w:r>
        <w:rPr>
          <w:rFonts w:ascii="source-serif-pro;Georgia;Cambria;Times New Roman;Times;serif" w:hAnsi="source-serif-pro;Georgia;Cambria;Times New Roman;Times;serif"/>
          <w:b w:val="false"/>
          <w:i w:val="false"/>
          <w:caps w:val="false"/>
          <w:smallCaps w:val="false"/>
          <w:color w:val="292929"/>
          <w:sz w:val="20"/>
          <w:szCs w:val="20"/>
        </w:rPr>
        <w:t>We can also experiment with using a larger dataset. If we assume that the techniques applied to stock prediction for Microsoft’s stock can be generalised to all stocks, then we could just combine the results of the csv_to_dataset() function for lots of different stock histories. As an example, we could train on the stock histories of AMZN, FB, GOOGL, MSFT, NFLX, and test the results on the AAPL stock.</w:t>
      </w:r>
    </w:p>
    <w:p>
      <w:pPr>
        <w:pStyle w:val="TextBody"/>
        <w:bidi w:val="0"/>
        <w:spacing w:lineRule="atLeast" w:line="480" w:before="0" w:after="0"/>
        <w:ind w:left="480" w:right="480" w:hanging="0"/>
        <w:jc w:val="left"/>
        <w:rPr>
          <w:sz w:val="20"/>
          <w:szCs w:val="20"/>
        </w:rPr>
      </w:pPr>
      <w:bookmarkStart w:id="58" w:name="1ce9"/>
      <w:bookmarkEnd w:id="58"/>
      <w:r>
        <w:rPr>
          <w:rFonts w:ascii="source-serif-pro;Georgia;Cambria;Times New Roman;Times;serif" w:hAnsi="source-serif-pro;Georgia;Cambria;Times New Roman;Times;serif"/>
          <w:b w:val="false"/>
          <w:i w:val="false"/>
          <w:caps w:val="false"/>
          <w:smallCaps w:val="false"/>
          <w:color w:val="292929"/>
          <w:sz w:val="20"/>
          <w:szCs w:val="20"/>
        </w:rPr>
        <w:t>First run the save_dataset method from all the way back at the start of this post for all of the different stocks you wish to use. Then, the dataset creation method would look like:</w:t>
      </w:r>
    </w:p>
    <w:p>
      <w:pPr>
        <w:pStyle w:val="TextBody"/>
        <w:bidi w:val="0"/>
        <w:spacing w:lineRule="atLeast" w:line="480" w:before="0" w:after="0"/>
        <w:ind w:left="480" w:right="480" w:hanging="0"/>
        <w:jc w:val="left"/>
        <w:rPr/>
      </w:pPr>
      <w:bookmarkStart w:id="59" w:name="b70f"/>
      <w:bookmarkEnd w:id="59"/>
      <w:r>
        <w:rPr>
          <w:rFonts w:ascii="source-serif-pro;Georgia;Cambria;Times New Roman;Times;serif" w:hAnsi="source-serif-pro;Georgia;Cambria;Times New Roman;Times;serif"/>
          <w:b w:val="false"/>
          <w:i w:val="false"/>
          <w:caps w:val="false"/>
          <w:smallCaps w:val="false"/>
          <w:color w:val="292929"/>
          <w:sz w:val="20"/>
          <w:szCs w:val="20"/>
        </w:rPr>
        <w:t>This basically says for each csv file in the current directory, if the file name is not </w:t>
      </w:r>
      <w:r>
        <w:rPr>
          <w:rStyle w:val="Emphasis"/>
          <w:rFonts w:ascii="source-serif-pro;Georgia;Cambria;Times New Roman;Times;serif" w:hAnsi="source-serif-pro;Georgia;Cambria;Times New Roman;Times;serif"/>
          <w:b w:val="false"/>
          <w:i/>
          <w:caps w:val="false"/>
          <w:smallCaps w:val="false"/>
          <w:color w:val="292929"/>
          <w:sz w:val="20"/>
          <w:szCs w:val="20"/>
        </w:rPr>
        <w:t>test_set_name</w:t>
      </w:r>
      <w:r>
        <w:rPr>
          <w:rFonts w:ascii="source-serif-pro;Georgia;Cambria;Times New Roman;Times;serif" w:hAnsi="source-serif-pro;Georgia;Cambria;Times New Roman;Times;serif"/>
          <w:b w:val="false"/>
          <w:i w:val="false"/>
          <w:caps w:val="false"/>
          <w:smallCaps w:val="false"/>
          <w:color w:val="292929"/>
          <w:sz w:val="20"/>
          <w:szCs w:val="20"/>
        </w:rPr>
        <w:t>, load the dataset from it and append it to the whole dataset. Then load the </w:t>
      </w:r>
      <w:r>
        <w:rPr>
          <w:rStyle w:val="Emphasis"/>
          <w:rFonts w:ascii="source-serif-pro;Georgia;Cambria;Times New Roman;Times;serif" w:hAnsi="source-serif-pro;Georgia;Cambria;Times New Roman;Times;serif"/>
          <w:b w:val="false"/>
          <w:i/>
          <w:caps w:val="false"/>
          <w:smallCaps w:val="false"/>
          <w:color w:val="292929"/>
          <w:sz w:val="20"/>
          <w:szCs w:val="20"/>
        </w:rPr>
        <w:t>test_set_name</w:t>
      </w:r>
      <w:r>
        <w:rPr>
          <w:rFonts w:ascii="source-serif-pro;Georgia;Cambria;Times New Roman;Times;serif" w:hAnsi="source-serif-pro;Georgia;Cambria;Times New Roman;Times;serif"/>
          <w:b w:val="false"/>
          <w:i w:val="false"/>
          <w:caps w:val="false"/>
          <w:smallCaps w:val="false"/>
          <w:color w:val="292929"/>
          <w:sz w:val="20"/>
          <w:szCs w:val="20"/>
        </w:rPr>
        <w:t> csv file and use that as the test dataset. Using the AMZN, NFLX, GOOGL, FB and MSFT stock prices for the train set we get 19854 train samples. Using the AAPL stock for the test set we get 4981 test samples.</w:t>
      </w:r>
    </w:p>
    <w:p>
      <w:pPr>
        <w:pStyle w:val="TextBody"/>
        <w:bidi w:val="0"/>
        <w:spacing w:lineRule="atLeast" w:line="480" w:before="0" w:after="0"/>
        <w:ind w:left="480" w:right="480" w:hanging="0"/>
        <w:jc w:val="left"/>
        <w:rPr/>
      </w:pPr>
      <w:bookmarkStart w:id="60" w:name="1263"/>
      <w:bookmarkEnd w:id="60"/>
      <w:r>
        <w:rPr>
          <w:rFonts w:ascii="source-serif-pro;Georgia;Cambria;Times New Roman;Times;serif" w:hAnsi="source-serif-pro;Georgia;Cambria;Times New Roman;Times;serif"/>
          <w:b w:val="false"/>
          <w:i w:val="false"/>
          <w:caps w:val="false"/>
          <w:smallCaps w:val="false"/>
          <w:color w:val="292929"/>
          <w:sz w:val="20"/>
          <w:szCs w:val="20"/>
        </w:rPr>
        <w:t>After training with this new, larger dataset for 50 epochs with the SMA indicator we get an adjusted MSE value of </w:t>
      </w:r>
      <w:r>
        <w:rPr>
          <w:rStyle w:val="StrongEmphasis"/>
          <w:rFonts w:ascii="source-serif-pro;Georgia;Cambria;Times New Roman;Times;serif" w:hAnsi="source-serif-pro;Georgia;Cambria;Times New Roman;Times;serif"/>
          <w:b/>
          <w:i w:val="false"/>
          <w:caps w:val="false"/>
          <w:smallCaps w:val="false"/>
          <w:color w:val="292929"/>
          <w:sz w:val="20"/>
          <w:szCs w:val="20"/>
        </w:rPr>
        <w:t>12.97</w:t>
      </w:r>
      <w:r>
        <w:rPr>
          <w:rFonts w:ascii="source-serif-pro;Georgia;Cambria;Times New Roman;Times;serif" w:hAnsi="source-serif-pro;Georgia;Cambria;Times New Roman;Times;serif"/>
          <w:b w:val="false"/>
          <w:i w:val="false"/>
          <w:caps w:val="false"/>
          <w:smallCaps w:val="false"/>
          <w:color w:val="292929"/>
          <w:sz w:val="20"/>
          <w:szCs w:val="20"/>
        </w:rPr>
        <w:t>, higher than when we trained on just one stock. Maybe it’s the case that stock prediction is actually symbol-specific; that different stocks may behave in slightly different ways. It’s clear that they all fundamentally behave similarly, since the network was able to learn and generalise from different stocks, but for the most accurate predictions it might be best to only train on the history of that stock. After all, the Microsoft dataset seemed to have enough training data to figure it out.</w:t>
      </w:r>
    </w:p>
    <w:p>
      <w:pPr>
        <w:pStyle w:val="Heading1"/>
        <w:bidi w:val="0"/>
        <w:spacing w:lineRule="atLeast" w:line="420" w:before="0" w:after="0"/>
        <w:ind w:left="480" w:right="480" w:hanging="0"/>
        <w:jc w:val="left"/>
        <w:rPr>
          <w:sz w:val="20"/>
          <w:szCs w:val="20"/>
        </w:rPr>
      </w:pPr>
      <w:bookmarkStart w:id="61" w:name="e211"/>
      <w:bookmarkEnd w:id="61"/>
      <w:r>
        <w:rPr>
          <w:rFonts w:ascii="sohne;Helvetica Neue;Helvetica;Arial;sans-serif" w:hAnsi="sohne;Helvetica Neue;Helvetica;Arial;sans-serif"/>
          <w:b/>
          <w:i w:val="false"/>
          <w:caps w:val="false"/>
          <w:smallCaps w:val="false"/>
          <w:color w:val="292929"/>
          <w:spacing w:val="0"/>
          <w:sz w:val="20"/>
          <w:szCs w:val="20"/>
        </w:rPr>
        <w:t>The Algorithm</w:t>
      </w:r>
    </w:p>
    <w:p>
      <w:pPr>
        <w:pStyle w:val="TextBody"/>
        <w:bidi w:val="0"/>
        <w:spacing w:lineRule="atLeast" w:line="480" w:before="0" w:after="0"/>
        <w:ind w:left="480" w:right="480" w:hanging="0"/>
        <w:jc w:val="left"/>
        <w:rPr>
          <w:sz w:val="20"/>
          <w:szCs w:val="20"/>
        </w:rPr>
      </w:pPr>
      <w:bookmarkStart w:id="62" w:name="4f21"/>
      <w:bookmarkEnd w:id="62"/>
      <w:r>
        <w:rPr>
          <w:rFonts w:ascii="source-serif-pro;Georgia;Cambria;Times New Roman;Times;serif" w:hAnsi="source-serif-pro;Georgia;Cambria;Times New Roman;Times;serif"/>
          <w:b w:val="false"/>
          <w:i w:val="false"/>
          <w:caps w:val="false"/>
          <w:smallCaps w:val="false"/>
          <w:color w:val="292929"/>
          <w:sz w:val="20"/>
          <w:szCs w:val="20"/>
        </w:rPr>
        <w:t>Armed with an okay-ish stock prediction algorithm I thought of a naïve way of creating a bot to decide to buy/sell a stock today given the stock’s history. In essence you just predict the opening value of the stock for the next day, and if it is beyond a threshold amount you buy the stock. If it is below another threshold amount, sell the stock. This dead simple algorithm actually seemed to work quite well — visually at least.</w:t>
      </w:r>
    </w:p>
    <w:p>
      <w:pPr>
        <w:pStyle w:val="TextBody"/>
        <w:bidi w:val="0"/>
        <w:spacing w:lineRule="atLeast" w:line="480" w:before="0" w:after="0"/>
        <w:ind w:left="480" w:right="480" w:hanging="0"/>
        <w:jc w:val="left"/>
        <w:rPr>
          <w:sz w:val="20"/>
          <w:szCs w:val="20"/>
        </w:rPr>
      </w:pPr>
      <w:bookmarkStart w:id="63" w:name="1fbb"/>
      <w:bookmarkEnd w:id="63"/>
      <w:r>
        <w:rPr>
          <w:rFonts w:ascii="source-serif-pro;Georgia;Cambria;Times New Roman;Times;serif" w:hAnsi="source-serif-pro;Georgia;Cambria;Times New Roman;Times;serif"/>
          <w:b w:val="false"/>
          <w:i w:val="false"/>
          <w:caps w:val="false"/>
          <w:smallCaps w:val="false"/>
          <w:color w:val="292929"/>
          <w:sz w:val="20"/>
          <w:szCs w:val="20"/>
        </w:rPr>
        <w:t>Then plot the trades.</w:t>
      </w:r>
    </w:p>
    <w:p>
      <w:pPr>
        <w:pStyle w:val="TextBody"/>
        <w:bidi w:val="0"/>
        <w:spacing w:before="0" w:after="0"/>
        <w:ind w:left="480" w:right="480" w:hanging="0"/>
        <w:jc w:val="left"/>
        <w:rPr>
          <w:sz w:val="20"/>
          <w:szCs w:val="20"/>
        </w:rPr>
      </w:pPr>
      <w:r>
        <w:rPr>
          <w:sz w:val="20"/>
          <w:szCs w:val="20"/>
        </w:rPr>
        <w:drawing>
          <wp:inline distT="0" distB="0" distL="0" distR="0">
            <wp:extent cx="6591300" cy="446722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31"/>
                    <a:stretch>
                      <a:fillRect/>
                    </a:stretch>
                  </pic:blipFill>
                  <pic:spPr bwMode="auto">
                    <a:xfrm>
                      <a:off x="0" y="0"/>
                      <a:ext cx="6591300" cy="4467225"/>
                    </a:xfrm>
                    <a:prstGeom prst="rect">
                      <a:avLst/>
                    </a:prstGeom>
                  </pic:spPr>
                </pic:pic>
              </a:graphicData>
            </a:graphic>
          </wp:inline>
        </w:drawing>
      </w:r>
    </w:p>
    <w:p>
      <w:pPr>
        <w:pStyle w:val="TextBody"/>
        <w:bidi w:val="0"/>
        <w:spacing w:lineRule="atLeast" w:line="480" w:before="0" w:after="0"/>
        <w:ind w:left="480" w:right="480" w:hanging="0"/>
        <w:jc w:val="left"/>
        <w:rPr>
          <w:sz w:val="20"/>
          <w:szCs w:val="20"/>
        </w:rPr>
      </w:pPr>
      <w:bookmarkStart w:id="64" w:name="538d"/>
      <w:bookmarkEnd w:id="64"/>
      <w:r>
        <w:rPr>
          <w:rFonts w:ascii="source-serif-pro;Georgia;Cambria;Times New Roman;Times;serif" w:hAnsi="source-serif-pro;Georgia;Cambria;Times New Roman;Times;serif"/>
          <w:b w:val="false"/>
          <w:i w:val="false"/>
          <w:caps w:val="false"/>
          <w:smallCaps w:val="false"/>
          <w:color w:val="292929"/>
          <w:sz w:val="20"/>
          <w:szCs w:val="20"/>
        </w:rPr>
        <w:t>Looking good! The algorithm appears to be correctly buying low and selling high. Remember, this is all on test data — data that the network has never seen before. There’s no reason why this data couldn’t have been live, and these trades actually be real!</w:t>
      </w:r>
    </w:p>
    <w:p>
      <w:pPr>
        <w:pStyle w:val="TextBody"/>
        <w:bidi w:val="0"/>
        <w:spacing w:lineRule="atLeast" w:line="480" w:before="0" w:after="0"/>
        <w:ind w:left="480" w:right="480" w:hanging="0"/>
        <w:jc w:val="left"/>
        <w:rPr>
          <w:sz w:val="20"/>
          <w:szCs w:val="20"/>
        </w:rPr>
      </w:pPr>
      <w:bookmarkStart w:id="65" w:name="337e"/>
      <w:bookmarkEnd w:id="65"/>
      <w:r>
        <w:rPr>
          <w:rFonts w:ascii="source-serif-pro;Georgia;Cambria;Times New Roman;Times;serif" w:hAnsi="source-serif-pro;Georgia;Cambria;Times New Roman;Times;serif"/>
          <w:b w:val="false"/>
          <w:i w:val="false"/>
          <w:caps w:val="false"/>
          <w:smallCaps w:val="false"/>
          <w:color w:val="292929"/>
          <w:sz w:val="20"/>
          <w:szCs w:val="20"/>
        </w:rPr>
        <w:t>Given these buys and sells, if we say that at each ‘buy’ we buy up $10 worth of the stock, and at each ‘sell’ we sell all of the stock, the algorithm would have earned $38.47. But bear in mind that is across 500 days. The code to calculate the earnings of the algorithm is here;</w:t>
      </w:r>
    </w:p>
    <w:p>
      <w:pPr>
        <w:pStyle w:val="TextBody"/>
        <w:bidi w:val="0"/>
        <w:spacing w:lineRule="atLeast" w:line="480" w:before="0" w:after="0"/>
        <w:ind w:left="480" w:right="480" w:hanging="0"/>
        <w:jc w:val="left"/>
        <w:rPr>
          <w:sz w:val="20"/>
          <w:szCs w:val="20"/>
        </w:rPr>
      </w:pPr>
      <w:bookmarkStart w:id="66" w:name="262d"/>
      <w:bookmarkEnd w:id="66"/>
      <w:r>
        <w:rPr>
          <w:rFonts w:ascii="source-serif-pro;Georgia;Cambria;Times New Roman;Times;serif" w:hAnsi="source-serif-pro;Georgia;Cambria;Times New Roman;Times;serif"/>
          <w:b w:val="false"/>
          <w:i w:val="false"/>
          <w:caps w:val="false"/>
          <w:smallCaps w:val="false"/>
          <w:color w:val="292929"/>
          <w:sz w:val="20"/>
          <w:szCs w:val="20"/>
        </w:rPr>
        <w:t>If we instead tried this algorithm over 30 days, using the same $10 purchasing amount and a threshold level of 0.2, the algorithm would have earned a measly $1.55. But that’s better than nothing!</w:t>
      </w:r>
    </w:p>
    <w:p>
      <w:pPr>
        <w:pStyle w:val="TextBody"/>
        <w:bidi w:val="0"/>
        <w:spacing w:before="0" w:after="0"/>
        <w:ind w:left="480" w:right="480" w:hanging="0"/>
        <w:jc w:val="left"/>
        <w:rPr>
          <w:sz w:val="20"/>
          <w:szCs w:val="20"/>
        </w:rPr>
      </w:pPr>
      <w:r>
        <w:rPr>
          <w:sz w:val="20"/>
          <w:szCs w:val="20"/>
        </w:rPr>
        <w:drawing>
          <wp:inline distT="0" distB="0" distL="0" distR="0">
            <wp:extent cx="6591300" cy="446722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32"/>
                    <a:stretch>
                      <a:fillRect/>
                    </a:stretch>
                  </pic:blipFill>
                  <pic:spPr bwMode="auto">
                    <a:xfrm>
                      <a:off x="0" y="0"/>
                      <a:ext cx="6591300" cy="4467225"/>
                    </a:xfrm>
                    <a:prstGeom prst="rect">
                      <a:avLst/>
                    </a:prstGeom>
                  </pic:spPr>
                </pic:pic>
              </a:graphicData>
            </a:graphic>
          </wp:inline>
        </w:drawing>
      </w:r>
    </w:p>
    <w:p>
      <w:pPr>
        <w:pStyle w:val="Heading1"/>
        <w:bidi w:val="0"/>
        <w:spacing w:lineRule="atLeast" w:line="420" w:before="0" w:after="0"/>
        <w:ind w:left="480" w:right="480" w:hanging="0"/>
        <w:jc w:val="left"/>
        <w:rPr>
          <w:sz w:val="20"/>
          <w:szCs w:val="20"/>
        </w:rPr>
      </w:pPr>
      <w:bookmarkStart w:id="67" w:name="68a2"/>
      <w:bookmarkEnd w:id="67"/>
      <w:r>
        <w:rPr>
          <w:rFonts w:ascii="sohne;Helvetica Neue;Helvetica;Arial;sans-serif" w:hAnsi="sohne;Helvetica Neue;Helvetica;Arial;sans-serif"/>
          <w:b/>
          <w:i w:val="false"/>
          <w:caps w:val="false"/>
          <w:smallCaps w:val="false"/>
          <w:color w:val="292929"/>
          <w:spacing w:val="0"/>
          <w:sz w:val="20"/>
          <w:szCs w:val="20"/>
        </w:rPr>
        <w:t>The Conclusion</w:t>
      </w:r>
    </w:p>
    <w:p>
      <w:pPr>
        <w:pStyle w:val="TextBody"/>
        <w:bidi w:val="0"/>
        <w:spacing w:lineRule="atLeast" w:line="480" w:before="0" w:after="0"/>
        <w:ind w:left="480" w:right="480" w:hanging="0"/>
        <w:jc w:val="left"/>
        <w:rPr>
          <w:sz w:val="20"/>
          <w:szCs w:val="20"/>
        </w:rPr>
      </w:pPr>
      <w:bookmarkStart w:id="68" w:name="9496"/>
      <w:bookmarkEnd w:id="68"/>
      <w:r>
        <w:rPr>
          <w:rFonts w:ascii="source-serif-pro;Georgia;Cambria;Times New Roman;Times;serif" w:hAnsi="source-serif-pro;Georgia;Cambria;Times New Roman;Times;serif"/>
          <w:b w:val="false"/>
          <w:i w:val="false"/>
          <w:caps w:val="false"/>
          <w:smallCaps w:val="false"/>
          <w:color w:val="292929"/>
          <w:sz w:val="20"/>
          <w:szCs w:val="20"/>
        </w:rPr>
        <w:t>I think there is still some room for improvement for the prediction algorithm. Namely, the technical indicators used, history_points hyperparameter, buy/sell algorithm/hyperparameters and model architecture are all things that I would like to optimise in the future.</w:t>
      </w:r>
    </w:p>
    <w:p>
      <w:pPr>
        <w:pStyle w:val="TextBody"/>
        <w:bidi w:val="0"/>
        <w:spacing w:lineRule="atLeast" w:line="480" w:before="0" w:after="0"/>
        <w:ind w:left="480" w:right="480" w:hanging="0"/>
        <w:jc w:val="left"/>
        <w:rPr>
          <w:sz w:val="20"/>
          <w:szCs w:val="20"/>
        </w:rPr>
      </w:pPr>
      <w:bookmarkStart w:id="69" w:name="d665"/>
      <w:bookmarkEnd w:id="69"/>
      <w:r>
        <w:rPr>
          <w:rFonts w:ascii="source-serif-pro;Georgia;Cambria;Times New Roman;Times;serif" w:hAnsi="source-serif-pro;Georgia;Cambria;Times New Roman;Times;serif"/>
          <w:b w:val="false"/>
          <w:i w:val="false"/>
          <w:caps w:val="false"/>
          <w:smallCaps w:val="false"/>
          <w:color w:val="292929"/>
          <w:sz w:val="20"/>
          <w:szCs w:val="20"/>
        </w:rPr>
        <w:t>I’d also like to look into giving the model more data by having more LSTM branches, one for each timestep available on AlphaVantage, so the network can make decisions based on short, medium and long term trends.</w:t>
      </w:r>
    </w:p>
    <w:p>
      <w:pPr>
        <w:pStyle w:val="TextBody"/>
        <w:bidi w:val="0"/>
        <w:spacing w:lineRule="atLeast" w:line="480" w:before="0" w:after="0"/>
        <w:ind w:left="480" w:right="480" w:hanging="0"/>
        <w:jc w:val="left"/>
        <w:rPr/>
      </w:pPr>
      <w:bookmarkStart w:id="70" w:name="bcd6"/>
      <w:bookmarkEnd w:id="70"/>
      <w:r>
        <w:rPr>
          <w:rFonts w:ascii="source-serif-pro;Georgia;Cambria;Times New Roman;Times;serif" w:hAnsi="source-serif-pro;Georgia;Cambria;Times New Roman;Times;serif"/>
          <w:b w:val="false"/>
          <w:i w:val="false"/>
          <w:caps w:val="false"/>
          <w:smallCaps w:val="false"/>
          <w:color w:val="292929"/>
          <w:sz w:val="20"/>
          <w:szCs w:val="20"/>
        </w:rPr>
        <w:t>The full code for this project is available on my </w:t>
      </w:r>
      <w:hyperlink r:id="rId33"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GitHub</w:t>
        </w:r>
      </w:hyperlink>
      <w:r>
        <w:rPr>
          <w:rFonts w:ascii="source-serif-pro;Georgia;Cambria;Times New Roman;Times;serif" w:hAnsi="source-serif-pro;Georgia;Cambria;Times New Roman;Times;serif"/>
          <w:b w:val="false"/>
          <w:i w:val="false"/>
          <w:caps w:val="false"/>
          <w:smallCaps w:val="false"/>
          <w:color w:val="292929"/>
          <w:sz w:val="20"/>
          <w:szCs w:val="20"/>
        </w:rPr>
        <w:t>. Feel free to leave any feedback/improvements over on the issues page!</w:t>
      </w:r>
    </w:p>
    <w:p>
      <w:pPr>
        <w:pStyle w:val="TextBody"/>
        <w:bidi w:val="0"/>
        <w:spacing w:lineRule="atLeast" w:line="480" w:before="0" w:after="0"/>
        <w:ind w:left="480" w:right="480" w:hanging="0"/>
        <w:jc w:val="left"/>
        <w:rPr/>
      </w:pPr>
      <w:bookmarkStart w:id="71" w:name="7680"/>
      <w:bookmarkEnd w:id="71"/>
      <w:r>
        <w:rPr>
          <w:rFonts w:ascii="source-serif-pro;Georgia;Cambria;Times New Roman;Times;serif" w:hAnsi="source-serif-pro;Georgia;Cambria;Times New Roman;Times;serif"/>
          <w:b w:val="false"/>
          <w:i w:val="false"/>
          <w:caps w:val="false"/>
          <w:smallCaps w:val="false"/>
          <w:color w:val="292929"/>
          <w:sz w:val="20"/>
          <w:szCs w:val="20"/>
        </w:rPr>
        <w:t>I do plan to expand on this project some more, to really push the limits of what can be achieved using just numerical data to predict stocks. Keep up to date with what I’m doing on my </w:t>
      </w:r>
      <w:hyperlink r:id="rId34"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blog</w:t>
        </w:r>
      </w:hyperlink>
      <w:r>
        <w:rPr>
          <w:rFonts w:ascii="source-serif-pro;Georgia;Cambria;Times New Roman;Times;serif" w:hAnsi="source-serif-pro;Georgia;Cambria;Times New Roman;Times;serif"/>
          <w:b w:val="false"/>
          <w:i w:val="false"/>
          <w:caps w:val="false"/>
          <w:smallCaps w:val="false"/>
          <w:color w:val="292929"/>
          <w:sz w:val="20"/>
          <w:szCs w:val="20"/>
        </w:rPr>
        <w:t>!</w:t>
      </w:r>
    </w:p>
    <w:p>
      <w:pPr>
        <w:pStyle w:val="Heading1"/>
        <w:bidi w:val="0"/>
        <w:spacing w:lineRule="atLeast" w:line="420" w:before="0" w:after="0"/>
        <w:ind w:left="480" w:right="480" w:hanging="0"/>
        <w:jc w:val="left"/>
        <w:rPr>
          <w:sz w:val="20"/>
          <w:szCs w:val="20"/>
        </w:rPr>
      </w:pPr>
      <w:bookmarkStart w:id="72" w:name="79f2"/>
      <w:bookmarkEnd w:id="72"/>
      <w:r>
        <w:rPr>
          <w:rFonts w:ascii="sohne;Helvetica Neue;Helvetica;Arial;sans-serif" w:hAnsi="sohne;Helvetica Neue;Helvetica;Arial;sans-serif"/>
          <w:b/>
          <w:i w:val="false"/>
          <w:caps w:val="false"/>
          <w:smallCaps w:val="false"/>
          <w:color w:val="292929"/>
          <w:spacing w:val="0"/>
          <w:sz w:val="20"/>
          <w:szCs w:val="20"/>
        </w:rPr>
        <w:t>References</w:t>
      </w:r>
    </w:p>
    <w:p>
      <w:pPr>
        <w:pStyle w:val="TextBody"/>
        <w:bidi w:val="0"/>
        <w:spacing w:lineRule="atLeast" w:line="480" w:before="0" w:after="0"/>
        <w:ind w:left="480" w:right="480" w:hanging="0"/>
        <w:jc w:val="left"/>
        <w:rPr/>
      </w:pPr>
      <w:bookmarkStart w:id="73" w:name="e0ce"/>
      <w:bookmarkEnd w:id="73"/>
      <w:r>
        <w:rPr>
          <w:rFonts w:ascii="source-serif-pro;Georgia;Cambria;Times New Roman;Times;serif" w:hAnsi="source-serif-pro;Georgia;Cambria;Times New Roman;Times;serif"/>
          <w:b w:val="false"/>
          <w:i w:val="false"/>
          <w:caps w:val="false"/>
          <w:smallCaps w:val="false"/>
          <w:color w:val="292929"/>
          <w:sz w:val="20"/>
          <w:szCs w:val="20"/>
        </w:rPr>
        <w:t>[1]: </w:t>
      </w:r>
      <w:hyperlink r:id="rId35"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https://www.experfy.com/blog/the-future-of-algorithmic-trading</w:t>
        </w:r>
      </w:hyperlink>
    </w:p>
    <w:p>
      <w:pPr>
        <w:pStyle w:val="TextBody"/>
        <w:bidi w:val="0"/>
        <w:spacing w:lineRule="atLeast" w:line="480" w:before="0" w:after="0"/>
        <w:ind w:left="480" w:right="480" w:hanging="0"/>
        <w:jc w:val="left"/>
        <w:rPr/>
      </w:pPr>
      <w:bookmarkStart w:id="74" w:name="56ad"/>
      <w:bookmarkEnd w:id="74"/>
      <w:r>
        <w:rPr>
          <w:rFonts w:ascii="source-serif-pro;Georgia;Cambria;Times New Roman;Times;serif" w:hAnsi="source-serif-pro;Georgia;Cambria;Times New Roman;Times;serif"/>
          <w:b w:val="false"/>
          <w:i w:val="false"/>
          <w:caps w:val="false"/>
          <w:smallCaps w:val="false"/>
          <w:color w:val="292929"/>
          <w:sz w:val="20"/>
          <w:szCs w:val="20"/>
        </w:rPr>
        <w:t>[2]: </w:t>
      </w:r>
      <w:hyperlink r:id="rId36"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https://colah.github.io/posts/2015-08-Understanding-LSTMs/</w:t>
        </w:r>
      </w:hyperlink>
    </w:p>
    <w:p>
      <w:pPr>
        <w:pStyle w:val="TextBody"/>
        <w:bidi w:val="0"/>
        <w:spacing w:lineRule="atLeast" w:line="480" w:before="0" w:after="0"/>
        <w:ind w:left="480" w:right="480" w:hanging="0"/>
        <w:jc w:val="left"/>
        <w:rPr/>
      </w:pPr>
      <w:bookmarkStart w:id="75" w:name="b4ac"/>
      <w:bookmarkEnd w:id="75"/>
      <w:r>
        <w:rPr>
          <w:rFonts w:ascii="source-serif-pro;Georgia;Cambria;Times New Roman;Times;serif" w:hAnsi="source-serif-pro;Georgia;Cambria;Times New Roman;Times;serif"/>
          <w:b w:val="false"/>
          <w:i w:val="false"/>
          <w:caps w:val="false"/>
          <w:smallCaps w:val="false"/>
          <w:color w:val="292929"/>
          <w:sz w:val="20"/>
          <w:szCs w:val="20"/>
        </w:rPr>
        <w:t>[3]: </w:t>
      </w:r>
      <w:hyperlink r:id="rId37"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https://jovianlin.io/why-is-normalization-important-in-neural-networks/</w:t>
        </w:r>
      </w:hyperlink>
    </w:p>
    <w:p>
      <w:pPr>
        <w:pStyle w:val="TextBody"/>
        <w:bidi w:val="0"/>
        <w:spacing w:lineRule="atLeast" w:line="480" w:before="0" w:after="0"/>
        <w:ind w:left="480" w:right="480" w:hanging="0"/>
        <w:jc w:val="left"/>
        <w:rPr/>
      </w:pPr>
      <w:bookmarkStart w:id="76" w:name="41f9"/>
      <w:bookmarkEnd w:id="76"/>
      <w:r>
        <w:rPr>
          <w:rFonts w:ascii="source-serif-pro;Georgia;Cambria;Times New Roman;Times;serif" w:hAnsi="source-serif-pro;Georgia;Cambria;Times New Roman;Times;serif"/>
          <w:b w:val="false"/>
          <w:i w:val="false"/>
          <w:caps w:val="false"/>
          <w:smallCaps w:val="false"/>
          <w:color w:val="292929"/>
          <w:sz w:val="20"/>
          <w:szCs w:val="20"/>
        </w:rPr>
        <w:t>[4]: </w:t>
      </w:r>
      <w:hyperlink r:id="rId38"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https://www.investopedia.com/terms/t/technicalindicator.asp</w:t>
        </w:r>
      </w:hyperlink>
    </w:p>
    <w:p>
      <w:pPr>
        <w:pStyle w:val="TextBody"/>
        <w:bidi w:val="0"/>
        <w:spacing w:lineRule="atLeast" w:line="480" w:before="0" w:after="0"/>
        <w:ind w:left="480" w:right="480" w:hanging="0"/>
        <w:jc w:val="left"/>
        <w:rPr/>
      </w:pPr>
      <w:bookmarkStart w:id="77" w:name="9a1c"/>
      <w:bookmarkEnd w:id="77"/>
      <w:r>
        <w:rPr>
          <w:rFonts w:ascii="source-serif-pro;Georgia;Cambria;Times New Roman;Times;serif" w:hAnsi="source-serif-pro;Georgia;Cambria;Times New Roman;Times;serif"/>
          <w:b w:val="false"/>
          <w:i w:val="false"/>
          <w:caps w:val="false"/>
          <w:smallCaps w:val="false"/>
          <w:color w:val="292929"/>
          <w:sz w:val="20"/>
          <w:szCs w:val="20"/>
        </w:rPr>
        <w:t>[5]: </w:t>
      </w:r>
      <w:hyperlink r:id="rId39"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https://www.investopedia.com/terms/s/sma.asp</w:t>
        </w:r>
      </w:hyperlink>
    </w:p>
    <w:p>
      <w:pPr>
        <w:pStyle w:val="TextBody"/>
        <w:bidi w:val="0"/>
        <w:spacing w:lineRule="atLeast" w:line="480" w:before="0" w:after="0"/>
        <w:ind w:left="480" w:right="480" w:hanging="0"/>
        <w:jc w:val="left"/>
        <w:rPr/>
      </w:pPr>
      <w:bookmarkStart w:id="78" w:name="700c"/>
      <w:bookmarkEnd w:id="78"/>
      <w:r>
        <w:rPr>
          <w:rFonts w:ascii="source-serif-pro;Georgia;Cambria;Times New Roman;Times;serif" w:hAnsi="source-serif-pro;Georgia;Cambria;Times New Roman;Times;serif"/>
          <w:b w:val="false"/>
          <w:i w:val="false"/>
          <w:caps w:val="false"/>
          <w:smallCaps w:val="false"/>
          <w:color w:val="292929"/>
          <w:sz w:val="20"/>
          <w:szCs w:val="20"/>
        </w:rPr>
        <w:t>[6]: </w:t>
      </w:r>
      <w:hyperlink r:id="rId40"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https://www.investopedia.com/terms/m/macd.asp</w:t>
        </w:r>
      </w:hyperlink>
    </w:p>
    <w:p>
      <w:pPr>
        <w:pStyle w:val="TextBody"/>
        <w:bidi w:val="0"/>
        <w:spacing w:lineRule="atLeast" w:line="480" w:before="0" w:after="0"/>
        <w:ind w:left="480" w:right="480" w:hanging="0"/>
        <w:jc w:val="left"/>
        <w:rPr/>
      </w:pPr>
      <w:bookmarkStart w:id="79" w:name="dcb9"/>
      <w:bookmarkEnd w:id="79"/>
      <w:r>
        <w:rPr>
          <w:rFonts w:ascii="source-serif-pro;Georgia;Cambria;Times New Roman;Times;serif" w:hAnsi="source-serif-pro;Georgia;Cambria;Times New Roman;Times;serif"/>
          <w:b w:val="false"/>
          <w:i w:val="false"/>
          <w:caps w:val="false"/>
          <w:smallCaps w:val="false"/>
          <w:color w:val="292929"/>
          <w:sz w:val="20"/>
          <w:szCs w:val="20"/>
        </w:rPr>
        <w:t>[7]: </w:t>
      </w:r>
      <w:hyperlink r:id="rId41" w:tgtFrame="_blank">
        <w:r>
          <w:rPr>
            <w:rStyle w:val="InternetLink"/>
            <w:rFonts w:ascii="source-serif-pro;Georgia;Cambria;Times New Roman;Times;serif" w:hAnsi="source-serif-pro;Georgia;Cambria;Times New Roman;Times;serif"/>
            <w:b w:val="false"/>
            <w:i w:val="false"/>
            <w:caps w:val="false"/>
            <w:smallCaps w:val="false"/>
            <w:color w:val="292929"/>
            <w:sz w:val="20"/>
            <w:szCs w:val="20"/>
            <w:u w:val="single"/>
          </w:rPr>
          <w:t>https://www.investopedia.com/ask/answers/122314/what-exponential-moving-average-ema-formula-and-how-ema-calculated.asp</w:t>
        </w:r>
      </w:hyperlink>
    </w:p>
    <w:p>
      <w:pPr>
        <w:pStyle w:val="TextBody"/>
        <w:bidi w:val="0"/>
        <w:spacing w:lineRule="atLeast" w:line="300" w:before="0" w:after="0"/>
        <w:ind w:left="60" w:right="0" w:hanging="0"/>
        <w:jc w:val="left"/>
        <w:rPr>
          <w:sz w:val="20"/>
          <w:szCs w:val="20"/>
        </w:rPr>
      </w:pPr>
      <w:r>
        <w:rPr>
          <w:rFonts w:ascii="sohne;Helvetica Neue;Helvetica;Arial;sans-serif" w:hAnsi="sohne;Helvetica Neue;Helvetica;Arial;sans-serif"/>
          <w:b w:val="false"/>
          <w:color w:val="757575"/>
          <w:sz w:val="20"/>
          <w:szCs w:val="20"/>
          <w:highlight w:val="white"/>
        </w:rPr>
        <w:t>24</w:t>
      </w:r>
    </w:p>
    <w:p>
      <w:pPr>
        <w:pStyle w:val="TextBody"/>
        <w:bidi w:val="0"/>
        <w:spacing w:lineRule="atLeast" w:line="300" w:before="0" w:after="140"/>
        <w:ind w:left="900" w:right="480" w:hanging="0"/>
        <w:jc w:val="left"/>
        <w:rPr>
          <w:sz w:val="20"/>
          <w:szCs w:val="20"/>
        </w:rPr>
      </w:pPr>
      <w:r>
        <w:rPr>
          <w:rFonts w:ascii="sohne;Helvetica Neue;Helvetica;Arial;sans-serif" w:hAnsi="sohne;Helvetica Neue;Helvetica;Arial;sans-serif"/>
          <w:b w:val="false"/>
          <w:color w:val="757575"/>
          <w:sz w:val="20"/>
          <w:szCs w:val="20"/>
        </w:rPr>
        <w:t>24</w:t>
      </w:r>
    </w:p>
    <w:p>
      <w:pPr>
        <w:pStyle w:val="Heading2"/>
        <w:bidi w:val="0"/>
        <w:spacing w:lineRule="atLeast" w:line="360" w:before="0" w:after="0"/>
        <w:ind w:left="480" w:right="480" w:hanging="0"/>
        <w:jc w:val="left"/>
        <w:rPr>
          <w:sz w:val="20"/>
          <w:szCs w:val="20"/>
        </w:rPr>
      </w:pPr>
      <w:r>
        <w:rPr>
          <w:rFonts w:ascii="sohne;Helvetica Neue;Helvetica;Arial;sans-serif" w:hAnsi="sohne;Helvetica Neue;Helvetica;Arial;sans-serif"/>
          <w:b/>
          <w:color w:val="292929"/>
          <w:spacing w:val="0"/>
          <w:sz w:val="20"/>
          <w:szCs w:val="20"/>
        </w:rPr>
        <w:t>Sign up for The Variable</w:t>
      </w:r>
    </w:p>
    <w:p>
      <w:pPr>
        <w:pStyle w:val="Heading3"/>
        <w:bidi w:val="0"/>
        <w:spacing w:lineRule="atLeast" w:line="300" w:before="0" w:after="0"/>
        <w:ind w:left="480" w:right="480" w:hanging="0"/>
        <w:jc w:val="left"/>
        <w:rPr>
          <w:sz w:val="20"/>
          <w:szCs w:val="20"/>
        </w:rPr>
      </w:pPr>
      <w:r>
        <w:rPr>
          <w:rFonts w:ascii="sohne;Helvetica Neue;Helvetica;Arial;sans-serif" w:hAnsi="sohne;Helvetica Neue;Helvetica;Arial;sans-serif"/>
          <w:b w:val="false"/>
          <w:color w:val="292929"/>
          <w:sz w:val="20"/>
          <w:szCs w:val="20"/>
        </w:rPr>
        <w:t>By Towards Data Science</w:t>
      </w:r>
    </w:p>
    <w:p>
      <w:pPr>
        <w:pStyle w:val="TextBody"/>
        <w:bidi w:val="0"/>
        <w:spacing w:lineRule="atLeast" w:line="300" w:before="0" w:after="0"/>
        <w:ind w:left="480" w:right="480" w:hanging="0"/>
        <w:jc w:val="left"/>
        <w:rPr/>
      </w:pPr>
      <w:r>
        <w:rPr>
          <w:rFonts w:ascii="sohne;Helvetica Neue;Helvetica;Arial;sans-serif" w:hAnsi="sohne;Helvetica Neue;Helvetica;Arial;sans-serif"/>
          <w:b w:val="false"/>
          <w:color w:val="292929"/>
          <w:sz w:val="20"/>
          <w:szCs w:val="20"/>
        </w:rPr>
        <w:t>Every Thursday, the Variable delivers the very best of Towards Data Science: from hands-on tutorials and cutting-edge research to original features you don't want to miss. </w:t>
      </w:r>
      <w:hyperlink r:id="rId42">
        <w:r>
          <w:rPr>
            <w:rStyle w:val="InternetLink"/>
            <w:rFonts w:ascii="sohne;Helvetica Neue;Helvetica;Arial;sans-serif" w:hAnsi="sohne;Helvetica Neue;Helvetica;Arial;sans-serif"/>
            <w:b w:val="false"/>
            <w:color w:val="292929"/>
            <w:sz w:val="20"/>
            <w:szCs w:val="20"/>
            <w:u w:val="single"/>
          </w:rPr>
          <w:t>Take a look.</w:t>
        </w:r>
      </w:hyperlink>
    </w:p>
    <w:p>
      <w:pPr>
        <w:pStyle w:val="TextBody"/>
        <w:bidi w:val="0"/>
        <w:spacing w:lineRule="atLeast" w:line="240" w:before="0" w:after="0"/>
        <w:ind w:left="480" w:right="480" w:hanging="0"/>
        <w:jc w:val="left"/>
        <w:rPr/>
      </w:pPr>
      <w:r>
        <w:rPr>
          <w:rFonts w:ascii="sohne;Helvetica Neue;Helvetica;Arial;sans-serif" w:hAnsi="sohne;Helvetica Neue;Helvetica;Arial;sans-serif"/>
          <w:b w:val="false"/>
          <w:color w:val="757575"/>
          <w:sz w:val="20"/>
          <w:szCs w:val="20"/>
        </w:rPr>
        <w:t>By signing up, you will create a Medium account if you don’t already have one. Review our </w:t>
      </w:r>
      <w:hyperlink r:id="rId43" w:tgtFrame="_blank">
        <w:r>
          <w:rPr>
            <w:rStyle w:val="InternetLink"/>
            <w:rFonts w:ascii="sohne;Helvetica Neue;Helvetica;Arial;sans-serif" w:hAnsi="sohne;Helvetica Neue;Helvetica;Arial;sans-serif"/>
            <w:b w:val="false"/>
            <w:color w:val="757575"/>
            <w:sz w:val="20"/>
            <w:szCs w:val="20"/>
            <w:u w:val="single"/>
          </w:rPr>
          <w:t>Privacy Policy</w:t>
        </w:r>
      </w:hyperlink>
      <w:r>
        <w:rPr>
          <w:rFonts w:ascii="sohne;Helvetica Neue;Helvetica;Arial;sans-serif" w:hAnsi="sohne;Helvetica Neue;Helvetica;Arial;sans-serif"/>
          <w:b w:val="false"/>
          <w:color w:val="757575"/>
          <w:sz w:val="20"/>
          <w:szCs w:val="20"/>
        </w:rPr>
        <w:t> for more information about our privacy practices.</w:t>
      </w:r>
    </w:p>
    <w:p>
      <w:pPr>
        <w:pStyle w:val="TextBody"/>
        <w:bidi w:val="0"/>
        <w:spacing w:before="0" w:after="375"/>
        <w:ind w:left="480" w:right="600" w:hanging="0"/>
        <w:jc w:val="left"/>
        <w:rPr/>
      </w:pPr>
      <w:hyperlink r:id="rId44">
        <w:r>
          <w:rPr>
            <w:rStyle w:val="InternetLink"/>
            <w:strike w:val="false"/>
            <w:dstrike w:val="false"/>
            <w:sz w:val="20"/>
            <w:szCs w:val="20"/>
            <w:u w:val="none"/>
            <w:effect w:val="none"/>
            <w:bdr w:val="single" w:sz="2" w:space="18" w:color="292929"/>
          </w:rPr>
          <w:t>Get this newsletter</w:t>
        </w:r>
      </w:hyperlink>
    </w:p>
    <w:p>
      <w:pPr>
        <w:pStyle w:val="Heading2"/>
        <w:bidi w:val="0"/>
        <w:spacing w:before="0" w:after="0"/>
        <w:ind w:left="480" w:right="480" w:hanging="0"/>
        <w:jc w:val="left"/>
        <w:rPr/>
      </w:pPr>
      <w:hyperlink r:id="rId45">
        <w:r>
          <w:rPr>
            <w:rStyle w:val="InternetLink"/>
            <w:rFonts w:ascii="sohne;Helvetica Neue;Helvetica;Arial;sans-serif" w:hAnsi="sohne;Helvetica Neue;Helvetica;Arial;sans-serif"/>
            <w:strike w:val="false"/>
            <w:dstrike w:val="false"/>
            <w:sz w:val="20"/>
            <w:szCs w:val="20"/>
            <w:highlight w:val="white"/>
            <w:u w:val="none"/>
            <w:effect w:val="none"/>
          </w:rPr>
          <w:t>More from Towards Data Science</w:t>
        </w:r>
      </w:hyperlink>
    </w:p>
    <w:p>
      <w:pPr>
        <w:pStyle w:val="TextBody"/>
        <w:bidi w:val="0"/>
        <w:spacing w:before="0" w:after="0"/>
        <w:ind w:left="480" w:right="480" w:hanging="0"/>
        <w:jc w:val="left"/>
        <w:rPr/>
      </w:pPr>
      <w:hyperlink r:id="rId46">
        <w:r>
          <w:rPr>
            <w:rStyle w:val="InternetLink"/>
            <w:strike w:val="false"/>
            <w:dstrike w:val="false"/>
            <w:color w:val="FFFFFF"/>
            <w:sz w:val="20"/>
            <w:szCs w:val="20"/>
            <w:highlight w:val="white"/>
            <w:u w:val="none"/>
            <w:effect w:val="none"/>
          </w:rPr>
          <w:t>Follow</w:t>
        </w:r>
      </w:hyperlink>
    </w:p>
    <w:p>
      <w:pPr>
        <w:pStyle w:val="TextBody"/>
        <w:bidi w:val="0"/>
        <w:spacing w:lineRule="atLeast" w:line="300" w:before="0" w:after="0"/>
        <w:ind w:left="480" w:right="480" w:hanging="0"/>
        <w:jc w:val="left"/>
        <w:rPr>
          <w:sz w:val="20"/>
          <w:szCs w:val="20"/>
        </w:rPr>
      </w:pPr>
      <w:r>
        <w:rPr>
          <w:rFonts w:ascii="sohne;Helvetica Neue;Helvetica;Arial;sans-serif" w:hAnsi="sohne;Helvetica Neue;Helvetica;Arial;sans-serif"/>
          <w:b w:val="false"/>
          <w:color w:val="757575"/>
          <w:sz w:val="20"/>
          <w:szCs w:val="20"/>
          <w:highlight w:val="white"/>
        </w:rPr>
        <w:t>Your home for data science. A Medium publication sharing concepts, ideas and codes.</w:t>
      </w:r>
    </w:p>
    <w:p>
      <w:pPr>
        <w:pStyle w:val="TextBody"/>
        <w:bidi w:val="0"/>
        <w:spacing w:before="0" w:after="0"/>
        <w:ind w:left="480" w:right="480" w:hanging="0"/>
        <w:jc w:val="left"/>
        <w:rPr>
          <w:sz w:val="20"/>
          <w:szCs w:val="20"/>
        </w:rPr>
      </w:pPr>
      <w:r>
        <w:rPr>
          <w:sz w:val="20"/>
          <w:szCs w:val="20"/>
        </w:rPr>
        <w:drawing>
          <wp:inline distT="0" distB="0" distL="0" distR="0">
            <wp:extent cx="247650" cy="247650"/>
            <wp:effectExtent l="0" t="0" r="0" b="0"/>
            <wp:docPr id="18" name="Image16" desc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a:hlinkClick r:id="rId48"/>
                    </pic:cNvPr>
                    <pic:cNvPicPr>
                      <a:picLocks noChangeAspect="1" noChangeArrowheads="1"/>
                    </pic:cNvPicPr>
                  </pic:nvPicPr>
                  <pic:blipFill>
                    <a:blip r:embed="rId47"/>
                    <a:stretch>
                      <a:fillRect/>
                    </a:stretch>
                  </pic:blipFill>
                  <pic:spPr bwMode="auto">
                    <a:xfrm>
                      <a:off x="0" y="0"/>
                      <a:ext cx="247650" cy="247650"/>
                    </a:xfrm>
                    <a:prstGeom prst="rect">
                      <a:avLst/>
                    </a:prstGeom>
                  </pic:spPr>
                </pic:pic>
              </a:graphicData>
            </a:graphic>
          </wp:inline>
        </w:drawing>
      </w:r>
    </w:p>
    <w:p>
      <w:pPr>
        <w:pStyle w:val="TextBody"/>
        <w:bidi w:val="0"/>
        <w:spacing w:lineRule="atLeast" w:line="300" w:before="0" w:after="0"/>
        <w:ind w:left="600" w:right="480" w:hanging="0"/>
        <w:jc w:val="left"/>
        <w:rPr/>
      </w:pPr>
      <w:hyperlink r:id="rId49">
        <w:r>
          <w:rPr>
            <w:rStyle w:val="InternetLink"/>
            <w:rFonts w:ascii="sohne;Helvetica Neue;Helvetica;Arial;sans-serif" w:hAnsi="sohne;Helvetica Neue;Helvetica;Arial;sans-serif"/>
            <w:b w:val="false"/>
            <w:strike w:val="false"/>
            <w:dstrike w:val="false"/>
            <w:color w:val="292929"/>
            <w:sz w:val="20"/>
            <w:szCs w:val="20"/>
            <w:highlight w:val="white"/>
            <w:u w:val="none"/>
            <w:effect w:val="none"/>
          </w:rPr>
          <w:t>Roberto Salazar</w:t>
        </w:r>
      </w:hyperlink>
    </w:p>
    <w:p>
      <w:pPr>
        <w:pStyle w:val="TextBody"/>
        <w:bidi w:val="0"/>
        <w:spacing w:lineRule="atLeast" w:line="300" w:before="0" w:after="0"/>
        <w:ind w:left="660" w:right="540" w:hanging="0"/>
        <w:jc w:val="left"/>
        <w:rPr/>
      </w:pPr>
      <w:hyperlink r:id="rId50">
        <w:r>
          <w:rPr>
            <w:rStyle w:val="InternetLink"/>
            <w:rFonts w:ascii="sohne;Helvetica Neue;Helvetica;Arial;sans-serif" w:hAnsi="sohne;Helvetica Neue;Helvetica;Arial;sans-serif"/>
            <w:b w:val="false"/>
            <w:strike w:val="false"/>
            <w:dstrike w:val="false"/>
            <w:color w:val="757575"/>
            <w:sz w:val="20"/>
            <w:szCs w:val="20"/>
            <w:highlight w:val="white"/>
            <w:u w:val="none"/>
            <w:effect w:val="none"/>
          </w:rPr>
          <w:t>·Oct 11, 2019</w:t>
        </w:r>
      </w:hyperlink>
    </w:p>
    <w:p>
      <w:pPr>
        <w:pStyle w:val="TextBody"/>
        <w:bidi w:val="0"/>
        <w:spacing w:lineRule="atLeast" w:line="300" w:before="0" w:after="0"/>
        <w:ind w:left="600" w:right="480" w:hanging="0"/>
        <w:jc w:val="left"/>
        <w:rPr>
          <w:sz w:val="20"/>
          <w:szCs w:val="20"/>
        </w:rPr>
      </w:pPr>
      <w:r>
        <w:rPr>
          <w:rFonts w:ascii="sohne;Helvetica Neue;Helvetica;Arial;sans-serif" w:hAnsi="sohne;Helvetica Neue;Helvetica;Arial;sans-serif"/>
          <w:b w:val="false"/>
          <w:color w:val="757575"/>
          <w:sz w:val="20"/>
          <w:szCs w:val="20"/>
          <w:highlight w:val="white"/>
        </w:rPr>
        <w:t>Member-only</w:t>
      </w:r>
    </w:p>
    <w:p>
      <w:pPr>
        <w:pStyle w:val="Heading2"/>
        <w:bidi w:val="0"/>
        <w:spacing w:before="0" w:after="0"/>
        <w:ind w:left="480" w:right="480" w:hanging="0"/>
        <w:jc w:val="left"/>
        <w:rPr/>
      </w:pPr>
      <w:hyperlink r:id="rId51">
        <w:r>
          <w:rPr>
            <w:rStyle w:val="InternetLink"/>
            <w:rFonts w:ascii="sohne;Helvetica Neue;Helvetica;Arial;sans-serif" w:hAnsi="sohne;Helvetica Neue;Helvetica;Arial;sans-serif"/>
            <w:strike w:val="false"/>
            <w:dstrike w:val="false"/>
            <w:sz w:val="20"/>
            <w:szCs w:val="20"/>
            <w:highlight w:val="white"/>
            <w:u w:val="none"/>
            <w:effect w:val="none"/>
          </w:rPr>
          <w:t>Quality Control Charts: p-chart and np-chart</w:t>
        </w:r>
      </w:hyperlink>
    </w:p>
    <w:p>
      <w:pPr>
        <w:pStyle w:val="TextBody"/>
        <w:bidi w:val="0"/>
        <w:spacing w:lineRule="atLeast" w:line="360" w:before="0" w:after="0"/>
        <w:ind w:left="480" w:right="480" w:hanging="0"/>
        <w:jc w:val="left"/>
        <w:rPr/>
      </w:pPr>
      <w:hyperlink r:id="rId52">
        <w:r>
          <w:rPr>
            <w:rStyle w:val="InternetLink"/>
            <w:b w:val="false"/>
            <w:strike w:val="false"/>
            <w:dstrike w:val="false"/>
            <w:sz w:val="20"/>
            <w:szCs w:val="20"/>
            <w:highlight w:val="white"/>
            <w:u w:val="none"/>
            <w:effect w:val="none"/>
          </w:rPr>
          <w:t>Creating Quality Control Charts using “qcc” R package — Quality Control Charts Quality control charts represent a great tool for engineers to monitor if a process is under statistical control. They help visualize variation, find and correct problems when they occur, predict expected ranges of outcomes and analyze patterns of process variation from special or common causes. …</w:t>
        </w:r>
      </w:hyperlink>
    </w:p>
    <w:p>
      <w:pPr>
        <w:pStyle w:val="TextBody"/>
        <w:bidi w:val="0"/>
        <w:spacing w:lineRule="atLeast" w:line="300" w:before="180" w:after="140"/>
        <w:ind w:left="480" w:right="480" w:hanging="0"/>
        <w:jc w:val="left"/>
        <w:rPr/>
      </w:pPr>
      <w:hyperlink r:id="rId53">
        <w:r>
          <w:rPr>
            <w:rStyle w:val="InternetLink"/>
            <w:rFonts w:ascii="sohne;Helvetica Neue;Helvetica;Arial;sans-serif" w:hAnsi="sohne;Helvetica Neue;Helvetica;Arial;sans-serif"/>
            <w:b w:val="false"/>
            <w:strike w:val="false"/>
            <w:dstrike w:val="false"/>
            <w:color w:val="292929"/>
            <w:sz w:val="20"/>
            <w:szCs w:val="20"/>
            <w:highlight w:val="white"/>
            <w:u w:val="none"/>
            <w:effect w:val="none"/>
          </w:rPr>
          <w:t>Data Science</w:t>
        </w:r>
      </w:hyperlink>
    </w:p>
    <w:p>
      <w:pPr>
        <w:pStyle w:val="TextBody"/>
        <w:bidi w:val="0"/>
        <w:spacing w:lineRule="atLeast" w:line="300" w:before="0" w:after="0"/>
        <w:ind w:left="480" w:right="480" w:hanging="0"/>
        <w:jc w:val="left"/>
        <w:rPr/>
      </w:pPr>
      <w:hyperlink r:id="rId54">
        <w:r>
          <w:rPr>
            <w:rStyle w:val="InternetLink"/>
            <w:rFonts w:ascii="sohne;Helvetica Neue;Helvetica;Arial;sans-serif" w:hAnsi="sohne;Helvetica Neue;Helvetica;Arial;sans-serif"/>
            <w:b w:val="false"/>
            <w:strike w:val="false"/>
            <w:dstrike w:val="false"/>
            <w:color w:val="757575"/>
            <w:sz w:val="20"/>
            <w:szCs w:val="20"/>
            <w:highlight w:val="white"/>
            <w:u w:val="none"/>
            <w:effect w:val="none"/>
          </w:rPr>
          <w:t>3 min read</w:t>
        </w:r>
      </w:hyperlink>
    </w:p>
    <w:p>
      <w:pPr>
        <w:pStyle w:val="TextBody"/>
        <w:bidi w:val="0"/>
        <w:spacing w:before="180" w:after="140"/>
        <w:ind w:left="1380" w:right="480" w:hanging="0"/>
        <w:jc w:val="left"/>
        <w:rPr>
          <w:sz w:val="20"/>
          <w:szCs w:val="20"/>
        </w:rPr>
      </w:pPr>
      <w:r>
        <w:rPr>
          <w:sz w:val="20"/>
          <w:szCs w:val="20"/>
        </w:rPr>
        <w:drawing>
          <wp:inline distT="0" distB="0" distL="0" distR="0">
            <wp:extent cx="1085850" cy="1085850"/>
            <wp:effectExtent l="0" t="0" r="0" b="0"/>
            <wp:docPr id="19" name="Image17" desc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a:hlinkClick r:id="rId56"/>
                    </pic:cNvPr>
                    <pic:cNvPicPr>
                      <a:picLocks noChangeAspect="1" noChangeArrowheads="1"/>
                    </pic:cNvPicPr>
                  </pic:nvPicPr>
                  <pic:blipFill>
                    <a:blip r:embed="rId55"/>
                    <a:stretch>
                      <a:fillRect/>
                    </a:stretch>
                  </pic:blipFill>
                  <pic:spPr bwMode="auto">
                    <a:xfrm>
                      <a:off x="0" y="0"/>
                      <a:ext cx="1085850" cy="1085850"/>
                    </a:xfrm>
                    <a:prstGeom prst="rect">
                      <a:avLst/>
                    </a:prstGeom>
                    <a:ln w="9525">
                      <a:solidFill>
                        <a:srgbClr val="000080"/>
                      </a:solidFill>
                    </a:ln>
                  </pic:spPr>
                </pic:pic>
              </a:graphicData>
            </a:graphic>
          </wp:inline>
        </w:drawing>
      </w:r>
    </w:p>
    <w:p>
      <w:pPr>
        <w:pStyle w:val="HorizontalLine"/>
        <w:bidi w:val="0"/>
        <w:spacing w:before="0" w:after="0"/>
        <w:ind w:left="480" w:right="480" w:hanging="0"/>
        <w:jc w:val="left"/>
        <w:rPr>
          <w:sz w:val="20"/>
          <w:szCs w:val="20"/>
        </w:rPr>
      </w:pPr>
      <w:r>
        <w:rPr>
          <w:sz w:val="20"/>
          <w:szCs w:val="20"/>
        </w:rPr>
      </w:r>
    </w:p>
    <w:p>
      <w:pPr>
        <w:pStyle w:val="TextBody"/>
        <w:bidi w:val="0"/>
        <w:spacing w:lineRule="atLeast" w:line="360" w:before="0" w:after="0"/>
        <w:ind w:left="0" w:right="0" w:hanging="0"/>
        <w:jc w:val="center"/>
        <w:rPr>
          <w:sz w:val="20"/>
          <w:szCs w:val="20"/>
        </w:rPr>
      </w:pPr>
      <w:r>
        <w:rPr>
          <w:rFonts w:ascii="sohne;Helvetica Neue;Helvetica;Arial;sans-serif" w:hAnsi="sohne;Helvetica Neue;Helvetica;Arial;sans-serif"/>
          <w:b w:val="false"/>
          <w:color w:val="292929"/>
          <w:sz w:val="20"/>
          <w:szCs w:val="20"/>
          <w:highlight w:val="white"/>
        </w:rPr>
        <w:t>Share your ideas with millions of readers.</w:t>
      </w:r>
    </w:p>
    <w:p>
      <w:pPr>
        <w:pStyle w:val="TextBody"/>
        <w:bidi w:val="0"/>
        <w:spacing w:before="0" w:after="0"/>
        <w:ind w:left="180" w:right="0" w:hanging="0"/>
        <w:jc w:val="center"/>
        <w:rPr/>
      </w:pPr>
      <w:hyperlink r:id="rId57">
        <w:r>
          <w:rPr>
            <w:rStyle w:val="InternetLink"/>
            <w:strike w:val="false"/>
            <w:dstrike w:val="false"/>
            <w:color w:val="FFFFFF"/>
            <w:sz w:val="20"/>
            <w:szCs w:val="20"/>
            <w:highlight w:val="white"/>
            <w:u w:val="none"/>
            <w:effect w:val="none"/>
          </w:rPr>
          <w:t>Write on Medium</w:t>
        </w:r>
      </w:hyperlink>
    </w:p>
    <w:p>
      <w:pPr>
        <w:pStyle w:val="HorizontalLine"/>
        <w:bidi w:val="0"/>
        <w:spacing w:before="0" w:after="0"/>
        <w:ind w:left="480" w:right="480" w:hanging="0"/>
        <w:jc w:val="left"/>
        <w:rPr>
          <w:sz w:val="20"/>
          <w:szCs w:val="20"/>
        </w:rPr>
      </w:pPr>
      <w:r>
        <w:rPr>
          <w:sz w:val="20"/>
          <w:szCs w:val="20"/>
        </w:rPr>
      </w:r>
    </w:p>
    <w:p>
      <w:pPr>
        <w:pStyle w:val="TextBody"/>
        <w:bidi w:val="0"/>
        <w:spacing w:before="0" w:after="0"/>
        <w:ind w:left="480" w:right="480" w:hanging="0"/>
        <w:jc w:val="left"/>
        <w:rPr>
          <w:sz w:val="20"/>
          <w:szCs w:val="20"/>
        </w:rPr>
      </w:pPr>
      <w:r>
        <w:rPr>
          <w:sz w:val="20"/>
          <w:szCs w:val="20"/>
        </w:rPr>
        <w:drawing>
          <wp:inline distT="0" distB="0" distL="0" distR="0">
            <wp:extent cx="247650" cy="247650"/>
            <wp:effectExtent l="0" t="0" r="0" b="0"/>
            <wp:docPr id="20" name="Image18" descr="">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a:hlinkClick r:id="rId59"/>
                    </pic:cNvPr>
                    <pic:cNvPicPr>
                      <a:picLocks noChangeAspect="1" noChangeArrowheads="1"/>
                    </pic:cNvPicPr>
                  </pic:nvPicPr>
                  <pic:blipFill>
                    <a:blip r:embed="rId58"/>
                    <a:stretch>
                      <a:fillRect/>
                    </a:stretch>
                  </pic:blipFill>
                  <pic:spPr bwMode="auto">
                    <a:xfrm>
                      <a:off x="0" y="0"/>
                      <a:ext cx="247650" cy="247650"/>
                    </a:xfrm>
                    <a:prstGeom prst="rect">
                      <a:avLst/>
                    </a:prstGeom>
                  </pic:spPr>
                </pic:pic>
              </a:graphicData>
            </a:graphic>
          </wp:inline>
        </w:drawing>
      </w:r>
    </w:p>
    <w:p>
      <w:pPr>
        <w:pStyle w:val="TextBody"/>
        <w:bidi w:val="0"/>
        <w:spacing w:lineRule="atLeast" w:line="300" w:before="0" w:after="0"/>
        <w:ind w:left="600" w:right="480" w:hanging="0"/>
        <w:jc w:val="left"/>
        <w:rPr/>
      </w:pPr>
      <w:hyperlink r:id="rId60">
        <w:r>
          <w:rPr>
            <w:rStyle w:val="InternetLink"/>
            <w:rFonts w:ascii="sohne;Helvetica Neue;Helvetica;Arial;sans-serif" w:hAnsi="sohne;Helvetica Neue;Helvetica;Arial;sans-serif"/>
            <w:b w:val="false"/>
            <w:strike w:val="false"/>
            <w:dstrike w:val="false"/>
            <w:color w:val="292929"/>
            <w:sz w:val="20"/>
            <w:szCs w:val="20"/>
            <w:highlight w:val="white"/>
            <w:u w:val="none"/>
            <w:effect w:val="none"/>
          </w:rPr>
          <w:t>Lovelytics</w:t>
        </w:r>
      </w:hyperlink>
    </w:p>
    <w:p>
      <w:pPr>
        <w:pStyle w:val="TextBody"/>
        <w:bidi w:val="0"/>
        <w:spacing w:lineRule="atLeast" w:line="300" w:before="0" w:after="0"/>
        <w:ind w:left="660" w:right="540" w:hanging="0"/>
        <w:jc w:val="left"/>
        <w:rPr/>
      </w:pPr>
      <w:hyperlink r:id="rId61">
        <w:r>
          <w:rPr>
            <w:rStyle w:val="InternetLink"/>
            <w:rFonts w:ascii="sohne;Helvetica Neue;Helvetica;Arial;sans-serif" w:hAnsi="sohne;Helvetica Neue;Helvetica;Arial;sans-serif"/>
            <w:b w:val="false"/>
            <w:strike w:val="false"/>
            <w:dstrike w:val="false"/>
            <w:color w:val="757575"/>
            <w:sz w:val="20"/>
            <w:szCs w:val="20"/>
            <w:highlight w:val="white"/>
            <w:u w:val="none"/>
            <w:effect w:val="none"/>
          </w:rPr>
          <w:t>·Oct 11, 2019</w:t>
        </w:r>
      </w:hyperlink>
    </w:p>
    <w:p>
      <w:pPr>
        <w:pStyle w:val="TextBody"/>
        <w:bidi w:val="0"/>
        <w:spacing w:lineRule="atLeast" w:line="300" w:before="0" w:after="0"/>
        <w:ind w:left="600" w:right="480" w:hanging="0"/>
        <w:jc w:val="left"/>
        <w:rPr>
          <w:sz w:val="20"/>
          <w:szCs w:val="20"/>
        </w:rPr>
      </w:pPr>
      <w:r>
        <w:rPr>
          <w:rFonts w:ascii="sohne;Helvetica Neue;Helvetica;Arial;sans-serif" w:hAnsi="sohne;Helvetica Neue;Helvetica;Arial;sans-serif"/>
          <w:b w:val="false"/>
          <w:color w:val="757575"/>
          <w:sz w:val="20"/>
          <w:szCs w:val="20"/>
          <w:highlight w:val="white"/>
        </w:rPr>
        <w:t>Member-only</w:t>
      </w:r>
    </w:p>
    <w:p>
      <w:pPr>
        <w:pStyle w:val="Heading2"/>
        <w:bidi w:val="0"/>
        <w:spacing w:before="0" w:after="0"/>
        <w:ind w:left="480" w:right="480" w:hanging="0"/>
        <w:jc w:val="left"/>
        <w:rPr/>
      </w:pPr>
      <w:hyperlink r:id="rId62">
        <w:r>
          <w:rPr>
            <w:rStyle w:val="InternetLink"/>
            <w:rFonts w:ascii="sohne;Helvetica Neue;Helvetica;Arial;sans-serif" w:hAnsi="sohne;Helvetica Neue;Helvetica;Arial;sans-serif"/>
            <w:strike w:val="false"/>
            <w:dstrike w:val="false"/>
            <w:sz w:val="20"/>
            <w:szCs w:val="20"/>
            <w:highlight w:val="white"/>
            <w:u w:val="none"/>
            <w:effect w:val="none"/>
          </w:rPr>
          <w:t>A Guide to Integrating Text Analytics into Tableau</w:t>
        </w:r>
      </w:hyperlink>
    </w:p>
    <w:p>
      <w:pPr>
        <w:pStyle w:val="TextBody"/>
        <w:bidi w:val="0"/>
        <w:spacing w:lineRule="atLeast" w:line="360" w:before="0" w:after="0"/>
        <w:ind w:left="480" w:right="480" w:hanging="0"/>
        <w:jc w:val="left"/>
        <w:rPr/>
      </w:pPr>
      <w:hyperlink r:id="rId63">
        <w:r>
          <w:rPr>
            <w:rStyle w:val="InternetLink"/>
            <w:b w:val="false"/>
            <w:strike w:val="false"/>
            <w:dstrike w:val="false"/>
            <w:sz w:val="20"/>
            <w:szCs w:val="20"/>
            <w:highlight w:val="white"/>
            <w:u w:val="none"/>
            <w:effect w:val="none"/>
          </w:rPr>
          <w:t>Data is often dirty and messy. Sometimes, it doesn’t even come in the right form for quick analysis and visualization. While Tableau (and Prep) had several tools to deal with numeric, categorical, and even spatial data, one consistent missing piece was handling unstructured text data. Not anymore. In the latest…</w:t>
        </w:r>
      </w:hyperlink>
    </w:p>
    <w:p>
      <w:pPr>
        <w:pStyle w:val="TextBody"/>
        <w:bidi w:val="0"/>
        <w:spacing w:lineRule="atLeast" w:line="300" w:before="180" w:after="140"/>
        <w:ind w:left="480" w:right="480" w:hanging="0"/>
        <w:jc w:val="left"/>
        <w:rPr/>
      </w:pPr>
      <w:hyperlink r:id="rId64">
        <w:r>
          <w:rPr>
            <w:rStyle w:val="InternetLink"/>
            <w:rFonts w:ascii="sohne;Helvetica Neue;Helvetica;Arial;sans-serif" w:hAnsi="sohne;Helvetica Neue;Helvetica;Arial;sans-serif"/>
            <w:b w:val="false"/>
            <w:strike w:val="false"/>
            <w:dstrike w:val="false"/>
            <w:color w:val="292929"/>
            <w:sz w:val="20"/>
            <w:szCs w:val="20"/>
            <w:highlight w:val="white"/>
            <w:u w:val="none"/>
            <w:effect w:val="none"/>
          </w:rPr>
          <w:t>Data Science</w:t>
        </w:r>
      </w:hyperlink>
    </w:p>
    <w:p>
      <w:pPr>
        <w:pStyle w:val="TextBody"/>
        <w:bidi w:val="0"/>
        <w:spacing w:lineRule="atLeast" w:line="300" w:before="0" w:after="0"/>
        <w:ind w:left="480" w:right="480" w:hanging="0"/>
        <w:jc w:val="left"/>
        <w:rPr/>
      </w:pPr>
      <w:hyperlink r:id="rId65">
        <w:r>
          <w:rPr>
            <w:rStyle w:val="InternetLink"/>
            <w:rFonts w:ascii="sohne;Helvetica Neue;Helvetica;Arial;sans-serif" w:hAnsi="sohne;Helvetica Neue;Helvetica;Arial;sans-serif"/>
            <w:b w:val="false"/>
            <w:strike w:val="false"/>
            <w:dstrike w:val="false"/>
            <w:color w:val="757575"/>
            <w:sz w:val="20"/>
            <w:szCs w:val="20"/>
            <w:highlight w:val="white"/>
            <w:u w:val="none"/>
            <w:effect w:val="none"/>
          </w:rPr>
          <w:t>12 min read</w:t>
        </w:r>
      </w:hyperlink>
    </w:p>
    <w:p>
      <w:pPr>
        <w:pStyle w:val="TextBody"/>
        <w:bidi w:val="0"/>
        <w:spacing w:before="180" w:after="140"/>
        <w:ind w:left="1380" w:right="480" w:hanging="0"/>
        <w:jc w:val="left"/>
        <w:rPr>
          <w:sz w:val="20"/>
          <w:szCs w:val="20"/>
        </w:rPr>
      </w:pPr>
      <w:r>
        <w:rPr>
          <w:sz w:val="20"/>
          <w:szCs w:val="20"/>
        </w:rPr>
        <w:drawing>
          <wp:inline distT="0" distB="0" distL="0" distR="0">
            <wp:extent cx="1085850" cy="1085850"/>
            <wp:effectExtent l="0" t="0" r="0" b="0"/>
            <wp:docPr id="21" name="Image19" descr="">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a:hlinkClick r:id="rId67"/>
                    </pic:cNvPr>
                    <pic:cNvPicPr>
                      <a:picLocks noChangeAspect="1" noChangeArrowheads="1"/>
                    </pic:cNvPicPr>
                  </pic:nvPicPr>
                  <pic:blipFill>
                    <a:blip r:embed="rId66"/>
                    <a:stretch>
                      <a:fillRect/>
                    </a:stretch>
                  </pic:blipFill>
                  <pic:spPr bwMode="auto">
                    <a:xfrm>
                      <a:off x="0" y="0"/>
                      <a:ext cx="1085850" cy="1085850"/>
                    </a:xfrm>
                    <a:prstGeom prst="rect">
                      <a:avLst/>
                    </a:prstGeom>
                    <a:ln w="9525">
                      <a:solidFill>
                        <a:srgbClr val="000080"/>
                      </a:solidFill>
                    </a:ln>
                  </pic:spPr>
                </pic:pic>
              </a:graphicData>
            </a:graphic>
          </wp:inline>
        </w:drawing>
      </w:r>
    </w:p>
    <w:p>
      <w:pPr>
        <w:pStyle w:val="HorizontalLine"/>
        <w:bidi w:val="0"/>
        <w:spacing w:before="0" w:after="0"/>
        <w:ind w:left="480" w:right="480" w:hanging="0"/>
        <w:jc w:val="left"/>
        <w:rPr>
          <w:sz w:val="20"/>
          <w:szCs w:val="20"/>
        </w:rPr>
      </w:pPr>
      <w:r>
        <w:rPr>
          <w:sz w:val="20"/>
          <w:szCs w:val="20"/>
        </w:rPr>
      </w:r>
    </w:p>
    <w:p>
      <w:pPr>
        <w:pStyle w:val="TextBody"/>
        <w:bidi w:val="0"/>
        <w:spacing w:before="0" w:after="0"/>
        <w:ind w:left="480" w:right="480" w:hanging="0"/>
        <w:jc w:val="left"/>
        <w:rPr>
          <w:sz w:val="20"/>
          <w:szCs w:val="20"/>
        </w:rPr>
      </w:pPr>
      <w:r>
        <w:rPr>
          <w:sz w:val="20"/>
          <w:szCs w:val="20"/>
        </w:rPr>
        <w:drawing>
          <wp:inline distT="0" distB="0" distL="0" distR="0">
            <wp:extent cx="247650" cy="247650"/>
            <wp:effectExtent l="0" t="0" r="0" b="0"/>
            <wp:docPr id="22" name="Image20" desc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a:hlinkClick r:id="rId69"/>
                    </pic:cNvPr>
                    <pic:cNvPicPr>
                      <a:picLocks noChangeAspect="1" noChangeArrowheads="1"/>
                    </pic:cNvPicPr>
                  </pic:nvPicPr>
                  <pic:blipFill>
                    <a:blip r:embed="rId68"/>
                    <a:stretch>
                      <a:fillRect/>
                    </a:stretch>
                  </pic:blipFill>
                  <pic:spPr bwMode="auto">
                    <a:xfrm>
                      <a:off x="0" y="0"/>
                      <a:ext cx="247650" cy="247650"/>
                    </a:xfrm>
                    <a:prstGeom prst="rect">
                      <a:avLst/>
                    </a:prstGeom>
                  </pic:spPr>
                </pic:pic>
              </a:graphicData>
            </a:graphic>
          </wp:inline>
        </w:drawing>
      </w:r>
    </w:p>
    <w:p>
      <w:pPr>
        <w:pStyle w:val="TextBody"/>
        <w:bidi w:val="0"/>
        <w:spacing w:lineRule="atLeast" w:line="300" w:before="0" w:after="0"/>
        <w:ind w:left="600" w:right="480" w:hanging="0"/>
        <w:jc w:val="left"/>
        <w:rPr/>
      </w:pPr>
      <w:hyperlink r:id="rId70">
        <w:r>
          <w:rPr>
            <w:rStyle w:val="InternetLink"/>
            <w:rFonts w:ascii="sohne;Helvetica Neue;Helvetica;Arial;sans-serif" w:hAnsi="sohne;Helvetica Neue;Helvetica;Arial;sans-serif"/>
            <w:b w:val="false"/>
            <w:strike w:val="false"/>
            <w:dstrike w:val="false"/>
            <w:color w:val="292929"/>
            <w:sz w:val="20"/>
            <w:szCs w:val="20"/>
            <w:highlight w:val="white"/>
            <w:u w:val="none"/>
            <w:effect w:val="none"/>
          </w:rPr>
          <w:t>Tyler Marrs</w:t>
        </w:r>
      </w:hyperlink>
    </w:p>
    <w:p>
      <w:pPr>
        <w:pStyle w:val="TextBody"/>
        <w:bidi w:val="0"/>
        <w:spacing w:lineRule="atLeast" w:line="300" w:before="0" w:after="0"/>
        <w:ind w:left="660" w:right="540" w:hanging="0"/>
        <w:jc w:val="left"/>
        <w:rPr/>
      </w:pPr>
      <w:hyperlink r:id="rId71">
        <w:r>
          <w:rPr>
            <w:rStyle w:val="InternetLink"/>
            <w:rFonts w:ascii="sohne;Helvetica Neue;Helvetica;Arial;sans-serif" w:hAnsi="sohne;Helvetica Neue;Helvetica;Arial;sans-serif"/>
            <w:b w:val="false"/>
            <w:strike w:val="false"/>
            <w:dstrike w:val="false"/>
            <w:color w:val="757575"/>
            <w:sz w:val="20"/>
            <w:szCs w:val="20"/>
            <w:highlight w:val="white"/>
            <w:u w:val="none"/>
            <w:effect w:val="none"/>
          </w:rPr>
          <w:t>·Oct 11, 2019</w:t>
        </w:r>
      </w:hyperlink>
    </w:p>
    <w:p>
      <w:pPr>
        <w:pStyle w:val="Heading2"/>
        <w:bidi w:val="0"/>
        <w:spacing w:before="0" w:after="0"/>
        <w:ind w:left="480" w:right="480" w:hanging="0"/>
        <w:jc w:val="left"/>
        <w:rPr/>
      </w:pPr>
      <w:hyperlink r:id="rId72">
        <w:r>
          <w:rPr>
            <w:rStyle w:val="InternetLink"/>
            <w:rFonts w:ascii="sohne;Helvetica Neue;Helvetica;Arial;sans-serif" w:hAnsi="sohne;Helvetica Neue;Helvetica;Arial;sans-serif"/>
            <w:strike w:val="false"/>
            <w:dstrike w:val="false"/>
            <w:sz w:val="20"/>
            <w:szCs w:val="20"/>
            <w:highlight w:val="white"/>
            <w:u w:val="none"/>
            <w:effect w:val="none"/>
          </w:rPr>
          <w:t>Introduction to Matrix Profiles</w:t>
        </w:r>
      </w:hyperlink>
    </w:p>
    <w:p>
      <w:pPr>
        <w:pStyle w:val="TextBody"/>
        <w:bidi w:val="0"/>
        <w:spacing w:lineRule="atLeast" w:line="360" w:before="0" w:after="0"/>
        <w:ind w:left="480" w:right="480" w:hanging="0"/>
        <w:jc w:val="left"/>
        <w:rPr/>
      </w:pPr>
      <w:hyperlink r:id="rId73">
        <w:r>
          <w:rPr>
            <w:rStyle w:val="InternetLink"/>
            <w:b w:val="false"/>
            <w:strike w:val="false"/>
            <w:dstrike w:val="false"/>
            <w:sz w:val="20"/>
            <w:szCs w:val="20"/>
            <w:highlight w:val="white"/>
            <w:u w:val="none"/>
            <w:effect w:val="none"/>
          </w:rPr>
          <w:t>A Novel Data Structure for Mining Time Series — In time series analysis, one is typically interested in two things; anomalies and trends. For example, a physician examines an EKG (electrocardiogram — heartbeat reading) for anomalous events that indicate at-risk patients. An individual working within retail needs to understand what items sell and when they sell (seasonality) to increase…</w:t>
        </w:r>
      </w:hyperlink>
    </w:p>
    <w:p>
      <w:pPr>
        <w:pStyle w:val="TextBody"/>
        <w:bidi w:val="0"/>
        <w:spacing w:lineRule="atLeast" w:line="300" w:before="180" w:after="140"/>
        <w:ind w:left="480" w:right="480" w:hanging="0"/>
        <w:jc w:val="left"/>
        <w:rPr/>
      </w:pPr>
      <w:hyperlink r:id="rId74">
        <w:r>
          <w:rPr>
            <w:rStyle w:val="InternetLink"/>
            <w:rFonts w:ascii="sohne;Helvetica Neue;Helvetica;Arial;sans-serif" w:hAnsi="sohne;Helvetica Neue;Helvetica;Arial;sans-serif"/>
            <w:b w:val="false"/>
            <w:strike w:val="false"/>
            <w:dstrike w:val="false"/>
            <w:color w:val="292929"/>
            <w:sz w:val="20"/>
            <w:szCs w:val="20"/>
            <w:highlight w:val="white"/>
            <w:u w:val="none"/>
            <w:effect w:val="none"/>
          </w:rPr>
          <w:t>Data Science</w:t>
        </w:r>
      </w:hyperlink>
    </w:p>
    <w:p>
      <w:pPr>
        <w:pStyle w:val="TextBody"/>
        <w:bidi w:val="0"/>
        <w:spacing w:lineRule="atLeast" w:line="300" w:before="0" w:after="0"/>
        <w:ind w:left="480" w:right="480" w:hanging="0"/>
        <w:jc w:val="left"/>
        <w:rPr/>
      </w:pPr>
      <w:hyperlink r:id="rId75">
        <w:r>
          <w:rPr>
            <w:rStyle w:val="InternetLink"/>
            <w:rFonts w:ascii="sohne;Helvetica Neue;Helvetica;Arial;sans-serif" w:hAnsi="sohne;Helvetica Neue;Helvetica;Arial;sans-serif"/>
            <w:b w:val="false"/>
            <w:strike w:val="false"/>
            <w:dstrike w:val="false"/>
            <w:color w:val="757575"/>
            <w:sz w:val="20"/>
            <w:szCs w:val="20"/>
            <w:highlight w:val="white"/>
            <w:u w:val="none"/>
            <w:effect w:val="none"/>
          </w:rPr>
          <w:t>7 min read</w:t>
        </w:r>
      </w:hyperlink>
    </w:p>
    <w:p>
      <w:pPr>
        <w:pStyle w:val="TextBody"/>
        <w:bidi w:val="0"/>
        <w:spacing w:before="180" w:after="140"/>
        <w:ind w:left="1380" w:right="480" w:hanging="0"/>
        <w:jc w:val="left"/>
        <w:rPr>
          <w:sz w:val="20"/>
          <w:szCs w:val="20"/>
        </w:rPr>
      </w:pPr>
      <w:r>
        <w:rPr>
          <w:sz w:val="20"/>
          <w:szCs w:val="20"/>
        </w:rPr>
        <w:drawing>
          <wp:inline distT="0" distB="0" distL="0" distR="0">
            <wp:extent cx="1085850" cy="1085850"/>
            <wp:effectExtent l="0" t="0" r="0" b="0"/>
            <wp:docPr id="23" name="Image21" descr="">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a:hlinkClick r:id="rId77"/>
                    </pic:cNvPr>
                    <pic:cNvPicPr>
                      <a:picLocks noChangeAspect="1" noChangeArrowheads="1"/>
                    </pic:cNvPicPr>
                  </pic:nvPicPr>
                  <pic:blipFill>
                    <a:blip r:embed="rId76"/>
                    <a:stretch>
                      <a:fillRect/>
                    </a:stretch>
                  </pic:blipFill>
                  <pic:spPr bwMode="auto">
                    <a:xfrm>
                      <a:off x="0" y="0"/>
                      <a:ext cx="1085850" cy="1085850"/>
                    </a:xfrm>
                    <a:prstGeom prst="rect">
                      <a:avLst/>
                    </a:prstGeom>
                    <a:ln w="9525">
                      <a:solidFill>
                        <a:srgbClr val="000080"/>
                      </a:solidFill>
                    </a:ln>
                  </pic:spPr>
                </pic:pic>
              </a:graphicData>
            </a:graphic>
          </wp:inline>
        </w:drawing>
      </w:r>
    </w:p>
    <w:p>
      <w:pPr>
        <w:pStyle w:val="HorizontalLine"/>
        <w:bidi w:val="0"/>
        <w:spacing w:before="0" w:after="0"/>
        <w:ind w:left="480" w:right="480" w:hanging="0"/>
        <w:jc w:val="left"/>
        <w:rPr>
          <w:sz w:val="20"/>
          <w:szCs w:val="20"/>
        </w:rPr>
      </w:pPr>
      <w:r>
        <w:rPr>
          <w:sz w:val="20"/>
          <w:szCs w:val="20"/>
        </w:rPr>
      </w:r>
    </w:p>
    <w:p>
      <w:pPr>
        <w:pStyle w:val="TextBody"/>
        <w:bidi w:val="0"/>
        <w:spacing w:before="0" w:after="0"/>
        <w:ind w:left="480" w:right="480" w:hanging="0"/>
        <w:jc w:val="left"/>
        <w:rPr>
          <w:sz w:val="20"/>
          <w:szCs w:val="20"/>
        </w:rPr>
      </w:pPr>
      <w:r>
        <w:rPr>
          <w:sz w:val="20"/>
          <w:szCs w:val="20"/>
        </w:rPr>
        <w:drawing>
          <wp:inline distT="0" distB="0" distL="0" distR="0">
            <wp:extent cx="247650" cy="247650"/>
            <wp:effectExtent l="0" t="0" r="0" b="0"/>
            <wp:docPr id="24" name="Image22" descr="">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a:hlinkClick r:id="rId79"/>
                    </pic:cNvPr>
                    <pic:cNvPicPr>
                      <a:picLocks noChangeAspect="1" noChangeArrowheads="1"/>
                    </pic:cNvPicPr>
                  </pic:nvPicPr>
                  <pic:blipFill>
                    <a:blip r:embed="rId78"/>
                    <a:stretch>
                      <a:fillRect/>
                    </a:stretch>
                  </pic:blipFill>
                  <pic:spPr bwMode="auto">
                    <a:xfrm>
                      <a:off x="0" y="0"/>
                      <a:ext cx="247650" cy="247650"/>
                    </a:xfrm>
                    <a:prstGeom prst="rect">
                      <a:avLst/>
                    </a:prstGeom>
                  </pic:spPr>
                </pic:pic>
              </a:graphicData>
            </a:graphic>
          </wp:inline>
        </w:drawing>
      </w:r>
    </w:p>
    <w:p>
      <w:pPr>
        <w:pStyle w:val="TextBody"/>
        <w:bidi w:val="0"/>
        <w:spacing w:lineRule="atLeast" w:line="300" w:before="0" w:after="0"/>
        <w:ind w:left="600" w:right="480" w:hanging="0"/>
        <w:jc w:val="left"/>
        <w:rPr/>
      </w:pPr>
      <w:hyperlink r:id="rId80">
        <w:r>
          <w:rPr>
            <w:rStyle w:val="InternetLink"/>
            <w:rFonts w:ascii="sohne;Helvetica Neue;Helvetica;Arial;sans-serif" w:hAnsi="sohne;Helvetica Neue;Helvetica;Arial;sans-serif"/>
            <w:b w:val="false"/>
            <w:strike w:val="false"/>
            <w:dstrike w:val="false"/>
            <w:color w:val="292929"/>
            <w:sz w:val="20"/>
            <w:szCs w:val="20"/>
            <w:highlight w:val="white"/>
            <w:u w:val="none"/>
            <w:effect w:val="none"/>
          </w:rPr>
          <w:t>Ioannis Gatopoulos</w:t>
        </w:r>
      </w:hyperlink>
    </w:p>
    <w:p>
      <w:pPr>
        <w:pStyle w:val="TextBody"/>
        <w:bidi w:val="0"/>
        <w:spacing w:lineRule="atLeast" w:line="300" w:before="0" w:after="0"/>
        <w:ind w:left="660" w:right="540" w:hanging="0"/>
        <w:jc w:val="left"/>
        <w:rPr/>
      </w:pPr>
      <w:hyperlink r:id="rId81">
        <w:r>
          <w:rPr>
            <w:rStyle w:val="InternetLink"/>
            <w:rFonts w:ascii="sohne;Helvetica Neue;Helvetica;Arial;sans-serif" w:hAnsi="sohne;Helvetica Neue;Helvetica;Arial;sans-serif"/>
            <w:b w:val="false"/>
            <w:strike w:val="false"/>
            <w:dstrike w:val="false"/>
            <w:color w:val="757575"/>
            <w:sz w:val="20"/>
            <w:szCs w:val="20"/>
            <w:highlight w:val="white"/>
            <w:u w:val="none"/>
            <w:effect w:val="none"/>
          </w:rPr>
          <w:t>·Oct 11, 2019</w:t>
        </w:r>
      </w:hyperlink>
    </w:p>
    <w:p>
      <w:pPr>
        <w:pStyle w:val="TextBody"/>
        <w:bidi w:val="0"/>
        <w:spacing w:lineRule="atLeast" w:line="300" w:before="0" w:after="0"/>
        <w:ind w:left="600" w:right="480" w:hanging="0"/>
        <w:jc w:val="left"/>
        <w:rPr>
          <w:sz w:val="20"/>
          <w:szCs w:val="20"/>
        </w:rPr>
      </w:pPr>
      <w:r>
        <w:rPr>
          <w:rFonts w:ascii="sohne;Helvetica Neue;Helvetica;Arial;sans-serif" w:hAnsi="sohne;Helvetica Neue;Helvetica;Arial;sans-serif"/>
          <w:b w:val="false"/>
          <w:color w:val="757575"/>
          <w:sz w:val="20"/>
          <w:szCs w:val="20"/>
          <w:highlight w:val="white"/>
        </w:rPr>
        <w:t>Member-only</w:t>
      </w:r>
    </w:p>
    <w:p>
      <w:pPr>
        <w:pStyle w:val="Heading2"/>
        <w:bidi w:val="0"/>
        <w:spacing w:before="0" w:after="0"/>
        <w:ind w:left="480" w:right="480" w:hanging="0"/>
        <w:jc w:val="left"/>
        <w:rPr/>
      </w:pPr>
      <w:hyperlink r:id="rId82">
        <w:r>
          <w:rPr>
            <w:rStyle w:val="InternetLink"/>
            <w:rFonts w:ascii="sohne;Helvetica Neue;Helvetica;Arial;sans-serif" w:hAnsi="sohne;Helvetica Neue;Helvetica;Arial;sans-serif"/>
            <w:strike w:val="false"/>
            <w:dstrike w:val="false"/>
            <w:sz w:val="20"/>
            <w:szCs w:val="20"/>
            <w:highlight w:val="white"/>
            <w:u w:val="none"/>
            <w:effect w:val="none"/>
          </w:rPr>
          <w:t>Line Detection: Make an Autonomous Car see Road Lines</w:t>
        </w:r>
      </w:hyperlink>
    </w:p>
    <w:p>
      <w:pPr>
        <w:pStyle w:val="TextBody"/>
        <w:bidi w:val="0"/>
        <w:spacing w:lineRule="atLeast" w:line="360" w:before="0" w:after="0"/>
        <w:ind w:left="480" w:right="480" w:hanging="0"/>
        <w:jc w:val="left"/>
        <w:rPr/>
      </w:pPr>
      <w:hyperlink r:id="rId83">
        <w:r>
          <w:rPr>
            <w:rStyle w:val="InternetLink"/>
            <w:b w:val="false"/>
            <w:strike w:val="false"/>
            <w:dstrike w:val="false"/>
            <w:sz w:val="20"/>
            <w:szCs w:val="20"/>
            <w:highlight w:val="white"/>
            <w:u w:val="none"/>
            <w:effect w:val="none"/>
          </w:rPr>
          <w:t>Step by step you can turn a video stream into a line detector via Computer Vision Motivation Fully self-driving passenger cars are not “just around the corner”. Elon Musk claims that Teslas will have a “full self-driving” capability by the end of 2020. Especially, he says that Tesla’s hardware is already…</w:t>
        </w:r>
      </w:hyperlink>
    </w:p>
    <w:p>
      <w:pPr>
        <w:pStyle w:val="TextBody"/>
        <w:bidi w:val="0"/>
        <w:spacing w:lineRule="atLeast" w:line="300" w:before="180" w:after="140"/>
        <w:ind w:left="480" w:right="480" w:hanging="0"/>
        <w:jc w:val="left"/>
        <w:rPr/>
      </w:pPr>
      <w:hyperlink r:id="rId84">
        <w:r>
          <w:rPr>
            <w:rStyle w:val="InternetLink"/>
            <w:rFonts w:ascii="sohne;Helvetica Neue;Helvetica;Arial;sans-serif" w:hAnsi="sohne;Helvetica Neue;Helvetica;Arial;sans-serif"/>
            <w:b w:val="false"/>
            <w:strike w:val="false"/>
            <w:dstrike w:val="false"/>
            <w:color w:val="292929"/>
            <w:sz w:val="20"/>
            <w:szCs w:val="20"/>
            <w:highlight w:val="white"/>
            <w:u w:val="none"/>
            <w:effect w:val="none"/>
          </w:rPr>
          <w:t>Computer Vision</w:t>
        </w:r>
      </w:hyperlink>
    </w:p>
    <w:p>
      <w:pPr>
        <w:pStyle w:val="TextBody"/>
        <w:bidi w:val="0"/>
        <w:spacing w:lineRule="atLeast" w:line="300" w:before="0" w:after="0"/>
        <w:ind w:left="480" w:right="480" w:hanging="0"/>
        <w:jc w:val="left"/>
        <w:rPr/>
      </w:pPr>
      <w:hyperlink r:id="rId85">
        <w:r>
          <w:rPr>
            <w:rStyle w:val="InternetLink"/>
            <w:rFonts w:ascii="sohne;Helvetica Neue;Helvetica;Arial;sans-serif" w:hAnsi="sohne;Helvetica Neue;Helvetica;Arial;sans-serif"/>
            <w:b w:val="false"/>
            <w:strike w:val="false"/>
            <w:dstrike w:val="false"/>
            <w:color w:val="757575"/>
            <w:sz w:val="20"/>
            <w:szCs w:val="20"/>
            <w:highlight w:val="white"/>
            <w:u w:val="none"/>
            <w:effect w:val="none"/>
          </w:rPr>
          <w:t>6 min read</w:t>
        </w:r>
      </w:hyperlink>
    </w:p>
    <w:p>
      <w:pPr>
        <w:pStyle w:val="TextBody"/>
        <w:bidi w:val="0"/>
        <w:spacing w:before="180" w:after="140"/>
        <w:ind w:left="1380" w:right="480" w:hanging="0"/>
        <w:jc w:val="left"/>
        <w:rPr>
          <w:sz w:val="20"/>
          <w:szCs w:val="20"/>
        </w:rPr>
      </w:pPr>
      <w:r>
        <w:rPr>
          <w:sz w:val="20"/>
          <w:szCs w:val="20"/>
        </w:rPr>
        <w:drawing>
          <wp:inline distT="0" distB="0" distL="0" distR="0">
            <wp:extent cx="1085850" cy="1085850"/>
            <wp:effectExtent l="0" t="0" r="0" b="0"/>
            <wp:docPr id="25" name="Image23" descr="">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a:hlinkClick r:id="rId87"/>
                    </pic:cNvPr>
                    <pic:cNvPicPr>
                      <a:picLocks noChangeAspect="1" noChangeArrowheads="1"/>
                    </pic:cNvPicPr>
                  </pic:nvPicPr>
                  <pic:blipFill>
                    <a:blip r:embed="rId86"/>
                    <a:stretch>
                      <a:fillRect/>
                    </a:stretch>
                  </pic:blipFill>
                  <pic:spPr bwMode="auto">
                    <a:xfrm>
                      <a:off x="0" y="0"/>
                      <a:ext cx="1085850" cy="1085850"/>
                    </a:xfrm>
                    <a:prstGeom prst="rect">
                      <a:avLst/>
                    </a:prstGeom>
                    <a:ln w="9525">
                      <a:solidFill>
                        <a:srgbClr val="000080"/>
                      </a:solidFill>
                    </a:ln>
                  </pic:spPr>
                </pic:pic>
              </a:graphicData>
            </a:graphic>
          </wp:inline>
        </w:drawing>
      </w:r>
    </w:p>
    <w:p>
      <w:pPr>
        <w:pStyle w:val="HorizontalLine"/>
        <w:bidi w:val="0"/>
        <w:spacing w:before="0" w:after="0"/>
        <w:ind w:left="480" w:right="480" w:hanging="0"/>
        <w:jc w:val="left"/>
        <w:rPr>
          <w:sz w:val="20"/>
          <w:szCs w:val="20"/>
        </w:rPr>
      </w:pPr>
      <w:r>
        <w:rPr>
          <w:sz w:val="20"/>
          <w:szCs w:val="20"/>
        </w:rPr>
      </w:r>
    </w:p>
    <w:p>
      <w:pPr>
        <w:pStyle w:val="TextBody"/>
        <w:bidi w:val="0"/>
        <w:spacing w:before="0" w:after="0"/>
        <w:ind w:left="480" w:right="480" w:hanging="0"/>
        <w:jc w:val="left"/>
        <w:rPr>
          <w:sz w:val="20"/>
          <w:szCs w:val="20"/>
        </w:rPr>
      </w:pPr>
      <w:r>
        <w:rPr>
          <w:sz w:val="20"/>
          <w:szCs w:val="20"/>
        </w:rPr>
        <w:drawing>
          <wp:inline distT="0" distB="0" distL="0" distR="0">
            <wp:extent cx="247650" cy="247650"/>
            <wp:effectExtent l="0" t="0" r="0" b="0"/>
            <wp:docPr id="26" name="Image24" descr="">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a:hlinkClick r:id="rId89"/>
                    </pic:cNvPr>
                    <pic:cNvPicPr>
                      <a:picLocks noChangeAspect="1" noChangeArrowheads="1"/>
                    </pic:cNvPicPr>
                  </pic:nvPicPr>
                  <pic:blipFill>
                    <a:blip r:embed="rId88"/>
                    <a:stretch>
                      <a:fillRect/>
                    </a:stretch>
                  </pic:blipFill>
                  <pic:spPr bwMode="auto">
                    <a:xfrm>
                      <a:off x="0" y="0"/>
                      <a:ext cx="247650" cy="247650"/>
                    </a:xfrm>
                    <a:prstGeom prst="rect">
                      <a:avLst/>
                    </a:prstGeom>
                  </pic:spPr>
                </pic:pic>
              </a:graphicData>
            </a:graphic>
          </wp:inline>
        </w:drawing>
      </w:r>
    </w:p>
    <w:p>
      <w:pPr>
        <w:pStyle w:val="TextBody"/>
        <w:bidi w:val="0"/>
        <w:spacing w:lineRule="atLeast" w:line="300" w:before="0" w:after="0"/>
        <w:ind w:left="600" w:right="480" w:hanging="0"/>
        <w:jc w:val="left"/>
        <w:rPr/>
      </w:pPr>
      <w:hyperlink r:id="rId90">
        <w:r>
          <w:rPr>
            <w:rStyle w:val="InternetLink"/>
            <w:rFonts w:ascii="sohne;Helvetica Neue;Helvetica;Arial;sans-serif" w:hAnsi="sohne;Helvetica Neue;Helvetica;Arial;sans-serif"/>
            <w:b w:val="false"/>
            <w:strike w:val="false"/>
            <w:dstrike w:val="false"/>
            <w:color w:val="292929"/>
            <w:sz w:val="20"/>
            <w:szCs w:val="20"/>
            <w:highlight w:val="white"/>
            <w:u w:val="none"/>
            <w:effect w:val="none"/>
          </w:rPr>
          <w:t>Kanellis Georgios</w:t>
        </w:r>
      </w:hyperlink>
    </w:p>
    <w:p>
      <w:pPr>
        <w:pStyle w:val="TextBody"/>
        <w:bidi w:val="0"/>
        <w:spacing w:lineRule="atLeast" w:line="300" w:before="0" w:after="0"/>
        <w:ind w:left="660" w:right="540" w:hanging="0"/>
        <w:jc w:val="left"/>
        <w:rPr/>
      </w:pPr>
      <w:hyperlink r:id="rId91">
        <w:r>
          <w:rPr>
            <w:rStyle w:val="InternetLink"/>
            <w:rFonts w:ascii="sohne;Helvetica Neue;Helvetica;Arial;sans-serif" w:hAnsi="sohne;Helvetica Neue;Helvetica;Arial;sans-serif"/>
            <w:b w:val="false"/>
            <w:strike w:val="false"/>
            <w:dstrike w:val="false"/>
            <w:color w:val="757575"/>
            <w:sz w:val="20"/>
            <w:szCs w:val="20"/>
            <w:highlight w:val="white"/>
            <w:u w:val="none"/>
            <w:effect w:val="none"/>
          </w:rPr>
          <w:t>·Oct 11, 2019</w:t>
        </w:r>
      </w:hyperlink>
    </w:p>
    <w:p>
      <w:pPr>
        <w:pStyle w:val="TextBody"/>
        <w:bidi w:val="0"/>
        <w:spacing w:lineRule="atLeast" w:line="300" w:before="0" w:after="0"/>
        <w:ind w:left="600" w:right="480" w:hanging="0"/>
        <w:jc w:val="left"/>
        <w:rPr>
          <w:sz w:val="20"/>
          <w:szCs w:val="20"/>
        </w:rPr>
      </w:pPr>
      <w:r>
        <w:rPr>
          <w:rFonts w:ascii="sohne;Helvetica Neue;Helvetica;Arial;sans-serif" w:hAnsi="sohne;Helvetica Neue;Helvetica;Arial;sans-serif"/>
          <w:b w:val="false"/>
          <w:color w:val="757575"/>
          <w:sz w:val="20"/>
          <w:szCs w:val="20"/>
          <w:highlight w:val="white"/>
        </w:rPr>
        <w:t>Member-only</w:t>
      </w:r>
    </w:p>
    <w:p>
      <w:pPr>
        <w:pStyle w:val="Heading2"/>
        <w:bidi w:val="0"/>
        <w:spacing w:before="0" w:after="0"/>
        <w:ind w:left="480" w:right="480" w:hanging="0"/>
        <w:jc w:val="left"/>
        <w:rPr/>
      </w:pPr>
      <w:hyperlink r:id="rId92">
        <w:r>
          <w:rPr>
            <w:rStyle w:val="InternetLink"/>
            <w:rFonts w:ascii="sohne;Helvetica Neue;Helvetica;Arial;sans-serif" w:hAnsi="sohne;Helvetica Neue;Helvetica;Arial;sans-serif"/>
            <w:strike w:val="false"/>
            <w:dstrike w:val="false"/>
            <w:sz w:val="20"/>
            <w:szCs w:val="20"/>
            <w:highlight w:val="white"/>
            <w:u w:val="none"/>
            <w:effect w:val="none"/>
          </w:rPr>
          <w:t>Proper Balancing for Cross Validation</w:t>
        </w:r>
      </w:hyperlink>
    </w:p>
    <w:p>
      <w:pPr>
        <w:pStyle w:val="TextBody"/>
        <w:bidi w:val="0"/>
        <w:spacing w:lineRule="atLeast" w:line="360" w:before="0" w:after="0"/>
        <w:ind w:left="480" w:right="480" w:hanging="0"/>
        <w:jc w:val="left"/>
        <w:rPr/>
      </w:pPr>
      <w:hyperlink r:id="rId93">
        <w:r>
          <w:rPr>
            <w:rStyle w:val="InternetLink"/>
            <w:b w:val="false"/>
            <w:strike w:val="false"/>
            <w:dstrike w:val="false"/>
            <w:sz w:val="20"/>
            <w:szCs w:val="20"/>
            <w:highlight w:val="white"/>
            <w:u w:val="none"/>
            <w:effect w:val="none"/>
          </w:rPr>
          <w:t>Who hasn’t come across the need of applying the cross validation technique, while the dataset in hand is imbalanced, in regards to the number of instances per target class value. The question here is, do we apply it properly? The purpose of this article is to show a way to…</w:t>
        </w:r>
      </w:hyperlink>
    </w:p>
    <w:p>
      <w:pPr>
        <w:pStyle w:val="TextBody"/>
        <w:bidi w:val="0"/>
        <w:spacing w:lineRule="atLeast" w:line="300" w:before="180" w:after="140"/>
        <w:ind w:left="480" w:right="480" w:hanging="0"/>
        <w:jc w:val="left"/>
        <w:rPr/>
      </w:pPr>
      <w:hyperlink r:id="rId94">
        <w:r>
          <w:rPr>
            <w:rStyle w:val="InternetLink"/>
            <w:rFonts w:ascii="sohne;Helvetica Neue;Helvetica;Arial;sans-serif" w:hAnsi="sohne;Helvetica Neue;Helvetica;Arial;sans-serif"/>
            <w:b w:val="false"/>
            <w:strike w:val="false"/>
            <w:dstrike w:val="false"/>
            <w:color w:val="292929"/>
            <w:sz w:val="20"/>
            <w:szCs w:val="20"/>
            <w:highlight w:val="white"/>
            <w:u w:val="none"/>
            <w:effect w:val="none"/>
          </w:rPr>
          <w:t>Machine Learning</w:t>
        </w:r>
      </w:hyperlink>
    </w:p>
    <w:p>
      <w:pPr>
        <w:pStyle w:val="TextBody"/>
        <w:bidi w:val="0"/>
        <w:spacing w:lineRule="atLeast" w:line="300" w:before="0" w:after="0"/>
        <w:ind w:left="480" w:right="480" w:hanging="0"/>
        <w:jc w:val="left"/>
        <w:rPr/>
      </w:pPr>
      <w:hyperlink r:id="rId95">
        <w:r>
          <w:rPr>
            <w:rStyle w:val="InternetLink"/>
            <w:rFonts w:ascii="sohne;Helvetica Neue;Helvetica;Arial;sans-serif" w:hAnsi="sohne;Helvetica Neue;Helvetica;Arial;sans-serif"/>
            <w:b w:val="false"/>
            <w:strike w:val="false"/>
            <w:dstrike w:val="false"/>
            <w:color w:val="757575"/>
            <w:sz w:val="20"/>
            <w:szCs w:val="20"/>
            <w:highlight w:val="white"/>
            <w:u w:val="none"/>
            <w:effect w:val="none"/>
          </w:rPr>
          <w:t>7 min read</w:t>
        </w:r>
      </w:hyperlink>
    </w:p>
    <w:p>
      <w:pPr>
        <w:pStyle w:val="TextBody"/>
        <w:bidi w:val="0"/>
        <w:spacing w:before="180" w:after="140"/>
        <w:ind w:left="1380" w:right="480" w:hanging="0"/>
        <w:jc w:val="left"/>
        <w:rPr>
          <w:sz w:val="20"/>
          <w:szCs w:val="20"/>
        </w:rPr>
      </w:pPr>
      <w:r>
        <w:rPr>
          <w:sz w:val="20"/>
          <w:szCs w:val="20"/>
        </w:rPr>
        <w:drawing>
          <wp:inline distT="0" distB="0" distL="0" distR="0">
            <wp:extent cx="1085850" cy="1085850"/>
            <wp:effectExtent l="0" t="0" r="0" b="0"/>
            <wp:docPr id="27" name="Image25" descr="">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a:hlinkClick r:id="rId97"/>
                    </pic:cNvPr>
                    <pic:cNvPicPr>
                      <a:picLocks noChangeAspect="1" noChangeArrowheads="1"/>
                    </pic:cNvPicPr>
                  </pic:nvPicPr>
                  <pic:blipFill>
                    <a:blip r:embed="rId96"/>
                    <a:stretch>
                      <a:fillRect/>
                    </a:stretch>
                  </pic:blipFill>
                  <pic:spPr bwMode="auto">
                    <a:xfrm>
                      <a:off x="0" y="0"/>
                      <a:ext cx="1085850" cy="1085850"/>
                    </a:xfrm>
                    <a:prstGeom prst="rect">
                      <a:avLst/>
                    </a:prstGeom>
                    <a:ln w="9525">
                      <a:solidFill>
                        <a:srgbClr val="000080"/>
                      </a:solidFill>
                    </a:ln>
                  </pic:spPr>
                </pic:pic>
              </a:graphicData>
            </a:graphic>
          </wp:inline>
        </w:drawing>
      </w:r>
    </w:p>
    <w:p>
      <w:pPr>
        <w:pStyle w:val="HorizontalLine"/>
        <w:bidi w:val="0"/>
        <w:spacing w:before="0" w:after="0"/>
        <w:ind w:left="480" w:right="480" w:hanging="0"/>
        <w:jc w:val="left"/>
        <w:rPr>
          <w:sz w:val="20"/>
          <w:szCs w:val="20"/>
        </w:rPr>
      </w:pPr>
      <w:r>
        <w:rPr>
          <w:sz w:val="20"/>
          <w:szCs w:val="20"/>
        </w:rPr>
      </w:r>
    </w:p>
    <w:p>
      <w:pPr>
        <w:pStyle w:val="TextBody"/>
        <w:bidi w:val="0"/>
        <w:ind w:left="480" w:right="480" w:hanging="0"/>
        <w:jc w:val="center"/>
        <w:rPr/>
      </w:pPr>
      <w:hyperlink r:id="rId98">
        <w:r>
          <w:rPr>
            <w:rStyle w:val="InternetLink"/>
            <w:strike w:val="false"/>
            <w:dstrike w:val="false"/>
            <w:color w:val="FFFFFF"/>
            <w:sz w:val="20"/>
            <w:szCs w:val="20"/>
            <w:highlight w:val="white"/>
            <w:u w:val="none"/>
            <w:effect w:val="none"/>
          </w:rPr>
          <w:t>Read more from Towards Data Science</w:t>
        </w:r>
      </w:hyperlink>
    </w:p>
    <w:p>
      <w:pPr>
        <w:pStyle w:val="Heading2"/>
        <w:bidi w:val="0"/>
        <w:spacing w:before="0" w:after="0"/>
        <w:ind w:left="480" w:right="480" w:hanging="0"/>
        <w:jc w:val="left"/>
        <w:rPr>
          <w:sz w:val="20"/>
          <w:szCs w:val="20"/>
        </w:rPr>
      </w:pPr>
      <w:r>
        <w:rPr>
          <w:rFonts w:ascii="sohne;Helvetica Neue;Helvetica;Arial;sans-serif" w:hAnsi="sohne;Helvetica Neue;Helvetica;Arial;sans-serif"/>
          <w:sz w:val="20"/>
          <w:szCs w:val="20"/>
          <w:highlight w:val="white"/>
        </w:rPr>
        <w:t>Recommended from Medium</w:t>
      </w:r>
    </w:p>
    <w:p>
      <w:pPr>
        <w:pStyle w:val="TextBody"/>
        <w:bidi w:val="0"/>
        <w:spacing w:before="0" w:after="120"/>
        <w:ind w:left="0" w:right="480" w:hanging="0"/>
        <w:jc w:val="left"/>
        <w:rPr>
          <w:sz w:val="20"/>
          <w:szCs w:val="20"/>
        </w:rPr>
      </w:pPr>
      <w:r>
        <w:rPr>
          <w:sz w:val="20"/>
          <w:szCs w:val="20"/>
        </w:rPr>
        <w:drawing>
          <wp:inline distT="0" distB="0" distL="0" distR="0">
            <wp:extent cx="209550" cy="209550"/>
            <wp:effectExtent l="0" t="0" r="0" b="0"/>
            <wp:docPr id="28" name="Image26" descr="">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a:hlinkClick r:id="rId100"/>
                    </pic:cNvPr>
                    <pic:cNvPicPr>
                      <a:picLocks noChangeAspect="1" noChangeArrowheads="1"/>
                    </pic:cNvPicPr>
                  </pic:nvPicPr>
                  <pic:blipFill>
                    <a:blip r:embed="rId99"/>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01">
        <w:r>
          <w:rPr>
            <w:rStyle w:val="InternetLink"/>
            <w:rFonts w:ascii="sohne;Helvetica Neue;Helvetica;Arial;sans-serif" w:hAnsi="sohne;Helvetica Neue;Helvetica;Arial;sans-serif"/>
            <w:b w:val="false"/>
            <w:strike w:val="false"/>
            <w:dstrike w:val="false"/>
            <w:sz w:val="20"/>
            <w:szCs w:val="20"/>
            <w:highlight w:val="white"/>
            <w:u w:val="none"/>
            <w:effect w:val="none"/>
          </w:rPr>
          <w:t>Ramji Balasubramanian</w:t>
        </w:r>
      </w:hyperlink>
    </w:p>
    <w:p>
      <w:pPr>
        <w:pStyle w:val="TextBody"/>
        <w:bidi w:val="0"/>
        <w:spacing w:lineRule="atLeast" w:line="300" w:before="0" w:after="0"/>
        <w:ind w:left="0" w:right="360" w:hanging="0"/>
        <w:jc w:val="left"/>
        <w:rPr>
          <w:sz w:val="20"/>
          <w:szCs w:val="20"/>
        </w:rPr>
      </w:pPr>
      <w:r>
        <w:rPr>
          <w:rFonts w:ascii="sohne;Helvetica Neue;Helvetica;Arial;sans-serif" w:hAnsi="sohne;Helvetica Neue;Helvetica;Arial;sans-serif"/>
          <w:b w:val="false"/>
          <w:color w:val="757575"/>
          <w:sz w:val="20"/>
          <w:szCs w:val="20"/>
          <w:highlight w:val="white"/>
        </w:rPr>
        <w:t>in</w:t>
      </w:r>
    </w:p>
    <w:p>
      <w:pPr>
        <w:pStyle w:val="TextBody"/>
        <w:bidi w:val="0"/>
        <w:spacing w:lineRule="atLeast" w:line="300" w:before="0" w:after="0"/>
        <w:ind w:left="0" w:right="360" w:hanging="0"/>
        <w:jc w:val="left"/>
        <w:rPr/>
      </w:pPr>
      <w:hyperlink r:id="rId102">
        <w:r>
          <w:rPr>
            <w:rStyle w:val="InternetLink"/>
            <w:rFonts w:ascii="sohne;Helvetica Neue;Helvetica;Arial;sans-serif" w:hAnsi="sohne;Helvetica Neue;Helvetica;Arial;sans-serif"/>
            <w:b w:val="false"/>
            <w:strike w:val="false"/>
            <w:dstrike w:val="false"/>
            <w:sz w:val="20"/>
            <w:szCs w:val="20"/>
            <w:highlight w:val="white"/>
            <w:u w:val="none"/>
            <w:effect w:val="none"/>
          </w:rPr>
          <w:t>Analytics Vidhya</w:t>
        </w:r>
      </w:hyperlink>
    </w:p>
    <w:p>
      <w:pPr>
        <w:pStyle w:val="Heading2"/>
        <w:bidi w:val="0"/>
        <w:spacing w:lineRule="atLeast" w:line="300" w:before="0" w:after="0"/>
        <w:ind w:left="0" w:right="360" w:hanging="0"/>
        <w:jc w:val="left"/>
        <w:rPr/>
      </w:pPr>
      <w:hyperlink r:id="rId103">
        <w:r>
          <w:rPr>
            <w:rStyle w:val="InternetLink"/>
            <w:rFonts w:ascii="sohne;Helvetica Neue;Helvetica;Arial;sans-serif" w:hAnsi="sohne;Helvetica Neue;Helvetica;Arial;sans-serif"/>
            <w:strike w:val="false"/>
            <w:dstrike w:val="false"/>
            <w:sz w:val="20"/>
            <w:szCs w:val="20"/>
            <w:highlight w:val="white"/>
            <w:u w:val="none"/>
            <w:effect w:val="none"/>
          </w:rPr>
          <w:t>Signature Recognition Using OpenCV -Part 2</w:t>
        </w:r>
      </w:hyperlink>
    </w:p>
    <w:p>
      <w:pPr>
        <w:pStyle w:val="TextBody"/>
        <w:bidi w:val="0"/>
        <w:spacing w:before="0" w:after="360"/>
        <w:ind w:left="0" w:right="360" w:hanging="0"/>
        <w:jc w:val="left"/>
        <w:rPr>
          <w:sz w:val="20"/>
          <w:szCs w:val="20"/>
        </w:rPr>
      </w:pPr>
      <w:r>
        <w:rPr>
          <w:sz w:val="20"/>
          <w:szCs w:val="20"/>
        </w:rPr>
        <w:drawing>
          <wp:inline distT="0" distB="0" distL="0" distR="0">
            <wp:extent cx="552450" cy="542925"/>
            <wp:effectExtent l="0" t="0" r="0" b="0"/>
            <wp:docPr id="29" name="Image27" descr="">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a:hlinkClick r:id="rId105"/>
                    </pic:cNvPr>
                    <pic:cNvPicPr>
                      <a:picLocks noChangeAspect="1" noChangeArrowheads="1"/>
                    </pic:cNvPicPr>
                  </pic:nvPicPr>
                  <pic:blipFill>
                    <a:blip r:embed="rId104"/>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z w:val="20"/>
          <w:szCs w:val="20"/>
        </w:rPr>
      </w:pPr>
      <w:r>
        <w:rPr>
          <w:sz w:val="20"/>
          <w:szCs w:val="20"/>
        </w:rPr>
        <w:drawing>
          <wp:inline distT="0" distB="0" distL="0" distR="0">
            <wp:extent cx="209550" cy="209550"/>
            <wp:effectExtent l="0" t="0" r="0" b="0"/>
            <wp:docPr id="30" name="Image28" descr="">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a:hlinkClick r:id="rId107"/>
                    </pic:cNvPr>
                    <pic:cNvPicPr>
                      <a:picLocks noChangeAspect="1" noChangeArrowheads="1"/>
                    </pic:cNvPicPr>
                  </pic:nvPicPr>
                  <pic:blipFill>
                    <a:blip r:embed="rId106"/>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08">
        <w:r>
          <w:rPr>
            <w:rStyle w:val="InternetLink"/>
            <w:rFonts w:ascii="sohne;Helvetica Neue;Helvetica;Arial;sans-serif" w:hAnsi="sohne;Helvetica Neue;Helvetica;Arial;sans-serif"/>
            <w:b w:val="false"/>
            <w:strike w:val="false"/>
            <w:dstrike w:val="false"/>
            <w:sz w:val="20"/>
            <w:szCs w:val="20"/>
            <w:highlight w:val="white"/>
            <w:u w:val="none"/>
            <w:effect w:val="none"/>
          </w:rPr>
          <w:t>Wilson Louie</w:t>
        </w:r>
      </w:hyperlink>
    </w:p>
    <w:p>
      <w:pPr>
        <w:pStyle w:val="TextBody"/>
        <w:bidi w:val="0"/>
        <w:spacing w:lineRule="atLeast" w:line="300" w:before="0" w:after="0"/>
        <w:ind w:left="0" w:right="360" w:hanging="0"/>
        <w:jc w:val="left"/>
        <w:rPr>
          <w:sz w:val="20"/>
          <w:szCs w:val="20"/>
        </w:rPr>
      </w:pPr>
      <w:r>
        <w:rPr>
          <w:rFonts w:ascii="sohne;Helvetica Neue;Helvetica;Arial;sans-serif" w:hAnsi="sohne;Helvetica Neue;Helvetica;Arial;sans-serif"/>
          <w:b w:val="false"/>
          <w:color w:val="757575"/>
          <w:sz w:val="20"/>
          <w:szCs w:val="20"/>
          <w:highlight w:val="white"/>
        </w:rPr>
        <w:t>in</w:t>
      </w:r>
    </w:p>
    <w:p>
      <w:pPr>
        <w:pStyle w:val="TextBody"/>
        <w:bidi w:val="0"/>
        <w:spacing w:lineRule="atLeast" w:line="300" w:before="0" w:after="0"/>
        <w:ind w:left="0" w:right="360" w:hanging="0"/>
        <w:jc w:val="left"/>
        <w:rPr/>
      </w:pPr>
      <w:hyperlink r:id="rId109">
        <w:r>
          <w:rPr>
            <w:rStyle w:val="InternetLink"/>
            <w:rFonts w:ascii="sohne;Helvetica Neue;Helvetica;Arial;sans-serif" w:hAnsi="sohne;Helvetica Neue;Helvetica;Arial;sans-serif"/>
            <w:b w:val="false"/>
            <w:strike w:val="false"/>
            <w:dstrike w:val="false"/>
            <w:sz w:val="20"/>
            <w:szCs w:val="20"/>
            <w:highlight w:val="white"/>
            <w:u w:val="none"/>
            <w:effect w:val="none"/>
          </w:rPr>
          <w:t>Artificial Intelligence in Plain English</w:t>
        </w:r>
      </w:hyperlink>
    </w:p>
    <w:p>
      <w:pPr>
        <w:pStyle w:val="Heading2"/>
        <w:bidi w:val="0"/>
        <w:spacing w:lineRule="atLeast" w:line="300" w:before="0" w:after="0"/>
        <w:ind w:left="0" w:right="360" w:hanging="0"/>
        <w:jc w:val="left"/>
        <w:rPr/>
      </w:pPr>
      <w:hyperlink r:id="rId110">
        <w:r>
          <w:rPr>
            <w:rStyle w:val="InternetLink"/>
            <w:rFonts w:ascii="sohne;Helvetica Neue;Helvetica;Arial;sans-serif" w:hAnsi="sohne;Helvetica Neue;Helvetica;Arial;sans-serif"/>
            <w:strike w:val="false"/>
            <w:dstrike w:val="false"/>
            <w:sz w:val="20"/>
            <w:szCs w:val="20"/>
            <w:highlight w:val="white"/>
            <w:u w:val="none"/>
            <w:effect w:val="none"/>
          </w:rPr>
          <w:t>TensorFlow Model Serving</w:t>
        </w:r>
      </w:hyperlink>
    </w:p>
    <w:p>
      <w:pPr>
        <w:pStyle w:val="TextBody"/>
        <w:bidi w:val="0"/>
        <w:spacing w:before="0" w:after="360"/>
        <w:ind w:left="0" w:right="360" w:hanging="0"/>
        <w:jc w:val="left"/>
        <w:rPr>
          <w:sz w:val="20"/>
          <w:szCs w:val="20"/>
        </w:rPr>
      </w:pPr>
      <w:r>
        <w:rPr>
          <w:sz w:val="20"/>
          <w:szCs w:val="20"/>
        </w:rPr>
        <w:drawing>
          <wp:inline distT="0" distB="0" distL="0" distR="0">
            <wp:extent cx="552450" cy="552450"/>
            <wp:effectExtent l="0" t="0" r="0" b="0"/>
            <wp:docPr id="31" name="Image29" descr="">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a:hlinkClick r:id="rId112"/>
                    </pic:cNvPr>
                    <pic:cNvPicPr>
                      <a:picLocks noChangeAspect="1" noChangeArrowheads="1"/>
                    </pic:cNvPicPr>
                  </pic:nvPicPr>
                  <pic:blipFill>
                    <a:blip r:embed="rId111"/>
                    <a:stretch>
                      <a:fillRect/>
                    </a:stretch>
                  </pic:blipFill>
                  <pic:spPr bwMode="auto">
                    <a:xfrm>
                      <a:off x="0" y="0"/>
                      <a:ext cx="552450" cy="552450"/>
                    </a:xfrm>
                    <a:prstGeom prst="rect">
                      <a:avLst/>
                    </a:prstGeom>
                  </pic:spPr>
                </pic:pic>
              </a:graphicData>
            </a:graphic>
          </wp:inline>
        </w:drawing>
      </w:r>
    </w:p>
    <w:p>
      <w:pPr>
        <w:pStyle w:val="TextBody"/>
        <w:bidi w:val="0"/>
        <w:spacing w:before="0" w:after="120"/>
        <w:ind w:left="0" w:right="480" w:hanging="0"/>
        <w:jc w:val="left"/>
        <w:rPr>
          <w:sz w:val="20"/>
          <w:szCs w:val="20"/>
        </w:rPr>
      </w:pPr>
      <w:r>
        <w:rPr>
          <w:sz w:val="20"/>
          <w:szCs w:val="20"/>
        </w:rPr>
        <w:drawing>
          <wp:inline distT="0" distB="0" distL="0" distR="0">
            <wp:extent cx="209550" cy="209550"/>
            <wp:effectExtent l="0" t="0" r="0" b="0"/>
            <wp:docPr id="32" name="Image30" descr="">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a:hlinkClick r:id="rId114"/>
                    </pic:cNvPr>
                    <pic:cNvPicPr>
                      <a:picLocks noChangeAspect="1" noChangeArrowheads="1"/>
                    </pic:cNvPicPr>
                  </pic:nvPicPr>
                  <pic:blipFill>
                    <a:blip r:embed="rId113"/>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15">
        <w:r>
          <w:rPr>
            <w:rStyle w:val="InternetLink"/>
            <w:rFonts w:ascii="sohne;Helvetica Neue;Helvetica;Arial;sans-serif" w:hAnsi="sohne;Helvetica Neue;Helvetica;Arial;sans-serif"/>
            <w:b w:val="false"/>
            <w:strike w:val="false"/>
            <w:dstrike w:val="false"/>
            <w:sz w:val="20"/>
            <w:szCs w:val="20"/>
            <w:highlight w:val="white"/>
            <w:u w:val="none"/>
            <w:effect w:val="none"/>
          </w:rPr>
          <w:t>Mike O'Brien</w:t>
        </w:r>
      </w:hyperlink>
    </w:p>
    <w:p>
      <w:pPr>
        <w:pStyle w:val="TextBody"/>
        <w:bidi w:val="0"/>
        <w:spacing w:lineRule="atLeast" w:line="300" w:before="0" w:after="0"/>
        <w:ind w:left="0" w:right="360" w:hanging="0"/>
        <w:jc w:val="left"/>
        <w:rPr>
          <w:sz w:val="20"/>
          <w:szCs w:val="20"/>
        </w:rPr>
      </w:pPr>
      <w:r>
        <w:rPr>
          <w:rFonts w:ascii="sohne;Helvetica Neue;Helvetica;Arial;sans-serif" w:hAnsi="sohne;Helvetica Neue;Helvetica;Arial;sans-serif"/>
          <w:b w:val="false"/>
          <w:color w:val="757575"/>
          <w:sz w:val="20"/>
          <w:szCs w:val="20"/>
          <w:highlight w:val="white"/>
        </w:rPr>
        <w:t>in</w:t>
      </w:r>
    </w:p>
    <w:p>
      <w:pPr>
        <w:pStyle w:val="TextBody"/>
        <w:bidi w:val="0"/>
        <w:spacing w:lineRule="atLeast" w:line="300" w:before="0" w:after="0"/>
        <w:ind w:left="0" w:right="360" w:hanging="0"/>
        <w:jc w:val="left"/>
        <w:rPr/>
      </w:pPr>
      <w:hyperlink r:id="rId116">
        <w:r>
          <w:rPr>
            <w:rStyle w:val="InternetLink"/>
            <w:rFonts w:ascii="sohne;Helvetica Neue;Helvetica;Arial;sans-serif" w:hAnsi="sohne;Helvetica Neue;Helvetica;Arial;sans-serif"/>
            <w:b w:val="false"/>
            <w:strike w:val="false"/>
            <w:dstrike w:val="false"/>
            <w:sz w:val="20"/>
            <w:szCs w:val="20"/>
            <w:highlight w:val="white"/>
            <w:u w:val="none"/>
            <w:effect w:val="none"/>
          </w:rPr>
          <w:t>Apache MXNet</w:t>
        </w:r>
      </w:hyperlink>
    </w:p>
    <w:p>
      <w:pPr>
        <w:pStyle w:val="Heading2"/>
        <w:bidi w:val="0"/>
        <w:spacing w:lineRule="atLeast" w:line="300" w:before="0" w:after="0"/>
        <w:ind w:left="0" w:right="360" w:hanging="0"/>
        <w:jc w:val="left"/>
        <w:rPr/>
      </w:pPr>
      <w:hyperlink r:id="rId117">
        <w:r>
          <w:rPr>
            <w:rStyle w:val="InternetLink"/>
            <w:rFonts w:ascii="sohne;Helvetica Neue;Helvetica;Arial;sans-serif" w:hAnsi="sohne;Helvetica Neue;Helvetica;Arial;sans-serif"/>
            <w:strike w:val="false"/>
            <w:dstrike w:val="false"/>
            <w:sz w:val="20"/>
            <w:szCs w:val="20"/>
            <w:highlight w:val="white"/>
            <w:u w:val="none"/>
            <w:effect w:val="none"/>
          </w:rPr>
          <w:t>How Cimpress Delivers Cloud Inference for its Image Processing Services</w:t>
        </w:r>
      </w:hyperlink>
    </w:p>
    <w:p>
      <w:pPr>
        <w:pStyle w:val="TextBody"/>
        <w:bidi w:val="0"/>
        <w:spacing w:before="0" w:after="360"/>
        <w:ind w:left="0" w:right="360" w:hanging="0"/>
        <w:jc w:val="left"/>
        <w:rPr>
          <w:sz w:val="20"/>
          <w:szCs w:val="20"/>
        </w:rPr>
      </w:pPr>
      <w:r>
        <w:rPr>
          <w:sz w:val="20"/>
          <w:szCs w:val="20"/>
        </w:rPr>
        <w:drawing>
          <wp:inline distT="0" distB="0" distL="0" distR="0">
            <wp:extent cx="552450" cy="542925"/>
            <wp:effectExtent l="0" t="0" r="0" b="0"/>
            <wp:docPr id="33" name="Image31" descr="">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a:hlinkClick r:id="rId119"/>
                    </pic:cNvPr>
                    <pic:cNvPicPr>
                      <a:picLocks noChangeAspect="1" noChangeArrowheads="1"/>
                    </pic:cNvPicPr>
                  </pic:nvPicPr>
                  <pic:blipFill>
                    <a:blip r:embed="rId118"/>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z w:val="20"/>
          <w:szCs w:val="20"/>
        </w:rPr>
      </w:pPr>
      <w:r>
        <w:rPr>
          <w:sz w:val="20"/>
          <w:szCs w:val="20"/>
        </w:rPr>
        <w:drawing>
          <wp:inline distT="0" distB="0" distL="0" distR="0">
            <wp:extent cx="209550" cy="209550"/>
            <wp:effectExtent l="0" t="0" r="0" b="0"/>
            <wp:docPr id="34" name="Image32" descr="">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a:hlinkClick r:id="rId121"/>
                    </pic:cNvPr>
                    <pic:cNvPicPr>
                      <a:picLocks noChangeAspect="1" noChangeArrowheads="1"/>
                    </pic:cNvPicPr>
                  </pic:nvPicPr>
                  <pic:blipFill>
                    <a:blip r:embed="rId120"/>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22">
        <w:r>
          <w:rPr>
            <w:rStyle w:val="InternetLink"/>
            <w:rFonts w:ascii="sohne;Helvetica Neue;Helvetica;Arial;sans-serif" w:hAnsi="sohne;Helvetica Neue;Helvetica;Arial;sans-serif"/>
            <w:b w:val="false"/>
            <w:strike w:val="false"/>
            <w:dstrike w:val="false"/>
            <w:sz w:val="20"/>
            <w:szCs w:val="20"/>
            <w:highlight w:val="white"/>
            <w:u w:val="none"/>
            <w:effect w:val="none"/>
          </w:rPr>
          <w:t>Piyush Agarwal</w:t>
        </w:r>
      </w:hyperlink>
    </w:p>
    <w:p>
      <w:pPr>
        <w:pStyle w:val="TextBody"/>
        <w:bidi w:val="0"/>
        <w:spacing w:lineRule="atLeast" w:line="300" w:before="0" w:after="0"/>
        <w:ind w:left="0" w:right="360" w:hanging="0"/>
        <w:jc w:val="left"/>
        <w:rPr>
          <w:sz w:val="20"/>
          <w:szCs w:val="20"/>
        </w:rPr>
      </w:pPr>
      <w:r>
        <w:rPr>
          <w:rFonts w:ascii="sohne;Helvetica Neue;Helvetica;Arial;sans-serif" w:hAnsi="sohne;Helvetica Neue;Helvetica;Arial;sans-serif"/>
          <w:b w:val="false"/>
          <w:color w:val="757575"/>
          <w:sz w:val="20"/>
          <w:szCs w:val="20"/>
          <w:highlight w:val="white"/>
        </w:rPr>
        <w:t>in</w:t>
      </w:r>
    </w:p>
    <w:p>
      <w:pPr>
        <w:pStyle w:val="TextBody"/>
        <w:bidi w:val="0"/>
        <w:spacing w:lineRule="atLeast" w:line="300" w:before="0" w:after="0"/>
        <w:ind w:left="0" w:right="360" w:hanging="0"/>
        <w:jc w:val="left"/>
        <w:rPr/>
      </w:pPr>
      <w:hyperlink r:id="rId123">
        <w:r>
          <w:rPr>
            <w:rStyle w:val="InternetLink"/>
            <w:rFonts w:ascii="sohne;Helvetica Neue;Helvetica;Arial;sans-serif" w:hAnsi="sohne;Helvetica Neue;Helvetica;Arial;sans-serif"/>
            <w:b w:val="false"/>
            <w:strike w:val="false"/>
            <w:dstrike w:val="false"/>
            <w:sz w:val="20"/>
            <w:szCs w:val="20"/>
            <w:highlight w:val="white"/>
            <w:u w:val="none"/>
            <w:effect w:val="none"/>
          </w:rPr>
          <w:t>Towards Data Science</w:t>
        </w:r>
      </w:hyperlink>
    </w:p>
    <w:p>
      <w:pPr>
        <w:pStyle w:val="Heading2"/>
        <w:bidi w:val="0"/>
        <w:spacing w:lineRule="atLeast" w:line="300" w:before="0" w:after="0"/>
        <w:ind w:left="0" w:right="360" w:hanging="0"/>
        <w:jc w:val="left"/>
        <w:rPr/>
      </w:pPr>
      <w:hyperlink r:id="rId124">
        <w:r>
          <w:rPr>
            <w:rStyle w:val="InternetLink"/>
            <w:rFonts w:ascii="sohne;Helvetica Neue;Helvetica;Arial;sans-serif" w:hAnsi="sohne;Helvetica Neue;Helvetica;Arial;sans-serif"/>
            <w:strike w:val="false"/>
            <w:dstrike w:val="false"/>
            <w:sz w:val="20"/>
            <w:szCs w:val="20"/>
            <w:highlight w:val="white"/>
            <w:u w:val="none"/>
            <w:effect w:val="none"/>
          </w:rPr>
          <w:t>End-to-End Machine Learning Project: Part-1</w:t>
        </w:r>
      </w:hyperlink>
    </w:p>
    <w:p>
      <w:pPr>
        <w:pStyle w:val="TextBody"/>
        <w:bidi w:val="0"/>
        <w:spacing w:before="0" w:after="360"/>
        <w:ind w:left="0" w:right="360" w:hanging="0"/>
        <w:jc w:val="left"/>
        <w:rPr>
          <w:sz w:val="20"/>
          <w:szCs w:val="20"/>
        </w:rPr>
      </w:pPr>
      <w:r>
        <w:rPr>
          <w:sz w:val="20"/>
          <w:szCs w:val="20"/>
        </w:rPr>
        <w:drawing>
          <wp:inline distT="0" distB="0" distL="0" distR="0">
            <wp:extent cx="552450" cy="542925"/>
            <wp:effectExtent l="0" t="0" r="0" b="0"/>
            <wp:docPr id="35" name="Image33" descr="">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a:hlinkClick r:id="rId126"/>
                    </pic:cNvPr>
                    <pic:cNvPicPr>
                      <a:picLocks noChangeAspect="1" noChangeArrowheads="1"/>
                    </pic:cNvPicPr>
                  </pic:nvPicPr>
                  <pic:blipFill>
                    <a:blip r:embed="rId125"/>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z w:val="20"/>
          <w:szCs w:val="20"/>
        </w:rPr>
      </w:pPr>
      <w:r>
        <w:rPr>
          <w:sz w:val="20"/>
          <w:szCs w:val="20"/>
        </w:rPr>
        <w:drawing>
          <wp:inline distT="0" distB="0" distL="0" distR="0">
            <wp:extent cx="209550" cy="209550"/>
            <wp:effectExtent l="0" t="0" r="0" b="0"/>
            <wp:docPr id="36" name="Image34" descr="">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a:hlinkClick r:id="rId128"/>
                    </pic:cNvPr>
                    <pic:cNvPicPr>
                      <a:picLocks noChangeAspect="1" noChangeArrowheads="1"/>
                    </pic:cNvPicPr>
                  </pic:nvPicPr>
                  <pic:blipFill>
                    <a:blip r:embed="rId127"/>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29">
        <w:r>
          <w:rPr>
            <w:rStyle w:val="InternetLink"/>
            <w:rFonts w:ascii="sohne;Helvetica Neue;Helvetica;Arial;sans-serif" w:hAnsi="sohne;Helvetica Neue;Helvetica;Arial;sans-serif"/>
            <w:b w:val="false"/>
            <w:strike w:val="false"/>
            <w:dstrike w:val="false"/>
            <w:sz w:val="20"/>
            <w:szCs w:val="20"/>
            <w:highlight w:val="white"/>
            <w:u w:val="none"/>
            <w:effect w:val="none"/>
          </w:rPr>
          <w:t>Jash Rathod</w:t>
        </w:r>
      </w:hyperlink>
    </w:p>
    <w:p>
      <w:pPr>
        <w:pStyle w:val="TextBody"/>
        <w:bidi w:val="0"/>
        <w:spacing w:lineRule="atLeast" w:line="300" w:before="0" w:after="0"/>
        <w:ind w:left="0" w:right="360" w:hanging="0"/>
        <w:jc w:val="left"/>
        <w:rPr>
          <w:sz w:val="20"/>
          <w:szCs w:val="20"/>
        </w:rPr>
      </w:pPr>
      <w:r>
        <w:rPr>
          <w:rFonts w:ascii="sohne;Helvetica Neue;Helvetica;Arial;sans-serif" w:hAnsi="sohne;Helvetica Neue;Helvetica;Arial;sans-serif"/>
          <w:b w:val="false"/>
          <w:color w:val="757575"/>
          <w:sz w:val="20"/>
          <w:szCs w:val="20"/>
          <w:highlight w:val="white"/>
        </w:rPr>
        <w:t>in</w:t>
      </w:r>
    </w:p>
    <w:p>
      <w:pPr>
        <w:pStyle w:val="TextBody"/>
        <w:bidi w:val="0"/>
        <w:spacing w:lineRule="atLeast" w:line="300" w:before="0" w:after="0"/>
        <w:ind w:left="0" w:right="360" w:hanging="0"/>
        <w:jc w:val="left"/>
        <w:rPr/>
      </w:pPr>
      <w:hyperlink r:id="rId130">
        <w:r>
          <w:rPr>
            <w:rStyle w:val="InternetLink"/>
            <w:rFonts w:ascii="sohne;Helvetica Neue;Helvetica;Arial;sans-serif" w:hAnsi="sohne;Helvetica Neue;Helvetica;Arial;sans-serif"/>
            <w:b w:val="false"/>
            <w:strike w:val="false"/>
            <w:dstrike w:val="false"/>
            <w:sz w:val="20"/>
            <w:szCs w:val="20"/>
            <w:highlight w:val="white"/>
            <w:u w:val="none"/>
            <w:effect w:val="none"/>
          </w:rPr>
          <w:t>Analytics Vidhya</w:t>
        </w:r>
      </w:hyperlink>
    </w:p>
    <w:p>
      <w:pPr>
        <w:pStyle w:val="Heading2"/>
        <w:bidi w:val="0"/>
        <w:spacing w:lineRule="atLeast" w:line="300" w:before="0" w:after="0"/>
        <w:ind w:left="0" w:right="360" w:hanging="0"/>
        <w:jc w:val="left"/>
        <w:rPr/>
      </w:pPr>
      <w:hyperlink r:id="rId131">
        <w:r>
          <w:rPr>
            <w:rStyle w:val="InternetLink"/>
            <w:rFonts w:ascii="sohne;Helvetica Neue;Helvetica;Arial;sans-serif" w:hAnsi="sohne;Helvetica Neue;Helvetica;Arial;sans-serif"/>
            <w:strike w:val="false"/>
            <w:dstrike w:val="false"/>
            <w:sz w:val="20"/>
            <w:szCs w:val="20"/>
            <w:highlight w:val="white"/>
            <w:u w:val="none"/>
            <w:effect w:val="none"/>
          </w:rPr>
          <w:t>How to make self-learning games using Reinforcement Learning.</w:t>
        </w:r>
      </w:hyperlink>
    </w:p>
    <w:p>
      <w:pPr>
        <w:pStyle w:val="TextBody"/>
        <w:bidi w:val="0"/>
        <w:spacing w:before="0" w:after="360"/>
        <w:ind w:left="0" w:right="360" w:hanging="0"/>
        <w:jc w:val="left"/>
        <w:rPr>
          <w:sz w:val="20"/>
          <w:szCs w:val="20"/>
        </w:rPr>
      </w:pPr>
      <w:r>
        <w:rPr>
          <w:sz w:val="20"/>
          <w:szCs w:val="20"/>
        </w:rPr>
        <w:drawing>
          <wp:inline distT="0" distB="0" distL="0" distR="0">
            <wp:extent cx="552450" cy="542925"/>
            <wp:effectExtent l="0" t="0" r="0" b="0"/>
            <wp:docPr id="37" name="Image35" descr="">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a:hlinkClick r:id="rId133"/>
                    </pic:cNvPr>
                    <pic:cNvPicPr>
                      <a:picLocks noChangeAspect="1" noChangeArrowheads="1"/>
                    </pic:cNvPicPr>
                  </pic:nvPicPr>
                  <pic:blipFill>
                    <a:blip r:embed="rId132"/>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z w:val="20"/>
          <w:szCs w:val="20"/>
        </w:rPr>
      </w:pPr>
      <w:r>
        <w:rPr>
          <w:sz w:val="20"/>
          <w:szCs w:val="20"/>
        </w:rPr>
        <w:drawing>
          <wp:inline distT="0" distB="0" distL="0" distR="0">
            <wp:extent cx="209550" cy="209550"/>
            <wp:effectExtent l="0" t="0" r="0" b="0"/>
            <wp:docPr id="38" name="Image36" descr="">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a:hlinkClick r:id="rId135"/>
                    </pic:cNvPr>
                    <pic:cNvPicPr>
                      <a:picLocks noChangeAspect="1" noChangeArrowheads="1"/>
                    </pic:cNvPicPr>
                  </pic:nvPicPr>
                  <pic:blipFill>
                    <a:blip r:embed="rId134"/>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36">
        <w:r>
          <w:rPr>
            <w:rStyle w:val="InternetLink"/>
            <w:rFonts w:ascii="sohne;Helvetica Neue;Helvetica;Arial;sans-serif" w:hAnsi="sohne;Helvetica Neue;Helvetica;Arial;sans-serif"/>
            <w:b w:val="false"/>
            <w:strike w:val="false"/>
            <w:dstrike w:val="false"/>
            <w:sz w:val="20"/>
            <w:szCs w:val="20"/>
            <w:highlight w:val="white"/>
            <w:u w:val="none"/>
            <w:effect w:val="none"/>
          </w:rPr>
          <w:t>Prasant Kumar</w:t>
        </w:r>
      </w:hyperlink>
    </w:p>
    <w:p>
      <w:pPr>
        <w:pStyle w:val="TextBody"/>
        <w:bidi w:val="0"/>
        <w:spacing w:lineRule="atLeast" w:line="300" w:before="0" w:after="0"/>
        <w:ind w:left="0" w:right="360" w:hanging="0"/>
        <w:jc w:val="left"/>
        <w:rPr>
          <w:sz w:val="20"/>
          <w:szCs w:val="20"/>
        </w:rPr>
      </w:pPr>
      <w:r>
        <w:rPr>
          <w:rFonts w:ascii="sohne;Helvetica Neue;Helvetica;Arial;sans-serif" w:hAnsi="sohne;Helvetica Neue;Helvetica;Arial;sans-serif"/>
          <w:b w:val="false"/>
          <w:color w:val="757575"/>
          <w:sz w:val="20"/>
          <w:szCs w:val="20"/>
          <w:highlight w:val="white"/>
        </w:rPr>
        <w:t>in</w:t>
      </w:r>
    </w:p>
    <w:p>
      <w:pPr>
        <w:pStyle w:val="TextBody"/>
        <w:bidi w:val="0"/>
        <w:spacing w:lineRule="atLeast" w:line="300" w:before="0" w:after="0"/>
        <w:ind w:left="0" w:right="360" w:hanging="0"/>
        <w:jc w:val="left"/>
        <w:rPr/>
      </w:pPr>
      <w:hyperlink r:id="rId137">
        <w:r>
          <w:rPr>
            <w:rStyle w:val="InternetLink"/>
            <w:rFonts w:ascii="sohne;Helvetica Neue;Helvetica;Arial;sans-serif" w:hAnsi="sohne;Helvetica Neue;Helvetica;Arial;sans-serif"/>
            <w:b w:val="false"/>
            <w:strike w:val="false"/>
            <w:dstrike w:val="false"/>
            <w:sz w:val="20"/>
            <w:szCs w:val="20"/>
            <w:highlight w:val="white"/>
            <w:u w:val="none"/>
            <w:effect w:val="none"/>
          </w:rPr>
          <w:t>Artificialis</w:t>
        </w:r>
      </w:hyperlink>
    </w:p>
    <w:p>
      <w:pPr>
        <w:pStyle w:val="Heading2"/>
        <w:bidi w:val="0"/>
        <w:spacing w:lineRule="atLeast" w:line="300" w:before="0" w:after="0"/>
        <w:ind w:left="0" w:right="360" w:hanging="0"/>
        <w:jc w:val="left"/>
        <w:rPr/>
      </w:pPr>
      <w:hyperlink r:id="rId138">
        <w:r>
          <w:rPr>
            <w:rStyle w:val="InternetLink"/>
            <w:rFonts w:ascii="sohne;Helvetica Neue;Helvetica;Arial;sans-serif" w:hAnsi="sohne;Helvetica Neue;Helvetica;Arial;sans-serif"/>
            <w:strike w:val="false"/>
            <w:dstrike w:val="false"/>
            <w:sz w:val="20"/>
            <w:szCs w:val="20"/>
            <w:highlight w:val="white"/>
            <w:u w:val="none"/>
            <w:effect w:val="none"/>
          </w:rPr>
          <w:t>Parameters in Convolutional Network</w:t>
        </w:r>
      </w:hyperlink>
    </w:p>
    <w:p>
      <w:pPr>
        <w:pStyle w:val="TextBody"/>
        <w:bidi w:val="0"/>
        <w:spacing w:before="0" w:after="360"/>
        <w:ind w:left="0" w:right="360" w:hanging="0"/>
        <w:jc w:val="left"/>
        <w:rPr>
          <w:sz w:val="20"/>
          <w:szCs w:val="20"/>
        </w:rPr>
      </w:pPr>
      <w:r>
        <w:rPr>
          <w:sz w:val="20"/>
          <w:szCs w:val="20"/>
        </w:rPr>
        <w:drawing>
          <wp:inline distT="0" distB="0" distL="0" distR="0">
            <wp:extent cx="552450" cy="542925"/>
            <wp:effectExtent l="0" t="0" r="0" b="0"/>
            <wp:docPr id="39" name="Image37" descr="">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a:hlinkClick r:id="rId140"/>
                    </pic:cNvPr>
                    <pic:cNvPicPr>
                      <a:picLocks noChangeAspect="1" noChangeArrowheads="1"/>
                    </pic:cNvPicPr>
                  </pic:nvPicPr>
                  <pic:blipFill>
                    <a:blip r:embed="rId139"/>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z w:val="20"/>
          <w:szCs w:val="20"/>
        </w:rPr>
      </w:pPr>
      <w:r>
        <w:rPr>
          <w:sz w:val="20"/>
          <w:szCs w:val="20"/>
        </w:rPr>
        <w:drawing>
          <wp:inline distT="0" distB="0" distL="0" distR="0">
            <wp:extent cx="209550" cy="209550"/>
            <wp:effectExtent l="0" t="0" r="0" b="0"/>
            <wp:docPr id="40" name="Image38" descr="">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a:hlinkClick r:id="rId142"/>
                    </pic:cNvPr>
                    <pic:cNvPicPr>
                      <a:picLocks noChangeAspect="1" noChangeArrowheads="1"/>
                    </pic:cNvPicPr>
                  </pic:nvPicPr>
                  <pic:blipFill>
                    <a:blip r:embed="rId141"/>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43">
        <w:r>
          <w:rPr>
            <w:rStyle w:val="InternetLink"/>
            <w:rFonts w:ascii="sohne;Helvetica Neue;Helvetica;Arial;sans-serif" w:hAnsi="sohne;Helvetica Neue;Helvetica;Arial;sans-serif"/>
            <w:b w:val="false"/>
            <w:strike w:val="false"/>
            <w:dstrike w:val="false"/>
            <w:sz w:val="20"/>
            <w:szCs w:val="20"/>
            <w:highlight w:val="white"/>
            <w:u w:val="none"/>
            <w:effect w:val="none"/>
          </w:rPr>
          <w:t>T.J.Adel Dajani</w:t>
        </w:r>
      </w:hyperlink>
    </w:p>
    <w:p>
      <w:pPr>
        <w:pStyle w:val="Heading2"/>
        <w:bidi w:val="0"/>
        <w:spacing w:lineRule="atLeast" w:line="300" w:before="0" w:after="0"/>
        <w:ind w:left="0" w:right="360" w:hanging="0"/>
        <w:jc w:val="left"/>
        <w:rPr/>
      </w:pPr>
      <w:hyperlink r:id="rId144">
        <w:r>
          <w:rPr>
            <w:rStyle w:val="InternetLink"/>
            <w:rFonts w:ascii="sohne;Helvetica Neue;Helvetica;Arial;sans-serif" w:hAnsi="sohne;Helvetica Neue;Helvetica;Arial;sans-serif"/>
            <w:strike w:val="false"/>
            <w:dstrike w:val="false"/>
            <w:sz w:val="20"/>
            <w:szCs w:val="20"/>
            <w:highlight w:val="white"/>
            <w:u w:val="none"/>
            <w:effect w:val="none"/>
          </w:rPr>
          <w:t>Can a computer be smart enough to Identify car sides?</w:t>
        </w:r>
      </w:hyperlink>
    </w:p>
    <w:p>
      <w:pPr>
        <w:pStyle w:val="TextBody"/>
        <w:bidi w:val="0"/>
        <w:spacing w:before="0" w:after="360"/>
        <w:ind w:left="0" w:right="360" w:hanging="0"/>
        <w:jc w:val="left"/>
        <w:rPr>
          <w:sz w:val="20"/>
          <w:szCs w:val="20"/>
        </w:rPr>
      </w:pPr>
      <w:r>
        <w:rPr>
          <w:sz w:val="20"/>
          <w:szCs w:val="20"/>
        </w:rPr>
        <w:drawing>
          <wp:inline distT="0" distB="0" distL="0" distR="0">
            <wp:extent cx="552450" cy="542925"/>
            <wp:effectExtent l="0" t="0" r="0" b="0"/>
            <wp:docPr id="41" name="Image39" descr="">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a:hlinkClick r:id="rId146"/>
                    </pic:cNvPr>
                    <pic:cNvPicPr>
                      <a:picLocks noChangeAspect="1" noChangeArrowheads="1"/>
                    </pic:cNvPicPr>
                  </pic:nvPicPr>
                  <pic:blipFill>
                    <a:blip r:embed="rId145"/>
                    <a:stretch>
                      <a:fillRect/>
                    </a:stretch>
                  </pic:blipFill>
                  <pic:spPr bwMode="auto">
                    <a:xfrm>
                      <a:off x="0" y="0"/>
                      <a:ext cx="552450" cy="542925"/>
                    </a:xfrm>
                    <a:prstGeom prst="rect">
                      <a:avLst/>
                    </a:prstGeom>
                  </pic:spPr>
                </pic:pic>
              </a:graphicData>
            </a:graphic>
          </wp:inline>
        </w:drawing>
      </w:r>
    </w:p>
    <w:p>
      <w:pPr>
        <w:pStyle w:val="TextBody"/>
        <w:bidi w:val="0"/>
        <w:spacing w:before="0" w:after="120"/>
        <w:ind w:left="0" w:right="480" w:hanging="0"/>
        <w:jc w:val="left"/>
        <w:rPr>
          <w:sz w:val="20"/>
          <w:szCs w:val="20"/>
        </w:rPr>
      </w:pPr>
      <w:r>
        <w:rPr>
          <w:sz w:val="20"/>
          <w:szCs w:val="20"/>
        </w:rPr>
        <w:drawing>
          <wp:inline distT="0" distB="0" distL="0" distR="0">
            <wp:extent cx="209550" cy="209550"/>
            <wp:effectExtent l="0" t="0" r="0" b="0"/>
            <wp:docPr id="42" name="Image40" descr="">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a:hlinkClick r:id="rId148"/>
                    </pic:cNvPr>
                    <pic:cNvPicPr>
                      <a:picLocks noChangeAspect="1" noChangeArrowheads="1"/>
                    </pic:cNvPicPr>
                  </pic:nvPicPr>
                  <pic:blipFill>
                    <a:blip r:embed="rId147"/>
                    <a:stretch>
                      <a:fillRect/>
                    </a:stretch>
                  </pic:blipFill>
                  <pic:spPr bwMode="auto">
                    <a:xfrm>
                      <a:off x="0" y="0"/>
                      <a:ext cx="209550" cy="209550"/>
                    </a:xfrm>
                    <a:prstGeom prst="rect">
                      <a:avLst/>
                    </a:prstGeom>
                  </pic:spPr>
                </pic:pic>
              </a:graphicData>
            </a:graphic>
          </wp:inline>
        </w:drawing>
      </w:r>
    </w:p>
    <w:p>
      <w:pPr>
        <w:pStyle w:val="TextBody"/>
        <w:bidi w:val="0"/>
        <w:spacing w:lineRule="atLeast" w:line="300" w:before="0" w:after="0"/>
        <w:ind w:left="0" w:right="360" w:hanging="0"/>
        <w:jc w:val="left"/>
        <w:rPr/>
      </w:pPr>
      <w:hyperlink r:id="rId149">
        <w:r>
          <w:rPr>
            <w:rStyle w:val="InternetLink"/>
            <w:rFonts w:ascii="sohne;Helvetica Neue;Helvetica;Arial;sans-serif" w:hAnsi="sohne;Helvetica Neue;Helvetica;Arial;sans-serif"/>
            <w:b w:val="false"/>
            <w:strike w:val="false"/>
            <w:dstrike w:val="false"/>
            <w:sz w:val="20"/>
            <w:szCs w:val="20"/>
            <w:highlight w:val="white"/>
            <w:u w:val="none"/>
            <w:effect w:val="none"/>
          </w:rPr>
          <w:t>Atul Balaji</w:t>
        </w:r>
      </w:hyperlink>
    </w:p>
    <w:p>
      <w:pPr>
        <w:pStyle w:val="Heading2"/>
        <w:bidi w:val="0"/>
        <w:spacing w:lineRule="atLeast" w:line="300" w:before="0" w:after="0"/>
        <w:ind w:left="0" w:right="360" w:hanging="0"/>
        <w:jc w:val="left"/>
        <w:rPr/>
      </w:pPr>
      <w:hyperlink r:id="rId150">
        <w:r>
          <w:rPr>
            <w:rStyle w:val="InternetLink"/>
            <w:rFonts w:ascii="sohne;Helvetica Neue;Helvetica;Arial;sans-serif" w:hAnsi="sohne;Helvetica Neue;Helvetica;Arial;sans-serif"/>
            <w:strike w:val="false"/>
            <w:dstrike w:val="false"/>
            <w:sz w:val="20"/>
            <w:szCs w:val="20"/>
            <w:highlight w:val="white"/>
            <w:u w:val="none"/>
            <w:effect w:val="none"/>
          </w:rPr>
          <w:t>Anchor based and Keypoint based Object Detection — by Amrit Parimi &amp; Atul Balaji</w:t>
        </w:r>
      </w:hyperlink>
    </w:p>
    <w:p>
      <w:pPr>
        <w:pStyle w:val="TextBody"/>
        <w:bidi w:val="0"/>
        <w:spacing w:before="0" w:after="360"/>
        <w:ind w:left="0" w:right="360" w:hanging="0"/>
        <w:jc w:val="left"/>
        <w:rPr>
          <w:sz w:val="20"/>
          <w:szCs w:val="20"/>
        </w:rPr>
      </w:pPr>
      <w:r>
        <w:rPr>
          <w:sz w:val="20"/>
          <w:szCs w:val="20"/>
        </w:rPr>
        <w:drawing>
          <wp:inline distT="0" distB="0" distL="0" distR="0">
            <wp:extent cx="552450" cy="542925"/>
            <wp:effectExtent l="0" t="0" r="0" b="0"/>
            <wp:docPr id="43" name="Image41" descr="">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a:hlinkClick r:id="rId152"/>
                    </pic:cNvPr>
                    <pic:cNvPicPr>
                      <a:picLocks noChangeAspect="1" noChangeArrowheads="1"/>
                    </pic:cNvPicPr>
                  </pic:nvPicPr>
                  <pic:blipFill>
                    <a:blip r:embed="rId151"/>
                    <a:stretch>
                      <a:fillRect/>
                    </a:stretch>
                  </pic:blipFill>
                  <pic:spPr bwMode="auto">
                    <a:xfrm>
                      <a:off x="0" y="0"/>
                      <a:ext cx="552450" cy="542925"/>
                    </a:xfrm>
                    <a:prstGeom prst="rect">
                      <a:avLst/>
                    </a:prstGeom>
                  </pic:spPr>
                </pic:pic>
              </a:graphicData>
            </a:graphic>
          </wp:inline>
        </w:drawing>
      </w:r>
    </w:p>
    <w:p>
      <w:pPr>
        <w:pStyle w:val="TextBody"/>
        <w:bidi w:val="0"/>
        <w:spacing w:lineRule="atLeast" w:line="300" w:before="0" w:after="0"/>
        <w:ind w:left="960" w:right="960" w:hanging="0"/>
        <w:jc w:val="left"/>
        <w:rPr/>
      </w:pPr>
      <w:hyperlink r:id="rId153">
        <w:r>
          <w:rPr>
            <w:rStyle w:val="InternetLink"/>
            <w:rFonts w:ascii="sohne;Helvetica Neue;Helvetica;Arial;sans-serif" w:hAnsi="sohne;Helvetica Neue;Helvetica;Arial;sans-serif"/>
            <w:b w:val="false"/>
            <w:strike w:val="false"/>
            <w:dstrike w:val="false"/>
            <w:sz w:val="20"/>
            <w:szCs w:val="20"/>
            <w:highlight w:val="black"/>
            <w:u w:val="none"/>
            <w:effect w:val="none"/>
          </w:rPr>
          <w:t>About</w:t>
        </w:r>
      </w:hyperlink>
      <w:hyperlink r:id="rId154">
        <w:r>
          <w:rPr>
            <w:rStyle w:val="InternetLink"/>
            <w:rFonts w:ascii="sohne;Helvetica Neue;Helvetica;Arial;sans-serif" w:hAnsi="sohne;Helvetica Neue;Helvetica;Arial;sans-serif"/>
            <w:b w:val="false"/>
            <w:strike w:val="false"/>
            <w:dstrike w:val="false"/>
            <w:sz w:val="20"/>
            <w:szCs w:val="20"/>
            <w:highlight w:val="black"/>
            <w:u w:val="none"/>
            <w:effect w:val="none"/>
          </w:rPr>
          <w:t>Help</w:t>
        </w:r>
      </w:hyperlink>
      <w:hyperlink r:id="rId155">
        <w:r>
          <w:rPr>
            <w:rStyle w:val="InternetLink"/>
            <w:rFonts w:ascii="sohne;Helvetica Neue;Helvetica;Arial;sans-serif" w:hAnsi="sohne;Helvetica Neue;Helvetica;Arial;sans-serif"/>
            <w:b w:val="false"/>
            <w:strike w:val="false"/>
            <w:dstrike w:val="false"/>
            <w:sz w:val="20"/>
            <w:szCs w:val="20"/>
            <w:highlight w:val="black"/>
            <w:u w:val="none"/>
            <w:effect w:val="none"/>
          </w:rPr>
          <w:t>Terms</w:t>
        </w:r>
      </w:hyperlink>
      <w:hyperlink r:id="rId156">
        <w:r>
          <w:rPr>
            <w:rStyle w:val="InternetLink"/>
            <w:rFonts w:ascii="sohne;Helvetica Neue;Helvetica;Arial;sans-serif" w:hAnsi="sohne;Helvetica Neue;Helvetica;Arial;sans-serif"/>
            <w:b w:val="false"/>
            <w:strike w:val="false"/>
            <w:dstrike w:val="false"/>
            <w:sz w:val="20"/>
            <w:szCs w:val="20"/>
            <w:highlight w:val="black"/>
            <w:u w:val="none"/>
            <w:effect w:val="none"/>
          </w:rPr>
          <w:t>Privacy</w:t>
        </w:r>
      </w:hyperlink>
    </w:p>
    <w:p>
      <w:pPr>
        <w:pStyle w:val="Normal"/>
        <w:bidi w:val="0"/>
        <w:jc w:val="left"/>
        <w:rPr>
          <w:sz w:val="20"/>
          <w:szCs w:val="20"/>
        </w:rPr>
      </w:pPr>
      <w:r>
        <w:rPr>
          <w:sz w:val="20"/>
          <w:szCs w:val="20"/>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sohne">
    <w:altName w:val="Helvetica Neue"/>
    <w:charset w:val="01"/>
    <w:family w:val="roman"/>
    <w:pitch w:val="variable"/>
  </w:font>
  <w:font w:name="source-serif-pro">
    <w:altName w:val="Georgia"/>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m/signin?operation=login&amp;redirect=https%3A%2F%2Ftowardsdatascience.com%2Fgetting-rich-quick-with-machine-learning-and-stock-market-predictions-696802da94fe&amp;source=post_page---three_column_layout_nav-----------------------three_column_layout_nav-----------" TargetMode="External"/><Relationship Id="rId3" Type="http://schemas.openxmlformats.org/officeDocument/2006/relationships/image" Target="media/image1.png"/><Relationship Id="rId4" Type="http://schemas.openxmlformats.org/officeDocument/2006/relationships/hyperlink" Target="https://medium.com/m/signin?operation=login&amp;redirect=https%3A%2F%2Ftowardsdatascience.com%2Fgetting-rich-quick-with-machine-learning-and-stock-market-predictions-696802da94fe&amp;source=post_page---three_column_layout_nav-----------------------lo_home_nav-----------" TargetMode="External"/><Relationship Id="rId5" Type="http://schemas.openxmlformats.org/officeDocument/2006/relationships/image" Target="media/image2.jpeg"/><Relationship Id="rId6" Type="http://schemas.openxmlformats.org/officeDocument/2006/relationships/hyperlink" Target="https://towardsdatascience.com/?source=post_page-----696802da94fe--------------------------------" TargetMode="External"/><Relationship Id="rId7" Type="http://schemas.openxmlformats.org/officeDocument/2006/relationships/hyperlink" Target="https://towardsdatascience.com/?source=post_page-----696802da94fe--------------------------------" TargetMode="External"/><Relationship Id="rId8" Type="http://schemas.openxmlformats.org/officeDocument/2006/relationships/hyperlink" Target="https://medium.com/m/signin?operation=register&amp;redirect=https%3A%2F%2Ftowardsdatascience.com%2Fgetting-rich-quick-with-machine-learning-and-stock-market-predictions-696802da94fe&amp;source=-----696802da94fe---------------------smart_meter-----------" TargetMode="External"/><Relationship Id="rId9" Type="http://schemas.openxmlformats.org/officeDocument/2006/relationships/image" Target="media/image3.png"/><Relationship Id="rId10" Type="http://schemas.openxmlformats.org/officeDocument/2006/relationships/hyperlink" Target="https://medium.com/@yacoub.ahmedy?source=post_page-----696802da94fe--------------------------------" TargetMode="External"/><Relationship Id="rId11" Type="http://schemas.openxmlformats.org/officeDocument/2006/relationships/hyperlink" Target="https://medium.com/@yacoub.ahmedy?source=post_page-----696802da94fe--------------------------------" TargetMode="External"/><Relationship Id="rId12" Type="http://schemas.openxmlformats.org/officeDocument/2006/relationships/hyperlink" Target="https://medium.com/m/signin?actionUrl=https%3A%2F%2Fmedium.com%2F_%2Fsubscribe%2Fuser%2F704610cc196f&amp;operation=register&amp;redirect=https%3A%2F%2Ftowardsdatascience.com%2Fgetting-rich-quick-with-machine-learning-and-stock-market-predictions-696802da94fe&amp;user=Yacoub+Ahmed&amp;userId=704610cc196f&amp;source=post_page-704610cc196f----696802da94fe---------------------follow_byline-----------" TargetMode="External"/><Relationship Id="rId13" Type="http://schemas.openxmlformats.org/officeDocument/2006/relationships/image" Target="media/image4.png"/><Relationship Id="rId14" Type="http://schemas.openxmlformats.org/officeDocument/2006/relationships/hyperlink" Target="https://youtu.be/reFOV3r9T4s?t=107"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colah.github.io/posts/2015-08-Understanding-LSTMs/" TargetMode="External"/><Relationship Id="rId18" Type="http://schemas.openxmlformats.org/officeDocument/2006/relationships/hyperlink" Target="_blank" TargetMode="External"/><Relationship Id="rId19" Type="http://schemas.openxmlformats.org/officeDocument/2006/relationships/hyperlink" Target="https://github.com/yacoubb/stock-trading-ml" TargetMode="External"/><Relationship Id="rId20" Type="http://schemas.openxmlformats.org/officeDocument/2006/relationships/hyperlink" Target="https://towardsdatascience.com/questions-96667b06af5" TargetMode="External"/><Relationship Id="rId21" Type="http://schemas.openxmlformats.org/officeDocument/2006/relationships/hyperlink" Target="https://towardsdatascience.com/readers-terms-b5d780a700a4" TargetMode="External"/><Relationship Id="rId22" Type="http://schemas.openxmlformats.org/officeDocument/2006/relationships/hyperlink" Target="http://www.alphavantage.co/" TargetMode="External"/><Relationship Id="rId23" Type="http://schemas.openxmlformats.org/officeDocument/2006/relationships/hyperlink" Target="https://github.com/RomelTorres/alpha_vantage"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hyperlink" Target="https://github.com/yacoubb/stock-trading-ml" TargetMode="External"/><Relationship Id="rId34" Type="http://schemas.openxmlformats.org/officeDocument/2006/relationships/hyperlink" Target="https://yacoubahmed.me/blog" TargetMode="External"/><Relationship Id="rId35" Type="http://schemas.openxmlformats.org/officeDocument/2006/relationships/hyperlink" Target="https://www.experfy.com/blog/the-future-of-algorithmic-trading" TargetMode="External"/><Relationship Id="rId36" Type="http://schemas.openxmlformats.org/officeDocument/2006/relationships/hyperlink" Target="https://colah.github.io/posts/2015-08-Understanding-LSTMs/" TargetMode="External"/><Relationship Id="rId37" Type="http://schemas.openxmlformats.org/officeDocument/2006/relationships/hyperlink" Target="https://jovianlin.io/why-is-normalization-important-in-neural-networks/" TargetMode="External"/><Relationship Id="rId38" Type="http://schemas.openxmlformats.org/officeDocument/2006/relationships/hyperlink" Target="https://www.investopedia.com/terms/t/technicalindicator.asp" TargetMode="External"/><Relationship Id="rId39" Type="http://schemas.openxmlformats.org/officeDocument/2006/relationships/hyperlink" Target="https://www.investopedia.com/terms/s/sma.asp" TargetMode="External"/><Relationship Id="rId40" Type="http://schemas.openxmlformats.org/officeDocument/2006/relationships/hyperlink" Target="https://www.investopedia.com/terms/m/macd.asp" TargetMode="External"/><Relationship Id="rId41" Type="http://schemas.openxmlformats.org/officeDocument/2006/relationships/hyperlink" Target="https://www.investopedia.com/ask/answers/122314/what-exponential-moving-average-ema-formula-and-how-ema-calculated.asp" TargetMode="External"/><Relationship Id="rId42" Type="http://schemas.openxmlformats.org/officeDocument/2006/relationships/hyperlink" Target="https://medium.com/towards-data-science/newsletters/the-variable?source=newsletter_v3_promo--------------------------newsletter_v3_promo-----------" TargetMode="External"/><Relationship Id="rId43" Type="http://schemas.openxmlformats.org/officeDocument/2006/relationships/hyperlink" Target="https://policy.medium.com/medium-privacy-policy-f03bf92035c9?source=newsletter_v3_promo--------------------------newsletter_v3_promo----------d6fe9076899-" TargetMode="External"/><Relationship Id="rId44" Type="http://schemas.openxmlformats.org/officeDocument/2006/relationships/hyperlink" Target="https://medium.com/m/signin?actionUrl=%2F_%2Fapi%2Fsubscriptions%2Fnewsletters%2Fd6fe9076899&amp;operation=register&amp;redirect=https%3A%2F%2Fmedium.com%2Ftowards-data-science%2Fnewsletters%2Fthe-variable&amp;collection=Towards+Data+Science&amp;collectionId=7f60cf5620c9&amp;newsletterV3=The+Variable&amp;newsletterV3Id=d6fe9076899&amp;user=Ludovic+Benistant&amp;userId=895063a310f4&amp;source=--------------------------newsletter_v3_promo----------d6fe9076899-" TargetMode="External"/><Relationship Id="rId45" Type="http://schemas.openxmlformats.org/officeDocument/2006/relationships/hyperlink" Target="https://towardsdatascience.com/?source=post_page-----696802da94fe--------------------------------" TargetMode="External"/><Relationship Id="rId46" Type="http://schemas.openxmlformats.org/officeDocument/2006/relationships/hyperlink" Target="https://medium.com/m/signin?actionUrl=https%3A%2F%2Fmedium.com%2F_%2Fsubscribe%2Fcollection%2Ftowards-data-science%2F696802da94fe&amp;operation=register&amp;redirect=https%3A%2F%2Ftowardsdatascience.com%2Fgetting-rich-quick-with-machine-learning-and-stock-market-predictions-696802da94fe&amp;collection=Towards+Data+Science&amp;collectionId=7f60cf5620c9&amp;source=post_page-----696802da94fe---------------------follow_footer-----------" TargetMode="External"/><Relationship Id="rId47" Type="http://schemas.openxmlformats.org/officeDocument/2006/relationships/image" Target="media/image16.png"/><Relationship Id="rId48" Type="http://schemas.openxmlformats.org/officeDocument/2006/relationships/hyperlink" Target="https://robertosalazarr.medium.com/?source=post_page-----696802da94fe----0----------------------------" TargetMode="External"/><Relationship Id="rId49" Type="http://schemas.openxmlformats.org/officeDocument/2006/relationships/hyperlink" Target="https://robertosalazarr.medium.com/?source=post_page-----696802da94fe----0----------------------------" TargetMode="External"/><Relationship Id="rId50" Type="http://schemas.openxmlformats.org/officeDocument/2006/relationships/hyperlink" Target="https://towardsdatascience.com/r-for-industrial-engineers-quality-control-charts-p-chart-and-np-chart-e99b2f07fbe1?source=post_page-----696802da94fe----0----------------------------" TargetMode="External"/><Relationship Id="rId51" Type="http://schemas.openxmlformats.org/officeDocument/2006/relationships/hyperlink" Target="https://towardsdatascience.com/r-for-industrial-engineers-quality-control-charts-p-chart-and-np-chart-e99b2f07fbe1?source=post_page-----696802da94fe----0----------------------------" TargetMode="External"/><Relationship Id="rId52" Type="http://schemas.openxmlformats.org/officeDocument/2006/relationships/hyperlink" Target="https://towardsdatascience.com/r-for-industrial-engineers-quality-control-charts-p-chart-and-np-chart-e99b2f07fbe1?source=post_page-----696802da94fe----0----------------------------" TargetMode="External"/><Relationship Id="rId53" Type="http://schemas.openxmlformats.org/officeDocument/2006/relationships/hyperlink" Target="https://medium.com/tag/data-science?source=post_page-----696802da94fe---------------data_science-----------------" TargetMode="External"/><Relationship Id="rId54" Type="http://schemas.openxmlformats.org/officeDocument/2006/relationships/hyperlink" Target="https://towardsdatascience.com/r-for-industrial-engineers-quality-control-charts-p-chart-and-np-chart-e99b2f07fbe1?source=post_page-----696802da94fe----0----------------------------" TargetMode="External"/><Relationship Id="rId55" Type="http://schemas.openxmlformats.org/officeDocument/2006/relationships/image" Target="media/image17.jpeg"/><Relationship Id="rId56" Type="http://schemas.openxmlformats.org/officeDocument/2006/relationships/hyperlink" Target="https://towardsdatascience.com/r-for-industrial-engineers-quality-control-charts-p-chart-and-np-chart-e99b2f07fbe1?source=post_page-----696802da94fe----0----------------------------" TargetMode="External"/><Relationship Id="rId57" Type="http://schemas.openxmlformats.org/officeDocument/2006/relationships/hyperlink" Target="https://medium.com/new-story?source=post_page_footer_cta_write-------------------------------------" TargetMode="External"/><Relationship Id="rId58" Type="http://schemas.openxmlformats.org/officeDocument/2006/relationships/image" Target="media/image18.png"/><Relationship Id="rId59" Type="http://schemas.openxmlformats.org/officeDocument/2006/relationships/hyperlink" Target="https://medium.com/@lovelytics?source=post_page-----696802da94fe----1----------------------------" TargetMode="External"/><Relationship Id="rId60" Type="http://schemas.openxmlformats.org/officeDocument/2006/relationships/hyperlink" Target="https://medium.com/@lovelytics?source=post_page-----696802da94fe----1----------------------------" TargetMode="External"/><Relationship Id="rId61" Type="http://schemas.openxmlformats.org/officeDocument/2006/relationships/hyperlink" Target="https://towardsdatascience.com/a-guide-to-integrating-text-analytics-into-tableau-94d1a1331117?source=post_page-----696802da94fe----1----------------------------" TargetMode="External"/><Relationship Id="rId62" Type="http://schemas.openxmlformats.org/officeDocument/2006/relationships/hyperlink" Target="https://towardsdatascience.com/a-guide-to-integrating-text-analytics-into-tableau-94d1a1331117?source=post_page-----696802da94fe----1----------------------------" TargetMode="External"/><Relationship Id="rId63" Type="http://schemas.openxmlformats.org/officeDocument/2006/relationships/hyperlink" Target="https://towardsdatascience.com/a-guide-to-integrating-text-analytics-into-tableau-94d1a1331117?source=post_page-----696802da94fe----1----------------------------" TargetMode="External"/><Relationship Id="rId64" Type="http://schemas.openxmlformats.org/officeDocument/2006/relationships/hyperlink" Target="https://medium.com/tag/data-science?source=post_page-----696802da94fe---------------data_science-----------------" TargetMode="External"/><Relationship Id="rId65" Type="http://schemas.openxmlformats.org/officeDocument/2006/relationships/hyperlink" Target="https://towardsdatascience.com/a-guide-to-integrating-text-analytics-into-tableau-94d1a1331117?source=post_page-----696802da94fe----1----------------------------" TargetMode="External"/><Relationship Id="rId66" Type="http://schemas.openxmlformats.org/officeDocument/2006/relationships/image" Target="media/image19.jpeg"/><Relationship Id="rId67" Type="http://schemas.openxmlformats.org/officeDocument/2006/relationships/hyperlink" Target="https://towardsdatascience.com/a-guide-to-integrating-text-analytics-into-tableau-94d1a1331117?source=post_page-----696802da94fe----1----------------------------" TargetMode="External"/><Relationship Id="rId68" Type="http://schemas.openxmlformats.org/officeDocument/2006/relationships/image" Target="media/image20.jpeg"/><Relationship Id="rId69" Type="http://schemas.openxmlformats.org/officeDocument/2006/relationships/hyperlink" Target="https://medium.com/@tylerwmarrs?source=post_page-----696802da94fe----2----------------------------" TargetMode="External"/><Relationship Id="rId70" Type="http://schemas.openxmlformats.org/officeDocument/2006/relationships/hyperlink" Target="https://medium.com/@tylerwmarrs?source=post_page-----696802da94fe----2----------------------------" TargetMode="External"/><Relationship Id="rId71" Type="http://schemas.openxmlformats.org/officeDocument/2006/relationships/hyperlink" Target="https://towardsdatascience.com/introduction-to-matrix-profiles-5568f3375d90?source=post_page-----696802da94fe----2----------------------------" TargetMode="External"/><Relationship Id="rId72" Type="http://schemas.openxmlformats.org/officeDocument/2006/relationships/hyperlink" Target="https://towardsdatascience.com/introduction-to-matrix-profiles-5568f3375d90?source=post_page-----696802da94fe----2----------------------------" TargetMode="External"/><Relationship Id="rId73" Type="http://schemas.openxmlformats.org/officeDocument/2006/relationships/hyperlink" Target="https://towardsdatascience.com/introduction-to-matrix-profiles-5568f3375d90?source=post_page-----696802da94fe----2----------------------------" TargetMode="External"/><Relationship Id="rId74" Type="http://schemas.openxmlformats.org/officeDocument/2006/relationships/hyperlink" Target="https://medium.com/tag/data-science?source=post_page-----696802da94fe---------------data_science-----------------" TargetMode="External"/><Relationship Id="rId75" Type="http://schemas.openxmlformats.org/officeDocument/2006/relationships/hyperlink" Target="https://towardsdatascience.com/introduction-to-matrix-profiles-5568f3375d90?source=post_page-----696802da94fe----2----------------------------" TargetMode="External"/><Relationship Id="rId76" Type="http://schemas.openxmlformats.org/officeDocument/2006/relationships/image" Target="media/image21.png"/><Relationship Id="rId77" Type="http://schemas.openxmlformats.org/officeDocument/2006/relationships/hyperlink" Target="https://towardsdatascience.com/introduction-to-matrix-profiles-5568f3375d90?source=post_page-----696802da94fe----2----------------------------" TargetMode="External"/><Relationship Id="rId78" Type="http://schemas.openxmlformats.org/officeDocument/2006/relationships/image" Target="media/image22.png"/><Relationship Id="rId79" Type="http://schemas.openxmlformats.org/officeDocument/2006/relationships/hyperlink" Target="https://medium.com/@johngatopoulos?source=post_page-----696802da94fe----3----------------------------" TargetMode="External"/><Relationship Id="rId80" Type="http://schemas.openxmlformats.org/officeDocument/2006/relationships/hyperlink" Target="https://medium.com/@johngatopoulos?source=post_page-----696802da94fe----3----------------------------" TargetMode="External"/><Relationship Id="rId81" Type="http://schemas.openxmlformats.org/officeDocument/2006/relationships/hyperlink" Target="https://towardsdatascience.com/line-detection-make-an-autonomous-car-see-road-lines-e3ed984952c?source=post_page-----696802da94fe----3----------------------------" TargetMode="External"/><Relationship Id="rId82" Type="http://schemas.openxmlformats.org/officeDocument/2006/relationships/hyperlink" Target="https://towardsdatascience.com/line-detection-make-an-autonomous-car-see-road-lines-e3ed984952c?source=post_page-----696802da94fe----3----------------------------" TargetMode="External"/><Relationship Id="rId83" Type="http://schemas.openxmlformats.org/officeDocument/2006/relationships/hyperlink" Target="https://towardsdatascience.com/line-detection-make-an-autonomous-car-see-road-lines-e3ed984952c?source=post_page-----696802da94fe----3----------------------------" TargetMode="External"/><Relationship Id="rId84" Type="http://schemas.openxmlformats.org/officeDocument/2006/relationships/hyperlink" Target="https://medium.com/tag/computer-vision?source=post_page-----696802da94fe---------------computer_vision-----------------" TargetMode="External"/><Relationship Id="rId85" Type="http://schemas.openxmlformats.org/officeDocument/2006/relationships/hyperlink" Target="https://towardsdatascience.com/line-detection-make-an-autonomous-car-see-road-lines-e3ed984952c?source=post_page-----696802da94fe----3----------------------------" TargetMode="External"/><Relationship Id="rId86" Type="http://schemas.openxmlformats.org/officeDocument/2006/relationships/image" Target="media/image23.jpeg"/><Relationship Id="rId87" Type="http://schemas.openxmlformats.org/officeDocument/2006/relationships/hyperlink" Target="https://towardsdatascience.com/line-detection-make-an-autonomous-car-see-road-lines-e3ed984952c?source=post_page-----696802da94fe----3----------------------------" TargetMode="External"/><Relationship Id="rId88" Type="http://schemas.openxmlformats.org/officeDocument/2006/relationships/image" Target="media/image24.png"/><Relationship Id="rId89" Type="http://schemas.openxmlformats.org/officeDocument/2006/relationships/hyperlink" Target="https://medium.com/@kanellisg?source=post_page-----696802da94fe----4----------------------------" TargetMode="External"/><Relationship Id="rId90" Type="http://schemas.openxmlformats.org/officeDocument/2006/relationships/hyperlink" Target="https://medium.com/@kanellisg?source=post_page-----696802da94fe----4----------------------------" TargetMode="External"/><Relationship Id="rId91" Type="http://schemas.openxmlformats.org/officeDocument/2006/relationships/hyperlink" Target="https://towardsdatascience.com/proper-balancing-for-cross-validation-d95c17ff0ab4?source=post_page-----696802da94fe----4----------------------------" TargetMode="External"/><Relationship Id="rId92" Type="http://schemas.openxmlformats.org/officeDocument/2006/relationships/hyperlink" Target="https://towardsdatascience.com/proper-balancing-for-cross-validation-d95c17ff0ab4?source=post_page-----696802da94fe----4----------------------------" TargetMode="External"/><Relationship Id="rId93" Type="http://schemas.openxmlformats.org/officeDocument/2006/relationships/hyperlink" Target="https://towardsdatascience.com/proper-balancing-for-cross-validation-d95c17ff0ab4?source=post_page-----696802da94fe----4----------------------------" TargetMode="External"/><Relationship Id="rId94" Type="http://schemas.openxmlformats.org/officeDocument/2006/relationships/hyperlink" Target="https://medium.com/tag/machine-learning?source=post_page-----696802da94fe---------------machine_learning-----------------" TargetMode="External"/><Relationship Id="rId95" Type="http://schemas.openxmlformats.org/officeDocument/2006/relationships/hyperlink" Target="https://towardsdatascience.com/proper-balancing-for-cross-validation-d95c17ff0ab4?source=post_page-----696802da94fe----4----------------------------" TargetMode="External"/><Relationship Id="rId96" Type="http://schemas.openxmlformats.org/officeDocument/2006/relationships/image" Target="media/image25.jpeg"/><Relationship Id="rId97" Type="http://schemas.openxmlformats.org/officeDocument/2006/relationships/hyperlink" Target="https://towardsdatascience.com/proper-balancing-for-cross-validation-d95c17ff0ab4?source=post_page-----696802da94fe----4----------------------------" TargetMode="External"/><Relationship Id="rId98" Type="http://schemas.openxmlformats.org/officeDocument/2006/relationships/hyperlink" Target="https://towardsdatascience.com/?source=post_page-----696802da94fe--------------------------------" TargetMode="External"/><Relationship Id="rId99" Type="http://schemas.openxmlformats.org/officeDocument/2006/relationships/image" Target="media/image26.jpeg"/><Relationship Id="rId100" Type="http://schemas.openxmlformats.org/officeDocument/2006/relationships/hyperlink" Target="https://ramji-b.medium.com/?source=post_internal_links---------0----------------------------" TargetMode="External"/><Relationship Id="rId101" Type="http://schemas.openxmlformats.org/officeDocument/2006/relationships/hyperlink" Target="https://ramji-b.medium.com/?source=post_internal_links---------0----------------------------" TargetMode="External"/><Relationship Id="rId102" Type="http://schemas.openxmlformats.org/officeDocument/2006/relationships/hyperlink" Target="https://medium.com/analytics-vidhya?source=post_internal_links---------0----------------------------" TargetMode="External"/><Relationship Id="rId103" Type="http://schemas.openxmlformats.org/officeDocument/2006/relationships/hyperlink" Target="https://medium.com/analytics-vidhya/signature-recognition-using-opencv-part-2-62685586d566?source=post_internal_links---------0----------------------------" TargetMode="External"/><Relationship Id="rId104" Type="http://schemas.openxmlformats.org/officeDocument/2006/relationships/image" Target="media/image27.png"/><Relationship Id="rId105" Type="http://schemas.openxmlformats.org/officeDocument/2006/relationships/hyperlink" Target="https://medium.com/analytics-vidhya/signature-recognition-using-opencv-part-2-62685586d566?source=post_internal_links---------0----------------------------" TargetMode="External"/><Relationship Id="rId106" Type="http://schemas.openxmlformats.org/officeDocument/2006/relationships/image" Target="media/image28.jpeg"/><Relationship Id="rId107" Type="http://schemas.openxmlformats.org/officeDocument/2006/relationships/hyperlink" Target="https://wilsonlouie.medium.com/?source=post_internal_links---------1----------------------------" TargetMode="External"/><Relationship Id="rId108" Type="http://schemas.openxmlformats.org/officeDocument/2006/relationships/hyperlink" Target="https://wilsonlouie.medium.com/?source=post_internal_links---------1----------------------------" TargetMode="External"/><Relationship Id="rId109" Type="http://schemas.openxmlformats.org/officeDocument/2006/relationships/hyperlink" Target="https://ai.plainenglish.io/?source=post_internal_links---------1----------------------------" TargetMode="External"/><Relationship Id="rId110" Type="http://schemas.openxmlformats.org/officeDocument/2006/relationships/hyperlink" Target="https://ai.plainenglish.io/machine-learning-on-akash-decloud-part-2-3-tensorflow-model-serving-12e30d77a156?source=post_internal_links---------1----------------------------" TargetMode="External"/><Relationship Id="rId111" Type="http://schemas.openxmlformats.org/officeDocument/2006/relationships/image" Target="media/image29.jpeg"/><Relationship Id="rId112" Type="http://schemas.openxmlformats.org/officeDocument/2006/relationships/hyperlink" Target="https://ai.plainenglish.io/machine-learning-on-akash-decloud-part-2-3-tensorflow-model-serving-12e30d77a156?source=post_internal_links---------1----------------------------" TargetMode="External"/><Relationship Id="rId113" Type="http://schemas.openxmlformats.org/officeDocument/2006/relationships/image" Target="media/image30.jpeg"/><Relationship Id="rId114" Type="http://schemas.openxmlformats.org/officeDocument/2006/relationships/hyperlink" Target="https://medium.com/@mobrien1080?source=post_internal_links---------2----------------------------" TargetMode="External"/><Relationship Id="rId115" Type="http://schemas.openxmlformats.org/officeDocument/2006/relationships/hyperlink" Target="https://medium.com/@mobrien1080?source=post_internal_links---------2----------------------------" TargetMode="External"/><Relationship Id="rId116" Type="http://schemas.openxmlformats.org/officeDocument/2006/relationships/hyperlink" Target="https://medium.com/apache-mxnet?source=post_internal_links---------2----------------------------" TargetMode="External"/><Relationship Id="rId117" Type="http://schemas.openxmlformats.org/officeDocument/2006/relationships/hyperlink" Target="https://medium.com/apache-mxnet/how-cimpress-delivers-cloud-inference-for-its-image-processing-services-c38951732f97?source=post_internal_links---------2----------------------------" TargetMode="External"/><Relationship Id="rId118" Type="http://schemas.openxmlformats.org/officeDocument/2006/relationships/image" Target="media/image31.png"/><Relationship Id="rId119" Type="http://schemas.openxmlformats.org/officeDocument/2006/relationships/hyperlink" Target="https://medium.com/apache-mxnet/how-cimpress-delivers-cloud-inference-for-its-image-processing-services-c38951732f97?source=post_internal_links---------2----------------------------" TargetMode="External"/><Relationship Id="rId120" Type="http://schemas.openxmlformats.org/officeDocument/2006/relationships/image" Target="media/image32.jpeg"/><Relationship Id="rId121" Type="http://schemas.openxmlformats.org/officeDocument/2006/relationships/hyperlink" Target="https://medium.com/@impiyush?source=post_internal_links---------3----------------------------" TargetMode="External"/><Relationship Id="rId122" Type="http://schemas.openxmlformats.org/officeDocument/2006/relationships/hyperlink" Target="https://medium.com/@impiyush?source=post_internal_links---------3----------------------------" TargetMode="External"/><Relationship Id="rId123" Type="http://schemas.openxmlformats.org/officeDocument/2006/relationships/hyperlink" Target="https://towardsdatascience.com/?source=post_internal_links---------3----------------------------" TargetMode="External"/><Relationship Id="rId124" Type="http://schemas.openxmlformats.org/officeDocument/2006/relationships/hyperlink" Target="https://towardsdatascience.com/end-to-end-machine-learning-project-part-1-806d04da8deb?source=post_internal_links---------3----------------------------" TargetMode="External"/><Relationship Id="rId125" Type="http://schemas.openxmlformats.org/officeDocument/2006/relationships/image" Target="media/image33.jpeg"/><Relationship Id="rId126" Type="http://schemas.openxmlformats.org/officeDocument/2006/relationships/hyperlink" Target="https://towardsdatascience.com/end-to-end-machine-learning-project-part-1-806d04da8deb?source=post_internal_links---------3----------------------------" TargetMode="External"/><Relationship Id="rId127" Type="http://schemas.openxmlformats.org/officeDocument/2006/relationships/image" Target="media/image34.jpeg"/><Relationship Id="rId128" Type="http://schemas.openxmlformats.org/officeDocument/2006/relationships/hyperlink" Target="https://medium.com/@jashr2312?source=post_internal_links---------4----------------------------" TargetMode="External"/><Relationship Id="rId129" Type="http://schemas.openxmlformats.org/officeDocument/2006/relationships/hyperlink" Target="https://medium.com/@jashr2312?source=post_internal_links---------4----------------------------" TargetMode="External"/><Relationship Id="rId130" Type="http://schemas.openxmlformats.org/officeDocument/2006/relationships/hyperlink" Target="https://medium.com/analytics-vidhya?source=post_internal_links---------4----------------------------" TargetMode="External"/><Relationship Id="rId131" Type="http://schemas.openxmlformats.org/officeDocument/2006/relationships/hyperlink" Target="https://medium.com/analytics-vidhya/how-to-make-self-learning-games-using-reinforcement-learning-dee2f8904b71?source=post_internal_links---------4----------------------------" TargetMode="External"/><Relationship Id="rId132" Type="http://schemas.openxmlformats.org/officeDocument/2006/relationships/image" Target="media/image35.png"/><Relationship Id="rId133" Type="http://schemas.openxmlformats.org/officeDocument/2006/relationships/hyperlink" Target="https://medium.com/analytics-vidhya/how-to-make-self-learning-games-using-reinforcement-learning-dee2f8904b71?source=post_internal_links---------4----------------------------" TargetMode="External"/><Relationship Id="rId134" Type="http://schemas.openxmlformats.org/officeDocument/2006/relationships/image" Target="media/image36.jpeg"/><Relationship Id="rId135" Type="http://schemas.openxmlformats.org/officeDocument/2006/relationships/hyperlink" Target="https://prasantdixit.medium.com/?source=post_internal_links---------5----------------------------" TargetMode="External"/><Relationship Id="rId136" Type="http://schemas.openxmlformats.org/officeDocument/2006/relationships/hyperlink" Target="https://prasantdixit.medium.com/?source=post_internal_links---------5----------------------------" TargetMode="External"/><Relationship Id="rId137" Type="http://schemas.openxmlformats.org/officeDocument/2006/relationships/hyperlink" Target="https://medium.com/artificialis?source=post_internal_links---------5----------------------------" TargetMode="External"/><Relationship Id="rId138" Type="http://schemas.openxmlformats.org/officeDocument/2006/relationships/hyperlink" Target="https://medium.com/artificialis/parameters-in-convolutional-network-828cbe7f0c78?source=post_internal_links---------5----------------------------" TargetMode="External"/><Relationship Id="rId139" Type="http://schemas.openxmlformats.org/officeDocument/2006/relationships/image" Target="media/image37.png"/><Relationship Id="rId140" Type="http://schemas.openxmlformats.org/officeDocument/2006/relationships/hyperlink" Target="https://medium.com/artificialis/parameters-in-convolutional-network-828cbe7f0c78?source=post_internal_links---------5----------------------------" TargetMode="External"/><Relationship Id="rId141" Type="http://schemas.openxmlformats.org/officeDocument/2006/relationships/image" Target="media/image38.png"/><Relationship Id="rId142" Type="http://schemas.openxmlformats.org/officeDocument/2006/relationships/hyperlink" Target="https://medium.com/@adel_dajani?source=post_internal_links---------6----------------------------" TargetMode="External"/><Relationship Id="rId143" Type="http://schemas.openxmlformats.org/officeDocument/2006/relationships/hyperlink" Target="https://medium.com/@adel_dajani?source=post_internal_links---------6----------------------------" TargetMode="External"/><Relationship Id="rId144" Type="http://schemas.openxmlformats.org/officeDocument/2006/relationships/hyperlink" Target="https://medium.com/@adel_dajani/can-a-computer-be-smart-enough-to-identify-car-sides-e73b6ec5ab99?source=post_internal_links---------6----------------------------" TargetMode="External"/><Relationship Id="rId145" Type="http://schemas.openxmlformats.org/officeDocument/2006/relationships/image" Target="media/image39.png"/><Relationship Id="rId146" Type="http://schemas.openxmlformats.org/officeDocument/2006/relationships/hyperlink" Target="https://medium.com/@adel_dajani/can-a-computer-be-smart-enough-to-identify-car-sides-e73b6ec5ab99?source=post_internal_links---------6----------------------------" TargetMode="External"/><Relationship Id="rId147" Type="http://schemas.openxmlformats.org/officeDocument/2006/relationships/image" Target="media/image40.jpeg"/><Relationship Id="rId148" Type="http://schemas.openxmlformats.org/officeDocument/2006/relationships/hyperlink" Target="https://medium.com/@atulbalaji318?source=post_internal_links---------7----------------------------" TargetMode="External"/><Relationship Id="rId149" Type="http://schemas.openxmlformats.org/officeDocument/2006/relationships/hyperlink" Target="https://medium.com/@atulbalaji318?source=post_internal_links---------7----------------------------" TargetMode="External"/><Relationship Id="rId150" Type="http://schemas.openxmlformats.org/officeDocument/2006/relationships/hyperlink" Target="https://medium.com/@atulbalaji318/anchor-based-and-keypoint-based-object-detection-by-amrit-parimi-atul-balaji-81b7486a2a13?source=post_internal_links---------7----------------------------" TargetMode="External"/><Relationship Id="rId151" Type="http://schemas.openxmlformats.org/officeDocument/2006/relationships/image" Target="media/image41.jpeg"/><Relationship Id="rId152" Type="http://schemas.openxmlformats.org/officeDocument/2006/relationships/hyperlink" Target="https://medium.com/@atulbalaji318/anchor-based-and-keypoint-based-object-detection-by-amrit-parimi-atul-balaji-81b7486a2a13?source=post_internal_links---------7----------------------------" TargetMode="External"/><Relationship Id="rId153" Type="http://schemas.openxmlformats.org/officeDocument/2006/relationships/hyperlink" Target="https://medium.com/about?autoplay=1&amp;source=post_page-----696802da94fe--------------------------------" TargetMode="External"/><Relationship Id="rId154" Type="http://schemas.openxmlformats.org/officeDocument/2006/relationships/hyperlink" Target="https://help.medium.com/hc/en-us?source=post_page-----696802da94fe--------------------------------" TargetMode="External"/><Relationship Id="rId155" Type="http://schemas.openxmlformats.org/officeDocument/2006/relationships/hyperlink" Target="https://policy.medium.com/medium-terms-of-service-9db0094a1e0f?source=post_page-----696802da94fe--------------------------------" TargetMode="External"/><Relationship Id="rId156" Type="http://schemas.openxmlformats.org/officeDocument/2006/relationships/hyperlink" Target="https://policy.medium.com/medium-privacy-policy-f03bf92035c9?source=post_page-----696802da94fe--------------------------------" TargetMode="External"/><Relationship Id="rId157" Type="http://schemas.openxmlformats.org/officeDocument/2006/relationships/fontTable" Target="fontTable.xml"/><Relationship Id="rId1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LibreOffice/6.4.7.2$Linux_X86_64 LibreOffice_project/40$Build-2</Application>
  <Pages>22</Pages>
  <Words>3222</Words>
  <Characters>15846</Characters>
  <CharactersWithSpaces>18909</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2022-10-03T18:33:13Z</dcterms:created>
  <dc:creator/>
  <dc:description/>
  <dc:language>en-US</dc:language>
  <cp:lastModifiedBy/>
  <dcterms:modified xsi:type="dcterms:W3CDTF">2022-10-05T20:13:15Z</dcterms:modified>
  <cp:revision>2</cp:revision>
  <dc:subject/>
  <dc:title/>
</cp:coreProperties>
</file>