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6D02" w:rsidRDefault="008A6D02" w:rsidP="008A6D02">
      <w:pPr>
        <w:jc w:val="center"/>
        <w:rPr>
          <w:b/>
          <w:lang w:val="es-MX"/>
        </w:rPr>
      </w:pPr>
      <w:r w:rsidRPr="008A6D02">
        <w:rPr>
          <w:b/>
          <w:lang w:val="es-MX"/>
        </w:rPr>
        <w:t xml:space="preserve">Manual Técnico para la Instalación del WS </w:t>
      </w:r>
    </w:p>
    <w:p w:rsidR="001B7F33" w:rsidRDefault="008A6D02" w:rsidP="008A6D02">
      <w:pPr>
        <w:jc w:val="center"/>
        <w:rPr>
          <w:b/>
          <w:sz w:val="28"/>
          <w:lang w:val="es-MX"/>
        </w:rPr>
      </w:pPr>
      <w:proofErr w:type="spellStart"/>
      <w:r w:rsidRPr="008A6D02">
        <w:rPr>
          <w:b/>
          <w:sz w:val="28"/>
          <w:lang w:val="es-MX"/>
        </w:rPr>
        <w:t>NominaX</w:t>
      </w:r>
      <w:proofErr w:type="spellEnd"/>
    </w:p>
    <w:sdt>
      <w:sdtPr>
        <w:rPr>
          <w:lang w:val="es-ES"/>
        </w:rPr>
        <w:id w:val="8893031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D369D7" w:rsidRDefault="00D369D7">
          <w:pPr>
            <w:pStyle w:val="TtuloTDC"/>
          </w:pPr>
          <w:r>
            <w:rPr>
              <w:lang w:val="es-ES"/>
            </w:rPr>
            <w:t>Contenido</w:t>
          </w:r>
        </w:p>
        <w:p w:rsidR="00D369D7" w:rsidRDefault="00D3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547685" w:history="1">
            <w:r w:rsidRPr="00B04851">
              <w:rPr>
                <w:rStyle w:val="Hipervnculo"/>
                <w:noProof/>
                <w:lang w:val="es-MX"/>
              </w:rPr>
              <w:t>1.- Abrir IIS (Internet Information Services)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_Toc498547685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9D7" w:rsidRDefault="00D3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47686" w:history="1">
            <w:r w:rsidRPr="00B04851">
              <w:rPr>
                <w:rStyle w:val="Hipervnculo"/>
                <w:noProof/>
                <w:lang w:val="es-MX"/>
              </w:rPr>
              <w:t>2.- Copiar a carpeta NominaX a la ruta c:\inetpub\wwwroot\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_Toc498547686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9D7" w:rsidRDefault="00D369D7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47687" w:history="1">
            <w:r w:rsidRPr="00B04851">
              <w:rPr>
                <w:rStyle w:val="Hipervnculo"/>
                <w:noProof/>
                <w:lang w:val="es-MX"/>
              </w:rPr>
              <w:t>a)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04851">
              <w:rPr>
                <w:rStyle w:val="Hipervnculo"/>
                <w:noProof/>
                <w:lang w:val="es-MX"/>
              </w:rPr>
              <w:t>Configuración del Web.Config para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_Toc498547687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9D7" w:rsidRDefault="00D369D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47688" w:history="1">
            <w:r w:rsidRPr="00B04851">
              <w:rPr>
                <w:rStyle w:val="Hipervnculo"/>
                <w:noProof/>
                <w:lang w:val="es-MX"/>
              </w:rPr>
              <w:t>String de Conexión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_Toc498547688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9D7" w:rsidRDefault="00D369D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47689" w:history="1">
            <w:r w:rsidRPr="00B04851">
              <w:rPr>
                <w:rStyle w:val="Hipervnculo"/>
                <w:noProof/>
                <w:lang w:val="es-MX"/>
              </w:rPr>
              <w:t>Parámetro del Archivo a leer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_Toc498547689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9D7" w:rsidRDefault="00D3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47690" w:history="1">
            <w:r w:rsidRPr="00B04851">
              <w:rPr>
                <w:rStyle w:val="Hipervnculo"/>
                <w:noProof/>
                <w:lang w:val="es-MX"/>
              </w:rPr>
              <w:t>3.- Crear un Sitio en la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_Toc498547690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9D7" w:rsidRDefault="00D369D7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47691" w:history="1">
            <w:r w:rsidRPr="00B04851">
              <w:rPr>
                <w:rStyle w:val="Hipervnculo"/>
                <w:noProof/>
                <w:lang w:val="es-MX"/>
              </w:rPr>
              <w:t>a)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04851">
              <w:rPr>
                <w:rStyle w:val="Hipervnculo"/>
                <w:noProof/>
                <w:lang w:val="es-MX"/>
              </w:rPr>
              <w:t>Parametros Basicos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_Toc498547691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9D7" w:rsidRDefault="00D369D7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47692" w:history="1">
            <w:r w:rsidRPr="00B04851">
              <w:rPr>
                <w:rStyle w:val="Hipervnculo"/>
                <w:noProof/>
                <w:lang w:val="es-MX"/>
              </w:rPr>
              <w:t>b)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04851">
              <w:rPr>
                <w:rStyle w:val="Hipervnculo"/>
                <w:noProof/>
                <w:lang w:val="es-MX"/>
              </w:rPr>
              <w:t>Asignación de Puerto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_Toc498547692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9D7" w:rsidRDefault="00D369D7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47693" w:history="1">
            <w:r w:rsidRPr="00B04851">
              <w:rPr>
                <w:rStyle w:val="Hipervnculo"/>
                <w:noProof/>
                <w:lang w:val="es-MX"/>
              </w:rPr>
              <w:t>c)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04851">
              <w:rPr>
                <w:rStyle w:val="Hipervnculo"/>
                <w:noProof/>
                <w:lang w:val="es-MX"/>
              </w:rPr>
              <w:t>Inicio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_Toc498547693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9D7" w:rsidRDefault="00D3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47694" w:history="1">
            <w:r w:rsidRPr="00B04851">
              <w:rPr>
                <w:rStyle w:val="Hipervnculo"/>
                <w:noProof/>
                <w:lang w:val="es-MX"/>
              </w:rPr>
              <w:t>4.- Para ver el WS desde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_Toc498547694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9D7" w:rsidRDefault="00D369D7">
          <w:r>
            <w:rPr>
              <w:b/>
              <w:bCs/>
            </w:rPr>
            <w:fldChar w:fldCharType="end"/>
          </w:r>
        </w:p>
      </w:sdtContent>
    </w:sdt>
    <w:p w:rsidR="008A6D02" w:rsidRDefault="008A6D02" w:rsidP="008A6D02">
      <w:pPr>
        <w:jc w:val="center"/>
        <w:rPr>
          <w:b/>
          <w:sz w:val="28"/>
          <w:lang w:val="es-MX"/>
        </w:rPr>
      </w:pPr>
    </w:p>
    <w:p w:rsidR="008A6D02" w:rsidRDefault="008A6D02" w:rsidP="0077560E">
      <w:pPr>
        <w:pStyle w:val="Ttulo1"/>
        <w:rPr>
          <w:b/>
          <w:sz w:val="28"/>
          <w:lang w:val="es-MX"/>
        </w:rPr>
      </w:pPr>
      <w:bookmarkStart w:id="0" w:name="_Toc498547685"/>
      <w:r>
        <w:rPr>
          <w:b/>
          <w:sz w:val="28"/>
          <w:lang w:val="es-MX"/>
        </w:rPr>
        <w:t xml:space="preserve">1.- Abrir IIS (Internet </w:t>
      </w:r>
      <w:proofErr w:type="spellStart"/>
      <w:r>
        <w:rPr>
          <w:b/>
          <w:sz w:val="28"/>
          <w:lang w:val="es-MX"/>
        </w:rPr>
        <w:t>Information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Services</w:t>
      </w:r>
      <w:proofErr w:type="spellEnd"/>
      <w:r>
        <w:rPr>
          <w:b/>
          <w:sz w:val="28"/>
          <w:lang w:val="es-MX"/>
        </w:rPr>
        <w:t>)</w:t>
      </w:r>
      <w:bookmarkEnd w:id="0"/>
    </w:p>
    <w:p w:rsidR="008A6D02" w:rsidRDefault="008A6D02" w:rsidP="008A6D02">
      <w:pPr>
        <w:jc w:val="center"/>
        <w:rPr>
          <w:b/>
          <w:sz w:val="28"/>
          <w:lang w:val="es-MX"/>
        </w:rPr>
      </w:pPr>
      <w:r>
        <w:rPr>
          <w:noProof/>
        </w:rPr>
        <w:drawing>
          <wp:inline distT="0" distB="0" distL="0" distR="0" wp14:anchorId="4AAA2545" wp14:editId="402D1E17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02" w:rsidRDefault="008A6D02" w:rsidP="000E12D9">
      <w:pPr>
        <w:pStyle w:val="Ttulo1"/>
        <w:rPr>
          <w:b/>
          <w:sz w:val="28"/>
          <w:lang w:val="es-MX"/>
        </w:rPr>
      </w:pPr>
      <w:bookmarkStart w:id="1" w:name="_Toc498547686"/>
      <w:r>
        <w:rPr>
          <w:b/>
          <w:sz w:val="28"/>
          <w:lang w:val="es-MX"/>
        </w:rPr>
        <w:lastRenderedPageBreak/>
        <w:t xml:space="preserve">2.- Copiar a carpeta </w:t>
      </w:r>
      <w:proofErr w:type="spellStart"/>
      <w:r>
        <w:rPr>
          <w:b/>
          <w:sz w:val="28"/>
          <w:lang w:val="es-MX"/>
        </w:rPr>
        <w:t>NominaX</w:t>
      </w:r>
      <w:proofErr w:type="spellEnd"/>
      <w:r>
        <w:rPr>
          <w:b/>
          <w:sz w:val="28"/>
          <w:lang w:val="es-MX"/>
        </w:rPr>
        <w:t xml:space="preserve"> a la ruta c:\inetpub\wwwroot\</w:t>
      </w:r>
      <w:bookmarkEnd w:id="1"/>
    </w:p>
    <w:p w:rsidR="008A6D02" w:rsidRDefault="008A6D02" w:rsidP="008A6D02">
      <w:pPr>
        <w:jc w:val="center"/>
        <w:rPr>
          <w:b/>
          <w:sz w:val="28"/>
          <w:lang w:val="es-MX"/>
        </w:rPr>
      </w:pPr>
      <w:r>
        <w:rPr>
          <w:noProof/>
        </w:rPr>
        <w:drawing>
          <wp:inline distT="0" distB="0" distL="0" distR="0" wp14:anchorId="18C2EBC0" wp14:editId="475C51BF">
            <wp:extent cx="5612130" cy="19215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D9" w:rsidRDefault="000E12D9" w:rsidP="00D369D7">
      <w:pPr>
        <w:pStyle w:val="Ttulo2"/>
        <w:numPr>
          <w:ilvl w:val="0"/>
          <w:numId w:val="4"/>
        </w:numPr>
        <w:rPr>
          <w:b/>
          <w:sz w:val="28"/>
          <w:lang w:val="es-MX"/>
        </w:rPr>
      </w:pPr>
      <w:bookmarkStart w:id="2" w:name="_Toc498547687"/>
      <w:r>
        <w:rPr>
          <w:b/>
          <w:sz w:val="28"/>
          <w:lang w:val="es-MX"/>
        </w:rPr>
        <w:t xml:space="preserve">Configuración del </w:t>
      </w:r>
      <w:proofErr w:type="spellStart"/>
      <w:r>
        <w:rPr>
          <w:b/>
          <w:sz w:val="28"/>
          <w:lang w:val="es-MX"/>
        </w:rPr>
        <w:t>Web.Config</w:t>
      </w:r>
      <w:proofErr w:type="spellEnd"/>
      <w:r>
        <w:rPr>
          <w:b/>
          <w:sz w:val="28"/>
          <w:lang w:val="es-MX"/>
        </w:rPr>
        <w:t xml:space="preserve"> para la base de datos</w:t>
      </w:r>
      <w:bookmarkEnd w:id="2"/>
    </w:p>
    <w:p w:rsidR="000E12D9" w:rsidRPr="000E12D9" w:rsidRDefault="000E12D9" w:rsidP="000E12D9">
      <w:pPr>
        <w:rPr>
          <w:lang w:val="es-MX"/>
        </w:rPr>
      </w:pPr>
      <w:r>
        <w:rPr>
          <w:lang w:val="es-MX"/>
        </w:rPr>
        <w:t xml:space="preserve">Abrimos el archivo </w:t>
      </w:r>
      <w:proofErr w:type="spellStart"/>
      <w:r>
        <w:rPr>
          <w:lang w:val="es-MX"/>
        </w:rPr>
        <w:t>Web.config</w:t>
      </w:r>
      <w:proofErr w:type="spellEnd"/>
      <w:r>
        <w:rPr>
          <w:lang w:val="es-MX"/>
        </w:rPr>
        <w:t xml:space="preserve"> con un editor de texto cualquiera</w:t>
      </w:r>
    </w:p>
    <w:p w:rsidR="000E12D9" w:rsidRDefault="000E12D9" w:rsidP="000E12D9">
      <w:pPr>
        <w:rPr>
          <w:lang w:val="es-MX"/>
        </w:rPr>
      </w:pPr>
    </w:p>
    <w:p w:rsidR="000E12D9" w:rsidRDefault="000E12D9" w:rsidP="000E12D9">
      <w:pPr>
        <w:rPr>
          <w:lang w:val="es-MX"/>
        </w:rPr>
      </w:pPr>
      <w:r>
        <w:rPr>
          <w:noProof/>
        </w:rPr>
        <w:drawing>
          <wp:inline distT="0" distB="0" distL="0" distR="0" wp14:anchorId="6E70822C" wp14:editId="0E0444A7">
            <wp:extent cx="4810125" cy="23812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D9" w:rsidRDefault="000E12D9" w:rsidP="000E12D9">
      <w:pPr>
        <w:rPr>
          <w:b/>
          <w:lang w:val="es-MX"/>
        </w:rPr>
      </w:pPr>
      <w:r w:rsidRPr="000E12D9">
        <w:rPr>
          <w:b/>
          <w:lang w:val="es-MX"/>
        </w:rPr>
        <w:t>Nota:</w:t>
      </w:r>
      <w:r w:rsidRPr="000E12D9">
        <w:rPr>
          <w:b/>
          <w:lang w:val="es-MX"/>
        </w:rPr>
        <w:t xml:space="preserve"> Tomar en cuenta que dentro la carpet</w:t>
      </w:r>
      <w:r>
        <w:rPr>
          <w:b/>
          <w:lang w:val="es-MX"/>
        </w:rPr>
        <w:t>a</w:t>
      </w:r>
      <w:r w:rsidRPr="000E12D9">
        <w:rPr>
          <w:b/>
          <w:lang w:val="es-MX"/>
        </w:rPr>
        <w:t xml:space="preserve"> </w:t>
      </w:r>
      <w:proofErr w:type="spellStart"/>
      <w:r w:rsidRPr="000E12D9">
        <w:rPr>
          <w:b/>
          <w:lang w:val="es-MX"/>
        </w:rPr>
        <w:t>wwwroot</w:t>
      </w:r>
      <w:proofErr w:type="spellEnd"/>
      <w:r w:rsidRPr="000E12D9">
        <w:rPr>
          <w:b/>
          <w:lang w:val="es-MX"/>
        </w:rPr>
        <w:t xml:space="preserve"> esta </w:t>
      </w:r>
      <w:r w:rsidR="00D369D7" w:rsidRPr="000E12D9">
        <w:rPr>
          <w:b/>
          <w:lang w:val="es-MX"/>
        </w:rPr>
        <w:t>protegida</w:t>
      </w:r>
      <w:r w:rsidRPr="000E12D9">
        <w:rPr>
          <w:b/>
          <w:lang w:val="es-MX"/>
        </w:rPr>
        <w:t xml:space="preserve"> por el SO, por lo tanto copiarla </w:t>
      </w:r>
      <w:proofErr w:type="gramStart"/>
      <w:r w:rsidRPr="000E12D9">
        <w:rPr>
          <w:b/>
          <w:lang w:val="es-MX"/>
        </w:rPr>
        <w:t>al  escritorio</w:t>
      </w:r>
      <w:proofErr w:type="gramEnd"/>
      <w:r w:rsidRPr="000E12D9">
        <w:rPr>
          <w:b/>
          <w:lang w:val="es-MX"/>
        </w:rPr>
        <w:t xml:space="preserve"> y modificar la cadena de conexión</w:t>
      </w:r>
      <w:r w:rsidR="00D369D7">
        <w:rPr>
          <w:b/>
          <w:lang w:val="es-MX"/>
        </w:rPr>
        <w:t xml:space="preserve"> y después reemplazar el documento.</w:t>
      </w:r>
    </w:p>
    <w:p w:rsidR="00D369D7" w:rsidRPr="000E12D9" w:rsidRDefault="00D369D7" w:rsidP="000E12D9">
      <w:pPr>
        <w:rPr>
          <w:b/>
          <w:lang w:val="es-MX"/>
        </w:rPr>
      </w:pPr>
    </w:p>
    <w:p w:rsidR="000E12D9" w:rsidRDefault="000E12D9" w:rsidP="000E12D9">
      <w:pPr>
        <w:rPr>
          <w:lang w:val="es-MX"/>
        </w:rPr>
      </w:pPr>
    </w:p>
    <w:p w:rsidR="000E12D9" w:rsidRDefault="00D369D7" w:rsidP="00D369D7">
      <w:pPr>
        <w:pStyle w:val="Ttulo3"/>
        <w:rPr>
          <w:lang w:val="es-MX"/>
        </w:rPr>
      </w:pPr>
      <w:bookmarkStart w:id="3" w:name="_Toc498547688"/>
      <w:proofErr w:type="spellStart"/>
      <w:r>
        <w:rPr>
          <w:lang w:val="es-MX"/>
        </w:rPr>
        <w:t>String</w:t>
      </w:r>
      <w:proofErr w:type="spellEnd"/>
      <w:r>
        <w:rPr>
          <w:lang w:val="es-MX"/>
        </w:rPr>
        <w:t xml:space="preserve"> de Conexión</w:t>
      </w:r>
      <w:bookmarkEnd w:id="3"/>
      <w:r>
        <w:rPr>
          <w:lang w:val="es-MX"/>
        </w:rPr>
        <w:t xml:space="preserve"> </w:t>
      </w:r>
    </w:p>
    <w:p w:rsidR="00D369D7" w:rsidRDefault="00D369D7" w:rsidP="00D369D7">
      <w:pPr>
        <w:pStyle w:val="Prrafodelista"/>
        <w:numPr>
          <w:ilvl w:val="0"/>
          <w:numId w:val="3"/>
        </w:numPr>
        <w:rPr>
          <w:lang w:val="es-MX"/>
        </w:rPr>
      </w:pPr>
      <w:r w:rsidRPr="00D369D7">
        <w:rPr>
          <w:b/>
          <w:lang w:val="es-MX"/>
        </w:rPr>
        <w:t xml:space="preserve">data </w:t>
      </w:r>
      <w:proofErr w:type="spellStart"/>
      <w:r w:rsidRPr="00D369D7">
        <w:rPr>
          <w:b/>
          <w:lang w:val="es-MX"/>
        </w:rPr>
        <w:t>source</w:t>
      </w:r>
      <w:proofErr w:type="spellEnd"/>
      <w:r w:rsidRPr="00D369D7">
        <w:rPr>
          <w:lang w:val="es-MX"/>
        </w:rPr>
        <w:t>=</w:t>
      </w:r>
      <w:r w:rsidRPr="00D369D7">
        <w:t xml:space="preserve"> </w:t>
      </w:r>
      <w:r w:rsidRPr="00D369D7">
        <w:rPr>
          <w:lang w:val="es-MX"/>
        </w:rPr>
        <w:t xml:space="preserve">DESKTOP-PCE8EBD\SQLEXPRESS (la instancia del </w:t>
      </w:r>
      <w:proofErr w:type="spellStart"/>
      <w:r w:rsidRPr="00D369D7">
        <w:rPr>
          <w:lang w:val="es-MX"/>
        </w:rPr>
        <w:t>sql</w:t>
      </w:r>
      <w:proofErr w:type="spellEnd"/>
      <w:r w:rsidRPr="00D369D7">
        <w:rPr>
          <w:lang w:val="es-MX"/>
        </w:rPr>
        <w:t xml:space="preserve"> server que se está usando)</w:t>
      </w:r>
    </w:p>
    <w:p w:rsidR="00D369D7" w:rsidRDefault="00D369D7" w:rsidP="00D369D7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FD2593D" wp14:editId="2638E60D">
            <wp:extent cx="3886200" cy="36957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D7" w:rsidRPr="00D369D7" w:rsidRDefault="00D369D7" w:rsidP="00D369D7">
      <w:pPr>
        <w:rPr>
          <w:lang w:val="es-MX"/>
        </w:rPr>
      </w:pPr>
    </w:p>
    <w:p w:rsidR="00D369D7" w:rsidRPr="00D369D7" w:rsidRDefault="00D369D7" w:rsidP="00D369D7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 w:rsidRPr="00D369D7">
        <w:rPr>
          <w:b/>
          <w:lang w:val="es-MX"/>
        </w:rPr>
        <w:t>initial</w:t>
      </w:r>
      <w:proofErr w:type="spellEnd"/>
      <w:r w:rsidRPr="00D369D7">
        <w:rPr>
          <w:b/>
          <w:lang w:val="es-MX"/>
        </w:rPr>
        <w:t xml:space="preserve"> </w:t>
      </w:r>
      <w:proofErr w:type="spellStart"/>
      <w:r w:rsidRPr="00D369D7">
        <w:rPr>
          <w:b/>
          <w:lang w:val="es-MX"/>
        </w:rPr>
        <w:t>catalog</w:t>
      </w:r>
      <w:proofErr w:type="spellEnd"/>
      <w:r w:rsidRPr="00D369D7">
        <w:rPr>
          <w:lang w:val="es-MX"/>
        </w:rPr>
        <w:t>=</w:t>
      </w:r>
      <w:proofErr w:type="spellStart"/>
      <w:r w:rsidRPr="00D369D7">
        <w:rPr>
          <w:lang w:val="es-MX"/>
        </w:rPr>
        <w:t>db_</w:t>
      </w:r>
      <w:proofErr w:type="gramStart"/>
      <w:r w:rsidRPr="00D369D7">
        <w:rPr>
          <w:lang w:val="es-MX"/>
        </w:rPr>
        <w:t>comsucre</w:t>
      </w:r>
      <w:proofErr w:type="spellEnd"/>
      <w:r w:rsidRPr="00D369D7">
        <w:rPr>
          <w:lang w:val="es-MX"/>
        </w:rPr>
        <w:t xml:space="preserve">  (</w:t>
      </w:r>
      <w:proofErr w:type="gramEnd"/>
      <w:r w:rsidRPr="00D369D7">
        <w:rPr>
          <w:lang w:val="es-MX"/>
        </w:rPr>
        <w:t>la base de datos esto no se cambia ya que es la base de datos que debe existir )</w:t>
      </w:r>
    </w:p>
    <w:p w:rsidR="00D369D7" w:rsidRPr="00D369D7" w:rsidRDefault="00D369D7" w:rsidP="00D369D7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 w:rsidRPr="00D369D7">
        <w:rPr>
          <w:b/>
          <w:lang w:val="es-MX"/>
        </w:rPr>
        <w:t>user</w:t>
      </w:r>
      <w:proofErr w:type="spellEnd"/>
      <w:r w:rsidRPr="00D369D7">
        <w:rPr>
          <w:b/>
          <w:lang w:val="es-MX"/>
        </w:rPr>
        <w:t xml:space="preserve"> id</w:t>
      </w:r>
      <w:r w:rsidRPr="00D369D7">
        <w:rPr>
          <w:lang w:val="es-MX"/>
        </w:rPr>
        <w:t>=</w:t>
      </w:r>
      <w:proofErr w:type="spellStart"/>
      <w:r w:rsidRPr="00D369D7">
        <w:rPr>
          <w:lang w:val="es-MX"/>
        </w:rPr>
        <w:t>sa</w:t>
      </w:r>
      <w:proofErr w:type="spellEnd"/>
      <w:r w:rsidRPr="00D369D7">
        <w:rPr>
          <w:lang w:val="es-MX"/>
        </w:rPr>
        <w:t xml:space="preserve"> (usuario de base de datos)</w:t>
      </w:r>
    </w:p>
    <w:p w:rsidR="00D369D7" w:rsidRPr="00D369D7" w:rsidRDefault="00D369D7" w:rsidP="00D369D7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 w:rsidRPr="00D369D7">
        <w:rPr>
          <w:b/>
          <w:lang w:val="es-MX"/>
        </w:rPr>
        <w:t>password</w:t>
      </w:r>
      <w:proofErr w:type="spellEnd"/>
      <w:proofErr w:type="gramStart"/>
      <w:r w:rsidRPr="00D369D7">
        <w:rPr>
          <w:lang w:val="es-MX"/>
        </w:rPr>
        <w:t>=(</w:t>
      </w:r>
      <w:proofErr w:type="gramEnd"/>
      <w:r w:rsidRPr="00D369D7">
        <w:rPr>
          <w:lang w:val="es-MX"/>
        </w:rPr>
        <w:t>contraseña del usuario de base de datos)</w:t>
      </w:r>
    </w:p>
    <w:p w:rsidR="00D369D7" w:rsidRPr="00D369D7" w:rsidRDefault="00D369D7" w:rsidP="00D369D7">
      <w:pPr>
        <w:rPr>
          <w:lang w:val="es-MX"/>
        </w:rPr>
      </w:pPr>
    </w:p>
    <w:p w:rsidR="00D369D7" w:rsidRPr="000E12D9" w:rsidRDefault="00D369D7" w:rsidP="000E12D9">
      <w:pPr>
        <w:rPr>
          <w:lang w:val="es-MX"/>
        </w:rPr>
      </w:pPr>
      <w:r>
        <w:rPr>
          <w:noProof/>
        </w:rPr>
        <w:drawing>
          <wp:inline distT="0" distB="0" distL="0" distR="0" wp14:anchorId="15BFD6FD" wp14:editId="6F3A6417">
            <wp:extent cx="6328573" cy="154669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8290" cy="154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D7" w:rsidRDefault="00D369D7" w:rsidP="00D369D7">
      <w:pPr>
        <w:pStyle w:val="Ttulo3"/>
        <w:rPr>
          <w:b/>
          <w:sz w:val="28"/>
          <w:lang w:val="es-MX"/>
        </w:rPr>
      </w:pPr>
      <w:bookmarkStart w:id="4" w:name="_Toc498547689"/>
      <w:r>
        <w:rPr>
          <w:b/>
          <w:sz w:val="28"/>
          <w:lang w:val="es-MX"/>
        </w:rPr>
        <w:t>Parámetro del Archivo a leer</w:t>
      </w:r>
      <w:bookmarkEnd w:id="4"/>
    </w:p>
    <w:p w:rsidR="00D369D7" w:rsidRPr="00D369D7" w:rsidRDefault="00D369D7" w:rsidP="00D369D7">
      <w:pPr>
        <w:rPr>
          <w:lang w:val="es-MX"/>
        </w:rPr>
      </w:pPr>
      <w:r w:rsidRPr="00D369D7">
        <w:rPr>
          <w:lang w:val="es-MX"/>
        </w:rPr>
        <w:t>DirExcDocument1</w:t>
      </w:r>
      <w:r>
        <w:rPr>
          <w:lang w:val="es-MX"/>
        </w:rPr>
        <w:t>= (La ruta con el nombre del documento que se va a leer para obtener las marcaciones)</w:t>
      </w:r>
    </w:p>
    <w:p w:rsidR="00D369D7" w:rsidRPr="00D369D7" w:rsidRDefault="00D369D7" w:rsidP="00D369D7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4534168" wp14:editId="45106768">
            <wp:extent cx="5612130" cy="68453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02" w:rsidRDefault="00A705B2" w:rsidP="000E12D9">
      <w:pPr>
        <w:pStyle w:val="Ttulo1"/>
        <w:rPr>
          <w:b/>
          <w:sz w:val="28"/>
          <w:lang w:val="es-MX"/>
        </w:rPr>
      </w:pPr>
      <w:bookmarkStart w:id="5" w:name="_Toc498547690"/>
      <w:r>
        <w:rPr>
          <w:b/>
          <w:sz w:val="28"/>
          <w:lang w:val="es-MX"/>
        </w:rPr>
        <w:t>3.- Crear un Sitio en la IIS</w:t>
      </w:r>
      <w:bookmarkEnd w:id="5"/>
    </w:p>
    <w:p w:rsidR="00A705B2" w:rsidRDefault="00A705B2" w:rsidP="008A6D02">
      <w:pPr>
        <w:jc w:val="center"/>
        <w:rPr>
          <w:b/>
          <w:sz w:val="28"/>
          <w:lang w:val="es-MX"/>
        </w:rPr>
      </w:pPr>
      <w:r>
        <w:rPr>
          <w:noProof/>
        </w:rPr>
        <w:drawing>
          <wp:inline distT="0" distB="0" distL="0" distR="0" wp14:anchorId="6B602668" wp14:editId="03F472A9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B2" w:rsidRDefault="00A705B2" w:rsidP="00D369D7">
      <w:pPr>
        <w:pStyle w:val="Ttulo2"/>
        <w:numPr>
          <w:ilvl w:val="0"/>
          <w:numId w:val="5"/>
        </w:numPr>
        <w:rPr>
          <w:b/>
          <w:sz w:val="28"/>
          <w:lang w:val="es-MX"/>
        </w:rPr>
      </w:pPr>
      <w:bookmarkStart w:id="6" w:name="_Toc498547691"/>
      <w:proofErr w:type="spellStart"/>
      <w:r>
        <w:rPr>
          <w:b/>
          <w:sz w:val="28"/>
          <w:lang w:val="es-MX"/>
        </w:rPr>
        <w:t>Parametros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Basicos</w:t>
      </w:r>
      <w:bookmarkEnd w:id="6"/>
      <w:proofErr w:type="spellEnd"/>
    </w:p>
    <w:p w:rsidR="000E12D9" w:rsidRPr="000E12D9" w:rsidRDefault="00A705B2" w:rsidP="000E12D9">
      <w:pPr>
        <w:pStyle w:val="Prrafodelista"/>
        <w:numPr>
          <w:ilvl w:val="0"/>
          <w:numId w:val="1"/>
        </w:numPr>
        <w:jc w:val="both"/>
        <w:rPr>
          <w:b/>
          <w:sz w:val="28"/>
          <w:lang w:val="es-MX"/>
        </w:rPr>
      </w:pPr>
      <w:r w:rsidRPr="000E12D9">
        <w:rPr>
          <w:b/>
          <w:sz w:val="28"/>
          <w:lang w:val="es-MX"/>
        </w:rPr>
        <w:t xml:space="preserve">1 </w:t>
      </w:r>
      <w:proofErr w:type="gramStart"/>
      <w:r w:rsidRPr="000E12D9">
        <w:rPr>
          <w:b/>
          <w:sz w:val="28"/>
          <w:lang w:val="es-MX"/>
        </w:rPr>
        <w:t>E</w:t>
      </w:r>
      <w:r w:rsidR="000E12D9" w:rsidRPr="000E12D9">
        <w:rPr>
          <w:b/>
          <w:sz w:val="28"/>
          <w:lang w:val="es-MX"/>
        </w:rPr>
        <w:t>l</w:t>
      </w:r>
      <w:proofErr w:type="gramEnd"/>
      <w:r w:rsidRPr="000E12D9">
        <w:rPr>
          <w:b/>
          <w:sz w:val="28"/>
          <w:lang w:val="es-MX"/>
        </w:rPr>
        <w:t xml:space="preserve"> nombre del sitio dentro de la IIS</w:t>
      </w:r>
    </w:p>
    <w:p w:rsidR="00A705B2" w:rsidRPr="000E12D9" w:rsidRDefault="00A705B2" w:rsidP="000E12D9">
      <w:pPr>
        <w:pStyle w:val="Prrafodelista"/>
        <w:numPr>
          <w:ilvl w:val="0"/>
          <w:numId w:val="1"/>
        </w:numPr>
        <w:jc w:val="both"/>
        <w:rPr>
          <w:b/>
          <w:sz w:val="28"/>
          <w:lang w:val="es-MX"/>
        </w:rPr>
      </w:pPr>
      <w:r w:rsidRPr="000E12D9">
        <w:rPr>
          <w:b/>
          <w:sz w:val="28"/>
          <w:lang w:val="es-MX"/>
        </w:rPr>
        <w:t>2 y 3 Indicar la ruta del Documento Físico</w:t>
      </w:r>
    </w:p>
    <w:p w:rsidR="00A705B2" w:rsidRDefault="00A705B2" w:rsidP="008A6D02">
      <w:pPr>
        <w:jc w:val="center"/>
        <w:rPr>
          <w:b/>
          <w:sz w:val="28"/>
          <w:lang w:val="es-MX"/>
        </w:rPr>
      </w:pPr>
    </w:p>
    <w:p w:rsidR="00A705B2" w:rsidRDefault="00A705B2" w:rsidP="008A6D02">
      <w:pPr>
        <w:jc w:val="center"/>
        <w:rPr>
          <w:b/>
          <w:sz w:val="28"/>
          <w:lang w:val="es-MX"/>
        </w:rPr>
      </w:pPr>
      <w:r>
        <w:rPr>
          <w:noProof/>
        </w:rPr>
        <w:lastRenderedPageBreak/>
        <w:drawing>
          <wp:inline distT="0" distB="0" distL="0" distR="0" wp14:anchorId="5E66E4C4" wp14:editId="222188DB">
            <wp:extent cx="4270443" cy="3175049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2193" cy="31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02" w:rsidRDefault="008A6D02" w:rsidP="008A6D02">
      <w:pPr>
        <w:jc w:val="center"/>
        <w:rPr>
          <w:b/>
          <w:sz w:val="28"/>
          <w:lang w:val="es-MX"/>
        </w:rPr>
      </w:pPr>
    </w:p>
    <w:p w:rsidR="008A6D02" w:rsidRDefault="0077560E" w:rsidP="00D369D7">
      <w:pPr>
        <w:pStyle w:val="Ttulo2"/>
        <w:numPr>
          <w:ilvl w:val="0"/>
          <w:numId w:val="5"/>
        </w:numPr>
        <w:rPr>
          <w:b/>
          <w:sz w:val="28"/>
          <w:lang w:val="es-MX"/>
        </w:rPr>
      </w:pPr>
      <w:bookmarkStart w:id="7" w:name="_Toc498547692"/>
      <w:r>
        <w:rPr>
          <w:b/>
          <w:sz w:val="28"/>
          <w:lang w:val="es-MX"/>
        </w:rPr>
        <w:t>Asignación de Puerto</w:t>
      </w:r>
      <w:bookmarkEnd w:id="7"/>
    </w:p>
    <w:p w:rsidR="0077560E" w:rsidRDefault="0077560E" w:rsidP="000E12D9">
      <w:pPr>
        <w:jc w:val="both"/>
        <w:rPr>
          <w:sz w:val="28"/>
          <w:lang w:val="es-MX"/>
        </w:rPr>
      </w:pPr>
      <w:r w:rsidRPr="0077560E">
        <w:rPr>
          <w:sz w:val="28"/>
          <w:lang w:val="es-MX"/>
        </w:rPr>
        <w:t>Se</w:t>
      </w:r>
      <w:r>
        <w:rPr>
          <w:sz w:val="28"/>
          <w:lang w:val="es-MX"/>
        </w:rPr>
        <w:t xml:space="preserve"> </w:t>
      </w:r>
      <w:r w:rsidRPr="0077560E">
        <w:rPr>
          <w:sz w:val="28"/>
          <w:lang w:val="es-MX"/>
        </w:rPr>
        <w:t>le asigna un</w:t>
      </w:r>
      <w:r>
        <w:rPr>
          <w:sz w:val="28"/>
          <w:lang w:val="es-MX"/>
        </w:rPr>
        <w:t xml:space="preserve"> </w:t>
      </w:r>
      <w:r w:rsidRPr="0077560E">
        <w:rPr>
          <w:sz w:val="28"/>
          <w:lang w:val="es-MX"/>
        </w:rPr>
        <w:t>puerto por defecto, tomando en cuenta de que el puerto ya puede estar en uso por otro aplicativo.</w:t>
      </w:r>
    </w:p>
    <w:p w:rsidR="0077560E" w:rsidRPr="0077560E" w:rsidRDefault="0077560E" w:rsidP="0077560E">
      <w:pPr>
        <w:rPr>
          <w:sz w:val="28"/>
          <w:lang w:val="es-MX"/>
        </w:rPr>
      </w:pPr>
    </w:p>
    <w:p w:rsidR="0077560E" w:rsidRDefault="0077560E" w:rsidP="008A6D02">
      <w:pPr>
        <w:jc w:val="center"/>
        <w:rPr>
          <w:b/>
          <w:sz w:val="28"/>
          <w:lang w:val="es-MX"/>
        </w:rPr>
      </w:pPr>
    </w:p>
    <w:p w:rsidR="0077560E" w:rsidRDefault="0077560E" w:rsidP="008A6D02">
      <w:pPr>
        <w:jc w:val="center"/>
        <w:rPr>
          <w:b/>
          <w:sz w:val="28"/>
          <w:lang w:val="es-MX"/>
        </w:rPr>
      </w:pPr>
      <w:r>
        <w:rPr>
          <w:noProof/>
        </w:rPr>
        <w:lastRenderedPageBreak/>
        <w:drawing>
          <wp:inline distT="0" distB="0" distL="0" distR="0" wp14:anchorId="6DBA0B64" wp14:editId="32C97012">
            <wp:extent cx="5534025" cy="5438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0E" w:rsidRDefault="0077560E" w:rsidP="008A6D02">
      <w:pPr>
        <w:jc w:val="center"/>
        <w:rPr>
          <w:b/>
          <w:sz w:val="28"/>
          <w:lang w:val="es-MX"/>
        </w:rPr>
      </w:pPr>
    </w:p>
    <w:p w:rsidR="0077560E" w:rsidRDefault="0077560E" w:rsidP="008A6D02">
      <w:pPr>
        <w:jc w:val="center"/>
        <w:rPr>
          <w:b/>
          <w:sz w:val="28"/>
          <w:lang w:val="es-MX"/>
        </w:rPr>
      </w:pPr>
    </w:p>
    <w:p w:rsidR="0077560E" w:rsidRDefault="0077560E" w:rsidP="008A6D02">
      <w:pPr>
        <w:jc w:val="center"/>
        <w:rPr>
          <w:b/>
          <w:sz w:val="28"/>
          <w:lang w:val="es-MX"/>
        </w:rPr>
      </w:pPr>
    </w:p>
    <w:p w:rsidR="0077560E" w:rsidRDefault="0077560E" w:rsidP="00D369D7">
      <w:pPr>
        <w:pStyle w:val="Ttulo2"/>
        <w:numPr>
          <w:ilvl w:val="0"/>
          <w:numId w:val="5"/>
        </w:numPr>
        <w:rPr>
          <w:b/>
          <w:sz w:val="28"/>
          <w:lang w:val="es-MX"/>
        </w:rPr>
      </w:pPr>
      <w:bookmarkStart w:id="8" w:name="_Toc498547693"/>
      <w:r>
        <w:rPr>
          <w:b/>
          <w:sz w:val="28"/>
          <w:lang w:val="es-MX"/>
        </w:rPr>
        <w:t>Inicio del Sitio</w:t>
      </w:r>
      <w:bookmarkEnd w:id="8"/>
    </w:p>
    <w:p w:rsidR="0077560E" w:rsidRPr="0077560E" w:rsidRDefault="0077560E" w:rsidP="000E12D9">
      <w:pPr>
        <w:jc w:val="both"/>
        <w:rPr>
          <w:sz w:val="28"/>
          <w:lang w:val="es-MX"/>
        </w:rPr>
      </w:pPr>
      <w:r w:rsidRPr="0077560E">
        <w:rPr>
          <w:sz w:val="28"/>
          <w:lang w:val="es-MX"/>
        </w:rPr>
        <w:t xml:space="preserve">Por defecto el sitio se inicia, pero si no es </w:t>
      </w:r>
      <w:proofErr w:type="spellStart"/>
      <w:r w:rsidRPr="0077560E">
        <w:rPr>
          <w:sz w:val="28"/>
          <w:lang w:val="es-MX"/>
        </w:rPr>
        <w:t>asi</w:t>
      </w:r>
      <w:proofErr w:type="spellEnd"/>
      <w:r w:rsidRPr="0077560E">
        <w:rPr>
          <w:sz w:val="28"/>
          <w:lang w:val="es-MX"/>
        </w:rPr>
        <w:t xml:space="preserve"> entonces vea la opción 2 y notará que hay tres opciones </w:t>
      </w:r>
      <w:proofErr w:type="spellStart"/>
      <w:r w:rsidRPr="0077560E">
        <w:rPr>
          <w:sz w:val="28"/>
          <w:lang w:val="es-MX"/>
        </w:rPr>
        <w:t>Restart</w:t>
      </w:r>
      <w:proofErr w:type="spellEnd"/>
      <w:r w:rsidRPr="0077560E">
        <w:rPr>
          <w:sz w:val="28"/>
          <w:lang w:val="es-MX"/>
        </w:rPr>
        <w:t xml:space="preserve">, </w:t>
      </w:r>
      <w:proofErr w:type="spellStart"/>
      <w:proofErr w:type="gramStart"/>
      <w:r w:rsidRPr="0077560E">
        <w:rPr>
          <w:sz w:val="28"/>
          <w:lang w:val="es-MX"/>
        </w:rPr>
        <w:t>Start,Stop</w:t>
      </w:r>
      <w:proofErr w:type="spellEnd"/>
      <w:proofErr w:type="gramEnd"/>
      <w:r w:rsidRPr="0077560E">
        <w:rPr>
          <w:sz w:val="28"/>
          <w:lang w:val="es-MX"/>
        </w:rPr>
        <w:t>.</w:t>
      </w:r>
    </w:p>
    <w:p w:rsidR="0077560E" w:rsidRDefault="0077560E" w:rsidP="008A6D02">
      <w:pPr>
        <w:jc w:val="center"/>
        <w:rPr>
          <w:b/>
          <w:sz w:val="28"/>
          <w:lang w:val="es-MX"/>
        </w:rPr>
      </w:pPr>
      <w:r>
        <w:rPr>
          <w:noProof/>
        </w:rPr>
        <w:lastRenderedPageBreak/>
        <w:drawing>
          <wp:inline distT="0" distB="0" distL="0" distR="0" wp14:anchorId="72DC9E6B" wp14:editId="77F7C909">
            <wp:extent cx="5612130" cy="28727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0E" w:rsidRDefault="000E12D9" w:rsidP="000E12D9">
      <w:pPr>
        <w:pStyle w:val="Ttulo1"/>
        <w:rPr>
          <w:b/>
          <w:sz w:val="28"/>
          <w:lang w:val="es-MX"/>
        </w:rPr>
      </w:pPr>
      <w:bookmarkStart w:id="9" w:name="_Toc498547694"/>
      <w:r>
        <w:rPr>
          <w:b/>
          <w:sz w:val="28"/>
          <w:lang w:val="es-MX"/>
        </w:rPr>
        <w:t xml:space="preserve">4.- </w:t>
      </w:r>
      <w:r w:rsidR="0077560E">
        <w:rPr>
          <w:b/>
          <w:sz w:val="28"/>
          <w:lang w:val="es-MX"/>
        </w:rPr>
        <w:t>Para ver el WS desde el navegador</w:t>
      </w:r>
      <w:bookmarkEnd w:id="9"/>
    </w:p>
    <w:p w:rsidR="0077560E" w:rsidRPr="00D369D7" w:rsidRDefault="0077560E" w:rsidP="00D369D7">
      <w:pPr>
        <w:rPr>
          <w:sz w:val="28"/>
          <w:lang w:val="es-MX"/>
        </w:rPr>
      </w:pPr>
      <w:r w:rsidRPr="00D369D7">
        <w:rPr>
          <w:sz w:val="28"/>
          <w:lang w:val="es-MX"/>
        </w:rPr>
        <w:t xml:space="preserve">Hacemos </w:t>
      </w:r>
      <w:proofErr w:type="spellStart"/>
      <w:r w:rsidRPr="00D369D7">
        <w:rPr>
          <w:sz w:val="28"/>
          <w:lang w:val="es-MX"/>
        </w:rPr>
        <w:t>click</w:t>
      </w:r>
      <w:proofErr w:type="spellEnd"/>
      <w:r w:rsidRPr="00D369D7">
        <w:rPr>
          <w:sz w:val="28"/>
          <w:lang w:val="es-MX"/>
        </w:rPr>
        <w:t xml:space="preserve"> derecho sobre el sitio</w:t>
      </w:r>
    </w:p>
    <w:p w:rsidR="0077560E" w:rsidRDefault="0077560E" w:rsidP="008A6D02">
      <w:pPr>
        <w:jc w:val="center"/>
        <w:rPr>
          <w:b/>
          <w:sz w:val="28"/>
          <w:lang w:val="es-MX"/>
        </w:rPr>
      </w:pPr>
      <w:r>
        <w:rPr>
          <w:noProof/>
        </w:rPr>
        <w:drawing>
          <wp:inline distT="0" distB="0" distL="0" distR="0" wp14:anchorId="7AC077C2" wp14:editId="324411B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0E" w:rsidRPr="00D369D7" w:rsidRDefault="0077560E" w:rsidP="00D369D7">
      <w:pPr>
        <w:rPr>
          <w:sz w:val="28"/>
          <w:lang w:val="es-MX"/>
        </w:rPr>
      </w:pPr>
      <w:r w:rsidRPr="00D369D7">
        <w:rPr>
          <w:sz w:val="28"/>
          <w:lang w:val="es-MX"/>
        </w:rPr>
        <w:t xml:space="preserve">Nos ubicamos sobre la carpeta </w:t>
      </w:r>
      <w:proofErr w:type="spellStart"/>
      <w:r w:rsidRPr="00D369D7">
        <w:rPr>
          <w:sz w:val="28"/>
          <w:lang w:val="es-MX"/>
        </w:rPr>
        <w:t>NominaX</w:t>
      </w:r>
      <w:proofErr w:type="spellEnd"/>
      <w:r w:rsidRPr="00D369D7">
        <w:rPr>
          <w:sz w:val="28"/>
          <w:lang w:val="es-MX"/>
        </w:rPr>
        <w:t>/</w:t>
      </w:r>
      <w:proofErr w:type="spellStart"/>
      <w:r w:rsidRPr="00D369D7">
        <w:rPr>
          <w:sz w:val="28"/>
          <w:lang w:val="es-MX"/>
        </w:rPr>
        <w:t>ws</w:t>
      </w:r>
      <w:proofErr w:type="spellEnd"/>
      <w:r w:rsidRPr="00D369D7">
        <w:rPr>
          <w:sz w:val="28"/>
          <w:lang w:val="es-MX"/>
        </w:rPr>
        <w:t xml:space="preserve"> que se hace visible en la IIS y seleccionamos el documento WS_Marcaciones.asmx y hacemos </w:t>
      </w:r>
      <w:proofErr w:type="spellStart"/>
      <w:r w:rsidRPr="00D369D7">
        <w:rPr>
          <w:sz w:val="28"/>
          <w:lang w:val="es-MX"/>
        </w:rPr>
        <w:t>click</w:t>
      </w:r>
      <w:proofErr w:type="spellEnd"/>
      <w:r w:rsidRPr="00D369D7">
        <w:rPr>
          <w:sz w:val="28"/>
          <w:lang w:val="es-MX"/>
        </w:rPr>
        <w:t xml:space="preserve"> en Browser</w:t>
      </w:r>
    </w:p>
    <w:p w:rsidR="0077560E" w:rsidRDefault="0077560E" w:rsidP="008A6D02">
      <w:pPr>
        <w:jc w:val="center"/>
        <w:rPr>
          <w:b/>
          <w:sz w:val="28"/>
          <w:lang w:val="es-MX"/>
        </w:rPr>
      </w:pPr>
      <w:r>
        <w:rPr>
          <w:noProof/>
        </w:rPr>
        <w:lastRenderedPageBreak/>
        <w:drawing>
          <wp:inline distT="0" distB="0" distL="0" distR="0" wp14:anchorId="28921FEF" wp14:editId="1C298DD2">
            <wp:extent cx="5612130" cy="28803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0E" w:rsidRDefault="0077560E" w:rsidP="00D369D7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Ejecutar el método de migrar marcaciones desde el navegador local </w:t>
      </w:r>
    </w:p>
    <w:p w:rsidR="0077560E" w:rsidRDefault="0077560E" w:rsidP="008A6D02">
      <w:pPr>
        <w:jc w:val="center"/>
        <w:rPr>
          <w:b/>
          <w:sz w:val="28"/>
          <w:lang w:val="es-MX"/>
        </w:rPr>
      </w:pPr>
      <w:r>
        <w:rPr>
          <w:noProof/>
        </w:rPr>
        <w:drawing>
          <wp:inline distT="0" distB="0" distL="0" distR="0" wp14:anchorId="68FEBC52" wp14:editId="36EEBA01">
            <wp:extent cx="5612130" cy="43243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0E" w:rsidRDefault="0077560E" w:rsidP="008A6D02">
      <w:pPr>
        <w:jc w:val="center"/>
        <w:rPr>
          <w:b/>
          <w:sz w:val="28"/>
          <w:lang w:val="es-MX"/>
        </w:rPr>
      </w:pPr>
      <w:r>
        <w:rPr>
          <w:noProof/>
        </w:rPr>
        <w:lastRenderedPageBreak/>
        <w:drawing>
          <wp:inline distT="0" distB="0" distL="0" distR="0" wp14:anchorId="29C3347B" wp14:editId="305CB6AE">
            <wp:extent cx="5612130" cy="36360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0E" w:rsidRPr="00D369D7" w:rsidRDefault="0077560E" w:rsidP="00D369D7">
      <w:pPr>
        <w:rPr>
          <w:sz w:val="28"/>
          <w:lang w:val="es-MX"/>
        </w:rPr>
      </w:pPr>
      <w:bookmarkStart w:id="10" w:name="_GoBack"/>
      <w:bookmarkEnd w:id="10"/>
      <w:r w:rsidRPr="00D369D7">
        <w:rPr>
          <w:sz w:val="28"/>
          <w:lang w:val="es-MX"/>
        </w:rPr>
        <w:t>Cuando ya termina de ejecutar el proceso retorna lo siguiente</w:t>
      </w:r>
    </w:p>
    <w:p w:rsidR="0077560E" w:rsidRDefault="0077560E" w:rsidP="008A6D02">
      <w:pPr>
        <w:jc w:val="center"/>
        <w:rPr>
          <w:b/>
          <w:sz w:val="28"/>
          <w:lang w:val="es-MX"/>
        </w:rPr>
      </w:pPr>
      <w:r>
        <w:rPr>
          <w:noProof/>
        </w:rPr>
        <w:drawing>
          <wp:inline distT="0" distB="0" distL="0" distR="0" wp14:anchorId="3251A1E6" wp14:editId="1AEF5EA7">
            <wp:extent cx="5612130" cy="16002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0E" w:rsidRPr="008A6D02" w:rsidRDefault="0077560E" w:rsidP="008A6D02">
      <w:pPr>
        <w:jc w:val="center"/>
        <w:rPr>
          <w:b/>
          <w:sz w:val="28"/>
          <w:lang w:val="es-MX"/>
        </w:rPr>
      </w:pPr>
    </w:p>
    <w:sectPr w:rsidR="0077560E" w:rsidRPr="008A6D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F3E15"/>
    <w:multiLevelType w:val="hybridMultilevel"/>
    <w:tmpl w:val="00A887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81107"/>
    <w:multiLevelType w:val="hybridMultilevel"/>
    <w:tmpl w:val="CD3AC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28606C"/>
    <w:multiLevelType w:val="hybridMultilevel"/>
    <w:tmpl w:val="BFF26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013664"/>
    <w:multiLevelType w:val="hybridMultilevel"/>
    <w:tmpl w:val="8A4620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C25821"/>
    <w:multiLevelType w:val="hybridMultilevel"/>
    <w:tmpl w:val="0EA4194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D02"/>
    <w:rsid w:val="000E0CB9"/>
    <w:rsid w:val="000E12D9"/>
    <w:rsid w:val="001724B5"/>
    <w:rsid w:val="002A4C84"/>
    <w:rsid w:val="0077560E"/>
    <w:rsid w:val="00781B96"/>
    <w:rsid w:val="008A6D02"/>
    <w:rsid w:val="00A705B2"/>
    <w:rsid w:val="00D369D7"/>
    <w:rsid w:val="00F5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CCEF7"/>
  <w15:chartTrackingRefBased/>
  <w15:docId w15:val="{A475E96D-DA9A-4D90-8887-673828196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56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E12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69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756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E12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E12D9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E12D9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0E12D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E12D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E12D9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69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D369D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0C271-0AFE-42AD-9E94-1FCEADC2E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SystemHost</dc:creator>
  <cp:keywords/>
  <dc:description/>
  <cp:lastModifiedBy>SystemHost</cp:lastModifiedBy>
  <cp:revision>1</cp:revision>
  <dcterms:created xsi:type="dcterms:W3CDTF">2017-11-16T03:24:00Z</dcterms:created>
  <dcterms:modified xsi:type="dcterms:W3CDTF">2017-11-16T04:20:00Z</dcterms:modified>
</cp:coreProperties>
</file>