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7E7EB" w:sz="6" w:space="8"/>
        </w:pBdr>
        <w:spacing w:after="210"/>
        <w:jc w:val="left"/>
        <w:outlineLvl w:val="1"/>
        <w:rPr>
          <w:rFonts w:ascii="Helvetica" w:hAnsi="Helvetica" w:eastAsia="宋体" w:cs="Helvetica"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color w:val="000000"/>
          <w:kern w:val="0"/>
          <w:sz w:val="36"/>
          <w:szCs w:val="36"/>
        </w:rPr>
        <w:t>要为自己的未来花些钱</w:t>
      </w:r>
    </w:p>
    <w:p>
      <w:r>
        <w:rPr>
          <w:rFonts w:hint="eastAsia"/>
        </w:rPr>
        <w:t>艾明雅</w:t>
      </w:r>
    </w:p>
    <w:p>
      <w:bookmarkStart w:id="0" w:name="_GoBack"/>
      <w:bookmarkEnd w:id="0"/>
    </w:p>
    <w:p>
      <w:pPr>
        <w:rPr>
          <w:rStyle w:val="7"/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  <w:highlight w:val="yellow"/>
        </w:rPr>
        <w:t>1.</w:t>
      </w:r>
      <w:r>
        <w:rPr>
          <w:rStyle w:val="7"/>
          <w:rFonts w:asciiTheme="minorEastAsia" w:hAnsiTheme="minorEastAsia"/>
          <w:sz w:val="24"/>
          <w:szCs w:val="24"/>
        </w:rPr>
        <w:t>免费，免掉的是钱，付出的是时间和效率成本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前阵子去参加一个培训，主办方是我非常非常要好的朋友，报名交钱的时候，她偷偷把我拉到一旁万分抱歉的说，因为公司也不是她一个人说了算，所以，她没有权限给我免掉培训费，只能稍微给我一个小折扣。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当时我就震惊了，因为这个课程持续时间长，海量内容，师资强大，哪怕再好的关系，我压根想都没有想过要来“蹭”，这完全就是我计划了大半年，不管多贵，坚决要花出去的钱。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我再三说没关系，她还是觉得很抱歉，半夜还让另外一个朋友微信给我致歉，我被弄“烦”了，直接拿一句名人名言镇压了她：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“松浦弥太郎说过，想要真正学到东西，就得花钱！”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你不收钱，我还会怀疑你不够尽力呢。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其实我一直不能理解，为什么社会上每天都有人想要绞尽脑汁去“免费学”东西。学习这件事，免费的东西，永远是最昂贵的，除了钱之外，你必然要花掉人际，时间，心情，各方面的成本，而且这个世界上，一个好的，可以共享的资源或者思想，它必然是经历了很多人的打磨，为别人的时间和精力还有知识成本付费，是一个现代人的基本操守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/>
          <w:color w:val="000000"/>
          <w:sz w:val="21"/>
          <w:szCs w:val="21"/>
        </w:rPr>
        <w:t>蹭资源其实是最短视的一种行为。</w:t>
      </w: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我有个妹妹，她一直很想学游泳，但是三年多了一直都没有学会，是因为她有个表姐每次听说她要去酒店游泳池报名都会说：哎呀为什么要花那个钱，我教你！于是她也就觉得是啊，反正有人可以教能省则省。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可是，就只能迁就别人的时间，迁就别人的状态，还要迁就她好不容易有空表姐又来了大姨妈，而且学习的时候，也肯定会抱有一种：“对不起打扰你了的心态”。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我知道了以后跟她说：至于吗，一千块，找个游泳教练，不仅教得快还有腹肌可以看！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她说掌门大人，你真是“何不食肉糜”的典型代表，你有钱当然觉得一千块小意思了！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我听到这种话就想翻白眼，我说你知道吗，很多人就是被这种硬塞给自己的穷人思想把自己给作死的，你敢不敢现在拿你手机支付宝看，你上个月加起来买的淘宝乱七八糟的东西没有超过一千块的话，我马上掏钱请你学游泳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她当场就崩溃了，因为我当场给她算了一下，上了月她花在淘宝上买了一次就闲置的裙子，零食，乱七八糟，加起来至少有两千多块。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我说，你敢不敢这会儿立马刷一千块信用卡去我楼下报名学个游泳？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被我抽了一鞭子之后，这才一个星期，姑娘告诉我，六次课，在腹肌小鲜肉教练的nice教授下，她已经很棒地把蛙泳学会了。</w:t>
      </w:r>
    </w:p>
    <w:p>
      <w:pPr>
        <w:widowControl/>
        <w:shd w:val="clear" w:color="auto" w:fill="FFFFFF"/>
        <w:spacing w:line="450" w:lineRule="atLeast"/>
        <w:jc w:val="center"/>
        <w:rPr>
          <w:rFonts w:cs="宋体" w:asciiTheme="minorEastAsia" w:hAnsi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/>
          <w:b/>
          <w:bCs/>
          <w:color w:val="FFFFFF"/>
          <w:kern w:val="0"/>
          <w:szCs w:val="21"/>
        </w:rPr>
        <w:t>02 </w:t>
      </w:r>
    </w:p>
    <w:p>
      <w:pPr>
        <w:widowControl/>
        <w:shd w:val="clear" w:color="auto" w:fill="FFFFFF"/>
        <w:spacing w:line="450" w:lineRule="atLeast"/>
        <w:rPr>
          <w:rFonts w:cs="宋体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b/>
          <w:bCs/>
          <w:color w:val="000000"/>
          <w:kern w:val="0"/>
          <w:sz w:val="24"/>
          <w:szCs w:val="24"/>
          <w:highlight w:val="yellow"/>
        </w:rPr>
        <w:t>2．</w:t>
      </w:r>
      <w:r>
        <w:rPr>
          <w:rFonts w:hint="eastAsia" w:cs="宋体" w:asciiTheme="minorEastAsia" w:hAnsiTheme="minorEastAsia"/>
          <w:b/>
          <w:bCs/>
          <w:color w:val="000000"/>
          <w:kern w:val="0"/>
          <w:sz w:val="24"/>
          <w:szCs w:val="24"/>
        </w:rPr>
        <w:t>在这个时代，我们要努力培养的，</w:t>
      </w:r>
      <w:r>
        <w:rPr>
          <w:rFonts w:cs="宋体" w:asciiTheme="minorEastAsia" w:hAnsiTheme="minorEastAsia"/>
          <w:b/>
          <w:bCs/>
          <w:color w:val="000000"/>
          <w:kern w:val="0"/>
          <w:sz w:val="24"/>
          <w:szCs w:val="24"/>
        </w:rPr>
        <w:t>是维系雇佣关系而不是人情关系的能力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为什么付费的东西就能快速掌握？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是因为，在这个中国以人情社会垫底的大环境下，我们总是觉得“熟人”是最可靠的，所以做事也容易相信“熟人”，觉得自己赚了，省了，在没有经济牵扯的情况下，我们依靠一种人情关系来进行一个项目的推进，但这是很可怕的，因为背后有太多不可控因素。安抚他们的情绪，考虑他们的工作量，因为他是你“表姐三叔二姨夫”而得罪不起，反而占用大部分精力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尤其很多产后妈妈，并不缺钱，也不愿意请月嫂，不信任月嫂，在请保姆的问题上觉得还是亲戚最靠谱，最后发现反而不比请一个专业的月嫂阿姨来的轻松。那是因为，你没有办法展现你的雇主本色，不能坦率提出你合理的需求，达到一种合作的平衡，所以永远觉得很累很疲惫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但是一旦你成为雇主，你们的关系就不一样了，就像武志红老师说，关系就是一切，一切为了关系。</w:t>
      </w:r>
      <w:r>
        <w:rPr>
          <w:rStyle w:val="7"/>
          <w:rFonts w:hint="eastAsia" w:asciiTheme="minorEastAsia" w:hAnsiTheme="minorEastAsia" w:eastAsiaTheme="minorEastAsia"/>
          <w:color w:val="000000"/>
          <w:sz w:val="21"/>
          <w:szCs w:val="21"/>
        </w:rPr>
        <w:t>相比人情，雇佣关系是最飒爽的关系，他让你们双方都绽放出最舒服的工作状态。</w:t>
      </w: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合得来，继续；合不来，散伙。不满意的雇员你可以一换再换，换到满意为止。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center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我们已经生活在了一个雇佣时代，每天我们每个人都在服务别人，也在被别人服务，有些女生为什么觉得自己依然迷茫，生活没有改进，那是因为，你既不知道要怎么服务别人，也不知道如何服务自己。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我的建议就是：</w:t>
      </w:r>
      <w:r>
        <w:rPr>
          <w:rStyle w:val="7"/>
          <w:rFonts w:hint="eastAsia" w:asciiTheme="minorEastAsia" w:hAnsiTheme="minorEastAsia" w:eastAsiaTheme="minorEastAsia"/>
          <w:color w:val="000000"/>
          <w:sz w:val="21"/>
          <w:szCs w:val="21"/>
        </w:rPr>
        <w:t>去花钱。从小钱开始花。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花钱是一门艺术。以前我也觉得这句话是装逼的，但是后来发现这是一句真理。如何找准值得你花钱的地方，花对了，你就状态就活了。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E36C09" w:themeColor="accent6" w:themeShade="BF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/>
          <w:color w:val="E36C09" w:themeColor="accent6" w:themeShade="BF"/>
          <w:sz w:val="21"/>
          <w:szCs w:val="21"/>
        </w:rPr>
        <w:t>一旦你开始把钱花对了地方，就像死水开始流动，你的人际关系，你的专业，你的社交，你的眼界，随即就会开始流动起来。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我们时常形容一个女人：</w:t>
      </w:r>
      <w:r>
        <w:rPr>
          <w:rStyle w:val="7"/>
          <w:rFonts w:hint="eastAsia" w:asciiTheme="minorEastAsia" w:hAnsiTheme="minorEastAsia" w:eastAsiaTheme="minorEastAsia"/>
          <w:color w:val="E36C09" w:themeColor="accent6" w:themeShade="BF"/>
          <w:sz w:val="21"/>
          <w:szCs w:val="21"/>
        </w:rPr>
        <w:t>活色生香。</w:t>
      </w: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一个活字，言语了所有。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有个同行对我说：她自己也知道，虽然现在收入不错，不管挣多少钱，也解决不了她的焦虑状态。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我说那是你永远在处于一种疲于奔命的挣钱而不是花钱状态里，身边人看着你就会觉得紧张。钱一旦到了你手里，你就会让人觉得你挣的是苦钱，朋友们既不敢吃你的饭，也不忍心花你的钱，你又如何收获更轻松，更愉悦的社交关系，把自己从一个劳苦命当中拯救出来呢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所以你不是活的，而是捆绑着的。</w:t>
      </w:r>
    </w:p>
    <w:p>
      <w:pPr>
        <w:widowControl/>
        <w:shd w:val="clear" w:color="auto" w:fill="FFFFFF"/>
        <w:spacing w:line="450" w:lineRule="atLeast"/>
        <w:jc w:val="center"/>
        <w:rPr>
          <w:rFonts w:cs="宋体" w:asciiTheme="minorEastAsia" w:hAnsi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/>
          <w:b/>
          <w:bCs/>
          <w:color w:val="FFFFFF"/>
          <w:kern w:val="0"/>
          <w:szCs w:val="21"/>
        </w:rPr>
        <w:t> 03 </w:t>
      </w:r>
    </w:p>
    <w:p>
      <w:pPr>
        <w:rPr>
          <w:rFonts w:cs="宋体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b/>
          <w:bCs/>
          <w:color w:val="000000"/>
          <w:kern w:val="0"/>
          <w:sz w:val="24"/>
          <w:szCs w:val="24"/>
          <w:highlight w:val="yellow"/>
        </w:rPr>
        <w:t>3．</w:t>
      </w:r>
      <w:r>
        <w:rPr>
          <w:rFonts w:cs="宋体" w:asciiTheme="minorEastAsia" w:hAnsiTheme="minorEastAsia"/>
          <w:b/>
          <w:bCs/>
          <w:color w:val="000000"/>
          <w:kern w:val="0"/>
          <w:sz w:val="24"/>
          <w:szCs w:val="24"/>
        </w:rPr>
        <w:t>那么一个年轻女孩子如何用钱把自己花“活”？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在我月薪3000的时候，深得一位姐姐的言传身教，是她告诉我，不管你现在拿多少薪水，你一定要养成每个月“</w:t>
      </w:r>
      <w:r>
        <w:rPr>
          <w:rStyle w:val="7"/>
          <w:rFonts w:hint="eastAsia" w:asciiTheme="minorEastAsia" w:hAnsiTheme="minorEastAsia" w:eastAsiaTheme="minorEastAsia"/>
          <w:color w:val="000000"/>
          <w:sz w:val="21"/>
          <w:szCs w:val="21"/>
        </w:rPr>
        <w:t>为自己的未来花点钱的习惯</w:t>
      </w: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”。一开始，最低你要把这个标准定到5%，以后根据经济实力调整额度。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也就是哪怕月薪三千，你至少每个月要拿150块钱出来花给这个世界——要做什么呢？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我的经验是：为一切优质内容付费。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订阅全年你喜欢的时尚杂志，以求找准风格穿得端庄得体；买视频网站会员，节省广告和搜索时间；请一个很欣赏的朋友吃饭聆听经验教训；拿来买专业书籍；还有个女生更搞笑，她想做甜品师，所以她攒了三个月的“150块”去私房餐厅吃了一个法国老师的天价甜品。这都是为优质内容付费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她是这么形容的：我总得花点钱，去买点世面见见。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/>
          <w:color w:val="000000"/>
          <w:sz w:val="21"/>
          <w:szCs w:val="21"/>
        </w:rPr>
        <w:t>这些优质内容，会结结实实长在你的气质和见识上，30岁之后，你就会知道你是如何成为一个更好的人的。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而且要让大家看到，这是你十分愿意花出去的钱，不心疼，不拧巴，不紧张，吃你一顿饭，不必有罪恶感。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/>
          <w:color w:val="000000"/>
          <w:sz w:val="21"/>
          <w:szCs w:val="21"/>
        </w:rPr>
        <w:t>“我没多少钱，但我愿意为你 / 值得的事情花钱”</w:t>
      </w: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，当你流露出这样的状态的时候，大家才会觉得你是可爱的，活泼的，不为钱拧巴的。才会愿意和你分享更多资源。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我还有一个高中女同学，对我说，她感觉自己要废掉了，在一个两点一线的单位，已经完全木讷。我问她，你每个月把钱花在哪里，她就跟我描述了一下，我说我没有看到你为你的未来花任何一点钱，满足基本衣食住行而已，甚至有很多是淘宝的乱花费，你又如何买到能够踮脚看世界的砖头呢。</w:t>
      </w: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450" w:lineRule="atLeast"/>
        <w:jc w:val="both"/>
        <w:rPr>
          <w:rFonts w:asciiTheme="minorEastAsia" w:hAnsiTheme="minorEastAsia" w:eastAsiaTheme="minorEastAsia"/>
          <w:color w:val="666666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在我的手帐本里，每个月初一定有一栏，是我逼着自己要花出去的钱，那不是买包包也不是买衣服，而是，那个钱我一定买到了新的观点，新的环境，新的餐厅体验，见到了一个不一样的人。</w:t>
      </w:r>
    </w:p>
    <w:p>
      <w:pPr>
        <w:widowControl/>
        <w:shd w:val="clear" w:color="auto" w:fill="FFFFFF"/>
        <w:spacing w:line="450" w:lineRule="atLeast"/>
        <w:jc w:val="center"/>
        <w:rPr>
          <w:rFonts w:cs="宋体" w:asciiTheme="minorEastAsia" w:hAnsi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/>
          <w:b/>
          <w:bCs/>
          <w:color w:val="FFFFFF"/>
          <w:kern w:val="0"/>
          <w:szCs w:val="21"/>
        </w:rPr>
        <w:t>04</w:t>
      </w:r>
    </w:p>
    <w:p>
      <w:pPr>
        <w:rPr>
          <w:rFonts w:cs="宋体" w:asciiTheme="minorEastAsia" w:hAnsiTheme="min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b/>
          <w:bCs/>
          <w:color w:val="000000"/>
          <w:kern w:val="0"/>
          <w:sz w:val="24"/>
          <w:szCs w:val="24"/>
          <w:highlight w:val="yellow"/>
        </w:rPr>
        <w:t>4．</w:t>
      </w:r>
      <w:r>
        <w:rPr>
          <w:rFonts w:cs="宋体" w:asciiTheme="minorEastAsia" w:hAnsiTheme="minorEastAsia"/>
          <w:b/>
          <w:bCs/>
          <w:color w:val="000000"/>
          <w:kern w:val="0"/>
          <w:sz w:val="24"/>
          <w:szCs w:val="24"/>
        </w:rPr>
        <w:t>我曾经写一句话：你一定要远离所有免费的东西</w:t>
      </w:r>
    </w:p>
    <w:p>
      <w:pPr>
        <w:pStyle w:val="5"/>
        <w:shd w:val="clear" w:color="auto" w:fill="FFFFFF"/>
        <w:spacing w:before="0" w:beforeAutospacing="0" w:after="0" w:afterAutospacing="0" w:line="384" w:lineRule="atLeast"/>
        <w:rPr>
          <w:rFonts w:asciiTheme="minorEastAsia" w:hAnsiTheme="minorEastAsia" w:eastAsiaTheme="minorEastAsia"/>
          <w:color w:val="3E3E3E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3E3E3E"/>
          <w:sz w:val="21"/>
          <w:szCs w:val="21"/>
        </w:rPr>
        <w:t>有读者不理解，问我为什么，是因为这个时代有很多免费的东西已经可以让你生活得很好，你不花钱也不会觉得有什么问题。超市门口的人堆抢购，通讯公司号称送给你的手机，免费的美容院试用卡……</w:t>
      </w:r>
    </w:p>
    <w:p>
      <w:pPr>
        <w:pStyle w:val="5"/>
        <w:shd w:val="clear" w:color="auto" w:fill="FFFFFF"/>
        <w:spacing w:before="0" w:beforeAutospacing="0" w:after="0" w:afterAutospacing="0" w:line="384" w:lineRule="atLeast"/>
        <w:rPr>
          <w:rFonts w:asciiTheme="minorEastAsia" w:hAnsiTheme="minorEastAsia" w:eastAsiaTheme="minorEastAsia"/>
          <w:color w:val="3E3E3E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384" w:lineRule="atLeast"/>
        <w:rPr>
          <w:rFonts w:asciiTheme="minorEastAsia" w:hAnsiTheme="minorEastAsia" w:eastAsiaTheme="minorEastAsia"/>
          <w:color w:val="3E3E3E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3E3E3E"/>
          <w:sz w:val="21"/>
          <w:szCs w:val="21"/>
        </w:rPr>
        <w:t>但你要警惕，除了有些免费是消费的诱饵之外，还有很多种免费一定是大众普及的“标配”，是作为一个都市人存活的基本配备，初中教育是免费的，超市派发的饼干是免费的，社区的纯净水和叶酸是免费的，如果你总是沉溺在那种“免费的世界”里，那么，你将永远只能过一种老式的，人情关系式的，原始的，80年的生活，长着一张00后的脸，却活得和父母那辈没什么两样。</w:t>
      </w:r>
    </w:p>
    <w:p>
      <w:pPr>
        <w:pStyle w:val="5"/>
        <w:shd w:val="clear" w:color="auto" w:fill="FFFFFF"/>
        <w:spacing w:before="0" w:beforeAutospacing="0" w:after="0" w:afterAutospacing="0" w:line="384" w:lineRule="atLeast"/>
        <w:rPr>
          <w:rFonts w:asciiTheme="minorEastAsia" w:hAnsiTheme="minorEastAsia" w:eastAsiaTheme="minorEastAsia"/>
          <w:color w:val="3E3E3E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384" w:lineRule="atLeast"/>
        <w:rPr>
          <w:rFonts w:asciiTheme="minorEastAsia" w:hAnsiTheme="minorEastAsia" w:eastAsiaTheme="minorEastAsia"/>
          <w:color w:val="3E3E3E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3E3E3E"/>
          <w:sz w:val="21"/>
          <w:szCs w:val="21"/>
        </w:rPr>
        <w:t>我们整个社会正在进入转型期，很多以前你觉得“为什么要收钱”的事情正在变成很多人的专业。</w:t>
      </w:r>
      <w:r>
        <w:rPr>
          <w:rStyle w:val="7"/>
          <w:rFonts w:hint="eastAsia" w:asciiTheme="minorEastAsia" w:hAnsiTheme="minorEastAsia" w:eastAsiaTheme="minorEastAsia"/>
          <w:color w:val="3E3E3E"/>
          <w:sz w:val="21"/>
          <w:szCs w:val="21"/>
        </w:rPr>
        <w:t>未来你能否进步，一定是你能够把自己从“标配”拿钱去买别人的“天赋，技能，思想”，你有多愿意为知识付费，你就成长得有多快，未来最贵的，一定是“你需要为别人的专业付费”。</w:t>
      </w:r>
    </w:p>
    <w:p>
      <w:pPr>
        <w:pStyle w:val="5"/>
        <w:shd w:val="clear" w:color="auto" w:fill="FFFFFF"/>
        <w:spacing w:before="0" w:beforeAutospacing="0" w:after="0" w:afterAutospacing="0" w:line="384" w:lineRule="atLeast"/>
        <w:rPr>
          <w:rFonts w:asciiTheme="minorEastAsia" w:hAnsiTheme="minorEastAsia" w:eastAsiaTheme="minorEastAsia"/>
          <w:color w:val="3E3E3E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384" w:lineRule="atLeast"/>
        <w:rPr>
          <w:rFonts w:asciiTheme="minorEastAsia" w:hAnsiTheme="minorEastAsia" w:eastAsiaTheme="minorEastAsia"/>
          <w:color w:val="3E3E3E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3E3E3E"/>
          <w:sz w:val="21"/>
          <w:szCs w:val="21"/>
        </w:rPr>
        <w:t>这个观念一定要有。</w:t>
      </w:r>
    </w:p>
    <w:p>
      <w:pPr>
        <w:pStyle w:val="5"/>
        <w:shd w:val="clear" w:color="auto" w:fill="FFFFFF"/>
        <w:spacing w:before="0" w:beforeAutospacing="0" w:after="0" w:afterAutospacing="0" w:line="384" w:lineRule="atLeast"/>
        <w:rPr>
          <w:rFonts w:asciiTheme="minorEastAsia" w:hAnsiTheme="minorEastAsia" w:eastAsiaTheme="minorEastAsia"/>
          <w:color w:val="3E3E3E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384" w:lineRule="atLeast"/>
        <w:rPr>
          <w:rFonts w:asciiTheme="minorEastAsia" w:hAnsiTheme="minorEastAsia" w:eastAsiaTheme="minorEastAsia"/>
          <w:color w:val="3E3E3E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3E3E3E"/>
          <w:sz w:val="21"/>
          <w:szCs w:val="21"/>
        </w:rPr>
        <w:t>比如说，如果未来你看我写的这篇文章可能也需要付费，你说你写得这种狗屎一样的东西还有脸收钱，诶，没错，你这个想法相当正确，你可以因为不喜欢某个个体，选择取消订阅，这是我作为一个收费者要面临的竞争，和整个付费时代没关系，但你没办法再也不为这个行业、为其它你觉得写得更好的，你想得到那个知识点付费。</w:t>
      </w:r>
    </w:p>
    <w:p>
      <w:pPr>
        <w:pStyle w:val="5"/>
        <w:shd w:val="clear" w:color="auto" w:fill="FFFFFF"/>
        <w:spacing w:before="0" w:beforeAutospacing="0" w:after="0" w:afterAutospacing="0" w:line="384" w:lineRule="atLeast"/>
        <w:rPr>
          <w:rFonts w:asciiTheme="minorEastAsia" w:hAnsiTheme="minorEastAsia" w:eastAsiaTheme="minorEastAsia"/>
          <w:color w:val="3E3E3E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384" w:lineRule="atLeast"/>
        <w:rPr>
          <w:rFonts w:asciiTheme="minorEastAsia" w:hAnsiTheme="minorEastAsia" w:eastAsiaTheme="minorEastAsia"/>
          <w:color w:val="3E3E3E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3E3E3E"/>
          <w:sz w:val="21"/>
          <w:szCs w:val="21"/>
        </w:rPr>
        <w:t>前几天，去一个经商的长辈家喝下午茶，平均年龄超过45岁的大叔们，但我真心觉得那个下午我简直收获了一场价值万元的课程培训。深深觉得，男女的思想果然是有差别的，女人天生是囤积型动物，男人是开荒型生物，一旦拿到投资，女人的兴奋期比较长，是因为她们觉得开心，有钱了；而男人们都发愁，这么多钱要怎么花到合适的地方。</w:t>
      </w:r>
    </w:p>
    <w:p>
      <w:pPr>
        <w:pStyle w:val="5"/>
        <w:shd w:val="clear" w:color="auto" w:fill="FFFFFF"/>
        <w:spacing w:before="0" w:beforeAutospacing="0" w:after="0" w:afterAutospacing="0" w:line="384" w:lineRule="atLeast"/>
        <w:rPr>
          <w:rFonts w:asciiTheme="minorEastAsia" w:hAnsiTheme="minorEastAsia" w:eastAsiaTheme="minorEastAsia"/>
          <w:color w:val="3E3E3E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384" w:lineRule="atLeast"/>
        <w:rPr>
          <w:rFonts w:asciiTheme="minorEastAsia" w:hAnsiTheme="minorEastAsia" w:eastAsiaTheme="minorEastAsia"/>
          <w:color w:val="3E3E3E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3E3E3E"/>
          <w:sz w:val="21"/>
          <w:szCs w:val="21"/>
        </w:rPr>
        <w:t>因为花掉了，才有希望。</w:t>
      </w:r>
    </w:p>
    <w:p>
      <w:pPr>
        <w:pStyle w:val="5"/>
        <w:shd w:val="clear" w:color="auto" w:fill="FFFFFF"/>
        <w:spacing w:before="0" w:beforeAutospacing="0" w:after="0" w:afterAutospacing="0" w:line="384" w:lineRule="atLeast"/>
        <w:rPr>
          <w:rFonts w:asciiTheme="minorEastAsia" w:hAnsiTheme="minorEastAsia" w:eastAsiaTheme="minorEastAsia"/>
          <w:color w:val="3E3E3E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384" w:lineRule="atLeast"/>
        <w:rPr>
          <w:rFonts w:asciiTheme="minorEastAsia" w:hAnsiTheme="minorEastAsia" w:eastAsiaTheme="minorEastAsia"/>
          <w:color w:val="3E3E3E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3E3E3E"/>
          <w:sz w:val="21"/>
          <w:szCs w:val="21"/>
        </w:rPr>
        <w:t>这也是佛学里的——清空了，才能注满。</w:t>
      </w:r>
    </w:p>
    <w:p>
      <w:pPr>
        <w:rPr>
          <w:rFonts w:asciiTheme="minorEastAsia" w:hAnsi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447"/>
    <w:rsid w:val="00077447"/>
    <w:rsid w:val="001C54B4"/>
    <w:rsid w:val="008B5CA5"/>
    <w:rsid w:val="35E048EE"/>
    <w:rsid w:val="7D54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标题 2 Char"/>
    <w:basedOn w:val="6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505</Words>
  <Characters>2885</Characters>
  <Lines>24</Lines>
  <Paragraphs>6</Paragraphs>
  <ScaleCrop>false</ScaleCrop>
  <LinksUpToDate>false</LinksUpToDate>
  <CharactersWithSpaces>3384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2017-07-22T14:01:00Z</dcterms:created>
  <dc:creator>微软用户</dc:creator>
  <cp:lastModifiedBy>Administrator</cp:lastModifiedBy>
  <dcterms:modified xsi:type="dcterms:W3CDTF">2017-10-22T02:40:47Z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